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BF7A2" w14:textId="274F0642" w:rsidR="0055795C" w:rsidRPr="0055795C" w:rsidRDefault="0055795C" w:rsidP="00D018BA">
      <w:pPr>
        <w:jc w:val="center"/>
        <w:rPr>
          <w:rFonts w:ascii="Times New Roman" w:hAnsi="Times New Roman" w:cs="Times New Roman"/>
          <w:b/>
          <w:bCs/>
          <w:sz w:val="36"/>
          <w:szCs w:val="36"/>
        </w:rPr>
      </w:pPr>
      <w:bookmarkStart w:id="0" w:name="_Hlk78193494"/>
      <w:bookmarkStart w:id="1" w:name="_Toc101787186"/>
      <w:bookmarkStart w:id="2" w:name="_Toc103603335"/>
      <w:bookmarkStart w:id="3" w:name="_Hlk77668915"/>
      <w:r w:rsidRPr="0055795C">
        <w:rPr>
          <w:rFonts w:ascii="Times New Roman" w:hAnsi="Times New Roman" w:cs="Times New Roman"/>
          <w:b/>
          <w:bCs/>
          <w:sz w:val="36"/>
          <w:szCs w:val="36"/>
        </w:rPr>
        <w:t>HOUSEHOLD’S RESILIENCE AND FOOD INSECURITY IN RURAL NIGERIA</w:t>
      </w:r>
    </w:p>
    <w:p w14:paraId="4517A79E" w14:textId="77777777" w:rsidR="0055795C" w:rsidRPr="0055795C" w:rsidRDefault="0055795C" w:rsidP="0055795C">
      <w:pPr>
        <w:jc w:val="center"/>
        <w:rPr>
          <w:rFonts w:ascii="Times New Roman" w:hAnsi="Times New Roman" w:cs="Times New Roman"/>
          <w:b/>
          <w:bCs/>
          <w:sz w:val="36"/>
          <w:szCs w:val="36"/>
        </w:rPr>
      </w:pPr>
    </w:p>
    <w:p w14:paraId="0F76AFE5" w14:textId="1DAFDF28" w:rsidR="0055795C" w:rsidRPr="0055795C" w:rsidRDefault="0055795C" w:rsidP="00D018BA">
      <w:pPr>
        <w:jc w:val="center"/>
        <w:rPr>
          <w:rFonts w:ascii="Times New Roman" w:hAnsi="Times New Roman" w:cs="Times New Roman"/>
          <w:b/>
          <w:bCs/>
          <w:sz w:val="36"/>
          <w:szCs w:val="36"/>
        </w:rPr>
      </w:pPr>
      <w:r w:rsidRPr="0055795C">
        <w:rPr>
          <w:rFonts w:ascii="Times New Roman" w:hAnsi="Times New Roman" w:cs="Times New Roman"/>
          <w:b/>
          <w:bCs/>
          <w:sz w:val="36"/>
          <w:szCs w:val="36"/>
        </w:rPr>
        <w:t>BY</w:t>
      </w:r>
    </w:p>
    <w:p w14:paraId="5746A12F" w14:textId="77777777" w:rsidR="0055795C" w:rsidRPr="0055795C" w:rsidRDefault="0055795C" w:rsidP="0055795C">
      <w:pPr>
        <w:jc w:val="center"/>
        <w:rPr>
          <w:rFonts w:ascii="Times New Roman" w:hAnsi="Times New Roman" w:cs="Times New Roman"/>
          <w:b/>
          <w:bCs/>
          <w:sz w:val="36"/>
          <w:szCs w:val="36"/>
        </w:rPr>
      </w:pPr>
      <w:r w:rsidRPr="0055795C">
        <w:rPr>
          <w:rFonts w:ascii="Times New Roman" w:hAnsi="Times New Roman" w:cs="Times New Roman"/>
          <w:b/>
          <w:bCs/>
          <w:sz w:val="36"/>
          <w:szCs w:val="36"/>
        </w:rPr>
        <w:t>ADEDAYO, RUTH ADEFUNKE</w:t>
      </w:r>
    </w:p>
    <w:p w14:paraId="4BA25C5E" w14:textId="4B565F56" w:rsidR="0055795C" w:rsidRDefault="0055795C" w:rsidP="0055795C">
      <w:pPr>
        <w:jc w:val="center"/>
        <w:rPr>
          <w:rFonts w:ascii="Times New Roman" w:hAnsi="Times New Roman" w:cs="Times New Roman"/>
          <w:b/>
          <w:bCs/>
          <w:sz w:val="36"/>
          <w:szCs w:val="36"/>
        </w:rPr>
      </w:pPr>
      <w:r w:rsidRPr="0055795C">
        <w:rPr>
          <w:rFonts w:ascii="Times New Roman" w:hAnsi="Times New Roman" w:cs="Times New Roman"/>
          <w:b/>
          <w:bCs/>
          <w:sz w:val="36"/>
          <w:szCs w:val="36"/>
        </w:rPr>
        <w:t>(20PGAA000080)</w:t>
      </w:r>
    </w:p>
    <w:p w14:paraId="4B9448EC" w14:textId="77777777" w:rsidR="00865E6A" w:rsidRDefault="00865E6A" w:rsidP="0055795C">
      <w:pPr>
        <w:jc w:val="center"/>
        <w:rPr>
          <w:rFonts w:ascii="Times New Roman" w:hAnsi="Times New Roman" w:cs="Times New Roman"/>
          <w:b/>
          <w:bCs/>
          <w:sz w:val="36"/>
          <w:szCs w:val="36"/>
        </w:rPr>
      </w:pPr>
    </w:p>
    <w:p w14:paraId="3F811973" w14:textId="3212DA8C" w:rsidR="00D018BA" w:rsidRDefault="00D018BA" w:rsidP="0055795C">
      <w:pPr>
        <w:jc w:val="center"/>
        <w:rPr>
          <w:rFonts w:ascii="Times New Roman" w:hAnsi="Times New Roman" w:cs="Times New Roman"/>
          <w:b/>
          <w:bCs/>
          <w:sz w:val="36"/>
          <w:szCs w:val="36"/>
        </w:rPr>
      </w:pPr>
      <w:r>
        <w:rPr>
          <w:rFonts w:ascii="Times New Roman" w:hAnsi="Times New Roman" w:cs="Times New Roman"/>
          <w:b/>
          <w:bCs/>
          <w:sz w:val="36"/>
          <w:szCs w:val="36"/>
        </w:rPr>
        <w:t>A THESIS SUBMITTED TO THE SCHOOL OF POSTGRADUATE STUDIES LANDMARK UNIVERSITY, OMU-ARAN, KWARA</w:t>
      </w:r>
      <w:r w:rsidR="00C136E0">
        <w:rPr>
          <w:rFonts w:ascii="Times New Roman" w:hAnsi="Times New Roman" w:cs="Times New Roman"/>
          <w:b/>
          <w:bCs/>
          <w:sz w:val="36"/>
          <w:szCs w:val="36"/>
        </w:rPr>
        <w:t xml:space="preserve"> </w:t>
      </w:r>
      <w:r>
        <w:rPr>
          <w:rFonts w:ascii="Times New Roman" w:hAnsi="Times New Roman" w:cs="Times New Roman"/>
          <w:b/>
          <w:bCs/>
          <w:sz w:val="36"/>
          <w:szCs w:val="36"/>
        </w:rPr>
        <w:t xml:space="preserve">STATE, NIGERIA. </w:t>
      </w:r>
    </w:p>
    <w:p w14:paraId="2A6E7A11" w14:textId="2CFA5783" w:rsidR="00D018BA" w:rsidRDefault="00D018BA" w:rsidP="0055795C">
      <w:pPr>
        <w:jc w:val="center"/>
        <w:rPr>
          <w:rFonts w:ascii="Times New Roman" w:hAnsi="Times New Roman" w:cs="Times New Roman"/>
          <w:b/>
          <w:bCs/>
          <w:sz w:val="36"/>
          <w:szCs w:val="36"/>
        </w:rPr>
      </w:pPr>
    </w:p>
    <w:p w14:paraId="1AFC147C" w14:textId="10032BE5" w:rsidR="00D018BA" w:rsidRDefault="00D018BA" w:rsidP="0055795C">
      <w:pPr>
        <w:jc w:val="center"/>
        <w:rPr>
          <w:rFonts w:ascii="Times New Roman" w:hAnsi="Times New Roman" w:cs="Times New Roman"/>
          <w:b/>
          <w:bCs/>
          <w:sz w:val="36"/>
          <w:szCs w:val="36"/>
        </w:rPr>
      </w:pPr>
    </w:p>
    <w:p w14:paraId="64B7B580" w14:textId="76BACA03" w:rsidR="00D018BA" w:rsidRDefault="00D018BA" w:rsidP="0055795C">
      <w:pPr>
        <w:jc w:val="center"/>
        <w:rPr>
          <w:rFonts w:ascii="Times New Roman" w:hAnsi="Times New Roman" w:cs="Times New Roman"/>
          <w:b/>
          <w:bCs/>
          <w:sz w:val="36"/>
          <w:szCs w:val="36"/>
        </w:rPr>
      </w:pPr>
    </w:p>
    <w:p w14:paraId="76E4BF1C" w14:textId="77777777" w:rsidR="00D018BA" w:rsidRDefault="00D018BA" w:rsidP="0055795C">
      <w:pPr>
        <w:jc w:val="center"/>
        <w:rPr>
          <w:rFonts w:ascii="Times New Roman" w:hAnsi="Times New Roman" w:cs="Times New Roman"/>
          <w:b/>
          <w:bCs/>
          <w:sz w:val="36"/>
          <w:szCs w:val="36"/>
        </w:rPr>
      </w:pPr>
    </w:p>
    <w:p w14:paraId="3D9300E9" w14:textId="5D0C8EDD" w:rsidR="00D018BA" w:rsidRPr="0055795C" w:rsidRDefault="00D018BA" w:rsidP="0055795C">
      <w:pPr>
        <w:jc w:val="center"/>
        <w:rPr>
          <w:rFonts w:ascii="Times New Roman" w:hAnsi="Times New Roman" w:cs="Times New Roman"/>
          <w:b/>
          <w:bCs/>
          <w:sz w:val="36"/>
          <w:szCs w:val="36"/>
        </w:rPr>
      </w:pPr>
      <w:r>
        <w:rPr>
          <w:rFonts w:ascii="Times New Roman" w:hAnsi="Times New Roman" w:cs="Times New Roman"/>
          <w:b/>
          <w:bCs/>
          <w:sz w:val="36"/>
          <w:szCs w:val="36"/>
        </w:rPr>
        <w:t xml:space="preserve">In partial Fulfilment for the Requirement for the Award of Master of Science Degree in Agricultural Economics. </w:t>
      </w:r>
    </w:p>
    <w:bookmarkEnd w:id="0"/>
    <w:p w14:paraId="2EBE6940" w14:textId="77777777" w:rsidR="0055795C" w:rsidRPr="0055795C" w:rsidRDefault="0055795C" w:rsidP="0055795C">
      <w:pPr>
        <w:jc w:val="center"/>
        <w:rPr>
          <w:rFonts w:ascii="Times New Roman" w:hAnsi="Times New Roman" w:cs="Times New Roman"/>
          <w:sz w:val="24"/>
          <w:szCs w:val="24"/>
        </w:rPr>
      </w:pPr>
    </w:p>
    <w:p w14:paraId="59D893B1" w14:textId="77777777" w:rsidR="0055795C" w:rsidRPr="0055795C" w:rsidRDefault="0055795C" w:rsidP="0055795C">
      <w:pPr>
        <w:jc w:val="center"/>
        <w:rPr>
          <w:rFonts w:ascii="Times New Roman" w:hAnsi="Times New Roman" w:cs="Times New Roman"/>
          <w:sz w:val="24"/>
          <w:szCs w:val="24"/>
        </w:rPr>
      </w:pPr>
    </w:p>
    <w:p w14:paraId="64A6C62A" w14:textId="77777777" w:rsidR="0055795C" w:rsidRPr="0055795C" w:rsidRDefault="0055795C" w:rsidP="0055795C">
      <w:pPr>
        <w:jc w:val="center"/>
        <w:rPr>
          <w:rFonts w:ascii="Times New Roman" w:hAnsi="Times New Roman" w:cs="Times New Roman"/>
          <w:sz w:val="24"/>
          <w:szCs w:val="24"/>
        </w:rPr>
      </w:pPr>
    </w:p>
    <w:p w14:paraId="6D0D236E" w14:textId="77777777" w:rsidR="0055795C" w:rsidRPr="0055795C" w:rsidRDefault="0055795C" w:rsidP="0055795C">
      <w:pPr>
        <w:jc w:val="center"/>
        <w:rPr>
          <w:rFonts w:ascii="Times New Roman" w:hAnsi="Times New Roman" w:cs="Times New Roman"/>
          <w:sz w:val="24"/>
          <w:szCs w:val="24"/>
        </w:rPr>
      </w:pPr>
    </w:p>
    <w:p w14:paraId="2C151B90" w14:textId="77777777" w:rsidR="0055795C" w:rsidRPr="0055795C" w:rsidRDefault="0055795C" w:rsidP="0055795C">
      <w:pPr>
        <w:jc w:val="center"/>
        <w:rPr>
          <w:rFonts w:ascii="Times New Roman" w:hAnsi="Times New Roman" w:cs="Times New Roman"/>
          <w:sz w:val="24"/>
          <w:szCs w:val="24"/>
        </w:rPr>
      </w:pPr>
    </w:p>
    <w:p w14:paraId="40CF2CAB" w14:textId="77777777" w:rsidR="0055795C" w:rsidRPr="0055795C" w:rsidRDefault="0055795C" w:rsidP="0055795C">
      <w:pPr>
        <w:jc w:val="center"/>
        <w:rPr>
          <w:rFonts w:ascii="Times New Roman" w:hAnsi="Times New Roman" w:cs="Times New Roman"/>
          <w:sz w:val="24"/>
          <w:szCs w:val="24"/>
        </w:rPr>
      </w:pPr>
    </w:p>
    <w:p w14:paraId="66F16F4A" w14:textId="77777777" w:rsidR="0055795C" w:rsidRPr="0055795C" w:rsidRDefault="0055795C" w:rsidP="0055795C">
      <w:pPr>
        <w:jc w:val="center"/>
        <w:rPr>
          <w:rFonts w:ascii="Times New Roman" w:hAnsi="Times New Roman" w:cs="Times New Roman"/>
          <w:sz w:val="24"/>
          <w:szCs w:val="24"/>
        </w:rPr>
      </w:pPr>
    </w:p>
    <w:p w14:paraId="3D213CE4" w14:textId="411FAC2D" w:rsidR="00FB0C4D" w:rsidRDefault="002B352B" w:rsidP="002B352B">
      <w:pPr>
        <w:ind w:left="2880"/>
        <w:rPr>
          <w:rFonts w:ascii="Times New Roman" w:hAnsi="Times New Roman" w:cs="Times New Roman"/>
          <w:b/>
          <w:bCs/>
          <w:sz w:val="36"/>
          <w:szCs w:val="36"/>
        </w:rPr>
      </w:pPr>
      <w:r>
        <w:rPr>
          <w:rFonts w:ascii="Times New Roman" w:hAnsi="Times New Roman" w:cs="Times New Roman"/>
          <w:b/>
          <w:bCs/>
          <w:sz w:val="36"/>
          <w:szCs w:val="36"/>
        </w:rPr>
        <w:t>SEPTEMBER</w:t>
      </w:r>
      <w:r w:rsidR="0055795C" w:rsidRPr="0055795C">
        <w:rPr>
          <w:rFonts w:ascii="Times New Roman" w:hAnsi="Times New Roman" w:cs="Times New Roman"/>
          <w:b/>
          <w:bCs/>
          <w:sz w:val="36"/>
          <w:szCs w:val="36"/>
        </w:rPr>
        <w:t>, 2022.</w:t>
      </w:r>
    </w:p>
    <w:p w14:paraId="76735975" w14:textId="4C5A3E9F" w:rsidR="00BD561D" w:rsidRPr="00450DC3" w:rsidRDefault="00BD561D" w:rsidP="00FB0C4D">
      <w:pPr>
        <w:pStyle w:val="Heading2"/>
        <w:numPr>
          <w:ilvl w:val="0"/>
          <w:numId w:val="0"/>
        </w:numPr>
        <w:ind w:left="576"/>
        <w:jc w:val="center"/>
        <w:rPr>
          <w:rFonts w:ascii="Times New Roman" w:hAnsi="Times New Roman" w:cs="Times New Roman"/>
          <w:b/>
          <w:bCs/>
          <w:color w:val="000000" w:themeColor="text1"/>
          <w:sz w:val="32"/>
          <w:szCs w:val="32"/>
        </w:rPr>
      </w:pPr>
      <w:bookmarkStart w:id="4" w:name="_Toc113272397"/>
      <w:r w:rsidRPr="00450DC3">
        <w:rPr>
          <w:rFonts w:ascii="Times New Roman" w:hAnsi="Times New Roman" w:cs="Times New Roman"/>
          <w:b/>
          <w:bCs/>
          <w:color w:val="000000" w:themeColor="text1"/>
          <w:sz w:val="32"/>
          <w:szCs w:val="32"/>
        </w:rPr>
        <w:lastRenderedPageBreak/>
        <w:t>DECLARATION</w:t>
      </w:r>
      <w:bookmarkEnd w:id="4"/>
    </w:p>
    <w:p w14:paraId="423BE37A" w14:textId="77777777" w:rsidR="00BD561D" w:rsidRDefault="00BD561D" w:rsidP="00BD56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RUTH ADEFUNKE ADEDAYO, an M.Sc. student in the Department of Agricultural Economics and Extension, Landmark University, Omu-Aran, hereby declare that this thesis entitled </w:t>
      </w:r>
      <w:r>
        <w:rPr>
          <w:rFonts w:ascii="Times New Roman" w:hAnsi="Times New Roman" w:cs="Times New Roman"/>
          <w:b/>
          <w:bCs/>
          <w:sz w:val="24"/>
          <w:szCs w:val="24"/>
        </w:rPr>
        <w:t>“ Households’ Resilience and Food Insecurity in Rural Nigeria”,</w:t>
      </w:r>
      <w:r>
        <w:rPr>
          <w:rFonts w:ascii="Times New Roman" w:hAnsi="Times New Roman" w:cs="Times New Roman"/>
          <w:sz w:val="24"/>
          <w:szCs w:val="24"/>
        </w:rPr>
        <w:t xml:space="preserve"> submitted by me is based on my original work. Any material(s) obtained from other sources or work done by other persons or institutions have been duly acknowledged. </w:t>
      </w:r>
    </w:p>
    <w:p w14:paraId="0E929079" w14:textId="77777777" w:rsidR="00BD561D" w:rsidRDefault="00BD561D" w:rsidP="00BD561D">
      <w:pPr>
        <w:spacing w:line="480" w:lineRule="auto"/>
        <w:jc w:val="both"/>
        <w:rPr>
          <w:rFonts w:ascii="Times New Roman" w:hAnsi="Times New Roman" w:cs="Times New Roman"/>
          <w:sz w:val="24"/>
          <w:szCs w:val="24"/>
        </w:rPr>
      </w:pPr>
    </w:p>
    <w:p w14:paraId="27BD1A92" w14:textId="77777777" w:rsidR="00BD561D" w:rsidRDefault="00BD561D" w:rsidP="00BD561D">
      <w:pPr>
        <w:spacing w:line="480" w:lineRule="auto"/>
        <w:jc w:val="both"/>
        <w:rPr>
          <w:rFonts w:ascii="Times New Roman" w:hAnsi="Times New Roman" w:cs="Times New Roman"/>
          <w:sz w:val="24"/>
          <w:szCs w:val="24"/>
        </w:rPr>
      </w:pPr>
    </w:p>
    <w:p w14:paraId="1CB117C0" w14:textId="77777777" w:rsidR="00BD561D" w:rsidRDefault="00BD561D" w:rsidP="00BD561D">
      <w:pPr>
        <w:spacing w:line="240" w:lineRule="auto"/>
        <w:jc w:val="both"/>
        <w:rPr>
          <w:rFonts w:ascii="Times New Roman" w:eastAsia="SimSun" w:hAnsi="Times New Roman" w:cs="Times New Roman"/>
          <w:bCs/>
          <w:kern w:val="32"/>
          <w:sz w:val="24"/>
          <w:szCs w:val="24"/>
        </w:rPr>
      </w:pPr>
      <w:r>
        <w:rPr>
          <w:rFonts w:ascii="Times New Roman" w:eastAsia="SimSun" w:hAnsi="Times New Roman" w:cs="Times New Roman"/>
          <w:bCs/>
          <w:kern w:val="32"/>
          <w:sz w:val="24"/>
          <w:szCs w:val="24"/>
        </w:rPr>
        <w:t xml:space="preserve">--------------------------------------------------------- </w:t>
      </w:r>
    </w:p>
    <w:p w14:paraId="38158AD1" w14:textId="5E251FF9" w:rsidR="00BD561D" w:rsidRPr="005B7970" w:rsidRDefault="00394A01" w:rsidP="005B7970">
      <w:pPr>
        <w:rPr>
          <w:rFonts w:ascii="Times New Roman" w:hAnsi="Times New Roman" w:cs="Times New Roman"/>
          <w:b/>
          <w:bCs/>
          <w:sz w:val="36"/>
          <w:szCs w:val="36"/>
        </w:rPr>
      </w:pPr>
      <w:r>
        <w:rPr>
          <w:rFonts w:ascii="Times New Roman" w:eastAsia="SimSun" w:hAnsi="Times New Roman" w:cs="Times New Roman"/>
          <w:bCs/>
          <w:kern w:val="32"/>
          <w:sz w:val="24"/>
          <w:szCs w:val="24"/>
        </w:rPr>
        <w:t xml:space="preserve">Adedayo Ruth Adefunke </w:t>
      </w:r>
      <w:r w:rsidRPr="00394A01">
        <w:rPr>
          <w:rFonts w:ascii="Times New Roman" w:hAnsi="Times New Roman" w:cs="Times New Roman"/>
          <w:sz w:val="24"/>
          <w:szCs w:val="24"/>
        </w:rPr>
        <w:t>(20PGAA000080)</w:t>
      </w:r>
    </w:p>
    <w:p w14:paraId="2D7B3B55" w14:textId="30E765ED" w:rsidR="00BD561D" w:rsidRDefault="00394A01" w:rsidP="00BD561D">
      <w:pPr>
        <w:spacing w:line="240" w:lineRule="auto"/>
        <w:jc w:val="both"/>
        <w:rPr>
          <w:rFonts w:ascii="Times New Roman" w:eastAsia="SimSun" w:hAnsi="Times New Roman" w:cs="Times New Roman"/>
          <w:bCs/>
          <w:kern w:val="32"/>
          <w:sz w:val="24"/>
          <w:szCs w:val="24"/>
        </w:rPr>
      </w:pPr>
      <w:r>
        <w:rPr>
          <w:rFonts w:ascii="Times New Roman" w:eastAsia="SimSun" w:hAnsi="Times New Roman" w:cs="Times New Roman"/>
          <w:bCs/>
          <w:kern w:val="32"/>
          <w:sz w:val="24"/>
          <w:szCs w:val="24"/>
        </w:rPr>
        <w:t>29-09-2022.</w:t>
      </w:r>
    </w:p>
    <w:p w14:paraId="6BA009B0"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75A08EA9"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2B8DCEA0"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7A3C92E2"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00DBE23D"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0E82F4A3"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50EFC6B7"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19A733FC"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3E821015"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1EAFBEB0"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57331D3C"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5EF56295" w14:textId="77777777" w:rsidR="00BD561D" w:rsidRDefault="00BD561D" w:rsidP="00BD561D">
      <w:pPr>
        <w:spacing w:line="240" w:lineRule="auto"/>
        <w:jc w:val="both"/>
        <w:rPr>
          <w:rFonts w:ascii="Times New Roman" w:eastAsia="SimSun" w:hAnsi="Times New Roman" w:cs="Times New Roman"/>
          <w:bCs/>
          <w:kern w:val="32"/>
          <w:sz w:val="24"/>
          <w:szCs w:val="24"/>
        </w:rPr>
      </w:pPr>
    </w:p>
    <w:p w14:paraId="06D3DB87" w14:textId="77777777" w:rsidR="00BD561D" w:rsidRPr="00450DC3" w:rsidRDefault="00BD561D" w:rsidP="00450DC3">
      <w:pPr>
        <w:pStyle w:val="Heading2"/>
        <w:numPr>
          <w:ilvl w:val="0"/>
          <w:numId w:val="0"/>
        </w:numPr>
        <w:ind w:left="576"/>
        <w:jc w:val="center"/>
        <w:rPr>
          <w:rFonts w:ascii="Times New Roman" w:eastAsia="SimSun" w:hAnsi="Times New Roman" w:cs="Times New Roman"/>
          <w:b/>
          <w:bCs/>
          <w:color w:val="000000" w:themeColor="text1"/>
          <w:sz w:val="28"/>
          <w:szCs w:val="28"/>
        </w:rPr>
      </w:pPr>
      <w:bookmarkStart w:id="5" w:name="_Toc113272398"/>
      <w:r w:rsidRPr="00450DC3">
        <w:rPr>
          <w:rFonts w:ascii="Times New Roman" w:eastAsia="SimSun" w:hAnsi="Times New Roman" w:cs="Times New Roman"/>
          <w:b/>
          <w:bCs/>
          <w:color w:val="000000" w:themeColor="text1"/>
          <w:sz w:val="28"/>
          <w:szCs w:val="28"/>
        </w:rPr>
        <w:lastRenderedPageBreak/>
        <w:t>CERTIFICATION</w:t>
      </w:r>
      <w:bookmarkEnd w:id="5"/>
    </w:p>
    <w:p w14:paraId="08998504" w14:textId="77777777" w:rsidR="00BD561D" w:rsidRDefault="00BD561D" w:rsidP="00BD561D">
      <w:pPr>
        <w:spacing w:line="480" w:lineRule="auto"/>
        <w:ind w:right="6"/>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This is to certify that this thesis has been read and approved as meeting the requirements of the Department of </w:t>
      </w:r>
      <w:r>
        <w:rPr>
          <w:rFonts w:ascii="Times New Roman" w:eastAsia="Times New Roman" w:hAnsi="Times New Roman" w:cs="Times New Roman"/>
          <w:sz w:val="24"/>
          <w:szCs w:val="24"/>
          <w:lang w:val="en-GB"/>
        </w:rPr>
        <w:t xml:space="preserve">Agricultural Economics and Extension, </w:t>
      </w:r>
      <w:r>
        <w:rPr>
          <w:rFonts w:ascii="Times New Roman" w:eastAsia="Times New Roman" w:hAnsi="Times New Roman" w:cs="Times New Roman"/>
          <w:sz w:val="24"/>
          <w:szCs w:val="24"/>
        </w:rPr>
        <w:t xml:space="preserve">Landmark University, Omu-Aran, Nigeria, for the Award of </w:t>
      </w:r>
      <w:r>
        <w:rPr>
          <w:rFonts w:ascii="Times New Roman" w:eastAsia="Times New Roman" w:hAnsi="Times New Roman" w:cs="Times New Roman"/>
          <w:sz w:val="24"/>
          <w:szCs w:val="24"/>
          <w:lang w:val="en-GB"/>
        </w:rPr>
        <w:t>M.Sc. Agricultural E</w:t>
      </w:r>
      <w:r>
        <w:rPr>
          <w:rFonts w:ascii="Times New Roman" w:eastAsia="Times New Roman" w:hAnsi="Times New Roman" w:cs="Times New Roman"/>
          <w:sz w:val="24"/>
          <w:szCs w:val="24"/>
        </w:rPr>
        <w:t>conomics</w:t>
      </w:r>
      <w:r>
        <w:rPr>
          <w:rFonts w:ascii="Times New Roman" w:eastAsia="Times New Roman" w:hAnsi="Times New Roman" w:cs="Times New Roman"/>
          <w:sz w:val="24"/>
          <w:szCs w:val="24"/>
          <w:lang w:val="en-GB"/>
        </w:rPr>
        <w:t>.</w:t>
      </w:r>
    </w:p>
    <w:p w14:paraId="04909C0F" w14:textId="77777777" w:rsidR="00BD561D" w:rsidRDefault="00BD561D" w:rsidP="00BD561D">
      <w:pPr>
        <w:spacing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p>
    <w:p w14:paraId="3ABFA85E" w14:textId="77777777" w:rsidR="00BD561D" w:rsidRDefault="00BD561D" w:rsidP="00BD561D">
      <w:pPr>
        <w:ind w:left="360" w:hangingChars="150" w:hanging="360"/>
        <w:jc w:val="both"/>
        <w:rPr>
          <w:rFonts w:ascii="Times New Roman" w:hAnsi="Times New Roman" w:cs="Times New Roman"/>
        </w:rPr>
      </w:pPr>
      <w:r>
        <w:rPr>
          <w:rFonts w:ascii="Times New Roman" w:eastAsia="SimSun" w:hAnsi="Times New Roman" w:cs="Times New Roman"/>
          <w:color w:val="000000"/>
          <w:sz w:val="24"/>
          <w:szCs w:val="24"/>
          <w:lang w:bidi="ar"/>
        </w:rPr>
        <w:t>_</w:t>
      </w:r>
      <w:bookmarkStart w:id="6" w:name="_Hlk76049966"/>
      <w:r>
        <w:rPr>
          <w:rFonts w:ascii="Times New Roman" w:eastAsia="SimSun" w:hAnsi="Times New Roman" w:cs="Times New Roman"/>
          <w:color w:val="000000"/>
          <w:sz w:val="24"/>
          <w:szCs w:val="24"/>
          <w:lang w:bidi="ar"/>
        </w:rPr>
        <w:t>________________</w:t>
      </w:r>
      <w:bookmarkEnd w:id="6"/>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lang w:val="en-GB" w:bidi="ar"/>
        </w:rPr>
        <w:t xml:space="preserve">                                                                   </w:t>
      </w:r>
      <w:r>
        <w:rPr>
          <w:rFonts w:ascii="Times New Roman" w:eastAsia="SimSun" w:hAnsi="Times New Roman" w:cs="Times New Roman"/>
          <w:color w:val="000000"/>
          <w:sz w:val="24"/>
          <w:szCs w:val="24"/>
          <w:lang w:bidi="ar"/>
        </w:rPr>
        <w:t xml:space="preserve">__________________ </w:t>
      </w:r>
      <w:r>
        <w:rPr>
          <w:rFonts w:ascii="Times New Roman" w:eastAsia="SimSun" w:hAnsi="Times New Roman" w:cs="Times New Roman"/>
          <w:color w:val="000000"/>
          <w:sz w:val="24"/>
          <w:szCs w:val="24"/>
          <w:lang w:val="en-GB" w:bidi="ar"/>
        </w:rPr>
        <w:t xml:space="preserve">   </w:t>
      </w:r>
    </w:p>
    <w:p w14:paraId="65AAEB79" w14:textId="0D41B87B" w:rsidR="00BD561D" w:rsidRDefault="00BD561D" w:rsidP="00BD561D">
      <w:pPr>
        <w:jc w:val="both"/>
        <w:rPr>
          <w:rFonts w:ascii="Times New Roman" w:hAnsi="Times New Roman" w:cs="Times New Roman"/>
        </w:rPr>
      </w:pPr>
      <w:r>
        <w:rPr>
          <w:rFonts w:ascii="Times New Roman" w:eastAsia="SimSun" w:hAnsi="Times New Roman" w:cs="Times New Roman"/>
          <w:b/>
          <w:bCs/>
          <w:color w:val="000000"/>
          <w:sz w:val="24"/>
          <w:szCs w:val="24"/>
          <w:lang w:bidi="ar"/>
        </w:rPr>
        <w:t>Prof.  O</w:t>
      </w:r>
      <w:r>
        <w:rPr>
          <w:rFonts w:ascii="Times New Roman" w:eastAsia="SimSun" w:hAnsi="Times New Roman" w:cs="Times New Roman"/>
          <w:b/>
          <w:bCs/>
          <w:color w:val="000000"/>
          <w:sz w:val="24"/>
          <w:szCs w:val="24"/>
          <w:lang w:val="en-GB" w:bidi="ar"/>
        </w:rPr>
        <w:t xml:space="preserve">. </w:t>
      </w:r>
      <w:r>
        <w:rPr>
          <w:rFonts w:ascii="Times New Roman" w:eastAsia="SimSun" w:hAnsi="Times New Roman" w:cs="Times New Roman"/>
          <w:b/>
          <w:bCs/>
          <w:color w:val="000000"/>
          <w:sz w:val="24"/>
          <w:szCs w:val="24"/>
          <w:lang w:bidi="ar"/>
        </w:rPr>
        <w:t>M</w:t>
      </w:r>
      <w:r>
        <w:rPr>
          <w:rFonts w:ascii="Times New Roman" w:eastAsia="SimSun" w:hAnsi="Times New Roman" w:cs="Times New Roman"/>
          <w:b/>
          <w:bCs/>
          <w:color w:val="000000"/>
          <w:sz w:val="24"/>
          <w:szCs w:val="24"/>
          <w:lang w:val="en-GB" w:bidi="ar"/>
        </w:rPr>
        <w:t xml:space="preserve">. </w:t>
      </w:r>
      <w:r>
        <w:rPr>
          <w:rFonts w:ascii="Times New Roman" w:eastAsia="SimSun" w:hAnsi="Times New Roman" w:cs="Times New Roman"/>
          <w:b/>
          <w:bCs/>
          <w:color w:val="000000"/>
          <w:sz w:val="24"/>
          <w:szCs w:val="24"/>
          <w:lang w:bidi="ar"/>
        </w:rPr>
        <w:t>Bamiro</w:t>
      </w:r>
      <w:r>
        <w:rPr>
          <w:rFonts w:ascii="Times New Roman" w:eastAsia="SimSun" w:hAnsi="Times New Roman" w:cs="Times New Roman"/>
          <w:b/>
          <w:bCs/>
          <w:color w:val="000000"/>
          <w:sz w:val="24"/>
          <w:szCs w:val="24"/>
          <w:lang w:val="en-GB" w:bidi="ar"/>
        </w:rPr>
        <w:t xml:space="preserve">                                                                    </w:t>
      </w:r>
      <w:r w:rsidR="0012102B">
        <w:rPr>
          <w:rFonts w:ascii="Times New Roman" w:eastAsia="SimSun" w:hAnsi="Times New Roman" w:cs="Times New Roman"/>
          <w:b/>
          <w:bCs/>
          <w:color w:val="000000"/>
          <w:sz w:val="24"/>
          <w:szCs w:val="24"/>
          <w:lang w:val="en-GB" w:bidi="ar"/>
        </w:rPr>
        <w:tab/>
      </w:r>
      <w:r>
        <w:rPr>
          <w:rFonts w:ascii="Times New Roman" w:eastAsia="SimSun" w:hAnsi="Times New Roman" w:cs="Times New Roman"/>
          <w:b/>
          <w:bCs/>
          <w:color w:val="000000"/>
          <w:sz w:val="24"/>
          <w:szCs w:val="24"/>
          <w:lang w:val="en-GB" w:bidi="ar"/>
        </w:rPr>
        <w:t xml:space="preserve"> </w:t>
      </w:r>
      <w:r>
        <w:rPr>
          <w:rFonts w:ascii="Times New Roman" w:eastAsia="SimSun" w:hAnsi="Times New Roman" w:cs="Times New Roman"/>
          <w:b/>
          <w:bCs/>
          <w:color w:val="000000"/>
          <w:sz w:val="24"/>
          <w:szCs w:val="24"/>
          <w:lang w:bidi="ar"/>
        </w:rPr>
        <w:t xml:space="preserve">Date </w:t>
      </w:r>
    </w:p>
    <w:p w14:paraId="69186C2D" w14:textId="77777777" w:rsidR="00BD561D" w:rsidRDefault="00BD561D" w:rsidP="00BD561D">
      <w:pPr>
        <w:jc w:val="both"/>
        <w:rPr>
          <w:rFonts w:ascii="Times New Roman" w:hAnsi="Times New Roman" w:cs="Times New Roman"/>
        </w:rPr>
      </w:pPr>
      <w:r>
        <w:rPr>
          <w:rFonts w:ascii="Times New Roman" w:eastAsia="SimSun" w:hAnsi="Times New Roman" w:cs="Times New Roman"/>
          <w:color w:val="000000"/>
          <w:sz w:val="24"/>
          <w:szCs w:val="24"/>
          <w:lang w:bidi="ar"/>
        </w:rPr>
        <w:t xml:space="preserve">(Supervisor) </w:t>
      </w:r>
    </w:p>
    <w:p w14:paraId="68FAF7C7" w14:textId="77777777" w:rsidR="00BD561D" w:rsidRDefault="00BD561D" w:rsidP="00BD561D">
      <w:pPr>
        <w:jc w:val="both"/>
        <w:rPr>
          <w:rFonts w:ascii="Times New Roman" w:eastAsia="SimSun" w:hAnsi="Times New Roman" w:cs="Times New Roman"/>
          <w:color w:val="000000"/>
          <w:sz w:val="24"/>
          <w:szCs w:val="24"/>
          <w:lang w:bidi="ar"/>
        </w:rPr>
      </w:pPr>
    </w:p>
    <w:p w14:paraId="7F0069AD" w14:textId="77777777" w:rsidR="00BD561D" w:rsidRDefault="00BD561D" w:rsidP="00BD561D">
      <w:pPr>
        <w:jc w:val="both"/>
        <w:rPr>
          <w:rFonts w:ascii="Times New Roman" w:hAnsi="Times New Roman" w:cs="Times New Roman"/>
        </w:rPr>
      </w:pPr>
      <w:r>
        <w:rPr>
          <w:rFonts w:ascii="Times New Roman" w:eastAsia="SimSun" w:hAnsi="Times New Roman" w:cs="Times New Roman"/>
          <w:color w:val="000000"/>
          <w:sz w:val="24"/>
          <w:szCs w:val="24"/>
          <w:lang w:bidi="ar"/>
        </w:rPr>
        <w:t xml:space="preserve">________________                                                                      </w:t>
      </w:r>
      <w:bookmarkStart w:id="7" w:name="_Hlk76050132"/>
      <w:r>
        <w:rPr>
          <w:rFonts w:ascii="Times New Roman" w:eastAsia="SimSun" w:hAnsi="Times New Roman" w:cs="Times New Roman"/>
          <w:color w:val="000000"/>
          <w:sz w:val="24"/>
          <w:szCs w:val="24"/>
          <w:lang w:bidi="ar"/>
        </w:rPr>
        <w:t xml:space="preserve">__________________ </w:t>
      </w:r>
      <w:r>
        <w:rPr>
          <w:rFonts w:ascii="Times New Roman" w:eastAsia="SimSun" w:hAnsi="Times New Roman" w:cs="Times New Roman"/>
          <w:color w:val="000000"/>
          <w:sz w:val="24"/>
          <w:szCs w:val="24"/>
          <w:lang w:val="en-GB" w:bidi="ar"/>
        </w:rPr>
        <w:t xml:space="preserve">   </w:t>
      </w:r>
      <w:bookmarkEnd w:id="7"/>
      <w:r>
        <w:rPr>
          <w:rFonts w:ascii="Times New Roman" w:eastAsia="SimSun" w:hAnsi="Times New Roman" w:cs="Times New Roman"/>
          <w:color w:val="000000"/>
          <w:sz w:val="24"/>
          <w:szCs w:val="24"/>
          <w:lang w:val="en-GB" w:bidi="ar"/>
        </w:rPr>
        <w:t xml:space="preserve">                                                                      </w:t>
      </w:r>
    </w:p>
    <w:p w14:paraId="4DE310A0" w14:textId="45B0ACED" w:rsidR="00BD561D" w:rsidRDefault="00BD561D" w:rsidP="00BD561D">
      <w:pPr>
        <w:jc w:val="both"/>
        <w:rPr>
          <w:rFonts w:ascii="Times New Roman" w:hAnsi="Times New Roman" w:cs="Times New Roman"/>
        </w:rPr>
      </w:pPr>
      <w:r>
        <w:rPr>
          <w:rFonts w:ascii="Times New Roman" w:eastAsia="SimSun" w:hAnsi="Times New Roman" w:cs="Times New Roman"/>
          <w:b/>
          <w:bCs/>
          <w:color w:val="000000"/>
          <w:sz w:val="24"/>
          <w:szCs w:val="24"/>
          <w:lang w:val="en-GB" w:bidi="ar"/>
        </w:rPr>
        <w:t>Dr. O. A.C. Ologbon</w:t>
      </w:r>
      <w:r>
        <w:rPr>
          <w:rFonts w:ascii="Times New Roman" w:eastAsia="SimSun" w:hAnsi="Times New Roman" w:cs="Times New Roman"/>
          <w:color w:val="000000"/>
          <w:sz w:val="24"/>
          <w:szCs w:val="24"/>
          <w:lang w:val="en-GB" w:bidi="ar"/>
        </w:rPr>
        <w:t xml:space="preserve"> </w:t>
      </w:r>
      <w:r>
        <w:rPr>
          <w:rFonts w:ascii="Times New Roman" w:eastAsia="SimSun" w:hAnsi="Times New Roman" w:cs="Times New Roman"/>
          <w:color w:val="000000"/>
          <w:sz w:val="24"/>
          <w:szCs w:val="24"/>
          <w:lang w:val="en-GB" w:bidi="ar"/>
        </w:rPr>
        <w:tab/>
      </w:r>
      <w:r>
        <w:rPr>
          <w:rFonts w:ascii="Times New Roman" w:eastAsia="SimSun" w:hAnsi="Times New Roman" w:cs="Times New Roman"/>
          <w:color w:val="000000"/>
          <w:sz w:val="24"/>
          <w:szCs w:val="24"/>
          <w:lang w:val="en-GB" w:bidi="ar"/>
        </w:rPr>
        <w:tab/>
      </w:r>
      <w:r>
        <w:rPr>
          <w:rFonts w:ascii="Times New Roman" w:eastAsia="SimSun" w:hAnsi="Times New Roman" w:cs="Times New Roman"/>
          <w:color w:val="000000"/>
          <w:sz w:val="24"/>
          <w:szCs w:val="24"/>
          <w:lang w:val="en-GB" w:bidi="ar"/>
        </w:rPr>
        <w:tab/>
      </w:r>
      <w:r>
        <w:rPr>
          <w:rFonts w:ascii="Times New Roman" w:eastAsia="SimSun" w:hAnsi="Times New Roman" w:cs="Times New Roman"/>
          <w:color w:val="000000"/>
          <w:sz w:val="24"/>
          <w:szCs w:val="24"/>
          <w:lang w:val="en-GB" w:bidi="ar"/>
        </w:rPr>
        <w:tab/>
      </w:r>
      <w:r>
        <w:rPr>
          <w:rFonts w:ascii="Times New Roman" w:eastAsia="SimSun" w:hAnsi="Times New Roman" w:cs="Times New Roman"/>
          <w:color w:val="000000"/>
          <w:sz w:val="24"/>
          <w:szCs w:val="24"/>
          <w:lang w:val="en-GB" w:bidi="ar"/>
        </w:rPr>
        <w:tab/>
        <w:t xml:space="preserve">      </w:t>
      </w:r>
      <w:r w:rsidR="00C63F2B">
        <w:rPr>
          <w:rFonts w:ascii="Times New Roman" w:eastAsia="SimSun" w:hAnsi="Times New Roman" w:cs="Times New Roman"/>
          <w:color w:val="000000"/>
          <w:sz w:val="24"/>
          <w:szCs w:val="24"/>
          <w:lang w:val="en-GB" w:bidi="ar"/>
        </w:rPr>
        <w:tab/>
      </w:r>
      <w:r>
        <w:rPr>
          <w:rFonts w:ascii="Times New Roman" w:eastAsia="SimSun" w:hAnsi="Times New Roman" w:cs="Times New Roman"/>
          <w:color w:val="000000"/>
          <w:sz w:val="24"/>
          <w:szCs w:val="24"/>
          <w:lang w:val="en-GB" w:bidi="ar"/>
        </w:rPr>
        <w:t xml:space="preserve"> </w:t>
      </w:r>
      <w:r>
        <w:rPr>
          <w:rFonts w:ascii="Times New Roman" w:eastAsia="SimSun" w:hAnsi="Times New Roman" w:cs="Times New Roman"/>
          <w:b/>
          <w:bCs/>
          <w:color w:val="000000"/>
          <w:sz w:val="24"/>
          <w:szCs w:val="24"/>
          <w:lang w:bidi="ar"/>
        </w:rPr>
        <w:t xml:space="preserve">Date </w:t>
      </w:r>
    </w:p>
    <w:p w14:paraId="1B01B0DB" w14:textId="77777777" w:rsidR="00BD561D" w:rsidRDefault="00BD561D" w:rsidP="00BD561D">
      <w:pPr>
        <w:jc w:val="both"/>
        <w:rPr>
          <w:rFonts w:ascii="Times New Roman" w:hAnsi="Times New Roman" w:cs="Times New Roman"/>
        </w:rPr>
      </w:pPr>
      <w:r>
        <w:rPr>
          <w:rFonts w:ascii="Times New Roman" w:eastAsia="SimSun" w:hAnsi="Times New Roman" w:cs="Times New Roman"/>
          <w:color w:val="000000"/>
          <w:sz w:val="24"/>
          <w:szCs w:val="24"/>
          <w:lang w:bidi="ar"/>
        </w:rPr>
        <w:t>(</w:t>
      </w:r>
      <w:r>
        <w:rPr>
          <w:rFonts w:ascii="Times New Roman" w:eastAsia="SimSun" w:hAnsi="Times New Roman" w:cs="Times New Roman"/>
          <w:color w:val="000000"/>
          <w:sz w:val="24"/>
          <w:szCs w:val="24"/>
          <w:lang w:val="en-GB" w:bidi="ar"/>
        </w:rPr>
        <w:t>Co-supervisor</w:t>
      </w:r>
      <w:r>
        <w:rPr>
          <w:rFonts w:ascii="Times New Roman" w:eastAsia="SimSun" w:hAnsi="Times New Roman" w:cs="Times New Roman"/>
          <w:color w:val="000000"/>
          <w:sz w:val="24"/>
          <w:szCs w:val="24"/>
          <w:lang w:bidi="ar"/>
        </w:rPr>
        <w:t xml:space="preserve">) </w:t>
      </w:r>
    </w:p>
    <w:p w14:paraId="78DDCE5C" w14:textId="77777777" w:rsidR="00C63F2B" w:rsidRDefault="00C63F2B" w:rsidP="00BD561D">
      <w:pPr>
        <w:jc w:val="both"/>
        <w:rPr>
          <w:rFonts w:ascii="Times New Roman" w:eastAsia="SimSun" w:hAnsi="Times New Roman" w:cs="Times New Roman"/>
          <w:color w:val="000000"/>
          <w:sz w:val="24"/>
          <w:szCs w:val="24"/>
          <w:lang w:bidi="ar"/>
        </w:rPr>
      </w:pPr>
      <w:bookmarkStart w:id="8" w:name="_Hlk74676468"/>
    </w:p>
    <w:p w14:paraId="6C143FD1" w14:textId="1F1A0EA6" w:rsidR="00BD561D" w:rsidRPr="0012102B" w:rsidRDefault="00BD561D" w:rsidP="00BD561D">
      <w:pPr>
        <w:jc w:val="both"/>
        <w:rPr>
          <w:rFonts w:ascii="Times New Roman" w:hAnsi="Times New Roman" w:cs="Times New Roman"/>
        </w:rPr>
      </w:pPr>
      <w:r>
        <w:rPr>
          <w:rFonts w:ascii="Times New Roman" w:eastAsia="SimSun" w:hAnsi="Times New Roman" w:cs="Times New Roman"/>
          <w:color w:val="000000"/>
          <w:sz w:val="24"/>
          <w:szCs w:val="24"/>
          <w:lang w:bidi="ar"/>
        </w:rPr>
        <w:t>_________________</w:t>
      </w:r>
      <w:r w:rsidR="00C63F2B">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                                   </w:t>
      </w:r>
      <w:r w:rsidR="0012102B">
        <w:rPr>
          <w:rFonts w:ascii="Times New Roman" w:eastAsia="SimSun" w:hAnsi="Times New Roman" w:cs="Times New Roman"/>
          <w:color w:val="000000"/>
          <w:sz w:val="24"/>
          <w:szCs w:val="24"/>
          <w:lang w:bidi="ar"/>
        </w:rPr>
        <w:t xml:space="preserve">              </w:t>
      </w:r>
      <w:r w:rsidR="00C63F2B">
        <w:rPr>
          <w:rFonts w:ascii="Times New Roman" w:eastAsia="SimSun" w:hAnsi="Times New Roman" w:cs="Times New Roman"/>
          <w:color w:val="000000"/>
          <w:sz w:val="24"/>
          <w:szCs w:val="24"/>
          <w:lang w:bidi="ar"/>
        </w:rPr>
        <w:t xml:space="preserve">                </w:t>
      </w:r>
      <w:r w:rsidR="0012102B">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00"/>
          <w:sz w:val="24"/>
          <w:szCs w:val="24"/>
          <w:lang w:bidi="ar"/>
        </w:rPr>
        <w:t xml:space="preserve"> _________________ </w:t>
      </w:r>
      <w:r>
        <w:rPr>
          <w:rFonts w:ascii="Times New Roman" w:eastAsia="SimSun" w:hAnsi="Times New Roman" w:cs="Times New Roman"/>
          <w:color w:val="000000"/>
          <w:sz w:val="24"/>
          <w:szCs w:val="24"/>
          <w:lang w:val="en-GB" w:bidi="ar"/>
        </w:rPr>
        <w:t xml:space="preserve">                                                                </w:t>
      </w:r>
      <w:bookmarkStart w:id="9" w:name="_Hlk74676457"/>
      <w:bookmarkEnd w:id="8"/>
      <w:r>
        <w:rPr>
          <w:rFonts w:ascii="Times New Roman" w:eastAsia="SimSun" w:hAnsi="Times New Roman" w:cs="Times New Roman"/>
          <w:color w:val="000000"/>
          <w:sz w:val="24"/>
          <w:szCs w:val="24"/>
          <w:lang w:bidi="ar"/>
        </w:rPr>
        <w:t>(</w:t>
      </w:r>
      <w:r>
        <w:rPr>
          <w:rFonts w:ascii="Times New Roman" w:eastAsia="SimSun" w:hAnsi="Times New Roman" w:cs="Times New Roman"/>
          <w:color w:val="000000"/>
          <w:sz w:val="24"/>
          <w:szCs w:val="24"/>
          <w:lang w:val="en-GB" w:bidi="ar"/>
        </w:rPr>
        <w:t>Head of Department</w:t>
      </w:r>
      <w:r w:rsidR="00C63F2B">
        <w:rPr>
          <w:rFonts w:ascii="Times New Roman" w:eastAsia="SimSun" w:hAnsi="Times New Roman" w:cs="Times New Roman"/>
          <w:color w:val="000000"/>
          <w:sz w:val="24"/>
          <w:szCs w:val="24"/>
          <w:lang w:bidi="ar"/>
        </w:rPr>
        <w:t>)</w:t>
      </w:r>
      <w:r w:rsidR="00C63F2B">
        <w:rPr>
          <w:rFonts w:ascii="Times New Roman" w:eastAsia="SimSun" w:hAnsi="Times New Roman" w:cs="Times New Roman"/>
          <w:color w:val="000000"/>
          <w:sz w:val="24"/>
          <w:szCs w:val="24"/>
          <w:lang w:bidi="ar"/>
        </w:rPr>
        <w:tab/>
      </w:r>
      <w:r w:rsidR="00C63F2B">
        <w:rPr>
          <w:rFonts w:ascii="Times New Roman" w:eastAsia="SimSun" w:hAnsi="Times New Roman" w:cs="Times New Roman"/>
          <w:color w:val="000000"/>
          <w:sz w:val="24"/>
          <w:szCs w:val="24"/>
          <w:lang w:bidi="ar"/>
        </w:rPr>
        <w:tab/>
      </w:r>
      <w:r w:rsidR="00C63F2B">
        <w:rPr>
          <w:rFonts w:ascii="Times New Roman" w:eastAsia="SimSun" w:hAnsi="Times New Roman" w:cs="Times New Roman"/>
          <w:color w:val="000000"/>
          <w:sz w:val="24"/>
          <w:szCs w:val="24"/>
          <w:lang w:bidi="ar"/>
        </w:rPr>
        <w:tab/>
      </w:r>
      <w:r w:rsidR="00C63F2B">
        <w:rPr>
          <w:rFonts w:ascii="Times New Roman" w:eastAsia="SimSun" w:hAnsi="Times New Roman" w:cs="Times New Roman"/>
          <w:color w:val="000000"/>
          <w:sz w:val="24"/>
          <w:szCs w:val="24"/>
          <w:lang w:bidi="ar"/>
        </w:rPr>
        <w:tab/>
      </w:r>
      <w:r w:rsidR="00C63F2B">
        <w:rPr>
          <w:rFonts w:ascii="Times New Roman" w:eastAsia="SimSun" w:hAnsi="Times New Roman" w:cs="Times New Roman"/>
          <w:color w:val="000000"/>
          <w:sz w:val="24"/>
          <w:szCs w:val="24"/>
          <w:lang w:bidi="ar"/>
        </w:rPr>
        <w:tab/>
      </w:r>
      <w:r w:rsidR="00C63F2B">
        <w:rPr>
          <w:rFonts w:ascii="Times New Roman" w:eastAsia="SimSun" w:hAnsi="Times New Roman" w:cs="Times New Roman"/>
          <w:color w:val="000000"/>
          <w:sz w:val="24"/>
          <w:szCs w:val="24"/>
          <w:lang w:bidi="ar"/>
        </w:rPr>
        <w:tab/>
      </w:r>
      <w:r w:rsidR="00C63F2B">
        <w:rPr>
          <w:rFonts w:ascii="Times New Roman" w:eastAsia="SimSun" w:hAnsi="Times New Roman" w:cs="Times New Roman"/>
          <w:color w:val="000000"/>
          <w:sz w:val="24"/>
          <w:szCs w:val="24"/>
          <w:lang w:bidi="ar"/>
        </w:rPr>
        <w:tab/>
      </w:r>
      <w:r w:rsidR="00C63F2B">
        <w:rPr>
          <w:rFonts w:ascii="Times New Roman" w:eastAsia="SimSun" w:hAnsi="Times New Roman" w:cs="Times New Roman"/>
          <w:color w:val="000000"/>
          <w:sz w:val="24"/>
          <w:szCs w:val="24"/>
          <w:lang w:val="en-GB" w:bidi="ar"/>
        </w:rPr>
        <w:t xml:space="preserve">  </w:t>
      </w:r>
      <w:r w:rsidR="00C63F2B">
        <w:rPr>
          <w:rFonts w:ascii="Times New Roman" w:eastAsia="SimSun" w:hAnsi="Times New Roman" w:cs="Times New Roman"/>
          <w:b/>
          <w:bCs/>
          <w:color w:val="000000"/>
          <w:sz w:val="24"/>
          <w:szCs w:val="24"/>
          <w:lang w:bidi="ar"/>
        </w:rPr>
        <w:t>Date</w:t>
      </w:r>
    </w:p>
    <w:p w14:paraId="5FE11894" w14:textId="77777777" w:rsidR="00BD561D" w:rsidRDefault="00BD561D" w:rsidP="00BD561D">
      <w:pPr>
        <w:jc w:val="both"/>
        <w:rPr>
          <w:rFonts w:ascii="Times New Roman" w:eastAsia="SimSun" w:hAnsi="Times New Roman" w:cs="Times New Roman"/>
          <w:color w:val="000000"/>
          <w:sz w:val="24"/>
          <w:szCs w:val="24"/>
          <w:lang w:bidi="ar"/>
        </w:rPr>
      </w:pPr>
    </w:p>
    <w:p w14:paraId="5978D615" w14:textId="77777777" w:rsidR="00BD561D" w:rsidRDefault="00BD561D" w:rsidP="00BD561D">
      <w:pPr>
        <w:spacing w:line="200" w:lineRule="exact"/>
        <w:jc w:val="both"/>
        <w:rPr>
          <w:rFonts w:ascii="Times New Roman" w:eastAsia="Times New Roman" w:hAnsi="Times New Roman" w:cs="Times New Roman"/>
          <w:sz w:val="24"/>
          <w:szCs w:val="24"/>
        </w:rPr>
      </w:pPr>
    </w:p>
    <w:bookmarkEnd w:id="9"/>
    <w:p w14:paraId="0000E92A" w14:textId="77777777" w:rsidR="00C63F2B" w:rsidRDefault="00BD561D" w:rsidP="00C63F2B">
      <w:pPr>
        <w:ind w:left="6240" w:hangingChars="2600" w:hanging="6240"/>
        <w:jc w:val="both"/>
        <w:rPr>
          <w:rFonts w:ascii="Times New Roman" w:hAnsi="Times New Roman" w:cs="Times New Roman"/>
        </w:rPr>
      </w:pPr>
      <w:r>
        <w:rPr>
          <w:rFonts w:ascii="Times New Roman" w:eastAsia="SimSun" w:hAnsi="Times New Roman" w:cs="Times New Roman"/>
          <w:color w:val="000000"/>
          <w:sz w:val="24"/>
          <w:szCs w:val="24"/>
          <w:lang w:bidi="ar"/>
        </w:rPr>
        <w:t xml:space="preserve">__________________ </w:t>
      </w:r>
      <w:r>
        <w:rPr>
          <w:rFonts w:ascii="Times New Roman" w:eastAsia="SimSun" w:hAnsi="Times New Roman" w:cs="Times New Roman"/>
          <w:color w:val="000000"/>
          <w:sz w:val="24"/>
          <w:szCs w:val="24"/>
          <w:lang w:val="en-GB" w:bidi="ar"/>
        </w:rPr>
        <w:t xml:space="preserve">                                                                </w:t>
      </w:r>
      <w:r>
        <w:rPr>
          <w:rFonts w:ascii="Times New Roman" w:eastAsia="SimSun" w:hAnsi="Times New Roman" w:cs="Times New Roman"/>
          <w:color w:val="000000"/>
          <w:sz w:val="24"/>
          <w:szCs w:val="24"/>
          <w:lang w:bidi="ar"/>
        </w:rPr>
        <w:t>__________________</w:t>
      </w:r>
    </w:p>
    <w:p w14:paraId="79690E74" w14:textId="6C6C450E" w:rsidR="00BD561D" w:rsidRDefault="00BD561D" w:rsidP="00C63F2B">
      <w:pPr>
        <w:ind w:left="6264" w:hangingChars="2600" w:hanging="6264"/>
        <w:jc w:val="both"/>
        <w:rPr>
          <w:rFonts w:ascii="Times New Roman" w:hAnsi="Times New Roman" w:cs="Times New Roman"/>
        </w:rPr>
      </w:pPr>
      <w:r>
        <w:rPr>
          <w:rFonts w:ascii="Times New Roman" w:eastAsia="SimSun" w:hAnsi="Times New Roman" w:cs="Times New Roman"/>
          <w:b/>
          <w:bCs/>
          <w:color w:val="000000"/>
          <w:sz w:val="24"/>
          <w:szCs w:val="24"/>
          <w:lang w:bidi="ar"/>
        </w:rPr>
        <w:t xml:space="preserve">  </w:t>
      </w:r>
      <w:r w:rsidR="00C63F2B">
        <w:rPr>
          <w:rFonts w:ascii="Times New Roman" w:eastAsia="SimSun" w:hAnsi="Times New Roman" w:cs="Times New Roman"/>
          <w:color w:val="000000"/>
          <w:sz w:val="24"/>
          <w:szCs w:val="24"/>
          <w:lang w:bidi="ar"/>
        </w:rPr>
        <w:t>(External Examiner)</w:t>
      </w:r>
      <w:r>
        <w:rPr>
          <w:rFonts w:ascii="Times New Roman" w:eastAsia="SimSun" w:hAnsi="Times New Roman" w:cs="Times New Roman"/>
          <w:b/>
          <w:bCs/>
          <w:color w:val="000000"/>
          <w:sz w:val="24"/>
          <w:szCs w:val="24"/>
          <w:lang w:bidi="ar"/>
        </w:rPr>
        <w:t xml:space="preserve"> </w:t>
      </w:r>
      <w:r w:rsidR="00C63F2B">
        <w:rPr>
          <w:rFonts w:ascii="Times New Roman" w:eastAsia="SimSun" w:hAnsi="Times New Roman" w:cs="Times New Roman"/>
          <w:b/>
          <w:bCs/>
          <w:color w:val="000000"/>
          <w:sz w:val="24"/>
          <w:szCs w:val="24"/>
          <w:lang w:bidi="ar"/>
        </w:rPr>
        <w:tab/>
        <w:t xml:space="preserve">     </w:t>
      </w:r>
      <w:r>
        <w:rPr>
          <w:rFonts w:ascii="Times New Roman" w:eastAsia="SimSun" w:hAnsi="Times New Roman" w:cs="Times New Roman"/>
          <w:b/>
          <w:bCs/>
          <w:color w:val="000000"/>
          <w:sz w:val="24"/>
          <w:szCs w:val="24"/>
          <w:lang w:bidi="ar"/>
        </w:rPr>
        <w:t xml:space="preserve">Date </w:t>
      </w:r>
    </w:p>
    <w:p w14:paraId="02E3BEF4" w14:textId="08B3612B" w:rsidR="0002269E" w:rsidRDefault="0002269E" w:rsidP="00BD561D">
      <w:pPr>
        <w:pStyle w:val="Heading1"/>
        <w:numPr>
          <w:ilvl w:val="0"/>
          <w:numId w:val="0"/>
        </w:numPr>
        <w:spacing w:line="480" w:lineRule="auto"/>
        <w:jc w:val="center"/>
        <w:rPr>
          <w:rFonts w:ascii="Times New Roman" w:hAnsi="Times New Roman" w:cs="Times New Roman"/>
          <w:b/>
          <w:color w:val="auto"/>
          <w:lang w:bidi="ar"/>
        </w:rPr>
      </w:pPr>
      <w:bookmarkStart w:id="10" w:name="_Toc76659529"/>
      <w:bookmarkStart w:id="11" w:name="_Toc76065084"/>
      <w:bookmarkStart w:id="12" w:name="_Toc76721518"/>
      <w:bookmarkStart w:id="13" w:name="_Toc113272399"/>
    </w:p>
    <w:p w14:paraId="64A3676A" w14:textId="6BC34192" w:rsidR="00524F80" w:rsidRDefault="00524F80" w:rsidP="00524F80">
      <w:pPr>
        <w:rPr>
          <w:lang w:bidi="ar"/>
        </w:rPr>
      </w:pPr>
    </w:p>
    <w:p w14:paraId="3CB765BE" w14:textId="62C6EC7C" w:rsidR="00524F80" w:rsidRDefault="00524F80" w:rsidP="00524F80">
      <w:pPr>
        <w:rPr>
          <w:lang w:bidi="ar"/>
        </w:rPr>
      </w:pPr>
    </w:p>
    <w:p w14:paraId="046B2F50" w14:textId="77777777" w:rsidR="00524F80" w:rsidRPr="00524F80" w:rsidRDefault="00524F80" w:rsidP="00524F80">
      <w:pPr>
        <w:rPr>
          <w:lang w:bidi="ar"/>
        </w:rPr>
      </w:pPr>
    </w:p>
    <w:p w14:paraId="4D0B9382" w14:textId="2BD76FAB" w:rsidR="00BD561D" w:rsidRDefault="00BD561D" w:rsidP="00BD561D">
      <w:pPr>
        <w:pStyle w:val="Heading1"/>
        <w:numPr>
          <w:ilvl w:val="0"/>
          <w:numId w:val="0"/>
        </w:numPr>
        <w:spacing w:line="480" w:lineRule="auto"/>
        <w:jc w:val="center"/>
        <w:rPr>
          <w:rFonts w:ascii="Times New Roman" w:hAnsi="Times New Roman" w:cs="Times New Roman"/>
          <w:b/>
          <w:color w:val="auto"/>
        </w:rPr>
      </w:pPr>
      <w:r>
        <w:rPr>
          <w:rFonts w:ascii="Times New Roman" w:hAnsi="Times New Roman" w:cs="Times New Roman"/>
          <w:b/>
          <w:color w:val="auto"/>
          <w:lang w:bidi="ar"/>
        </w:rPr>
        <w:lastRenderedPageBreak/>
        <w:t>DEDICATION</w:t>
      </w:r>
      <w:bookmarkEnd w:id="10"/>
      <w:bookmarkEnd w:id="11"/>
      <w:bookmarkEnd w:id="12"/>
      <w:bookmarkEnd w:id="13"/>
    </w:p>
    <w:p w14:paraId="5026BC97" w14:textId="77777777" w:rsidR="00BD561D" w:rsidRDefault="00BD561D" w:rsidP="00BD561D">
      <w:pPr>
        <w:spacing w:line="480" w:lineRule="auto"/>
        <w:jc w:val="both"/>
        <w:rPr>
          <w:rFonts w:ascii="Times New Roman" w:eastAsia="SimSun" w:hAnsi="Times New Roman" w:cs="Times New Roman"/>
          <w:color w:val="000000"/>
          <w:sz w:val="24"/>
          <w:szCs w:val="24"/>
          <w:lang w:val="en-GB" w:bidi="ar"/>
        </w:rPr>
      </w:pPr>
      <w:r>
        <w:rPr>
          <w:rFonts w:ascii="Times New Roman" w:eastAsia="SimSun" w:hAnsi="Times New Roman" w:cs="Times New Roman"/>
          <w:color w:val="000000"/>
          <w:sz w:val="24"/>
          <w:szCs w:val="24"/>
          <w:lang w:bidi="ar"/>
        </w:rPr>
        <w:t xml:space="preserve">This research </w:t>
      </w:r>
      <w:r>
        <w:rPr>
          <w:rFonts w:ascii="Times New Roman" w:eastAsia="SimSun" w:hAnsi="Times New Roman" w:cs="Times New Roman"/>
          <w:color w:val="000000"/>
          <w:sz w:val="24"/>
          <w:szCs w:val="24"/>
          <w:lang w:val="en-GB" w:bidi="ar"/>
        </w:rPr>
        <w:t xml:space="preserve">work </w:t>
      </w:r>
      <w:r>
        <w:rPr>
          <w:rFonts w:ascii="Times New Roman" w:eastAsia="SimSun" w:hAnsi="Times New Roman" w:cs="Times New Roman"/>
          <w:color w:val="000000"/>
          <w:sz w:val="24"/>
          <w:szCs w:val="24"/>
          <w:lang w:bidi="ar"/>
        </w:rPr>
        <w:t xml:space="preserve">is dedicated to God Almighty </w:t>
      </w:r>
      <w:r>
        <w:rPr>
          <w:rFonts w:ascii="Times New Roman" w:eastAsia="SimSun" w:hAnsi="Times New Roman" w:cs="Times New Roman"/>
          <w:color w:val="000000"/>
          <w:sz w:val="24"/>
          <w:szCs w:val="24"/>
          <w:lang w:val="en-GB" w:bidi="ar"/>
        </w:rPr>
        <w:t xml:space="preserve">who has given me the grace to </w:t>
      </w:r>
      <w:r>
        <w:rPr>
          <w:rFonts w:ascii="Times New Roman" w:eastAsia="SimSun" w:hAnsi="Times New Roman" w:cs="Times New Roman"/>
          <w:color w:val="000000"/>
          <w:sz w:val="24"/>
          <w:szCs w:val="24"/>
          <w:lang w:bidi="ar"/>
        </w:rPr>
        <w:t>walk through this path to fulfilling purpose</w:t>
      </w:r>
      <w:r>
        <w:rPr>
          <w:rFonts w:ascii="Times New Roman" w:eastAsia="SimSun" w:hAnsi="Times New Roman" w:cs="Times New Roman"/>
          <w:color w:val="000000"/>
          <w:sz w:val="24"/>
          <w:szCs w:val="24"/>
          <w:lang w:val="en-GB" w:bidi="ar"/>
        </w:rPr>
        <w:t xml:space="preserve">. And also, to my parents and siblings for their relentless care and support. </w:t>
      </w:r>
    </w:p>
    <w:p w14:paraId="791DC8F0" w14:textId="77777777" w:rsidR="00BD561D" w:rsidRDefault="00BD561D" w:rsidP="00BD561D">
      <w:pPr>
        <w:spacing w:line="480" w:lineRule="auto"/>
        <w:jc w:val="both"/>
        <w:rPr>
          <w:rFonts w:ascii="Times New Roman" w:eastAsia="SimSun" w:hAnsi="Times New Roman" w:cs="Times New Roman"/>
          <w:color w:val="000000"/>
          <w:sz w:val="24"/>
          <w:szCs w:val="24"/>
          <w:lang w:val="en-GB" w:bidi="ar"/>
        </w:rPr>
      </w:pPr>
    </w:p>
    <w:p w14:paraId="06B2A876" w14:textId="77777777" w:rsidR="00BD561D" w:rsidRDefault="00BD561D" w:rsidP="00BD561D">
      <w:pPr>
        <w:spacing w:line="480" w:lineRule="auto"/>
        <w:jc w:val="both"/>
        <w:rPr>
          <w:rFonts w:ascii="Times New Roman" w:eastAsia="SimSun" w:hAnsi="Times New Roman" w:cs="Times New Roman"/>
          <w:color w:val="000000"/>
          <w:sz w:val="24"/>
          <w:szCs w:val="24"/>
          <w:lang w:val="en-GB" w:bidi="ar"/>
        </w:rPr>
      </w:pPr>
    </w:p>
    <w:p w14:paraId="0EF5615B" w14:textId="77777777" w:rsidR="00BD561D" w:rsidRDefault="00BD561D" w:rsidP="00BD561D">
      <w:pPr>
        <w:spacing w:line="480" w:lineRule="auto"/>
        <w:jc w:val="both"/>
        <w:rPr>
          <w:rFonts w:ascii="Times New Roman" w:eastAsia="SimSun" w:hAnsi="Times New Roman" w:cs="Times New Roman"/>
          <w:color w:val="000000"/>
          <w:sz w:val="24"/>
          <w:szCs w:val="24"/>
          <w:lang w:val="en-GB" w:bidi="ar"/>
        </w:rPr>
      </w:pPr>
    </w:p>
    <w:p w14:paraId="76A49328" w14:textId="77777777" w:rsidR="00BD561D" w:rsidRDefault="00BD561D" w:rsidP="00BD561D">
      <w:pPr>
        <w:spacing w:line="480" w:lineRule="auto"/>
        <w:jc w:val="both"/>
        <w:rPr>
          <w:rFonts w:ascii="Times New Roman" w:eastAsia="SimSun" w:hAnsi="Times New Roman" w:cs="Times New Roman"/>
          <w:color w:val="000000"/>
          <w:sz w:val="24"/>
          <w:szCs w:val="24"/>
          <w:lang w:val="en-GB" w:bidi="ar"/>
        </w:rPr>
      </w:pPr>
    </w:p>
    <w:p w14:paraId="22AE6117" w14:textId="77777777" w:rsidR="00BD561D" w:rsidRDefault="00BD561D" w:rsidP="00BD561D">
      <w:pPr>
        <w:spacing w:line="480" w:lineRule="auto"/>
        <w:jc w:val="both"/>
        <w:rPr>
          <w:rFonts w:ascii="Times New Roman" w:eastAsia="SimSun" w:hAnsi="Times New Roman" w:cs="Times New Roman"/>
          <w:color w:val="000000"/>
          <w:sz w:val="24"/>
          <w:szCs w:val="24"/>
          <w:lang w:val="en-GB" w:bidi="ar"/>
        </w:rPr>
      </w:pPr>
    </w:p>
    <w:p w14:paraId="16CF7711" w14:textId="77777777" w:rsidR="00BD561D" w:rsidRDefault="00BD561D" w:rsidP="00BD561D">
      <w:pPr>
        <w:spacing w:line="480" w:lineRule="auto"/>
        <w:jc w:val="both"/>
        <w:rPr>
          <w:rFonts w:ascii="Times New Roman" w:eastAsia="SimSun" w:hAnsi="Times New Roman" w:cs="Times New Roman"/>
          <w:color w:val="000000"/>
          <w:sz w:val="24"/>
          <w:szCs w:val="24"/>
          <w:lang w:val="en-GB" w:bidi="ar"/>
        </w:rPr>
      </w:pPr>
    </w:p>
    <w:p w14:paraId="30177422" w14:textId="77777777" w:rsidR="00BD561D" w:rsidRDefault="00BD561D" w:rsidP="00BD561D">
      <w:pPr>
        <w:spacing w:line="480" w:lineRule="auto"/>
        <w:jc w:val="both"/>
        <w:rPr>
          <w:rFonts w:ascii="Times New Roman" w:eastAsia="SimSun" w:hAnsi="Times New Roman" w:cs="Times New Roman"/>
          <w:color w:val="000000"/>
          <w:sz w:val="24"/>
          <w:szCs w:val="24"/>
          <w:lang w:val="en-GB" w:bidi="ar"/>
        </w:rPr>
      </w:pPr>
    </w:p>
    <w:p w14:paraId="0ECF1598" w14:textId="77777777" w:rsidR="00BD561D" w:rsidRDefault="00BD561D" w:rsidP="00BD561D">
      <w:pPr>
        <w:spacing w:line="480" w:lineRule="auto"/>
        <w:jc w:val="both"/>
        <w:rPr>
          <w:rFonts w:ascii="Times New Roman" w:eastAsia="SimSun" w:hAnsi="Times New Roman" w:cs="Times New Roman"/>
          <w:color w:val="000000"/>
          <w:sz w:val="24"/>
          <w:szCs w:val="24"/>
          <w:lang w:val="en-GB" w:bidi="ar"/>
        </w:rPr>
      </w:pPr>
    </w:p>
    <w:p w14:paraId="1AE301CC" w14:textId="00EDE5B2" w:rsidR="00BD561D" w:rsidRDefault="00BD561D" w:rsidP="00BD561D">
      <w:pPr>
        <w:spacing w:line="480" w:lineRule="auto"/>
        <w:jc w:val="both"/>
        <w:rPr>
          <w:rFonts w:ascii="Times New Roman" w:eastAsia="SimSun" w:hAnsi="Times New Roman" w:cs="Times New Roman"/>
          <w:color w:val="000000"/>
          <w:sz w:val="24"/>
          <w:szCs w:val="24"/>
          <w:lang w:val="en-GB" w:bidi="ar"/>
        </w:rPr>
      </w:pPr>
    </w:p>
    <w:p w14:paraId="419192A3" w14:textId="41973006" w:rsidR="00524F80" w:rsidRDefault="00524F80" w:rsidP="00BD561D">
      <w:pPr>
        <w:spacing w:line="480" w:lineRule="auto"/>
        <w:jc w:val="both"/>
        <w:rPr>
          <w:rFonts w:ascii="Times New Roman" w:eastAsia="SimSun" w:hAnsi="Times New Roman" w:cs="Times New Roman"/>
          <w:color w:val="000000"/>
          <w:sz w:val="24"/>
          <w:szCs w:val="24"/>
          <w:lang w:val="en-GB" w:bidi="ar"/>
        </w:rPr>
      </w:pPr>
    </w:p>
    <w:p w14:paraId="601A3124" w14:textId="67DC1F8C" w:rsidR="00C26111" w:rsidRDefault="00C26111" w:rsidP="00BD561D">
      <w:pPr>
        <w:spacing w:line="480" w:lineRule="auto"/>
        <w:jc w:val="both"/>
        <w:rPr>
          <w:rFonts w:ascii="Times New Roman" w:eastAsia="SimSun" w:hAnsi="Times New Roman" w:cs="Times New Roman"/>
          <w:color w:val="000000"/>
          <w:sz w:val="24"/>
          <w:szCs w:val="24"/>
          <w:lang w:val="en-GB" w:bidi="ar"/>
        </w:rPr>
      </w:pPr>
    </w:p>
    <w:p w14:paraId="02B3262A" w14:textId="77777777" w:rsidR="00C26111" w:rsidRDefault="00C26111" w:rsidP="00BD561D">
      <w:pPr>
        <w:spacing w:line="480" w:lineRule="auto"/>
        <w:jc w:val="both"/>
        <w:rPr>
          <w:rFonts w:ascii="Times New Roman" w:eastAsia="SimSun" w:hAnsi="Times New Roman" w:cs="Times New Roman"/>
          <w:color w:val="000000"/>
          <w:sz w:val="24"/>
          <w:szCs w:val="24"/>
          <w:lang w:val="en-GB" w:bidi="ar"/>
        </w:rPr>
      </w:pPr>
    </w:p>
    <w:p w14:paraId="11C8B70B" w14:textId="77777777" w:rsidR="00BD561D" w:rsidRDefault="00BD561D" w:rsidP="00BD561D">
      <w:pPr>
        <w:spacing w:line="480" w:lineRule="auto"/>
        <w:jc w:val="both"/>
        <w:rPr>
          <w:rFonts w:ascii="Times New Roman" w:eastAsia="SimSun" w:hAnsi="Times New Roman" w:cs="Times New Roman"/>
          <w:color w:val="000000"/>
          <w:sz w:val="24"/>
          <w:szCs w:val="24"/>
          <w:lang w:val="en-GB" w:bidi="ar"/>
        </w:rPr>
      </w:pPr>
    </w:p>
    <w:p w14:paraId="5C22E2DB" w14:textId="77777777" w:rsidR="00BD561D" w:rsidRDefault="00BD561D" w:rsidP="00BD561D">
      <w:pPr>
        <w:pStyle w:val="Heading1"/>
        <w:numPr>
          <w:ilvl w:val="0"/>
          <w:numId w:val="0"/>
        </w:numPr>
        <w:spacing w:line="480" w:lineRule="auto"/>
        <w:ind w:left="432"/>
        <w:jc w:val="center"/>
        <w:rPr>
          <w:rFonts w:ascii="Times New Roman" w:hAnsi="Times New Roman" w:cs="Times New Roman"/>
          <w:b/>
          <w:color w:val="auto"/>
          <w:lang w:bidi="ar"/>
        </w:rPr>
      </w:pPr>
      <w:bookmarkStart w:id="14" w:name="_Toc76065085"/>
      <w:bookmarkStart w:id="15" w:name="_Toc76659530"/>
      <w:bookmarkStart w:id="16" w:name="_Toc76721519"/>
      <w:bookmarkStart w:id="17" w:name="_Toc113272400"/>
      <w:r>
        <w:rPr>
          <w:rFonts w:ascii="Times New Roman" w:hAnsi="Times New Roman" w:cs="Times New Roman"/>
          <w:b/>
          <w:color w:val="auto"/>
          <w:lang w:bidi="ar"/>
        </w:rPr>
        <w:lastRenderedPageBreak/>
        <w:t>ACKNOWLEDGEMENTS</w:t>
      </w:r>
      <w:bookmarkEnd w:id="14"/>
      <w:bookmarkEnd w:id="15"/>
      <w:bookmarkEnd w:id="16"/>
      <w:bookmarkEnd w:id="17"/>
    </w:p>
    <w:p w14:paraId="4165DECC" w14:textId="77777777" w:rsidR="00BD561D" w:rsidRDefault="00BD561D" w:rsidP="00BD561D">
      <w:pPr>
        <w:spacing w:line="480" w:lineRule="auto"/>
        <w:jc w:val="both"/>
        <w:rPr>
          <w:rFonts w:ascii="Times New Roman" w:eastAsia="SimSun" w:hAnsi="Times New Roman" w:cs="Times New Roman"/>
          <w:color w:val="000000"/>
          <w:sz w:val="24"/>
          <w:szCs w:val="24"/>
          <w:lang w:val="en-GB" w:bidi="ar"/>
        </w:rPr>
      </w:pPr>
      <w:r>
        <w:rPr>
          <w:rFonts w:ascii="Times New Roman" w:eastAsia="SimSun" w:hAnsi="Times New Roman" w:cs="Times New Roman"/>
          <w:color w:val="000000"/>
          <w:sz w:val="24"/>
          <w:szCs w:val="24"/>
          <w:lang w:val="en-GB" w:bidi="ar"/>
        </w:rPr>
        <w:t xml:space="preserve">I thank God almighty for the successful completion of my Msc program, to Him alone be all the glory. I am sincerely grateful to my supervisors, Prof. O. M. Bamiro, Dr. O. A.C. Ologbon and Dr. A. G. Adeyonu for their support, mentorship, and constructive criticisms and guidance all through my M.Sc. journey. </w:t>
      </w:r>
    </w:p>
    <w:p w14:paraId="7C211FE2" w14:textId="54ADA3FC" w:rsidR="00BD561D" w:rsidRDefault="00BD561D" w:rsidP="00BD561D">
      <w:pPr>
        <w:spacing w:line="480" w:lineRule="auto"/>
        <w:jc w:val="both"/>
        <w:rPr>
          <w:rFonts w:ascii="Times New Roman" w:eastAsia="SimSun" w:hAnsi="Times New Roman" w:cs="Times New Roman"/>
          <w:color w:val="000000"/>
          <w:sz w:val="24"/>
          <w:szCs w:val="24"/>
          <w:lang w:val="en-GB" w:bidi="ar"/>
        </w:rPr>
      </w:pPr>
      <w:r>
        <w:rPr>
          <w:rFonts w:ascii="Times New Roman" w:hAnsi="Times New Roman" w:cs="Times New Roman"/>
          <w:bCs/>
          <w:color w:val="000000"/>
          <w:sz w:val="24"/>
          <w:szCs w:val="24"/>
        </w:rPr>
        <w:t>I al</w:t>
      </w:r>
      <w:r w:rsidR="0012102B">
        <w:rPr>
          <w:rFonts w:ascii="Times New Roman" w:hAnsi="Times New Roman" w:cs="Times New Roman"/>
          <w:bCs/>
          <w:color w:val="000000"/>
          <w:sz w:val="24"/>
          <w:szCs w:val="24"/>
        </w:rPr>
        <w:t>so appreciate the efforts and input</w:t>
      </w:r>
      <w:r>
        <w:rPr>
          <w:rFonts w:ascii="Times New Roman" w:hAnsi="Times New Roman" w:cs="Times New Roman"/>
          <w:bCs/>
          <w:color w:val="000000"/>
          <w:sz w:val="24"/>
          <w:szCs w:val="24"/>
        </w:rPr>
        <w:t>s of the staff and lecturers of the department of Agricultural Economics and Extension</w:t>
      </w:r>
      <w:r>
        <w:rPr>
          <w:rFonts w:ascii="Times New Roman" w:eastAsia="SimSun" w:hAnsi="Times New Roman" w:cs="Times New Roman"/>
          <w:color w:val="000000"/>
          <w:sz w:val="24"/>
          <w:szCs w:val="24"/>
          <w:lang w:bidi="ar"/>
        </w:rPr>
        <w:t xml:space="preserve">, Dr. D. Akerele, Dr. B. O. Ajiboye, Dr. M. O. Kehinde, Mr. S. O. Solaja, Mr. T. E. Awe, Mr. W. Ayojimi, Mrs. O. A. Oriade </w:t>
      </w:r>
      <w:r>
        <w:rPr>
          <w:rFonts w:ascii="Times New Roman" w:eastAsia="SimSun" w:hAnsi="Times New Roman" w:cs="Times New Roman"/>
          <w:color w:val="000000"/>
          <w:sz w:val="24"/>
          <w:szCs w:val="24"/>
          <w:lang w:val="en-GB" w:bidi="ar"/>
        </w:rPr>
        <w:t>and</w:t>
      </w:r>
      <w:r>
        <w:rPr>
          <w:rFonts w:ascii="Times New Roman" w:eastAsia="SimSun" w:hAnsi="Times New Roman" w:cs="Times New Roman"/>
          <w:color w:val="000000"/>
          <w:sz w:val="24"/>
          <w:szCs w:val="24"/>
          <w:lang w:bidi="ar"/>
        </w:rPr>
        <w:t xml:space="preserve"> all </w:t>
      </w:r>
      <w:r>
        <w:rPr>
          <w:rFonts w:ascii="Times New Roman" w:eastAsia="SimSun" w:hAnsi="Times New Roman" w:cs="Times New Roman"/>
          <w:color w:val="000000"/>
          <w:sz w:val="24"/>
          <w:szCs w:val="24"/>
          <w:lang w:val="en-GB" w:bidi="ar"/>
        </w:rPr>
        <w:t xml:space="preserve">members </w:t>
      </w:r>
      <w:r>
        <w:rPr>
          <w:rFonts w:ascii="Times New Roman" w:eastAsia="SimSun" w:hAnsi="Times New Roman" w:cs="Times New Roman"/>
          <w:color w:val="000000"/>
          <w:sz w:val="24"/>
          <w:szCs w:val="24"/>
          <w:lang w:bidi="ar"/>
        </w:rPr>
        <w:t xml:space="preserve">of the College of </w:t>
      </w:r>
      <w:r>
        <w:rPr>
          <w:rFonts w:ascii="Times New Roman" w:eastAsia="SimSun" w:hAnsi="Times New Roman" w:cs="Times New Roman"/>
          <w:color w:val="000000"/>
          <w:sz w:val="24"/>
          <w:szCs w:val="24"/>
          <w:lang w:val="en-GB" w:bidi="ar"/>
        </w:rPr>
        <w:t>A</w:t>
      </w:r>
      <w:r>
        <w:rPr>
          <w:rFonts w:ascii="Times New Roman" w:eastAsia="SimSun" w:hAnsi="Times New Roman" w:cs="Times New Roman"/>
          <w:color w:val="000000"/>
          <w:sz w:val="24"/>
          <w:szCs w:val="24"/>
          <w:lang w:bidi="ar"/>
        </w:rPr>
        <w:t xml:space="preserve">gricultural </w:t>
      </w:r>
      <w:r>
        <w:rPr>
          <w:rFonts w:ascii="Times New Roman" w:eastAsia="SimSun" w:hAnsi="Times New Roman" w:cs="Times New Roman"/>
          <w:color w:val="000000"/>
          <w:sz w:val="24"/>
          <w:szCs w:val="24"/>
          <w:lang w:val="en-GB" w:bidi="ar"/>
        </w:rPr>
        <w:t>S</w:t>
      </w:r>
      <w:r>
        <w:rPr>
          <w:rFonts w:ascii="Times New Roman" w:eastAsia="SimSun" w:hAnsi="Times New Roman" w:cs="Times New Roman"/>
          <w:color w:val="000000"/>
          <w:sz w:val="24"/>
          <w:szCs w:val="24"/>
          <w:lang w:bidi="ar"/>
        </w:rPr>
        <w:t>ciences, Landmark University for impacting me immensely</w:t>
      </w:r>
      <w:r>
        <w:rPr>
          <w:rFonts w:ascii="Times New Roman" w:eastAsia="SimSun" w:hAnsi="Times New Roman" w:cs="Times New Roman"/>
          <w:color w:val="000000"/>
          <w:sz w:val="24"/>
          <w:szCs w:val="24"/>
          <w:lang w:val="en-GB" w:bidi="ar"/>
        </w:rPr>
        <w:t xml:space="preserve">. </w:t>
      </w:r>
    </w:p>
    <w:p w14:paraId="1DD110E6" w14:textId="77777777" w:rsidR="00BD561D" w:rsidRDefault="00BD561D" w:rsidP="00BD561D">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To my lovely parents, Pastor and Mrs. S.A. Adedayo, I am overwhelmed by your love, care and support. My sincere appreciation goes to my siblings, Mrs  Abosede Adeokun,  Mr Wale Adedayo and Mr Olabode Emmanuel for their unfeigned love towards me. </w:t>
      </w:r>
    </w:p>
    <w:p w14:paraId="7881FB54" w14:textId="4FE2EE80" w:rsidR="00BD561D" w:rsidRDefault="00BD561D" w:rsidP="00BD561D">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My appreciation also goes to my colleagues- Oladapo Joy, Nsibietmfon Asuquo Nsikak, Afolabi Abi</w:t>
      </w:r>
      <w:r w:rsidR="0012102B">
        <w:rPr>
          <w:rFonts w:ascii="Times New Roman" w:hAnsi="Times New Roman" w:cs="Times New Roman"/>
          <w:bCs/>
          <w:color w:val="000000"/>
          <w:sz w:val="24"/>
          <w:szCs w:val="24"/>
        </w:rPr>
        <w:t>odun, Olajide Agnes and to all postg</w:t>
      </w:r>
      <w:r>
        <w:rPr>
          <w:rFonts w:ascii="Times New Roman" w:hAnsi="Times New Roman" w:cs="Times New Roman"/>
          <w:bCs/>
          <w:color w:val="000000"/>
          <w:sz w:val="24"/>
          <w:szCs w:val="24"/>
        </w:rPr>
        <w:t xml:space="preserve">raduate students. I am so blessed to have met you all. To every other person who has in one way or the other made this research a reality, I say thank you. </w:t>
      </w:r>
    </w:p>
    <w:p w14:paraId="2D93B310" w14:textId="77777777" w:rsidR="00BD561D" w:rsidRDefault="00BD561D" w:rsidP="00BD561D">
      <w:pPr>
        <w:spacing w:line="480" w:lineRule="auto"/>
        <w:jc w:val="both"/>
        <w:rPr>
          <w:rFonts w:ascii="Times New Roman" w:hAnsi="Times New Roman" w:cs="Times New Roman"/>
          <w:bCs/>
          <w:color w:val="000000"/>
        </w:rPr>
      </w:pPr>
    </w:p>
    <w:p w14:paraId="164935DF" w14:textId="77777777" w:rsidR="00BD561D" w:rsidRDefault="00BD561D" w:rsidP="00BD561D">
      <w:pPr>
        <w:spacing w:line="480" w:lineRule="auto"/>
        <w:jc w:val="both"/>
        <w:rPr>
          <w:rFonts w:ascii="Times New Roman" w:hAnsi="Times New Roman" w:cs="Times New Roman"/>
          <w:bCs/>
          <w:color w:val="000000"/>
        </w:rPr>
      </w:pPr>
    </w:p>
    <w:p w14:paraId="11A46350" w14:textId="77777777" w:rsidR="00BD561D" w:rsidRDefault="00BD561D" w:rsidP="00BD561D">
      <w:pPr>
        <w:spacing w:line="480" w:lineRule="auto"/>
        <w:jc w:val="both"/>
        <w:rPr>
          <w:rFonts w:ascii="Times New Roman" w:hAnsi="Times New Roman" w:cs="Times New Roman"/>
          <w:bCs/>
          <w:color w:val="000000"/>
        </w:rPr>
      </w:pPr>
    </w:p>
    <w:p w14:paraId="67EA49C6" w14:textId="1973B5AF" w:rsidR="00BD561D" w:rsidRDefault="00BD561D" w:rsidP="00BD561D">
      <w:pPr>
        <w:spacing w:line="480" w:lineRule="auto"/>
        <w:jc w:val="both"/>
        <w:rPr>
          <w:rFonts w:ascii="Times New Roman" w:hAnsi="Times New Roman" w:cs="Times New Roman"/>
          <w:bCs/>
          <w:color w:val="000000"/>
        </w:rPr>
      </w:pPr>
    </w:p>
    <w:p w14:paraId="070DBD44" w14:textId="77777777" w:rsidR="00FB0C4D" w:rsidRDefault="00FB0C4D" w:rsidP="00BD561D">
      <w:pPr>
        <w:spacing w:line="480" w:lineRule="auto"/>
        <w:jc w:val="both"/>
        <w:rPr>
          <w:rFonts w:ascii="Times New Roman" w:hAnsi="Times New Roman" w:cs="Times New Roman"/>
          <w:bCs/>
          <w:color w:val="000000"/>
        </w:rPr>
      </w:pPr>
    </w:p>
    <w:p w14:paraId="5137BB62" w14:textId="77777777" w:rsidR="00BD561D" w:rsidRPr="00450DC3" w:rsidRDefault="00BD561D" w:rsidP="00450DC3">
      <w:pPr>
        <w:pStyle w:val="Heading2"/>
        <w:numPr>
          <w:ilvl w:val="0"/>
          <w:numId w:val="0"/>
        </w:numPr>
        <w:ind w:left="576"/>
        <w:jc w:val="center"/>
        <w:rPr>
          <w:rFonts w:ascii="Times New Roman" w:hAnsi="Times New Roman" w:cs="Times New Roman"/>
          <w:b/>
          <w:bCs/>
          <w:color w:val="000000" w:themeColor="text1"/>
          <w:sz w:val="28"/>
          <w:szCs w:val="28"/>
        </w:rPr>
      </w:pPr>
      <w:bookmarkStart w:id="18" w:name="_Toc113272401"/>
      <w:r w:rsidRPr="00450DC3">
        <w:rPr>
          <w:rFonts w:ascii="Times New Roman" w:hAnsi="Times New Roman" w:cs="Times New Roman"/>
          <w:b/>
          <w:bCs/>
          <w:color w:val="000000" w:themeColor="text1"/>
          <w:sz w:val="28"/>
          <w:szCs w:val="28"/>
        </w:rPr>
        <w:lastRenderedPageBreak/>
        <w:t>ABSTRACT</w:t>
      </w:r>
      <w:bookmarkEnd w:id="18"/>
    </w:p>
    <w:p w14:paraId="621C7691" w14:textId="2E45F197" w:rsidR="00BD561D" w:rsidRDefault="00BD561D" w:rsidP="00BD56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Nigeria as a country is endowed with immense human and natural </w:t>
      </w:r>
      <w:r w:rsidR="007206FD">
        <w:rPr>
          <w:rFonts w:ascii="Times New Roman" w:hAnsi="Times New Roman" w:cs="Times New Roman"/>
          <w:sz w:val="24"/>
          <w:szCs w:val="24"/>
        </w:rPr>
        <w:t>endowments</w:t>
      </w:r>
      <w:r>
        <w:rPr>
          <w:rFonts w:ascii="Times New Roman" w:hAnsi="Times New Roman" w:cs="Times New Roman"/>
          <w:sz w:val="24"/>
          <w:szCs w:val="24"/>
        </w:rPr>
        <w:t xml:space="preserve"> </w:t>
      </w:r>
      <w:r w:rsidR="00915325">
        <w:rPr>
          <w:rFonts w:ascii="Times New Roman" w:hAnsi="Times New Roman" w:cs="Times New Roman"/>
          <w:sz w:val="24"/>
          <w:szCs w:val="24"/>
        </w:rPr>
        <w:t>which</w:t>
      </w:r>
      <w:r>
        <w:rPr>
          <w:rFonts w:ascii="Times New Roman" w:hAnsi="Times New Roman" w:cs="Times New Roman"/>
          <w:sz w:val="24"/>
          <w:szCs w:val="24"/>
        </w:rPr>
        <w:t>, if efficiently utilized,</w:t>
      </w:r>
      <w:r w:rsidR="00915325">
        <w:rPr>
          <w:rFonts w:ascii="Times New Roman" w:hAnsi="Times New Roman" w:cs="Times New Roman"/>
          <w:sz w:val="24"/>
          <w:szCs w:val="24"/>
        </w:rPr>
        <w:t xml:space="preserve"> could sustain her citizens plus export its abundance to neighboring countries; unfortunately, the country is enduring a recurrent food shortage with respect to both quantity and quality.</w:t>
      </w:r>
      <w:r w:rsidR="00D660F6">
        <w:rPr>
          <w:rFonts w:ascii="Times New Roman" w:hAnsi="Times New Roman" w:cs="Times New Roman"/>
          <w:sz w:val="24"/>
          <w:szCs w:val="24"/>
        </w:rPr>
        <w:t xml:space="preserve"> </w:t>
      </w:r>
      <w:r>
        <w:rPr>
          <w:rFonts w:ascii="Times New Roman" w:hAnsi="Times New Roman" w:cs="Times New Roman"/>
          <w:sz w:val="24"/>
          <w:szCs w:val="24"/>
        </w:rPr>
        <w:t xml:space="preserve">This study assessed Households’ resilience and food insecurity in rural Nigeria. The specific objectives were to describe the socio-economic characteristics of the rural households, profile the rural households according to their food security status, profile households according to their resilience categories and determine factors influencing household’s food security status. </w:t>
      </w:r>
    </w:p>
    <w:p w14:paraId="78FD7BF4" w14:textId="77777777" w:rsidR="00BD561D" w:rsidRDefault="00BD561D" w:rsidP="00BD561D">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The study used secondary data obtained from </w:t>
      </w:r>
      <w:r>
        <w:rPr>
          <w:rFonts w:ascii="Times New Roman" w:hAnsi="Times New Roman" w:cs="Times New Roman"/>
          <w:bCs/>
          <w:sz w:val="24"/>
          <w:szCs w:val="24"/>
        </w:rPr>
        <w:t xml:space="preserve">Nigeria Living Standards Survey (NLSS) for 2018/2019. A subset of 15,305 households in rural Nigeria was used for this study. Data were analyzed using Descriptive statistics, Food Security Index, Resilience Index measurement Analysis (RIMA) and Probit Regression Model. </w:t>
      </w:r>
    </w:p>
    <w:p w14:paraId="2F893355" w14:textId="67103437" w:rsidR="00BD561D" w:rsidRDefault="00BD561D" w:rsidP="00BD561D">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The mean age of the respondents was 49 years, 75.3% had formal education with a size of nine people per household. The findings revealed that food </w:t>
      </w:r>
      <w:r w:rsidR="0075211E">
        <w:rPr>
          <w:rFonts w:ascii="Times New Roman" w:hAnsi="Times New Roman" w:cs="Times New Roman"/>
          <w:bCs/>
          <w:sz w:val="24"/>
          <w:szCs w:val="24"/>
        </w:rPr>
        <w:t>in</w:t>
      </w:r>
      <w:r>
        <w:rPr>
          <w:rFonts w:ascii="Times New Roman" w:hAnsi="Times New Roman" w:cs="Times New Roman"/>
          <w:bCs/>
          <w:sz w:val="24"/>
          <w:szCs w:val="24"/>
        </w:rPr>
        <w:t xml:space="preserve">security among all rural households was 0.39. this means that about 40% of the rural household were food insecure. Food insecurity depth revealed that Northeast zone had about a 12% shortfall in their daily calorie intake followed closely by households in the Northwest and South-south with 11% respectively. The food insecurity gap was found to be 13%. The finding also established that Out </w:t>
      </w:r>
      <w:r>
        <w:rPr>
          <w:rFonts w:ascii="Times New Roman" w:hAnsi="Times New Roman" w:cs="Times New Roman"/>
          <w:sz w:val="24"/>
          <w:szCs w:val="24"/>
        </w:rPr>
        <w:t xml:space="preserve">the 15,305 sampled households, </w:t>
      </w:r>
      <w:r w:rsidR="00476B0F">
        <w:rPr>
          <w:rFonts w:ascii="Times New Roman" w:hAnsi="Times New Roman" w:cs="Times New Roman"/>
          <w:sz w:val="24"/>
          <w:szCs w:val="24"/>
        </w:rPr>
        <w:t>52.2</w:t>
      </w:r>
      <w:r>
        <w:rPr>
          <w:rFonts w:ascii="Times New Roman" w:hAnsi="Times New Roman" w:cs="Times New Roman"/>
          <w:sz w:val="24"/>
          <w:szCs w:val="24"/>
        </w:rPr>
        <w:t xml:space="preserve"> % are not resilience to food insecurity, implying that when exposed to shocks and pressure such as floods, unfavorable climatic conditions, etc such households do not have the ability to recover swiftly. The result further revealed that </w:t>
      </w:r>
      <w:r w:rsidR="00E6547A">
        <w:rPr>
          <w:rFonts w:ascii="Times New Roman" w:hAnsi="Times New Roman" w:cs="Times New Roman"/>
          <w:sz w:val="24"/>
          <w:szCs w:val="24"/>
        </w:rPr>
        <w:t>7,314</w:t>
      </w:r>
      <w:r>
        <w:rPr>
          <w:rFonts w:ascii="Times New Roman" w:hAnsi="Times New Roman" w:cs="Times New Roman"/>
          <w:sz w:val="24"/>
          <w:szCs w:val="24"/>
        </w:rPr>
        <w:t xml:space="preserve"> out of 15,305, (</w:t>
      </w:r>
      <w:r w:rsidR="00BB33A9">
        <w:rPr>
          <w:rFonts w:ascii="Times New Roman" w:hAnsi="Times New Roman" w:cs="Times New Roman"/>
          <w:sz w:val="24"/>
          <w:szCs w:val="24"/>
        </w:rPr>
        <w:t>47.8</w:t>
      </w:r>
      <w:r>
        <w:rPr>
          <w:rFonts w:ascii="Times New Roman" w:hAnsi="Times New Roman" w:cs="Times New Roman"/>
          <w:sz w:val="24"/>
          <w:szCs w:val="24"/>
        </w:rPr>
        <w:t xml:space="preserve">%) of sampled rural households in the study area have strong ability to tolerate and recover from food </w:t>
      </w:r>
      <w:r>
        <w:rPr>
          <w:rFonts w:ascii="Times New Roman" w:hAnsi="Times New Roman" w:cs="Times New Roman"/>
          <w:sz w:val="24"/>
          <w:szCs w:val="24"/>
        </w:rPr>
        <w:lastRenderedPageBreak/>
        <w:t xml:space="preserve">insecurity. The findings showed that female-headed households are more resilient to food insecurity than male-headed households with 29.06% and 22.56% respectively. </w:t>
      </w:r>
    </w:p>
    <w:p w14:paraId="426BBF11" w14:textId="3735BF3D" w:rsidR="000F34C3" w:rsidRDefault="00CB3FB4" w:rsidP="00BD561D">
      <w:pPr>
        <w:spacing w:line="480" w:lineRule="auto"/>
        <w:jc w:val="both"/>
        <w:rPr>
          <w:rFonts w:ascii="Times New Roman" w:hAnsi="Times New Roman" w:cs="Times New Roman"/>
          <w:bCs/>
          <w:sz w:val="24"/>
          <w:szCs w:val="24"/>
        </w:rPr>
      </w:pPr>
      <w:r>
        <w:rPr>
          <w:rFonts w:ascii="Times New Roman" w:hAnsi="Times New Roman" w:cs="Times New Roman"/>
          <w:sz w:val="24"/>
          <w:szCs w:val="24"/>
        </w:rPr>
        <w:t>Also, the study found that Age, household size, and education were the three main factors that determined whether a person experience food insecurity.</w:t>
      </w:r>
      <w:r w:rsidR="00BD561D" w:rsidRPr="00FC32B9">
        <w:rPr>
          <w:rFonts w:ascii="Times New Roman" w:hAnsi="Times New Roman" w:cs="Times New Roman"/>
          <w:sz w:val="24"/>
          <w:szCs w:val="24"/>
        </w:rPr>
        <w:t xml:space="preserve"> The study</w:t>
      </w:r>
      <w:r>
        <w:rPr>
          <w:rFonts w:ascii="Times New Roman" w:hAnsi="Times New Roman" w:cs="Times New Roman"/>
          <w:sz w:val="24"/>
          <w:szCs w:val="24"/>
        </w:rPr>
        <w:t xml:space="preserve"> therefore</w:t>
      </w:r>
      <w:r w:rsidR="00BD561D" w:rsidRPr="00FC32B9">
        <w:rPr>
          <w:rFonts w:ascii="Times New Roman" w:hAnsi="Times New Roman" w:cs="Times New Roman"/>
          <w:sz w:val="24"/>
          <w:szCs w:val="24"/>
        </w:rPr>
        <w:t xml:space="preserve"> recommends that </w:t>
      </w:r>
      <w:r w:rsidR="00BD561D">
        <w:rPr>
          <w:rFonts w:ascii="Times New Roman" w:hAnsi="Times New Roman" w:cs="Times New Roman"/>
          <w:sz w:val="24"/>
          <w:szCs w:val="24"/>
        </w:rPr>
        <w:t xml:space="preserve">men should cease having all their eggs in one basket by having more than one stream of income generating activities and Young people between the ages of 21 and 49 should be gainfully and productively engaged in Nigeria, thereby improving the country's food security situation. </w:t>
      </w:r>
    </w:p>
    <w:p w14:paraId="6A65C725" w14:textId="7D92020C" w:rsidR="000F34C3" w:rsidRDefault="000F34C3" w:rsidP="00BD561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Keywords: Food security, Food insecurity, Household resilience, Rural Nigeria. </w:t>
      </w:r>
    </w:p>
    <w:p w14:paraId="1946D75C" w14:textId="4BC8B084" w:rsidR="0055795C" w:rsidRDefault="0055795C" w:rsidP="0055795C">
      <w:pPr>
        <w:jc w:val="center"/>
        <w:rPr>
          <w:rFonts w:ascii="Times New Roman" w:hAnsi="Times New Roman" w:cs="Times New Roman"/>
          <w:b/>
          <w:bCs/>
          <w:sz w:val="36"/>
          <w:szCs w:val="36"/>
        </w:rPr>
      </w:pPr>
    </w:p>
    <w:p w14:paraId="6D2885F3" w14:textId="46A7BEDA" w:rsidR="00BD561D" w:rsidRDefault="00BD561D" w:rsidP="0055795C">
      <w:pPr>
        <w:jc w:val="center"/>
        <w:rPr>
          <w:rFonts w:ascii="Times New Roman" w:hAnsi="Times New Roman" w:cs="Times New Roman"/>
          <w:b/>
          <w:bCs/>
          <w:sz w:val="36"/>
          <w:szCs w:val="36"/>
        </w:rPr>
      </w:pPr>
    </w:p>
    <w:p w14:paraId="2C51898A" w14:textId="4F162C87" w:rsidR="00BD561D" w:rsidRDefault="00BD561D" w:rsidP="0055795C">
      <w:pPr>
        <w:jc w:val="center"/>
        <w:rPr>
          <w:rFonts w:ascii="Times New Roman" w:hAnsi="Times New Roman" w:cs="Times New Roman"/>
          <w:b/>
          <w:bCs/>
          <w:sz w:val="36"/>
          <w:szCs w:val="36"/>
        </w:rPr>
      </w:pPr>
    </w:p>
    <w:p w14:paraId="20B71621" w14:textId="2AD8B6B9" w:rsidR="00BD561D" w:rsidRDefault="00BD561D" w:rsidP="0055795C">
      <w:pPr>
        <w:jc w:val="center"/>
        <w:rPr>
          <w:rFonts w:ascii="Times New Roman" w:hAnsi="Times New Roman" w:cs="Times New Roman"/>
          <w:b/>
          <w:bCs/>
          <w:sz w:val="36"/>
          <w:szCs w:val="36"/>
        </w:rPr>
      </w:pPr>
    </w:p>
    <w:p w14:paraId="56E69CAA" w14:textId="68150E35" w:rsidR="00BD561D" w:rsidRDefault="00BD561D" w:rsidP="0055795C">
      <w:pPr>
        <w:jc w:val="center"/>
        <w:rPr>
          <w:rFonts w:ascii="Times New Roman" w:hAnsi="Times New Roman" w:cs="Times New Roman"/>
          <w:b/>
          <w:bCs/>
          <w:sz w:val="36"/>
          <w:szCs w:val="36"/>
        </w:rPr>
      </w:pPr>
    </w:p>
    <w:p w14:paraId="0ACEE90A" w14:textId="3ECED9AF" w:rsidR="00BD561D" w:rsidRDefault="00BD561D" w:rsidP="0055795C">
      <w:pPr>
        <w:jc w:val="center"/>
        <w:rPr>
          <w:rFonts w:ascii="Times New Roman" w:hAnsi="Times New Roman" w:cs="Times New Roman"/>
          <w:b/>
          <w:bCs/>
          <w:sz w:val="36"/>
          <w:szCs w:val="36"/>
        </w:rPr>
      </w:pPr>
    </w:p>
    <w:p w14:paraId="2081D921" w14:textId="30739690" w:rsidR="00BD561D" w:rsidRDefault="00BD561D" w:rsidP="0055795C">
      <w:pPr>
        <w:jc w:val="center"/>
        <w:rPr>
          <w:rFonts w:ascii="Times New Roman" w:hAnsi="Times New Roman" w:cs="Times New Roman"/>
          <w:b/>
          <w:bCs/>
          <w:sz w:val="36"/>
          <w:szCs w:val="36"/>
        </w:rPr>
      </w:pPr>
    </w:p>
    <w:p w14:paraId="5D63E867" w14:textId="5CD7AC4E" w:rsidR="00BD561D" w:rsidRDefault="00BD561D" w:rsidP="0055795C">
      <w:pPr>
        <w:jc w:val="center"/>
        <w:rPr>
          <w:rFonts w:ascii="Times New Roman" w:hAnsi="Times New Roman" w:cs="Times New Roman"/>
          <w:b/>
          <w:bCs/>
          <w:sz w:val="36"/>
          <w:szCs w:val="36"/>
        </w:rPr>
      </w:pPr>
    </w:p>
    <w:p w14:paraId="58FA13F6" w14:textId="0CDCA63A" w:rsidR="00BD561D" w:rsidRDefault="00BD561D" w:rsidP="0055795C">
      <w:pPr>
        <w:jc w:val="center"/>
        <w:rPr>
          <w:rFonts w:ascii="Times New Roman" w:hAnsi="Times New Roman" w:cs="Times New Roman"/>
          <w:b/>
          <w:bCs/>
          <w:sz w:val="36"/>
          <w:szCs w:val="36"/>
        </w:rPr>
      </w:pPr>
    </w:p>
    <w:p w14:paraId="6AC41FF4" w14:textId="010AC995" w:rsidR="00BD561D" w:rsidRDefault="00BD561D" w:rsidP="00BD561D">
      <w:pPr>
        <w:rPr>
          <w:rFonts w:ascii="Times New Roman" w:hAnsi="Times New Roman" w:cs="Times New Roman"/>
          <w:b/>
          <w:bCs/>
          <w:sz w:val="36"/>
          <w:szCs w:val="36"/>
        </w:rPr>
      </w:pPr>
    </w:p>
    <w:p w14:paraId="15E408DC" w14:textId="77777777" w:rsidR="00BD561D" w:rsidRPr="0055795C" w:rsidRDefault="00BD561D" w:rsidP="0055795C">
      <w:pPr>
        <w:jc w:val="center"/>
        <w:rPr>
          <w:rFonts w:ascii="Times New Roman" w:hAnsi="Times New Roman" w:cs="Times New Roman"/>
          <w:b/>
          <w:bCs/>
          <w:sz w:val="36"/>
          <w:szCs w:val="36"/>
        </w:rPr>
      </w:pPr>
    </w:p>
    <w:p w14:paraId="4DC0B6B1" w14:textId="5FF24322" w:rsidR="0055795C" w:rsidRDefault="00FB0C4D" w:rsidP="00FB0C4D">
      <w:pPr>
        <w:keepNext/>
        <w:keepLines/>
        <w:spacing w:before="240" w:after="0" w:line="480" w:lineRule="auto"/>
        <w:jc w:val="center"/>
        <w:rPr>
          <w:rFonts w:ascii="Times New Roman" w:eastAsiaTheme="majorEastAsia" w:hAnsi="Times New Roman" w:cs="Times New Roman"/>
          <w:b/>
          <w:bCs/>
          <w:sz w:val="32"/>
          <w:szCs w:val="32"/>
        </w:rPr>
      </w:pPr>
      <w:r>
        <w:rPr>
          <w:rFonts w:ascii="Times New Roman" w:eastAsiaTheme="majorEastAsia" w:hAnsi="Times New Roman" w:cs="Times New Roman"/>
          <w:b/>
          <w:bCs/>
          <w:sz w:val="32"/>
          <w:szCs w:val="32"/>
        </w:rPr>
        <w:lastRenderedPageBreak/>
        <w:t>TABLE OF CONTENTS</w:t>
      </w:r>
    </w:p>
    <w:p w14:paraId="6C0664E9" w14:textId="77777777" w:rsidR="00FB0C4D" w:rsidRPr="0055795C" w:rsidRDefault="00FB0C4D" w:rsidP="00FB0C4D">
      <w:pPr>
        <w:keepNext/>
        <w:keepLines/>
        <w:spacing w:before="240" w:after="0" w:line="480" w:lineRule="auto"/>
        <w:rPr>
          <w:rFonts w:ascii="Times New Roman" w:eastAsiaTheme="majorEastAsia" w:hAnsi="Times New Roman" w:cs="Times New Roman"/>
          <w:b/>
          <w:bCs/>
          <w:sz w:val="32"/>
          <w:szCs w:val="32"/>
        </w:rPr>
      </w:pPr>
    </w:p>
    <w:p w14:paraId="0EF465E7" w14:textId="6FF7101B" w:rsidR="00BB33A9" w:rsidRDefault="0055795C" w:rsidP="00BB33A9">
      <w:pPr>
        <w:pStyle w:val="TOC2"/>
        <w:ind w:left="0"/>
        <w:rPr>
          <w:rFonts w:eastAsiaTheme="minorEastAsia"/>
          <w:noProof/>
        </w:rPr>
      </w:pPr>
      <w:r w:rsidRPr="0055795C">
        <w:rPr>
          <w:rFonts w:ascii="Times New Roman" w:hAnsi="Times New Roman" w:cs="Times New Roman"/>
          <w:sz w:val="24"/>
          <w:szCs w:val="24"/>
        </w:rPr>
        <w:fldChar w:fldCharType="begin"/>
      </w:r>
      <w:r w:rsidRPr="0055795C">
        <w:rPr>
          <w:rFonts w:ascii="Times New Roman" w:hAnsi="Times New Roman" w:cs="Times New Roman"/>
          <w:sz w:val="24"/>
          <w:szCs w:val="24"/>
        </w:rPr>
        <w:instrText xml:space="preserve"> TOC \o "1-3" \h \z \u </w:instrText>
      </w:r>
      <w:r w:rsidRPr="0055795C">
        <w:rPr>
          <w:rFonts w:ascii="Times New Roman" w:hAnsi="Times New Roman" w:cs="Times New Roman"/>
          <w:sz w:val="24"/>
          <w:szCs w:val="24"/>
        </w:rPr>
        <w:fldChar w:fldCharType="separate"/>
      </w:r>
      <w:hyperlink w:anchor="_Toc113272397" w:history="1">
        <w:r w:rsidR="00BB33A9" w:rsidRPr="00B937BC">
          <w:rPr>
            <w:rStyle w:val="Hyperlink"/>
            <w:rFonts w:ascii="Times New Roman" w:hAnsi="Times New Roman" w:cs="Times New Roman"/>
            <w:b/>
            <w:bCs/>
            <w:noProof/>
          </w:rPr>
          <w:t>DECLARATION</w:t>
        </w:r>
        <w:r w:rsidR="00BB33A9">
          <w:rPr>
            <w:noProof/>
            <w:webHidden/>
          </w:rPr>
          <w:tab/>
        </w:r>
        <w:r w:rsidR="00BB33A9">
          <w:rPr>
            <w:noProof/>
            <w:webHidden/>
          </w:rPr>
          <w:fldChar w:fldCharType="begin"/>
        </w:r>
        <w:r w:rsidR="00BB33A9">
          <w:rPr>
            <w:noProof/>
            <w:webHidden/>
          </w:rPr>
          <w:instrText xml:space="preserve"> PAGEREF _Toc113272397 \h </w:instrText>
        </w:r>
        <w:r w:rsidR="00BB33A9">
          <w:rPr>
            <w:noProof/>
            <w:webHidden/>
          </w:rPr>
        </w:r>
        <w:r w:rsidR="00BB33A9">
          <w:rPr>
            <w:noProof/>
            <w:webHidden/>
          </w:rPr>
          <w:fldChar w:fldCharType="separate"/>
        </w:r>
        <w:r w:rsidR="005F4939">
          <w:rPr>
            <w:noProof/>
            <w:webHidden/>
          </w:rPr>
          <w:t>ii</w:t>
        </w:r>
        <w:r w:rsidR="00BB33A9">
          <w:rPr>
            <w:noProof/>
            <w:webHidden/>
          </w:rPr>
          <w:fldChar w:fldCharType="end"/>
        </w:r>
      </w:hyperlink>
    </w:p>
    <w:p w14:paraId="50F5FFEC" w14:textId="164EA875" w:rsidR="00BB33A9" w:rsidRDefault="00934AB1" w:rsidP="00BB33A9">
      <w:pPr>
        <w:pStyle w:val="TOC2"/>
        <w:ind w:left="0"/>
        <w:rPr>
          <w:rFonts w:eastAsiaTheme="minorEastAsia"/>
          <w:noProof/>
        </w:rPr>
      </w:pPr>
      <w:hyperlink w:anchor="_Toc113272398" w:history="1">
        <w:r w:rsidR="00BB33A9" w:rsidRPr="00B937BC">
          <w:rPr>
            <w:rStyle w:val="Hyperlink"/>
            <w:rFonts w:ascii="Times New Roman" w:eastAsia="SimSun" w:hAnsi="Times New Roman" w:cs="Times New Roman"/>
            <w:b/>
            <w:bCs/>
            <w:noProof/>
          </w:rPr>
          <w:t>CERTIFICATION</w:t>
        </w:r>
        <w:r w:rsidR="00BB33A9">
          <w:rPr>
            <w:noProof/>
            <w:webHidden/>
          </w:rPr>
          <w:tab/>
        </w:r>
        <w:r w:rsidR="00BB33A9">
          <w:rPr>
            <w:noProof/>
            <w:webHidden/>
          </w:rPr>
          <w:fldChar w:fldCharType="begin"/>
        </w:r>
        <w:r w:rsidR="00BB33A9">
          <w:rPr>
            <w:noProof/>
            <w:webHidden/>
          </w:rPr>
          <w:instrText xml:space="preserve"> PAGEREF _Toc113272398 \h </w:instrText>
        </w:r>
        <w:r w:rsidR="00BB33A9">
          <w:rPr>
            <w:noProof/>
            <w:webHidden/>
          </w:rPr>
        </w:r>
        <w:r w:rsidR="00BB33A9">
          <w:rPr>
            <w:noProof/>
            <w:webHidden/>
          </w:rPr>
          <w:fldChar w:fldCharType="separate"/>
        </w:r>
        <w:r w:rsidR="005F4939">
          <w:rPr>
            <w:noProof/>
            <w:webHidden/>
          </w:rPr>
          <w:t>iii</w:t>
        </w:r>
        <w:r w:rsidR="00BB33A9">
          <w:rPr>
            <w:noProof/>
            <w:webHidden/>
          </w:rPr>
          <w:fldChar w:fldCharType="end"/>
        </w:r>
      </w:hyperlink>
    </w:p>
    <w:p w14:paraId="0867D2A2" w14:textId="7D27771A" w:rsidR="00BB33A9" w:rsidRDefault="00934AB1" w:rsidP="007702DE">
      <w:pPr>
        <w:pStyle w:val="TOC1"/>
        <w:rPr>
          <w:rFonts w:asciiTheme="minorHAnsi" w:eastAsiaTheme="minorEastAsia" w:hAnsiTheme="minorHAnsi" w:cstheme="minorBidi"/>
          <w:sz w:val="22"/>
          <w:szCs w:val="22"/>
        </w:rPr>
      </w:pPr>
      <w:hyperlink w:anchor="_Toc113272399" w:history="1">
        <w:r w:rsidR="00BB33A9" w:rsidRPr="00B937BC">
          <w:rPr>
            <w:rStyle w:val="Hyperlink"/>
            <w:lang w:bidi="ar"/>
          </w:rPr>
          <w:t>DEDICATION</w:t>
        </w:r>
        <w:r w:rsidR="00BB33A9">
          <w:rPr>
            <w:webHidden/>
          </w:rPr>
          <w:tab/>
        </w:r>
        <w:r w:rsidR="00BB33A9">
          <w:rPr>
            <w:webHidden/>
          </w:rPr>
          <w:fldChar w:fldCharType="begin"/>
        </w:r>
        <w:r w:rsidR="00BB33A9">
          <w:rPr>
            <w:webHidden/>
          </w:rPr>
          <w:instrText xml:space="preserve"> PAGEREF _Toc113272399 \h </w:instrText>
        </w:r>
        <w:r w:rsidR="00BB33A9">
          <w:rPr>
            <w:webHidden/>
          </w:rPr>
        </w:r>
        <w:r w:rsidR="00BB33A9">
          <w:rPr>
            <w:webHidden/>
          </w:rPr>
          <w:fldChar w:fldCharType="separate"/>
        </w:r>
        <w:r w:rsidR="005F4939">
          <w:rPr>
            <w:webHidden/>
          </w:rPr>
          <w:t>iv</w:t>
        </w:r>
        <w:r w:rsidR="00BB33A9">
          <w:rPr>
            <w:webHidden/>
          </w:rPr>
          <w:fldChar w:fldCharType="end"/>
        </w:r>
      </w:hyperlink>
    </w:p>
    <w:p w14:paraId="120858C9" w14:textId="3AD6B41D" w:rsidR="00BB33A9" w:rsidRDefault="00934AB1" w:rsidP="007702DE">
      <w:pPr>
        <w:pStyle w:val="TOC1"/>
        <w:rPr>
          <w:rFonts w:asciiTheme="minorHAnsi" w:eastAsiaTheme="minorEastAsia" w:hAnsiTheme="minorHAnsi" w:cstheme="minorBidi"/>
          <w:sz w:val="22"/>
          <w:szCs w:val="22"/>
        </w:rPr>
      </w:pPr>
      <w:hyperlink w:anchor="_Toc113272400" w:history="1">
        <w:r w:rsidR="00BB33A9" w:rsidRPr="00B937BC">
          <w:rPr>
            <w:rStyle w:val="Hyperlink"/>
            <w:lang w:bidi="ar"/>
          </w:rPr>
          <w:t>ACKNOWLEDGEMENTS</w:t>
        </w:r>
        <w:r w:rsidR="00BB33A9">
          <w:rPr>
            <w:webHidden/>
          </w:rPr>
          <w:tab/>
        </w:r>
        <w:r w:rsidR="00BB33A9">
          <w:rPr>
            <w:webHidden/>
          </w:rPr>
          <w:fldChar w:fldCharType="begin"/>
        </w:r>
        <w:r w:rsidR="00BB33A9">
          <w:rPr>
            <w:webHidden/>
          </w:rPr>
          <w:instrText xml:space="preserve"> PAGEREF _Toc113272400 \h </w:instrText>
        </w:r>
        <w:r w:rsidR="00BB33A9">
          <w:rPr>
            <w:webHidden/>
          </w:rPr>
        </w:r>
        <w:r w:rsidR="00BB33A9">
          <w:rPr>
            <w:webHidden/>
          </w:rPr>
          <w:fldChar w:fldCharType="separate"/>
        </w:r>
        <w:r w:rsidR="005F4939">
          <w:rPr>
            <w:webHidden/>
          </w:rPr>
          <w:t>v</w:t>
        </w:r>
        <w:r w:rsidR="00BB33A9">
          <w:rPr>
            <w:webHidden/>
          </w:rPr>
          <w:fldChar w:fldCharType="end"/>
        </w:r>
      </w:hyperlink>
    </w:p>
    <w:p w14:paraId="6542D8E1" w14:textId="3C87EEE9" w:rsidR="00BB33A9" w:rsidRDefault="00934AB1" w:rsidP="00BB33A9">
      <w:pPr>
        <w:pStyle w:val="TOC2"/>
        <w:ind w:left="0"/>
        <w:rPr>
          <w:rFonts w:eastAsiaTheme="minorEastAsia"/>
          <w:noProof/>
        </w:rPr>
      </w:pPr>
      <w:hyperlink w:anchor="_Toc113272401" w:history="1">
        <w:r w:rsidR="00BB33A9" w:rsidRPr="00B937BC">
          <w:rPr>
            <w:rStyle w:val="Hyperlink"/>
            <w:rFonts w:ascii="Times New Roman" w:hAnsi="Times New Roman" w:cs="Times New Roman"/>
            <w:b/>
            <w:bCs/>
            <w:noProof/>
          </w:rPr>
          <w:t>ABSTRACT</w:t>
        </w:r>
        <w:r w:rsidR="00BB33A9">
          <w:rPr>
            <w:noProof/>
            <w:webHidden/>
          </w:rPr>
          <w:tab/>
        </w:r>
        <w:r w:rsidR="00BB33A9">
          <w:rPr>
            <w:noProof/>
            <w:webHidden/>
          </w:rPr>
          <w:fldChar w:fldCharType="begin"/>
        </w:r>
        <w:r w:rsidR="00BB33A9">
          <w:rPr>
            <w:noProof/>
            <w:webHidden/>
          </w:rPr>
          <w:instrText xml:space="preserve"> PAGEREF _Toc113272401 \h </w:instrText>
        </w:r>
        <w:r w:rsidR="00BB33A9">
          <w:rPr>
            <w:noProof/>
            <w:webHidden/>
          </w:rPr>
        </w:r>
        <w:r w:rsidR="00BB33A9">
          <w:rPr>
            <w:noProof/>
            <w:webHidden/>
          </w:rPr>
          <w:fldChar w:fldCharType="separate"/>
        </w:r>
        <w:r w:rsidR="005F4939">
          <w:rPr>
            <w:noProof/>
            <w:webHidden/>
          </w:rPr>
          <w:t>vi</w:t>
        </w:r>
        <w:r w:rsidR="00BB33A9">
          <w:rPr>
            <w:noProof/>
            <w:webHidden/>
          </w:rPr>
          <w:fldChar w:fldCharType="end"/>
        </w:r>
      </w:hyperlink>
    </w:p>
    <w:p w14:paraId="762F2D97" w14:textId="77777777" w:rsidR="001E027C" w:rsidRPr="001E027C" w:rsidRDefault="001E027C" w:rsidP="007702DE">
      <w:pPr>
        <w:pStyle w:val="TOC1"/>
      </w:pPr>
      <w:r w:rsidRPr="001E027C">
        <w:rPr>
          <w:rStyle w:val="Hyperlink"/>
          <w:color w:val="auto"/>
          <w:u w:val="none"/>
        </w:rPr>
        <w:t>1.0 CHAPTER ONE</w:t>
      </w:r>
    </w:p>
    <w:p w14:paraId="0AF4E754" w14:textId="3A77D041" w:rsidR="001E027C" w:rsidRPr="001E027C" w:rsidRDefault="001E027C" w:rsidP="007702DE">
      <w:pPr>
        <w:pStyle w:val="TOC1"/>
        <w:rPr>
          <w:rFonts w:asciiTheme="minorHAnsi" w:eastAsiaTheme="minorEastAsia" w:hAnsiTheme="minorHAnsi" w:cstheme="minorBidi"/>
          <w:sz w:val="22"/>
          <w:szCs w:val="22"/>
        </w:rPr>
      </w:pPr>
      <w:r w:rsidRPr="001E027C">
        <w:rPr>
          <w:rStyle w:val="Hyperlink"/>
          <w:color w:val="auto"/>
          <w:u w:val="none"/>
        </w:rPr>
        <w:t>INTRODUCTION</w:t>
      </w:r>
    </w:p>
    <w:p w14:paraId="52978F03" w14:textId="16ADE213" w:rsidR="00BB33A9" w:rsidRDefault="00934AB1" w:rsidP="001E027C">
      <w:pPr>
        <w:pStyle w:val="TOC2"/>
        <w:ind w:left="0"/>
        <w:rPr>
          <w:rFonts w:eastAsiaTheme="minorEastAsia"/>
          <w:noProof/>
        </w:rPr>
      </w:pPr>
      <w:hyperlink w:anchor="_Toc113272404" w:history="1">
        <w:r w:rsidR="00BB33A9" w:rsidRPr="00B937BC">
          <w:rPr>
            <w:rStyle w:val="Hyperlink"/>
            <w:rFonts w:ascii="Times New Roman" w:hAnsi="Times New Roman" w:cs="Times New Roman"/>
            <w:b/>
            <w:bCs/>
            <w:noProof/>
          </w:rPr>
          <w:t>1.1</w:t>
        </w:r>
        <w:r w:rsidR="00BB33A9">
          <w:rPr>
            <w:rFonts w:eastAsiaTheme="minorEastAsia"/>
            <w:noProof/>
          </w:rPr>
          <w:tab/>
        </w:r>
        <w:r w:rsidR="00BB33A9" w:rsidRPr="00B937BC">
          <w:rPr>
            <w:rStyle w:val="Hyperlink"/>
            <w:rFonts w:ascii="Times New Roman" w:hAnsi="Times New Roman" w:cs="Times New Roman"/>
            <w:b/>
            <w:bCs/>
            <w:noProof/>
          </w:rPr>
          <w:t>Background of the study</w:t>
        </w:r>
        <w:r w:rsidR="00BB33A9">
          <w:rPr>
            <w:noProof/>
            <w:webHidden/>
          </w:rPr>
          <w:tab/>
        </w:r>
        <w:r w:rsidR="00BB33A9">
          <w:rPr>
            <w:noProof/>
            <w:webHidden/>
          </w:rPr>
          <w:fldChar w:fldCharType="begin"/>
        </w:r>
        <w:r w:rsidR="00BB33A9">
          <w:rPr>
            <w:noProof/>
            <w:webHidden/>
          </w:rPr>
          <w:instrText xml:space="preserve"> PAGEREF _Toc113272404 \h </w:instrText>
        </w:r>
        <w:r w:rsidR="00BB33A9">
          <w:rPr>
            <w:noProof/>
            <w:webHidden/>
          </w:rPr>
        </w:r>
        <w:r w:rsidR="00BB33A9">
          <w:rPr>
            <w:noProof/>
            <w:webHidden/>
          </w:rPr>
          <w:fldChar w:fldCharType="separate"/>
        </w:r>
        <w:r w:rsidR="005F4939">
          <w:rPr>
            <w:noProof/>
            <w:webHidden/>
          </w:rPr>
          <w:t>1</w:t>
        </w:r>
        <w:r w:rsidR="00BB33A9">
          <w:rPr>
            <w:noProof/>
            <w:webHidden/>
          </w:rPr>
          <w:fldChar w:fldCharType="end"/>
        </w:r>
      </w:hyperlink>
    </w:p>
    <w:p w14:paraId="1B56403B" w14:textId="2D567869" w:rsidR="00BB33A9" w:rsidRDefault="00934AB1" w:rsidP="001E027C">
      <w:pPr>
        <w:pStyle w:val="TOC2"/>
        <w:ind w:left="0"/>
        <w:rPr>
          <w:rFonts w:eastAsiaTheme="minorEastAsia"/>
          <w:noProof/>
        </w:rPr>
      </w:pPr>
      <w:hyperlink w:anchor="_Toc113272405" w:history="1">
        <w:r w:rsidR="00BB33A9" w:rsidRPr="00B937BC">
          <w:rPr>
            <w:rStyle w:val="Hyperlink"/>
            <w:rFonts w:ascii="Times New Roman" w:hAnsi="Times New Roman" w:cs="Times New Roman"/>
            <w:b/>
            <w:bCs/>
            <w:noProof/>
          </w:rPr>
          <w:t>1.2</w:t>
        </w:r>
        <w:r w:rsidR="00BB33A9">
          <w:rPr>
            <w:rFonts w:eastAsiaTheme="minorEastAsia"/>
            <w:noProof/>
          </w:rPr>
          <w:tab/>
        </w:r>
        <w:r w:rsidR="00BB33A9" w:rsidRPr="00B937BC">
          <w:rPr>
            <w:rStyle w:val="Hyperlink"/>
            <w:rFonts w:ascii="Times New Roman" w:hAnsi="Times New Roman" w:cs="Times New Roman"/>
            <w:b/>
            <w:bCs/>
            <w:noProof/>
          </w:rPr>
          <w:t>Statement of the Problem</w:t>
        </w:r>
        <w:r w:rsidR="00BB33A9">
          <w:rPr>
            <w:noProof/>
            <w:webHidden/>
          </w:rPr>
          <w:tab/>
        </w:r>
        <w:r w:rsidR="00BB33A9">
          <w:rPr>
            <w:noProof/>
            <w:webHidden/>
          </w:rPr>
          <w:fldChar w:fldCharType="begin"/>
        </w:r>
        <w:r w:rsidR="00BB33A9">
          <w:rPr>
            <w:noProof/>
            <w:webHidden/>
          </w:rPr>
          <w:instrText xml:space="preserve"> PAGEREF _Toc113272405 \h </w:instrText>
        </w:r>
        <w:r w:rsidR="00BB33A9">
          <w:rPr>
            <w:noProof/>
            <w:webHidden/>
          </w:rPr>
        </w:r>
        <w:r w:rsidR="00BB33A9">
          <w:rPr>
            <w:noProof/>
            <w:webHidden/>
          </w:rPr>
          <w:fldChar w:fldCharType="separate"/>
        </w:r>
        <w:r w:rsidR="005F4939">
          <w:rPr>
            <w:noProof/>
            <w:webHidden/>
          </w:rPr>
          <w:t>6</w:t>
        </w:r>
        <w:r w:rsidR="00BB33A9">
          <w:rPr>
            <w:noProof/>
            <w:webHidden/>
          </w:rPr>
          <w:fldChar w:fldCharType="end"/>
        </w:r>
      </w:hyperlink>
    </w:p>
    <w:p w14:paraId="56EADE9D" w14:textId="49821012" w:rsidR="00BB33A9" w:rsidRDefault="00934AB1" w:rsidP="001E027C">
      <w:pPr>
        <w:pStyle w:val="TOC2"/>
        <w:ind w:left="0"/>
        <w:rPr>
          <w:rFonts w:eastAsiaTheme="minorEastAsia"/>
          <w:noProof/>
        </w:rPr>
      </w:pPr>
      <w:hyperlink w:anchor="_Toc113272406" w:history="1">
        <w:r w:rsidR="00BB33A9" w:rsidRPr="00B937BC">
          <w:rPr>
            <w:rStyle w:val="Hyperlink"/>
            <w:rFonts w:ascii="Times New Roman" w:hAnsi="Times New Roman" w:cs="Times New Roman"/>
            <w:b/>
            <w:bCs/>
            <w:noProof/>
          </w:rPr>
          <w:t>1.3</w:t>
        </w:r>
        <w:r w:rsidR="00BB33A9">
          <w:rPr>
            <w:rFonts w:eastAsiaTheme="minorEastAsia"/>
            <w:noProof/>
          </w:rPr>
          <w:tab/>
        </w:r>
        <w:r w:rsidR="00BB33A9" w:rsidRPr="00B937BC">
          <w:rPr>
            <w:rStyle w:val="Hyperlink"/>
            <w:rFonts w:ascii="Times New Roman" w:hAnsi="Times New Roman" w:cs="Times New Roman"/>
            <w:b/>
            <w:bCs/>
            <w:noProof/>
          </w:rPr>
          <w:t>Justification for the study</w:t>
        </w:r>
        <w:r w:rsidR="00BB33A9">
          <w:rPr>
            <w:noProof/>
            <w:webHidden/>
          </w:rPr>
          <w:tab/>
        </w:r>
        <w:r w:rsidR="00BB33A9">
          <w:rPr>
            <w:noProof/>
            <w:webHidden/>
          </w:rPr>
          <w:fldChar w:fldCharType="begin"/>
        </w:r>
        <w:r w:rsidR="00BB33A9">
          <w:rPr>
            <w:noProof/>
            <w:webHidden/>
          </w:rPr>
          <w:instrText xml:space="preserve"> PAGEREF _Toc113272406 \h </w:instrText>
        </w:r>
        <w:r w:rsidR="00BB33A9">
          <w:rPr>
            <w:noProof/>
            <w:webHidden/>
          </w:rPr>
        </w:r>
        <w:r w:rsidR="00BB33A9">
          <w:rPr>
            <w:noProof/>
            <w:webHidden/>
          </w:rPr>
          <w:fldChar w:fldCharType="separate"/>
        </w:r>
        <w:r w:rsidR="005F4939">
          <w:rPr>
            <w:noProof/>
            <w:webHidden/>
          </w:rPr>
          <w:t>8</w:t>
        </w:r>
        <w:r w:rsidR="00BB33A9">
          <w:rPr>
            <w:noProof/>
            <w:webHidden/>
          </w:rPr>
          <w:fldChar w:fldCharType="end"/>
        </w:r>
      </w:hyperlink>
    </w:p>
    <w:p w14:paraId="0B6B1C4F" w14:textId="2F3D4C40" w:rsidR="00BB33A9" w:rsidRDefault="00934AB1" w:rsidP="001E027C">
      <w:pPr>
        <w:pStyle w:val="TOC2"/>
        <w:ind w:left="0"/>
        <w:rPr>
          <w:rFonts w:eastAsiaTheme="minorEastAsia"/>
          <w:noProof/>
        </w:rPr>
      </w:pPr>
      <w:hyperlink w:anchor="_Toc113272407" w:history="1">
        <w:r w:rsidR="00BB33A9" w:rsidRPr="00B937BC">
          <w:rPr>
            <w:rStyle w:val="Hyperlink"/>
            <w:rFonts w:ascii="Times New Roman" w:hAnsi="Times New Roman" w:cs="Times New Roman"/>
            <w:b/>
            <w:bCs/>
            <w:noProof/>
          </w:rPr>
          <w:t>1.4</w:t>
        </w:r>
        <w:r w:rsidR="00BB33A9">
          <w:rPr>
            <w:rFonts w:eastAsiaTheme="minorEastAsia"/>
            <w:noProof/>
          </w:rPr>
          <w:tab/>
        </w:r>
        <w:r w:rsidR="00BB33A9" w:rsidRPr="00B937BC">
          <w:rPr>
            <w:rStyle w:val="Hyperlink"/>
            <w:rFonts w:ascii="Times New Roman" w:hAnsi="Times New Roman" w:cs="Times New Roman"/>
            <w:b/>
            <w:bCs/>
            <w:noProof/>
          </w:rPr>
          <w:t>Research Questions</w:t>
        </w:r>
        <w:r w:rsidR="00BB33A9">
          <w:rPr>
            <w:noProof/>
            <w:webHidden/>
          </w:rPr>
          <w:tab/>
        </w:r>
        <w:r w:rsidR="00BB33A9">
          <w:rPr>
            <w:noProof/>
            <w:webHidden/>
          </w:rPr>
          <w:fldChar w:fldCharType="begin"/>
        </w:r>
        <w:r w:rsidR="00BB33A9">
          <w:rPr>
            <w:noProof/>
            <w:webHidden/>
          </w:rPr>
          <w:instrText xml:space="preserve"> PAGEREF _Toc113272407 \h </w:instrText>
        </w:r>
        <w:r w:rsidR="00BB33A9">
          <w:rPr>
            <w:noProof/>
            <w:webHidden/>
          </w:rPr>
        </w:r>
        <w:r w:rsidR="00BB33A9">
          <w:rPr>
            <w:noProof/>
            <w:webHidden/>
          </w:rPr>
          <w:fldChar w:fldCharType="separate"/>
        </w:r>
        <w:r w:rsidR="005F4939">
          <w:rPr>
            <w:noProof/>
            <w:webHidden/>
          </w:rPr>
          <w:t>8</w:t>
        </w:r>
        <w:r w:rsidR="00BB33A9">
          <w:rPr>
            <w:noProof/>
            <w:webHidden/>
          </w:rPr>
          <w:fldChar w:fldCharType="end"/>
        </w:r>
      </w:hyperlink>
    </w:p>
    <w:p w14:paraId="2729AC10" w14:textId="0AE58409" w:rsidR="00BB33A9" w:rsidRDefault="00934AB1" w:rsidP="001E027C">
      <w:pPr>
        <w:pStyle w:val="TOC2"/>
        <w:ind w:left="0"/>
        <w:rPr>
          <w:rFonts w:eastAsiaTheme="minorEastAsia"/>
          <w:noProof/>
        </w:rPr>
      </w:pPr>
      <w:hyperlink w:anchor="_Toc113272408" w:history="1">
        <w:r w:rsidR="00BB33A9" w:rsidRPr="00B937BC">
          <w:rPr>
            <w:rStyle w:val="Hyperlink"/>
            <w:rFonts w:ascii="Times New Roman" w:hAnsi="Times New Roman" w:cs="Times New Roman"/>
            <w:b/>
            <w:bCs/>
            <w:noProof/>
          </w:rPr>
          <w:t>1.5</w:t>
        </w:r>
        <w:r w:rsidR="00BB33A9">
          <w:rPr>
            <w:rFonts w:eastAsiaTheme="minorEastAsia"/>
            <w:noProof/>
          </w:rPr>
          <w:tab/>
        </w:r>
        <w:r w:rsidR="00BB33A9" w:rsidRPr="00B937BC">
          <w:rPr>
            <w:rStyle w:val="Hyperlink"/>
            <w:rFonts w:ascii="Times New Roman" w:hAnsi="Times New Roman" w:cs="Times New Roman"/>
            <w:b/>
            <w:bCs/>
            <w:noProof/>
          </w:rPr>
          <w:t>Objectives of the study</w:t>
        </w:r>
        <w:r w:rsidR="00BB33A9">
          <w:rPr>
            <w:noProof/>
            <w:webHidden/>
          </w:rPr>
          <w:tab/>
        </w:r>
        <w:r w:rsidR="00BB33A9">
          <w:rPr>
            <w:noProof/>
            <w:webHidden/>
          </w:rPr>
          <w:fldChar w:fldCharType="begin"/>
        </w:r>
        <w:r w:rsidR="00BB33A9">
          <w:rPr>
            <w:noProof/>
            <w:webHidden/>
          </w:rPr>
          <w:instrText xml:space="preserve"> PAGEREF _Toc113272408 \h </w:instrText>
        </w:r>
        <w:r w:rsidR="00BB33A9">
          <w:rPr>
            <w:noProof/>
            <w:webHidden/>
          </w:rPr>
        </w:r>
        <w:r w:rsidR="00BB33A9">
          <w:rPr>
            <w:noProof/>
            <w:webHidden/>
          </w:rPr>
          <w:fldChar w:fldCharType="separate"/>
        </w:r>
        <w:r w:rsidR="005F4939">
          <w:rPr>
            <w:noProof/>
            <w:webHidden/>
          </w:rPr>
          <w:t>8</w:t>
        </w:r>
        <w:r w:rsidR="00BB33A9">
          <w:rPr>
            <w:noProof/>
            <w:webHidden/>
          </w:rPr>
          <w:fldChar w:fldCharType="end"/>
        </w:r>
      </w:hyperlink>
    </w:p>
    <w:p w14:paraId="4CB33D2D" w14:textId="0EE808F4" w:rsidR="001E027C" w:rsidRPr="001E027C" w:rsidRDefault="00934AB1" w:rsidP="001E027C">
      <w:pPr>
        <w:pStyle w:val="TOC2"/>
        <w:ind w:left="0"/>
        <w:rPr>
          <w:noProof/>
          <w:color w:val="0563C1" w:themeColor="hyperlink"/>
          <w:u w:val="single"/>
        </w:rPr>
      </w:pPr>
      <w:hyperlink w:anchor="_Toc113272409" w:history="1">
        <w:r w:rsidR="00BB33A9" w:rsidRPr="00B937BC">
          <w:rPr>
            <w:rStyle w:val="Hyperlink"/>
            <w:rFonts w:ascii="Times New Roman" w:hAnsi="Times New Roman" w:cs="Times New Roman"/>
            <w:b/>
            <w:bCs/>
            <w:noProof/>
          </w:rPr>
          <w:t>1.6</w:t>
        </w:r>
        <w:r w:rsidR="00BB33A9">
          <w:rPr>
            <w:rFonts w:eastAsiaTheme="minorEastAsia"/>
            <w:noProof/>
          </w:rPr>
          <w:tab/>
        </w:r>
        <w:r w:rsidR="00BB33A9" w:rsidRPr="00B937BC">
          <w:rPr>
            <w:rStyle w:val="Hyperlink"/>
            <w:rFonts w:ascii="Times New Roman" w:hAnsi="Times New Roman" w:cs="Times New Roman"/>
            <w:b/>
            <w:bCs/>
            <w:noProof/>
          </w:rPr>
          <w:t>Operational Definitions of Terms</w:t>
        </w:r>
        <w:r w:rsidR="00BB33A9">
          <w:rPr>
            <w:noProof/>
            <w:webHidden/>
          </w:rPr>
          <w:tab/>
        </w:r>
        <w:r w:rsidR="00BB33A9">
          <w:rPr>
            <w:noProof/>
            <w:webHidden/>
          </w:rPr>
          <w:fldChar w:fldCharType="begin"/>
        </w:r>
        <w:r w:rsidR="00BB33A9">
          <w:rPr>
            <w:noProof/>
            <w:webHidden/>
          </w:rPr>
          <w:instrText xml:space="preserve"> PAGEREF _Toc113272409 \h </w:instrText>
        </w:r>
        <w:r w:rsidR="00BB33A9">
          <w:rPr>
            <w:noProof/>
            <w:webHidden/>
          </w:rPr>
        </w:r>
        <w:r w:rsidR="00BB33A9">
          <w:rPr>
            <w:noProof/>
            <w:webHidden/>
          </w:rPr>
          <w:fldChar w:fldCharType="separate"/>
        </w:r>
        <w:r w:rsidR="005F4939">
          <w:rPr>
            <w:noProof/>
            <w:webHidden/>
          </w:rPr>
          <w:t>9</w:t>
        </w:r>
        <w:r w:rsidR="00BB33A9">
          <w:rPr>
            <w:noProof/>
            <w:webHidden/>
          </w:rPr>
          <w:fldChar w:fldCharType="end"/>
        </w:r>
      </w:hyperlink>
    </w:p>
    <w:p w14:paraId="38245B82" w14:textId="217D1DA4" w:rsidR="001E027C" w:rsidRPr="001E027C" w:rsidRDefault="001E027C" w:rsidP="007702DE">
      <w:pPr>
        <w:pStyle w:val="TOC1"/>
        <w:rPr>
          <w:rStyle w:val="Hyperlink"/>
          <w:color w:val="auto"/>
          <w:u w:val="none"/>
        </w:rPr>
      </w:pPr>
      <w:r w:rsidRPr="001E027C">
        <w:rPr>
          <w:rStyle w:val="Hyperlink"/>
          <w:color w:val="auto"/>
          <w:u w:val="none"/>
        </w:rPr>
        <w:t>2.0 CHAPTER TWO</w:t>
      </w:r>
    </w:p>
    <w:p w14:paraId="28451F07" w14:textId="097E8543" w:rsidR="001E027C" w:rsidRPr="001E027C" w:rsidRDefault="001E027C" w:rsidP="001E027C">
      <w:pPr>
        <w:jc w:val="center"/>
        <w:rPr>
          <w:b/>
          <w:bCs/>
        </w:rPr>
      </w:pPr>
      <w:r w:rsidRPr="001E027C">
        <w:rPr>
          <w:rFonts w:ascii="Times New Roman" w:hAnsi="Times New Roman" w:cs="Times New Roman"/>
          <w:b/>
          <w:bCs/>
          <w:sz w:val="24"/>
          <w:szCs w:val="24"/>
        </w:rPr>
        <w:t>REVIEW OF LITERATURE</w:t>
      </w:r>
    </w:p>
    <w:p w14:paraId="76FC919E" w14:textId="58205DB0" w:rsidR="00BB33A9" w:rsidRDefault="00934AB1" w:rsidP="001E027C">
      <w:pPr>
        <w:pStyle w:val="TOC2"/>
        <w:ind w:left="0"/>
        <w:rPr>
          <w:rFonts w:eastAsiaTheme="minorEastAsia"/>
          <w:noProof/>
        </w:rPr>
      </w:pPr>
      <w:hyperlink w:anchor="_Toc113272412" w:history="1">
        <w:r w:rsidR="00BB33A9" w:rsidRPr="00B937BC">
          <w:rPr>
            <w:rStyle w:val="Hyperlink"/>
            <w:rFonts w:ascii="Times New Roman" w:hAnsi="Times New Roman" w:cs="Times New Roman"/>
            <w:b/>
            <w:bCs/>
            <w:noProof/>
          </w:rPr>
          <w:t>2.1</w:t>
        </w:r>
        <w:r w:rsidR="00BB33A9">
          <w:rPr>
            <w:rFonts w:eastAsiaTheme="minorEastAsia"/>
            <w:noProof/>
          </w:rPr>
          <w:tab/>
        </w:r>
        <w:r w:rsidR="00BB33A9" w:rsidRPr="00B937BC">
          <w:rPr>
            <w:rStyle w:val="Hyperlink"/>
            <w:rFonts w:ascii="Times New Roman" w:hAnsi="Times New Roman" w:cs="Times New Roman"/>
            <w:b/>
            <w:bCs/>
            <w:noProof/>
          </w:rPr>
          <w:t>Conceptual Framework</w:t>
        </w:r>
        <w:r w:rsidR="00BB33A9">
          <w:rPr>
            <w:noProof/>
            <w:webHidden/>
          </w:rPr>
          <w:tab/>
        </w:r>
        <w:r w:rsidR="00BB33A9">
          <w:rPr>
            <w:noProof/>
            <w:webHidden/>
          </w:rPr>
          <w:fldChar w:fldCharType="begin"/>
        </w:r>
        <w:r w:rsidR="00BB33A9">
          <w:rPr>
            <w:noProof/>
            <w:webHidden/>
          </w:rPr>
          <w:instrText xml:space="preserve"> PAGEREF _Toc113272412 \h </w:instrText>
        </w:r>
        <w:r w:rsidR="00BB33A9">
          <w:rPr>
            <w:noProof/>
            <w:webHidden/>
          </w:rPr>
        </w:r>
        <w:r w:rsidR="00BB33A9">
          <w:rPr>
            <w:noProof/>
            <w:webHidden/>
          </w:rPr>
          <w:fldChar w:fldCharType="separate"/>
        </w:r>
        <w:r w:rsidR="005F4939">
          <w:rPr>
            <w:noProof/>
            <w:webHidden/>
          </w:rPr>
          <w:t>10</w:t>
        </w:r>
        <w:r w:rsidR="00BB33A9">
          <w:rPr>
            <w:noProof/>
            <w:webHidden/>
          </w:rPr>
          <w:fldChar w:fldCharType="end"/>
        </w:r>
      </w:hyperlink>
    </w:p>
    <w:p w14:paraId="526B604B" w14:textId="407697F3" w:rsidR="00BB33A9" w:rsidRDefault="00934AB1" w:rsidP="001E027C">
      <w:pPr>
        <w:pStyle w:val="TOC2"/>
        <w:ind w:left="0"/>
        <w:rPr>
          <w:rFonts w:eastAsiaTheme="minorEastAsia"/>
          <w:noProof/>
        </w:rPr>
      </w:pPr>
      <w:hyperlink w:anchor="_Toc113272413" w:history="1">
        <w:r w:rsidR="00BB33A9" w:rsidRPr="00B937BC">
          <w:rPr>
            <w:rStyle w:val="Hyperlink"/>
            <w:rFonts w:ascii="Times New Roman" w:hAnsi="Times New Roman" w:cs="Times New Roman"/>
            <w:b/>
            <w:bCs/>
            <w:noProof/>
          </w:rPr>
          <w:t>2.2</w:t>
        </w:r>
        <w:r w:rsidR="00BB33A9">
          <w:rPr>
            <w:rFonts w:eastAsiaTheme="minorEastAsia"/>
            <w:noProof/>
          </w:rPr>
          <w:tab/>
        </w:r>
        <w:r w:rsidR="00BB33A9" w:rsidRPr="00B937BC">
          <w:rPr>
            <w:rStyle w:val="Hyperlink"/>
            <w:rFonts w:ascii="Times New Roman" w:hAnsi="Times New Roman" w:cs="Times New Roman"/>
            <w:b/>
            <w:bCs/>
            <w:noProof/>
          </w:rPr>
          <w:t>The concept of Food Insecurity</w:t>
        </w:r>
        <w:r w:rsidR="00BB33A9">
          <w:rPr>
            <w:noProof/>
            <w:webHidden/>
          </w:rPr>
          <w:tab/>
        </w:r>
        <w:r w:rsidR="00BB33A9">
          <w:rPr>
            <w:noProof/>
            <w:webHidden/>
          </w:rPr>
          <w:fldChar w:fldCharType="begin"/>
        </w:r>
        <w:r w:rsidR="00BB33A9">
          <w:rPr>
            <w:noProof/>
            <w:webHidden/>
          </w:rPr>
          <w:instrText xml:space="preserve"> PAGEREF _Toc113272413 \h </w:instrText>
        </w:r>
        <w:r w:rsidR="00BB33A9">
          <w:rPr>
            <w:noProof/>
            <w:webHidden/>
          </w:rPr>
        </w:r>
        <w:r w:rsidR="00BB33A9">
          <w:rPr>
            <w:noProof/>
            <w:webHidden/>
          </w:rPr>
          <w:fldChar w:fldCharType="separate"/>
        </w:r>
        <w:r w:rsidR="005F4939">
          <w:rPr>
            <w:noProof/>
            <w:webHidden/>
          </w:rPr>
          <w:t>10</w:t>
        </w:r>
        <w:r w:rsidR="00BB33A9">
          <w:rPr>
            <w:noProof/>
            <w:webHidden/>
          </w:rPr>
          <w:fldChar w:fldCharType="end"/>
        </w:r>
      </w:hyperlink>
    </w:p>
    <w:p w14:paraId="7C5A0DDC" w14:textId="1F67E45D" w:rsidR="00BB33A9" w:rsidRDefault="00934AB1" w:rsidP="001E027C">
      <w:pPr>
        <w:pStyle w:val="TOC2"/>
        <w:ind w:left="0"/>
        <w:rPr>
          <w:rFonts w:eastAsiaTheme="minorEastAsia"/>
          <w:noProof/>
        </w:rPr>
      </w:pPr>
      <w:hyperlink w:anchor="_Toc113272414" w:history="1">
        <w:r w:rsidR="00BB33A9" w:rsidRPr="00B937BC">
          <w:rPr>
            <w:rStyle w:val="Hyperlink"/>
            <w:rFonts w:ascii="Times New Roman" w:hAnsi="Times New Roman" w:cs="Times New Roman"/>
            <w:b/>
            <w:bCs/>
            <w:noProof/>
          </w:rPr>
          <w:t>2.3</w:t>
        </w:r>
        <w:r w:rsidR="00BB33A9">
          <w:rPr>
            <w:rFonts w:eastAsiaTheme="minorEastAsia"/>
            <w:noProof/>
          </w:rPr>
          <w:tab/>
        </w:r>
        <w:r w:rsidR="00BB33A9" w:rsidRPr="00B937BC">
          <w:rPr>
            <w:rStyle w:val="Hyperlink"/>
            <w:rFonts w:ascii="Times New Roman" w:hAnsi="Times New Roman" w:cs="Times New Roman"/>
            <w:b/>
            <w:bCs/>
            <w:noProof/>
          </w:rPr>
          <w:t>Food security indicators</w:t>
        </w:r>
        <w:r w:rsidR="00BB33A9">
          <w:rPr>
            <w:noProof/>
            <w:webHidden/>
          </w:rPr>
          <w:tab/>
        </w:r>
        <w:r w:rsidR="00BB33A9">
          <w:rPr>
            <w:noProof/>
            <w:webHidden/>
          </w:rPr>
          <w:fldChar w:fldCharType="begin"/>
        </w:r>
        <w:r w:rsidR="00BB33A9">
          <w:rPr>
            <w:noProof/>
            <w:webHidden/>
          </w:rPr>
          <w:instrText xml:space="preserve"> PAGEREF _Toc113272414 \h </w:instrText>
        </w:r>
        <w:r w:rsidR="00BB33A9">
          <w:rPr>
            <w:noProof/>
            <w:webHidden/>
          </w:rPr>
        </w:r>
        <w:r w:rsidR="00BB33A9">
          <w:rPr>
            <w:noProof/>
            <w:webHidden/>
          </w:rPr>
          <w:fldChar w:fldCharType="separate"/>
        </w:r>
        <w:r w:rsidR="005F4939">
          <w:rPr>
            <w:noProof/>
            <w:webHidden/>
          </w:rPr>
          <w:t>12</w:t>
        </w:r>
        <w:r w:rsidR="00BB33A9">
          <w:rPr>
            <w:noProof/>
            <w:webHidden/>
          </w:rPr>
          <w:fldChar w:fldCharType="end"/>
        </w:r>
      </w:hyperlink>
    </w:p>
    <w:p w14:paraId="25D2B15A" w14:textId="318DD6F0" w:rsidR="00BB33A9" w:rsidRDefault="00934AB1" w:rsidP="001E027C">
      <w:pPr>
        <w:pStyle w:val="TOC2"/>
        <w:ind w:left="0"/>
        <w:rPr>
          <w:rFonts w:eastAsiaTheme="minorEastAsia"/>
          <w:noProof/>
        </w:rPr>
      </w:pPr>
      <w:hyperlink w:anchor="_Toc113272415" w:history="1">
        <w:r w:rsidR="00BB33A9" w:rsidRPr="00B937BC">
          <w:rPr>
            <w:rStyle w:val="Hyperlink"/>
            <w:rFonts w:ascii="Times New Roman" w:hAnsi="Times New Roman" w:cs="Times New Roman"/>
            <w:b/>
            <w:bCs/>
            <w:noProof/>
          </w:rPr>
          <w:t>2.4</w:t>
        </w:r>
        <w:r w:rsidR="00BB33A9">
          <w:rPr>
            <w:rFonts w:eastAsiaTheme="minorEastAsia"/>
            <w:noProof/>
          </w:rPr>
          <w:tab/>
        </w:r>
        <w:r w:rsidR="00BB33A9" w:rsidRPr="00B937BC">
          <w:rPr>
            <w:rStyle w:val="Hyperlink"/>
            <w:rFonts w:ascii="Times New Roman" w:hAnsi="Times New Roman" w:cs="Times New Roman"/>
            <w:b/>
            <w:bCs/>
            <w:noProof/>
          </w:rPr>
          <w:t>Resilience: Concept and History</w:t>
        </w:r>
        <w:r w:rsidR="00BB33A9">
          <w:rPr>
            <w:noProof/>
            <w:webHidden/>
          </w:rPr>
          <w:tab/>
        </w:r>
        <w:r w:rsidR="00BB33A9">
          <w:rPr>
            <w:noProof/>
            <w:webHidden/>
          </w:rPr>
          <w:fldChar w:fldCharType="begin"/>
        </w:r>
        <w:r w:rsidR="00BB33A9">
          <w:rPr>
            <w:noProof/>
            <w:webHidden/>
          </w:rPr>
          <w:instrText xml:space="preserve"> PAGEREF _Toc113272415 \h </w:instrText>
        </w:r>
        <w:r w:rsidR="00BB33A9">
          <w:rPr>
            <w:noProof/>
            <w:webHidden/>
          </w:rPr>
        </w:r>
        <w:r w:rsidR="00BB33A9">
          <w:rPr>
            <w:noProof/>
            <w:webHidden/>
          </w:rPr>
          <w:fldChar w:fldCharType="separate"/>
        </w:r>
        <w:r w:rsidR="005F4939">
          <w:rPr>
            <w:noProof/>
            <w:webHidden/>
          </w:rPr>
          <w:t>13</w:t>
        </w:r>
        <w:r w:rsidR="00BB33A9">
          <w:rPr>
            <w:noProof/>
            <w:webHidden/>
          </w:rPr>
          <w:fldChar w:fldCharType="end"/>
        </w:r>
      </w:hyperlink>
    </w:p>
    <w:p w14:paraId="1EEA8A10" w14:textId="392CC1D8" w:rsidR="00BB33A9" w:rsidRDefault="00934AB1" w:rsidP="001E027C">
      <w:pPr>
        <w:pStyle w:val="TOC2"/>
        <w:ind w:left="0"/>
        <w:rPr>
          <w:rFonts w:eastAsiaTheme="minorEastAsia"/>
          <w:noProof/>
        </w:rPr>
      </w:pPr>
      <w:hyperlink w:anchor="_Toc113272416" w:history="1">
        <w:r w:rsidR="00BB33A9" w:rsidRPr="00B937BC">
          <w:rPr>
            <w:rStyle w:val="Hyperlink"/>
            <w:rFonts w:ascii="Times New Roman" w:hAnsi="Times New Roman" w:cs="Times New Roman"/>
            <w:b/>
            <w:bCs/>
            <w:noProof/>
          </w:rPr>
          <w:t>2.5</w:t>
        </w:r>
        <w:r w:rsidR="00BB33A9">
          <w:rPr>
            <w:rFonts w:eastAsiaTheme="minorEastAsia"/>
            <w:noProof/>
          </w:rPr>
          <w:tab/>
        </w:r>
        <w:r w:rsidR="00BB33A9" w:rsidRPr="00B937BC">
          <w:rPr>
            <w:rStyle w:val="Hyperlink"/>
            <w:rFonts w:ascii="Times New Roman" w:hAnsi="Times New Roman" w:cs="Times New Roman"/>
            <w:b/>
            <w:bCs/>
            <w:noProof/>
          </w:rPr>
          <w:t>Historical evolution of the concept of resilience from Household food security perspective</w:t>
        </w:r>
        <w:r w:rsidR="00BB33A9">
          <w:rPr>
            <w:noProof/>
            <w:webHidden/>
          </w:rPr>
          <w:tab/>
        </w:r>
        <w:r w:rsidR="00BB33A9">
          <w:rPr>
            <w:noProof/>
            <w:webHidden/>
          </w:rPr>
          <w:fldChar w:fldCharType="begin"/>
        </w:r>
        <w:r w:rsidR="00BB33A9">
          <w:rPr>
            <w:noProof/>
            <w:webHidden/>
          </w:rPr>
          <w:instrText xml:space="preserve"> PAGEREF _Toc113272416 \h </w:instrText>
        </w:r>
        <w:r w:rsidR="00BB33A9">
          <w:rPr>
            <w:noProof/>
            <w:webHidden/>
          </w:rPr>
        </w:r>
        <w:r w:rsidR="00BB33A9">
          <w:rPr>
            <w:noProof/>
            <w:webHidden/>
          </w:rPr>
          <w:fldChar w:fldCharType="separate"/>
        </w:r>
        <w:r w:rsidR="005F4939">
          <w:rPr>
            <w:noProof/>
            <w:webHidden/>
          </w:rPr>
          <w:t>15</w:t>
        </w:r>
        <w:r w:rsidR="00BB33A9">
          <w:rPr>
            <w:noProof/>
            <w:webHidden/>
          </w:rPr>
          <w:fldChar w:fldCharType="end"/>
        </w:r>
      </w:hyperlink>
    </w:p>
    <w:p w14:paraId="26BF3C6A" w14:textId="154DC82D" w:rsidR="00BB33A9" w:rsidRDefault="00934AB1" w:rsidP="001E027C">
      <w:pPr>
        <w:pStyle w:val="TOC2"/>
        <w:ind w:left="0"/>
        <w:rPr>
          <w:rFonts w:eastAsiaTheme="minorEastAsia"/>
          <w:noProof/>
        </w:rPr>
      </w:pPr>
      <w:hyperlink w:anchor="_Toc113272417" w:history="1">
        <w:r w:rsidR="00BB33A9" w:rsidRPr="00B937BC">
          <w:rPr>
            <w:rStyle w:val="Hyperlink"/>
            <w:rFonts w:ascii="Times New Roman" w:hAnsi="Times New Roman" w:cs="Times New Roman"/>
            <w:b/>
            <w:bCs/>
            <w:noProof/>
          </w:rPr>
          <w:t>2.6</w:t>
        </w:r>
        <w:r w:rsidR="00BB33A9">
          <w:rPr>
            <w:rFonts w:eastAsiaTheme="minorEastAsia"/>
            <w:noProof/>
          </w:rPr>
          <w:tab/>
        </w:r>
        <w:r w:rsidR="00BB33A9" w:rsidRPr="00B937BC">
          <w:rPr>
            <w:rStyle w:val="Hyperlink"/>
            <w:rFonts w:ascii="Times New Roman" w:hAnsi="Times New Roman" w:cs="Times New Roman"/>
            <w:b/>
            <w:bCs/>
            <w:noProof/>
          </w:rPr>
          <w:t>Theoretical Framework</w:t>
        </w:r>
        <w:r w:rsidR="00BB33A9">
          <w:rPr>
            <w:noProof/>
            <w:webHidden/>
          </w:rPr>
          <w:tab/>
        </w:r>
        <w:r w:rsidR="00BB33A9">
          <w:rPr>
            <w:noProof/>
            <w:webHidden/>
          </w:rPr>
          <w:fldChar w:fldCharType="begin"/>
        </w:r>
        <w:r w:rsidR="00BB33A9">
          <w:rPr>
            <w:noProof/>
            <w:webHidden/>
          </w:rPr>
          <w:instrText xml:space="preserve"> PAGEREF _Toc113272417 \h </w:instrText>
        </w:r>
        <w:r w:rsidR="00BB33A9">
          <w:rPr>
            <w:noProof/>
            <w:webHidden/>
          </w:rPr>
        </w:r>
        <w:r w:rsidR="00BB33A9">
          <w:rPr>
            <w:noProof/>
            <w:webHidden/>
          </w:rPr>
          <w:fldChar w:fldCharType="separate"/>
        </w:r>
        <w:r w:rsidR="005F4939">
          <w:rPr>
            <w:noProof/>
            <w:webHidden/>
          </w:rPr>
          <w:t>18</w:t>
        </w:r>
        <w:r w:rsidR="00BB33A9">
          <w:rPr>
            <w:noProof/>
            <w:webHidden/>
          </w:rPr>
          <w:fldChar w:fldCharType="end"/>
        </w:r>
      </w:hyperlink>
    </w:p>
    <w:p w14:paraId="117D759E" w14:textId="1ABB0B15" w:rsidR="00BB33A9" w:rsidRDefault="00934AB1" w:rsidP="001E027C">
      <w:pPr>
        <w:pStyle w:val="TOC3"/>
        <w:tabs>
          <w:tab w:val="left" w:pos="1320"/>
          <w:tab w:val="right" w:leader="dot" w:pos="9350"/>
        </w:tabs>
        <w:ind w:left="0"/>
        <w:rPr>
          <w:rFonts w:eastAsiaTheme="minorEastAsia"/>
          <w:noProof/>
        </w:rPr>
      </w:pPr>
      <w:hyperlink w:anchor="_Toc113272418" w:history="1">
        <w:r w:rsidR="00BB33A9" w:rsidRPr="00B937BC">
          <w:rPr>
            <w:rStyle w:val="Hyperlink"/>
            <w:rFonts w:ascii="Times New Roman" w:hAnsi="Times New Roman" w:cs="Times New Roman"/>
            <w:b/>
            <w:bCs/>
            <w:noProof/>
          </w:rPr>
          <w:t>2.6.1</w:t>
        </w:r>
        <w:r w:rsidR="001E027C">
          <w:rPr>
            <w:rFonts w:eastAsiaTheme="minorEastAsia"/>
            <w:noProof/>
          </w:rPr>
          <w:t xml:space="preserve">        </w:t>
        </w:r>
        <w:r w:rsidR="00BB33A9" w:rsidRPr="00B937BC">
          <w:rPr>
            <w:rStyle w:val="Hyperlink"/>
            <w:rFonts w:ascii="Times New Roman" w:hAnsi="Times New Roman" w:cs="Times New Roman"/>
            <w:b/>
            <w:bCs/>
            <w:noProof/>
          </w:rPr>
          <w:t>Neo-Malthusian theory</w:t>
        </w:r>
        <w:r w:rsidR="00BB33A9">
          <w:rPr>
            <w:noProof/>
            <w:webHidden/>
          </w:rPr>
          <w:tab/>
        </w:r>
        <w:r w:rsidR="00BB33A9">
          <w:rPr>
            <w:noProof/>
            <w:webHidden/>
          </w:rPr>
          <w:fldChar w:fldCharType="begin"/>
        </w:r>
        <w:r w:rsidR="00BB33A9">
          <w:rPr>
            <w:noProof/>
            <w:webHidden/>
          </w:rPr>
          <w:instrText xml:space="preserve"> PAGEREF _Toc113272418 \h </w:instrText>
        </w:r>
        <w:r w:rsidR="00BB33A9">
          <w:rPr>
            <w:noProof/>
            <w:webHidden/>
          </w:rPr>
        </w:r>
        <w:r w:rsidR="00BB33A9">
          <w:rPr>
            <w:noProof/>
            <w:webHidden/>
          </w:rPr>
          <w:fldChar w:fldCharType="separate"/>
        </w:r>
        <w:r w:rsidR="005F4939">
          <w:rPr>
            <w:noProof/>
            <w:webHidden/>
          </w:rPr>
          <w:t>18</w:t>
        </w:r>
        <w:r w:rsidR="00BB33A9">
          <w:rPr>
            <w:noProof/>
            <w:webHidden/>
          </w:rPr>
          <w:fldChar w:fldCharType="end"/>
        </w:r>
      </w:hyperlink>
    </w:p>
    <w:p w14:paraId="1515F057" w14:textId="75C5E798" w:rsidR="00BB33A9" w:rsidRDefault="00934AB1" w:rsidP="001E027C">
      <w:pPr>
        <w:pStyle w:val="TOC2"/>
        <w:ind w:left="0"/>
        <w:rPr>
          <w:rFonts w:eastAsiaTheme="minorEastAsia"/>
          <w:noProof/>
        </w:rPr>
      </w:pPr>
      <w:hyperlink w:anchor="_Toc113272419" w:history="1">
        <w:r w:rsidR="00BB33A9" w:rsidRPr="00B937BC">
          <w:rPr>
            <w:rStyle w:val="Hyperlink"/>
            <w:rFonts w:ascii="Times New Roman" w:hAnsi="Times New Roman" w:cs="Times New Roman"/>
            <w:b/>
            <w:bCs/>
            <w:noProof/>
          </w:rPr>
          <w:t>2.7</w:t>
        </w:r>
        <w:r w:rsidR="00BB33A9">
          <w:rPr>
            <w:rFonts w:eastAsiaTheme="minorEastAsia"/>
            <w:noProof/>
          </w:rPr>
          <w:tab/>
        </w:r>
        <w:r w:rsidR="00BB33A9" w:rsidRPr="00B937BC">
          <w:rPr>
            <w:rStyle w:val="Hyperlink"/>
            <w:rFonts w:ascii="Times New Roman" w:hAnsi="Times New Roman" w:cs="Times New Roman"/>
            <w:b/>
            <w:bCs/>
            <w:noProof/>
          </w:rPr>
          <w:t>Empirical Review of resilience and food insecurity linkage</w:t>
        </w:r>
        <w:r w:rsidR="00BB33A9">
          <w:rPr>
            <w:noProof/>
            <w:webHidden/>
          </w:rPr>
          <w:tab/>
        </w:r>
        <w:r w:rsidR="00BB33A9">
          <w:rPr>
            <w:noProof/>
            <w:webHidden/>
          </w:rPr>
          <w:fldChar w:fldCharType="begin"/>
        </w:r>
        <w:r w:rsidR="00BB33A9">
          <w:rPr>
            <w:noProof/>
            <w:webHidden/>
          </w:rPr>
          <w:instrText xml:space="preserve"> PAGEREF _Toc113272419 \h </w:instrText>
        </w:r>
        <w:r w:rsidR="00BB33A9">
          <w:rPr>
            <w:noProof/>
            <w:webHidden/>
          </w:rPr>
        </w:r>
        <w:r w:rsidR="00BB33A9">
          <w:rPr>
            <w:noProof/>
            <w:webHidden/>
          </w:rPr>
          <w:fldChar w:fldCharType="separate"/>
        </w:r>
        <w:r w:rsidR="005F4939">
          <w:rPr>
            <w:noProof/>
            <w:webHidden/>
          </w:rPr>
          <w:t>19</w:t>
        </w:r>
        <w:r w:rsidR="00BB33A9">
          <w:rPr>
            <w:noProof/>
            <w:webHidden/>
          </w:rPr>
          <w:fldChar w:fldCharType="end"/>
        </w:r>
      </w:hyperlink>
    </w:p>
    <w:p w14:paraId="05B1E717" w14:textId="426DE040" w:rsidR="00BB33A9" w:rsidRDefault="00934AB1" w:rsidP="001E027C">
      <w:pPr>
        <w:pStyle w:val="TOC2"/>
        <w:ind w:left="0"/>
        <w:rPr>
          <w:rFonts w:eastAsiaTheme="minorEastAsia"/>
          <w:noProof/>
        </w:rPr>
      </w:pPr>
      <w:hyperlink w:anchor="_Toc113272420" w:history="1">
        <w:r w:rsidR="00BB33A9" w:rsidRPr="00B937BC">
          <w:rPr>
            <w:rStyle w:val="Hyperlink"/>
            <w:rFonts w:ascii="Times New Roman" w:hAnsi="Times New Roman" w:cs="Times New Roman"/>
            <w:b/>
            <w:bCs/>
            <w:noProof/>
          </w:rPr>
          <w:t>2.8</w:t>
        </w:r>
        <w:r w:rsidR="00BB33A9">
          <w:rPr>
            <w:rFonts w:eastAsiaTheme="minorEastAsia"/>
            <w:noProof/>
          </w:rPr>
          <w:tab/>
        </w:r>
        <w:r w:rsidR="00BB33A9" w:rsidRPr="00B937BC">
          <w:rPr>
            <w:rStyle w:val="Hyperlink"/>
            <w:rFonts w:ascii="Times New Roman" w:hAnsi="Times New Roman" w:cs="Times New Roman"/>
            <w:b/>
            <w:bCs/>
            <w:noProof/>
          </w:rPr>
          <w:t>Review of Methodological Approaches to resilience and food Insecurity Measurements.</w:t>
        </w:r>
        <w:r w:rsidR="00BB33A9">
          <w:rPr>
            <w:noProof/>
            <w:webHidden/>
          </w:rPr>
          <w:tab/>
        </w:r>
        <w:r w:rsidR="00BB33A9">
          <w:rPr>
            <w:noProof/>
            <w:webHidden/>
          </w:rPr>
          <w:fldChar w:fldCharType="begin"/>
        </w:r>
        <w:r w:rsidR="00BB33A9">
          <w:rPr>
            <w:noProof/>
            <w:webHidden/>
          </w:rPr>
          <w:instrText xml:space="preserve"> PAGEREF _Toc113272420 \h </w:instrText>
        </w:r>
        <w:r w:rsidR="00BB33A9">
          <w:rPr>
            <w:noProof/>
            <w:webHidden/>
          </w:rPr>
        </w:r>
        <w:r w:rsidR="00BB33A9">
          <w:rPr>
            <w:noProof/>
            <w:webHidden/>
          </w:rPr>
          <w:fldChar w:fldCharType="separate"/>
        </w:r>
        <w:r w:rsidR="005F4939">
          <w:rPr>
            <w:noProof/>
            <w:webHidden/>
          </w:rPr>
          <w:t>20</w:t>
        </w:r>
        <w:r w:rsidR="00BB33A9">
          <w:rPr>
            <w:noProof/>
            <w:webHidden/>
          </w:rPr>
          <w:fldChar w:fldCharType="end"/>
        </w:r>
      </w:hyperlink>
    </w:p>
    <w:p w14:paraId="14FB1AA6" w14:textId="64E2994F" w:rsidR="00BB33A9" w:rsidRDefault="00934AB1" w:rsidP="001E027C">
      <w:pPr>
        <w:pStyle w:val="TOC3"/>
        <w:tabs>
          <w:tab w:val="right" w:leader="dot" w:pos="9350"/>
        </w:tabs>
        <w:ind w:left="0"/>
        <w:rPr>
          <w:rFonts w:eastAsiaTheme="minorEastAsia"/>
          <w:noProof/>
        </w:rPr>
      </w:pPr>
      <w:hyperlink w:anchor="_Toc113272421" w:history="1">
        <w:r w:rsidR="00BB33A9" w:rsidRPr="00B937BC">
          <w:rPr>
            <w:rStyle w:val="Hyperlink"/>
            <w:rFonts w:ascii="Times New Roman" w:hAnsi="Times New Roman" w:cs="Times New Roman"/>
            <w:b/>
            <w:bCs/>
            <w:noProof/>
          </w:rPr>
          <w:t xml:space="preserve">2.8.1 </w:t>
        </w:r>
        <w:r w:rsidR="00045166">
          <w:rPr>
            <w:rStyle w:val="Hyperlink"/>
            <w:rFonts w:ascii="Times New Roman" w:hAnsi="Times New Roman" w:cs="Times New Roman"/>
            <w:b/>
            <w:bCs/>
            <w:noProof/>
          </w:rPr>
          <w:t xml:space="preserve">       </w:t>
        </w:r>
        <w:r w:rsidR="00BB33A9" w:rsidRPr="00B937BC">
          <w:rPr>
            <w:rStyle w:val="Hyperlink"/>
            <w:rFonts w:ascii="Times New Roman" w:hAnsi="Times New Roman" w:cs="Times New Roman"/>
            <w:b/>
            <w:bCs/>
            <w:noProof/>
          </w:rPr>
          <w:t>Food security Index Estimation</w:t>
        </w:r>
        <w:r w:rsidR="00BB33A9">
          <w:rPr>
            <w:noProof/>
            <w:webHidden/>
          </w:rPr>
          <w:tab/>
        </w:r>
        <w:r w:rsidR="00BB33A9">
          <w:rPr>
            <w:noProof/>
            <w:webHidden/>
          </w:rPr>
          <w:fldChar w:fldCharType="begin"/>
        </w:r>
        <w:r w:rsidR="00BB33A9">
          <w:rPr>
            <w:noProof/>
            <w:webHidden/>
          </w:rPr>
          <w:instrText xml:space="preserve"> PAGEREF _Toc113272421 \h </w:instrText>
        </w:r>
        <w:r w:rsidR="00BB33A9">
          <w:rPr>
            <w:noProof/>
            <w:webHidden/>
          </w:rPr>
        </w:r>
        <w:r w:rsidR="00BB33A9">
          <w:rPr>
            <w:noProof/>
            <w:webHidden/>
          </w:rPr>
          <w:fldChar w:fldCharType="separate"/>
        </w:r>
        <w:r w:rsidR="005F4939">
          <w:rPr>
            <w:noProof/>
            <w:webHidden/>
          </w:rPr>
          <w:t>20</w:t>
        </w:r>
        <w:r w:rsidR="00BB33A9">
          <w:rPr>
            <w:noProof/>
            <w:webHidden/>
          </w:rPr>
          <w:fldChar w:fldCharType="end"/>
        </w:r>
      </w:hyperlink>
    </w:p>
    <w:p w14:paraId="003A1C1D" w14:textId="7ABAB4BA" w:rsidR="00BB33A9" w:rsidRDefault="00934AB1" w:rsidP="001E027C">
      <w:pPr>
        <w:pStyle w:val="TOC3"/>
        <w:tabs>
          <w:tab w:val="left" w:pos="1320"/>
          <w:tab w:val="right" w:leader="dot" w:pos="9350"/>
        </w:tabs>
        <w:ind w:left="0"/>
        <w:rPr>
          <w:rFonts w:eastAsiaTheme="minorEastAsia"/>
          <w:noProof/>
        </w:rPr>
      </w:pPr>
      <w:hyperlink w:anchor="_Toc113272422" w:history="1">
        <w:r w:rsidR="00BB33A9" w:rsidRPr="00B937BC">
          <w:rPr>
            <w:rStyle w:val="Hyperlink"/>
            <w:rFonts w:ascii="Times New Roman" w:hAnsi="Times New Roman" w:cs="Times New Roman"/>
            <w:b/>
            <w:bCs/>
            <w:noProof/>
          </w:rPr>
          <w:t>2.8.2</w:t>
        </w:r>
        <w:r w:rsidR="00045166">
          <w:rPr>
            <w:rFonts w:eastAsiaTheme="minorEastAsia"/>
            <w:noProof/>
          </w:rPr>
          <w:t xml:space="preserve">         </w:t>
        </w:r>
        <w:r w:rsidR="00BB33A9" w:rsidRPr="00B937BC">
          <w:rPr>
            <w:rStyle w:val="Hyperlink"/>
            <w:rFonts w:ascii="Times New Roman" w:hAnsi="Times New Roman" w:cs="Times New Roman"/>
            <w:b/>
            <w:bCs/>
            <w:noProof/>
          </w:rPr>
          <w:t>Resilience Index Measurement</w:t>
        </w:r>
        <w:r w:rsidR="00BB33A9">
          <w:rPr>
            <w:noProof/>
            <w:webHidden/>
          </w:rPr>
          <w:tab/>
        </w:r>
        <w:r w:rsidR="00BB33A9">
          <w:rPr>
            <w:noProof/>
            <w:webHidden/>
          </w:rPr>
          <w:fldChar w:fldCharType="begin"/>
        </w:r>
        <w:r w:rsidR="00BB33A9">
          <w:rPr>
            <w:noProof/>
            <w:webHidden/>
          </w:rPr>
          <w:instrText xml:space="preserve"> PAGEREF _Toc113272422 \h </w:instrText>
        </w:r>
        <w:r w:rsidR="00BB33A9">
          <w:rPr>
            <w:noProof/>
            <w:webHidden/>
          </w:rPr>
        </w:r>
        <w:r w:rsidR="00BB33A9">
          <w:rPr>
            <w:noProof/>
            <w:webHidden/>
          </w:rPr>
          <w:fldChar w:fldCharType="separate"/>
        </w:r>
        <w:r w:rsidR="005F4939">
          <w:rPr>
            <w:noProof/>
            <w:webHidden/>
          </w:rPr>
          <w:t>21</w:t>
        </w:r>
        <w:r w:rsidR="00BB33A9">
          <w:rPr>
            <w:noProof/>
            <w:webHidden/>
          </w:rPr>
          <w:fldChar w:fldCharType="end"/>
        </w:r>
      </w:hyperlink>
    </w:p>
    <w:p w14:paraId="505534CA" w14:textId="2A9DF5C6" w:rsidR="00BB33A9" w:rsidRDefault="00934AB1" w:rsidP="001E027C">
      <w:pPr>
        <w:pStyle w:val="TOC2"/>
        <w:ind w:left="0"/>
        <w:rPr>
          <w:rFonts w:eastAsiaTheme="minorEastAsia"/>
          <w:noProof/>
        </w:rPr>
      </w:pPr>
      <w:hyperlink w:anchor="_Toc113272423" w:history="1">
        <w:r w:rsidR="00BB33A9" w:rsidRPr="00B937BC">
          <w:rPr>
            <w:rStyle w:val="Hyperlink"/>
            <w:rFonts w:ascii="Times New Roman" w:hAnsi="Times New Roman" w:cs="Times New Roman"/>
            <w:b/>
            <w:bCs/>
            <w:noProof/>
          </w:rPr>
          <w:t>2.9</w:t>
        </w:r>
        <w:r w:rsidR="00BB33A9">
          <w:rPr>
            <w:rFonts w:eastAsiaTheme="minorEastAsia"/>
            <w:noProof/>
          </w:rPr>
          <w:tab/>
        </w:r>
        <w:r w:rsidR="00BB33A9" w:rsidRPr="00B937BC">
          <w:rPr>
            <w:rStyle w:val="Hyperlink"/>
            <w:rFonts w:ascii="Times New Roman" w:hAnsi="Times New Roman" w:cs="Times New Roman"/>
            <w:b/>
            <w:bCs/>
            <w:noProof/>
          </w:rPr>
          <w:t>Household resilience pillars</w:t>
        </w:r>
        <w:r w:rsidR="00BB33A9">
          <w:rPr>
            <w:noProof/>
            <w:webHidden/>
          </w:rPr>
          <w:tab/>
        </w:r>
        <w:r w:rsidR="00BB33A9">
          <w:rPr>
            <w:noProof/>
            <w:webHidden/>
          </w:rPr>
          <w:fldChar w:fldCharType="begin"/>
        </w:r>
        <w:r w:rsidR="00BB33A9">
          <w:rPr>
            <w:noProof/>
            <w:webHidden/>
          </w:rPr>
          <w:instrText xml:space="preserve"> PAGEREF _Toc113272423 \h </w:instrText>
        </w:r>
        <w:r w:rsidR="00BB33A9">
          <w:rPr>
            <w:noProof/>
            <w:webHidden/>
          </w:rPr>
        </w:r>
        <w:r w:rsidR="00BB33A9">
          <w:rPr>
            <w:noProof/>
            <w:webHidden/>
          </w:rPr>
          <w:fldChar w:fldCharType="separate"/>
        </w:r>
        <w:r w:rsidR="005F4939">
          <w:rPr>
            <w:noProof/>
            <w:webHidden/>
          </w:rPr>
          <w:t>23</w:t>
        </w:r>
        <w:r w:rsidR="00BB33A9">
          <w:rPr>
            <w:noProof/>
            <w:webHidden/>
          </w:rPr>
          <w:fldChar w:fldCharType="end"/>
        </w:r>
      </w:hyperlink>
    </w:p>
    <w:p w14:paraId="6FD70252" w14:textId="1E0D28EC" w:rsidR="00BB33A9" w:rsidRDefault="00934AB1" w:rsidP="001E027C">
      <w:pPr>
        <w:pStyle w:val="TOC3"/>
        <w:tabs>
          <w:tab w:val="left" w:pos="1320"/>
          <w:tab w:val="right" w:leader="dot" w:pos="9350"/>
        </w:tabs>
        <w:ind w:left="0"/>
        <w:rPr>
          <w:rFonts w:eastAsiaTheme="minorEastAsia"/>
          <w:noProof/>
        </w:rPr>
      </w:pPr>
      <w:hyperlink w:anchor="_Toc113272424" w:history="1">
        <w:r w:rsidR="00BB33A9" w:rsidRPr="00B937BC">
          <w:rPr>
            <w:rStyle w:val="Hyperlink"/>
            <w:rFonts w:ascii="Times New Roman" w:hAnsi="Times New Roman" w:cs="Times New Roman"/>
            <w:b/>
            <w:bCs/>
            <w:noProof/>
          </w:rPr>
          <w:t>2.9.2</w:t>
        </w:r>
        <w:r w:rsidR="00045166">
          <w:rPr>
            <w:rFonts w:eastAsiaTheme="minorEastAsia"/>
            <w:noProof/>
          </w:rPr>
          <w:t xml:space="preserve">         </w:t>
        </w:r>
        <w:r w:rsidR="00BB33A9" w:rsidRPr="00B937BC">
          <w:rPr>
            <w:rStyle w:val="Hyperlink"/>
            <w:rFonts w:ascii="Times New Roman" w:hAnsi="Times New Roman" w:cs="Times New Roman"/>
            <w:b/>
            <w:bCs/>
            <w:noProof/>
          </w:rPr>
          <w:t>Access to Basic or Public Service (ABS)</w:t>
        </w:r>
        <w:r w:rsidR="00BB33A9">
          <w:rPr>
            <w:noProof/>
            <w:webHidden/>
          </w:rPr>
          <w:tab/>
        </w:r>
        <w:r w:rsidR="00BB33A9">
          <w:rPr>
            <w:noProof/>
            <w:webHidden/>
          </w:rPr>
          <w:fldChar w:fldCharType="begin"/>
        </w:r>
        <w:r w:rsidR="00BB33A9">
          <w:rPr>
            <w:noProof/>
            <w:webHidden/>
          </w:rPr>
          <w:instrText xml:space="preserve"> PAGEREF _Toc113272424 \h </w:instrText>
        </w:r>
        <w:r w:rsidR="00BB33A9">
          <w:rPr>
            <w:noProof/>
            <w:webHidden/>
          </w:rPr>
        </w:r>
        <w:r w:rsidR="00BB33A9">
          <w:rPr>
            <w:noProof/>
            <w:webHidden/>
          </w:rPr>
          <w:fldChar w:fldCharType="separate"/>
        </w:r>
        <w:r w:rsidR="005F4939">
          <w:rPr>
            <w:noProof/>
            <w:webHidden/>
          </w:rPr>
          <w:t>23</w:t>
        </w:r>
        <w:r w:rsidR="00BB33A9">
          <w:rPr>
            <w:noProof/>
            <w:webHidden/>
          </w:rPr>
          <w:fldChar w:fldCharType="end"/>
        </w:r>
      </w:hyperlink>
    </w:p>
    <w:p w14:paraId="26810352" w14:textId="2A51D2EE" w:rsidR="00BB33A9" w:rsidRDefault="00934AB1" w:rsidP="00F411A4">
      <w:pPr>
        <w:pStyle w:val="TOC3"/>
        <w:tabs>
          <w:tab w:val="left" w:pos="1320"/>
          <w:tab w:val="right" w:leader="dot" w:pos="9350"/>
        </w:tabs>
        <w:ind w:left="0"/>
        <w:rPr>
          <w:rFonts w:eastAsiaTheme="minorEastAsia"/>
          <w:noProof/>
        </w:rPr>
      </w:pPr>
      <w:hyperlink w:anchor="_Toc113272425" w:history="1">
        <w:r w:rsidR="00BB33A9" w:rsidRPr="00B937BC">
          <w:rPr>
            <w:rStyle w:val="Hyperlink"/>
            <w:rFonts w:ascii="Times New Roman" w:hAnsi="Times New Roman" w:cs="Times New Roman"/>
            <w:b/>
            <w:bCs/>
            <w:noProof/>
          </w:rPr>
          <w:t>2.9.3</w:t>
        </w:r>
        <w:r w:rsidR="000E34C3">
          <w:rPr>
            <w:rFonts w:eastAsiaTheme="minorEastAsia"/>
            <w:noProof/>
          </w:rPr>
          <w:t xml:space="preserve">          </w:t>
        </w:r>
        <w:r w:rsidR="00BB33A9" w:rsidRPr="00B937BC">
          <w:rPr>
            <w:rStyle w:val="Hyperlink"/>
            <w:rFonts w:ascii="Times New Roman" w:hAnsi="Times New Roman" w:cs="Times New Roman"/>
            <w:b/>
            <w:bCs/>
            <w:noProof/>
          </w:rPr>
          <w:t>Assets (AST)</w:t>
        </w:r>
        <w:r w:rsidR="00BB33A9">
          <w:rPr>
            <w:noProof/>
            <w:webHidden/>
          </w:rPr>
          <w:tab/>
        </w:r>
        <w:r w:rsidR="00BB33A9">
          <w:rPr>
            <w:noProof/>
            <w:webHidden/>
          </w:rPr>
          <w:fldChar w:fldCharType="begin"/>
        </w:r>
        <w:r w:rsidR="00BB33A9">
          <w:rPr>
            <w:noProof/>
            <w:webHidden/>
          </w:rPr>
          <w:instrText xml:space="preserve"> PAGEREF _Toc113272425 \h </w:instrText>
        </w:r>
        <w:r w:rsidR="00BB33A9">
          <w:rPr>
            <w:noProof/>
            <w:webHidden/>
          </w:rPr>
        </w:r>
        <w:r w:rsidR="00BB33A9">
          <w:rPr>
            <w:noProof/>
            <w:webHidden/>
          </w:rPr>
          <w:fldChar w:fldCharType="separate"/>
        </w:r>
        <w:r w:rsidR="005F4939">
          <w:rPr>
            <w:noProof/>
            <w:webHidden/>
          </w:rPr>
          <w:t>24</w:t>
        </w:r>
        <w:r w:rsidR="00BB33A9">
          <w:rPr>
            <w:noProof/>
            <w:webHidden/>
          </w:rPr>
          <w:fldChar w:fldCharType="end"/>
        </w:r>
      </w:hyperlink>
    </w:p>
    <w:p w14:paraId="3E691A42" w14:textId="1B10D455" w:rsidR="00BB33A9" w:rsidRDefault="00934AB1" w:rsidP="00F411A4">
      <w:pPr>
        <w:pStyle w:val="TOC3"/>
        <w:tabs>
          <w:tab w:val="left" w:pos="1320"/>
          <w:tab w:val="right" w:leader="dot" w:pos="9350"/>
        </w:tabs>
        <w:ind w:left="0"/>
        <w:rPr>
          <w:rFonts w:eastAsiaTheme="minorEastAsia"/>
          <w:noProof/>
        </w:rPr>
      </w:pPr>
      <w:hyperlink w:anchor="_Toc113272426" w:history="1">
        <w:r w:rsidR="00BB33A9" w:rsidRPr="00B937BC">
          <w:rPr>
            <w:rStyle w:val="Hyperlink"/>
            <w:rFonts w:ascii="Times New Roman" w:hAnsi="Times New Roman" w:cs="Times New Roman"/>
            <w:b/>
            <w:bCs/>
            <w:noProof/>
          </w:rPr>
          <w:t>2.9.4</w:t>
        </w:r>
        <w:r w:rsidR="000E34C3">
          <w:rPr>
            <w:rFonts w:eastAsiaTheme="minorEastAsia"/>
            <w:noProof/>
          </w:rPr>
          <w:t xml:space="preserve">          </w:t>
        </w:r>
        <w:r w:rsidR="00BB33A9" w:rsidRPr="00B937BC">
          <w:rPr>
            <w:rStyle w:val="Hyperlink"/>
            <w:rFonts w:ascii="Times New Roman" w:hAnsi="Times New Roman" w:cs="Times New Roman"/>
            <w:b/>
            <w:bCs/>
            <w:noProof/>
          </w:rPr>
          <w:t>Social Safety Nets (SSN)</w:t>
        </w:r>
        <w:r w:rsidR="00BB33A9">
          <w:rPr>
            <w:noProof/>
            <w:webHidden/>
          </w:rPr>
          <w:tab/>
        </w:r>
        <w:r w:rsidR="00BB33A9">
          <w:rPr>
            <w:noProof/>
            <w:webHidden/>
          </w:rPr>
          <w:fldChar w:fldCharType="begin"/>
        </w:r>
        <w:r w:rsidR="00BB33A9">
          <w:rPr>
            <w:noProof/>
            <w:webHidden/>
          </w:rPr>
          <w:instrText xml:space="preserve"> PAGEREF _Toc113272426 \h </w:instrText>
        </w:r>
        <w:r w:rsidR="00BB33A9">
          <w:rPr>
            <w:noProof/>
            <w:webHidden/>
          </w:rPr>
        </w:r>
        <w:r w:rsidR="00BB33A9">
          <w:rPr>
            <w:noProof/>
            <w:webHidden/>
          </w:rPr>
          <w:fldChar w:fldCharType="separate"/>
        </w:r>
        <w:r w:rsidR="005F4939">
          <w:rPr>
            <w:noProof/>
            <w:webHidden/>
          </w:rPr>
          <w:t>24</w:t>
        </w:r>
        <w:r w:rsidR="00BB33A9">
          <w:rPr>
            <w:noProof/>
            <w:webHidden/>
          </w:rPr>
          <w:fldChar w:fldCharType="end"/>
        </w:r>
      </w:hyperlink>
    </w:p>
    <w:p w14:paraId="61213C07" w14:textId="63566476" w:rsidR="00BB33A9" w:rsidRDefault="00934AB1" w:rsidP="00F411A4">
      <w:pPr>
        <w:pStyle w:val="TOC3"/>
        <w:tabs>
          <w:tab w:val="left" w:pos="1320"/>
          <w:tab w:val="right" w:leader="dot" w:pos="9350"/>
        </w:tabs>
        <w:ind w:left="0"/>
        <w:rPr>
          <w:rFonts w:eastAsiaTheme="minorEastAsia"/>
          <w:noProof/>
        </w:rPr>
      </w:pPr>
      <w:hyperlink w:anchor="_Toc113272427" w:history="1">
        <w:r w:rsidR="00BB33A9" w:rsidRPr="00B937BC">
          <w:rPr>
            <w:rStyle w:val="Hyperlink"/>
            <w:rFonts w:ascii="Times New Roman" w:hAnsi="Times New Roman" w:cs="Times New Roman"/>
            <w:b/>
            <w:bCs/>
            <w:noProof/>
          </w:rPr>
          <w:t>2.9.5</w:t>
        </w:r>
        <w:r w:rsidR="000E34C3">
          <w:rPr>
            <w:rFonts w:eastAsiaTheme="minorEastAsia"/>
            <w:noProof/>
          </w:rPr>
          <w:t xml:space="preserve">         </w:t>
        </w:r>
        <w:r w:rsidR="00BB33A9" w:rsidRPr="00B937BC">
          <w:rPr>
            <w:rStyle w:val="Hyperlink"/>
            <w:rFonts w:ascii="Times New Roman" w:hAnsi="Times New Roman" w:cs="Times New Roman"/>
            <w:b/>
            <w:bCs/>
            <w:noProof/>
          </w:rPr>
          <w:t>Adaptive Capacity (AC)</w:t>
        </w:r>
        <w:r w:rsidR="00BB33A9">
          <w:rPr>
            <w:noProof/>
            <w:webHidden/>
          </w:rPr>
          <w:tab/>
        </w:r>
        <w:r w:rsidR="00BB33A9">
          <w:rPr>
            <w:noProof/>
            <w:webHidden/>
          </w:rPr>
          <w:fldChar w:fldCharType="begin"/>
        </w:r>
        <w:r w:rsidR="00BB33A9">
          <w:rPr>
            <w:noProof/>
            <w:webHidden/>
          </w:rPr>
          <w:instrText xml:space="preserve"> PAGEREF _Toc113272427 \h </w:instrText>
        </w:r>
        <w:r w:rsidR="00BB33A9">
          <w:rPr>
            <w:noProof/>
            <w:webHidden/>
          </w:rPr>
        </w:r>
        <w:r w:rsidR="00BB33A9">
          <w:rPr>
            <w:noProof/>
            <w:webHidden/>
          </w:rPr>
          <w:fldChar w:fldCharType="separate"/>
        </w:r>
        <w:r w:rsidR="005F4939">
          <w:rPr>
            <w:noProof/>
            <w:webHidden/>
          </w:rPr>
          <w:t>25</w:t>
        </w:r>
        <w:r w:rsidR="00BB33A9">
          <w:rPr>
            <w:noProof/>
            <w:webHidden/>
          </w:rPr>
          <w:fldChar w:fldCharType="end"/>
        </w:r>
      </w:hyperlink>
    </w:p>
    <w:p w14:paraId="5308C184" w14:textId="38D2FA97" w:rsidR="00BB33A9" w:rsidRDefault="00934AB1" w:rsidP="00F411A4">
      <w:pPr>
        <w:pStyle w:val="TOC2"/>
        <w:ind w:left="0"/>
        <w:rPr>
          <w:rFonts w:eastAsiaTheme="minorEastAsia"/>
          <w:noProof/>
        </w:rPr>
      </w:pPr>
      <w:hyperlink w:anchor="_Toc113272428" w:history="1">
        <w:r w:rsidR="00BB33A9" w:rsidRPr="00B937BC">
          <w:rPr>
            <w:rStyle w:val="Hyperlink"/>
            <w:rFonts w:ascii="Times New Roman" w:hAnsi="Times New Roman" w:cs="Times New Roman"/>
            <w:b/>
            <w:bCs/>
            <w:noProof/>
          </w:rPr>
          <w:t>2.10</w:t>
        </w:r>
        <w:r w:rsidR="00BB33A9">
          <w:rPr>
            <w:rFonts w:eastAsiaTheme="minorEastAsia"/>
            <w:noProof/>
          </w:rPr>
          <w:tab/>
        </w:r>
        <w:r w:rsidR="00BB33A9" w:rsidRPr="00B937BC">
          <w:rPr>
            <w:rStyle w:val="Hyperlink"/>
            <w:rFonts w:ascii="Times New Roman" w:hAnsi="Times New Roman" w:cs="Times New Roman"/>
            <w:b/>
            <w:bCs/>
            <w:noProof/>
          </w:rPr>
          <w:t>Aggregation procedures for the household resilience attributes (pillars)</w:t>
        </w:r>
        <w:r w:rsidR="00BB33A9">
          <w:rPr>
            <w:noProof/>
            <w:webHidden/>
          </w:rPr>
          <w:tab/>
        </w:r>
        <w:r w:rsidR="00BB33A9">
          <w:rPr>
            <w:noProof/>
            <w:webHidden/>
          </w:rPr>
          <w:fldChar w:fldCharType="begin"/>
        </w:r>
        <w:r w:rsidR="00BB33A9">
          <w:rPr>
            <w:noProof/>
            <w:webHidden/>
          </w:rPr>
          <w:instrText xml:space="preserve"> PAGEREF _Toc113272428 \h </w:instrText>
        </w:r>
        <w:r w:rsidR="00BB33A9">
          <w:rPr>
            <w:noProof/>
            <w:webHidden/>
          </w:rPr>
        </w:r>
        <w:r w:rsidR="00BB33A9">
          <w:rPr>
            <w:noProof/>
            <w:webHidden/>
          </w:rPr>
          <w:fldChar w:fldCharType="separate"/>
        </w:r>
        <w:r w:rsidR="005F4939">
          <w:rPr>
            <w:noProof/>
            <w:webHidden/>
          </w:rPr>
          <w:t>25</w:t>
        </w:r>
        <w:r w:rsidR="00BB33A9">
          <w:rPr>
            <w:noProof/>
            <w:webHidden/>
          </w:rPr>
          <w:fldChar w:fldCharType="end"/>
        </w:r>
      </w:hyperlink>
    </w:p>
    <w:p w14:paraId="11F4D127" w14:textId="1515A0CE" w:rsidR="00BB33A9" w:rsidRDefault="00934AB1" w:rsidP="00F411A4">
      <w:pPr>
        <w:pStyle w:val="TOC3"/>
        <w:tabs>
          <w:tab w:val="left" w:pos="1320"/>
          <w:tab w:val="right" w:leader="dot" w:pos="9350"/>
        </w:tabs>
        <w:ind w:left="0"/>
        <w:rPr>
          <w:rFonts w:eastAsiaTheme="minorEastAsia"/>
          <w:noProof/>
        </w:rPr>
      </w:pPr>
      <w:hyperlink w:anchor="_Toc113272429" w:history="1">
        <w:r w:rsidR="00BB33A9" w:rsidRPr="00B937BC">
          <w:rPr>
            <w:rStyle w:val="Hyperlink"/>
            <w:rFonts w:ascii="Times New Roman" w:hAnsi="Times New Roman" w:cs="Times New Roman"/>
            <w:b/>
            <w:bCs/>
            <w:noProof/>
          </w:rPr>
          <w:t>2.10.2</w:t>
        </w:r>
        <w:r w:rsidR="000E34C3">
          <w:rPr>
            <w:rFonts w:eastAsiaTheme="minorEastAsia"/>
            <w:noProof/>
          </w:rPr>
          <w:t xml:space="preserve">       </w:t>
        </w:r>
        <w:r w:rsidR="00BB33A9" w:rsidRPr="00B937BC">
          <w:rPr>
            <w:rStyle w:val="Hyperlink"/>
            <w:rFonts w:ascii="Times New Roman" w:hAnsi="Times New Roman" w:cs="Times New Roman"/>
            <w:b/>
            <w:bCs/>
            <w:noProof/>
          </w:rPr>
          <w:t>Factor Analysis</w:t>
        </w:r>
        <w:r w:rsidR="00BB33A9">
          <w:rPr>
            <w:noProof/>
            <w:webHidden/>
          </w:rPr>
          <w:tab/>
        </w:r>
        <w:r w:rsidR="00BB33A9">
          <w:rPr>
            <w:noProof/>
            <w:webHidden/>
          </w:rPr>
          <w:fldChar w:fldCharType="begin"/>
        </w:r>
        <w:r w:rsidR="00BB33A9">
          <w:rPr>
            <w:noProof/>
            <w:webHidden/>
          </w:rPr>
          <w:instrText xml:space="preserve"> PAGEREF _Toc113272429 \h </w:instrText>
        </w:r>
        <w:r w:rsidR="00BB33A9">
          <w:rPr>
            <w:noProof/>
            <w:webHidden/>
          </w:rPr>
        </w:r>
        <w:r w:rsidR="00BB33A9">
          <w:rPr>
            <w:noProof/>
            <w:webHidden/>
          </w:rPr>
          <w:fldChar w:fldCharType="separate"/>
        </w:r>
        <w:r w:rsidR="005F4939">
          <w:rPr>
            <w:noProof/>
            <w:webHidden/>
          </w:rPr>
          <w:t>25</w:t>
        </w:r>
        <w:r w:rsidR="00BB33A9">
          <w:rPr>
            <w:noProof/>
            <w:webHidden/>
          </w:rPr>
          <w:fldChar w:fldCharType="end"/>
        </w:r>
      </w:hyperlink>
    </w:p>
    <w:p w14:paraId="780883BB" w14:textId="406F8696" w:rsidR="00BB33A9" w:rsidRPr="00F411A4" w:rsidRDefault="00F411A4" w:rsidP="007702DE">
      <w:pPr>
        <w:pStyle w:val="TOC1"/>
        <w:rPr>
          <w:rFonts w:asciiTheme="minorHAnsi" w:eastAsiaTheme="minorEastAsia" w:hAnsiTheme="minorHAnsi" w:cstheme="minorBidi"/>
          <w:sz w:val="22"/>
          <w:szCs w:val="22"/>
        </w:rPr>
      </w:pPr>
      <w:r w:rsidRPr="00F411A4">
        <w:rPr>
          <w:rStyle w:val="Hyperlink"/>
          <w:color w:val="auto"/>
          <w:u w:val="none"/>
        </w:rPr>
        <w:t>3.0 CHAPTER THREE</w:t>
      </w:r>
    </w:p>
    <w:p w14:paraId="79B29078" w14:textId="3112E7C7" w:rsidR="00BB33A9" w:rsidRDefault="00934AB1" w:rsidP="007702DE">
      <w:pPr>
        <w:pStyle w:val="TOC1"/>
        <w:rPr>
          <w:rFonts w:asciiTheme="minorHAnsi" w:eastAsiaTheme="minorEastAsia" w:hAnsiTheme="minorHAnsi" w:cstheme="minorBidi"/>
          <w:sz w:val="22"/>
          <w:szCs w:val="22"/>
        </w:rPr>
      </w:pPr>
      <w:hyperlink w:anchor="_Toc113272431" w:history="1">
        <w:r w:rsidR="00F411A4">
          <w:rPr>
            <w:rStyle w:val="Hyperlink"/>
          </w:rPr>
          <w:t>METHODOLOGY</w:t>
        </w:r>
      </w:hyperlink>
    </w:p>
    <w:p w14:paraId="525D4F64" w14:textId="376E1B39" w:rsidR="00BB33A9" w:rsidRDefault="00934AB1" w:rsidP="00045166">
      <w:pPr>
        <w:pStyle w:val="TOC2"/>
        <w:ind w:left="0"/>
        <w:rPr>
          <w:rFonts w:eastAsiaTheme="minorEastAsia"/>
          <w:noProof/>
        </w:rPr>
      </w:pPr>
      <w:hyperlink w:anchor="_Toc113272432" w:history="1">
        <w:r w:rsidR="00BB33A9" w:rsidRPr="00B937BC">
          <w:rPr>
            <w:rStyle w:val="Hyperlink"/>
            <w:rFonts w:ascii="Times New Roman" w:hAnsi="Times New Roman" w:cs="Times New Roman"/>
            <w:b/>
            <w:bCs/>
            <w:noProof/>
          </w:rPr>
          <w:t>3</w:t>
        </w:r>
        <w:r w:rsidR="00BB33A9">
          <w:rPr>
            <w:rFonts w:eastAsiaTheme="minorEastAsia"/>
            <w:noProof/>
          </w:rPr>
          <w:tab/>
        </w:r>
        <w:r w:rsidR="00BB33A9" w:rsidRPr="00B937BC">
          <w:rPr>
            <w:rStyle w:val="Hyperlink"/>
            <w:rFonts w:ascii="Times New Roman" w:hAnsi="Times New Roman" w:cs="Times New Roman"/>
            <w:b/>
            <w:bCs/>
            <w:noProof/>
          </w:rPr>
          <w:t>The Study Area</w:t>
        </w:r>
        <w:r w:rsidR="00BB33A9">
          <w:rPr>
            <w:noProof/>
            <w:webHidden/>
          </w:rPr>
          <w:tab/>
        </w:r>
        <w:r w:rsidR="00BB33A9">
          <w:rPr>
            <w:noProof/>
            <w:webHidden/>
          </w:rPr>
          <w:fldChar w:fldCharType="begin"/>
        </w:r>
        <w:r w:rsidR="00BB33A9">
          <w:rPr>
            <w:noProof/>
            <w:webHidden/>
          </w:rPr>
          <w:instrText xml:space="preserve"> PAGEREF _Toc113272432 \h </w:instrText>
        </w:r>
        <w:r w:rsidR="00BB33A9">
          <w:rPr>
            <w:noProof/>
            <w:webHidden/>
          </w:rPr>
        </w:r>
        <w:r w:rsidR="00BB33A9">
          <w:rPr>
            <w:noProof/>
            <w:webHidden/>
          </w:rPr>
          <w:fldChar w:fldCharType="separate"/>
        </w:r>
        <w:r w:rsidR="005F4939">
          <w:rPr>
            <w:noProof/>
            <w:webHidden/>
          </w:rPr>
          <w:t>27</w:t>
        </w:r>
        <w:r w:rsidR="00BB33A9">
          <w:rPr>
            <w:noProof/>
            <w:webHidden/>
          </w:rPr>
          <w:fldChar w:fldCharType="end"/>
        </w:r>
      </w:hyperlink>
    </w:p>
    <w:p w14:paraId="60BB9CA6" w14:textId="470D103F" w:rsidR="00BB33A9" w:rsidRDefault="00934AB1" w:rsidP="00045166">
      <w:pPr>
        <w:pStyle w:val="TOC2"/>
        <w:ind w:left="0"/>
        <w:rPr>
          <w:rFonts w:eastAsiaTheme="minorEastAsia"/>
          <w:noProof/>
        </w:rPr>
      </w:pPr>
      <w:hyperlink w:anchor="_Toc113272433" w:history="1">
        <w:r w:rsidR="00BB33A9" w:rsidRPr="00B937BC">
          <w:rPr>
            <w:rStyle w:val="Hyperlink"/>
            <w:rFonts w:ascii="Times New Roman" w:hAnsi="Times New Roman" w:cs="Times New Roman"/>
            <w:b/>
            <w:bCs/>
            <w:noProof/>
          </w:rPr>
          <w:t>3.2</w:t>
        </w:r>
        <w:r w:rsidR="00BB33A9">
          <w:rPr>
            <w:rFonts w:eastAsiaTheme="minorEastAsia"/>
            <w:noProof/>
          </w:rPr>
          <w:tab/>
        </w:r>
        <w:r w:rsidR="00BB33A9" w:rsidRPr="00B937BC">
          <w:rPr>
            <w:rStyle w:val="Hyperlink"/>
            <w:rFonts w:ascii="Times New Roman" w:hAnsi="Times New Roman" w:cs="Times New Roman"/>
            <w:b/>
            <w:bCs/>
            <w:noProof/>
          </w:rPr>
          <w:t>Method of Data collection</w:t>
        </w:r>
        <w:r w:rsidR="00BB33A9">
          <w:rPr>
            <w:noProof/>
            <w:webHidden/>
          </w:rPr>
          <w:tab/>
        </w:r>
        <w:r w:rsidR="00BB33A9">
          <w:rPr>
            <w:noProof/>
            <w:webHidden/>
          </w:rPr>
          <w:fldChar w:fldCharType="begin"/>
        </w:r>
        <w:r w:rsidR="00BB33A9">
          <w:rPr>
            <w:noProof/>
            <w:webHidden/>
          </w:rPr>
          <w:instrText xml:space="preserve"> PAGEREF _Toc113272433 \h </w:instrText>
        </w:r>
        <w:r w:rsidR="00BB33A9">
          <w:rPr>
            <w:noProof/>
            <w:webHidden/>
          </w:rPr>
        </w:r>
        <w:r w:rsidR="00BB33A9">
          <w:rPr>
            <w:noProof/>
            <w:webHidden/>
          </w:rPr>
          <w:fldChar w:fldCharType="separate"/>
        </w:r>
        <w:r w:rsidR="005F4939">
          <w:rPr>
            <w:noProof/>
            <w:webHidden/>
          </w:rPr>
          <w:t>28</w:t>
        </w:r>
        <w:r w:rsidR="00BB33A9">
          <w:rPr>
            <w:noProof/>
            <w:webHidden/>
          </w:rPr>
          <w:fldChar w:fldCharType="end"/>
        </w:r>
      </w:hyperlink>
    </w:p>
    <w:p w14:paraId="187566AC" w14:textId="635C6537" w:rsidR="00BB33A9" w:rsidRDefault="00934AB1" w:rsidP="00045166">
      <w:pPr>
        <w:pStyle w:val="TOC2"/>
        <w:ind w:left="0"/>
        <w:rPr>
          <w:rFonts w:eastAsiaTheme="minorEastAsia"/>
          <w:noProof/>
        </w:rPr>
      </w:pPr>
      <w:hyperlink w:anchor="_Toc113272434" w:history="1">
        <w:r w:rsidR="00BB33A9" w:rsidRPr="00B937BC">
          <w:rPr>
            <w:rStyle w:val="Hyperlink"/>
            <w:rFonts w:ascii="Times New Roman" w:hAnsi="Times New Roman" w:cs="Times New Roman"/>
            <w:b/>
            <w:bCs/>
            <w:noProof/>
          </w:rPr>
          <w:t>3.3</w:t>
        </w:r>
        <w:r w:rsidR="00BB33A9">
          <w:rPr>
            <w:rFonts w:eastAsiaTheme="minorEastAsia"/>
            <w:noProof/>
          </w:rPr>
          <w:tab/>
        </w:r>
        <w:r w:rsidR="00BB33A9" w:rsidRPr="00B937BC">
          <w:rPr>
            <w:rStyle w:val="Hyperlink"/>
            <w:rFonts w:ascii="Times New Roman" w:hAnsi="Times New Roman" w:cs="Times New Roman"/>
            <w:b/>
            <w:bCs/>
            <w:noProof/>
          </w:rPr>
          <w:t>The Data Description</w:t>
        </w:r>
        <w:r w:rsidR="00BB33A9">
          <w:rPr>
            <w:noProof/>
            <w:webHidden/>
          </w:rPr>
          <w:tab/>
        </w:r>
        <w:r w:rsidR="00BB33A9">
          <w:rPr>
            <w:noProof/>
            <w:webHidden/>
          </w:rPr>
          <w:fldChar w:fldCharType="begin"/>
        </w:r>
        <w:r w:rsidR="00BB33A9">
          <w:rPr>
            <w:noProof/>
            <w:webHidden/>
          </w:rPr>
          <w:instrText xml:space="preserve"> PAGEREF _Toc113272434 \h </w:instrText>
        </w:r>
        <w:r w:rsidR="00BB33A9">
          <w:rPr>
            <w:noProof/>
            <w:webHidden/>
          </w:rPr>
        </w:r>
        <w:r w:rsidR="00BB33A9">
          <w:rPr>
            <w:noProof/>
            <w:webHidden/>
          </w:rPr>
          <w:fldChar w:fldCharType="separate"/>
        </w:r>
        <w:r w:rsidR="005F4939">
          <w:rPr>
            <w:noProof/>
            <w:webHidden/>
          </w:rPr>
          <w:t>28</w:t>
        </w:r>
        <w:r w:rsidR="00BB33A9">
          <w:rPr>
            <w:noProof/>
            <w:webHidden/>
          </w:rPr>
          <w:fldChar w:fldCharType="end"/>
        </w:r>
      </w:hyperlink>
    </w:p>
    <w:p w14:paraId="6AF08A35" w14:textId="714D97C2" w:rsidR="00BB33A9" w:rsidRDefault="00934AB1" w:rsidP="006833ED">
      <w:pPr>
        <w:pStyle w:val="TOC2"/>
        <w:ind w:left="0"/>
        <w:rPr>
          <w:rFonts w:eastAsiaTheme="minorEastAsia"/>
          <w:noProof/>
        </w:rPr>
      </w:pPr>
      <w:hyperlink w:anchor="_Toc113272435" w:history="1">
        <w:r w:rsidR="00BB33A9" w:rsidRPr="00B937BC">
          <w:rPr>
            <w:rStyle w:val="Hyperlink"/>
            <w:b/>
            <w:bCs/>
            <w:noProof/>
          </w:rPr>
          <w:t>3.4</w:t>
        </w:r>
        <w:r w:rsidR="00BB33A9">
          <w:rPr>
            <w:rFonts w:eastAsiaTheme="minorEastAsia"/>
            <w:noProof/>
          </w:rPr>
          <w:tab/>
        </w:r>
        <w:r w:rsidR="00BB33A9" w:rsidRPr="00B937BC">
          <w:rPr>
            <w:rStyle w:val="Hyperlink"/>
            <w:rFonts w:ascii="Times New Roman" w:hAnsi="Times New Roman" w:cs="Times New Roman"/>
            <w:b/>
            <w:bCs/>
            <w:noProof/>
          </w:rPr>
          <w:t>Data Analytical Techniques</w:t>
        </w:r>
        <w:r w:rsidR="00BB33A9">
          <w:rPr>
            <w:noProof/>
            <w:webHidden/>
          </w:rPr>
          <w:tab/>
        </w:r>
        <w:r w:rsidR="00BB33A9">
          <w:rPr>
            <w:noProof/>
            <w:webHidden/>
          </w:rPr>
          <w:fldChar w:fldCharType="begin"/>
        </w:r>
        <w:r w:rsidR="00BB33A9">
          <w:rPr>
            <w:noProof/>
            <w:webHidden/>
          </w:rPr>
          <w:instrText xml:space="preserve"> PAGEREF _Toc113272435 \h </w:instrText>
        </w:r>
        <w:r w:rsidR="00BB33A9">
          <w:rPr>
            <w:noProof/>
            <w:webHidden/>
          </w:rPr>
        </w:r>
        <w:r w:rsidR="00BB33A9">
          <w:rPr>
            <w:noProof/>
            <w:webHidden/>
          </w:rPr>
          <w:fldChar w:fldCharType="separate"/>
        </w:r>
        <w:r w:rsidR="005F4939">
          <w:rPr>
            <w:noProof/>
            <w:webHidden/>
          </w:rPr>
          <w:t>29</w:t>
        </w:r>
        <w:r w:rsidR="00BB33A9">
          <w:rPr>
            <w:noProof/>
            <w:webHidden/>
          </w:rPr>
          <w:fldChar w:fldCharType="end"/>
        </w:r>
      </w:hyperlink>
    </w:p>
    <w:p w14:paraId="28F2F629" w14:textId="7AEFD673" w:rsidR="00BB33A9" w:rsidRDefault="00934AB1" w:rsidP="006833ED">
      <w:pPr>
        <w:pStyle w:val="TOC3"/>
        <w:tabs>
          <w:tab w:val="left" w:pos="1320"/>
          <w:tab w:val="right" w:leader="dot" w:pos="9350"/>
        </w:tabs>
        <w:ind w:left="0"/>
        <w:rPr>
          <w:rFonts w:eastAsiaTheme="minorEastAsia"/>
          <w:noProof/>
        </w:rPr>
      </w:pPr>
      <w:hyperlink w:anchor="_Toc113272436" w:history="1">
        <w:r w:rsidR="00BB33A9" w:rsidRPr="00B937BC">
          <w:rPr>
            <w:rStyle w:val="Hyperlink"/>
            <w:b/>
            <w:bCs/>
            <w:noProof/>
          </w:rPr>
          <w:t>3.4.1</w:t>
        </w:r>
        <w:r w:rsidR="006833ED">
          <w:rPr>
            <w:rFonts w:eastAsiaTheme="minorEastAsia"/>
            <w:noProof/>
          </w:rPr>
          <w:t xml:space="preserve">        </w:t>
        </w:r>
        <w:r w:rsidR="00BB33A9" w:rsidRPr="00B937BC">
          <w:rPr>
            <w:rStyle w:val="Hyperlink"/>
            <w:rFonts w:ascii="Times New Roman" w:hAnsi="Times New Roman" w:cs="Times New Roman"/>
            <w:b/>
            <w:bCs/>
            <w:noProof/>
          </w:rPr>
          <w:t>Socio-economic characteristics of the rural households (Objective 1)</w:t>
        </w:r>
        <w:r w:rsidR="00BB33A9">
          <w:rPr>
            <w:noProof/>
            <w:webHidden/>
          </w:rPr>
          <w:tab/>
        </w:r>
        <w:r w:rsidR="00BB33A9">
          <w:rPr>
            <w:noProof/>
            <w:webHidden/>
          </w:rPr>
          <w:fldChar w:fldCharType="begin"/>
        </w:r>
        <w:r w:rsidR="00BB33A9">
          <w:rPr>
            <w:noProof/>
            <w:webHidden/>
          </w:rPr>
          <w:instrText xml:space="preserve"> PAGEREF _Toc113272436 \h </w:instrText>
        </w:r>
        <w:r w:rsidR="00BB33A9">
          <w:rPr>
            <w:noProof/>
            <w:webHidden/>
          </w:rPr>
        </w:r>
        <w:r w:rsidR="00BB33A9">
          <w:rPr>
            <w:noProof/>
            <w:webHidden/>
          </w:rPr>
          <w:fldChar w:fldCharType="separate"/>
        </w:r>
        <w:r w:rsidR="005F4939">
          <w:rPr>
            <w:noProof/>
            <w:webHidden/>
          </w:rPr>
          <w:t>29</w:t>
        </w:r>
        <w:r w:rsidR="00BB33A9">
          <w:rPr>
            <w:noProof/>
            <w:webHidden/>
          </w:rPr>
          <w:fldChar w:fldCharType="end"/>
        </w:r>
      </w:hyperlink>
    </w:p>
    <w:p w14:paraId="0BDA53BF" w14:textId="50DA51AF" w:rsidR="00BB33A9" w:rsidRDefault="00934AB1" w:rsidP="006833ED">
      <w:pPr>
        <w:pStyle w:val="TOC3"/>
        <w:tabs>
          <w:tab w:val="left" w:pos="1320"/>
          <w:tab w:val="right" w:leader="dot" w:pos="9350"/>
        </w:tabs>
        <w:ind w:left="0"/>
        <w:rPr>
          <w:rFonts w:eastAsiaTheme="minorEastAsia"/>
          <w:noProof/>
        </w:rPr>
      </w:pPr>
      <w:hyperlink w:anchor="_Toc113272437" w:history="1">
        <w:r w:rsidR="00BB33A9" w:rsidRPr="00B937BC">
          <w:rPr>
            <w:rStyle w:val="Hyperlink"/>
            <w:b/>
            <w:bCs/>
            <w:noProof/>
          </w:rPr>
          <w:t>3.4.2</w:t>
        </w:r>
        <w:r w:rsidR="006833ED">
          <w:rPr>
            <w:rFonts w:eastAsiaTheme="minorEastAsia"/>
            <w:noProof/>
          </w:rPr>
          <w:t xml:space="preserve">        </w:t>
        </w:r>
        <w:r w:rsidR="00BB33A9" w:rsidRPr="00B937BC">
          <w:rPr>
            <w:rStyle w:val="Hyperlink"/>
            <w:rFonts w:ascii="Times New Roman" w:hAnsi="Times New Roman" w:cs="Times New Roman"/>
            <w:b/>
            <w:bCs/>
            <w:noProof/>
          </w:rPr>
          <w:t>Profiling of households by food security status (Objective 2)</w:t>
        </w:r>
        <w:r w:rsidR="00BB33A9">
          <w:rPr>
            <w:noProof/>
            <w:webHidden/>
          </w:rPr>
          <w:tab/>
        </w:r>
        <w:r w:rsidR="00BB33A9">
          <w:rPr>
            <w:noProof/>
            <w:webHidden/>
          </w:rPr>
          <w:fldChar w:fldCharType="begin"/>
        </w:r>
        <w:r w:rsidR="00BB33A9">
          <w:rPr>
            <w:noProof/>
            <w:webHidden/>
          </w:rPr>
          <w:instrText xml:space="preserve"> PAGEREF _Toc113272437 \h </w:instrText>
        </w:r>
        <w:r w:rsidR="00BB33A9">
          <w:rPr>
            <w:noProof/>
            <w:webHidden/>
          </w:rPr>
        </w:r>
        <w:r w:rsidR="00BB33A9">
          <w:rPr>
            <w:noProof/>
            <w:webHidden/>
          </w:rPr>
          <w:fldChar w:fldCharType="separate"/>
        </w:r>
        <w:r w:rsidR="005F4939">
          <w:rPr>
            <w:noProof/>
            <w:webHidden/>
          </w:rPr>
          <w:t>29</w:t>
        </w:r>
        <w:r w:rsidR="00BB33A9">
          <w:rPr>
            <w:noProof/>
            <w:webHidden/>
          </w:rPr>
          <w:fldChar w:fldCharType="end"/>
        </w:r>
      </w:hyperlink>
    </w:p>
    <w:p w14:paraId="51CB797D" w14:textId="1EFD971E" w:rsidR="00BB33A9" w:rsidRDefault="00934AB1" w:rsidP="006833ED">
      <w:pPr>
        <w:pStyle w:val="TOC3"/>
        <w:tabs>
          <w:tab w:val="left" w:pos="1320"/>
          <w:tab w:val="right" w:leader="dot" w:pos="9350"/>
        </w:tabs>
        <w:ind w:left="0"/>
        <w:rPr>
          <w:rFonts w:eastAsiaTheme="minorEastAsia"/>
          <w:noProof/>
        </w:rPr>
      </w:pPr>
      <w:hyperlink w:anchor="_Toc113272438" w:history="1">
        <w:r w:rsidR="00BB33A9" w:rsidRPr="00B937BC">
          <w:rPr>
            <w:rStyle w:val="Hyperlink"/>
            <w:b/>
            <w:bCs/>
            <w:noProof/>
          </w:rPr>
          <w:t>3.4.3</w:t>
        </w:r>
        <w:r w:rsidR="006833ED">
          <w:rPr>
            <w:rFonts w:eastAsiaTheme="minorEastAsia"/>
            <w:noProof/>
          </w:rPr>
          <w:t xml:space="preserve">        </w:t>
        </w:r>
        <w:r w:rsidR="00BB33A9" w:rsidRPr="00B937BC">
          <w:rPr>
            <w:rStyle w:val="Hyperlink"/>
            <w:rFonts w:ascii="Times New Roman" w:hAnsi="Times New Roman" w:cs="Times New Roman"/>
            <w:b/>
            <w:bCs/>
            <w:noProof/>
          </w:rPr>
          <w:t>Classification of household resilience by categories (Objective 3)</w:t>
        </w:r>
        <w:r w:rsidR="00BB33A9">
          <w:rPr>
            <w:noProof/>
            <w:webHidden/>
          </w:rPr>
          <w:tab/>
        </w:r>
        <w:r w:rsidR="00BB33A9">
          <w:rPr>
            <w:noProof/>
            <w:webHidden/>
          </w:rPr>
          <w:fldChar w:fldCharType="begin"/>
        </w:r>
        <w:r w:rsidR="00BB33A9">
          <w:rPr>
            <w:noProof/>
            <w:webHidden/>
          </w:rPr>
          <w:instrText xml:space="preserve"> PAGEREF _Toc113272438 \h </w:instrText>
        </w:r>
        <w:r w:rsidR="00BB33A9">
          <w:rPr>
            <w:noProof/>
            <w:webHidden/>
          </w:rPr>
        </w:r>
        <w:r w:rsidR="00BB33A9">
          <w:rPr>
            <w:noProof/>
            <w:webHidden/>
          </w:rPr>
          <w:fldChar w:fldCharType="separate"/>
        </w:r>
        <w:r w:rsidR="005F4939">
          <w:rPr>
            <w:noProof/>
            <w:webHidden/>
          </w:rPr>
          <w:t>30</w:t>
        </w:r>
        <w:r w:rsidR="00BB33A9">
          <w:rPr>
            <w:noProof/>
            <w:webHidden/>
          </w:rPr>
          <w:fldChar w:fldCharType="end"/>
        </w:r>
      </w:hyperlink>
    </w:p>
    <w:p w14:paraId="0600859C" w14:textId="42EC13E3" w:rsidR="00BB33A9" w:rsidRDefault="00934AB1" w:rsidP="006833ED">
      <w:pPr>
        <w:pStyle w:val="TOC3"/>
        <w:tabs>
          <w:tab w:val="left" w:pos="1320"/>
          <w:tab w:val="right" w:leader="dot" w:pos="9350"/>
        </w:tabs>
        <w:ind w:left="0"/>
        <w:rPr>
          <w:rFonts w:eastAsiaTheme="minorEastAsia"/>
          <w:noProof/>
        </w:rPr>
      </w:pPr>
      <w:hyperlink w:anchor="_Toc113272439" w:history="1">
        <w:r w:rsidR="00BB33A9" w:rsidRPr="00B937BC">
          <w:rPr>
            <w:rStyle w:val="Hyperlink"/>
            <w:b/>
            <w:bCs/>
            <w:noProof/>
          </w:rPr>
          <w:t>3.4.4</w:t>
        </w:r>
        <w:r w:rsidR="006833ED">
          <w:rPr>
            <w:rFonts w:eastAsiaTheme="minorEastAsia"/>
            <w:noProof/>
          </w:rPr>
          <w:t xml:space="preserve">        </w:t>
        </w:r>
        <w:r w:rsidR="00BB33A9" w:rsidRPr="00B937BC">
          <w:rPr>
            <w:rStyle w:val="Hyperlink"/>
            <w:rFonts w:ascii="Times New Roman" w:hAnsi="Times New Roman" w:cs="Times New Roman"/>
            <w:b/>
            <w:bCs/>
            <w:noProof/>
          </w:rPr>
          <w:t>Determinants of households’ food insecurity status (Objective 4)</w:t>
        </w:r>
        <w:r w:rsidR="00BB33A9">
          <w:rPr>
            <w:noProof/>
            <w:webHidden/>
          </w:rPr>
          <w:tab/>
        </w:r>
        <w:r w:rsidR="00BB33A9">
          <w:rPr>
            <w:noProof/>
            <w:webHidden/>
          </w:rPr>
          <w:fldChar w:fldCharType="begin"/>
        </w:r>
        <w:r w:rsidR="00BB33A9">
          <w:rPr>
            <w:noProof/>
            <w:webHidden/>
          </w:rPr>
          <w:instrText xml:space="preserve"> PAGEREF _Toc113272439 \h </w:instrText>
        </w:r>
        <w:r w:rsidR="00BB33A9">
          <w:rPr>
            <w:noProof/>
            <w:webHidden/>
          </w:rPr>
        </w:r>
        <w:r w:rsidR="00BB33A9">
          <w:rPr>
            <w:noProof/>
            <w:webHidden/>
          </w:rPr>
          <w:fldChar w:fldCharType="separate"/>
        </w:r>
        <w:r w:rsidR="005F4939">
          <w:rPr>
            <w:noProof/>
            <w:webHidden/>
          </w:rPr>
          <w:t>31</w:t>
        </w:r>
        <w:r w:rsidR="00BB33A9">
          <w:rPr>
            <w:noProof/>
            <w:webHidden/>
          </w:rPr>
          <w:fldChar w:fldCharType="end"/>
        </w:r>
      </w:hyperlink>
    </w:p>
    <w:p w14:paraId="5D1252F0" w14:textId="21EAA21E" w:rsidR="00BB33A9" w:rsidRPr="007702DE" w:rsidRDefault="007702DE" w:rsidP="007702DE">
      <w:pPr>
        <w:pStyle w:val="TOC1"/>
        <w:rPr>
          <w:rFonts w:asciiTheme="minorHAnsi" w:eastAsiaTheme="minorEastAsia" w:hAnsiTheme="minorHAnsi" w:cstheme="minorBidi"/>
          <w:sz w:val="22"/>
          <w:szCs w:val="22"/>
        </w:rPr>
      </w:pPr>
      <w:r w:rsidRPr="007702DE">
        <w:rPr>
          <w:rStyle w:val="Hyperlink"/>
          <w:color w:val="auto"/>
          <w:u w:val="none"/>
        </w:rPr>
        <w:t xml:space="preserve">4.0 </w:t>
      </w:r>
      <w:hyperlink w:anchor="_Toc113272440" w:history="1">
        <w:r w:rsidRPr="007702DE">
          <w:rPr>
            <w:rStyle w:val="Hyperlink"/>
            <w:color w:val="auto"/>
            <w:u w:val="none"/>
          </w:rPr>
          <w:t>CHAPTER</w:t>
        </w:r>
      </w:hyperlink>
      <w:r w:rsidRPr="007702DE">
        <w:rPr>
          <w:rStyle w:val="Hyperlink"/>
          <w:color w:val="auto"/>
          <w:u w:val="none"/>
        </w:rPr>
        <w:t xml:space="preserve"> FOUR </w:t>
      </w:r>
    </w:p>
    <w:p w14:paraId="2304B3E8" w14:textId="5C742870" w:rsidR="00BB33A9" w:rsidRPr="007702DE" w:rsidRDefault="00934AB1" w:rsidP="007702DE">
      <w:pPr>
        <w:pStyle w:val="TOC1"/>
        <w:rPr>
          <w:rFonts w:asciiTheme="minorHAnsi" w:eastAsiaTheme="minorEastAsia" w:hAnsiTheme="minorHAnsi" w:cstheme="minorBidi"/>
          <w:sz w:val="22"/>
          <w:szCs w:val="22"/>
        </w:rPr>
      </w:pPr>
      <w:hyperlink w:anchor="_Toc113272441" w:history="1">
        <w:r w:rsidR="007702DE" w:rsidRPr="007702DE">
          <w:rPr>
            <w:rStyle w:val="Hyperlink"/>
            <w:color w:val="auto"/>
            <w:u w:val="none"/>
          </w:rPr>
          <w:t>RESULTS</w:t>
        </w:r>
      </w:hyperlink>
      <w:r w:rsidR="007702DE" w:rsidRPr="007702DE">
        <w:rPr>
          <w:rStyle w:val="Hyperlink"/>
          <w:color w:val="auto"/>
          <w:u w:val="none"/>
        </w:rPr>
        <w:t xml:space="preserve"> AND DISCUSSION</w:t>
      </w:r>
      <w:r w:rsidR="007702DE" w:rsidRPr="007702DE">
        <w:rPr>
          <w:rStyle w:val="Hyperlink"/>
          <w:u w:val="none"/>
        </w:rPr>
        <w:t xml:space="preserve"> </w:t>
      </w:r>
    </w:p>
    <w:p w14:paraId="06768248" w14:textId="61F94CFE" w:rsidR="00BB33A9" w:rsidRDefault="00934AB1" w:rsidP="007702DE">
      <w:pPr>
        <w:pStyle w:val="TOC1"/>
        <w:rPr>
          <w:rFonts w:asciiTheme="minorHAnsi" w:eastAsiaTheme="minorEastAsia" w:hAnsiTheme="minorHAnsi" w:cstheme="minorBidi"/>
          <w:sz w:val="22"/>
          <w:szCs w:val="22"/>
        </w:rPr>
      </w:pPr>
      <w:hyperlink w:anchor="_Toc113272442" w:history="1">
        <w:r w:rsidR="00BB33A9" w:rsidRPr="00B937BC">
          <w:rPr>
            <w:rStyle w:val="Hyperlink"/>
          </w:rPr>
          <w:t xml:space="preserve">4.1 </w:t>
        </w:r>
        <w:r w:rsidR="007702DE">
          <w:rPr>
            <w:rStyle w:val="Hyperlink"/>
          </w:rPr>
          <w:t xml:space="preserve">        </w:t>
        </w:r>
        <w:r w:rsidR="00BB33A9" w:rsidRPr="00B937BC">
          <w:rPr>
            <w:rStyle w:val="Hyperlink"/>
          </w:rPr>
          <w:t>Socio-economic characteristics of the respondents in the study area.</w:t>
        </w:r>
        <w:r w:rsidR="00BB33A9">
          <w:rPr>
            <w:webHidden/>
          </w:rPr>
          <w:tab/>
        </w:r>
        <w:r w:rsidR="00BB33A9">
          <w:rPr>
            <w:webHidden/>
          </w:rPr>
          <w:fldChar w:fldCharType="begin"/>
        </w:r>
        <w:r w:rsidR="00BB33A9">
          <w:rPr>
            <w:webHidden/>
          </w:rPr>
          <w:instrText xml:space="preserve"> PAGEREF _Toc113272442 \h </w:instrText>
        </w:r>
        <w:r w:rsidR="00BB33A9">
          <w:rPr>
            <w:webHidden/>
          </w:rPr>
        </w:r>
        <w:r w:rsidR="00BB33A9">
          <w:rPr>
            <w:webHidden/>
          </w:rPr>
          <w:fldChar w:fldCharType="separate"/>
        </w:r>
        <w:r w:rsidR="005F4939">
          <w:rPr>
            <w:webHidden/>
          </w:rPr>
          <w:t>33</w:t>
        </w:r>
        <w:r w:rsidR="00BB33A9">
          <w:rPr>
            <w:webHidden/>
          </w:rPr>
          <w:fldChar w:fldCharType="end"/>
        </w:r>
      </w:hyperlink>
    </w:p>
    <w:p w14:paraId="0B70C413" w14:textId="012B9489" w:rsidR="00BB33A9" w:rsidRDefault="00934AB1" w:rsidP="007702DE">
      <w:pPr>
        <w:pStyle w:val="TOC1"/>
        <w:rPr>
          <w:rFonts w:asciiTheme="minorHAnsi" w:eastAsiaTheme="minorEastAsia" w:hAnsiTheme="minorHAnsi" w:cstheme="minorBidi"/>
          <w:sz w:val="22"/>
          <w:szCs w:val="22"/>
        </w:rPr>
      </w:pPr>
      <w:hyperlink w:anchor="_Toc113272443" w:history="1">
        <w:r w:rsidR="00BB33A9" w:rsidRPr="00B937BC">
          <w:rPr>
            <w:rStyle w:val="Hyperlink"/>
          </w:rPr>
          <w:t xml:space="preserve">4.1.1 </w:t>
        </w:r>
        <w:r w:rsidR="007702DE">
          <w:rPr>
            <w:rStyle w:val="Hyperlink"/>
          </w:rPr>
          <w:t xml:space="preserve">     </w:t>
        </w:r>
        <w:r w:rsidR="00BB33A9" w:rsidRPr="00B937BC">
          <w:rPr>
            <w:rStyle w:val="Hyperlink"/>
          </w:rPr>
          <w:t>Distribution of respondents by age</w:t>
        </w:r>
        <w:r w:rsidR="00BB33A9">
          <w:rPr>
            <w:webHidden/>
          </w:rPr>
          <w:tab/>
        </w:r>
        <w:r w:rsidR="00BB33A9">
          <w:rPr>
            <w:webHidden/>
          </w:rPr>
          <w:fldChar w:fldCharType="begin"/>
        </w:r>
        <w:r w:rsidR="00BB33A9">
          <w:rPr>
            <w:webHidden/>
          </w:rPr>
          <w:instrText xml:space="preserve"> PAGEREF _Toc113272443 \h </w:instrText>
        </w:r>
        <w:r w:rsidR="00BB33A9">
          <w:rPr>
            <w:webHidden/>
          </w:rPr>
        </w:r>
        <w:r w:rsidR="00BB33A9">
          <w:rPr>
            <w:webHidden/>
          </w:rPr>
          <w:fldChar w:fldCharType="separate"/>
        </w:r>
        <w:r w:rsidR="005F4939">
          <w:rPr>
            <w:webHidden/>
          </w:rPr>
          <w:t>33</w:t>
        </w:r>
        <w:r w:rsidR="00BB33A9">
          <w:rPr>
            <w:webHidden/>
          </w:rPr>
          <w:fldChar w:fldCharType="end"/>
        </w:r>
      </w:hyperlink>
    </w:p>
    <w:p w14:paraId="001EBE0F" w14:textId="59507FD2" w:rsidR="00BB33A9" w:rsidRDefault="00934AB1" w:rsidP="007702DE">
      <w:pPr>
        <w:pStyle w:val="TOC1"/>
        <w:rPr>
          <w:rFonts w:asciiTheme="minorHAnsi" w:eastAsiaTheme="minorEastAsia" w:hAnsiTheme="minorHAnsi" w:cstheme="minorBidi"/>
          <w:sz w:val="22"/>
          <w:szCs w:val="22"/>
        </w:rPr>
      </w:pPr>
      <w:hyperlink w:anchor="_Toc113272444" w:history="1">
        <w:r w:rsidR="00BB33A9" w:rsidRPr="00B937BC">
          <w:rPr>
            <w:rStyle w:val="Hyperlink"/>
          </w:rPr>
          <w:t xml:space="preserve">4.1.2 </w:t>
        </w:r>
        <w:r w:rsidR="007702DE">
          <w:rPr>
            <w:rStyle w:val="Hyperlink"/>
          </w:rPr>
          <w:t xml:space="preserve">    </w:t>
        </w:r>
        <w:r w:rsidR="00BB33A9" w:rsidRPr="00B937BC">
          <w:rPr>
            <w:rStyle w:val="Hyperlink"/>
          </w:rPr>
          <w:t>Distribution of respondents by sex</w:t>
        </w:r>
        <w:r w:rsidR="00BB33A9">
          <w:rPr>
            <w:webHidden/>
          </w:rPr>
          <w:tab/>
        </w:r>
        <w:r w:rsidR="00BB33A9">
          <w:rPr>
            <w:webHidden/>
          </w:rPr>
          <w:fldChar w:fldCharType="begin"/>
        </w:r>
        <w:r w:rsidR="00BB33A9">
          <w:rPr>
            <w:webHidden/>
          </w:rPr>
          <w:instrText xml:space="preserve"> PAGEREF _Toc113272444 \h </w:instrText>
        </w:r>
        <w:r w:rsidR="00BB33A9">
          <w:rPr>
            <w:webHidden/>
          </w:rPr>
        </w:r>
        <w:r w:rsidR="00BB33A9">
          <w:rPr>
            <w:webHidden/>
          </w:rPr>
          <w:fldChar w:fldCharType="separate"/>
        </w:r>
        <w:r w:rsidR="005F4939">
          <w:rPr>
            <w:webHidden/>
          </w:rPr>
          <w:t>33</w:t>
        </w:r>
        <w:r w:rsidR="00BB33A9">
          <w:rPr>
            <w:webHidden/>
          </w:rPr>
          <w:fldChar w:fldCharType="end"/>
        </w:r>
      </w:hyperlink>
    </w:p>
    <w:p w14:paraId="366DFEEC" w14:textId="0A084500" w:rsidR="00BB33A9" w:rsidRDefault="00934AB1" w:rsidP="007702DE">
      <w:pPr>
        <w:pStyle w:val="TOC1"/>
        <w:rPr>
          <w:rFonts w:asciiTheme="minorHAnsi" w:eastAsiaTheme="minorEastAsia" w:hAnsiTheme="minorHAnsi" w:cstheme="minorBidi"/>
          <w:sz w:val="22"/>
          <w:szCs w:val="22"/>
        </w:rPr>
      </w:pPr>
      <w:hyperlink w:anchor="_Toc113272445" w:history="1">
        <w:r w:rsidR="00BB33A9" w:rsidRPr="00B937BC">
          <w:rPr>
            <w:rStyle w:val="Hyperlink"/>
          </w:rPr>
          <w:t xml:space="preserve">4.1.3 </w:t>
        </w:r>
        <w:r w:rsidR="007702DE">
          <w:rPr>
            <w:rStyle w:val="Hyperlink"/>
          </w:rPr>
          <w:t xml:space="preserve">    </w:t>
        </w:r>
        <w:r w:rsidR="00BB33A9" w:rsidRPr="00B937BC">
          <w:rPr>
            <w:rStyle w:val="Hyperlink"/>
          </w:rPr>
          <w:t>Distribution of respondents by Educational level</w:t>
        </w:r>
        <w:r w:rsidR="00BB33A9">
          <w:rPr>
            <w:webHidden/>
          </w:rPr>
          <w:tab/>
        </w:r>
        <w:r w:rsidR="00BB33A9">
          <w:rPr>
            <w:webHidden/>
          </w:rPr>
          <w:fldChar w:fldCharType="begin"/>
        </w:r>
        <w:r w:rsidR="00BB33A9">
          <w:rPr>
            <w:webHidden/>
          </w:rPr>
          <w:instrText xml:space="preserve"> PAGEREF _Toc113272445 \h </w:instrText>
        </w:r>
        <w:r w:rsidR="00BB33A9">
          <w:rPr>
            <w:webHidden/>
          </w:rPr>
        </w:r>
        <w:r w:rsidR="00BB33A9">
          <w:rPr>
            <w:webHidden/>
          </w:rPr>
          <w:fldChar w:fldCharType="separate"/>
        </w:r>
        <w:r w:rsidR="005F4939">
          <w:rPr>
            <w:webHidden/>
          </w:rPr>
          <w:t>34</w:t>
        </w:r>
        <w:r w:rsidR="00BB33A9">
          <w:rPr>
            <w:webHidden/>
          </w:rPr>
          <w:fldChar w:fldCharType="end"/>
        </w:r>
      </w:hyperlink>
    </w:p>
    <w:p w14:paraId="34D9636D" w14:textId="2E3261CD" w:rsidR="00BB33A9" w:rsidRDefault="00934AB1" w:rsidP="007702DE">
      <w:pPr>
        <w:pStyle w:val="TOC2"/>
        <w:ind w:left="0"/>
        <w:rPr>
          <w:rFonts w:eastAsiaTheme="minorEastAsia"/>
          <w:noProof/>
        </w:rPr>
      </w:pPr>
      <w:hyperlink w:anchor="_Toc113272446" w:history="1">
        <w:r w:rsidR="00BB33A9" w:rsidRPr="00B937BC">
          <w:rPr>
            <w:rStyle w:val="Hyperlink"/>
            <w:rFonts w:ascii="Times New Roman" w:hAnsi="Times New Roman" w:cs="Times New Roman"/>
            <w:b/>
            <w:bCs/>
            <w:noProof/>
          </w:rPr>
          <w:t>4.1.4</w:t>
        </w:r>
        <w:r w:rsidR="00BB33A9">
          <w:rPr>
            <w:rFonts w:eastAsiaTheme="minorEastAsia"/>
            <w:noProof/>
          </w:rPr>
          <w:tab/>
        </w:r>
        <w:r w:rsidR="00BB33A9" w:rsidRPr="00B937BC">
          <w:rPr>
            <w:rStyle w:val="Hyperlink"/>
            <w:rFonts w:ascii="Times New Roman" w:hAnsi="Times New Roman" w:cs="Times New Roman"/>
            <w:b/>
            <w:bCs/>
            <w:noProof/>
          </w:rPr>
          <w:t>Distribution of respondents by Marital Status</w:t>
        </w:r>
        <w:r w:rsidR="00BB33A9">
          <w:rPr>
            <w:noProof/>
            <w:webHidden/>
          </w:rPr>
          <w:tab/>
        </w:r>
        <w:r w:rsidR="00BB33A9">
          <w:rPr>
            <w:noProof/>
            <w:webHidden/>
          </w:rPr>
          <w:fldChar w:fldCharType="begin"/>
        </w:r>
        <w:r w:rsidR="00BB33A9">
          <w:rPr>
            <w:noProof/>
            <w:webHidden/>
          </w:rPr>
          <w:instrText xml:space="preserve"> PAGEREF _Toc113272446 \h </w:instrText>
        </w:r>
        <w:r w:rsidR="00BB33A9">
          <w:rPr>
            <w:noProof/>
            <w:webHidden/>
          </w:rPr>
        </w:r>
        <w:r w:rsidR="00BB33A9">
          <w:rPr>
            <w:noProof/>
            <w:webHidden/>
          </w:rPr>
          <w:fldChar w:fldCharType="separate"/>
        </w:r>
        <w:r w:rsidR="005F4939">
          <w:rPr>
            <w:noProof/>
            <w:webHidden/>
          </w:rPr>
          <w:t>35</w:t>
        </w:r>
        <w:r w:rsidR="00BB33A9">
          <w:rPr>
            <w:noProof/>
            <w:webHidden/>
          </w:rPr>
          <w:fldChar w:fldCharType="end"/>
        </w:r>
      </w:hyperlink>
    </w:p>
    <w:p w14:paraId="12C81D99" w14:textId="1364EEE2" w:rsidR="00BB33A9" w:rsidRDefault="00934AB1" w:rsidP="007702DE">
      <w:pPr>
        <w:pStyle w:val="TOC2"/>
        <w:ind w:left="0"/>
        <w:rPr>
          <w:rFonts w:eastAsiaTheme="minorEastAsia"/>
          <w:noProof/>
        </w:rPr>
      </w:pPr>
      <w:hyperlink w:anchor="_Toc113272447" w:history="1">
        <w:r w:rsidR="00BB33A9" w:rsidRPr="00B937BC">
          <w:rPr>
            <w:rStyle w:val="Hyperlink"/>
            <w:rFonts w:ascii="Times New Roman" w:hAnsi="Times New Roman" w:cs="Times New Roman"/>
            <w:b/>
            <w:bCs/>
            <w:noProof/>
          </w:rPr>
          <w:t>4.1.5</w:t>
        </w:r>
        <w:r w:rsidR="00BB33A9">
          <w:rPr>
            <w:rFonts w:eastAsiaTheme="minorEastAsia"/>
            <w:noProof/>
          </w:rPr>
          <w:tab/>
        </w:r>
        <w:r w:rsidR="00BB33A9" w:rsidRPr="00B937BC">
          <w:rPr>
            <w:rStyle w:val="Hyperlink"/>
            <w:rFonts w:ascii="Times New Roman" w:hAnsi="Times New Roman" w:cs="Times New Roman"/>
            <w:b/>
            <w:bCs/>
            <w:noProof/>
          </w:rPr>
          <w:t>Distribution of respondents by Household size</w:t>
        </w:r>
        <w:r w:rsidR="00BB33A9">
          <w:rPr>
            <w:noProof/>
            <w:webHidden/>
          </w:rPr>
          <w:tab/>
        </w:r>
        <w:r w:rsidR="00BB33A9">
          <w:rPr>
            <w:noProof/>
            <w:webHidden/>
          </w:rPr>
          <w:fldChar w:fldCharType="begin"/>
        </w:r>
        <w:r w:rsidR="00BB33A9">
          <w:rPr>
            <w:noProof/>
            <w:webHidden/>
          </w:rPr>
          <w:instrText xml:space="preserve"> PAGEREF _Toc113272447 \h </w:instrText>
        </w:r>
        <w:r w:rsidR="00BB33A9">
          <w:rPr>
            <w:noProof/>
            <w:webHidden/>
          </w:rPr>
        </w:r>
        <w:r w:rsidR="00BB33A9">
          <w:rPr>
            <w:noProof/>
            <w:webHidden/>
          </w:rPr>
          <w:fldChar w:fldCharType="separate"/>
        </w:r>
        <w:r w:rsidR="005F4939">
          <w:rPr>
            <w:noProof/>
            <w:webHidden/>
          </w:rPr>
          <w:t>36</w:t>
        </w:r>
        <w:r w:rsidR="00BB33A9">
          <w:rPr>
            <w:noProof/>
            <w:webHidden/>
          </w:rPr>
          <w:fldChar w:fldCharType="end"/>
        </w:r>
      </w:hyperlink>
    </w:p>
    <w:p w14:paraId="2224379F" w14:textId="1A4FC9B7" w:rsidR="00BB33A9" w:rsidRDefault="00934AB1" w:rsidP="007702DE">
      <w:pPr>
        <w:pStyle w:val="TOC2"/>
        <w:ind w:left="0"/>
        <w:rPr>
          <w:rFonts w:eastAsiaTheme="minorEastAsia"/>
          <w:noProof/>
        </w:rPr>
      </w:pPr>
      <w:hyperlink w:anchor="_Toc113272448" w:history="1">
        <w:r w:rsidR="00BB33A9" w:rsidRPr="00B937BC">
          <w:rPr>
            <w:rStyle w:val="Hyperlink"/>
            <w:rFonts w:ascii="Times New Roman" w:hAnsi="Times New Roman" w:cs="Times New Roman"/>
            <w:b/>
            <w:bCs/>
            <w:noProof/>
          </w:rPr>
          <w:t>4.1.6</w:t>
        </w:r>
        <w:r w:rsidR="00BB33A9">
          <w:rPr>
            <w:rFonts w:eastAsiaTheme="minorEastAsia"/>
            <w:noProof/>
          </w:rPr>
          <w:tab/>
        </w:r>
        <w:r w:rsidR="00BB33A9" w:rsidRPr="00B937BC">
          <w:rPr>
            <w:rStyle w:val="Hyperlink"/>
            <w:rFonts w:ascii="Times New Roman" w:hAnsi="Times New Roman" w:cs="Times New Roman"/>
            <w:b/>
            <w:bCs/>
            <w:noProof/>
          </w:rPr>
          <w:t>Distribution of respondents by Nativity</w:t>
        </w:r>
        <w:r w:rsidR="00BB33A9">
          <w:rPr>
            <w:noProof/>
            <w:webHidden/>
          </w:rPr>
          <w:tab/>
        </w:r>
        <w:r w:rsidR="00BB33A9">
          <w:rPr>
            <w:noProof/>
            <w:webHidden/>
          </w:rPr>
          <w:fldChar w:fldCharType="begin"/>
        </w:r>
        <w:r w:rsidR="00BB33A9">
          <w:rPr>
            <w:noProof/>
            <w:webHidden/>
          </w:rPr>
          <w:instrText xml:space="preserve"> PAGEREF _Toc113272448 \h </w:instrText>
        </w:r>
        <w:r w:rsidR="00BB33A9">
          <w:rPr>
            <w:noProof/>
            <w:webHidden/>
          </w:rPr>
        </w:r>
        <w:r w:rsidR="00BB33A9">
          <w:rPr>
            <w:noProof/>
            <w:webHidden/>
          </w:rPr>
          <w:fldChar w:fldCharType="separate"/>
        </w:r>
        <w:r w:rsidR="005F4939">
          <w:rPr>
            <w:noProof/>
            <w:webHidden/>
          </w:rPr>
          <w:t>37</w:t>
        </w:r>
        <w:r w:rsidR="00BB33A9">
          <w:rPr>
            <w:noProof/>
            <w:webHidden/>
          </w:rPr>
          <w:fldChar w:fldCharType="end"/>
        </w:r>
      </w:hyperlink>
    </w:p>
    <w:p w14:paraId="62769BB6" w14:textId="5D11C8D4" w:rsidR="00BB33A9" w:rsidRDefault="00934AB1" w:rsidP="007702DE">
      <w:pPr>
        <w:pStyle w:val="TOC2"/>
        <w:ind w:left="0"/>
        <w:rPr>
          <w:rFonts w:eastAsiaTheme="minorEastAsia"/>
          <w:noProof/>
        </w:rPr>
      </w:pPr>
      <w:hyperlink w:anchor="_Toc113272449" w:history="1">
        <w:r w:rsidR="00BB33A9" w:rsidRPr="00B937BC">
          <w:rPr>
            <w:rStyle w:val="Hyperlink"/>
            <w:rFonts w:ascii="Times New Roman" w:hAnsi="Times New Roman" w:cs="Times New Roman"/>
            <w:b/>
            <w:bCs/>
            <w:noProof/>
          </w:rPr>
          <w:t>4.1.7</w:t>
        </w:r>
        <w:r w:rsidR="00BB33A9">
          <w:rPr>
            <w:rFonts w:eastAsiaTheme="minorEastAsia"/>
            <w:noProof/>
          </w:rPr>
          <w:tab/>
        </w:r>
        <w:r w:rsidR="00BB33A9" w:rsidRPr="00B937BC">
          <w:rPr>
            <w:rStyle w:val="Hyperlink"/>
            <w:rFonts w:ascii="Times New Roman" w:hAnsi="Times New Roman" w:cs="Times New Roman"/>
            <w:b/>
            <w:bCs/>
            <w:noProof/>
          </w:rPr>
          <w:t>Distribution of respondents by Geopolitical region</w:t>
        </w:r>
        <w:r w:rsidR="00BB33A9">
          <w:rPr>
            <w:noProof/>
            <w:webHidden/>
          </w:rPr>
          <w:tab/>
        </w:r>
        <w:r w:rsidR="00BB33A9">
          <w:rPr>
            <w:noProof/>
            <w:webHidden/>
          </w:rPr>
          <w:fldChar w:fldCharType="begin"/>
        </w:r>
        <w:r w:rsidR="00BB33A9">
          <w:rPr>
            <w:noProof/>
            <w:webHidden/>
          </w:rPr>
          <w:instrText xml:space="preserve"> PAGEREF _Toc113272449 \h </w:instrText>
        </w:r>
        <w:r w:rsidR="00BB33A9">
          <w:rPr>
            <w:noProof/>
            <w:webHidden/>
          </w:rPr>
        </w:r>
        <w:r w:rsidR="00BB33A9">
          <w:rPr>
            <w:noProof/>
            <w:webHidden/>
          </w:rPr>
          <w:fldChar w:fldCharType="separate"/>
        </w:r>
        <w:r w:rsidR="005F4939">
          <w:rPr>
            <w:noProof/>
            <w:webHidden/>
          </w:rPr>
          <w:t>37</w:t>
        </w:r>
        <w:r w:rsidR="00BB33A9">
          <w:rPr>
            <w:noProof/>
            <w:webHidden/>
          </w:rPr>
          <w:fldChar w:fldCharType="end"/>
        </w:r>
      </w:hyperlink>
    </w:p>
    <w:p w14:paraId="7B4083DC" w14:textId="015EA732" w:rsidR="00BB33A9" w:rsidRDefault="00934AB1" w:rsidP="007702DE">
      <w:pPr>
        <w:pStyle w:val="TOC2"/>
        <w:ind w:left="0"/>
        <w:rPr>
          <w:rFonts w:eastAsiaTheme="minorEastAsia"/>
          <w:noProof/>
        </w:rPr>
      </w:pPr>
      <w:hyperlink w:anchor="_Toc113272450" w:history="1">
        <w:r w:rsidR="00BB33A9" w:rsidRPr="00B937BC">
          <w:rPr>
            <w:rStyle w:val="Hyperlink"/>
            <w:rFonts w:ascii="Times New Roman" w:hAnsi="Times New Roman" w:cs="Times New Roman"/>
            <w:b/>
            <w:bCs/>
            <w:noProof/>
          </w:rPr>
          <w:t>4.1.8</w:t>
        </w:r>
        <w:r w:rsidR="00BB33A9">
          <w:rPr>
            <w:rFonts w:eastAsiaTheme="minorEastAsia"/>
            <w:noProof/>
          </w:rPr>
          <w:tab/>
        </w:r>
        <w:r w:rsidR="00BB33A9" w:rsidRPr="00B937BC">
          <w:rPr>
            <w:rStyle w:val="Hyperlink"/>
            <w:rFonts w:ascii="Times New Roman" w:hAnsi="Times New Roman" w:cs="Times New Roman"/>
            <w:b/>
            <w:bCs/>
            <w:noProof/>
          </w:rPr>
          <w:t>Distribution of respondents by Income</w:t>
        </w:r>
        <w:r w:rsidR="00BB33A9">
          <w:rPr>
            <w:noProof/>
            <w:webHidden/>
          </w:rPr>
          <w:tab/>
        </w:r>
        <w:r w:rsidR="00BB33A9">
          <w:rPr>
            <w:noProof/>
            <w:webHidden/>
          </w:rPr>
          <w:fldChar w:fldCharType="begin"/>
        </w:r>
        <w:r w:rsidR="00BB33A9">
          <w:rPr>
            <w:noProof/>
            <w:webHidden/>
          </w:rPr>
          <w:instrText xml:space="preserve"> PAGEREF _Toc113272450 \h </w:instrText>
        </w:r>
        <w:r w:rsidR="00BB33A9">
          <w:rPr>
            <w:noProof/>
            <w:webHidden/>
          </w:rPr>
        </w:r>
        <w:r w:rsidR="00BB33A9">
          <w:rPr>
            <w:noProof/>
            <w:webHidden/>
          </w:rPr>
          <w:fldChar w:fldCharType="separate"/>
        </w:r>
        <w:r w:rsidR="005F4939">
          <w:rPr>
            <w:noProof/>
            <w:webHidden/>
          </w:rPr>
          <w:t>38</w:t>
        </w:r>
        <w:r w:rsidR="00BB33A9">
          <w:rPr>
            <w:noProof/>
            <w:webHidden/>
          </w:rPr>
          <w:fldChar w:fldCharType="end"/>
        </w:r>
      </w:hyperlink>
    </w:p>
    <w:p w14:paraId="750F7A97" w14:textId="247739A0" w:rsidR="00BB33A9" w:rsidRDefault="00934AB1" w:rsidP="00B030DB">
      <w:pPr>
        <w:pStyle w:val="TOC2"/>
        <w:ind w:left="0"/>
        <w:rPr>
          <w:rFonts w:eastAsiaTheme="minorEastAsia"/>
          <w:noProof/>
        </w:rPr>
      </w:pPr>
      <w:hyperlink w:anchor="_Toc113272451" w:history="1">
        <w:r w:rsidR="00BB33A9" w:rsidRPr="00B937BC">
          <w:rPr>
            <w:rStyle w:val="Hyperlink"/>
            <w:rFonts w:ascii="Times New Roman" w:hAnsi="Times New Roman" w:cs="Times New Roman"/>
            <w:b/>
            <w:bCs/>
            <w:noProof/>
          </w:rPr>
          <w:t>4.2</w:t>
        </w:r>
        <w:r w:rsidR="00BB33A9">
          <w:rPr>
            <w:rFonts w:eastAsiaTheme="minorEastAsia"/>
            <w:noProof/>
          </w:rPr>
          <w:tab/>
        </w:r>
        <w:r w:rsidR="00BB33A9" w:rsidRPr="00B937BC">
          <w:rPr>
            <w:rStyle w:val="Hyperlink"/>
            <w:rFonts w:ascii="Times New Roman" w:hAnsi="Times New Roman" w:cs="Times New Roman"/>
            <w:b/>
            <w:bCs/>
            <w:noProof/>
          </w:rPr>
          <w:t>Profiling of households by Food security status.</w:t>
        </w:r>
        <w:r w:rsidR="00BB33A9">
          <w:rPr>
            <w:noProof/>
            <w:webHidden/>
          </w:rPr>
          <w:tab/>
        </w:r>
        <w:r w:rsidR="00BB33A9">
          <w:rPr>
            <w:noProof/>
            <w:webHidden/>
          </w:rPr>
          <w:fldChar w:fldCharType="begin"/>
        </w:r>
        <w:r w:rsidR="00BB33A9">
          <w:rPr>
            <w:noProof/>
            <w:webHidden/>
          </w:rPr>
          <w:instrText xml:space="preserve"> PAGEREF _Toc113272451 \h </w:instrText>
        </w:r>
        <w:r w:rsidR="00BB33A9">
          <w:rPr>
            <w:noProof/>
            <w:webHidden/>
          </w:rPr>
        </w:r>
        <w:r w:rsidR="00BB33A9">
          <w:rPr>
            <w:noProof/>
            <w:webHidden/>
          </w:rPr>
          <w:fldChar w:fldCharType="separate"/>
        </w:r>
        <w:r w:rsidR="005F4939">
          <w:rPr>
            <w:noProof/>
            <w:webHidden/>
          </w:rPr>
          <w:t>39</w:t>
        </w:r>
        <w:r w:rsidR="00BB33A9">
          <w:rPr>
            <w:noProof/>
            <w:webHidden/>
          </w:rPr>
          <w:fldChar w:fldCharType="end"/>
        </w:r>
      </w:hyperlink>
    </w:p>
    <w:p w14:paraId="6DDEF3CE" w14:textId="03FF78E2" w:rsidR="00BB33A9" w:rsidRDefault="00934AB1" w:rsidP="00B030DB">
      <w:pPr>
        <w:pStyle w:val="TOC2"/>
        <w:ind w:left="0"/>
        <w:rPr>
          <w:rFonts w:eastAsiaTheme="minorEastAsia"/>
          <w:noProof/>
        </w:rPr>
      </w:pPr>
      <w:hyperlink w:anchor="_Toc113272452" w:history="1">
        <w:r w:rsidR="00BB33A9" w:rsidRPr="00B937BC">
          <w:rPr>
            <w:rStyle w:val="Hyperlink"/>
            <w:rFonts w:ascii="Times New Roman" w:hAnsi="Times New Roman" w:cs="Times New Roman"/>
            <w:b/>
            <w:bCs/>
            <w:noProof/>
          </w:rPr>
          <w:t>4.3</w:t>
        </w:r>
        <w:r w:rsidR="00BB33A9">
          <w:rPr>
            <w:rFonts w:eastAsiaTheme="minorEastAsia"/>
            <w:noProof/>
          </w:rPr>
          <w:tab/>
        </w:r>
        <w:r w:rsidR="00BB33A9" w:rsidRPr="00B937BC">
          <w:rPr>
            <w:rStyle w:val="Hyperlink"/>
            <w:rFonts w:ascii="Times New Roman" w:hAnsi="Times New Roman" w:cs="Times New Roman"/>
            <w:b/>
            <w:bCs/>
            <w:noProof/>
          </w:rPr>
          <w:t>Classification of household resilience by categories</w:t>
        </w:r>
        <w:r w:rsidR="00BB33A9">
          <w:rPr>
            <w:noProof/>
            <w:webHidden/>
          </w:rPr>
          <w:tab/>
        </w:r>
        <w:r w:rsidR="00BB33A9">
          <w:rPr>
            <w:noProof/>
            <w:webHidden/>
          </w:rPr>
          <w:fldChar w:fldCharType="begin"/>
        </w:r>
        <w:r w:rsidR="00BB33A9">
          <w:rPr>
            <w:noProof/>
            <w:webHidden/>
          </w:rPr>
          <w:instrText xml:space="preserve"> PAGEREF _Toc113272452 \h </w:instrText>
        </w:r>
        <w:r w:rsidR="00BB33A9">
          <w:rPr>
            <w:noProof/>
            <w:webHidden/>
          </w:rPr>
        </w:r>
        <w:r w:rsidR="00BB33A9">
          <w:rPr>
            <w:noProof/>
            <w:webHidden/>
          </w:rPr>
          <w:fldChar w:fldCharType="separate"/>
        </w:r>
        <w:r w:rsidR="005F4939">
          <w:rPr>
            <w:noProof/>
            <w:webHidden/>
          </w:rPr>
          <w:t>41</w:t>
        </w:r>
        <w:r w:rsidR="00BB33A9">
          <w:rPr>
            <w:noProof/>
            <w:webHidden/>
          </w:rPr>
          <w:fldChar w:fldCharType="end"/>
        </w:r>
      </w:hyperlink>
    </w:p>
    <w:p w14:paraId="1D3C16E8" w14:textId="738AFD55" w:rsidR="00BB33A9" w:rsidRDefault="00934AB1" w:rsidP="00B030DB">
      <w:pPr>
        <w:pStyle w:val="TOC2"/>
        <w:ind w:left="0"/>
        <w:rPr>
          <w:rFonts w:eastAsiaTheme="minorEastAsia"/>
          <w:noProof/>
        </w:rPr>
      </w:pPr>
      <w:hyperlink w:anchor="_Toc113272453" w:history="1">
        <w:r w:rsidR="00BB33A9" w:rsidRPr="00B937BC">
          <w:rPr>
            <w:rStyle w:val="Hyperlink"/>
            <w:rFonts w:ascii="Times New Roman" w:hAnsi="Times New Roman" w:cs="Times New Roman"/>
            <w:b/>
            <w:bCs/>
            <w:noProof/>
          </w:rPr>
          <w:t>4.3.1</w:t>
        </w:r>
        <w:r w:rsidR="00BB33A9">
          <w:rPr>
            <w:rFonts w:eastAsiaTheme="minorEastAsia"/>
            <w:noProof/>
          </w:rPr>
          <w:tab/>
        </w:r>
        <w:r w:rsidR="00BB33A9" w:rsidRPr="00B937BC">
          <w:rPr>
            <w:rStyle w:val="Hyperlink"/>
            <w:rFonts w:ascii="Times New Roman" w:hAnsi="Times New Roman" w:cs="Times New Roman"/>
            <w:b/>
            <w:bCs/>
            <w:noProof/>
          </w:rPr>
          <w:t>Sex of Household head</w:t>
        </w:r>
        <w:r w:rsidR="00BB33A9">
          <w:rPr>
            <w:noProof/>
            <w:webHidden/>
          </w:rPr>
          <w:tab/>
        </w:r>
        <w:r w:rsidR="00BB33A9">
          <w:rPr>
            <w:noProof/>
            <w:webHidden/>
          </w:rPr>
          <w:fldChar w:fldCharType="begin"/>
        </w:r>
        <w:r w:rsidR="00BB33A9">
          <w:rPr>
            <w:noProof/>
            <w:webHidden/>
          </w:rPr>
          <w:instrText xml:space="preserve"> PAGEREF _Toc113272453 \h </w:instrText>
        </w:r>
        <w:r w:rsidR="00BB33A9">
          <w:rPr>
            <w:noProof/>
            <w:webHidden/>
          </w:rPr>
        </w:r>
        <w:r w:rsidR="00BB33A9">
          <w:rPr>
            <w:noProof/>
            <w:webHidden/>
          </w:rPr>
          <w:fldChar w:fldCharType="separate"/>
        </w:r>
        <w:r w:rsidR="005F4939">
          <w:rPr>
            <w:noProof/>
            <w:webHidden/>
          </w:rPr>
          <w:t>43</w:t>
        </w:r>
        <w:r w:rsidR="00BB33A9">
          <w:rPr>
            <w:noProof/>
            <w:webHidden/>
          </w:rPr>
          <w:fldChar w:fldCharType="end"/>
        </w:r>
      </w:hyperlink>
    </w:p>
    <w:p w14:paraId="25477981" w14:textId="55EDABF9" w:rsidR="00BB33A9" w:rsidRDefault="00934AB1" w:rsidP="00D10F90">
      <w:pPr>
        <w:pStyle w:val="TOC2"/>
        <w:ind w:left="0"/>
        <w:rPr>
          <w:rFonts w:eastAsiaTheme="minorEastAsia"/>
          <w:noProof/>
        </w:rPr>
      </w:pPr>
      <w:hyperlink w:anchor="_Toc113272454" w:history="1">
        <w:r w:rsidR="00BB33A9" w:rsidRPr="00B937BC">
          <w:rPr>
            <w:rStyle w:val="Hyperlink"/>
            <w:rFonts w:ascii="Times New Roman" w:hAnsi="Times New Roman" w:cs="Times New Roman"/>
            <w:b/>
            <w:bCs/>
            <w:noProof/>
          </w:rPr>
          <w:t>4.3.2</w:t>
        </w:r>
        <w:r w:rsidR="00BB33A9">
          <w:rPr>
            <w:rFonts w:eastAsiaTheme="minorEastAsia"/>
            <w:noProof/>
          </w:rPr>
          <w:tab/>
        </w:r>
        <w:r w:rsidR="00BB33A9" w:rsidRPr="00B937BC">
          <w:rPr>
            <w:rStyle w:val="Hyperlink"/>
            <w:rFonts w:ascii="Times New Roman" w:hAnsi="Times New Roman" w:cs="Times New Roman"/>
            <w:b/>
            <w:bCs/>
            <w:noProof/>
          </w:rPr>
          <w:t>Geopolitical Regions of Household Head.</w:t>
        </w:r>
        <w:r w:rsidR="00BB33A9">
          <w:rPr>
            <w:noProof/>
            <w:webHidden/>
          </w:rPr>
          <w:tab/>
        </w:r>
        <w:r w:rsidR="00BB33A9">
          <w:rPr>
            <w:noProof/>
            <w:webHidden/>
          </w:rPr>
          <w:fldChar w:fldCharType="begin"/>
        </w:r>
        <w:r w:rsidR="00BB33A9">
          <w:rPr>
            <w:noProof/>
            <w:webHidden/>
          </w:rPr>
          <w:instrText xml:space="preserve"> PAGEREF _Toc113272454 \h </w:instrText>
        </w:r>
        <w:r w:rsidR="00BB33A9">
          <w:rPr>
            <w:noProof/>
            <w:webHidden/>
          </w:rPr>
        </w:r>
        <w:r w:rsidR="00BB33A9">
          <w:rPr>
            <w:noProof/>
            <w:webHidden/>
          </w:rPr>
          <w:fldChar w:fldCharType="separate"/>
        </w:r>
        <w:r w:rsidR="005F4939">
          <w:rPr>
            <w:noProof/>
            <w:webHidden/>
          </w:rPr>
          <w:t>44</w:t>
        </w:r>
        <w:r w:rsidR="00BB33A9">
          <w:rPr>
            <w:noProof/>
            <w:webHidden/>
          </w:rPr>
          <w:fldChar w:fldCharType="end"/>
        </w:r>
      </w:hyperlink>
    </w:p>
    <w:p w14:paraId="420D1EAF" w14:textId="27E7FC51" w:rsidR="00BB33A9" w:rsidRDefault="00934AB1" w:rsidP="00D10F90">
      <w:pPr>
        <w:pStyle w:val="TOC2"/>
        <w:ind w:left="0"/>
        <w:rPr>
          <w:rFonts w:eastAsiaTheme="minorEastAsia"/>
          <w:noProof/>
        </w:rPr>
      </w:pPr>
      <w:hyperlink w:anchor="_Toc113272455" w:history="1">
        <w:r w:rsidR="00BB33A9" w:rsidRPr="00B937BC">
          <w:rPr>
            <w:rStyle w:val="Hyperlink"/>
            <w:rFonts w:ascii="Times New Roman" w:hAnsi="Times New Roman" w:cs="Times New Roman"/>
            <w:b/>
            <w:bCs/>
            <w:noProof/>
          </w:rPr>
          <w:t>4.4</w:t>
        </w:r>
        <w:r w:rsidR="00BB33A9">
          <w:rPr>
            <w:rFonts w:eastAsiaTheme="minorEastAsia"/>
            <w:noProof/>
          </w:rPr>
          <w:tab/>
        </w:r>
        <w:r w:rsidR="00BB33A9" w:rsidRPr="00B937BC">
          <w:rPr>
            <w:rStyle w:val="Hyperlink"/>
            <w:rFonts w:ascii="Times New Roman" w:hAnsi="Times New Roman" w:cs="Times New Roman"/>
            <w:b/>
            <w:bCs/>
            <w:noProof/>
          </w:rPr>
          <w:t>Determinants of household’s Food Insecurity.</w:t>
        </w:r>
        <w:r w:rsidR="00BB33A9">
          <w:rPr>
            <w:noProof/>
            <w:webHidden/>
          </w:rPr>
          <w:tab/>
        </w:r>
        <w:r w:rsidR="00BB33A9">
          <w:rPr>
            <w:noProof/>
            <w:webHidden/>
          </w:rPr>
          <w:fldChar w:fldCharType="begin"/>
        </w:r>
        <w:r w:rsidR="00BB33A9">
          <w:rPr>
            <w:noProof/>
            <w:webHidden/>
          </w:rPr>
          <w:instrText xml:space="preserve"> PAGEREF _Toc113272455 \h </w:instrText>
        </w:r>
        <w:r w:rsidR="00BB33A9">
          <w:rPr>
            <w:noProof/>
            <w:webHidden/>
          </w:rPr>
        </w:r>
        <w:r w:rsidR="00BB33A9">
          <w:rPr>
            <w:noProof/>
            <w:webHidden/>
          </w:rPr>
          <w:fldChar w:fldCharType="separate"/>
        </w:r>
        <w:r w:rsidR="005F4939">
          <w:rPr>
            <w:noProof/>
            <w:webHidden/>
          </w:rPr>
          <w:t>47</w:t>
        </w:r>
        <w:r w:rsidR="00BB33A9">
          <w:rPr>
            <w:noProof/>
            <w:webHidden/>
          </w:rPr>
          <w:fldChar w:fldCharType="end"/>
        </w:r>
      </w:hyperlink>
    </w:p>
    <w:p w14:paraId="4F328BA1" w14:textId="77777777" w:rsidR="00D10F90" w:rsidRDefault="00D10F90" w:rsidP="007702DE">
      <w:pPr>
        <w:pStyle w:val="TOC1"/>
        <w:rPr>
          <w:rStyle w:val="Hyperlink"/>
        </w:rPr>
      </w:pPr>
    </w:p>
    <w:p w14:paraId="28FDDCAC" w14:textId="77777777" w:rsidR="00D10F90" w:rsidRDefault="00D10F90" w:rsidP="007702DE">
      <w:pPr>
        <w:pStyle w:val="TOC1"/>
        <w:rPr>
          <w:rStyle w:val="Hyperlink"/>
        </w:rPr>
      </w:pPr>
    </w:p>
    <w:p w14:paraId="0C5EEABB" w14:textId="2E077B64" w:rsidR="00BB33A9" w:rsidRPr="00D10F90" w:rsidRDefault="00D10F90" w:rsidP="007702DE">
      <w:pPr>
        <w:pStyle w:val="TOC1"/>
        <w:rPr>
          <w:rFonts w:asciiTheme="minorHAnsi" w:eastAsiaTheme="minorEastAsia" w:hAnsiTheme="minorHAnsi" w:cstheme="minorBidi"/>
          <w:sz w:val="22"/>
          <w:szCs w:val="22"/>
        </w:rPr>
      </w:pPr>
      <w:r w:rsidRPr="00D10F90">
        <w:rPr>
          <w:rStyle w:val="Hyperlink"/>
          <w:color w:val="auto"/>
          <w:u w:val="none"/>
        </w:rPr>
        <w:lastRenderedPageBreak/>
        <w:t xml:space="preserve">5.0 CHAPTER FIVE </w:t>
      </w:r>
    </w:p>
    <w:p w14:paraId="305FC287" w14:textId="5150B0E5" w:rsidR="00BB33A9" w:rsidRPr="00D10F90" w:rsidRDefault="00D10F90" w:rsidP="007702DE">
      <w:pPr>
        <w:pStyle w:val="TOC1"/>
        <w:rPr>
          <w:rFonts w:asciiTheme="minorHAnsi" w:eastAsiaTheme="minorEastAsia" w:hAnsiTheme="minorHAnsi" w:cstheme="minorBidi"/>
          <w:sz w:val="22"/>
          <w:szCs w:val="22"/>
        </w:rPr>
      </w:pPr>
      <w:r w:rsidRPr="00D10F90">
        <w:rPr>
          <w:rStyle w:val="Hyperlink"/>
          <w:color w:val="auto"/>
          <w:u w:val="none"/>
        </w:rPr>
        <w:t xml:space="preserve">SUMMARY, CONCLUSION AND RECOMMENDATIONS </w:t>
      </w:r>
    </w:p>
    <w:p w14:paraId="64B69087" w14:textId="331548C1" w:rsidR="00BB33A9" w:rsidRDefault="00934AB1">
      <w:pPr>
        <w:pStyle w:val="TOC2"/>
        <w:rPr>
          <w:rFonts w:eastAsiaTheme="minorEastAsia"/>
          <w:noProof/>
        </w:rPr>
      </w:pPr>
      <w:hyperlink w:anchor="_Toc113272458" w:history="1">
        <w:r w:rsidR="00BB33A9" w:rsidRPr="00B937BC">
          <w:rPr>
            <w:rStyle w:val="Hyperlink"/>
            <w:rFonts w:ascii="Times New Roman" w:hAnsi="Times New Roman" w:cs="Times New Roman"/>
            <w:b/>
            <w:bCs/>
            <w:noProof/>
          </w:rPr>
          <w:t>5.1</w:t>
        </w:r>
        <w:r w:rsidR="00BB33A9">
          <w:rPr>
            <w:rFonts w:eastAsiaTheme="minorEastAsia"/>
            <w:noProof/>
          </w:rPr>
          <w:tab/>
        </w:r>
        <w:r w:rsidR="00BB33A9" w:rsidRPr="00B937BC">
          <w:rPr>
            <w:rStyle w:val="Hyperlink"/>
            <w:rFonts w:ascii="Times New Roman" w:hAnsi="Times New Roman" w:cs="Times New Roman"/>
            <w:b/>
            <w:bCs/>
            <w:noProof/>
          </w:rPr>
          <w:t>Summary of Findings</w:t>
        </w:r>
        <w:r w:rsidR="00BB33A9">
          <w:rPr>
            <w:noProof/>
            <w:webHidden/>
          </w:rPr>
          <w:tab/>
        </w:r>
        <w:r w:rsidR="00BB33A9">
          <w:rPr>
            <w:noProof/>
            <w:webHidden/>
          </w:rPr>
          <w:fldChar w:fldCharType="begin"/>
        </w:r>
        <w:r w:rsidR="00BB33A9">
          <w:rPr>
            <w:noProof/>
            <w:webHidden/>
          </w:rPr>
          <w:instrText xml:space="preserve"> PAGEREF _Toc113272458 \h </w:instrText>
        </w:r>
        <w:r w:rsidR="00BB33A9">
          <w:rPr>
            <w:noProof/>
            <w:webHidden/>
          </w:rPr>
        </w:r>
        <w:r w:rsidR="00BB33A9">
          <w:rPr>
            <w:noProof/>
            <w:webHidden/>
          </w:rPr>
          <w:fldChar w:fldCharType="separate"/>
        </w:r>
        <w:r w:rsidR="005F4939">
          <w:rPr>
            <w:noProof/>
            <w:webHidden/>
          </w:rPr>
          <w:t>50</w:t>
        </w:r>
        <w:r w:rsidR="00BB33A9">
          <w:rPr>
            <w:noProof/>
            <w:webHidden/>
          </w:rPr>
          <w:fldChar w:fldCharType="end"/>
        </w:r>
      </w:hyperlink>
    </w:p>
    <w:p w14:paraId="4AD382EE" w14:textId="26FBDFCE" w:rsidR="00BB33A9" w:rsidRDefault="00934AB1">
      <w:pPr>
        <w:pStyle w:val="TOC2"/>
        <w:rPr>
          <w:rFonts w:eastAsiaTheme="minorEastAsia"/>
          <w:noProof/>
        </w:rPr>
      </w:pPr>
      <w:hyperlink w:anchor="_Toc113272459" w:history="1">
        <w:r w:rsidR="00BB33A9" w:rsidRPr="00B937BC">
          <w:rPr>
            <w:rStyle w:val="Hyperlink"/>
            <w:rFonts w:ascii="Times New Roman" w:hAnsi="Times New Roman" w:cs="Times New Roman"/>
            <w:b/>
            <w:bCs/>
            <w:noProof/>
          </w:rPr>
          <w:t>5.2</w:t>
        </w:r>
        <w:r w:rsidR="00BB33A9">
          <w:rPr>
            <w:rFonts w:eastAsiaTheme="minorEastAsia"/>
            <w:noProof/>
          </w:rPr>
          <w:tab/>
        </w:r>
        <w:r w:rsidR="00BB33A9" w:rsidRPr="00B937BC">
          <w:rPr>
            <w:rStyle w:val="Hyperlink"/>
            <w:rFonts w:ascii="Times New Roman" w:hAnsi="Times New Roman" w:cs="Times New Roman"/>
            <w:b/>
            <w:bCs/>
            <w:noProof/>
          </w:rPr>
          <w:t>Conclusion of the study</w:t>
        </w:r>
        <w:r w:rsidR="00BB33A9">
          <w:rPr>
            <w:noProof/>
            <w:webHidden/>
          </w:rPr>
          <w:tab/>
        </w:r>
        <w:r w:rsidR="00BB33A9">
          <w:rPr>
            <w:noProof/>
            <w:webHidden/>
          </w:rPr>
          <w:fldChar w:fldCharType="begin"/>
        </w:r>
        <w:r w:rsidR="00BB33A9">
          <w:rPr>
            <w:noProof/>
            <w:webHidden/>
          </w:rPr>
          <w:instrText xml:space="preserve"> PAGEREF _Toc113272459 \h </w:instrText>
        </w:r>
        <w:r w:rsidR="00BB33A9">
          <w:rPr>
            <w:noProof/>
            <w:webHidden/>
          </w:rPr>
        </w:r>
        <w:r w:rsidR="00BB33A9">
          <w:rPr>
            <w:noProof/>
            <w:webHidden/>
          </w:rPr>
          <w:fldChar w:fldCharType="separate"/>
        </w:r>
        <w:r w:rsidR="005F4939">
          <w:rPr>
            <w:noProof/>
            <w:webHidden/>
          </w:rPr>
          <w:t>51</w:t>
        </w:r>
        <w:r w:rsidR="00BB33A9">
          <w:rPr>
            <w:noProof/>
            <w:webHidden/>
          </w:rPr>
          <w:fldChar w:fldCharType="end"/>
        </w:r>
      </w:hyperlink>
    </w:p>
    <w:p w14:paraId="2F52AFEA" w14:textId="6DE6F78F" w:rsidR="00BB33A9" w:rsidRDefault="00934AB1">
      <w:pPr>
        <w:pStyle w:val="TOC2"/>
        <w:rPr>
          <w:rFonts w:eastAsiaTheme="minorEastAsia"/>
          <w:noProof/>
        </w:rPr>
      </w:pPr>
      <w:hyperlink w:anchor="_Toc113272460" w:history="1">
        <w:r w:rsidR="00BB33A9" w:rsidRPr="00B937BC">
          <w:rPr>
            <w:rStyle w:val="Hyperlink"/>
            <w:rFonts w:ascii="Times New Roman" w:hAnsi="Times New Roman" w:cs="Times New Roman"/>
            <w:b/>
            <w:bCs/>
            <w:noProof/>
          </w:rPr>
          <w:t>5.3</w:t>
        </w:r>
        <w:r w:rsidR="00BB33A9">
          <w:rPr>
            <w:rFonts w:eastAsiaTheme="minorEastAsia"/>
            <w:noProof/>
          </w:rPr>
          <w:tab/>
        </w:r>
        <w:r w:rsidR="00BB33A9" w:rsidRPr="00B937BC">
          <w:rPr>
            <w:rStyle w:val="Hyperlink"/>
            <w:rFonts w:ascii="Times New Roman" w:hAnsi="Times New Roman" w:cs="Times New Roman"/>
            <w:b/>
            <w:bCs/>
            <w:noProof/>
          </w:rPr>
          <w:t>Recommendations</w:t>
        </w:r>
        <w:r w:rsidR="00BB33A9">
          <w:rPr>
            <w:noProof/>
            <w:webHidden/>
          </w:rPr>
          <w:tab/>
        </w:r>
        <w:r w:rsidR="00BB33A9">
          <w:rPr>
            <w:noProof/>
            <w:webHidden/>
          </w:rPr>
          <w:fldChar w:fldCharType="begin"/>
        </w:r>
        <w:r w:rsidR="00BB33A9">
          <w:rPr>
            <w:noProof/>
            <w:webHidden/>
          </w:rPr>
          <w:instrText xml:space="preserve"> PAGEREF _Toc113272460 \h </w:instrText>
        </w:r>
        <w:r w:rsidR="00BB33A9">
          <w:rPr>
            <w:noProof/>
            <w:webHidden/>
          </w:rPr>
        </w:r>
        <w:r w:rsidR="00BB33A9">
          <w:rPr>
            <w:noProof/>
            <w:webHidden/>
          </w:rPr>
          <w:fldChar w:fldCharType="separate"/>
        </w:r>
        <w:r w:rsidR="005F4939">
          <w:rPr>
            <w:noProof/>
            <w:webHidden/>
          </w:rPr>
          <w:t>51</w:t>
        </w:r>
        <w:r w:rsidR="00BB33A9">
          <w:rPr>
            <w:noProof/>
            <w:webHidden/>
          </w:rPr>
          <w:fldChar w:fldCharType="end"/>
        </w:r>
      </w:hyperlink>
    </w:p>
    <w:p w14:paraId="6EAAF84E" w14:textId="12337A7A" w:rsidR="0055795C" w:rsidRPr="0055795C" w:rsidRDefault="0055795C" w:rsidP="0055795C">
      <w:pPr>
        <w:spacing w:line="480" w:lineRule="auto"/>
        <w:sectPr w:rsidR="0055795C" w:rsidRPr="0055795C" w:rsidSect="001E0C63">
          <w:footerReference w:type="default" r:id="rId8"/>
          <w:footerReference w:type="first" r:id="rId9"/>
          <w:pgSz w:w="12240" w:h="15840"/>
          <w:pgMar w:top="1440" w:right="1440" w:bottom="1440" w:left="1440" w:header="720" w:footer="720" w:gutter="0"/>
          <w:pgNumType w:fmt="lowerRoman"/>
          <w:cols w:space="720"/>
          <w:titlePg/>
          <w:docGrid w:linePitch="360"/>
        </w:sectPr>
      </w:pPr>
      <w:r w:rsidRPr="0055795C">
        <w:rPr>
          <w:rFonts w:ascii="Times New Roman" w:hAnsi="Times New Roman" w:cs="Times New Roman"/>
          <w:noProof/>
          <w:sz w:val="24"/>
          <w:szCs w:val="24"/>
        </w:rPr>
        <w:fldChar w:fldCharType="end"/>
      </w:r>
    </w:p>
    <w:p w14:paraId="7C252D31" w14:textId="0067CDCD" w:rsidR="00454495" w:rsidRPr="00C45A81" w:rsidRDefault="007B3281" w:rsidP="0055795C">
      <w:pPr>
        <w:pStyle w:val="Heading1"/>
        <w:numPr>
          <w:ilvl w:val="0"/>
          <w:numId w:val="0"/>
        </w:numPr>
        <w:spacing w:line="480" w:lineRule="auto"/>
        <w:jc w:val="center"/>
        <w:rPr>
          <w:rFonts w:ascii="Times New Roman" w:hAnsi="Times New Roman" w:cs="Times New Roman"/>
          <w:b/>
          <w:bCs/>
          <w:color w:val="auto"/>
        </w:rPr>
      </w:pPr>
      <w:bookmarkStart w:id="19" w:name="_Toc105405241"/>
      <w:bookmarkStart w:id="20" w:name="_Toc113272402"/>
      <w:r>
        <w:rPr>
          <w:rFonts w:ascii="Times New Roman" w:hAnsi="Times New Roman" w:cs="Times New Roman"/>
          <w:b/>
          <w:bCs/>
          <w:color w:val="auto"/>
        </w:rPr>
        <w:lastRenderedPageBreak/>
        <w:t>CHAPTER</w:t>
      </w:r>
      <w:r w:rsidR="00144362" w:rsidRPr="00C45A81">
        <w:rPr>
          <w:rFonts w:ascii="Times New Roman" w:hAnsi="Times New Roman" w:cs="Times New Roman"/>
          <w:b/>
          <w:bCs/>
          <w:color w:val="auto"/>
        </w:rPr>
        <w:t xml:space="preserve"> ONE</w:t>
      </w:r>
      <w:bookmarkEnd w:id="1"/>
      <w:bookmarkEnd w:id="2"/>
      <w:bookmarkEnd w:id="19"/>
      <w:bookmarkEnd w:id="20"/>
    </w:p>
    <w:p w14:paraId="3199697A" w14:textId="409F508C" w:rsidR="00181AC6" w:rsidRPr="00C45A81" w:rsidRDefault="007D42FA" w:rsidP="00692317">
      <w:pPr>
        <w:pStyle w:val="Heading1"/>
        <w:numPr>
          <w:ilvl w:val="0"/>
          <w:numId w:val="0"/>
        </w:numPr>
        <w:spacing w:line="480" w:lineRule="auto"/>
        <w:jc w:val="center"/>
        <w:rPr>
          <w:rFonts w:ascii="Times New Roman" w:hAnsi="Times New Roman" w:cs="Times New Roman"/>
          <w:b/>
          <w:bCs/>
          <w:color w:val="auto"/>
          <w:sz w:val="28"/>
          <w:szCs w:val="28"/>
        </w:rPr>
      </w:pPr>
      <w:bookmarkStart w:id="21" w:name="_Toc101787187"/>
      <w:bookmarkStart w:id="22" w:name="_Toc103603336"/>
      <w:bookmarkStart w:id="23" w:name="_Toc105405242"/>
      <w:bookmarkStart w:id="24" w:name="_Toc113272403"/>
      <w:r w:rsidRPr="00C45A81">
        <w:rPr>
          <w:rFonts w:ascii="Times New Roman" w:hAnsi="Times New Roman" w:cs="Times New Roman"/>
          <w:b/>
          <w:bCs/>
          <w:color w:val="auto"/>
          <w:sz w:val="28"/>
          <w:szCs w:val="28"/>
        </w:rPr>
        <w:t>I</w:t>
      </w:r>
      <w:r w:rsidR="00454495" w:rsidRPr="00C45A81">
        <w:rPr>
          <w:rFonts w:ascii="Times New Roman" w:hAnsi="Times New Roman" w:cs="Times New Roman"/>
          <w:b/>
          <w:bCs/>
          <w:color w:val="auto"/>
          <w:sz w:val="28"/>
          <w:szCs w:val="28"/>
        </w:rPr>
        <w:t>NTRODUCTION</w:t>
      </w:r>
      <w:bookmarkEnd w:id="21"/>
      <w:bookmarkEnd w:id="22"/>
      <w:bookmarkEnd w:id="23"/>
      <w:bookmarkEnd w:id="24"/>
    </w:p>
    <w:p w14:paraId="27FAD70E" w14:textId="796E6926" w:rsidR="00873087" w:rsidRPr="00C45A81" w:rsidRDefault="00454495" w:rsidP="00692317">
      <w:pPr>
        <w:pStyle w:val="Heading2"/>
        <w:spacing w:line="480" w:lineRule="auto"/>
        <w:jc w:val="both"/>
        <w:rPr>
          <w:rFonts w:ascii="Times New Roman" w:hAnsi="Times New Roman" w:cs="Times New Roman"/>
          <w:b/>
          <w:bCs/>
          <w:color w:val="auto"/>
          <w:sz w:val="24"/>
          <w:szCs w:val="24"/>
        </w:rPr>
      </w:pPr>
      <w:bookmarkStart w:id="25" w:name="_Toc101787188"/>
      <w:bookmarkStart w:id="26" w:name="_Toc113272404"/>
      <w:r w:rsidRPr="00C45A81">
        <w:rPr>
          <w:rFonts w:ascii="Times New Roman" w:hAnsi="Times New Roman" w:cs="Times New Roman"/>
          <w:b/>
          <w:bCs/>
          <w:color w:val="auto"/>
          <w:sz w:val="24"/>
          <w:szCs w:val="24"/>
        </w:rPr>
        <w:t>Background of</w:t>
      </w:r>
      <w:r w:rsidR="0019588D">
        <w:rPr>
          <w:rFonts w:ascii="Times New Roman" w:hAnsi="Times New Roman" w:cs="Times New Roman"/>
          <w:b/>
          <w:bCs/>
          <w:color w:val="auto"/>
          <w:sz w:val="24"/>
          <w:szCs w:val="24"/>
        </w:rPr>
        <w:t xml:space="preserve"> the</w:t>
      </w:r>
      <w:r w:rsidRPr="00C45A81">
        <w:rPr>
          <w:rFonts w:ascii="Times New Roman" w:hAnsi="Times New Roman" w:cs="Times New Roman"/>
          <w:b/>
          <w:bCs/>
          <w:color w:val="auto"/>
          <w:sz w:val="24"/>
          <w:szCs w:val="24"/>
        </w:rPr>
        <w:t xml:space="preserve"> </w:t>
      </w:r>
      <w:bookmarkEnd w:id="25"/>
      <w:r w:rsidR="00E93237">
        <w:rPr>
          <w:rFonts w:ascii="Times New Roman" w:hAnsi="Times New Roman" w:cs="Times New Roman"/>
          <w:b/>
          <w:bCs/>
          <w:color w:val="auto"/>
          <w:sz w:val="24"/>
          <w:szCs w:val="24"/>
        </w:rPr>
        <w:t>study</w:t>
      </w:r>
      <w:bookmarkEnd w:id="26"/>
    </w:p>
    <w:p w14:paraId="063AEE5B" w14:textId="3466E9EB" w:rsidR="00A44D5D" w:rsidRPr="00C45A81" w:rsidRDefault="00181AC6" w:rsidP="00692317">
      <w:pPr>
        <w:spacing w:line="480" w:lineRule="auto"/>
        <w:jc w:val="both"/>
        <w:rPr>
          <w:rFonts w:ascii="Times New Roman" w:hAnsi="Times New Roman" w:cs="Times New Roman"/>
          <w:b/>
          <w:bCs/>
          <w:sz w:val="24"/>
          <w:szCs w:val="24"/>
        </w:rPr>
      </w:pPr>
      <w:r w:rsidRPr="00C45A81">
        <w:rPr>
          <w:rFonts w:ascii="Times New Roman" w:hAnsi="Times New Roman" w:cs="Times New Roman"/>
          <w:sz w:val="24"/>
          <w:szCs w:val="24"/>
        </w:rPr>
        <w:t>One of the most pressing issues that global communities have faced in recent decades is the struggle</w:t>
      </w:r>
      <w:r w:rsidR="00FC646F">
        <w:rPr>
          <w:rFonts w:ascii="Times New Roman" w:hAnsi="Times New Roman" w:cs="Times New Roman"/>
          <w:sz w:val="24"/>
          <w:szCs w:val="24"/>
        </w:rPr>
        <w:t xml:space="preserve"> to </w:t>
      </w:r>
      <w:r w:rsidR="00FC646F" w:rsidRPr="00FC646F">
        <w:rPr>
          <w:rFonts w:ascii="Times New Roman" w:hAnsi="Times New Roman" w:cs="Times New Roman"/>
          <w:sz w:val="24"/>
          <w:szCs w:val="24"/>
        </w:rPr>
        <w:t>combat food insecurity and hunger</w:t>
      </w:r>
      <w:r w:rsidRPr="00C45A81">
        <w:rPr>
          <w:rFonts w:ascii="Times New Roman" w:hAnsi="Times New Roman" w:cs="Times New Roman"/>
          <w:sz w:val="24"/>
          <w:szCs w:val="24"/>
        </w:rPr>
        <w:t>. Food is one of life's most fundamental needs, hence</w:t>
      </w:r>
      <w:r w:rsidR="00B912CA" w:rsidRPr="00C45A81">
        <w:rPr>
          <w:rFonts w:ascii="Times New Roman" w:hAnsi="Times New Roman" w:cs="Times New Roman"/>
          <w:sz w:val="24"/>
          <w:szCs w:val="24"/>
        </w:rPr>
        <w:t xml:space="preserve">, </w:t>
      </w:r>
      <w:r w:rsidRPr="00C45A81">
        <w:rPr>
          <w:rFonts w:ascii="Times New Roman" w:hAnsi="Times New Roman" w:cs="Times New Roman"/>
          <w:sz w:val="24"/>
          <w:szCs w:val="24"/>
        </w:rPr>
        <w:t>it must be readily available and accessible in sufficient quantities</w:t>
      </w:r>
      <w:r w:rsidR="00B912CA" w:rsidRPr="00C45A81">
        <w:rPr>
          <w:rFonts w:ascii="Times New Roman" w:hAnsi="Times New Roman" w:cs="Times New Roman"/>
          <w:sz w:val="24"/>
          <w:szCs w:val="24"/>
        </w:rPr>
        <w:t>, b</w:t>
      </w:r>
      <w:r w:rsidR="006E43E6" w:rsidRPr="00C45A81">
        <w:rPr>
          <w:rFonts w:ascii="Times New Roman" w:hAnsi="Times New Roman" w:cs="Times New Roman"/>
          <w:sz w:val="24"/>
          <w:szCs w:val="24"/>
        </w:rPr>
        <w:t xml:space="preserve">ecause </w:t>
      </w:r>
      <w:r w:rsidR="00440C88" w:rsidRPr="00C45A81">
        <w:rPr>
          <w:rFonts w:ascii="Times New Roman" w:hAnsi="Times New Roman" w:cs="Times New Roman"/>
          <w:sz w:val="24"/>
          <w:szCs w:val="24"/>
        </w:rPr>
        <w:t>food is required to keep individuals healthy and active</w:t>
      </w:r>
      <w:r w:rsidR="007502CA" w:rsidRPr="00C45A81">
        <w:rPr>
          <w:rFonts w:ascii="Times New Roman" w:hAnsi="Times New Roman" w:cs="Times New Roman"/>
          <w:sz w:val="24"/>
          <w:szCs w:val="24"/>
        </w:rPr>
        <w:t xml:space="preserve"> to</w:t>
      </w:r>
      <w:r w:rsidR="00440C88" w:rsidRPr="00C45A81">
        <w:rPr>
          <w:rFonts w:ascii="Times New Roman" w:hAnsi="Times New Roman" w:cs="Times New Roman"/>
          <w:sz w:val="24"/>
          <w:szCs w:val="24"/>
        </w:rPr>
        <w:t xml:space="preserve"> be able to perform their </w:t>
      </w:r>
      <w:r w:rsidR="00F15B48" w:rsidRPr="00C45A81">
        <w:rPr>
          <w:rFonts w:ascii="Times New Roman" w:hAnsi="Times New Roman" w:cs="Times New Roman"/>
          <w:sz w:val="24"/>
          <w:szCs w:val="24"/>
        </w:rPr>
        <w:t xml:space="preserve">daily activities </w:t>
      </w:r>
      <w:r w:rsidR="00440C88" w:rsidRPr="00C45A81">
        <w:rPr>
          <w:rFonts w:ascii="Times New Roman" w:hAnsi="Times New Roman" w:cs="Times New Roman"/>
          <w:sz w:val="24"/>
          <w:szCs w:val="24"/>
        </w:rPr>
        <w:t>more efficiently</w:t>
      </w:r>
      <w:r w:rsidR="002F667F" w:rsidRPr="00C45A81">
        <w:rPr>
          <w:rFonts w:ascii="Times New Roman" w:hAnsi="Times New Roman" w:cs="Times New Roman"/>
          <w:sz w:val="24"/>
          <w:szCs w:val="24"/>
        </w:rPr>
        <w:t xml:space="preserve"> </w:t>
      </w:r>
      <w:sdt>
        <w:sdtPr>
          <w:rPr>
            <w:rFonts w:ascii="Times New Roman" w:hAnsi="Times New Roman" w:cs="Times New Roman"/>
            <w:sz w:val="24"/>
            <w:szCs w:val="24"/>
          </w:rPr>
          <w:id w:val="-273097799"/>
          <w:citation/>
        </w:sdtPr>
        <w:sdtEndPr/>
        <w:sdtContent>
          <w:r w:rsidR="00F15B48" w:rsidRPr="00C45A81">
            <w:rPr>
              <w:rFonts w:ascii="Times New Roman" w:hAnsi="Times New Roman" w:cs="Times New Roman"/>
              <w:sz w:val="24"/>
              <w:szCs w:val="24"/>
            </w:rPr>
            <w:fldChar w:fldCharType="begin"/>
          </w:r>
          <w:r w:rsidR="008469F3">
            <w:rPr>
              <w:rFonts w:ascii="Times New Roman" w:hAnsi="Times New Roman" w:cs="Times New Roman"/>
              <w:sz w:val="24"/>
              <w:szCs w:val="24"/>
            </w:rPr>
            <w:instrText xml:space="preserve">CITATION EBE18 \l 1033 </w:instrText>
          </w:r>
          <w:r w:rsidR="00F15B48"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(Ebeh &amp; Agama, 2018)</w:t>
          </w:r>
          <w:r w:rsidR="00F15B48" w:rsidRPr="00C45A81">
            <w:rPr>
              <w:rFonts w:ascii="Times New Roman" w:hAnsi="Times New Roman" w:cs="Times New Roman"/>
              <w:sz w:val="24"/>
              <w:szCs w:val="24"/>
            </w:rPr>
            <w:fldChar w:fldCharType="end"/>
          </w:r>
        </w:sdtContent>
      </w:sdt>
      <w:r w:rsidR="00F15B48" w:rsidRPr="00C45A81">
        <w:rPr>
          <w:rFonts w:ascii="Times New Roman" w:hAnsi="Times New Roman" w:cs="Times New Roman"/>
          <w:sz w:val="24"/>
          <w:szCs w:val="24"/>
        </w:rPr>
        <w:t>.</w:t>
      </w:r>
    </w:p>
    <w:p w14:paraId="7A2D0810" w14:textId="609DBB42" w:rsidR="001D06DD" w:rsidRPr="00C45A81" w:rsidRDefault="000B76E2"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Agriculture and agrarian household’s livelihoods are undergoing</w:t>
      </w:r>
      <w:r w:rsidR="006E43E6" w:rsidRPr="00C45A81">
        <w:rPr>
          <w:rFonts w:ascii="Times New Roman" w:hAnsi="Times New Roman" w:cs="Times New Roman"/>
          <w:sz w:val="24"/>
          <w:szCs w:val="24"/>
        </w:rPr>
        <w:t xml:space="preserve"> a</w:t>
      </w:r>
      <w:r w:rsidR="007502CA" w:rsidRPr="00C45A81">
        <w:rPr>
          <w:rFonts w:ascii="Times New Roman" w:hAnsi="Times New Roman" w:cs="Times New Roman"/>
          <w:sz w:val="24"/>
          <w:szCs w:val="24"/>
        </w:rPr>
        <w:t xml:space="preserve"> period of extraordinary </w:t>
      </w:r>
      <w:r w:rsidRPr="00C45A81">
        <w:rPr>
          <w:rFonts w:ascii="Times New Roman" w:hAnsi="Times New Roman" w:cs="Times New Roman"/>
          <w:sz w:val="24"/>
          <w:szCs w:val="24"/>
        </w:rPr>
        <w:t>transformation as a result of global climate and agricultural market volatility</w:t>
      </w:r>
      <w:r w:rsidR="007502CA" w:rsidRPr="00C45A81">
        <w:rPr>
          <w:rFonts w:ascii="Times New Roman" w:hAnsi="Times New Roman" w:cs="Times New Roman"/>
          <w:sz w:val="24"/>
          <w:szCs w:val="24"/>
        </w:rPr>
        <w:t>. To this extent,</w:t>
      </w:r>
      <w:r w:rsidR="00A702E1" w:rsidRPr="00C45A81">
        <w:rPr>
          <w:rFonts w:ascii="Times New Roman" w:hAnsi="Times New Roman" w:cs="Times New Roman"/>
          <w:sz w:val="24"/>
          <w:szCs w:val="24"/>
        </w:rPr>
        <w:t xml:space="preserve"> h</w:t>
      </w:r>
      <w:r w:rsidR="007D42FA" w:rsidRPr="00C45A81">
        <w:rPr>
          <w:rFonts w:ascii="Times New Roman" w:hAnsi="Times New Roman" w:cs="Times New Roman"/>
          <w:sz w:val="24"/>
          <w:szCs w:val="24"/>
        </w:rPr>
        <w:t>ouseholds in developing countries</w:t>
      </w:r>
      <w:r w:rsidR="007502CA" w:rsidRPr="00C45A81">
        <w:rPr>
          <w:rFonts w:ascii="Times New Roman" w:hAnsi="Times New Roman" w:cs="Times New Roman"/>
          <w:sz w:val="24"/>
          <w:szCs w:val="24"/>
        </w:rPr>
        <w:t xml:space="preserve"> currently</w:t>
      </w:r>
      <w:r w:rsidR="00A702E1" w:rsidRPr="00C45A81">
        <w:rPr>
          <w:rFonts w:ascii="Times New Roman" w:hAnsi="Times New Roman" w:cs="Times New Roman"/>
          <w:sz w:val="24"/>
          <w:szCs w:val="24"/>
        </w:rPr>
        <w:t xml:space="preserve"> </w:t>
      </w:r>
      <w:r w:rsidR="007D42FA" w:rsidRPr="00C45A81">
        <w:rPr>
          <w:rFonts w:ascii="Times New Roman" w:hAnsi="Times New Roman" w:cs="Times New Roman"/>
          <w:sz w:val="24"/>
          <w:szCs w:val="24"/>
        </w:rPr>
        <w:t>encounter diverse problems which range from unexpected environmental, socio-economic</w:t>
      </w:r>
      <w:r w:rsidR="006E43E6" w:rsidRPr="00C45A81">
        <w:rPr>
          <w:rFonts w:ascii="Times New Roman" w:hAnsi="Times New Roman" w:cs="Times New Roman"/>
          <w:sz w:val="24"/>
          <w:szCs w:val="24"/>
        </w:rPr>
        <w:t>,</w:t>
      </w:r>
      <w:r w:rsidR="007D42FA" w:rsidRPr="00C45A81">
        <w:rPr>
          <w:rFonts w:ascii="Times New Roman" w:hAnsi="Times New Roman" w:cs="Times New Roman"/>
          <w:sz w:val="24"/>
          <w:szCs w:val="24"/>
        </w:rPr>
        <w:t xml:space="preserve"> or ecological shocks.</w:t>
      </w:r>
      <w:r w:rsidR="00641D27" w:rsidRPr="00C45A81">
        <w:rPr>
          <w:rFonts w:ascii="Times New Roman" w:hAnsi="Times New Roman" w:cs="Times New Roman"/>
          <w:sz w:val="24"/>
          <w:szCs w:val="24"/>
        </w:rPr>
        <w:t xml:space="preserve"> </w:t>
      </w:r>
      <w:r w:rsidR="007502CA" w:rsidRPr="00C45A81">
        <w:rPr>
          <w:rFonts w:ascii="Times New Roman" w:hAnsi="Times New Roman" w:cs="Times New Roman"/>
          <w:sz w:val="24"/>
          <w:szCs w:val="24"/>
        </w:rPr>
        <w:t>According to</w:t>
      </w:r>
      <w:r w:rsidR="00B912CA" w:rsidRPr="00C45A81">
        <w:rPr>
          <w:rFonts w:ascii="Times New Roman" w:hAnsi="Times New Roman" w:cs="Times New Roman"/>
          <w:sz w:val="24"/>
          <w:szCs w:val="24"/>
        </w:rPr>
        <w:t xml:space="preserve"> </w:t>
      </w:r>
      <w:r w:rsidR="00C26111">
        <w:rPr>
          <w:rFonts w:ascii="Times New Roman" w:hAnsi="Times New Roman" w:cs="Times New Roman"/>
          <w:sz w:val="24"/>
          <w:szCs w:val="24"/>
        </w:rPr>
        <w:t xml:space="preserve"> </w:t>
      </w:r>
      <w:sdt>
        <w:sdtPr>
          <w:rPr>
            <w:rFonts w:ascii="Times New Roman" w:hAnsi="Times New Roman" w:cs="Times New Roman"/>
            <w:sz w:val="24"/>
            <w:szCs w:val="24"/>
          </w:rPr>
          <w:id w:val="755719587"/>
          <w:citation/>
        </w:sdtPr>
        <w:sdtEndPr/>
        <w:sdtContent>
          <w:r w:rsidR="00C26111">
            <w:rPr>
              <w:rFonts w:ascii="Times New Roman" w:hAnsi="Times New Roman" w:cs="Times New Roman"/>
              <w:sz w:val="24"/>
              <w:szCs w:val="24"/>
            </w:rPr>
            <w:fldChar w:fldCharType="begin"/>
          </w:r>
          <w:r w:rsidR="00C26111">
            <w:rPr>
              <w:rFonts w:ascii="Times New Roman" w:hAnsi="Times New Roman" w:cs="Times New Roman"/>
              <w:sz w:val="24"/>
              <w:szCs w:val="24"/>
            </w:rPr>
            <w:instrText xml:space="preserve"> CITATION Zse14 \l 1033 </w:instrText>
          </w:r>
          <w:r w:rsidR="00C26111">
            <w:rPr>
              <w:rFonts w:ascii="Times New Roman" w:hAnsi="Times New Roman" w:cs="Times New Roman"/>
              <w:sz w:val="24"/>
              <w:szCs w:val="24"/>
            </w:rPr>
            <w:fldChar w:fldCharType="separate"/>
          </w:r>
          <w:r w:rsidR="00C26111" w:rsidRPr="00C26111">
            <w:rPr>
              <w:rFonts w:ascii="Times New Roman" w:hAnsi="Times New Roman" w:cs="Times New Roman"/>
              <w:noProof/>
              <w:sz w:val="24"/>
              <w:szCs w:val="24"/>
            </w:rPr>
            <w:t>(Zselecky &amp; Yosef, 2014)</w:t>
          </w:r>
          <w:r w:rsidR="00C26111">
            <w:rPr>
              <w:rFonts w:ascii="Times New Roman" w:hAnsi="Times New Roman" w:cs="Times New Roman"/>
              <w:sz w:val="24"/>
              <w:szCs w:val="24"/>
            </w:rPr>
            <w:fldChar w:fldCharType="end"/>
          </w:r>
        </w:sdtContent>
      </w:sdt>
      <w:r w:rsidR="007502CA" w:rsidRPr="00C45A81">
        <w:rPr>
          <w:rFonts w:ascii="Times New Roman" w:hAnsi="Times New Roman" w:cs="Times New Roman"/>
          <w:sz w:val="24"/>
          <w:szCs w:val="24"/>
        </w:rPr>
        <w:t>, rural h</w:t>
      </w:r>
      <w:r w:rsidR="00641D27" w:rsidRPr="00C45A81">
        <w:rPr>
          <w:rFonts w:ascii="Times New Roman" w:hAnsi="Times New Roman" w:cs="Times New Roman"/>
          <w:sz w:val="24"/>
          <w:szCs w:val="24"/>
        </w:rPr>
        <w:t>ouseholds face natural, economic, and political risks</w:t>
      </w:r>
      <w:r w:rsidR="00A702E1" w:rsidRPr="00C45A81">
        <w:rPr>
          <w:rFonts w:ascii="Times New Roman" w:hAnsi="Times New Roman" w:cs="Times New Roman"/>
          <w:sz w:val="24"/>
          <w:szCs w:val="24"/>
        </w:rPr>
        <w:t xml:space="preserve"> which may result in conflicts. Conflict and climate change </w:t>
      </w:r>
      <w:r w:rsidR="00F75514" w:rsidRPr="00C45A81">
        <w:rPr>
          <w:rFonts w:ascii="Times New Roman" w:hAnsi="Times New Roman" w:cs="Times New Roman"/>
          <w:sz w:val="24"/>
          <w:szCs w:val="24"/>
        </w:rPr>
        <w:t xml:space="preserve">usually </w:t>
      </w:r>
      <w:r w:rsidR="00A702E1" w:rsidRPr="00C45A81">
        <w:rPr>
          <w:rFonts w:ascii="Times New Roman" w:hAnsi="Times New Roman" w:cs="Times New Roman"/>
          <w:sz w:val="24"/>
          <w:szCs w:val="24"/>
        </w:rPr>
        <w:t>wreak great havoc on household livelihoods, thereby resulting to displacement</w:t>
      </w:r>
      <w:r w:rsidR="007502CA" w:rsidRPr="00C45A81">
        <w:rPr>
          <w:rFonts w:ascii="Times New Roman" w:hAnsi="Times New Roman" w:cs="Times New Roman"/>
          <w:sz w:val="24"/>
          <w:szCs w:val="24"/>
        </w:rPr>
        <w:t xml:space="preserve"> and </w:t>
      </w:r>
      <w:r w:rsidR="00A702E1" w:rsidRPr="00C45A81">
        <w:rPr>
          <w:rFonts w:ascii="Times New Roman" w:hAnsi="Times New Roman" w:cs="Times New Roman"/>
          <w:sz w:val="24"/>
          <w:szCs w:val="24"/>
        </w:rPr>
        <w:t>gender disparities</w:t>
      </w:r>
      <w:r w:rsidR="007502CA" w:rsidRPr="00C45A81">
        <w:rPr>
          <w:rFonts w:ascii="Times New Roman" w:hAnsi="Times New Roman" w:cs="Times New Roman"/>
          <w:sz w:val="24"/>
          <w:szCs w:val="24"/>
        </w:rPr>
        <w:t xml:space="preserve">, with their </w:t>
      </w:r>
      <w:r w:rsidR="007A1087" w:rsidRPr="00C45A81">
        <w:rPr>
          <w:rFonts w:ascii="Times New Roman" w:hAnsi="Times New Roman" w:cs="Times New Roman"/>
          <w:sz w:val="24"/>
          <w:szCs w:val="24"/>
        </w:rPr>
        <w:t>attendant’s</w:t>
      </w:r>
      <w:r w:rsidR="007502CA" w:rsidRPr="00C45A81">
        <w:rPr>
          <w:rFonts w:ascii="Times New Roman" w:hAnsi="Times New Roman" w:cs="Times New Roman"/>
          <w:sz w:val="24"/>
          <w:szCs w:val="24"/>
        </w:rPr>
        <w:t xml:space="preserve"> negative impacts on </w:t>
      </w:r>
      <w:r w:rsidR="00A702E1" w:rsidRPr="00C45A81">
        <w:rPr>
          <w:rFonts w:ascii="Times New Roman" w:hAnsi="Times New Roman" w:cs="Times New Roman"/>
          <w:sz w:val="24"/>
          <w:szCs w:val="24"/>
        </w:rPr>
        <w:t>long-term recovery and development plan.</w:t>
      </w:r>
      <w:r w:rsidR="001D06DD" w:rsidRPr="00C45A81">
        <w:rPr>
          <w:rFonts w:ascii="Times New Roman" w:hAnsi="Times New Roman" w:cs="Times New Roman"/>
          <w:sz w:val="24"/>
          <w:szCs w:val="24"/>
        </w:rPr>
        <w:t xml:space="preserve"> </w:t>
      </w:r>
    </w:p>
    <w:p w14:paraId="75C52EAA" w14:textId="17BCCB1C" w:rsidR="00C76DF4" w:rsidRPr="00C45A81" w:rsidRDefault="00000194" w:rsidP="00692317">
      <w:pPr>
        <w:spacing w:line="480" w:lineRule="auto"/>
        <w:jc w:val="both"/>
        <w:rPr>
          <w:rFonts w:ascii="Times New Roman" w:hAnsi="Times New Roman" w:cs="Times New Roman"/>
          <w:sz w:val="24"/>
          <w:szCs w:val="24"/>
        </w:rPr>
      </w:pPr>
      <w:r w:rsidRPr="00000194">
        <w:rPr>
          <w:rFonts w:ascii="Times New Roman" w:hAnsi="Times New Roman" w:cs="Times New Roman"/>
          <w:sz w:val="24"/>
          <w:szCs w:val="24"/>
        </w:rPr>
        <w:t xml:space="preserve">Food production, availability, access, quality, and stability are all </w:t>
      </w:r>
      <w:r w:rsidR="005A7AE8">
        <w:rPr>
          <w:rFonts w:ascii="Times New Roman" w:hAnsi="Times New Roman" w:cs="Times New Roman"/>
          <w:sz w:val="24"/>
          <w:szCs w:val="24"/>
        </w:rPr>
        <w:t xml:space="preserve">influenced </w:t>
      </w:r>
      <w:r w:rsidRPr="00000194">
        <w:rPr>
          <w:rFonts w:ascii="Times New Roman" w:hAnsi="Times New Roman" w:cs="Times New Roman"/>
          <w:sz w:val="24"/>
          <w:szCs w:val="24"/>
        </w:rPr>
        <w:t xml:space="preserve">by climate change, which includes </w:t>
      </w:r>
      <w:r w:rsidR="005A7AE8">
        <w:rPr>
          <w:rFonts w:ascii="Times New Roman" w:hAnsi="Times New Roman" w:cs="Times New Roman"/>
          <w:sz w:val="24"/>
          <w:szCs w:val="24"/>
        </w:rPr>
        <w:t>warming weather</w:t>
      </w:r>
      <w:r w:rsidRPr="00000194">
        <w:rPr>
          <w:rFonts w:ascii="Times New Roman" w:hAnsi="Times New Roman" w:cs="Times New Roman"/>
          <w:sz w:val="24"/>
          <w:szCs w:val="24"/>
        </w:rPr>
        <w:t xml:space="preserve">, </w:t>
      </w:r>
      <w:r w:rsidR="005A7AE8">
        <w:rPr>
          <w:rFonts w:ascii="Times New Roman" w:hAnsi="Times New Roman" w:cs="Times New Roman"/>
          <w:sz w:val="24"/>
          <w:szCs w:val="24"/>
        </w:rPr>
        <w:t>droughts</w:t>
      </w:r>
      <w:r w:rsidRPr="00000194">
        <w:rPr>
          <w:rFonts w:ascii="Times New Roman" w:hAnsi="Times New Roman" w:cs="Times New Roman"/>
          <w:sz w:val="24"/>
          <w:szCs w:val="24"/>
        </w:rPr>
        <w:t xml:space="preserve">, growing CO2 levels in the </w:t>
      </w:r>
      <w:r w:rsidR="005A7AE8">
        <w:rPr>
          <w:rFonts w:ascii="Times New Roman" w:hAnsi="Times New Roman" w:cs="Times New Roman"/>
          <w:sz w:val="24"/>
          <w:szCs w:val="24"/>
        </w:rPr>
        <w:t>environment</w:t>
      </w:r>
      <w:r>
        <w:rPr>
          <w:rFonts w:ascii="Times New Roman" w:hAnsi="Times New Roman" w:cs="Times New Roman"/>
          <w:sz w:val="24"/>
          <w:szCs w:val="24"/>
        </w:rPr>
        <w:t xml:space="preserve"> </w:t>
      </w:r>
      <w:r w:rsidR="001D06DD" w:rsidRPr="00C45A81">
        <w:rPr>
          <w:rFonts w:ascii="Times New Roman" w:hAnsi="Times New Roman" w:cs="Times New Roman"/>
          <w:sz w:val="24"/>
          <w:szCs w:val="24"/>
        </w:rPr>
        <w:t>thereby resulting to the negative effects of food insecurity and hunger</w:t>
      </w:r>
      <w:sdt>
        <w:sdtPr>
          <w:rPr>
            <w:rFonts w:ascii="Times New Roman" w:hAnsi="Times New Roman" w:cs="Times New Roman"/>
            <w:sz w:val="24"/>
            <w:szCs w:val="24"/>
          </w:rPr>
          <w:id w:val="-731157394"/>
          <w:citation/>
        </w:sdtPr>
        <w:sdtEndPr/>
        <w:sdtContent>
          <w:r w:rsidR="001D06DD" w:rsidRPr="00C45A81">
            <w:rPr>
              <w:rFonts w:ascii="Times New Roman" w:hAnsi="Times New Roman" w:cs="Times New Roman"/>
              <w:sz w:val="24"/>
              <w:szCs w:val="24"/>
            </w:rPr>
            <w:fldChar w:fldCharType="begin"/>
          </w:r>
          <w:r w:rsidR="00FA70D3">
            <w:rPr>
              <w:rFonts w:ascii="Times New Roman" w:hAnsi="Times New Roman" w:cs="Times New Roman"/>
              <w:sz w:val="24"/>
              <w:szCs w:val="24"/>
            </w:rPr>
            <w:instrText xml:space="preserve">CITATION Placeholder3 \l 1033 </w:instrText>
          </w:r>
          <w:r w:rsidR="001D06DD" w:rsidRPr="00C45A81">
            <w:rPr>
              <w:rFonts w:ascii="Times New Roman" w:hAnsi="Times New Roman" w:cs="Times New Roman"/>
              <w:sz w:val="24"/>
              <w:szCs w:val="24"/>
            </w:rPr>
            <w:fldChar w:fldCharType="separate"/>
          </w:r>
          <w:r w:rsidR="0004050A">
            <w:rPr>
              <w:rFonts w:ascii="Times New Roman" w:hAnsi="Times New Roman" w:cs="Times New Roman"/>
              <w:noProof/>
              <w:sz w:val="24"/>
              <w:szCs w:val="24"/>
            </w:rPr>
            <w:t xml:space="preserve"> </w:t>
          </w:r>
          <w:r w:rsidR="0004050A" w:rsidRPr="0004050A">
            <w:rPr>
              <w:rFonts w:ascii="Times New Roman" w:hAnsi="Times New Roman" w:cs="Times New Roman"/>
              <w:noProof/>
              <w:sz w:val="24"/>
              <w:szCs w:val="24"/>
            </w:rPr>
            <w:t>(von Grebmer, et al., Global Hunger Index by Severity "Map in 2020 Global Hunger Index; One Decade to Zero Hunger, 2020)</w:t>
          </w:r>
          <w:r w:rsidR="001D06DD" w:rsidRPr="00C45A81">
            <w:rPr>
              <w:rFonts w:ascii="Times New Roman" w:hAnsi="Times New Roman" w:cs="Times New Roman"/>
              <w:sz w:val="24"/>
              <w:szCs w:val="24"/>
            </w:rPr>
            <w:fldChar w:fldCharType="end"/>
          </w:r>
        </w:sdtContent>
      </w:sdt>
      <w:r w:rsidR="001D06DD" w:rsidRPr="00C45A81">
        <w:rPr>
          <w:rFonts w:ascii="Times New Roman" w:hAnsi="Times New Roman" w:cs="Times New Roman"/>
          <w:sz w:val="24"/>
          <w:szCs w:val="24"/>
        </w:rPr>
        <w:t xml:space="preserve">. </w:t>
      </w:r>
      <w:r w:rsidR="00074BE5" w:rsidRPr="00C45A81">
        <w:rPr>
          <w:rFonts w:ascii="Times New Roman" w:hAnsi="Times New Roman" w:cs="Times New Roman"/>
          <w:sz w:val="24"/>
          <w:szCs w:val="24"/>
        </w:rPr>
        <w:t>A country's factor endowment determines its economic development</w:t>
      </w:r>
      <w:r w:rsidR="008D2A84" w:rsidRPr="00C45A81">
        <w:rPr>
          <w:rFonts w:ascii="Times New Roman" w:hAnsi="Times New Roman" w:cs="Times New Roman"/>
          <w:sz w:val="24"/>
          <w:szCs w:val="24"/>
        </w:rPr>
        <w:t xml:space="preserve"> which can either be nonhuman and human resources</w:t>
      </w:r>
      <w:r w:rsidR="00AA7855" w:rsidRPr="00C45A81">
        <w:rPr>
          <w:rFonts w:ascii="Times New Roman" w:hAnsi="Times New Roman" w:cs="Times New Roman"/>
          <w:sz w:val="24"/>
          <w:szCs w:val="24"/>
        </w:rPr>
        <w:t>,</w:t>
      </w:r>
      <w:r w:rsidR="008D2A84" w:rsidRPr="00C45A81">
        <w:rPr>
          <w:rFonts w:ascii="Times New Roman" w:hAnsi="Times New Roman" w:cs="Times New Roman"/>
          <w:sz w:val="24"/>
          <w:szCs w:val="24"/>
        </w:rPr>
        <w:t xml:space="preserve"> </w:t>
      </w:r>
      <w:r w:rsidR="00AA7855" w:rsidRPr="00C45A81">
        <w:rPr>
          <w:rFonts w:ascii="Times New Roman" w:hAnsi="Times New Roman" w:cs="Times New Roman"/>
          <w:sz w:val="24"/>
          <w:szCs w:val="24"/>
        </w:rPr>
        <w:t>however h</w:t>
      </w:r>
      <w:r w:rsidR="008D2A84" w:rsidRPr="00C45A81">
        <w:rPr>
          <w:rFonts w:ascii="Times New Roman" w:hAnsi="Times New Roman" w:cs="Times New Roman"/>
          <w:sz w:val="24"/>
          <w:szCs w:val="24"/>
        </w:rPr>
        <w:t>uman resources' productive ability</w:t>
      </w:r>
      <w:r w:rsidR="00AA7855" w:rsidRPr="00C45A81">
        <w:rPr>
          <w:rFonts w:ascii="Times New Roman" w:hAnsi="Times New Roman" w:cs="Times New Roman"/>
          <w:sz w:val="24"/>
          <w:szCs w:val="24"/>
        </w:rPr>
        <w:t xml:space="preserve"> </w:t>
      </w:r>
      <w:r w:rsidR="008D2A84" w:rsidRPr="00C45A81">
        <w:rPr>
          <w:rFonts w:ascii="Times New Roman" w:hAnsi="Times New Roman" w:cs="Times New Roman"/>
          <w:sz w:val="24"/>
          <w:szCs w:val="24"/>
        </w:rPr>
        <w:t xml:space="preserve">is determined by </w:t>
      </w:r>
      <w:r w:rsidR="008D2A84" w:rsidRPr="00C45A81">
        <w:rPr>
          <w:rFonts w:ascii="Times New Roman" w:hAnsi="Times New Roman" w:cs="Times New Roman"/>
          <w:sz w:val="24"/>
          <w:szCs w:val="24"/>
        </w:rPr>
        <w:lastRenderedPageBreak/>
        <w:t>how well a household is fed.</w:t>
      </w:r>
      <w:r w:rsidR="00AA7855" w:rsidRPr="00C45A81">
        <w:rPr>
          <w:rFonts w:ascii="Times New Roman" w:hAnsi="Times New Roman" w:cs="Times New Roman"/>
          <w:sz w:val="24"/>
          <w:szCs w:val="24"/>
        </w:rPr>
        <w:t xml:space="preserve"> Consequently, the relevance of the human factor in economic development underpins </w:t>
      </w:r>
      <w:r w:rsidR="00050F5E" w:rsidRPr="00050F5E">
        <w:rPr>
          <w:rFonts w:ascii="Times New Roman" w:hAnsi="Times New Roman" w:cs="Times New Roman"/>
          <w:sz w:val="24"/>
          <w:szCs w:val="24"/>
        </w:rPr>
        <w:t xml:space="preserve">a society's </w:t>
      </w:r>
      <w:r w:rsidR="00C15367">
        <w:rPr>
          <w:rFonts w:ascii="Times New Roman" w:hAnsi="Times New Roman" w:cs="Times New Roman"/>
          <w:sz w:val="24"/>
          <w:szCs w:val="24"/>
        </w:rPr>
        <w:t>worries about dietary stability</w:t>
      </w:r>
      <w:r w:rsidR="00050F5E" w:rsidRPr="00050F5E">
        <w:rPr>
          <w:rFonts w:ascii="Times New Roman" w:hAnsi="Times New Roman" w:cs="Times New Roman"/>
          <w:sz w:val="24"/>
          <w:szCs w:val="24"/>
        </w:rPr>
        <w:t xml:space="preserve"> </w:t>
      </w:r>
      <w:sdt>
        <w:sdtPr>
          <w:rPr>
            <w:rFonts w:ascii="Times New Roman" w:hAnsi="Times New Roman" w:cs="Times New Roman"/>
            <w:sz w:val="24"/>
            <w:szCs w:val="24"/>
          </w:rPr>
          <w:id w:val="855693400"/>
          <w:citation/>
        </w:sdtPr>
        <w:sdtEndPr/>
        <w:sdtContent>
          <w:r w:rsidR="0020287A" w:rsidRPr="00C45A81">
            <w:rPr>
              <w:rFonts w:ascii="Times New Roman" w:hAnsi="Times New Roman" w:cs="Times New Roman"/>
              <w:sz w:val="24"/>
              <w:szCs w:val="24"/>
            </w:rPr>
            <w:fldChar w:fldCharType="begin"/>
          </w:r>
          <w:r w:rsidR="000E6327">
            <w:rPr>
              <w:rFonts w:ascii="Times New Roman" w:hAnsi="Times New Roman" w:cs="Times New Roman"/>
              <w:sz w:val="24"/>
              <w:szCs w:val="24"/>
            </w:rPr>
            <w:instrText xml:space="preserve">CITATION Oku01 \l 1033 </w:instrText>
          </w:r>
          <w:r w:rsidR="0020287A"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(Okunmadewa, 2001)</w:t>
          </w:r>
          <w:r w:rsidR="0020287A" w:rsidRPr="00C45A81">
            <w:rPr>
              <w:rFonts w:ascii="Times New Roman" w:hAnsi="Times New Roman" w:cs="Times New Roman"/>
              <w:sz w:val="24"/>
              <w:szCs w:val="24"/>
            </w:rPr>
            <w:fldChar w:fldCharType="end"/>
          </w:r>
        </w:sdtContent>
      </w:sdt>
      <w:r w:rsidR="0020287A" w:rsidRPr="00C45A81">
        <w:rPr>
          <w:rFonts w:ascii="Times New Roman" w:hAnsi="Times New Roman" w:cs="Times New Roman"/>
          <w:sz w:val="24"/>
          <w:szCs w:val="24"/>
        </w:rPr>
        <w:t xml:space="preserve">. </w:t>
      </w:r>
      <w:r w:rsidR="000A4660" w:rsidRPr="00C45A81">
        <w:rPr>
          <w:rFonts w:ascii="Times New Roman" w:hAnsi="Times New Roman" w:cs="Times New Roman"/>
          <w:sz w:val="24"/>
          <w:szCs w:val="24"/>
        </w:rPr>
        <w:t xml:space="preserve">Although agriculture-led growth has helped many Asian and Latin American countries reduce food poverty and restructure their economies, but </w:t>
      </w:r>
      <w:r w:rsidRPr="00000194">
        <w:rPr>
          <w:rFonts w:ascii="Times New Roman" w:hAnsi="Times New Roman" w:cs="Times New Roman"/>
          <w:sz w:val="24"/>
          <w:szCs w:val="24"/>
        </w:rPr>
        <w:t xml:space="preserve">majority </w:t>
      </w:r>
      <w:r w:rsidR="009A7AE3">
        <w:rPr>
          <w:rFonts w:ascii="Times New Roman" w:hAnsi="Times New Roman" w:cs="Times New Roman"/>
          <w:sz w:val="24"/>
          <w:szCs w:val="24"/>
        </w:rPr>
        <w:t>of African nations had struggled with providing conditions for a robust invention of agriculture</w:t>
      </w:r>
      <w:r w:rsidRPr="00000194">
        <w:rPr>
          <w:rFonts w:ascii="Times New Roman" w:hAnsi="Times New Roman" w:cs="Times New Roman"/>
          <w:sz w:val="24"/>
          <w:szCs w:val="24"/>
        </w:rPr>
        <w:t xml:space="preserve"> </w:t>
      </w:r>
      <w:sdt>
        <w:sdtPr>
          <w:rPr>
            <w:rFonts w:ascii="Times New Roman" w:hAnsi="Times New Roman" w:cs="Times New Roman"/>
            <w:sz w:val="24"/>
            <w:szCs w:val="24"/>
          </w:rPr>
          <w:id w:val="-2146658772"/>
          <w:citation/>
        </w:sdtPr>
        <w:sdtEndPr/>
        <w:sdtContent>
          <w:r w:rsidR="000A4660" w:rsidRPr="00C45A81">
            <w:rPr>
              <w:rFonts w:ascii="Times New Roman" w:hAnsi="Times New Roman" w:cs="Times New Roman"/>
              <w:sz w:val="24"/>
              <w:szCs w:val="24"/>
            </w:rPr>
            <w:fldChar w:fldCharType="begin"/>
          </w:r>
          <w:r w:rsidR="00666D43">
            <w:rPr>
              <w:rFonts w:ascii="Times New Roman" w:hAnsi="Times New Roman" w:cs="Times New Roman"/>
              <w:sz w:val="24"/>
              <w:szCs w:val="24"/>
            </w:rPr>
            <w:instrText xml:space="preserve">CITATION Adj18 \l 1033 </w:instrText>
          </w:r>
          <w:r w:rsidR="000A4660"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(Adjimoti &amp; Kwadzo, 2018)</w:t>
          </w:r>
          <w:r w:rsidR="000A4660" w:rsidRPr="00C45A81">
            <w:rPr>
              <w:rFonts w:ascii="Times New Roman" w:hAnsi="Times New Roman" w:cs="Times New Roman"/>
              <w:sz w:val="24"/>
              <w:szCs w:val="24"/>
            </w:rPr>
            <w:fldChar w:fldCharType="end"/>
          </w:r>
        </w:sdtContent>
      </w:sdt>
      <w:r w:rsidR="000A4660" w:rsidRPr="00C45A81">
        <w:rPr>
          <w:rFonts w:ascii="Times New Roman" w:hAnsi="Times New Roman" w:cs="Times New Roman"/>
          <w:sz w:val="24"/>
          <w:szCs w:val="24"/>
        </w:rPr>
        <w:t>.</w:t>
      </w:r>
      <w:r w:rsidR="008D2A84" w:rsidRPr="00C45A81">
        <w:rPr>
          <w:rFonts w:ascii="Times New Roman" w:hAnsi="Times New Roman" w:cs="Times New Roman"/>
          <w:sz w:val="24"/>
          <w:szCs w:val="24"/>
        </w:rPr>
        <w:t xml:space="preserve"> </w:t>
      </w:r>
    </w:p>
    <w:p w14:paraId="357AAF75" w14:textId="521CB494" w:rsidR="00DD7B85" w:rsidRDefault="00027230"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One of the features of emerging nations including Nigeria is food insecurity</w:t>
      </w:r>
      <w:r w:rsidR="008B1F01" w:rsidRPr="00C45A81">
        <w:rPr>
          <w:rFonts w:ascii="Times New Roman" w:hAnsi="Times New Roman" w:cs="Times New Roman"/>
          <w:sz w:val="24"/>
          <w:szCs w:val="24"/>
        </w:rPr>
        <w:t xml:space="preserve"> both in terms of quality and quantity. </w:t>
      </w:r>
      <w:r w:rsidR="00710908" w:rsidRPr="00710908">
        <w:rPr>
          <w:rFonts w:ascii="Times New Roman" w:hAnsi="Times New Roman" w:cs="Times New Roman"/>
          <w:sz w:val="24"/>
          <w:szCs w:val="24"/>
        </w:rPr>
        <w:t>Nigeria is Africa's most populated country, with about 200 million people</w:t>
      </w:r>
      <w:r w:rsidR="00710908">
        <w:rPr>
          <w:rFonts w:ascii="Times New Roman" w:hAnsi="Times New Roman" w:cs="Times New Roman"/>
          <w:sz w:val="24"/>
          <w:szCs w:val="24"/>
        </w:rPr>
        <w:t>,</w:t>
      </w:r>
      <w:r w:rsidR="002416B9">
        <w:rPr>
          <w:rFonts w:ascii="Times New Roman" w:hAnsi="Times New Roman" w:cs="Times New Roman"/>
          <w:sz w:val="24"/>
          <w:szCs w:val="24"/>
        </w:rPr>
        <w:t xml:space="preserve"> </w:t>
      </w:r>
      <w:r w:rsidR="002416B9" w:rsidRPr="002416B9">
        <w:rPr>
          <w:rFonts w:ascii="Times New Roman" w:hAnsi="Times New Roman" w:cs="Times New Roman"/>
          <w:sz w:val="24"/>
          <w:szCs w:val="24"/>
        </w:rPr>
        <w:t>and an economy with a projected Gross Domestic Product (GDP) of $500 billion and a 3 % annual growth rate</w:t>
      </w:r>
      <w:r w:rsidR="002416B9">
        <w:rPr>
          <w:rFonts w:ascii="Times New Roman" w:hAnsi="Times New Roman" w:cs="Times New Roman"/>
          <w:sz w:val="24"/>
          <w:szCs w:val="24"/>
        </w:rPr>
        <w:t>. In spite of this, o</w:t>
      </w:r>
      <w:r w:rsidR="002416B9" w:rsidRPr="002416B9">
        <w:rPr>
          <w:rFonts w:ascii="Times New Roman" w:hAnsi="Times New Roman" w:cs="Times New Roman"/>
          <w:sz w:val="24"/>
          <w:szCs w:val="24"/>
        </w:rPr>
        <w:t>ver 80% of the country’s</w:t>
      </w:r>
      <w:r w:rsidR="002416B9">
        <w:rPr>
          <w:rFonts w:ascii="Times New Roman" w:hAnsi="Times New Roman" w:cs="Times New Roman"/>
          <w:sz w:val="24"/>
          <w:szCs w:val="24"/>
        </w:rPr>
        <w:t xml:space="preserve"> total</w:t>
      </w:r>
      <w:r w:rsidR="002416B9" w:rsidRPr="002416B9">
        <w:rPr>
          <w:rFonts w:ascii="Times New Roman" w:hAnsi="Times New Roman" w:cs="Times New Roman"/>
          <w:sz w:val="24"/>
          <w:szCs w:val="24"/>
        </w:rPr>
        <w:t xml:space="preserve"> earnings still comes from crude oil and gas </w:t>
      </w:r>
      <w:sdt>
        <w:sdtPr>
          <w:rPr>
            <w:rFonts w:ascii="Times New Roman" w:hAnsi="Times New Roman" w:cs="Times New Roman"/>
            <w:sz w:val="24"/>
            <w:szCs w:val="24"/>
          </w:rPr>
          <w:id w:val="1803962459"/>
          <w:citation/>
        </w:sdtPr>
        <w:sdtEndPr/>
        <w:sdtContent>
          <w:r w:rsidR="002416B9" w:rsidRPr="002416B9">
            <w:rPr>
              <w:rFonts w:ascii="Times New Roman" w:hAnsi="Times New Roman" w:cs="Times New Roman"/>
              <w:sz w:val="24"/>
              <w:szCs w:val="24"/>
            </w:rPr>
            <w:fldChar w:fldCharType="begin"/>
          </w:r>
          <w:r w:rsidR="00C15C6D">
            <w:rPr>
              <w:rFonts w:ascii="Times New Roman" w:hAnsi="Times New Roman" w:cs="Times New Roman"/>
              <w:sz w:val="24"/>
              <w:szCs w:val="24"/>
            </w:rPr>
            <w:instrText xml:space="preserve">CITATION Fas20 \l 1033 </w:instrText>
          </w:r>
          <w:r w:rsidR="002416B9" w:rsidRPr="002416B9">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(Fasanya &amp; Odudu, 2020)</w:t>
          </w:r>
          <w:r w:rsidR="002416B9" w:rsidRPr="002416B9">
            <w:rPr>
              <w:rFonts w:ascii="Times New Roman" w:hAnsi="Times New Roman" w:cs="Times New Roman"/>
              <w:sz w:val="24"/>
              <w:szCs w:val="24"/>
            </w:rPr>
            <w:fldChar w:fldCharType="end"/>
          </w:r>
        </w:sdtContent>
      </w:sdt>
      <w:r w:rsidR="002416B9" w:rsidRPr="002416B9">
        <w:rPr>
          <w:rFonts w:ascii="Times New Roman" w:hAnsi="Times New Roman" w:cs="Times New Roman"/>
          <w:sz w:val="24"/>
          <w:szCs w:val="24"/>
        </w:rPr>
        <w:t>.</w:t>
      </w:r>
      <w:r w:rsidR="00B77705">
        <w:rPr>
          <w:rFonts w:ascii="Times New Roman" w:hAnsi="Times New Roman" w:cs="Times New Roman"/>
          <w:sz w:val="24"/>
          <w:szCs w:val="24"/>
        </w:rPr>
        <w:t xml:space="preserve"> </w:t>
      </w:r>
      <w:r w:rsidR="00B77705" w:rsidRPr="00B77705">
        <w:rPr>
          <w:rFonts w:ascii="Times New Roman" w:hAnsi="Times New Roman" w:cs="Times New Roman"/>
          <w:sz w:val="24"/>
          <w:szCs w:val="24"/>
        </w:rPr>
        <w:t xml:space="preserve">Despite the oil sector's monocultural characteristics, </w:t>
      </w:r>
      <w:r>
        <w:rPr>
          <w:rFonts w:ascii="Times New Roman" w:hAnsi="Times New Roman" w:cs="Times New Roman"/>
          <w:sz w:val="24"/>
          <w:szCs w:val="24"/>
        </w:rPr>
        <w:t xml:space="preserve">large percentage of Nigerians make their living from agriculture </w:t>
      </w:r>
      <w:r w:rsidR="00B77705" w:rsidRPr="00B77705">
        <w:rPr>
          <w:rFonts w:ascii="Times New Roman" w:hAnsi="Times New Roman" w:cs="Times New Roman"/>
          <w:sz w:val="24"/>
          <w:szCs w:val="24"/>
        </w:rPr>
        <w:t>with a</w:t>
      </w:r>
      <w:r w:rsidR="00B77705">
        <w:rPr>
          <w:rFonts w:ascii="Times New Roman" w:hAnsi="Times New Roman" w:cs="Times New Roman"/>
          <w:sz w:val="24"/>
          <w:szCs w:val="24"/>
        </w:rPr>
        <w:t>bout</w:t>
      </w:r>
      <w:r w:rsidR="00B77705" w:rsidRPr="00B77705">
        <w:rPr>
          <w:rFonts w:ascii="Times New Roman" w:hAnsi="Times New Roman" w:cs="Times New Roman"/>
          <w:sz w:val="24"/>
          <w:szCs w:val="24"/>
        </w:rPr>
        <w:t xml:space="preserve"> 70% of the population involved in subsistence agriculture, and </w:t>
      </w:r>
      <w:r w:rsidR="00357E93">
        <w:rPr>
          <w:rFonts w:ascii="Times New Roman" w:hAnsi="Times New Roman" w:cs="Times New Roman"/>
          <w:sz w:val="24"/>
          <w:szCs w:val="24"/>
        </w:rPr>
        <w:t>b</w:t>
      </w:r>
      <w:r w:rsidR="00357E93" w:rsidRPr="00357E93">
        <w:rPr>
          <w:rFonts w:ascii="Times New Roman" w:hAnsi="Times New Roman" w:cs="Times New Roman"/>
          <w:sz w:val="24"/>
          <w:szCs w:val="24"/>
        </w:rPr>
        <w:t>etween January and March of this year, it contributed 22.35</w:t>
      </w:r>
      <w:r w:rsidR="00357E93">
        <w:rPr>
          <w:rFonts w:ascii="Times New Roman" w:hAnsi="Times New Roman" w:cs="Times New Roman"/>
          <w:sz w:val="24"/>
          <w:szCs w:val="24"/>
        </w:rPr>
        <w:t>%</w:t>
      </w:r>
      <w:r w:rsidR="00357E93" w:rsidRPr="00357E93">
        <w:rPr>
          <w:rFonts w:ascii="Times New Roman" w:hAnsi="Times New Roman" w:cs="Times New Roman"/>
          <w:sz w:val="24"/>
          <w:szCs w:val="24"/>
        </w:rPr>
        <w:t xml:space="preserve"> of total GDP</w:t>
      </w:r>
      <w:r w:rsidR="00B77705">
        <w:rPr>
          <w:rFonts w:ascii="Times New Roman" w:hAnsi="Times New Roman" w:cs="Times New Roman"/>
          <w:sz w:val="24"/>
          <w:szCs w:val="24"/>
        </w:rPr>
        <w:t xml:space="preserve"> </w:t>
      </w:r>
      <w:sdt>
        <w:sdtPr>
          <w:rPr>
            <w:rFonts w:ascii="Times New Roman" w:hAnsi="Times New Roman" w:cs="Times New Roman"/>
            <w:sz w:val="24"/>
            <w:szCs w:val="24"/>
          </w:rPr>
          <w:id w:val="219880744"/>
          <w:citation/>
        </w:sdtPr>
        <w:sdtEndPr/>
        <w:sdtContent>
          <w:r w:rsidR="00B77705">
            <w:rPr>
              <w:rFonts w:ascii="Times New Roman" w:hAnsi="Times New Roman" w:cs="Times New Roman"/>
              <w:sz w:val="24"/>
              <w:szCs w:val="24"/>
            </w:rPr>
            <w:fldChar w:fldCharType="begin"/>
          </w:r>
          <w:r w:rsidR="00B77705">
            <w:rPr>
              <w:rFonts w:ascii="Times New Roman" w:hAnsi="Times New Roman" w:cs="Times New Roman"/>
              <w:sz w:val="24"/>
              <w:szCs w:val="24"/>
            </w:rPr>
            <w:instrText xml:space="preserve">CITATION FAO21 \t  \l 1033 </w:instrText>
          </w:r>
          <w:r w:rsidR="00B77705">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(FAO, 2021)</w:t>
          </w:r>
          <w:r w:rsidR="00B77705">
            <w:rPr>
              <w:rFonts w:ascii="Times New Roman" w:hAnsi="Times New Roman" w:cs="Times New Roman"/>
              <w:sz w:val="24"/>
              <w:szCs w:val="24"/>
            </w:rPr>
            <w:fldChar w:fldCharType="end"/>
          </w:r>
        </w:sdtContent>
      </w:sdt>
      <w:r w:rsidR="00B77705">
        <w:rPr>
          <w:rFonts w:ascii="Times New Roman" w:hAnsi="Times New Roman" w:cs="Times New Roman"/>
          <w:sz w:val="24"/>
          <w:szCs w:val="24"/>
        </w:rPr>
        <w:t xml:space="preserve">. </w:t>
      </w:r>
    </w:p>
    <w:p w14:paraId="188B164E" w14:textId="4C02997C" w:rsidR="00155EA8" w:rsidRPr="00C45A81" w:rsidRDefault="00EF41CF"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 Nigeria was ranked 98th out of 107</w:t>
      </w:r>
      <w:r w:rsidR="007E7375" w:rsidRPr="00C45A81">
        <w:rPr>
          <w:rFonts w:ascii="Times New Roman" w:hAnsi="Times New Roman" w:cs="Times New Roman"/>
          <w:sz w:val="24"/>
          <w:szCs w:val="24"/>
        </w:rPr>
        <w:t xml:space="preserve"> countries </w:t>
      </w:r>
      <w:r w:rsidRPr="00C45A81">
        <w:rPr>
          <w:rFonts w:ascii="Times New Roman" w:hAnsi="Times New Roman" w:cs="Times New Roman"/>
          <w:sz w:val="24"/>
          <w:szCs w:val="24"/>
        </w:rPr>
        <w:t>with appropriate data to compute the Global Hunger Index (GHI) which is used for assessing households in year 2020.</w:t>
      </w:r>
      <w:r w:rsidR="00641D27" w:rsidRPr="00C45A81">
        <w:rPr>
          <w:rFonts w:ascii="Times New Roman" w:hAnsi="Times New Roman" w:cs="Times New Roman"/>
          <w:sz w:val="24"/>
          <w:szCs w:val="24"/>
        </w:rPr>
        <w:t xml:space="preserve"> </w:t>
      </w:r>
      <w:r w:rsidR="00E86887" w:rsidRPr="00E86887">
        <w:rPr>
          <w:rFonts w:ascii="Times New Roman" w:hAnsi="Times New Roman" w:cs="Times New Roman"/>
          <w:sz w:val="24"/>
          <w:szCs w:val="24"/>
        </w:rPr>
        <w:t>The Global Hunger Index (GHI)</w:t>
      </w:r>
      <w:r w:rsidR="00027230">
        <w:rPr>
          <w:rFonts w:ascii="Times New Roman" w:hAnsi="Times New Roman" w:cs="Times New Roman"/>
          <w:sz w:val="24"/>
          <w:szCs w:val="24"/>
        </w:rPr>
        <w:t xml:space="preserve"> offers </w:t>
      </w:r>
      <w:r w:rsidR="00E86887" w:rsidRPr="00E86887">
        <w:rPr>
          <w:rFonts w:ascii="Times New Roman" w:hAnsi="Times New Roman" w:cs="Times New Roman"/>
          <w:sz w:val="24"/>
          <w:szCs w:val="24"/>
        </w:rPr>
        <w:t xml:space="preserve">method </w:t>
      </w:r>
      <w:r w:rsidR="00027230">
        <w:rPr>
          <w:rFonts w:ascii="Times New Roman" w:hAnsi="Times New Roman" w:cs="Times New Roman"/>
          <w:sz w:val="24"/>
          <w:szCs w:val="24"/>
        </w:rPr>
        <w:t>in</w:t>
      </w:r>
      <w:r w:rsidR="00E86887" w:rsidRPr="00E86887">
        <w:rPr>
          <w:rFonts w:ascii="Times New Roman" w:hAnsi="Times New Roman" w:cs="Times New Roman"/>
          <w:sz w:val="24"/>
          <w:szCs w:val="24"/>
        </w:rPr>
        <w:t xml:space="preserve"> tracking and </w:t>
      </w:r>
      <w:r w:rsidR="00027230">
        <w:rPr>
          <w:rFonts w:ascii="Times New Roman" w:hAnsi="Times New Roman" w:cs="Times New Roman"/>
          <w:sz w:val="24"/>
          <w:szCs w:val="24"/>
        </w:rPr>
        <w:t>quantifying starvation</w:t>
      </w:r>
      <w:r w:rsidR="00E86887" w:rsidRPr="00E86887">
        <w:rPr>
          <w:rFonts w:ascii="Times New Roman" w:hAnsi="Times New Roman" w:cs="Times New Roman"/>
          <w:sz w:val="24"/>
          <w:szCs w:val="24"/>
        </w:rPr>
        <w:t xml:space="preserve"> on </w:t>
      </w:r>
      <w:r w:rsidR="00B106C4">
        <w:rPr>
          <w:rFonts w:ascii="Times New Roman" w:hAnsi="Times New Roman" w:cs="Times New Roman"/>
          <w:sz w:val="24"/>
          <w:szCs w:val="24"/>
        </w:rPr>
        <w:t>international</w:t>
      </w:r>
      <w:r w:rsidR="00E86887" w:rsidRPr="00E86887">
        <w:rPr>
          <w:rFonts w:ascii="Times New Roman" w:hAnsi="Times New Roman" w:cs="Times New Roman"/>
          <w:sz w:val="24"/>
          <w:szCs w:val="24"/>
        </w:rPr>
        <w:t xml:space="preserve">, </w:t>
      </w:r>
      <w:r w:rsidR="00B106C4">
        <w:rPr>
          <w:rFonts w:ascii="Times New Roman" w:hAnsi="Times New Roman" w:cs="Times New Roman"/>
          <w:sz w:val="24"/>
          <w:szCs w:val="24"/>
        </w:rPr>
        <w:t>local</w:t>
      </w:r>
      <w:r w:rsidR="00E86887" w:rsidRPr="00E86887">
        <w:rPr>
          <w:rFonts w:ascii="Times New Roman" w:hAnsi="Times New Roman" w:cs="Times New Roman"/>
          <w:sz w:val="24"/>
          <w:szCs w:val="24"/>
        </w:rPr>
        <w:t>, a</w:t>
      </w:r>
      <w:r w:rsidR="00027230">
        <w:rPr>
          <w:rFonts w:ascii="Times New Roman" w:hAnsi="Times New Roman" w:cs="Times New Roman"/>
          <w:sz w:val="24"/>
          <w:szCs w:val="24"/>
        </w:rPr>
        <w:t xml:space="preserve">s well as </w:t>
      </w:r>
      <w:r w:rsidR="00B106C4">
        <w:rPr>
          <w:rFonts w:ascii="Times New Roman" w:hAnsi="Times New Roman" w:cs="Times New Roman"/>
          <w:sz w:val="24"/>
          <w:szCs w:val="24"/>
        </w:rPr>
        <w:t>state</w:t>
      </w:r>
      <w:r w:rsidR="00E86887" w:rsidRPr="00E86887">
        <w:rPr>
          <w:rFonts w:ascii="Times New Roman" w:hAnsi="Times New Roman" w:cs="Times New Roman"/>
          <w:sz w:val="24"/>
          <w:szCs w:val="24"/>
        </w:rPr>
        <w:t xml:space="preserve"> level.</w:t>
      </w:r>
      <w:r w:rsidR="00E86887">
        <w:rPr>
          <w:rFonts w:ascii="Times New Roman" w:hAnsi="Times New Roman" w:cs="Times New Roman"/>
          <w:sz w:val="24"/>
          <w:szCs w:val="24"/>
        </w:rPr>
        <w:t xml:space="preserve"> </w:t>
      </w:r>
      <w:r w:rsidR="004639A4" w:rsidRPr="00C45A81">
        <w:rPr>
          <w:rFonts w:ascii="Times New Roman" w:hAnsi="Times New Roman" w:cs="Times New Roman"/>
          <w:sz w:val="24"/>
          <w:szCs w:val="24"/>
        </w:rPr>
        <w:t>There are four component indicators that are used to calculate the Global Hunger Index scores:</w:t>
      </w:r>
      <w:r w:rsidR="003908CE" w:rsidRPr="00C45A81">
        <w:rPr>
          <w:rFonts w:ascii="Times New Roman" w:hAnsi="Times New Roman" w:cs="Times New Roman"/>
          <w:sz w:val="24"/>
          <w:szCs w:val="24"/>
        </w:rPr>
        <w:t xml:space="preserve"> Child wasting, </w:t>
      </w:r>
      <w:r w:rsidR="00E86887" w:rsidRPr="00E86887">
        <w:rPr>
          <w:rFonts w:ascii="Times New Roman" w:hAnsi="Times New Roman" w:cs="Times New Roman"/>
          <w:sz w:val="24"/>
          <w:szCs w:val="24"/>
        </w:rPr>
        <w:t xml:space="preserve">Malnutrition (the fraction of the population who consumes insufficient calories), </w:t>
      </w:r>
      <w:r w:rsidR="00EF0BEE">
        <w:rPr>
          <w:rFonts w:ascii="Times New Roman" w:hAnsi="Times New Roman" w:cs="Times New Roman"/>
          <w:sz w:val="24"/>
          <w:szCs w:val="24"/>
        </w:rPr>
        <w:t>deformation</w:t>
      </w:r>
      <w:r w:rsidR="00E86887" w:rsidRPr="00E86887">
        <w:rPr>
          <w:rFonts w:ascii="Times New Roman" w:hAnsi="Times New Roman" w:cs="Times New Roman"/>
          <w:sz w:val="24"/>
          <w:szCs w:val="24"/>
        </w:rPr>
        <w:t xml:space="preserve"> and </w:t>
      </w:r>
      <w:r w:rsidR="00EF0BEE">
        <w:rPr>
          <w:rFonts w:ascii="Times New Roman" w:hAnsi="Times New Roman" w:cs="Times New Roman"/>
          <w:sz w:val="24"/>
          <w:szCs w:val="24"/>
        </w:rPr>
        <w:t xml:space="preserve">high infant </w:t>
      </w:r>
      <w:r w:rsidR="00E86887" w:rsidRPr="00E86887">
        <w:rPr>
          <w:rFonts w:ascii="Times New Roman" w:hAnsi="Times New Roman" w:cs="Times New Roman"/>
          <w:sz w:val="24"/>
          <w:szCs w:val="24"/>
        </w:rPr>
        <w:t>mortality</w:t>
      </w:r>
      <w:r w:rsidR="00EF0BEE">
        <w:rPr>
          <w:rFonts w:ascii="Times New Roman" w:hAnsi="Times New Roman" w:cs="Times New Roman"/>
          <w:sz w:val="24"/>
          <w:szCs w:val="24"/>
        </w:rPr>
        <w:t xml:space="preserve">. </w:t>
      </w:r>
      <w:r w:rsidR="00E56FA7" w:rsidRPr="00C45A81">
        <w:rPr>
          <w:rFonts w:ascii="Times New Roman" w:hAnsi="Times New Roman" w:cs="Times New Roman"/>
          <w:sz w:val="24"/>
          <w:szCs w:val="24"/>
        </w:rPr>
        <w:t xml:space="preserve">Estimates from the global analysis </w:t>
      </w:r>
      <w:r w:rsidR="001415C9" w:rsidRPr="00C45A81">
        <w:rPr>
          <w:rFonts w:ascii="Times New Roman" w:hAnsi="Times New Roman" w:cs="Times New Roman"/>
          <w:sz w:val="24"/>
          <w:szCs w:val="24"/>
        </w:rPr>
        <w:t xml:space="preserve">revealed that </w:t>
      </w:r>
      <w:r w:rsidR="00472BEF" w:rsidRPr="00C45A81">
        <w:rPr>
          <w:rFonts w:ascii="Times New Roman" w:hAnsi="Times New Roman" w:cs="Times New Roman"/>
          <w:sz w:val="24"/>
          <w:szCs w:val="24"/>
        </w:rPr>
        <w:t>Nigeria has a serious level of hunger with a score of 29.2</w:t>
      </w:r>
      <w:r w:rsidR="00097C67" w:rsidRPr="00C45A81">
        <w:rPr>
          <w:rFonts w:ascii="Times New Roman" w:hAnsi="Times New Roman" w:cs="Times New Roman"/>
          <w:sz w:val="24"/>
          <w:szCs w:val="24"/>
        </w:rPr>
        <w:t xml:space="preserve"> </w:t>
      </w:r>
      <w:sdt>
        <w:sdtPr>
          <w:rPr>
            <w:rFonts w:ascii="Times New Roman" w:hAnsi="Times New Roman" w:cs="Times New Roman"/>
            <w:sz w:val="24"/>
            <w:szCs w:val="24"/>
          </w:rPr>
          <w:id w:val="1640226978"/>
          <w:citation/>
        </w:sdtPr>
        <w:sdtEndPr/>
        <w:sdtContent>
          <w:r w:rsidR="00097C67" w:rsidRPr="00C45A81">
            <w:rPr>
              <w:rFonts w:ascii="Times New Roman" w:hAnsi="Times New Roman" w:cs="Times New Roman"/>
              <w:sz w:val="24"/>
              <w:szCs w:val="24"/>
            </w:rPr>
            <w:fldChar w:fldCharType="begin"/>
          </w:r>
          <w:r w:rsidR="000D62B4">
            <w:rPr>
              <w:rFonts w:ascii="Times New Roman" w:hAnsi="Times New Roman" w:cs="Times New Roman"/>
              <w:sz w:val="24"/>
              <w:szCs w:val="24"/>
            </w:rPr>
            <w:instrText xml:space="preserve">CITATION von19 \t  \l 1033 </w:instrText>
          </w:r>
          <w:r w:rsidR="00097C67"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(von Grebmer, et al., 2020)</w:t>
          </w:r>
          <w:r w:rsidR="00097C67" w:rsidRPr="00C45A81">
            <w:rPr>
              <w:rFonts w:ascii="Times New Roman" w:hAnsi="Times New Roman" w:cs="Times New Roman"/>
              <w:sz w:val="24"/>
              <w:szCs w:val="24"/>
            </w:rPr>
            <w:fldChar w:fldCharType="end"/>
          </w:r>
        </w:sdtContent>
      </w:sdt>
      <w:r w:rsidR="00097C67" w:rsidRPr="00C45A81">
        <w:rPr>
          <w:rFonts w:ascii="Times New Roman" w:hAnsi="Times New Roman" w:cs="Times New Roman"/>
          <w:sz w:val="24"/>
          <w:szCs w:val="24"/>
        </w:rPr>
        <w:t>.</w:t>
      </w:r>
    </w:p>
    <w:p w14:paraId="6700D5EC" w14:textId="77777777" w:rsidR="0019588D" w:rsidRDefault="0019588D" w:rsidP="00692317">
      <w:pPr>
        <w:spacing w:line="480" w:lineRule="auto"/>
        <w:jc w:val="both"/>
        <w:rPr>
          <w:rFonts w:ascii="Times New Roman" w:hAnsi="Times New Roman" w:cs="Times New Roman"/>
          <w:sz w:val="24"/>
          <w:szCs w:val="24"/>
        </w:rPr>
      </w:pPr>
    </w:p>
    <w:p w14:paraId="10567BED" w14:textId="77777777" w:rsidR="0019588D" w:rsidRDefault="0019588D" w:rsidP="00692317">
      <w:pPr>
        <w:spacing w:line="480" w:lineRule="auto"/>
        <w:jc w:val="both"/>
        <w:rPr>
          <w:rFonts w:ascii="Times New Roman" w:hAnsi="Times New Roman" w:cs="Times New Roman"/>
          <w:sz w:val="24"/>
          <w:szCs w:val="24"/>
        </w:rPr>
      </w:pPr>
    </w:p>
    <w:p w14:paraId="1497D1D0" w14:textId="77777777" w:rsidR="0019588D" w:rsidRDefault="0019588D" w:rsidP="00692317">
      <w:pPr>
        <w:spacing w:line="480" w:lineRule="auto"/>
        <w:jc w:val="both"/>
        <w:rPr>
          <w:rFonts w:ascii="Times New Roman" w:hAnsi="Times New Roman" w:cs="Times New Roman"/>
          <w:sz w:val="24"/>
          <w:szCs w:val="24"/>
        </w:rPr>
      </w:pPr>
    </w:p>
    <w:p w14:paraId="7329339F" w14:textId="60DCE05A" w:rsidR="001955AA" w:rsidRPr="00C45A81" w:rsidRDefault="001955AA"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Table 1; Ranking of Nigeria according to the Global Hunger Index.</w:t>
      </w:r>
    </w:p>
    <w:tbl>
      <w:tblPr>
        <w:tblStyle w:val="TableGrid"/>
        <w:tblpPr w:leftFromText="180" w:rightFromText="180" w:vertAnchor="text" w:tblpY="157"/>
        <w:tblW w:w="9350" w:type="dxa"/>
        <w:tblLook w:val="04A0" w:firstRow="1" w:lastRow="0" w:firstColumn="1" w:lastColumn="0" w:noHBand="0" w:noVBand="1"/>
      </w:tblPr>
      <w:tblGrid>
        <w:gridCol w:w="1097"/>
        <w:gridCol w:w="1351"/>
        <w:gridCol w:w="1029"/>
        <w:gridCol w:w="1029"/>
        <w:gridCol w:w="1029"/>
        <w:gridCol w:w="1029"/>
        <w:gridCol w:w="1262"/>
        <w:gridCol w:w="1524"/>
      </w:tblGrid>
      <w:tr w:rsidR="00595243" w:rsidRPr="00C45A81" w14:paraId="0181F27D" w14:textId="77777777" w:rsidTr="00595243">
        <w:tc>
          <w:tcPr>
            <w:tcW w:w="1064" w:type="dxa"/>
          </w:tcPr>
          <w:p w14:paraId="1FB64AF1" w14:textId="0C99C112" w:rsidR="00595243" w:rsidRPr="00C45A81" w:rsidRDefault="00FB50B0" w:rsidP="0019588D">
            <w:pPr>
              <w:spacing w:line="360" w:lineRule="auto"/>
              <w:jc w:val="both"/>
              <w:rPr>
                <w:rFonts w:ascii="Times New Roman" w:hAnsi="Times New Roman" w:cs="Times New Roman"/>
                <w:b/>
                <w:bCs/>
                <w:sz w:val="24"/>
                <w:szCs w:val="24"/>
              </w:rPr>
            </w:pPr>
            <w:r w:rsidRPr="00FB50B0">
              <w:rPr>
                <w:rFonts w:ascii="Times New Roman" w:hAnsi="Times New Roman" w:cs="Times New Roman"/>
                <w:b/>
                <w:bCs/>
                <w:sz w:val="24"/>
                <w:szCs w:val="24"/>
              </w:rPr>
              <w:t xml:space="preserve">2020 </w:t>
            </w:r>
            <w:r>
              <w:rPr>
                <w:rFonts w:ascii="Times New Roman" w:hAnsi="Times New Roman" w:cs="Times New Roman"/>
                <w:b/>
                <w:bCs/>
                <w:sz w:val="24"/>
                <w:szCs w:val="24"/>
              </w:rPr>
              <w:t>R</w:t>
            </w:r>
            <w:r w:rsidRPr="00FB50B0">
              <w:rPr>
                <w:rFonts w:ascii="Times New Roman" w:hAnsi="Times New Roman" w:cs="Times New Roman"/>
                <w:b/>
                <w:bCs/>
                <w:sz w:val="24"/>
                <w:szCs w:val="24"/>
              </w:rPr>
              <w:t>anking</w:t>
            </w:r>
          </w:p>
        </w:tc>
        <w:tc>
          <w:tcPr>
            <w:tcW w:w="1354" w:type="dxa"/>
          </w:tcPr>
          <w:p w14:paraId="2F65CD67" w14:textId="77777777" w:rsidR="00595243" w:rsidRPr="00C45A81" w:rsidRDefault="00595243" w:rsidP="0019588D">
            <w:pPr>
              <w:spacing w:line="360" w:lineRule="auto"/>
              <w:jc w:val="both"/>
              <w:rPr>
                <w:rFonts w:ascii="Times New Roman" w:hAnsi="Times New Roman" w:cs="Times New Roman"/>
                <w:b/>
                <w:bCs/>
                <w:sz w:val="24"/>
                <w:szCs w:val="24"/>
              </w:rPr>
            </w:pPr>
            <w:r w:rsidRPr="00C45A81">
              <w:rPr>
                <w:rFonts w:ascii="Times New Roman" w:hAnsi="Times New Roman" w:cs="Times New Roman"/>
                <w:b/>
                <w:bCs/>
                <w:sz w:val="24"/>
                <w:szCs w:val="24"/>
              </w:rPr>
              <w:t xml:space="preserve">Country </w:t>
            </w:r>
          </w:p>
        </w:tc>
        <w:tc>
          <w:tcPr>
            <w:tcW w:w="1035" w:type="dxa"/>
          </w:tcPr>
          <w:p w14:paraId="6F85B7B1" w14:textId="77777777" w:rsidR="00595243" w:rsidRPr="00C45A81" w:rsidRDefault="00595243" w:rsidP="0019588D">
            <w:pPr>
              <w:spacing w:line="360" w:lineRule="auto"/>
              <w:jc w:val="both"/>
              <w:rPr>
                <w:rFonts w:ascii="Times New Roman" w:hAnsi="Times New Roman" w:cs="Times New Roman"/>
                <w:b/>
                <w:bCs/>
                <w:sz w:val="24"/>
                <w:szCs w:val="24"/>
              </w:rPr>
            </w:pPr>
            <w:r w:rsidRPr="00C45A81">
              <w:rPr>
                <w:rFonts w:ascii="Times New Roman" w:hAnsi="Times New Roman" w:cs="Times New Roman"/>
                <w:b/>
                <w:bCs/>
                <w:sz w:val="24"/>
                <w:szCs w:val="24"/>
              </w:rPr>
              <w:t>2000</w:t>
            </w:r>
          </w:p>
        </w:tc>
        <w:tc>
          <w:tcPr>
            <w:tcW w:w="1035" w:type="dxa"/>
          </w:tcPr>
          <w:p w14:paraId="77E4E1E1" w14:textId="77777777" w:rsidR="00595243" w:rsidRPr="00C45A81" w:rsidRDefault="00595243" w:rsidP="0019588D">
            <w:pPr>
              <w:spacing w:line="360" w:lineRule="auto"/>
              <w:jc w:val="both"/>
              <w:rPr>
                <w:rFonts w:ascii="Times New Roman" w:hAnsi="Times New Roman" w:cs="Times New Roman"/>
                <w:b/>
                <w:bCs/>
                <w:sz w:val="24"/>
                <w:szCs w:val="24"/>
              </w:rPr>
            </w:pPr>
            <w:r w:rsidRPr="00C45A81">
              <w:rPr>
                <w:rFonts w:ascii="Times New Roman" w:hAnsi="Times New Roman" w:cs="Times New Roman"/>
                <w:b/>
                <w:bCs/>
                <w:sz w:val="24"/>
                <w:szCs w:val="24"/>
              </w:rPr>
              <w:t>2006</w:t>
            </w:r>
          </w:p>
        </w:tc>
        <w:tc>
          <w:tcPr>
            <w:tcW w:w="1035" w:type="dxa"/>
          </w:tcPr>
          <w:p w14:paraId="22BA7A30" w14:textId="77777777" w:rsidR="00595243" w:rsidRPr="00C45A81" w:rsidRDefault="00595243" w:rsidP="0019588D">
            <w:pPr>
              <w:spacing w:line="360" w:lineRule="auto"/>
              <w:jc w:val="both"/>
              <w:rPr>
                <w:rFonts w:ascii="Times New Roman" w:hAnsi="Times New Roman" w:cs="Times New Roman"/>
                <w:b/>
                <w:bCs/>
                <w:sz w:val="24"/>
                <w:szCs w:val="24"/>
              </w:rPr>
            </w:pPr>
            <w:r w:rsidRPr="00C45A81">
              <w:rPr>
                <w:rFonts w:ascii="Times New Roman" w:hAnsi="Times New Roman" w:cs="Times New Roman"/>
                <w:b/>
                <w:bCs/>
                <w:sz w:val="24"/>
                <w:szCs w:val="24"/>
              </w:rPr>
              <w:t>2012</w:t>
            </w:r>
          </w:p>
        </w:tc>
        <w:tc>
          <w:tcPr>
            <w:tcW w:w="1035" w:type="dxa"/>
          </w:tcPr>
          <w:p w14:paraId="66EE4A3E" w14:textId="77777777" w:rsidR="00595243" w:rsidRPr="00C45A81" w:rsidRDefault="00595243" w:rsidP="0019588D">
            <w:pPr>
              <w:spacing w:line="360" w:lineRule="auto"/>
              <w:jc w:val="both"/>
              <w:rPr>
                <w:rFonts w:ascii="Times New Roman" w:hAnsi="Times New Roman" w:cs="Times New Roman"/>
                <w:b/>
                <w:bCs/>
                <w:sz w:val="24"/>
                <w:szCs w:val="24"/>
              </w:rPr>
            </w:pPr>
            <w:r w:rsidRPr="00C45A81">
              <w:rPr>
                <w:rFonts w:ascii="Times New Roman" w:hAnsi="Times New Roman" w:cs="Times New Roman"/>
                <w:b/>
                <w:bCs/>
                <w:sz w:val="24"/>
                <w:szCs w:val="24"/>
              </w:rPr>
              <w:t>2020</w:t>
            </w:r>
          </w:p>
        </w:tc>
        <w:tc>
          <w:tcPr>
            <w:tcW w:w="1265" w:type="dxa"/>
          </w:tcPr>
          <w:p w14:paraId="5EA31F50" w14:textId="77777777" w:rsidR="00595243" w:rsidRPr="00C45A81" w:rsidRDefault="00595243" w:rsidP="0019588D">
            <w:pPr>
              <w:spacing w:line="360" w:lineRule="auto"/>
              <w:jc w:val="both"/>
              <w:rPr>
                <w:rFonts w:ascii="Times New Roman" w:hAnsi="Times New Roman" w:cs="Times New Roman"/>
                <w:b/>
                <w:bCs/>
                <w:sz w:val="24"/>
                <w:szCs w:val="24"/>
              </w:rPr>
            </w:pPr>
            <w:r w:rsidRPr="00C45A81">
              <w:rPr>
                <w:rFonts w:ascii="Times New Roman" w:hAnsi="Times New Roman" w:cs="Times New Roman"/>
                <w:b/>
                <w:bCs/>
                <w:sz w:val="24"/>
                <w:szCs w:val="24"/>
              </w:rPr>
              <w:t>Absolute change since 2000</w:t>
            </w:r>
          </w:p>
        </w:tc>
        <w:tc>
          <w:tcPr>
            <w:tcW w:w="1527" w:type="dxa"/>
          </w:tcPr>
          <w:p w14:paraId="32F52465" w14:textId="77777777" w:rsidR="00595243" w:rsidRPr="00C45A81" w:rsidRDefault="00595243" w:rsidP="0019588D">
            <w:pPr>
              <w:spacing w:line="360" w:lineRule="auto"/>
              <w:jc w:val="both"/>
              <w:rPr>
                <w:rFonts w:ascii="Times New Roman" w:hAnsi="Times New Roman" w:cs="Times New Roman"/>
                <w:b/>
                <w:bCs/>
                <w:sz w:val="24"/>
                <w:szCs w:val="24"/>
              </w:rPr>
            </w:pPr>
            <w:r w:rsidRPr="00C45A81">
              <w:rPr>
                <w:rFonts w:ascii="Times New Roman" w:hAnsi="Times New Roman" w:cs="Times New Roman"/>
                <w:b/>
                <w:bCs/>
                <w:sz w:val="24"/>
                <w:szCs w:val="24"/>
              </w:rPr>
              <w:t>Percentage change since 2000</w:t>
            </w:r>
          </w:p>
        </w:tc>
      </w:tr>
      <w:tr w:rsidR="00595243" w:rsidRPr="00C45A81" w14:paraId="44064803" w14:textId="77777777" w:rsidTr="00595243">
        <w:tc>
          <w:tcPr>
            <w:tcW w:w="1064" w:type="dxa"/>
          </w:tcPr>
          <w:p w14:paraId="714056EF"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48</w:t>
            </w:r>
          </w:p>
        </w:tc>
        <w:tc>
          <w:tcPr>
            <w:tcW w:w="1354" w:type="dxa"/>
          </w:tcPr>
          <w:p w14:paraId="4C541180"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Thailand </w:t>
            </w:r>
          </w:p>
        </w:tc>
        <w:tc>
          <w:tcPr>
            <w:tcW w:w="1035" w:type="dxa"/>
          </w:tcPr>
          <w:p w14:paraId="5030387C"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17.8</w:t>
            </w:r>
          </w:p>
        </w:tc>
        <w:tc>
          <w:tcPr>
            <w:tcW w:w="1035" w:type="dxa"/>
          </w:tcPr>
          <w:p w14:paraId="64F3D6D8"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12.3</w:t>
            </w:r>
          </w:p>
        </w:tc>
        <w:tc>
          <w:tcPr>
            <w:tcW w:w="1035" w:type="dxa"/>
          </w:tcPr>
          <w:p w14:paraId="79860896"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12.7</w:t>
            </w:r>
          </w:p>
        </w:tc>
        <w:tc>
          <w:tcPr>
            <w:tcW w:w="1035" w:type="dxa"/>
          </w:tcPr>
          <w:p w14:paraId="260466D1"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29.2</w:t>
            </w:r>
          </w:p>
        </w:tc>
        <w:tc>
          <w:tcPr>
            <w:tcW w:w="1265" w:type="dxa"/>
          </w:tcPr>
          <w:p w14:paraId="11E93160"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- 11.4</w:t>
            </w:r>
          </w:p>
        </w:tc>
        <w:tc>
          <w:tcPr>
            <w:tcW w:w="1527" w:type="dxa"/>
          </w:tcPr>
          <w:p w14:paraId="3A17F45C"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- 28.1</w:t>
            </w:r>
          </w:p>
        </w:tc>
      </w:tr>
      <w:tr w:rsidR="00595243" w:rsidRPr="00C45A81" w14:paraId="7335E524" w14:textId="77777777" w:rsidTr="00595243">
        <w:tc>
          <w:tcPr>
            <w:tcW w:w="1064" w:type="dxa"/>
          </w:tcPr>
          <w:p w14:paraId="400565B8"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59</w:t>
            </w:r>
          </w:p>
        </w:tc>
        <w:tc>
          <w:tcPr>
            <w:tcW w:w="1354" w:type="dxa"/>
          </w:tcPr>
          <w:p w14:paraId="2A1C1A63" w14:textId="0FC98AAA" w:rsidR="00595243" w:rsidRPr="00C45A81" w:rsidRDefault="00EF0BEE" w:rsidP="0019588D">
            <w:pPr>
              <w:spacing w:line="360" w:lineRule="auto"/>
              <w:jc w:val="both"/>
              <w:rPr>
                <w:rFonts w:ascii="Times New Roman" w:hAnsi="Times New Roman" w:cs="Times New Roman"/>
                <w:sz w:val="24"/>
                <w:szCs w:val="24"/>
              </w:rPr>
            </w:pPr>
            <w:r>
              <w:rPr>
                <w:rFonts w:ascii="Times New Roman" w:hAnsi="Times New Roman" w:cs="Times New Roman"/>
                <w:sz w:val="24"/>
                <w:szCs w:val="24"/>
              </w:rPr>
              <w:t>Malaysia</w:t>
            </w:r>
          </w:p>
        </w:tc>
        <w:tc>
          <w:tcPr>
            <w:tcW w:w="1035" w:type="dxa"/>
          </w:tcPr>
          <w:p w14:paraId="132D19F1" w14:textId="78E25049" w:rsidR="00595243" w:rsidRPr="00C45A81" w:rsidRDefault="00EF0BEE" w:rsidP="0019588D">
            <w:pPr>
              <w:spacing w:line="360" w:lineRule="auto"/>
              <w:jc w:val="both"/>
              <w:rPr>
                <w:rFonts w:ascii="Times New Roman" w:hAnsi="Times New Roman" w:cs="Times New Roman"/>
                <w:sz w:val="24"/>
                <w:szCs w:val="24"/>
              </w:rPr>
            </w:pPr>
            <w:r>
              <w:rPr>
                <w:rFonts w:ascii="Times New Roman" w:hAnsi="Times New Roman" w:cs="Times New Roman"/>
                <w:sz w:val="24"/>
                <w:szCs w:val="24"/>
              </w:rPr>
              <w:t>15.5</w:t>
            </w:r>
          </w:p>
        </w:tc>
        <w:tc>
          <w:tcPr>
            <w:tcW w:w="1035" w:type="dxa"/>
          </w:tcPr>
          <w:p w14:paraId="4448DB16" w14:textId="07F3327F" w:rsidR="00595243" w:rsidRPr="00C45A81" w:rsidRDefault="00EF0BEE" w:rsidP="0019588D">
            <w:pPr>
              <w:spacing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1035" w:type="dxa"/>
          </w:tcPr>
          <w:p w14:paraId="3A09BF19" w14:textId="5BF5BF01" w:rsidR="00595243" w:rsidRPr="00C45A81" w:rsidRDefault="00EF0BEE" w:rsidP="0019588D">
            <w:pPr>
              <w:spacing w:line="36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035" w:type="dxa"/>
          </w:tcPr>
          <w:p w14:paraId="22F4EF56" w14:textId="27BF3C16" w:rsidR="00595243" w:rsidRPr="00C45A81" w:rsidRDefault="00EF0BEE" w:rsidP="0019588D">
            <w:pPr>
              <w:spacing w:line="360" w:lineRule="auto"/>
              <w:jc w:val="both"/>
              <w:rPr>
                <w:rFonts w:ascii="Times New Roman" w:hAnsi="Times New Roman" w:cs="Times New Roman"/>
                <w:sz w:val="24"/>
                <w:szCs w:val="24"/>
              </w:rPr>
            </w:pPr>
            <w:r>
              <w:rPr>
                <w:rFonts w:ascii="Times New Roman" w:hAnsi="Times New Roman" w:cs="Times New Roman"/>
                <w:sz w:val="24"/>
                <w:szCs w:val="24"/>
              </w:rPr>
              <w:t>13.3</w:t>
            </w:r>
          </w:p>
        </w:tc>
        <w:tc>
          <w:tcPr>
            <w:tcW w:w="1265" w:type="dxa"/>
          </w:tcPr>
          <w:p w14:paraId="298E7422" w14:textId="68C9B196" w:rsidR="00595243" w:rsidRPr="00C45A81" w:rsidRDefault="00EF0BEE" w:rsidP="0019588D">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527" w:type="dxa"/>
          </w:tcPr>
          <w:p w14:paraId="590A178A" w14:textId="551DAB62" w:rsidR="00595243" w:rsidRPr="00C45A81" w:rsidRDefault="00EF0BEE" w:rsidP="0019588D">
            <w:pPr>
              <w:spacing w:line="360" w:lineRule="auto"/>
              <w:jc w:val="both"/>
              <w:rPr>
                <w:rFonts w:ascii="Times New Roman" w:hAnsi="Times New Roman" w:cs="Times New Roman"/>
                <w:sz w:val="24"/>
                <w:szCs w:val="24"/>
              </w:rPr>
            </w:pPr>
            <w:r>
              <w:rPr>
                <w:rFonts w:ascii="Times New Roman" w:hAnsi="Times New Roman" w:cs="Times New Roman"/>
                <w:sz w:val="24"/>
                <w:szCs w:val="24"/>
              </w:rPr>
              <w:t>-14.2</w:t>
            </w:r>
          </w:p>
        </w:tc>
      </w:tr>
      <w:tr w:rsidR="00595243" w:rsidRPr="00C45A81" w14:paraId="30AF9720" w14:textId="77777777" w:rsidTr="00595243">
        <w:tc>
          <w:tcPr>
            <w:tcW w:w="1064" w:type="dxa"/>
          </w:tcPr>
          <w:p w14:paraId="75A49860" w14:textId="2C6CEC13" w:rsidR="00595243" w:rsidRPr="00EF0BEE" w:rsidRDefault="00EF0BEE" w:rsidP="0019588D">
            <w:pPr>
              <w:spacing w:line="360" w:lineRule="auto"/>
              <w:jc w:val="both"/>
              <w:rPr>
                <w:rFonts w:ascii="Times New Roman" w:hAnsi="Times New Roman" w:cs="Times New Roman"/>
                <w:sz w:val="24"/>
                <w:szCs w:val="24"/>
              </w:rPr>
            </w:pPr>
            <w:r w:rsidRPr="00EF0BEE">
              <w:rPr>
                <w:rFonts w:ascii="Times New Roman" w:hAnsi="Times New Roman" w:cs="Times New Roman"/>
                <w:sz w:val="24"/>
                <w:szCs w:val="24"/>
              </w:rPr>
              <w:t>60</w:t>
            </w:r>
          </w:p>
        </w:tc>
        <w:tc>
          <w:tcPr>
            <w:tcW w:w="1354" w:type="dxa"/>
          </w:tcPr>
          <w:p w14:paraId="46769648" w14:textId="1F7C07E5" w:rsidR="00595243" w:rsidRPr="00EF0BEE" w:rsidRDefault="00EF0BEE" w:rsidP="0019588D">
            <w:pPr>
              <w:spacing w:line="360" w:lineRule="auto"/>
              <w:jc w:val="both"/>
              <w:rPr>
                <w:rFonts w:ascii="Times New Roman" w:hAnsi="Times New Roman" w:cs="Times New Roman"/>
                <w:sz w:val="24"/>
                <w:szCs w:val="24"/>
              </w:rPr>
            </w:pPr>
            <w:r w:rsidRPr="00EF0BEE">
              <w:rPr>
                <w:rFonts w:ascii="Times New Roman" w:hAnsi="Times New Roman" w:cs="Times New Roman"/>
                <w:sz w:val="24"/>
                <w:szCs w:val="24"/>
              </w:rPr>
              <w:t>South Africa</w:t>
            </w:r>
          </w:p>
        </w:tc>
        <w:tc>
          <w:tcPr>
            <w:tcW w:w="1035" w:type="dxa"/>
          </w:tcPr>
          <w:p w14:paraId="4E70284A" w14:textId="29AD6246" w:rsidR="00595243" w:rsidRPr="00EF0BEE" w:rsidRDefault="00EF0BEE" w:rsidP="0019588D">
            <w:pPr>
              <w:spacing w:line="360" w:lineRule="auto"/>
              <w:jc w:val="both"/>
              <w:rPr>
                <w:rFonts w:ascii="Times New Roman" w:hAnsi="Times New Roman" w:cs="Times New Roman"/>
                <w:sz w:val="24"/>
                <w:szCs w:val="24"/>
              </w:rPr>
            </w:pPr>
            <w:r w:rsidRPr="00EF0BEE">
              <w:rPr>
                <w:rFonts w:ascii="Times New Roman" w:hAnsi="Times New Roman" w:cs="Times New Roman"/>
                <w:sz w:val="24"/>
                <w:szCs w:val="24"/>
              </w:rPr>
              <w:t>18.4</w:t>
            </w:r>
          </w:p>
        </w:tc>
        <w:tc>
          <w:tcPr>
            <w:tcW w:w="1035" w:type="dxa"/>
          </w:tcPr>
          <w:p w14:paraId="3FC67A72" w14:textId="7A04469E" w:rsidR="00595243" w:rsidRPr="00C45A81" w:rsidRDefault="00EF0BEE" w:rsidP="0019588D">
            <w:pPr>
              <w:spacing w:line="360" w:lineRule="auto"/>
              <w:jc w:val="both"/>
              <w:rPr>
                <w:rFonts w:ascii="Times New Roman" w:hAnsi="Times New Roman" w:cs="Times New Roman"/>
                <w:b/>
                <w:bCs/>
                <w:sz w:val="24"/>
                <w:szCs w:val="24"/>
              </w:rPr>
            </w:pPr>
            <w:r>
              <w:rPr>
                <w:rFonts w:ascii="Times New Roman" w:hAnsi="Times New Roman" w:cs="Times New Roman"/>
                <w:sz w:val="24"/>
                <w:szCs w:val="24"/>
              </w:rPr>
              <w:t>19.4</w:t>
            </w:r>
          </w:p>
        </w:tc>
        <w:tc>
          <w:tcPr>
            <w:tcW w:w="1035" w:type="dxa"/>
          </w:tcPr>
          <w:p w14:paraId="3C543FE8" w14:textId="6436C4F2" w:rsidR="00595243" w:rsidRPr="00C45A81" w:rsidRDefault="00EF0BEE" w:rsidP="0019588D">
            <w:pPr>
              <w:spacing w:line="360" w:lineRule="auto"/>
              <w:jc w:val="both"/>
              <w:rPr>
                <w:rFonts w:ascii="Times New Roman" w:hAnsi="Times New Roman" w:cs="Times New Roman"/>
                <w:b/>
                <w:bCs/>
                <w:sz w:val="24"/>
                <w:szCs w:val="24"/>
              </w:rPr>
            </w:pPr>
            <w:r>
              <w:rPr>
                <w:rFonts w:ascii="Times New Roman" w:hAnsi="Times New Roman" w:cs="Times New Roman"/>
                <w:sz w:val="24"/>
                <w:szCs w:val="24"/>
              </w:rPr>
              <w:t>15.3</w:t>
            </w:r>
          </w:p>
        </w:tc>
        <w:tc>
          <w:tcPr>
            <w:tcW w:w="1035" w:type="dxa"/>
          </w:tcPr>
          <w:p w14:paraId="07246E9E" w14:textId="15129597" w:rsidR="00595243" w:rsidRPr="00C45A81" w:rsidRDefault="00EF0BEE" w:rsidP="0019588D">
            <w:pPr>
              <w:spacing w:line="360" w:lineRule="auto"/>
              <w:jc w:val="both"/>
              <w:rPr>
                <w:rFonts w:ascii="Times New Roman" w:hAnsi="Times New Roman" w:cs="Times New Roman"/>
                <w:b/>
                <w:bCs/>
                <w:sz w:val="24"/>
                <w:szCs w:val="24"/>
              </w:rPr>
            </w:pPr>
            <w:r>
              <w:rPr>
                <w:rFonts w:ascii="Times New Roman" w:hAnsi="Times New Roman" w:cs="Times New Roman"/>
                <w:sz w:val="24"/>
                <w:szCs w:val="24"/>
              </w:rPr>
              <w:t>13.5</w:t>
            </w:r>
          </w:p>
        </w:tc>
        <w:tc>
          <w:tcPr>
            <w:tcW w:w="1265" w:type="dxa"/>
          </w:tcPr>
          <w:p w14:paraId="1BB453E1" w14:textId="1047D9EF" w:rsidR="00595243" w:rsidRPr="00C45A81" w:rsidRDefault="00EF0BEE" w:rsidP="0019588D">
            <w:pPr>
              <w:spacing w:line="360" w:lineRule="auto"/>
              <w:jc w:val="both"/>
              <w:rPr>
                <w:rFonts w:ascii="Times New Roman" w:hAnsi="Times New Roman" w:cs="Times New Roman"/>
                <w:b/>
                <w:bCs/>
                <w:sz w:val="24"/>
                <w:szCs w:val="24"/>
              </w:rPr>
            </w:pPr>
            <w:r>
              <w:rPr>
                <w:rFonts w:ascii="Times New Roman" w:hAnsi="Times New Roman" w:cs="Times New Roman"/>
                <w:sz w:val="24"/>
                <w:szCs w:val="24"/>
              </w:rPr>
              <w:t>-4.9</w:t>
            </w:r>
          </w:p>
        </w:tc>
        <w:tc>
          <w:tcPr>
            <w:tcW w:w="1527" w:type="dxa"/>
          </w:tcPr>
          <w:p w14:paraId="7002A638" w14:textId="7E6D0524" w:rsidR="00595243" w:rsidRPr="00715F82" w:rsidRDefault="00EF0BEE" w:rsidP="0019588D">
            <w:pPr>
              <w:spacing w:line="360" w:lineRule="auto"/>
              <w:jc w:val="both"/>
              <w:rPr>
                <w:rFonts w:ascii="Times New Roman" w:hAnsi="Times New Roman" w:cs="Times New Roman"/>
                <w:sz w:val="24"/>
                <w:szCs w:val="24"/>
              </w:rPr>
            </w:pPr>
            <w:r w:rsidRPr="00715F82">
              <w:rPr>
                <w:rFonts w:ascii="Times New Roman" w:hAnsi="Times New Roman" w:cs="Times New Roman"/>
                <w:sz w:val="24"/>
                <w:szCs w:val="24"/>
              </w:rPr>
              <w:t>-26.6</w:t>
            </w:r>
          </w:p>
        </w:tc>
      </w:tr>
      <w:tr w:rsidR="00595243" w:rsidRPr="00C45A81" w14:paraId="684FE192" w14:textId="77777777" w:rsidTr="00595243">
        <w:tc>
          <w:tcPr>
            <w:tcW w:w="1064" w:type="dxa"/>
          </w:tcPr>
          <w:p w14:paraId="5B4565F0"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63</w:t>
            </w:r>
          </w:p>
        </w:tc>
        <w:tc>
          <w:tcPr>
            <w:tcW w:w="1354" w:type="dxa"/>
          </w:tcPr>
          <w:p w14:paraId="106494B0"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Ghana</w:t>
            </w:r>
          </w:p>
        </w:tc>
        <w:tc>
          <w:tcPr>
            <w:tcW w:w="1035" w:type="dxa"/>
          </w:tcPr>
          <w:p w14:paraId="7DA8D802"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28.5</w:t>
            </w:r>
          </w:p>
        </w:tc>
        <w:tc>
          <w:tcPr>
            <w:tcW w:w="1035" w:type="dxa"/>
          </w:tcPr>
          <w:p w14:paraId="5173CE25"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22.2</w:t>
            </w:r>
          </w:p>
        </w:tc>
        <w:tc>
          <w:tcPr>
            <w:tcW w:w="1035" w:type="dxa"/>
          </w:tcPr>
          <w:p w14:paraId="62B84060"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17.9</w:t>
            </w:r>
          </w:p>
        </w:tc>
        <w:tc>
          <w:tcPr>
            <w:tcW w:w="1035" w:type="dxa"/>
          </w:tcPr>
          <w:p w14:paraId="518A8208"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15.2</w:t>
            </w:r>
          </w:p>
        </w:tc>
        <w:tc>
          <w:tcPr>
            <w:tcW w:w="1265" w:type="dxa"/>
          </w:tcPr>
          <w:p w14:paraId="49AB60F8"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- 13.3</w:t>
            </w:r>
          </w:p>
        </w:tc>
        <w:tc>
          <w:tcPr>
            <w:tcW w:w="1527" w:type="dxa"/>
          </w:tcPr>
          <w:p w14:paraId="4EB3F1CB"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- 46.7</w:t>
            </w:r>
          </w:p>
        </w:tc>
      </w:tr>
      <w:tr w:rsidR="00595243" w:rsidRPr="00C45A81" w14:paraId="68CAF713" w14:textId="77777777" w:rsidTr="00595243">
        <w:tc>
          <w:tcPr>
            <w:tcW w:w="1064" w:type="dxa"/>
          </w:tcPr>
          <w:p w14:paraId="5B8D7C4C"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70</w:t>
            </w:r>
          </w:p>
        </w:tc>
        <w:tc>
          <w:tcPr>
            <w:tcW w:w="1354" w:type="dxa"/>
          </w:tcPr>
          <w:p w14:paraId="5DE65CC7"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Cameroon</w:t>
            </w:r>
          </w:p>
        </w:tc>
        <w:tc>
          <w:tcPr>
            <w:tcW w:w="1035" w:type="dxa"/>
          </w:tcPr>
          <w:p w14:paraId="69823115"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36.4</w:t>
            </w:r>
          </w:p>
        </w:tc>
        <w:tc>
          <w:tcPr>
            <w:tcW w:w="1035" w:type="dxa"/>
          </w:tcPr>
          <w:p w14:paraId="42A1D6F5"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31.0</w:t>
            </w:r>
          </w:p>
        </w:tc>
        <w:tc>
          <w:tcPr>
            <w:tcW w:w="1035" w:type="dxa"/>
          </w:tcPr>
          <w:p w14:paraId="55C05729"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23.2</w:t>
            </w:r>
          </w:p>
        </w:tc>
        <w:tc>
          <w:tcPr>
            <w:tcW w:w="1035" w:type="dxa"/>
          </w:tcPr>
          <w:p w14:paraId="4EDC97C9"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19.1</w:t>
            </w:r>
          </w:p>
        </w:tc>
        <w:tc>
          <w:tcPr>
            <w:tcW w:w="1265" w:type="dxa"/>
          </w:tcPr>
          <w:p w14:paraId="7FB7D654"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-17.3</w:t>
            </w:r>
          </w:p>
        </w:tc>
        <w:tc>
          <w:tcPr>
            <w:tcW w:w="1527" w:type="dxa"/>
          </w:tcPr>
          <w:p w14:paraId="4AA64C53"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-47.5</w:t>
            </w:r>
          </w:p>
        </w:tc>
      </w:tr>
      <w:tr w:rsidR="00595243" w:rsidRPr="00C45A81" w14:paraId="2FEB8E18" w14:textId="77777777" w:rsidTr="00595243">
        <w:tc>
          <w:tcPr>
            <w:tcW w:w="1064" w:type="dxa"/>
          </w:tcPr>
          <w:p w14:paraId="4D757575"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80</w:t>
            </w:r>
          </w:p>
        </w:tc>
        <w:tc>
          <w:tcPr>
            <w:tcW w:w="1354" w:type="dxa"/>
          </w:tcPr>
          <w:p w14:paraId="2E27F660"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Malawi</w:t>
            </w:r>
          </w:p>
        </w:tc>
        <w:tc>
          <w:tcPr>
            <w:tcW w:w="1035" w:type="dxa"/>
          </w:tcPr>
          <w:p w14:paraId="4E2397CB"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43.2</w:t>
            </w:r>
          </w:p>
        </w:tc>
        <w:tc>
          <w:tcPr>
            <w:tcW w:w="1035" w:type="dxa"/>
          </w:tcPr>
          <w:p w14:paraId="46831532"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33.8</w:t>
            </w:r>
          </w:p>
        </w:tc>
        <w:tc>
          <w:tcPr>
            <w:tcW w:w="1035" w:type="dxa"/>
          </w:tcPr>
          <w:p w14:paraId="2DD0FFD3"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27.1</w:t>
            </w:r>
          </w:p>
        </w:tc>
        <w:tc>
          <w:tcPr>
            <w:tcW w:w="1035" w:type="dxa"/>
          </w:tcPr>
          <w:p w14:paraId="45F30144"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22.6</w:t>
            </w:r>
          </w:p>
        </w:tc>
        <w:tc>
          <w:tcPr>
            <w:tcW w:w="1265" w:type="dxa"/>
          </w:tcPr>
          <w:p w14:paraId="16846FB6"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- 20.6</w:t>
            </w:r>
          </w:p>
        </w:tc>
        <w:tc>
          <w:tcPr>
            <w:tcW w:w="1527" w:type="dxa"/>
          </w:tcPr>
          <w:p w14:paraId="71BE6312"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- 47.7</w:t>
            </w:r>
          </w:p>
        </w:tc>
      </w:tr>
      <w:tr w:rsidR="00595243" w:rsidRPr="00C45A81" w14:paraId="51475105" w14:textId="77777777" w:rsidTr="00595243">
        <w:tc>
          <w:tcPr>
            <w:tcW w:w="1064" w:type="dxa"/>
          </w:tcPr>
          <w:p w14:paraId="7AB6FF90"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98</w:t>
            </w:r>
          </w:p>
        </w:tc>
        <w:tc>
          <w:tcPr>
            <w:tcW w:w="1354" w:type="dxa"/>
          </w:tcPr>
          <w:p w14:paraId="59773724"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Nigeria</w:t>
            </w:r>
          </w:p>
        </w:tc>
        <w:tc>
          <w:tcPr>
            <w:tcW w:w="1035" w:type="dxa"/>
          </w:tcPr>
          <w:p w14:paraId="4D8B356C"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40.6</w:t>
            </w:r>
          </w:p>
        </w:tc>
        <w:tc>
          <w:tcPr>
            <w:tcW w:w="1035" w:type="dxa"/>
          </w:tcPr>
          <w:p w14:paraId="708D45CD"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34.1</w:t>
            </w:r>
          </w:p>
        </w:tc>
        <w:tc>
          <w:tcPr>
            <w:tcW w:w="1035" w:type="dxa"/>
          </w:tcPr>
          <w:p w14:paraId="76BBB3F1"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32.0</w:t>
            </w:r>
          </w:p>
        </w:tc>
        <w:tc>
          <w:tcPr>
            <w:tcW w:w="1035" w:type="dxa"/>
          </w:tcPr>
          <w:p w14:paraId="19F3291A"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29.2</w:t>
            </w:r>
          </w:p>
        </w:tc>
        <w:tc>
          <w:tcPr>
            <w:tcW w:w="1265" w:type="dxa"/>
          </w:tcPr>
          <w:p w14:paraId="207C8A5D"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-11.4</w:t>
            </w:r>
          </w:p>
        </w:tc>
        <w:tc>
          <w:tcPr>
            <w:tcW w:w="1527" w:type="dxa"/>
          </w:tcPr>
          <w:p w14:paraId="64D4C2F0" w14:textId="77777777" w:rsidR="00595243" w:rsidRPr="00C45A81" w:rsidRDefault="00595243"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-28.1</w:t>
            </w:r>
          </w:p>
        </w:tc>
      </w:tr>
    </w:tbl>
    <w:p w14:paraId="0706058D" w14:textId="0CD2CDBF" w:rsidR="00DC1EC0" w:rsidRPr="00C45A81" w:rsidRDefault="00062175" w:rsidP="0019588D">
      <w:pPr>
        <w:spacing w:line="360" w:lineRule="auto"/>
        <w:jc w:val="both"/>
        <w:rPr>
          <w:rFonts w:ascii="Times New Roman" w:hAnsi="Times New Roman" w:cs="Times New Roman"/>
          <w:sz w:val="24"/>
          <w:szCs w:val="24"/>
        </w:rPr>
      </w:pPr>
      <w:r w:rsidRPr="00C45A81">
        <w:rPr>
          <w:rFonts w:ascii="Times New Roman" w:hAnsi="Times New Roman" w:cs="Times New Roman"/>
          <w:sz w:val="24"/>
          <w:szCs w:val="24"/>
        </w:rPr>
        <w:t>Source; Global Hunger Index</w:t>
      </w:r>
      <w:r w:rsidR="00A26D23" w:rsidRPr="00C45A81">
        <w:rPr>
          <w:rFonts w:ascii="Times New Roman" w:hAnsi="Times New Roman" w:cs="Times New Roman"/>
          <w:sz w:val="24"/>
          <w:szCs w:val="24"/>
        </w:rPr>
        <w:t>, 2020.</w:t>
      </w:r>
    </w:p>
    <w:p w14:paraId="54A02F71" w14:textId="655142BB" w:rsidR="00450B50" w:rsidRPr="00C45A81" w:rsidRDefault="00450B50"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u w:val="single"/>
        </w:rPr>
        <w:t xml:space="preserve">Adopted Global Hunger Index severity scale: </w:t>
      </w:r>
      <w:r w:rsidR="004D1EEF" w:rsidRPr="00C45A81">
        <w:rPr>
          <w:rFonts w:ascii="Times New Roman" w:hAnsi="Times New Roman" w:cs="Times New Roman"/>
          <w:sz w:val="24"/>
          <w:szCs w:val="24"/>
          <w:u w:val="single"/>
        </w:rPr>
        <w:t xml:space="preserve"> </w:t>
      </w:r>
      <w:r w:rsidRPr="00C45A81">
        <w:rPr>
          <w:rFonts w:ascii="Times New Roman" w:hAnsi="Times New Roman" w:cs="Times New Roman"/>
          <w:sz w:val="24"/>
          <w:szCs w:val="24"/>
        </w:rPr>
        <w:t xml:space="preserve">Low: ≤ 9.9; Moderate: 10.0 – 19.9; Serious: 20.0 – 34.9; Alarming: 35.0- 49.9; and Extremely alarming: ≥ 50.0. </w:t>
      </w:r>
    </w:p>
    <w:p w14:paraId="0A68AADB" w14:textId="56CC0E38" w:rsidR="005D7C20" w:rsidRDefault="000C6B3B"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COVID-19 </w:t>
      </w:r>
      <w:r w:rsidR="00595243" w:rsidRPr="00C45A81">
        <w:rPr>
          <w:rFonts w:ascii="Times New Roman" w:hAnsi="Times New Roman" w:cs="Times New Roman"/>
          <w:sz w:val="24"/>
          <w:szCs w:val="24"/>
        </w:rPr>
        <w:t xml:space="preserve">Pandemic, amidst its </w:t>
      </w:r>
      <w:r w:rsidRPr="00C45A81">
        <w:rPr>
          <w:rFonts w:ascii="Times New Roman" w:hAnsi="Times New Roman" w:cs="Times New Roman"/>
          <w:sz w:val="24"/>
          <w:szCs w:val="24"/>
        </w:rPr>
        <w:t>ensuing economic downturn and other</w:t>
      </w:r>
      <w:r w:rsidR="00595243" w:rsidRPr="00C45A81">
        <w:rPr>
          <w:rFonts w:ascii="Times New Roman" w:hAnsi="Times New Roman" w:cs="Times New Roman"/>
          <w:sz w:val="24"/>
          <w:szCs w:val="24"/>
        </w:rPr>
        <w:t xml:space="preserve"> related </w:t>
      </w:r>
      <w:r w:rsidRPr="00C45A81">
        <w:rPr>
          <w:rFonts w:ascii="Times New Roman" w:hAnsi="Times New Roman" w:cs="Times New Roman"/>
          <w:sz w:val="24"/>
          <w:szCs w:val="24"/>
        </w:rPr>
        <w:t xml:space="preserve">crises, </w:t>
      </w:r>
      <w:r w:rsidR="002E2E8B" w:rsidRPr="00C45A81">
        <w:rPr>
          <w:rFonts w:ascii="Times New Roman" w:hAnsi="Times New Roman" w:cs="Times New Roman"/>
          <w:sz w:val="24"/>
          <w:szCs w:val="24"/>
        </w:rPr>
        <w:t xml:space="preserve">has </w:t>
      </w:r>
      <w:r w:rsidRPr="00C45A81">
        <w:rPr>
          <w:rFonts w:ascii="Times New Roman" w:hAnsi="Times New Roman" w:cs="Times New Roman"/>
          <w:sz w:val="24"/>
          <w:szCs w:val="24"/>
        </w:rPr>
        <w:t>aggravat</w:t>
      </w:r>
      <w:r w:rsidR="002E2E8B" w:rsidRPr="00C45A81">
        <w:rPr>
          <w:rFonts w:ascii="Times New Roman" w:hAnsi="Times New Roman" w:cs="Times New Roman"/>
          <w:sz w:val="24"/>
          <w:szCs w:val="24"/>
        </w:rPr>
        <w:t xml:space="preserve">ed </w:t>
      </w:r>
      <w:r w:rsidR="004A65E8">
        <w:rPr>
          <w:rFonts w:ascii="Times New Roman" w:hAnsi="Times New Roman" w:cs="Times New Roman"/>
          <w:sz w:val="24"/>
          <w:szCs w:val="24"/>
        </w:rPr>
        <w:t xml:space="preserve">diet </w:t>
      </w:r>
      <w:r w:rsidRPr="00C45A81">
        <w:rPr>
          <w:rFonts w:ascii="Times New Roman" w:hAnsi="Times New Roman" w:cs="Times New Roman"/>
          <w:sz w:val="24"/>
          <w:szCs w:val="24"/>
        </w:rPr>
        <w:t xml:space="preserve">and </w:t>
      </w:r>
      <w:r w:rsidR="00715F82">
        <w:rPr>
          <w:rFonts w:ascii="Times New Roman" w:hAnsi="Times New Roman" w:cs="Times New Roman"/>
          <w:sz w:val="24"/>
          <w:szCs w:val="24"/>
        </w:rPr>
        <w:t xml:space="preserve">dietary vulnerability for hundreds in </w:t>
      </w:r>
      <w:r w:rsidR="00595243" w:rsidRPr="00C45A81">
        <w:rPr>
          <w:rFonts w:ascii="Times New Roman" w:hAnsi="Times New Roman" w:cs="Times New Roman"/>
          <w:sz w:val="24"/>
          <w:szCs w:val="24"/>
        </w:rPr>
        <w:t>households</w:t>
      </w:r>
      <w:r w:rsidR="003932A5" w:rsidRPr="00C45A81">
        <w:rPr>
          <w:rFonts w:ascii="Times New Roman" w:hAnsi="Times New Roman" w:cs="Times New Roman"/>
          <w:sz w:val="24"/>
          <w:szCs w:val="24"/>
        </w:rPr>
        <w:t xml:space="preserve"> in Nigeria</w:t>
      </w:r>
      <w:r w:rsidR="00595243" w:rsidRPr="00C45A81">
        <w:rPr>
          <w:rFonts w:ascii="Times New Roman" w:hAnsi="Times New Roman" w:cs="Times New Roman"/>
          <w:sz w:val="24"/>
          <w:szCs w:val="24"/>
        </w:rPr>
        <w:t xml:space="preserve">. </w:t>
      </w:r>
      <w:r w:rsidR="00747ECB">
        <w:rPr>
          <w:rFonts w:ascii="Times New Roman" w:hAnsi="Times New Roman" w:cs="Times New Roman"/>
          <w:sz w:val="24"/>
          <w:szCs w:val="24"/>
        </w:rPr>
        <w:t>Some problems</w:t>
      </w:r>
      <w:r w:rsidRPr="00C45A81">
        <w:rPr>
          <w:rFonts w:ascii="Times New Roman" w:hAnsi="Times New Roman" w:cs="Times New Roman"/>
          <w:sz w:val="24"/>
          <w:szCs w:val="24"/>
        </w:rPr>
        <w:t xml:space="preserve"> are compounded by</w:t>
      </w:r>
      <w:r w:rsidR="003932A5" w:rsidRPr="00C45A81">
        <w:rPr>
          <w:rFonts w:ascii="Times New Roman" w:hAnsi="Times New Roman" w:cs="Times New Roman"/>
          <w:sz w:val="24"/>
          <w:szCs w:val="24"/>
        </w:rPr>
        <w:t xml:space="preserve"> </w:t>
      </w:r>
      <w:r w:rsidR="00595243" w:rsidRPr="00C45A81">
        <w:rPr>
          <w:rFonts w:ascii="Times New Roman" w:hAnsi="Times New Roman" w:cs="Times New Roman"/>
          <w:sz w:val="24"/>
          <w:szCs w:val="24"/>
        </w:rPr>
        <w:t xml:space="preserve">the </w:t>
      </w:r>
      <w:r w:rsidR="003932A5" w:rsidRPr="00C45A81">
        <w:rPr>
          <w:rFonts w:ascii="Times New Roman" w:hAnsi="Times New Roman" w:cs="Times New Roman"/>
          <w:sz w:val="24"/>
          <w:szCs w:val="24"/>
        </w:rPr>
        <w:t xml:space="preserve">existing hunger brought on by </w:t>
      </w:r>
      <w:r w:rsidR="004A65E8">
        <w:rPr>
          <w:rFonts w:ascii="Times New Roman" w:hAnsi="Times New Roman" w:cs="Times New Roman"/>
          <w:sz w:val="24"/>
          <w:szCs w:val="24"/>
        </w:rPr>
        <w:t>violence</w:t>
      </w:r>
      <w:r w:rsidR="003932A5" w:rsidRPr="00C45A81">
        <w:rPr>
          <w:rFonts w:ascii="Times New Roman" w:hAnsi="Times New Roman" w:cs="Times New Roman"/>
          <w:sz w:val="24"/>
          <w:szCs w:val="24"/>
        </w:rPr>
        <w:t xml:space="preserve">, climate </w:t>
      </w:r>
      <w:r w:rsidR="004A65E8">
        <w:rPr>
          <w:rFonts w:ascii="Times New Roman" w:hAnsi="Times New Roman" w:cs="Times New Roman"/>
          <w:sz w:val="24"/>
          <w:szCs w:val="24"/>
        </w:rPr>
        <w:t>variability</w:t>
      </w:r>
      <w:r w:rsidR="003932A5" w:rsidRPr="00C45A81">
        <w:rPr>
          <w:rFonts w:ascii="Times New Roman" w:hAnsi="Times New Roman" w:cs="Times New Roman"/>
          <w:sz w:val="24"/>
          <w:szCs w:val="24"/>
        </w:rPr>
        <w:t xml:space="preserve">, and economic </w:t>
      </w:r>
      <w:r w:rsidR="004A65E8">
        <w:rPr>
          <w:rFonts w:ascii="Times New Roman" w:hAnsi="Times New Roman" w:cs="Times New Roman"/>
          <w:sz w:val="24"/>
          <w:szCs w:val="24"/>
        </w:rPr>
        <w:t>difficulties</w:t>
      </w:r>
      <w:r w:rsidR="003932A5" w:rsidRPr="00C45A81">
        <w:rPr>
          <w:rFonts w:ascii="Times New Roman" w:hAnsi="Times New Roman" w:cs="Times New Roman"/>
          <w:sz w:val="24"/>
          <w:szCs w:val="24"/>
        </w:rPr>
        <w:t xml:space="preserve">. </w:t>
      </w:r>
      <w:r w:rsidR="00595243" w:rsidRPr="00C45A81">
        <w:rPr>
          <w:rFonts w:ascii="Times New Roman" w:hAnsi="Times New Roman" w:cs="Times New Roman"/>
          <w:sz w:val="24"/>
          <w:szCs w:val="24"/>
        </w:rPr>
        <w:t xml:space="preserve">Yet, </w:t>
      </w:r>
      <w:r w:rsidR="00C22530" w:rsidRPr="00C45A81">
        <w:rPr>
          <w:rFonts w:ascii="Times New Roman" w:hAnsi="Times New Roman" w:cs="Times New Roman"/>
          <w:sz w:val="24"/>
          <w:szCs w:val="24"/>
        </w:rPr>
        <w:t>t</w:t>
      </w:r>
      <w:r w:rsidR="003932A5" w:rsidRPr="00C45A81">
        <w:rPr>
          <w:rFonts w:ascii="Times New Roman" w:hAnsi="Times New Roman" w:cs="Times New Roman"/>
          <w:sz w:val="24"/>
          <w:szCs w:val="24"/>
        </w:rPr>
        <w:t>he G</w:t>
      </w:r>
      <w:r w:rsidR="00B00BFD" w:rsidRPr="00C45A81">
        <w:rPr>
          <w:rFonts w:ascii="Times New Roman" w:hAnsi="Times New Roman" w:cs="Times New Roman"/>
          <w:sz w:val="24"/>
          <w:szCs w:val="24"/>
        </w:rPr>
        <w:t>lobal Hunger Index</w:t>
      </w:r>
      <w:r w:rsidR="003932A5" w:rsidRPr="00C45A81">
        <w:rPr>
          <w:rFonts w:ascii="Times New Roman" w:hAnsi="Times New Roman" w:cs="Times New Roman"/>
          <w:sz w:val="24"/>
          <w:szCs w:val="24"/>
        </w:rPr>
        <w:t xml:space="preserve"> scores</w:t>
      </w:r>
      <w:r w:rsidR="00595243" w:rsidRPr="00C45A81">
        <w:rPr>
          <w:rFonts w:ascii="Times New Roman" w:hAnsi="Times New Roman" w:cs="Times New Roman"/>
          <w:sz w:val="24"/>
          <w:szCs w:val="24"/>
        </w:rPr>
        <w:t xml:space="preserve"> (GHI) have hardly reflected </w:t>
      </w:r>
      <w:r w:rsidR="003932A5" w:rsidRPr="00C45A81">
        <w:rPr>
          <w:rFonts w:ascii="Times New Roman" w:hAnsi="Times New Roman" w:cs="Times New Roman"/>
          <w:sz w:val="24"/>
          <w:szCs w:val="24"/>
        </w:rPr>
        <w:t>the impact of the overlapping calamities in</w:t>
      </w:r>
      <w:r w:rsidR="00B00BFD" w:rsidRPr="00C45A81">
        <w:rPr>
          <w:rFonts w:ascii="Times New Roman" w:hAnsi="Times New Roman" w:cs="Times New Roman"/>
          <w:sz w:val="24"/>
          <w:szCs w:val="24"/>
        </w:rPr>
        <w:t xml:space="preserve"> </w:t>
      </w:r>
      <w:r w:rsidR="003932A5" w:rsidRPr="00C45A81">
        <w:rPr>
          <w:rFonts w:ascii="Times New Roman" w:hAnsi="Times New Roman" w:cs="Times New Roman"/>
          <w:sz w:val="24"/>
          <w:szCs w:val="24"/>
        </w:rPr>
        <w:t>2020, but they</w:t>
      </w:r>
      <w:r w:rsidR="00595243" w:rsidRPr="00C45A81">
        <w:rPr>
          <w:rFonts w:ascii="Times New Roman" w:hAnsi="Times New Roman" w:cs="Times New Roman"/>
          <w:sz w:val="24"/>
          <w:szCs w:val="24"/>
        </w:rPr>
        <w:t xml:space="preserve"> at least </w:t>
      </w:r>
      <w:r w:rsidR="003932A5" w:rsidRPr="00C45A81">
        <w:rPr>
          <w:rFonts w:ascii="Times New Roman" w:hAnsi="Times New Roman" w:cs="Times New Roman"/>
          <w:sz w:val="24"/>
          <w:szCs w:val="24"/>
        </w:rPr>
        <w:t xml:space="preserve"> highlight the fact that food insecurity and undernutrition</w:t>
      </w:r>
      <w:r w:rsidR="00595243" w:rsidRPr="00C45A81">
        <w:rPr>
          <w:rFonts w:ascii="Times New Roman" w:hAnsi="Times New Roman" w:cs="Times New Roman"/>
          <w:sz w:val="24"/>
          <w:szCs w:val="24"/>
        </w:rPr>
        <w:t xml:space="preserve"> have assumed a worrisome level,</w:t>
      </w:r>
      <w:r w:rsidR="007870D0">
        <w:rPr>
          <w:rFonts w:ascii="Times New Roman" w:hAnsi="Times New Roman" w:cs="Times New Roman"/>
          <w:sz w:val="24"/>
          <w:szCs w:val="24"/>
        </w:rPr>
        <w:t xml:space="preserve"> i</w:t>
      </w:r>
      <w:r w:rsidR="007870D0" w:rsidRPr="007870D0">
        <w:rPr>
          <w:rFonts w:ascii="Times New Roman" w:hAnsi="Times New Roman" w:cs="Times New Roman"/>
          <w:sz w:val="24"/>
          <w:szCs w:val="24"/>
        </w:rPr>
        <w:t xml:space="preserve">ncreasing Nigeria's vulnerability to future catastrophic food shortages and chronic famine </w:t>
      </w:r>
      <w:sdt>
        <w:sdtPr>
          <w:rPr>
            <w:rFonts w:ascii="Times New Roman" w:hAnsi="Times New Roman" w:cs="Times New Roman"/>
            <w:sz w:val="24"/>
            <w:szCs w:val="24"/>
          </w:rPr>
          <w:id w:val="45726967"/>
          <w:citation/>
        </w:sdtPr>
        <w:sdtEndPr/>
        <w:sdtContent>
          <w:r w:rsidR="00A049D9" w:rsidRPr="00C45A81">
            <w:rPr>
              <w:rFonts w:ascii="Times New Roman" w:hAnsi="Times New Roman" w:cs="Times New Roman"/>
              <w:sz w:val="24"/>
              <w:szCs w:val="24"/>
            </w:rPr>
            <w:fldChar w:fldCharType="begin"/>
          </w:r>
          <w:r w:rsidR="0019588D">
            <w:rPr>
              <w:rFonts w:ascii="Times New Roman" w:hAnsi="Times New Roman" w:cs="Times New Roman"/>
              <w:sz w:val="24"/>
              <w:szCs w:val="24"/>
            </w:rPr>
            <w:instrText xml:space="preserve">CITATION von19 \t  \l 1033 </w:instrText>
          </w:r>
          <w:r w:rsidR="00A049D9"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(von Grebmer, et al., 2020)</w:t>
          </w:r>
          <w:r w:rsidR="00A049D9" w:rsidRPr="00C45A81">
            <w:rPr>
              <w:rFonts w:ascii="Times New Roman" w:hAnsi="Times New Roman" w:cs="Times New Roman"/>
              <w:sz w:val="24"/>
              <w:szCs w:val="24"/>
            </w:rPr>
            <w:fldChar w:fldCharType="end"/>
          </w:r>
        </w:sdtContent>
      </w:sdt>
      <w:r w:rsidR="00A049D9" w:rsidRPr="00C45A81">
        <w:rPr>
          <w:rFonts w:ascii="Times New Roman" w:hAnsi="Times New Roman" w:cs="Times New Roman"/>
          <w:sz w:val="24"/>
          <w:szCs w:val="24"/>
        </w:rPr>
        <w:t>.</w:t>
      </w:r>
    </w:p>
    <w:p w14:paraId="48327E32" w14:textId="2E64868E" w:rsidR="00DB00F9" w:rsidRPr="00C45A81" w:rsidRDefault="00691ED1"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 </w:t>
      </w:r>
      <w:r w:rsidR="00D80826" w:rsidRPr="00C45A81">
        <w:rPr>
          <w:rFonts w:ascii="Times New Roman" w:hAnsi="Times New Roman" w:cs="Times New Roman"/>
          <w:sz w:val="24"/>
          <w:szCs w:val="24"/>
        </w:rPr>
        <w:t>Up till this present time,</w:t>
      </w:r>
      <w:r w:rsidR="00351C74" w:rsidRPr="00C45A81">
        <w:rPr>
          <w:rFonts w:ascii="Times New Roman" w:hAnsi="Times New Roman" w:cs="Times New Roman"/>
          <w:sz w:val="24"/>
          <w:szCs w:val="24"/>
        </w:rPr>
        <w:t xml:space="preserve"> </w:t>
      </w:r>
      <w:r w:rsidRPr="00C45A81">
        <w:rPr>
          <w:rFonts w:ascii="Times New Roman" w:hAnsi="Times New Roman" w:cs="Times New Roman"/>
          <w:sz w:val="24"/>
          <w:szCs w:val="24"/>
        </w:rPr>
        <w:t>the Sustainable Development Goals (SDG</w:t>
      </w:r>
      <w:r w:rsidR="00351C74" w:rsidRPr="00C45A81">
        <w:rPr>
          <w:rFonts w:ascii="Times New Roman" w:hAnsi="Times New Roman" w:cs="Times New Roman"/>
          <w:sz w:val="24"/>
          <w:szCs w:val="24"/>
        </w:rPr>
        <w:t>)</w:t>
      </w:r>
      <w:r w:rsidR="00CE28CC" w:rsidRPr="00C45A81">
        <w:rPr>
          <w:rFonts w:ascii="Times New Roman" w:hAnsi="Times New Roman" w:cs="Times New Roman"/>
          <w:sz w:val="24"/>
          <w:szCs w:val="24"/>
        </w:rPr>
        <w:t xml:space="preserve"> 1 and 2 focused on </w:t>
      </w:r>
      <w:r w:rsidRPr="00C45A81">
        <w:rPr>
          <w:rFonts w:ascii="Times New Roman" w:hAnsi="Times New Roman" w:cs="Times New Roman"/>
          <w:sz w:val="24"/>
          <w:szCs w:val="24"/>
        </w:rPr>
        <w:t xml:space="preserve"> achieving food security and eradicating poverty and hunger among household</w:t>
      </w:r>
      <w:r w:rsidR="00CE28CC" w:rsidRPr="00C45A81">
        <w:rPr>
          <w:rFonts w:ascii="Times New Roman" w:hAnsi="Times New Roman" w:cs="Times New Roman"/>
          <w:sz w:val="24"/>
          <w:szCs w:val="24"/>
        </w:rPr>
        <w:t xml:space="preserve">s which are far </w:t>
      </w:r>
      <w:r w:rsidR="00CE28CC" w:rsidRPr="00C45A81">
        <w:rPr>
          <w:rFonts w:ascii="Times New Roman" w:hAnsi="Times New Roman" w:cs="Times New Roman"/>
          <w:sz w:val="24"/>
          <w:szCs w:val="24"/>
        </w:rPr>
        <w:lastRenderedPageBreak/>
        <w:t>from being</w:t>
      </w:r>
      <w:r w:rsidR="002E2E8B" w:rsidRPr="00C45A81">
        <w:rPr>
          <w:rFonts w:ascii="Times New Roman" w:hAnsi="Times New Roman" w:cs="Times New Roman"/>
          <w:sz w:val="24"/>
          <w:szCs w:val="24"/>
        </w:rPr>
        <w:t xml:space="preserve"> </w:t>
      </w:r>
      <w:r w:rsidRPr="00C45A81">
        <w:rPr>
          <w:rFonts w:ascii="Times New Roman" w:hAnsi="Times New Roman" w:cs="Times New Roman"/>
          <w:sz w:val="24"/>
          <w:szCs w:val="24"/>
        </w:rPr>
        <w:t xml:space="preserve">achieved </w:t>
      </w:r>
      <w:r w:rsidR="002E2E8B" w:rsidRPr="00C45A81">
        <w:rPr>
          <w:rFonts w:ascii="Times New Roman" w:hAnsi="Times New Roman" w:cs="Times New Roman"/>
          <w:sz w:val="24"/>
          <w:szCs w:val="24"/>
        </w:rPr>
        <w:t xml:space="preserve">in spite of </w:t>
      </w:r>
      <w:r w:rsidR="00CE28CC" w:rsidRPr="00C45A81">
        <w:rPr>
          <w:rFonts w:ascii="Times New Roman" w:hAnsi="Times New Roman" w:cs="Times New Roman"/>
          <w:sz w:val="24"/>
          <w:szCs w:val="24"/>
        </w:rPr>
        <w:t xml:space="preserve">the </w:t>
      </w:r>
      <w:r w:rsidRPr="00C45A81">
        <w:rPr>
          <w:rFonts w:ascii="Times New Roman" w:hAnsi="Times New Roman" w:cs="Times New Roman"/>
          <w:sz w:val="24"/>
          <w:szCs w:val="24"/>
        </w:rPr>
        <w:t>extensive</w:t>
      </w:r>
      <w:r w:rsidR="00910511">
        <w:rPr>
          <w:rFonts w:ascii="Times New Roman" w:hAnsi="Times New Roman" w:cs="Times New Roman"/>
          <w:sz w:val="24"/>
          <w:szCs w:val="24"/>
        </w:rPr>
        <w:t xml:space="preserve"> </w:t>
      </w:r>
      <w:r w:rsidR="00702155">
        <w:rPr>
          <w:rFonts w:ascii="Times New Roman" w:hAnsi="Times New Roman" w:cs="Times New Roman"/>
          <w:sz w:val="24"/>
          <w:szCs w:val="24"/>
        </w:rPr>
        <w:t>spending</w:t>
      </w:r>
      <w:r w:rsidRPr="00C45A81">
        <w:rPr>
          <w:rFonts w:ascii="Times New Roman" w:hAnsi="Times New Roman" w:cs="Times New Roman"/>
          <w:sz w:val="24"/>
          <w:szCs w:val="24"/>
        </w:rPr>
        <w:t xml:space="preserve"> in </w:t>
      </w:r>
      <w:r w:rsidR="00CE28CC" w:rsidRPr="00C45A81">
        <w:rPr>
          <w:rFonts w:ascii="Times New Roman" w:hAnsi="Times New Roman" w:cs="Times New Roman"/>
          <w:sz w:val="24"/>
          <w:szCs w:val="24"/>
        </w:rPr>
        <w:t xml:space="preserve">the </w:t>
      </w:r>
      <w:r w:rsidRPr="00C45A81">
        <w:rPr>
          <w:rFonts w:ascii="Times New Roman" w:hAnsi="Times New Roman" w:cs="Times New Roman"/>
          <w:sz w:val="24"/>
          <w:szCs w:val="24"/>
        </w:rPr>
        <w:t>agricultural</w:t>
      </w:r>
      <w:r w:rsidR="00CE28CC" w:rsidRPr="00C45A81">
        <w:rPr>
          <w:rFonts w:ascii="Times New Roman" w:hAnsi="Times New Roman" w:cs="Times New Roman"/>
          <w:sz w:val="24"/>
          <w:szCs w:val="24"/>
        </w:rPr>
        <w:t xml:space="preserve"> sectors</w:t>
      </w:r>
      <w:r w:rsidRPr="00C45A81">
        <w:rPr>
          <w:rFonts w:ascii="Times New Roman" w:hAnsi="Times New Roman" w:cs="Times New Roman"/>
          <w:sz w:val="24"/>
          <w:szCs w:val="24"/>
        </w:rPr>
        <w:t xml:space="preserve"> by the</w:t>
      </w:r>
      <w:r w:rsidR="00197201" w:rsidRPr="00C45A81">
        <w:rPr>
          <w:rFonts w:ascii="Times New Roman" w:hAnsi="Times New Roman" w:cs="Times New Roman"/>
          <w:sz w:val="24"/>
          <w:szCs w:val="24"/>
        </w:rPr>
        <w:t xml:space="preserve"> successive</w:t>
      </w:r>
      <w:r w:rsidRPr="00C45A81">
        <w:rPr>
          <w:rFonts w:ascii="Times New Roman" w:hAnsi="Times New Roman" w:cs="Times New Roman"/>
          <w:sz w:val="24"/>
          <w:szCs w:val="24"/>
        </w:rPr>
        <w:t xml:space="preserve"> </w:t>
      </w:r>
      <w:r w:rsidR="00CE28CC" w:rsidRPr="00C45A81">
        <w:rPr>
          <w:rFonts w:ascii="Times New Roman" w:hAnsi="Times New Roman" w:cs="Times New Roman"/>
          <w:sz w:val="24"/>
          <w:szCs w:val="24"/>
        </w:rPr>
        <w:t xml:space="preserve">Nigerian </w:t>
      </w:r>
      <w:r w:rsidR="00910511">
        <w:rPr>
          <w:rFonts w:ascii="Times New Roman" w:hAnsi="Times New Roman" w:cs="Times New Roman"/>
          <w:sz w:val="24"/>
          <w:szCs w:val="24"/>
        </w:rPr>
        <w:t>authorities</w:t>
      </w:r>
      <w:r w:rsidR="00CE28CC" w:rsidRPr="00C45A81">
        <w:rPr>
          <w:rFonts w:ascii="Times New Roman" w:hAnsi="Times New Roman" w:cs="Times New Roman"/>
          <w:sz w:val="24"/>
          <w:szCs w:val="24"/>
        </w:rPr>
        <w:t xml:space="preserve"> and the </w:t>
      </w:r>
      <w:r w:rsidRPr="00C45A81">
        <w:rPr>
          <w:rFonts w:ascii="Times New Roman" w:hAnsi="Times New Roman" w:cs="Times New Roman"/>
          <w:sz w:val="24"/>
          <w:szCs w:val="24"/>
        </w:rPr>
        <w:t xml:space="preserve"> international donors</w:t>
      </w:r>
      <w:r w:rsidR="00CE28CC" w:rsidRPr="00C45A81">
        <w:rPr>
          <w:rFonts w:ascii="Times New Roman" w:hAnsi="Times New Roman" w:cs="Times New Roman"/>
          <w:sz w:val="24"/>
          <w:szCs w:val="24"/>
        </w:rPr>
        <w:t xml:space="preserve"> </w:t>
      </w:r>
      <w:sdt>
        <w:sdtPr>
          <w:rPr>
            <w:rFonts w:ascii="Times New Roman" w:hAnsi="Times New Roman" w:cs="Times New Roman"/>
            <w:sz w:val="24"/>
            <w:szCs w:val="24"/>
          </w:rPr>
          <w:id w:val="324092899"/>
          <w:citation/>
        </w:sdtPr>
        <w:sdtEndPr/>
        <w:sdtContent>
          <w:r w:rsidR="00CE28CC" w:rsidRPr="00C45A81">
            <w:rPr>
              <w:rFonts w:ascii="Times New Roman" w:hAnsi="Times New Roman" w:cs="Times New Roman"/>
              <w:sz w:val="24"/>
              <w:szCs w:val="24"/>
            </w:rPr>
            <w:fldChar w:fldCharType="begin"/>
          </w:r>
          <w:r w:rsidR="000E6327">
            <w:rPr>
              <w:rFonts w:ascii="Times New Roman" w:hAnsi="Times New Roman" w:cs="Times New Roman"/>
              <w:sz w:val="24"/>
              <w:szCs w:val="24"/>
            </w:rPr>
            <w:instrText xml:space="preserve">CITATION Ola19 \l 1033 </w:instrText>
          </w:r>
          <w:r w:rsidR="00CE28CC"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(Olawuyi, 2019)</w:t>
          </w:r>
          <w:r w:rsidR="00CE28CC" w:rsidRPr="00C45A81">
            <w:rPr>
              <w:rFonts w:ascii="Times New Roman" w:hAnsi="Times New Roman" w:cs="Times New Roman"/>
              <w:sz w:val="24"/>
              <w:szCs w:val="24"/>
            </w:rPr>
            <w:fldChar w:fldCharType="end"/>
          </w:r>
        </w:sdtContent>
      </w:sdt>
      <w:r w:rsidR="00CE28CC" w:rsidRPr="00C45A81">
        <w:rPr>
          <w:rFonts w:ascii="Times New Roman" w:hAnsi="Times New Roman" w:cs="Times New Roman"/>
          <w:sz w:val="24"/>
          <w:szCs w:val="24"/>
        </w:rPr>
        <w:t>. Rather,</w:t>
      </w:r>
      <w:r w:rsidRPr="00C45A81">
        <w:rPr>
          <w:rFonts w:ascii="Times New Roman" w:hAnsi="Times New Roman" w:cs="Times New Roman"/>
          <w:sz w:val="24"/>
          <w:szCs w:val="24"/>
        </w:rPr>
        <w:t xml:space="preserve"> production</w:t>
      </w:r>
      <w:r w:rsidR="00CE28CC" w:rsidRPr="00C45A81">
        <w:rPr>
          <w:rFonts w:ascii="Times New Roman" w:hAnsi="Times New Roman" w:cs="Times New Roman"/>
          <w:sz w:val="24"/>
          <w:szCs w:val="24"/>
        </w:rPr>
        <w:t xml:space="preserve"> outputs have </w:t>
      </w:r>
      <w:r w:rsidRPr="00C45A81">
        <w:rPr>
          <w:rFonts w:ascii="Times New Roman" w:hAnsi="Times New Roman" w:cs="Times New Roman"/>
          <w:sz w:val="24"/>
          <w:szCs w:val="24"/>
        </w:rPr>
        <w:t>continue</w:t>
      </w:r>
      <w:r w:rsidR="00CE28CC" w:rsidRPr="00C45A81">
        <w:rPr>
          <w:rFonts w:ascii="Times New Roman" w:hAnsi="Times New Roman" w:cs="Times New Roman"/>
          <w:sz w:val="24"/>
          <w:szCs w:val="24"/>
        </w:rPr>
        <w:t>d</w:t>
      </w:r>
      <w:r w:rsidRPr="00C45A81">
        <w:rPr>
          <w:rFonts w:ascii="Times New Roman" w:hAnsi="Times New Roman" w:cs="Times New Roman"/>
          <w:sz w:val="24"/>
          <w:szCs w:val="24"/>
        </w:rPr>
        <w:t xml:space="preserve"> to declin</w:t>
      </w:r>
      <w:r w:rsidR="00CE28CC" w:rsidRPr="00C45A81">
        <w:rPr>
          <w:rFonts w:ascii="Times New Roman" w:hAnsi="Times New Roman" w:cs="Times New Roman"/>
          <w:sz w:val="24"/>
          <w:szCs w:val="24"/>
        </w:rPr>
        <w:t xml:space="preserve">e. </w:t>
      </w:r>
      <w:r w:rsidRPr="00C45A81">
        <w:rPr>
          <w:rFonts w:ascii="Times New Roman" w:hAnsi="Times New Roman" w:cs="Times New Roman"/>
          <w:sz w:val="24"/>
          <w:szCs w:val="24"/>
        </w:rPr>
        <w:t>This decline in production affects food security</w:t>
      </w:r>
      <w:r w:rsidR="00CE28CC" w:rsidRPr="00C45A81">
        <w:rPr>
          <w:rFonts w:ascii="Times New Roman" w:hAnsi="Times New Roman" w:cs="Times New Roman"/>
          <w:sz w:val="24"/>
          <w:szCs w:val="24"/>
        </w:rPr>
        <w:t>,</w:t>
      </w:r>
      <w:r w:rsidRPr="00C45A81">
        <w:rPr>
          <w:rFonts w:ascii="Times New Roman" w:hAnsi="Times New Roman" w:cs="Times New Roman"/>
          <w:sz w:val="24"/>
          <w:szCs w:val="24"/>
        </w:rPr>
        <w:t xml:space="preserve"> and the household in return</w:t>
      </w:r>
      <w:r w:rsidR="00CE28CC" w:rsidRPr="00C45A81">
        <w:rPr>
          <w:rFonts w:ascii="Times New Roman" w:hAnsi="Times New Roman" w:cs="Times New Roman"/>
          <w:sz w:val="24"/>
          <w:szCs w:val="24"/>
        </w:rPr>
        <w:t xml:space="preserve"> has been plunged into</w:t>
      </w:r>
      <w:r w:rsidRPr="00C45A81">
        <w:rPr>
          <w:rFonts w:ascii="Times New Roman" w:hAnsi="Times New Roman" w:cs="Times New Roman"/>
          <w:sz w:val="24"/>
          <w:szCs w:val="24"/>
        </w:rPr>
        <w:t xml:space="preserve"> a situation that significantly jeopardize</w:t>
      </w:r>
      <w:r w:rsidR="00CE28CC" w:rsidRPr="00C45A81">
        <w:rPr>
          <w:rFonts w:ascii="Times New Roman" w:hAnsi="Times New Roman" w:cs="Times New Roman"/>
          <w:sz w:val="24"/>
          <w:szCs w:val="24"/>
        </w:rPr>
        <w:t>s</w:t>
      </w:r>
      <w:r w:rsidRPr="00C45A81">
        <w:rPr>
          <w:rFonts w:ascii="Times New Roman" w:hAnsi="Times New Roman" w:cs="Times New Roman"/>
          <w:sz w:val="24"/>
          <w:szCs w:val="24"/>
        </w:rPr>
        <w:t xml:space="preserve"> its food security and </w:t>
      </w:r>
      <w:r w:rsidR="00CE28CC" w:rsidRPr="00C45A81">
        <w:rPr>
          <w:rFonts w:ascii="Times New Roman" w:hAnsi="Times New Roman" w:cs="Times New Roman"/>
          <w:sz w:val="24"/>
          <w:szCs w:val="24"/>
        </w:rPr>
        <w:t>entrenched</w:t>
      </w:r>
      <w:r w:rsidRPr="00C45A81">
        <w:rPr>
          <w:rFonts w:ascii="Times New Roman" w:hAnsi="Times New Roman" w:cs="Times New Roman"/>
          <w:sz w:val="24"/>
          <w:szCs w:val="24"/>
        </w:rPr>
        <w:t xml:space="preserve"> hunger</w:t>
      </w:r>
      <w:r w:rsidR="00CE28CC" w:rsidRPr="00C45A81">
        <w:rPr>
          <w:rFonts w:ascii="Times New Roman" w:hAnsi="Times New Roman" w:cs="Times New Roman"/>
          <w:sz w:val="24"/>
          <w:szCs w:val="24"/>
        </w:rPr>
        <w:t xml:space="preserve">. Rural households have therefore been constrained </w:t>
      </w:r>
      <w:r w:rsidR="003F5EF0" w:rsidRPr="00C45A81">
        <w:rPr>
          <w:rFonts w:ascii="Times New Roman" w:hAnsi="Times New Roman" w:cs="Times New Roman"/>
          <w:sz w:val="24"/>
          <w:szCs w:val="24"/>
        </w:rPr>
        <w:t>to produce food output that are</w:t>
      </w:r>
      <w:r w:rsidRPr="00C45A81">
        <w:rPr>
          <w:rFonts w:ascii="Times New Roman" w:hAnsi="Times New Roman" w:cs="Times New Roman"/>
          <w:sz w:val="24"/>
          <w:szCs w:val="24"/>
        </w:rPr>
        <w:t xml:space="preserve"> lower than the subsistence output</w:t>
      </w:r>
      <w:r w:rsidR="003F5EF0" w:rsidRPr="00C45A81">
        <w:rPr>
          <w:rFonts w:ascii="Times New Roman" w:hAnsi="Times New Roman" w:cs="Times New Roman"/>
          <w:sz w:val="24"/>
          <w:szCs w:val="24"/>
        </w:rPr>
        <w:t xml:space="preserve"> level and supplement own food consumption needs with more conventional food.</w:t>
      </w:r>
      <w:r w:rsidR="00031A37" w:rsidRPr="00C45A81">
        <w:rPr>
          <w:rFonts w:ascii="Times New Roman" w:hAnsi="Times New Roman" w:cs="Times New Roman"/>
          <w:sz w:val="24"/>
          <w:szCs w:val="24"/>
        </w:rPr>
        <w:t xml:space="preserve"> </w:t>
      </w:r>
      <w:r w:rsidR="00B62178" w:rsidRPr="00C45A81">
        <w:rPr>
          <w:rFonts w:ascii="Times New Roman" w:hAnsi="Times New Roman" w:cs="Times New Roman"/>
          <w:sz w:val="24"/>
          <w:szCs w:val="24"/>
        </w:rPr>
        <w:t xml:space="preserve">Although the existing food system accounts for as low as </w:t>
      </w:r>
      <w:r w:rsidR="00AC0326" w:rsidRPr="00C45A81">
        <w:rPr>
          <w:rFonts w:ascii="Times New Roman" w:hAnsi="Times New Roman" w:cs="Times New Roman"/>
          <w:sz w:val="24"/>
          <w:szCs w:val="24"/>
        </w:rPr>
        <w:t xml:space="preserve">21-37 </w:t>
      </w:r>
      <w:r w:rsidR="00B62178" w:rsidRPr="00C45A81">
        <w:rPr>
          <w:rFonts w:ascii="Times New Roman" w:hAnsi="Times New Roman" w:cs="Times New Roman"/>
          <w:sz w:val="24"/>
          <w:szCs w:val="24"/>
        </w:rPr>
        <w:t>percent of total net anthropogenic emissions, these reductions increase</w:t>
      </w:r>
      <w:r w:rsidR="00747ECB">
        <w:rPr>
          <w:rFonts w:ascii="Times New Roman" w:hAnsi="Times New Roman" w:cs="Times New Roman"/>
          <w:sz w:val="24"/>
          <w:szCs w:val="24"/>
        </w:rPr>
        <w:t xml:space="preserve"> environmental warming without tackling the root causes of food insecurity</w:t>
      </w:r>
      <w:r w:rsidR="00B62178" w:rsidRPr="00C45A81">
        <w:rPr>
          <w:rFonts w:ascii="Times New Roman" w:hAnsi="Times New Roman" w:cs="Times New Roman"/>
          <w:sz w:val="24"/>
          <w:szCs w:val="24"/>
        </w:rPr>
        <w:t>.</w:t>
      </w:r>
      <w:r w:rsidR="00747ECB">
        <w:rPr>
          <w:rFonts w:ascii="Times New Roman" w:hAnsi="Times New Roman" w:cs="Times New Roman"/>
          <w:sz w:val="24"/>
          <w:szCs w:val="24"/>
        </w:rPr>
        <w:t xml:space="preserve"> </w:t>
      </w:r>
      <w:r w:rsidR="00B62178" w:rsidRPr="00C45A81">
        <w:rPr>
          <w:rFonts w:ascii="Times New Roman" w:hAnsi="Times New Roman" w:cs="Times New Roman"/>
          <w:sz w:val="24"/>
          <w:szCs w:val="24"/>
        </w:rPr>
        <w:t>Furthermore,</w:t>
      </w:r>
      <w:r w:rsidR="00747ECB">
        <w:rPr>
          <w:rFonts w:ascii="Times New Roman" w:hAnsi="Times New Roman" w:cs="Times New Roman"/>
          <w:sz w:val="24"/>
          <w:szCs w:val="24"/>
        </w:rPr>
        <w:t xml:space="preserve"> environmental disruption </w:t>
      </w:r>
      <w:r w:rsidR="00B62178" w:rsidRPr="00C45A81">
        <w:rPr>
          <w:rFonts w:ascii="Times New Roman" w:hAnsi="Times New Roman" w:cs="Times New Roman"/>
          <w:sz w:val="24"/>
          <w:szCs w:val="24"/>
        </w:rPr>
        <w:t xml:space="preserve">can exacerbate </w:t>
      </w:r>
      <w:r w:rsidR="007A2610">
        <w:rPr>
          <w:rFonts w:ascii="Times New Roman" w:hAnsi="Times New Roman" w:cs="Times New Roman"/>
          <w:sz w:val="24"/>
          <w:szCs w:val="24"/>
        </w:rPr>
        <w:t>violence</w:t>
      </w:r>
      <w:r w:rsidR="00B62178" w:rsidRPr="00C45A81">
        <w:rPr>
          <w:rFonts w:ascii="Times New Roman" w:hAnsi="Times New Roman" w:cs="Times New Roman"/>
          <w:sz w:val="24"/>
          <w:szCs w:val="24"/>
        </w:rPr>
        <w:t>, particularly in vulnerable and food-insecure areas, putting populations at risk of being pushed beyond their capacity to</w:t>
      </w:r>
      <w:r w:rsidR="00EF0280" w:rsidRPr="00C45A81">
        <w:rPr>
          <w:rFonts w:ascii="Times New Roman" w:hAnsi="Times New Roman" w:cs="Times New Roman"/>
          <w:sz w:val="24"/>
          <w:szCs w:val="24"/>
        </w:rPr>
        <w:t xml:space="preserve"> manage the attacks</w:t>
      </w:r>
      <w:r w:rsidR="0036529E" w:rsidRPr="00C45A81">
        <w:rPr>
          <w:rFonts w:ascii="Times New Roman" w:hAnsi="Times New Roman" w:cs="Times New Roman"/>
          <w:sz w:val="24"/>
          <w:szCs w:val="24"/>
        </w:rPr>
        <w:t>.</w:t>
      </w:r>
      <w:sdt>
        <w:sdtPr>
          <w:rPr>
            <w:rFonts w:ascii="Times New Roman" w:hAnsi="Times New Roman" w:cs="Times New Roman"/>
            <w:sz w:val="24"/>
            <w:szCs w:val="24"/>
          </w:rPr>
          <w:id w:val="1967382898"/>
          <w:citation/>
        </w:sdtPr>
        <w:sdtEndPr/>
        <w:sdtContent>
          <w:r w:rsidR="00B62178" w:rsidRPr="00C45A81">
            <w:rPr>
              <w:rFonts w:ascii="Times New Roman" w:hAnsi="Times New Roman" w:cs="Times New Roman"/>
              <w:sz w:val="24"/>
              <w:szCs w:val="24"/>
            </w:rPr>
            <w:fldChar w:fldCharType="begin"/>
          </w:r>
          <w:r w:rsidR="0019588D">
            <w:rPr>
              <w:rFonts w:ascii="Times New Roman" w:hAnsi="Times New Roman" w:cs="Times New Roman"/>
              <w:sz w:val="24"/>
              <w:szCs w:val="24"/>
            </w:rPr>
            <w:instrText xml:space="preserve">CITATION von19 \t  \l 1033 </w:instrText>
          </w:r>
          <w:r w:rsidR="00B62178" w:rsidRPr="00C45A81">
            <w:rPr>
              <w:rFonts w:ascii="Times New Roman" w:hAnsi="Times New Roman" w:cs="Times New Roman"/>
              <w:sz w:val="24"/>
              <w:szCs w:val="24"/>
            </w:rPr>
            <w:fldChar w:fldCharType="separate"/>
          </w:r>
          <w:r w:rsidR="0004050A">
            <w:rPr>
              <w:rFonts w:ascii="Times New Roman" w:hAnsi="Times New Roman" w:cs="Times New Roman"/>
              <w:noProof/>
              <w:sz w:val="24"/>
              <w:szCs w:val="24"/>
            </w:rPr>
            <w:t xml:space="preserve"> </w:t>
          </w:r>
          <w:r w:rsidR="0004050A" w:rsidRPr="0004050A">
            <w:rPr>
              <w:rFonts w:ascii="Times New Roman" w:hAnsi="Times New Roman" w:cs="Times New Roman"/>
              <w:noProof/>
              <w:sz w:val="24"/>
              <w:szCs w:val="24"/>
            </w:rPr>
            <w:t>(von Grebmer, et al., 2020)</w:t>
          </w:r>
          <w:r w:rsidR="00B62178" w:rsidRPr="00C45A81">
            <w:rPr>
              <w:rFonts w:ascii="Times New Roman" w:hAnsi="Times New Roman" w:cs="Times New Roman"/>
              <w:sz w:val="24"/>
              <w:szCs w:val="24"/>
            </w:rPr>
            <w:fldChar w:fldCharType="end"/>
          </w:r>
        </w:sdtContent>
      </w:sdt>
      <w:r w:rsidR="00B62178" w:rsidRPr="00C45A81">
        <w:rPr>
          <w:rFonts w:ascii="Times New Roman" w:hAnsi="Times New Roman" w:cs="Times New Roman"/>
          <w:sz w:val="24"/>
          <w:szCs w:val="24"/>
        </w:rPr>
        <w:t>.</w:t>
      </w:r>
    </w:p>
    <w:p w14:paraId="3B72C6ED" w14:textId="3D0734D8" w:rsidR="004073AF" w:rsidRPr="00C45A81" w:rsidRDefault="007A2610"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Food security is a condition where everyone has access to adequate, plenty, clean and healthy dietary food needs to make healthy food choices in order to live a healthy and active life</w:t>
      </w:r>
      <w:r w:rsidR="00C26111">
        <w:rPr>
          <w:rFonts w:ascii="Times New Roman" w:hAnsi="Times New Roman" w:cs="Times New Roman"/>
          <w:sz w:val="24"/>
          <w:szCs w:val="24"/>
        </w:rPr>
        <w:t xml:space="preserve"> </w:t>
      </w:r>
      <w:sdt>
        <w:sdtPr>
          <w:rPr>
            <w:rFonts w:ascii="Times New Roman" w:hAnsi="Times New Roman" w:cs="Times New Roman"/>
            <w:sz w:val="24"/>
            <w:szCs w:val="24"/>
          </w:rPr>
          <w:id w:val="800427407"/>
          <w:citation/>
        </w:sdtPr>
        <w:sdtEndPr/>
        <w:sdtContent>
          <w:r w:rsidR="006E3793">
            <w:rPr>
              <w:rFonts w:ascii="Times New Roman" w:hAnsi="Times New Roman" w:cs="Times New Roman"/>
              <w:sz w:val="24"/>
              <w:szCs w:val="24"/>
            </w:rPr>
            <w:fldChar w:fldCharType="begin"/>
          </w:r>
          <w:r w:rsidR="006E3793">
            <w:rPr>
              <w:rFonts w:ascii="Times New Roman" w:hAnsi="Times New Roman" w:cs="Times New Roman"/>
              <w:sz w:val="24"/>
              <w:szCs w:val="24"/>
            </w:rPr>
            <w:instrText xml:space="preserve">CITATION FAO21 \t  \l 1033 </w:instrText>
          </w:r>
          <w:r w:rsidR="006E3793">
            <w:rPr>
              <w:rFonts w:ascii="Times New Roman" w:hAnsi="Times New Roman" w:cs="Times New Roman"/>
              <w:sz w:val="24"/>
              <w:szCs w:val="24"/>
            </w:rPr>
            <w:fldChar w:fldCharType="separate"/>
          </w:r>
          <w:r w:rsidR="006E3793" w:rsidRPr="006E3793">
            <w:rPr>
              <w:rFonts w:ascii="Times New Roman" w:hAnsi="Times New Roman" w:cs="Times New Roman"/>
              <w:noProof/>
              <w:sz w:val="24"/>
              <w:szCs w:val="24"/>
            </w:rPr>
            <w:t>(FAO, 2021)</w:t>
          </w:r>
          <w:r w:rsidR="006E3793">
            <w:rPr>
              <w:rFonts w:ascii="Times New Roman" w:hAnsi="Times New Roman" w:cs="Times New Roman"/>
              <w:sz w:val="24"/>
              <w:szCs w:val="24"/>
            </w:rPr>
            <w:fldChar w:fldCharType="end"/>
          </w:r>
        </w:sdtContent>
      </w:sdt>
      <w:r w:rsidR="0085705B" w:rsidRPr="00C45A81">
        <w:rPr>
          <w:rFonts w:ascii="Times New Roman" w:hAnsi="Times New Roman" w:cs="Times New Roman"/>
          <w:sz w:val="24"/>
          <w:szCs w:val="24"/>
        </w:rPr>
        <w:t>. Food security also refers to having enough</w:t>
      </w:r>
      <w:r w:rsidR="00DB7BCA">
        <w:rPr>
          <w:rFonts w:ascii="Times New Roman" w:hAnsi="Times New Roman" w:cs="Times New Roman"/>
          <w:sz w:val="24"/>
          <w:szCs w:val="24"/>
        </w:rPr>
        <w:t xml:space="preserve"> amount of </w:t>
      </w:r>
      <w:r w:rsidR="0085705B" w:rsidRPr="00C45A81">
        <w:rPr>
          <w:rFonts w:ascii="Times New Roman" w:hAnsi="Times New Roman" w:cs="Times New Roman"/>
          <w:sz w:val="24"/>
          <w:szCs w:val="24"/>
        </w:rPr>
        <w:t xml:space="preserve">food for everyone </w:t>
      </w:r>
      <w:r w:rsidR="00DB7BCA">
        <w:rPr>
          <w:rFonts w:ascii="Times New Roman" w:hAnsi="Times New Roman" w:cs="Times New Roman"/>
          <w:sz w:val="24"/>
          <w:szCs w:val="24"/>
        </w:rPr>
        <w:t>constantly</w:t>
      </w:r>
      <w:r w:rsidR="0085705B" w:rsidRPr="00C45A81">
        <w:rPr>
          <w:rFonts w:ascii="Times New Roman" w:hAnsi="Times New Roman" w:cs="Times New Roman"/>
          <w:sz w:val="24"/>
          <w:szCs w:val="24"/>
        </w:rPr>
        <w:t>, according to the developing definition.</w:t>
      </w:r>
      <w:r w:rsidR="00B3687A" w:rsidRPr="00C45A81">
        <w:rPr>
          <w:rFonts w:ascii="Times New Roman" w:hAnsi="Times New Roman" w:cs="Times New Roman"/>
          <w:sz w:val="24"/>
          <w:szCs w:val="24"/>
        </w:rPr>
        <w:t xml:space="preserve"> </w:t>
      </w:r>
      <w:r w:rsidR="00126BB7" w:rsidRPr="00C45A81">
        <w:rPr>
          <w:rFonts w:ascii="Times New Roman" w:hAnsi="Times New Roman" w:cs="Times New Roman"/>
          <w:sz w:val="24"/>
          <w:szCs w:val="24"/>
        </w:rPr>
        <w:t>This exemplifies</w:t>
      </w:r>
      <w:r w:rsidR="006B7EAF" w:rsidRPr="00C45A81">
        <w:rPr>
          <w:rFonts w:ascii="Times New Roman" w:hAnsi="Times New Roman" w:cs="Times New Roman"/>
          <w:sz w:val="24"/>
          <w:szCs w:val="24"/>
        </w:rPr>
        <w:t xml:space="preserve"> the access of all </w:t>
      </w:r>
      <w:r w:rsidR="00E97349">
        <w:rPr>
          <w:rFonts w:ascii="Times New Roman" w:hAnsi="Times New Roman" w:cs="Times New Roman"/>
          <w:sz w:val="24"/>
          <w:szCs w:val="24"/>
        </w:rPr>
        <w:t xml:space="preserve">inhabitants </w:t>
      </w:r>
      <w:r w:rsidR="006B7EAF" w:rsidRPr="00C45A81">
        <w:rPr>
          <w:rFonts w:ascii="Times New Roman" w:hAnsi="Times New Roman" w:cs="Times New Roman"/>
          <w:sz w:val="24"/>
          <w:szCs w:val="24"/>
        </w:rPr>
        <w:t xml:space="preserve">of a </w:t>
      </w:r>
      <w:r w:rsidR="00E97349">
        <w:rPr>
          <w:rFonts w:ascii="Times New Roman" w:hAnsi="Times New Roman" w:cs="Times New Roman"/>
          <w:sz w:val="24"/>
          <w:szCs w:val="24"/>
        </w:rPr>
        <w:t>community</w:t>
      </w:r>
      <w:r w:rsidR="00126BB7" w:rsidRPr="00C45A81">
        <w:rPr>
          <w:rFonts w:ascii="Times New Roman" w:hAnsi="Times New Roman" w:cs="Times New Roman"/>
          <w:sz w:val="24"/>
          <w:szCs w:val="24"/>
        </w:rPr>
        <w:t xml:space="preserve"> </w:t>
      </w:r>
      <w:r w:rsidR="006B7EAF" w:rsidRPr="00C45A81">
        <w:rPr>
          <w:rFonts w:ascii="Times New Roman" w:hAnsi="Times New Roman" w:cs="Times New Roman"/>
          <w:sz w:val="24"/>
          <w:szCs w:val="24"/>
        </w:rPr>
        <w:t xml:space="preserve">to </w:t>
      </w:r>
      <w:r w:rsidR="00E97349">
        <w:rPr>
          <w:rFonts w:ascii="Times New Roman" w:hAnsi="Times New Roman" w:cs="Times New Roman"/>
          <w:sz w:val="24"/>
          <w:szCs w:val="24"/>
        </w:rPr>
        <w:t>fundamental meals</w:t>
      </w:r>
      <w:r w:rsidR="006B7EAF" w:rsidRPr="00C45A81">
        <w:rPr>
          <w:rFonts w:ascii="Times New Roman" w:hAnsi="Times New Roman" w:cs="Times New Roman"/>
          <w:sz w:val="24"/>
          <w:szCs w:val="24"/>
        </w:rPr>
        <w:t xml:space="preserve"> </w:t>
      </w:r>
      <w:r w:rsidR="00E97349">
        <w:rPr>
          <w:rFonts w:ascii="Times New Roman" w:hAnsi="Times New Roman" w:cs="Times New Roman"/>
          <w:sz w:val="24"/>
          <w:szCs w:val="24"/>
        </w:rPr>
        <w:t>including both</w:t>
      </w:r>
      <w:r w:rsidR="006B7EAF" w:rsidRPr="00C45A81">
        <w:rPr>
          <w:rFonts w:ascii="Times New Roman" w:hAnsi="Times New Roman" w:cs="Times New Roman"/>
          <w:sz w:val="24"/>
          <w:szCs w:val="24"/>
        </w:rPr>
        <w:t xml:space="preserve"> quality and quantity</w:t>
      </w:r>
      <w:r w:rsidR="00126BB7" w:rsidRPr="00C45A81">
        <w:rPr>
          <w:rFonts w:ascii="Times New Roman" w:hAnsi="Times New Roman" w:cs="Times New Roman"/>
          <w:sz w:val="24"/>
          <w:szCs w:val="24"/>
        </w:rPr>
        <w:t xml:space="preserve"> they require to survive</w:t>
      </w:r>
      <w:r w:rsidR="001E30FB" w:rsidRPr="00C45A81">
        <w:rPr>
          <w:rFonts w:ascii="Times New Roman" w:hAnsi="Times New Roman" w:cs="Times New Roman"/>
          <w:sz w:val="24"/>
          <w:szCs w:val="24"/>
        </w:rPr>
        <w:t>.</w:t>
      </w:r>
      <w:r w:rsidR="00A02C88" w:rsidRPr="00C45A81">
        <w:rPr>
          <w:rFonts w:ascii="Times New Roman" w:hAnsi="Times New Roman" w:cs="Times New Roman"/>
          <w:sz w:val="24"/>
          <w:szCs w:val="24"/>
        </w:rPr>
        <w:t xml:space="preserve"> </w:t>
      </w:r>
      <w:r w:rsidR="00993124" w:rsidRPr="00C45A81">
        <w:rPr>
          <w:rFonts w:ascii="Times New Roman" w:hAnsi="Times New Roman" w:cs="Times New Roman"/>
          <w:sz w:val="24"/>
          <w:szCs w:val="24"/>
        </w:rPr>
        <w:t>Food insecurity</w:t>
      </w:r>
      <w:r w:rsidR="00A02C88" w:rsidRPr="00C45A81">
        <w:rPr>
          <w:rFonts w:ascii="Times New Roman" w:hAnsi="Times New Roman" w:cs="Times New Roman"/>
          <w:sz w:val="24"/>
          <w:szCs w:val="24"/>
        </w:rPr>
        <w:t xml:space="preserve"> on the other hand refers to</w:t>
      </w:r>
      <w:r w:rsidR="00993124" w:rsidRPr="00C45A81">
        <w:rPr>
          <w:rFonts w:ascii="Times New Roman" w:hAnsi="Times New Roman" w:cs="Times New Roman"/>
          <w:sz w:val="24"/>
          <w:szCs w:val="24"/>
        </w:rPr>
        <w:t xml:space="preserve"> </w:t>
      </w:r>
      <w:r w:rsidR="00E97349">
        <w:rPr>
          <w:rFonts w:ascii="Times New Roman" w:hAnsi="Times New Roman" w:cs="Times New Roman"/>
          <w:sz w:val="24"/>
          <w:szCs w:val="24"/>
        </w:rPr>
        <w:t xml:space="preserve">shortage </w:t>
      </w:r>
      <w:r w:rsidR="00993124" w:rsidRPr="00C45A81">
        <w:rPr>
          <w:rFonts w:ascii="Times New Roman" w:hAnsi="Times New Roman" w:cs="Times New Roman"/>
          <w:sz w:val="24"/>
          <w:szCs w:val="24"/>
        </w:rPr>
        <w:t xml:space="preserve">of reliable </w:t>
      </w:r>
      <w:r w:rsidR="00E97349">
        <w:rPr>
          <w:rFonts w:ascii="Times New Roman" w:hAnsi="Times New Roman" w:cs="Times New Roman"/>
          <w:sz w:val="24"/>
          <w:szCs w:val="24"/>
        </w:rPr>
        <w:t>supply</w:t>
      </w:r>
      <w:r w:rsidR="00993124" w:rsidRPr="00C45A81">
        <w:rPr>
          <w:rFonts w:ascii="Times New Roman" w:hAnsi="Times New Roman" w:cs="Times New Roman"/>
          <w:sz w:val="24"/>
          <w:szCs w:val="24"/>
        </w:rPr>
        <w:t xml:space="preserve"> to sufficient and suitable fo</w:t>
      </w:r>
      <w:r w:rsidR="00A02C88" w:rsidRPr="00C45A81">
        <w:rPr>
          <w:rFonts w:ascii="Times New Roman" w:hAnsi="Times New Roman" w:cs="Times New Roman"/>
          <w:sz w:val="24"/>
          <w:szCs w:val="24"/>
        </w:rPr>
        <w:t>ods. It is also deficiencies or shortfalls in actual per capita daily calorie intake that the FAO recommends.</w:t>
      </w:r>
      <w:r w:rsidR="006B7EAF" w:rsidRPr="00C45A81">
        <w:rPr>
          <w:rFonts w:ascii="Times New Roman" w:hAnsi="Times New Roman" w:cs="Times New Roman"/>
          <w:sz w:val="24"/>
          <w:szCs w:val="24"/>
        </w:rPr>
        <w:t xml:space="preserve"> Four aspects of food security have been identified in the literature, namely; </w:t>
      </w:r>
      <w:r w:rsidR="00DB7BCA" w:rsidRPr="00DB7BCA">
        <w:rPr>
          <w:rFonts w:ascii="Times New Roman" w:hAnsi="Times New Roman" w:cs="Times New Roman"/>
          <w:sz w:val="24"/>
          <w:szCs w:val="24"/>
        </w:rPr>
        <w:t xml:space="preserve">food availability, cost and physical access to food, food consumption, and long-term stability </w:t>
      </w:r>
      <w:sdt>
        <w:sdtPr>
          <w:rPr>
            <w:rFonts w:ascii="Times New Roman" w:hAnsi="Times New Roman" w:cs="Times New Roman"/>
            <w:sz w:val="24"/>
            <w:szCs w:val="24"/>
          </w:rPr>
          <w:id w:val="-705176492"/>
          <w:citation/>
        </w:sdtPr>
        <w:sdtEndPr/>
        <w:sdtContent>
          <w:r w:rsidR="00717B95">
            <w:rPr>
              <w:rFonts w:ascii="Times New Roman" w:hAnsi="Times New Roman" w:cs="Times New Roman"/>
              <w:sz w:val="24"/>
              <w:szCs w:val="24"/>
            </w:rPr>
            <w:fldChar w:fldCharType="begin"/>
          </w:r>
          <w:r w:rsidR="00717B95">
            <w:rPr>
              <w:rFonts w:ascii="Times New Roman" w:hAnsi="Times New Roman" w:cs="Times New Roman"/>
              <w:sz w:val="24"/>
              <w:szCs w:val="24"/>
            </w:rPr>
            <w:instrText xml:space="preserve">CITATION FAO16 \t  \l 1033 </w:instrText>
          </w:r>
          <w:r w:rsidR="00717B95">
            <w:rPr>
              <w:rFonts w:ascii="Times New Roman" w:hAnsi="Times New Roman" w:cs="Times New Roman"/>
              <w:sz w:val="24"/>
              <w:szCs w:val="24"/>
            </w:rPr>
            <w:fldChar w:fldCharType="separate"/>
          </w:r>
          <w:r w:rsidR="00717B95" w:rsidRPr="00717B95">
            <w:rPr>
              <w:rFonts w:ascii="Times New Roman" w:hAnsi="Times New Roman" w:cs="Times New Roman"/>
              <w:noProof/>
              <w:sz w:val="24"/>
              <w:szCs w:val="24"/>
            </w:rPr>
            <w:t>(FAO, 2016b)</w:t>
          </w:r>
          <w:r w:rsidR="00717B95">
            <w:rPr>
              <w:rFonts w:ascii="Times New Roman" w:hAnsi="Times New Roman" w:cs="Times New Roman"/>
              <w:sz w:val="24"/>
              <w:szCs w:val="24"/>
            </w:rPr>
            <w:fldChar w:fldCharType="end"/>
          </w:r>
        </w:sdtContent>
      </w:sdt>
      <w:r w:rsidR="0085705B" w:rsidRPr="00C45A81">
        <w:rPr>
          <w:rFonts w:ascii="Times New Roman" w:hAnsi="Times New Roman" w:cs="Times New Roman"/>
          <w:sz w:val="24"/>
          <w:szCs w:val="24"/>
        </w:rPr>
        <w:t>.</w:t>
      </w:r>
      <w:r w:rsidR="007837F3" w:rsidRPr="00C45A81">
        <w:rPr>
          <w:rFonts w:ascii="Times New Roman" w:hAnsi="Times New Roman" w:cs="Times New Roman"/>
          <w:sz w:val="24"/>
          <w:szCs w:val="24"/>
        </w:rPr>
        <w:t xml:space="preserve"> </w:t>
      </w:r>
    </w:p>
    <w:p w14:paraId="0E1036CF" w14:textId="0E42F7E4" w:rsidR="00DB7BCA" w:rsidRDefault="004073AF"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The numerous facets of food </w:t>
      </w:r>
      <w:r w:rsidR="00DB7BCA">
        <w:rPr>
          <w:rFonts w:ascii="Times New Roman" w:hAnsi="Times New Roman" w:cs="Times New Roman"/>
          <w:sz w:val="24"/>
          <w:szCs w:val="24"/>
        </w:rPr>
        <w:t>security</w:t>
      </w:r>
      <w:r w:rsidRPr="00C45A81">
        <w:rPr>
          <w:rFonts w:ascii="Times New Roman" w:hAnsi="Times New Roman" w:cs="Times New Roman"/>
          <w:sz w:val="24"/>
          <w:szCs w:val="24"/>
        </w:rPr>
        <w:t xml:space="preserve"> demonstrate that the </w:t>
      </w:r>
      <w:r w:rsidR="00A53113">
        <w:rPr>
          <w:rFonts w:ascii="Times New Roman" w:hAnsi="Times New Roman" w:cs="Times New Roman"/>
          <w:sz w:val="24"/>
          <w:szCs w:val="24"/>
        </w:rPr>
        <w:t xml:space="preserve">idea </w:t>
      </w:r>
      <w:r w:rsidRPr="00C45A81">
        <w:rPr>
          <w:rFonts w:ascii="Times New Roman" w:hAnsi="Times New Roman" w:cs="Times New Roman"/>
          <w:sz w:val="24"/>
          <w:szCs w:val="24"/>
        </w:rPr>
        <w:t xml:space="preserve">of </w:t>
      </w:r>
      <w:r w:rsidR="00A53113">
        <w:rPr>
          <w:rFonts w:ascii="Times New Roman" w:hAnsi="Times New Roman" w:cs="Times New Roman"/>
          <w:sz w:val="24"/>
          <w:szCs w:val="24"/>
        </w:rPr>
        <w:t xml:space="preserve">hunger </w:t>
      </w:r>
      <w:r w:rsidRPr="00C45A81">
        <w:rPr>
          <w:rFonts w:ascii="Times New Roman" w:hAnsi="Times New Roman" w:cs="Times New Roman"/>
          <w:sz w:val="24"/>
          <w:szCs w:val="24"/>
        </w:rPr>
        <w:t>is comp</w:t>
      </w:r>
      <w:r w:rsidR="00A53113">
        <w:rPr>
          <w:rFonts w:ascii="Times New Roman" w:hAnsi="Times New Roman" w:cs="Times New Roman"/>
          <w:sz w:val="24"/>
          <w:szCs w:val="24"/>
        </w:rPr>
        <w:t>licated</w:t>
      </w:r>
      <w:r w:rsidRPr="00C45A81">
        <w:rPr>
          <w:rFonts w:ascii="Times New Roman" w:hAnsi="Times New Roman" w:cs="Times New Roman"/>
          <w:sz w:val="24"/>
          <w:szCs w:val="24"/>
        </w:rPr>
        <w:t xml:space="preserve"> and multifaceted, </w:t>
      </w:r>
      <w:r w:rsidR="000F52EF" w:rsidRPr="000F52EF">
        <w:rPr>
          <w:rFonts w:ascii="Times New Roman" w:hAnsi="Times New Roman" w:cs="Times New Roman"/>
          <w:sz w:val="24"/>
          <w:szCs w:val="24"/>
        </w:rPr>
        <w:t xml:space="preserve">because the issue is country's food sustainability, which refers to a country's ability </w:t>
      </w:r>
      <w:r w:rsidR="000F52EF" w:rsidRPr="000F52EF">
        <w:rPr>
          <w:rFonts w:ascii="Times New Roman" w:hAnsi="Times New Roman" w:cs="Times New Roman"/>
          <w:sz w:val="24"/>
          <w:szCs w:val="24"/>
        </w:rPr>
        <w:lastRenderedPageBreak/>
        <w:t xml:space="preserve">to manufacture or purchase adequate food </w:t>
      </w:r>
      <w:r w:rsidR="00A53113">
        <w:rPr>
          <w:rFonts w:ascii="Times New Roman" w:hAnsi="Times New Roman" w:cs="Times New Roman"/>
          <w:sz w:val="24"/>
          <w:szCs w:val="24"/>
        </w:rPr>
        <w:t xml:space="preserve">throughout the year to reach </w:t>
      </w:r>
      <w:r w:rsidR="000F52EF" w:rsidRPr="000F52EF">
        <w:rPr>
          <w:rFonts w:ascii="Times New Roman" w:hAnsi="Times New Roman" w:cs="Times New Roman"/>
          <w:sz w:val="24"/>
          <w:szCs w:val="24"/>
        </w:rPr>
        <w:t>its demands</w:t>
      </w:r>
      <w:r w:rsidR="00B44890">
        <w:rPr>
          <w:rFonts w:ascii="Times New Roman" w:hAnsi="Times New Roman" w:cs="Times New Roman"/>
          <w:sz w:val="24"/>
          <w:szCs w:val="24"/>
        </w:rPr>
        <w:t xml:space="preserve"> both </w:t>
      </w:r>
      <w:r w:rsidR="00A537E6">
        <w:rPr>
          <w:rFonts w:ascii="Times New Roman" w:hAnsi="Times New Roman" w:cs="Times New Roman"/>
          <w:sz w:val="24"/>
          <w:szCs w:val="24"/>
        </w:rPr>
        <w:t>subsistent</w:t>
      </w:r>
      <w:r w:rsidR="00B44890">
        <w:rPr>
          <w:rFonts w:ascii="Times New Roman" w:hAnsi="Times New Roman" w:cs="Times New Roman"/>
          <w:sz w:val="24"/>
          <w:szCs w:val="24"/>
        </w:rPr>
        <w:t xml:space="preserve"> and commercially </w:t>
      </w:r>
      <w:r w:rsidR="000F52EF" w:rsidRPr="000F52EF">
        <w:rPr>
          <w:rFonts w:ascii="Times New Roman" w:hAnsi="Times New Roman" w:cs="Times New Roman"/>
          <w:sz w:val="24"/>
          <w:szCs w:val="24"/>
        </w:rPr>
        <w:t xml:space="preserve"> </w:t>
      </w:r>
      <w:sdt>
        <w:sdtPr>
          <w:rPr>
            <w:rFonts w:ascii="Times New Roman" w:hAnsi="Times New Roman" w:cs="Times New Roman"/>
            <w:sz w:val="24"/>
            <w:szCs w:val="24"/>
          </w:rPr>
          <w:id w:val="-894588182"/>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Tit07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(Titus &amp; Adetokunbo, 2007)</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On a different level, the issue of malnutrition is of greater importance such that th</w:t>
      </w:r>
      <w:r w:rsidR="00F670FD">
        <w:rPr>
          <w:rFonts w:ascii="Times New Roman" w:hAnsi="Times New Roman" w:cs="Times New Roman"/>
          <w:sz w:val="24"/>
          <w:szCs w:val="24"/>
        </w:rPr>
        <w:t xml:space="preserve">e World Health Organization (WHO) and Food and Agricultural Organization (FAO) </w:t>
      </w:r>
      <w:r w:rsidRPr="00C45A81">
        <w:rPr>
          <w:rFonts w:ascii="Times New Roman" w:hAnsi="Times New Roman" w:cs="Times New Roman"/>
          <w:sz w:val="24"/>
          <w:szCs w:val="24"/>
        </w:rPr>
        <w:t>have established nutrient requirements for each</w:t>
      </w:r>
      <w:r w:rsidR="00683EE6" w:rsidRPr="00C45A81">
        <w:rPr>
          <w:rFonts w:ascii="Times New Roman" w:hAnsi="Times New Roman" w:cs="Times New Roman"/>
          <w:sz w:val="24"/>
          <w:szCs w:val="24"/>
        </w:rPr>
        <w:t xml:space="preserve"> member of the </w:t>
      </w:r>
      <w:r w:rsidRPr="00C45A81">
        <w:rPr>
          <w:rFonts w:ascii="Times New Roman" w:hAnsi="Times New Roman" w:cs="Times New Roman"/>
          <w:sz w:val="24"/>
          <w:szCs w:val="24"/>
        </w:rPr>
        <w:t xml:space="preserve">household. </w:t>
      </w:r>
      <w:r w:rsidR="007116AB" w:rsidRPr="007116AB">
        <w:rPr>
          <w:rFonts w:ascii="Times New Roman" w:hAnsi="Times New Roman" w:cs="Times New Roman"/>
          <w:sz w:val="24"/>
          <w:szCs w:val="24"/>
        </w:rPr>
        <w:t xml:space="preserve">Furthermore, the basic required number of 2500 calories </w:t>
      </w:r>
      <w:r w:rsidR="00F670FD">
        <w:rPr>
          <w:rFonts w:ascii="Times New Roman" w:hAnsi="Times New Roman" w:cs="Times New Roman"/>
          <w:sz w:val="24"/>
          <w:szCs w:val="24"/>
        </w:rPr>
        <w:t xml:space="preserve">have </w:t>
      </w:r>
      <w:r w:rsidR="007116AB" w:rsidRPr="007116AB">
        <w:rPr>
          <w:rFonts w:ascii="Times New Roman" w:hAnsi="Times New Roman" w:cs="Times New Roman"/>
          <w:sz w:val="24"/>
          <w:szCs w:val="24"/>
        </w:rPr>
        <w:t>indeed been established, which, if it is not reached, leads in malnutrition.</w:t>
      </w:r>
      <w:r w:rsidR="007116AB">
        <w:rPr>
          <w:rFonts w:ascii="Times New Roman" w:hAnsi="Times New Roman" w:cs="Times New Roman"/>
          <w:sz w:val="24"/>
          <w:szCs w:val="24"/>
        </w:rPr>
        <w:t xml:space="preserve"> </w:t>
      </w:r>
      <w:r w:rsidR="00B3687A" w:rsidRPr="00C45A81">
        <w:rPr>
          <w:rFonts w:ascii="Times New Roman" w:hAnsi="Times New Roman" w:cs="Times New Roman"/>
          <w:sz w:val="24"/>
          <w:szCs w:val="24"/>
        </w:rPr>
        <w:t xml:space="preserve">While small children and women are the most vulnerable to hunger, </w:t>
      </w:r>
      <w:r w:rsidR="00DB7BCA">
        <w:rPr>
          <w:rFonts w:ascii="Times New Roman" w:hAnsi="Times New Roman" w:cs="Times New Roman"/>
          <w:sz w:val="24"/>
          <w:szCs w:val="24"/>
        </w:rPr>
        <w:t>e</w:t>
      </w:r>
      <w:r w:rsidR="00DB7BCA" w:rsidRPr="00DB7BCA">
        <w:rPr>
          <w:rFonts w:ascii="Times New Roman" w:hAnsi="Times New Roman" w:cs="Times New Roman"/>
          <w:sz w:val="24"/>
          <w:szCs w:val="24"/>
        </w:rPr>
        <w:t>veryone has the access to appropriate nourishment and food.</w:t>
      </w:r>
    </w:p>
    <w:p w14:paraId="0E1C5FEE" w14:textId="685DBD4B" w:rsidR="003B6E23" w:rsidRPr="00C45A81" w:rsidRDefault="007837F3"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A number of micro-level food security indicators have been established in the literature namely;  Per capita food consumption (including calorie, protein, and fat intakes), per capita food expenditure, dietary diversity score/food consumption score, are just a few of the indicators </w:t>
      </w:r>
      <w:sdt>
        <w:sdtPr>
          <w:rPr>
            <w:rFonts w:ascii="Times New Roman" w:hAnsi="Times New Roman" w:cs="Times New Roman"/>
            <w:sz w:val="24"/>
            <w:szCs w:val="24"/>
          </w:rPr>
          <w:id w:val="-558548694"/>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Ogu17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(Ogundari, 2017)</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w:t>
      </w:r>
      <w:r w:rsidR="00D76C9E" w:rsidRPr="00C45A81">
        <w:rPr>
          <w:rFonts w:ascii="Times New Roman" w:hAnsi="Times New Roman" w:cs="Times New Roman"/>
          <w:sz w:val="24"/>
          <w:szCs w:val="24"/>
        </w:rPr>
        <w:t xml:space="preserve"> </w:t>
      </w:r>
      <w:r w:rsidR="00DE1512" w:rsidRPr="00C45A81">
        <w:rPr>
          <w:rFonts w:ascii="Times New Roman" w:hAnsi="Times New Roman" w:cs="Times New Roman"/>
          <w:sz w:val="24"/>
          <w:szCs w:val="24"/>
        </w:rPr>
        <w:t>The lack of a comprehensive</w:t>
      </w:r>
      <w:r w:rsidR="00AB66D0">
        <w:rPr>
          <w:rFonts w:ascii="Times New Roman" w:hAnsi="Times New Roman" w:cs="Times New Roman"/>
          <w:sz w:val="24"/>
          <w:szCs w:val="24"/>
        </w:rPr>
        <w:t xml:space="preserve"> measure </w:t>
      </w:r>
      <w:r w:rsidR="00DE1512" w:rsidRPr="00C45A81">
        <w:rPr>
          <w:rFonts w:ascii="Times New Roman" w:hAnsi="Times New Roman" w:cs="Times New Roman"/>
          <w:sz w:val="24"/>
          <w:szCs w:val="24"/>
        </w:rPr>
        <w:t xml:space="preserve">of food </w:t>
      </w:r>
      <w:r w:rsidR="00AB66D0">
        <w:rPr>
          <w:rFonts w:ascii="Times New Roman" w:hAnsi="Times New Roman" w:cs="Times New Roman"/>
          <w:sz w:val="24"/>
          <w:szCs w:val="24"/>
        </w:rPr>
        <w:t>availability</w:t>
      </w:r>
      <w:r w:rsidR="00DE1512" w:rsidRPr="00C45A81">
        <w:rPr>
          <w:rFonts w:ascii="Times New Roman" w:hAnsi="Times New Roman" w:cs="Times New Roman"/>
          <w:sz w:val="24"/>
          <w:szCs w:val="24"/>
        </w:rPr>
        <w:t xml:space="preserve"> </w:t>
      </w:r>
      <w:r w:rsidR="00AB66D0">
        <w:rPr>
          <w:rFonts w:ascii="Times New Roman" w:hAnsi="Times New Roman" w:cs="Times New Roman"/>
          <w:sz w:val="24"/>
          <w:szCs w:val="24"/>
        </w:rPr>
        <w:t>constrain</w:t>
      </w:r>
      <w:r w:rsidR="00DE1512" w:rsidRPr="00C45A81">
        <w:rPr>
          <w:rFonts w:ascii="Times New Roman" w:hAnsi="Times New Roman" w:cs="Times New Roman"/>
          <w:sz w:val="24"/>
          <w:szCs w:val="24"/>
        </w:rPr>
        <w:t xml:space="preserve"> the scope of </w:t>
      </w:r>
      <w:r w:rsidR="00AB66D0">
        <w:rPr>
          <w:rFonts w:ascii="Times New Roman" w:hAnsi="Times New Roman" w:cs="Times New Roman"/>
          <w:sz w:val="24"/>
          <w:szCs w:val="24"/>
        </w:rPr>
        <w:t xml:space="preserve">global surveillance of </w:t>
      </w:r>
      <w:r w:rsidR="00DE1512" w:rsidRPr="00C45A81">
        <w:rPr>
          <w:rFonts w:ascii="Times New Roman" w:hAnsi="Times New Roman" w:cs="Times New Roman"/>
          <w:sz w:val="24"/>
          <w:szCs w:val="24"/>
        </w:rPr>
        <w:t xml:space="preserve"> food security strategies that may be derived from present research</w:t>
      </w:r>
      <w:r w:rsidR="00D173A0" w:rsidRPr="00C45A81">
        <w:rPr>
          <w:rFonts w:ascii="Times New Roman" w:hAnsi="Times New Roman" w:cs="Times New Roman"/>
          <w:sz w:val="24"/>
          <w:szCs w:val="24"/>
        </w:rPr>
        <w:t xml:space="preserve">, even though household is viewed as </w:t>
      </w:r>
      <w:r w:rsidR="00F670FD">
        <w:rPr>
          <w:rFonts w:ascii="Times New Roman" w:hAnsi="Times New Roman" w:cs="Times New Roman"/>
          <w:sz w:val="24"/>
          <w:szCs w:val="24"/>
        </w:rPr>
        <w:t xml:space="preserve">vital part </w:t>
      </w:r>
      <w:r w:rsidR="00D173A0" w:rsidRPr="00C45A81">
        <w:rPr>
          <w:rFonts w:ascii="Times New Roman" w:hAnsi="Times New Roman" w:cs="Times New Roman"/>
          <w:sz w:val="24"/>
          <w:szCs w:val="24"/>
        </w:rPr>
        <w:t>of the</w:t>
      </w:r>
      <w:r w:rsidR="003A68C3">
        <w:rPr>
          <w:rFonts w:ascii="Times New Roman" w:hAnsi="Times New Roman" w:cs="Times New Roman"/>
          <w:sz w:val="24"/>
          <w:szCs w:val="24"/>
        </w:rPr>
        <w:t xml:space="preserve"> nutritional scheme</w:t>
      </w:r>
      <w:r w:rsidR="00AB66D0">
        <w:rPr>
          <w:rFonts w:ascii="Times New Roman" w:hAnsi="Times New Roman" w:cs="Times New Roman"/>
          <w:sz w:val="24"/>
          <w:szCs w:val="24"/>
        </w:rPr>
        <w:t xml:space="preserve"> which is a </w:t>
      </w:r>
      <w:r w:rsidR="00AB66D0" w:rsidRPr="00AB66D0">
        <w:rPr>
          <w:rFonts w:ascii="Times New Roman" w:hAnsi="Times New Roman" w:cs="Times New Roman"/>
          <w:sz w:val="24"/>
          <w:szCs w:val="24"/>
        </w:rPr>
        <w:t xml:space="preserve">good beginning place for food security analysis </w:t>
      </w:r>
      <w:sdt>
        <w:sdtPr>
          <w:rPr>
            <w:rFonts w:ascii="Times New Roman" w:hAnsi="Times New Roman" w:cs="Times New Roman"/>
            <w:sz w:val="24"/>
            <w:szCs w:val="24"/>
          </w:rPr>
          <w:id w:val="-1110049690"/>
          <w:citation/>
        </w:sdtPr>
        <w:sdtEndPr/>
        <w:sdtContent>
          <w:r w:rsidR="005909B6" w:rsidRPr="00C45A81">
            <w:rPr>
              <w:rFonts w:ascii="Times New Roman" w:hAnsi="Times New Roman" w:cs="Times New Roman"/>
              <w:sz w:val="24"/>
              <w:szCs w:val="24"/>
            </w:rPr>
            <w:fldChar w:fldCharType="begin"/>
          </w:r>
          <w:r w:rsidR="005E2CB9">
            <w:rPr>
              <w:rFonts w:ascii="Times New Roman" w:hAnsi="Times New Roman" w:cs="Times New Roman"/>
              <w:sz w:val="24"/>
              <w:szCs w:val="24"/>
            </w:rPr>
            <w:instrText xml:space="preserve">CITATION FAO16 \t  \l 1033 </w:instrText>
          </w:r>
          <w:r w:rsidR="005909B6"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(FAO, 2016b)</w:t>
          </w:r>
          <w:r w:rsidR="005909B6" w:rsidRPr="00C45A81">
            <w:rPr>
              <w:rFonts w:ascii="Times New Roman" w:hAnsi="Times New Roman" w:cs="Times New Roman"/>
              <w:sz w:val="24"/>
              <w:szCs w:val="24"/>
            </w:rPr>
            <w:fldChar w:fldCharType="end"/>
          </w:r>
        </w:sdtContent>
      </w:sdt>
      <w:r w:rsidR="005909B6" w:rsidRPr="00C45A81">
        <w:rPr>
          <w:rFonts w:ascii="Times New Roman" w:hAnsi="Times New Roman" w:cs="Times New Roman"/>
          <w:sz w:val="24"/>
          <w:szCs w:val="24"/>
        </w:rPr>
        <w:t>.</w:t>
      </w:r>
      <w:r w:rsidR="008A7638" w:rsidRPr="00C45A81">
        <w:rPr>
          <w:rFonts w:ascii="Times New Roman" w:hAnsi="Times New Roman" w:cs="Times New Roman"/>
          <w:sz w:val="24"/>
          <w:szCs w:val="24"/>
        </w:rPr>
        <w:t xml:space="preserve"> For example, one school of thought holds that Nigeria produces </w:t>
      </w:r>
      <w:r w:rsidR="0015408A">
        <w:rPr>
          <w:rFonts w:ascii="Times New Roman" w:hAnsi="Times New Roman" w:cs="Times New Roman"/>
          <w:sz w:val="24"/>
          <w:szCs w:val="24"/>
        </w:rPr>
        <w:t xml:space="preserve">enough </w:t>
      </w:r>
      <w:r w:rsidR="008A7638" w:rsidRPr="00C45A81">
        <w:rPr>
          <w:rFonts w:ascii="Times New Roman" w:hAnsi="Times New Roman" w:cs="Times New Roman"/>
          <w:sz w:val="24"/>
          <w:szCs w:val="24"/>
        </w:rPr>
        <w:t xml:space="preserve">food domestically and </w:t>
      </w:r>
      <w:r w:rsidR="0015408A">
        <w:rPr>
          <w:rFonts w:ascii="Times New Roman" w:hAnsi="Times New Roman" w:cs="Times New Roman"/>
          <w:sz w:val="24"/>
          <w:szCs w:val="24"/>
        </w:rPr>
        <w:t xml:space="preserve">as such, the demand for </w:t>
      </w:r>
      <w:r w:rsidR="008A7638" w:rsidRPr="00C45A81">
        <w:rPr>
          <w:rFonts w:ascii="Times New Roman" w:hAnsi="Times New Roman" w:cs="Times New Roman"/>
          <w:sz w:val="24"/>
          <w:szCs w:val="24"/>
        </w:rPr>
        <w:t xml:space="preserve">food security stems from inefficient </w:t>
      </w:r>
      <w:r w:rsidR="0015408A">
        <w:rPr>
          <w:rFonts w:ascii="Times New Roman" w:hAnsi="Times New Roman" w:cs="Times New Roman"/>
          <w:sz w:val="24"/>
          <w:szCs w:val="24"/>
        </w:rPr>
        <w:t>preservation</w:t>
      </w:r>
      <w:r w:rsidR="008A7638" w:rsidRPr="00C45A81">
        <w:rPr>
          <w:rFonts w:ascii="Times New Roman" w:hAnsi="Times New Roman" w:cs="Times New Roman"/>
          <w:sz w:val="24"/>
          <w:szCs w:val="24"/>
        </w:rPr>
        <w:t xml:space="preserve">, </w:t>
      </w:r>
      <w:r w:rsidR="0015408A">
        <w:rPr>
          <w:rFonts w:ascii="Times New Roman" w:hAnsi="Times New Roman" w:cs="Times New Roman"/>
          <w:sz w:val="24"/>
          <w:szCs w:val="24"/>
        </w:rPr>
        <w:t>advertising</w:t>
      </w:r>
      <w:r w:rsidR="008A7638" w:rsidRPr="00C45A81">
        <w:rPr>
          <w:rFonts w:ascii="Times New Roman" w:hAnsi="Times New Roman" w:cs="Times New Roman"/>
          <w:sz w:val="24"/>
          <w:szCs w:val="24"/>
        </w:rPr>
        <w:t xml:space="preserve">, and </w:t>
      </w:r>
      <w:r w:rsidR="0015408A">
        <w:rPr>
          <w:rFonts w:ascii="Times New Roman" w:hAnsi="Times New Roman" w:cs="Times New Roman"/>
          <w:sz w:val="24"/>
          <w:szCs w:val="24"/>
        </w:rPr>
        <w:t xml:space="preserve">transportation </w:t>
      </w:r>
      <w:r w:rsidR="00884FA6">
        <w:rPr>
          <w:rFonts w:ascii="Times New Roman" w:hAnsi="Times New Roman" w:cs="Times New Roman"/>
          <w:sz w:val="24"/>
          <w:szCs w:val="24"/>
        </w:rPr>
        <w:t>mechanisms</w:t>
      </w:r>
      <w:r w:rsidR="008A7638" w:rsidRPr="00C45A81">
        <w:rPr>
          <w:rFonts w:ascii="Times New Roman" w:hAnsi="Times New Roman" w:cs="Times New Roman"/>
          <w:sz w:val="24"/>
          <w:szCs w:val="24"/>
        </w:rPr>
        <w:t>,</w:t>
      </w:r>
      <w:r w:rsidR="00884FA6">
        <w:rPr>
          <w:rFonts w:ascii="Times New Roman" w:hAnsi="Times New Roman" w:cs="Times New Roman"/>
          <w:sz w:val="24"/>
          <w:szCs w:val="24"/>
        </w:rPr>
        <w:t xml:space="preserve"> that substantially reduces </w:t>
      </w:r>
      <w:r w:rsidR="008A7638" w:rsidRPr="00C45A81">
        <w:rPr>
          <w:rFonts w:ascii="Times New Roman" w:hAnsi="Times New Roman" w:cs="Times New Roman"/>
          <w:sz w:val="24"/>
          <w:szCs w:val="24"/>
        </w:rPr>
        <w:t xml:space="preserve">market supplies of food. </w:t>
      </w:r>
      <w:r w:rsidR="00523D60" w:rsidRPr="00523D60">
        <w:rPr>
          <w:rFonts w:ascii="Times New Roman" w:hAnsi="Times New Roman" w:cs="Times New Roman"/>
          <w:sz w:val="24"/>
          <w:szCs w:val="24"/>
        </w:rPr>
        <w:t xml:space="preserve">This school of thought believes the overall output is sufficient, and as such the observed nutrition </w:t>
      </w:r>
      <w:r w:rsidR="003A68C3">
        <w:rPr>
          <w:rFonts w:ascii="Times New Roman" w:hAnsi="Times New Roman" w:cs="Times New Roman"/>
          <w:sz w:val="24"/>
          <w:szCs w:val="24"/>
        </w:rPr>
        <w:t>complications</w:t>
      </w:r>
      <w:r w:rsidR="00523D60" w:rsidRPr="00523D60">
        <w:rPr>
          <w:rFonts w:ascii="Times New Roman" w:hAnsi="Times New Roman" w:cs="Times New Roman"/>
          <w:sz w:val="24"/>
          <w:szCs w:val="24"/>
        </w:rPr>
        <w:t xml:space="preserve"> </w:t>
      </w:r>
      <w:r w:rsidR="003A68C3">
        <w:rPr>
          <w:rFonts w:ascii="Times New Roman" w:hAnsi="Times New Roman" w:cs="Times New Roman"/>
          <w:sz w:val="24"/>
          <w:szCs w:val="24"/>
        </w:rPr>
        <w:t>arise due to</w:t>
      </w:r>
      <w:r w:rsidR="00523D60" w:rsidRPr="00523D60">
        <w:rPr>
          <w:rFonts w:ascii="Times New Roman" w:hAnsi="Times New Roman" w:cs="Times New Roman"/>
          <w:sz w:val="24"/>
          <w:szCs w:val="24"/>
        </w:rPr>
        <w:t xml:space="preserve"> ineffective financial allocation </w:t>
      </w:r>
      <w:r w:rsidR="003A68C3">
        <w:rPr>
          <w:rFonts w:ascii="Times New Roman" w:hAnsi="Times New Roman" w:cs="Times New Roman"/>
          <w:sz w:val="24"/>
          <w:szCs w:val="24"/>
        </w:rPr>
        <w:t>on</w:t>
      </w:r>
      <w:r w:rsidR="00523D60" w:rsidRPr="00523D60">
        <w:rPr>
          <w:rFonts w:ascii="Times New Roman" w:hAnsi="Times New Roman" w:cs="Times New Roman"/>
          <w:sz w:val="24"/>
          <w:szCs w:val="24"/>
        </w:rPr>
        <w:t xml:space="preserve"> readily </w:t>
      </w:r>
      <w:r w:rsidR="003A68C3">
        <w:rPr>
          <w:rFonts w:ascii="Times New Roman" w:hAnsi="Times New Roman" w:cs="Times New Roman"/>
          <w:sz w:val="24"/>
          <w:szCs w:val="24"/>
        </w:rPr>
        <w:t>obtainable meals</w:t>
      </w:r>
      <w:r w:rsidR="008A7638" w:rsidRPr="00C45A81">
        <w:rPr>
          <w:rFonts w:ascii="Times New Roman" w:hAnsi="Times New Roman" w:cs="Times New Roman"/>
          <w:sz w:val="24"/>
          <w:szCs w:val="24"/>
        </w:rPr>
        <w:t>, which is founded in un</w:t>
      </w:r>
      <w:r w:rsidR="003A68C3">
        <w:rPr>
          <w:rFonts w:ascii="Times New Roman" w:hAnsi="Times New Roman" w:cs="Times New Roman"/>
          <w:sz w:val="24"/>
          <w:szCs w:val="24"/>
        </w:rPr>
        <w:t>balanced</w:t>
      </w:r>
      <w:r w:rsidR="008A7638" w:rsidRPr="00C45A81">
        <w:rPr>
          <w:rFonts w:ascii="Times New Roman" w:hAnsi="Times New Roman" w:cs="Times New Roman"/>
          <w:sz w:val="24"/>
          <w:szCs w:val="24"/>
        </w:rPr>
        <w:t xml:space="preserve"> income and wealth </w:t>
      </w:r>
      <w:r w:rsidR="003A68C3">
        <w:rPr>
          <w:rFonts w:ascii="Times New Roman" w:hAnsi="Times New Roman" w:cs="Times New Roman"/>
          <w:sz w:val="24"/>
          <w:szCs w:val="24"/>
        </w:rPr>
        <w:t>allocation</w:t>
      </w:r>
      <w:r w:rsidR="008A7638" w:rsidRPr="00C45A81">
        <w:rPr>
          <w:rFonts w:ascii="Times New Roman" w:hAnsi="Times New Roman" w:cs="Times New Roman"/>
          <w:sz w:val="24"/>
          <w:szCs w:val="24"/>
        </w:rPr>
        <w:t xml:space="preserve"> </w:t>
      </w:r>
      <w:sdt>
        <w:sdtPr>
          <w:rPr>
            <w:rFonts w:ascii="Times New Roman" w:hAnsi="Times New Roman" w:cs="Times New Roman"/>
            <w:sz w:val="24"/>
            <w:szCs w:val="24"/>
          </w:rPr>
          <w:id w:val="-459189879"/>
          <w:citation/>
        </w:sdtPr>
        <w:sdtEndPr/>
        <w:sdtContent>
          <w:r w:rsidR="008A7638" w:rsidRPr="00C45A81">
            <w:rPr>
              <w:rFonts w:ascii="Times New Roman" w:hAnsi="Times New Roman" w:cs="Times New Roman"/>
              <w:sz w:val="24"/>
              <w:szCs w:val="24"/>
            </w:rPr>
            <w:fldChar w:fldCharType="begin"/>
          </w:r>
          <w:r w:rsidR="008A7638" w:rsidRPr="00C45A81">
            <w:rPr>
              <w:rFonts w:ascii="Times New Roman" w:hAnsi="Times New Roman" w:cs="Times New Roman"/>
              <w:sz w:val="24"/>
              <w:szCs w:val="24"/>
            </w:rPr>
            <w:instrText xml:space="preserve"> CITATION Tit07 \l 1033 </w:instrText>
          </w:r>
          <w:r w:rsidR="008A7638"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(Titus &amp; Adetokunbo, 2007)</w:t>
          </w:r>
          <w:r w:rsidR="008A7638" w:rsidRPr="00C45A81">
            <w:rPr>
              <w:rFonts w:ascii="Times New Roman" w:hAnsi="Times New Roman" w:cs="Times New Roman"/>
              <w:sz w:val="24"/>
              <w:szCs w:val="24"/>
            </w:rPr>
            <w:fldChar w:fldCharType="end"/>
          </w:r>
        </w:sdtContent>
      </w:sdt>
      <w:r w:rsidR="008A7638" w:rsidRPr="00C45A81">
        <w:rPr>
          <w:rFonts w:ascii="Times New Roman" w:hAnsi="Times New Roman" w:cs="Times New Roman"/>
          <w:sz w:val="24"/>
          <w:szCs w:val="24"/>
        </w:rPr>
        <w:t xml:space="preserve">. </w:t>
      </w:r>
    </w:p>
    <w:p w14:paraId="7785BCAF" w14:textId="77777777" w:rsidR="00523D60" w:rsidRDefault="00DB00F9"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Due to foregoing problem, resilience has been a major object of discussion in recent times, it has</w:t>
      </w:r>
      <w:r w:rsidR="007807C2" w:rsidRPr="00C45A81">
        <w:rPr>
          <w:rFonts w:ascii="Times New Roman" w:hAnsi="Times New Roman" w:cs="Times New Roman"/>
          <w:sz w:val="24"/>
          <w:szCs w:val="24"/>
        </w:rPr>
        <w:t xml:space="preserve"> </w:t>
      </w:r>
      <w:r w:rsidRPr="00C45A81">
        <w:rPr>
          <w:rFonts w:ascii="Times New Roman" w:hAnsi="Times New Roman" w:cs="Times New Roman"/>
          <w:sz w:val="24"/>
          <w:szCs w:val="24"/>
        </w:rPr>
        <w:t xml:space="preserve">however been studied by different scholars, institutions, and disciplines. </w:t>
      </w:r>
      <w:r w:rsidR="00523D60" w:rsidRPr="00523D60">
        <w:rPr>
          <w:rFonts w:ascii="Times New Roman" w:hAnsi="Times New Roman" w:cs="Times New Roman"/>
          <w:sz w:val="24"/>
          <w:szCs w:val="24"/>
        </w:rPr>
        <w:t xml:space="preserve">One of the most important features of the resilience strategy is the capacity to recognize how climatic change, </w:t>
      </w:r>
      <w:r w:rsidR="00523D60" w:rsidRPr="00523D60">
        <w:rPr>
          <w:rFonts w:ascii="Times New Roman" w:hAnsi="Times New Roman" w:cs="Times New Roman"/>
          <w:sz w:val="24"/>
          <w:szCs w:val="24"/>
        </w:rPr>
        <w:lastRenderedPageBreak/>
        <w:t>economic considerations, and social conditions have impacted and exposed vast populations to hunger.</w:t>
      </w:r>
    </w:p>
    <w:p w14:paraId="2275E400" w14:textId="69E1D351" w:rsidR="003B6E23" w:rsidRPr="00C45A81" w:rsidRDefault="0085705B"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Household resilience to food security is </w:t>
      </w:r>
      <w:r w:rsidR="003A68C3">
        <w:rPr>
          <w:rFonts w:ascii="Times New Roman" w:hAnsi="Times New Roman" w:cs="Times New Roman"/>
          <w:sz w:val="24"/>
          <w:szCs w:val="24"/>
        </w:rPr>
        <w:t>referred to as the tendency</w:t>
      </w:r>
      <w:r w:rsidRPr="00C45A81">
        <w:rPr>
          <w:rFonts w:ascii="Times New Roman" w:hAnsi="Times New Roman" w:cs="Times New Roman"/>
          <w:sz w:val="24"/>
          <w:szCs w:val="24"/>
        </w:rPr>
        <w:t xml:space="preserve"> to tolerate or rec</w:t>
      </w:r>
      <w:r w:rsidR="003A68C3">
        <w:rPr>
          <w:rFonts w:ascii="Times New Roman" w:hAnsi="Times New Roman" w:cs="Times New Roman"/>
          <w:sz w:val="24"/>
          <w:szCs w:val="24"/>
        </w:rPr>
        <w:t>uperate</w:t>
      </w:r>
      <w:r w:rsidRPr="00C45A81">
        <w:rPr>
          <w:rFonts w:ascii="Times New Roman" w:hAnsi="Times New Roman" w:cs="Times New Roman"/>
          <w:sz w:val="24"/>
          <w:szCs w:val="24"/>
        </w:rPr>
        <w:t xml:space="preserve"> </w:t>
      </w:r>
      <w:r w:rsidR="003A68C3">
        <w:rPr>
          <w:rFonts w:ascii="Times New Roman" w:hAnsi="Times New Roman" w:cs="Times New Roman"/>
          <w:sz w:val="24"/>
          <w:szCs w:val="24"/>
        </w:rPr>
        <w:t>after</w:t>
      </w:r>
      <w:r w:rsidRPr="00C45A81">
        <w:rPr>
          <w:rFonts w:ascii="Times New Roman" w:hAnsi="Times New Roman" w:cs="Times New Roman"/>
          <w:sz w:val="24"/>
          <w:szCs w:val="24"/>
        </w:rPr>
        <w:t xml:space="preserve"> frequent food </w:t>
      </w:r>
      <w:r w:rsidR="00D27738">
        <w:rPr>
          <w:rFonts w:ascii="Times New Roman" w:hAnsi="Times New Roman" w:cs="Times New Roman"/>
          <w:sz w:val="24"/>
          <w:szCs w:val="24"/>
        </w:rPr>
        <w:t>crises</w:t>
      </w:r>
      <w:r w:rsidRPr="00C45A81">
        <w:rPr>
          <w:rFonts w:ascii="Times New Roman" w:hAnsi="Times New Roman" w:cs="Times New Roman"/>
          <w:sz w:val="24"/>
          <w:szCs w:val="24"/>
        </w:rPr>
        <w:t xml:space="preserve"> at the household level</w:t>
      </w:r>
      <w:r w:rsidR="003B6E23" w:rsidRPr="00C45A81">
        <w:rPr>
          <w:rFonts w:ascii="Times New Roman" w:hAnsi="Times New Roman" w:cs="Times New Roman"/>
          <w:sz w:val="24"/>
          <w:szCs w:val="24"/>
        </w:rPr>
        <w:t xml:space="preserve">. </w:t>
      </w:r>
      <w:r w:rsidR="00D27738">
        <w:rPr>
          <w:rFonts w:ascii="Times New Roman" w:hAnsi="Times New Roman" w:cs="Times New Roman"/>
          <w:sz w:val="24"/>
          <w:szCs w:val="24"/>
        </w:rPr>
        <w:t>Furthermore, h</w:t>
      </w:r>
      <w:r w:rsidR="003B6E23" w:rsidRPr="00C45A81">
        <w:rPr>
          <w:rFonts w:ascii="Times New Roman" w:hAnsi="Times New Roman" w:cs="Times New Roman"/>
          <w:sz w:val="24"/>
          <w:szCs w:val="24"/>
        </w:rPr>
        <w:t>ousehold resilience to food insecurity with respect to the household members</w:t>
      </w:r>
      <w:r w:rsidR="00D27738">
        <w:rPr>
          <w:rFonts w:ascii="Times New Roman" w:hAnsi="Times New Roman" w:cs="Times New Roman"/>
          <w:sz w:val="24"/>
          <w:szCs w:val="24"/>
        </w:rPr>
        <w:t xml:space="preserve"> implies that </w:t>
      </w:r>
      <w:r w:rsidR="003B6E23" w:rsidRPr="00C45A81">
        <w:rPr>
          <w:rFonts w:ascii="Times New Roman" w:hAnsi="Times New Roman" w:cs="Times New Roman"/>
          <w:sz w:val="24"/>
          <w:szCs w:val="24"/>
        </w:rPr>
        <w:t>having access to</w:t>
      </w:r>
      <w:r w:rsidR="00584213">
        <w:rPr>
          <w:rFonts w:ascii="Times New Roman" w:hAnsi="Times New Roman" w:cs="Times New Roman"/>
          <w:sz w:val="24"/>
          <w:szCs w:val="24"/>
        </w:rPr>
        <w:t xml:space="preserve"> sufficient, hygienic and healthy meals</w:t>
      </w:r>
      <w:r w:rsidR="003B6E23" w:rsidRPr="00C45A81">
        <w:rPr>
          <w:rFonts w:ascii="Times New Roman" w:hAnsi="Times New Roman" w:cs="Times New Roman"/>
          <w:sz w:val="24"/>
          <w:szCs w:val="24"/>
        </w:rPr>
        <w:t xml:space="preserve"> at all times</w:t>
      </w:r>
      <w:r w:rsidRPr="00C45A81">
        <w:rPr>
          <w:rFonts w:ascii="Times New Roman" w:hAnsi="Times New Roman" w:cs="Times New Roman"/>
          <w:sz w:val="24"/>
          <w:szCs w:val="24"/>
        </w:rPr>
        <w:t xml:space="preserve"> </w:t>
      </w:r>
      <w:sdt>
        <w:sdtPr>
          <w:rPr>
            <w:rFonts w:ascii="Times New Roman" w:hAnsi="Times New Roman" w:cs="Times New Roman"/>
            <w:sz w:val="24"/>
            <w:szCs w:val="24"/>
          </w:rPr>
          <w:id w:val="-2123837205"/>
          <w:citation/>
        </w:sdtPr>
        <w:sdtEndPr/>
        <w:sdtContent>
          <w:r w:rsidRPr="00C45A81">
            <w:rPr>
              <w:rFonts w:ascii="Times New Roman" w:hAnsi="Times New Roman" w:cs="Times New Roman"/>
              <w:sz w:val="24"/>
              <w:szCs w:val="24"/>
            </w:rPr>
            <w:fldChar w:fldCharType="begin"/>
          </w:r>
          <w:r w:rsidR="008469F3">
            <w:rPr>
              <w:rFonts w:ascii="Times New Roman" w:hAnsi="Times New Roman" w:cs="Times New Roman"/>
              <w:sz w:val="24"/>
              <w:szCs w:val="24"/>
            </w:rPr>
            <w:instrText xml:space="preserve">CITATION Fal18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(Fall, 2018)</w:t>
          </w:r>
          <w:r w:rsidRPr="00C45A81">
            <w:rPr>
              <w:rFonts w:ascii="Times New Roman" w:hAnsi="Times New Roman" w:cs="Times New Roman"/>
              <w:sz w:val="24"/>
              <w:szCs w:val="24"/>
            </w:rPr>
            <w:fldChar w:fldCharType="end"/>
          </w:r>
        </w:sdtContent>
      </w:sdt>
      <w:r w:rsidR="003B6E23" w:rsidRPr="00C45A81">
        <w:rPr>
          <w:rFonts w:ascii="Times New Roman" w:hAnsi="Times New Roman" w:cs="Times New Roman"/>
          <w:sz w:val="24"/>
          <w:szCs w:val="24"/>
        </w:rPr>
        <w:t xml:space="preserve">. </w:t>
      </w:r>
      <w:r w:rsidR="00417789" w:rsidRPr="00417789">
        <w:rPr>
          <w:rFonts w:ascii="Times New Roman" w:hAnsi="Times New Roman" w:cs="Times New Roman"/>
          <w:sz w:val="24"/>
          <w:szCs w:val="24"/>
        </w:rPr>
        <w:t xml:space="preserve">The preceding definition emphasizes the relevance of household resilience as the capacity to react to either acute bad events (shocks) or longer-term detrimental </w:t>
      </w:r>
      <w:r w:rsidR="00563C81">
        <w:rPr>
          <w:rFonts w:ascii="Times New Roman" w:hAnsi="Times New Roman" w:cs="Times New Roman"/>
          <w:sz w:val="24"/>
          <w:szCs w:val="24"/>
        </w:rPr>
        <w:t>patterns</w:t>
      </w:r>
      <w:r w:rsidR="00417789" w:rsidRPr="00417789">
        <w:rPr>
          <w:rFonts w:ascii="Times New Roman" w:hAnsi="Times New Roman" w:cs="Times New Roman"/>
          <w:sz w:val="24"/>
          <w:szCs w:val="24"/>
        </w:rPr>
        <w:t xml:space="preserve"> (stressors).</w:t>
      </w:r>
    </w:p>
    <w:p w14:paraId="45CB2911" w14:textId="400E71B0" w:rsidR="0014034E" w:rsidRPr="00C45A81" w:rsidRDefault="003B6E23"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Therefore, </w:t>
      </w:r>
      <w:r w:rsidR="00124CB4" w:rsidRPr="00C45A81">
        <w:rPr>
          <w:rFonts w:ascii="Times New Roman" w:hAnsi="Times New Roman" w:cs="Times New Roman"/>
          <w:sz w:val="24"/>
          <w:szCs w:val="24"/>
        </w:rPr>
        <w:t xml:space="preserve"> </w:t>
      </w:r>
      <w:sdt>
        <w:sdtPr>
          <w:rPr>
            <w:rFonts w:ascii="Times New Roman" w:hAnsi="Times New Roman" w:cs="Times New Roman"/>
            <w:sz w:val="24"/>
            <w:szCs w:val="24"/>
          </w:rPr>
          <w:id w:val="43032362"/>
          <w:citation/>
        </w:sdtPr>
        <w:sdtEndPr/>
        <w:sdtContent>
          <w:r w:rsidR="00124CB4" w:rsidRPr="00C45A81">
            <w:rPr>
              <w:rFonts w:ascii="Times New Roman" w:hAnsi="Times New Roman" w:cs="Times New Roman"/>
              <w:sz w:val="24"/>
              <w:szCs w:val="24"/>
            </w:rPr>
            <w:fldChar w:fldCharType="begin"/>
          </w:r>
          <w:r w:rsidR="00740E9C" w:rsidRPr="00C45A81">
            <w:rPr>
              <w:rFonts w:ascii="Times New Roman" w:hAnsi="Times New Roman" w:cs="Times New Roman"/>
              <w:sz w:val="24"/>
              <w:szCs w:val="24"/>
            </w:rPr>
            <w:instrText xml:space="preserve">CITATION Con14 \t  \l 1033 </w:instrText>
          </w:r>
          <w:r w:rsidR="00124CB4"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(Constas, Frankenberger, &amp; Hoddinott, 2014)</w:t>
          </w:r>
          <w:r w:rsidR="00124CB4" w:rsidRPr="00C45A81">
            <w:rPr>
              <w:rFonts w:ascii="Times New Roman" w:hAnsi="Times New Roman" w:cs="Times New Roman"/>
              <w:sz w:val="24"/>
              <w:szCs w:val="24"/>
            </w:rPr>
            <w:fldChar w:fldCharType="end"/>
          </w:r>
        </w:sdtContent>
      </w:sdt>
      <w:r w:rsidR="00124CB4" w:rsidRPr="00C45A81">
        <w:rPr>
          <w:rFonts w:ascii="Times New Roman" w:hAnsi="Times New Roman" w:cs="Times New Roman"/>
          <w:sz w:val="24"/>
          <w:szCs w:val="24"/>
        </w:rPr>
        <w:t xml:space="preserve"> </w:t>
      </w:r>
      <w:r w:rsidR="00417789">
        <w:rPr>
          <w:rFonts w:ascii="Times New Roman" w:hAnsi="Times New Roman" w:cs="Times New Roman"/>
          <w:sz w:val="24"/>
          <w:szCs w:val="24"/>
        </w:rPr>
        <w:t xml:space="preserve">describe </w:t>
      </w:r>
      <w:r w:rsidR="00417789" w:rsidRPr="00417789">
        <w:rPr>
          <w:rFonts w:ascii="Times New Roman" w:hAnsi="Times New Roman" w:cs="Times New Roman"/>
          <w:sz w:val="24"/>
          <w:szCs w:val="24"/>
        </w:rPr>
        <w:t xml:space="preserve">resilience </w:t>
      </w:r>
      <w:r w:rsidR="00417789">
        <w:rPr>
          <w:rFonts w:ascii="Times New Roman" w:hAnsi="Times New Roman" w:cs="Times New Roman"/>
          <w:sz w:val="24"/>
          <w:szCs w:val="24"/>
        </w:rPr>
        <w:t>as</w:t>
      </w:r>
      <w:r w:rsidR="00417789" w:rsidRPr="00417789">
        <w:rPr>
          <w:rFonts w:ascii="Times New Roman" w:hAnsi="Times New Roman" w:cs="Times New Roman"/>
          <w:sz w:val="24"/>
          <w:szCs w:val="24"/>
        </w:rPr>
        <w:t xml:space="preserve"> an adaptive trait which ensures that strong stressors and shocks have no long-term harmful impact on development. A system's ability to overcome hardship while keeping its identity and adaptability is also referred to as resilience.</w:t>
      </w:r>
      <w:r w:rsidR="002E4FB1" w:rsidRPr="00C45A81">
        <w:rPr>
          <w:rFonts w:ascii="Times New Roman" w:hAnsi="Times New Roman" w:cs="Times New Roman"/>
          <w:sz w:val="24"/>
          <w:szCs w:val="24"/>
        </w:rPr>
        <w:t xml:space="preserve"> </w:t>
      </w:r>
      <w:sdt>
        <w:sdtPr>
          <w:rPr>
            <w:rFonts w:ascii="Times New Roman" w:hAnsi="Times New Roman" w:cs="Times New Roman"/>
            <w:sz w:val="24"/>
            <w:szCs w:val="24"/>
          </w:rPr>
          <w:id w:val="-783575387"/>
          <w:citation/>
        </w:sdtPr>
        <w:sdtEndPr/>
        <w:sdtContent>
          <w:r w:rsidR="002E4FB1" w:rsidRPr="00C45A81">
            <w:rPr>
              <w:rFonts w:ascii="Times New Roman" w:hAnsi="Times New Roman" w:cs="Times New Roman"/>
              <w:sz w:val="24"/>
              <w:szCs w:val="24"/>
            </w:rPr>
            <w:fldChar w:fldCharType="begin"/>
          </w:r>
          <w:r w:rsidR="002E4FB1" w:rsidRPr="00C45A81">
            <w:rPr>
              <w:rFonts w:ascii="Times New Roman" w:hAnsi="Times New Roman" w:cs="Times New Roman"/>
              <w:sz w:val="24"/>
              <w:szCs w:val="24"/>
            </w:rPr>
            <w:instrText xml:space="preserve"> CITATION Bil14 \l 1033 </w:instrText>
          </w:r>
          <w:r w:rsidR="002E4FB1"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(Bilir, et al., 2014)</w:t>
          </w:r>
          <w:r w:rsidR="002E4FB1" w:rsidRPr="00C45A81">
            <w:rPr>
              <w:rFonts w:ascii="Times New Roman" w:hAnsi="Times New Roman" w:cs="Times New Roman"/>
              <w:sz w:val="24"/>
              <w:szCs w:val="24"/>
            </w:rPr>
            <w:fldChar w:fldCharType="end"/>
          </w:r>
        </w:sdtContent>
      </w:sdt>
      <w:r w:rsidR="001A35C9" w:rsidRPr="00C45A81">
        <w:rPr>
          <w:rFonts w:ascii="Times New Roman" w:hAnsi="Times New Roman" w:cs="Times New Roman"/>
          <w:sz w:val="24"/>
          <w:szCs w:val="24"/>
        </w:rPr>
        <w:t>.</w:t>
      </w:r>
      <w:r w:rsidR="006D205A" w:rsidRPr="00C45A81">
        <w:rPr>
          <w:rFonts w:ascii="Times New Roman" w:hAnsi="Times New Roman" w:cs="Times New Roman"/>
          <w:sz w:val="24"/>
          <w:szCs w:val="24"/>
        </w:rPr>
        <w:t xml:space="preserve"> For instance, the strength of a household lies in</w:t>
      </w:r>
      <w:r w:rsidR="001A35C9" w:rsidRPr="00C45A81">
        <w:rPr>
          <w:rFonts w:ascii="Times New Roman" w:hAnsi="Times New Roman" w:cs="Times New Roman"/>
          <w:sz w:val="24"/>
          <w:szCs w:val="24"/>
        </w:rPr>
        <w:t xml:space="preserve"> its ability to decrease risk and </w:t>
      </w:r>
      <w:r w:rsidR="006D205A" w:rsidRPr="00C45A81">
        <w:rPr>
          <w:rFonts w:ascii="Times New Roman" w:hAnsi="Times New Roman" w:cs="Times New Roman"/>
          <w:sz w:val="24"/>
          <w:szCs w:val="24"/>
        </w:rPr>
        <w:t>which</w:t>
      </w:r>
      <w:r w:rsidR="001A35C9" w:rsidRPr="00C45A81">
        <w:rPr>
          <w:rFonts w:ascii="Times New Roman" w:hAnsi="Times New Roman" w:cs="Times New Roman"/>
          <w:sz w:val="24"/>
          <w:szCs w:val="24"/>
        </w:rPr>
        <w:t xml:space="preserve"> includes preserving or strengthening</w:t>
      </w:r>
      <w:r w:rsidR="006D205A" w:rsidRPr="00C45A81">
        <w:rPr>
          <w:rFonts w:ascii="Times New Roman" w:hAnsi="Times New Roman" w:cs="Times New Roman"/>
          <w:sz w:val="24"/>
          <w:szCs w:val="24"/>
        </w:rPr>
        <w:t xml:space="preserve"> its </w:t>
      </w:r>
      <w:r w:rsidR="001A35C9" w:rsidRPr="00C45A81">
        <w:rPr>
          <w:rFonts w:ascii="Times New Roman" w:hAnsi="Times New Roman" w:cs="Times New Roman"/>
          <w:sz w:val="24"/>
          <w:szCs w:val="24"/>
        </w:rPr>
        <w:t>physical, social</w:t>
      </w:r>
      <w:r w:rsidR="006D205A" w:rsidRPr="00C45A81">
        <w:rPr>
          <w:rFonts w:ascii="Times New Roman" w:hAnsi="Times New Roman" w:cs="Times New Roman"/>
          <w:sz w:val="24"/>
          <w:szCs w:val="24"/>
        </w:rPr>
        <w:t>-economic</w:t>
      </w:r>
      <w:r w:rsidR="001A35C9" w:rsidRPr="00C45A81">
        <w:rPr>
          <w:rFonts w:ascii="Times New Roman" w:hAnsi="Times New Roman" w:cs="Times New Roman"/>
          <w:sz w:val="24"/>
          <w:szCs w:val="24"/>
        </w:rPr>
        <w:t xml:space="preserve"> and environmental systems. </w:t>
      </w:r>
      <w:r w:rsidR="009E294B" w:rsidRPr="00C45A81">
        <w:rPr>
          <w:rFonts w:ascii="Times New Roman" w:hAnsi="Times New Roman" w:cs="Times New Roman"/>
          <w:sz w:val="24"/>
          <w:szCs w:val="24"/>
        </w:rPr>
        <w:t>A shock is an occurrence that disrupts the regular operations or activities of socioeconomic agents</w:t>
      </w:r>
      <w:r w:rsidR="006D205A" w:rsidRPr="00C45A81">
        <w:rPr>
          <w:rFonts w:ascii="Times New Roman" w:hAnsi="Times New Roman" w:cs="Times New Roman"/>
          <w:sz w:val="24"/>
          <w:szCs w:val="24"/>
        </w:rPr>
        <w:t xml:space="preserve">. Livelihood shocks poses survival constraints to members of the household thereby jeopardizing its food security potentials. </w:t>
      </w:r>
      <w:r w:rsidR="00B868C9" w:rsidRPr="00C45A81">
        <w:rPr>
          <w:rFonts w:ascii="Times New Roman" w:hAnsi="Times New Roman" w:cs="Times New Roman"/>
          <w:sz w:val="24"/>
          <w:szCs w:val="24"/>
        </w:rPr>
        <w:t>As a result of th</w:t>
      </w:r>
      <w:r w:rsidR="002058D4" w:rsidRPr="00C45A81">
        <w:rPr>
          <w:rFonts w:ascii="Times New Roman" w:hAnsi="Times New Roman" w:cs="Times New Roman"/>
          <w:sz w:val="24"/>
          <w:szCs w:val="24"/>
        </w:rPr>
        <w:t>ese</w:t>
      </w:r>
      <w:r w:rsidR="00B868C9" w:rsidRPr="00C45A81">
        <w:rPr>
          <w:rFonts w:ascii="Times New Roman" w:hAnsi="Times New Roman" w:cs="Times New Roman"/>
          <w:sz w:val="24"/>
          <w:szCs w:val="24"/>
        </w:rPr>
        <w:t xml:space="preserve"> activities, resilience has evolved </w:t>
      </w:r>
      <w:r w:rsidR="00563C81">
        <w:rPr>
          <w:rFonts w:ascii="Times New Roman" w:hAnsi="Times New Roman" w:cs="Times New Roman"/>
          <w:sz w:val="24"/>
          <w:szCs w:val="24"/>
        </w:rPr>
        <w:t>like</w:t>
      </w:r>
      <w:r w:rsidR="00B868C9" w:rsidRPr="00C45A81">
        <w:rPr>
          <w:rFonts w:ascii="Times New Roman" w:hAnsi="Times New Roman" w:cs="Times New Roman"/>
          <w:sz w:val="24"/>
          <w:szCs w:val="24"/>
        </w:rPr>
        <w:t xml:space="preserve"> a </w:t>
      </w:r>
      <w:r w:rsidR="00563C81">
        <w:rPr>
          <w:rFonts w:ascii="Times New Roman" w:hAnsi="Times New Roman" w:cs="Times New Roman"/>
          <w:sz w:val="24"/>
          <w:szCs w:val="24"/>
        </w:rPr>
        <w:t>feasible paradigm</w:t>
      </w:r>
      <w:r w:rsidR="00B868C9" w:rsidRPr="00C45A81">
        <w:rPr>
          <w:rFonts w:ascii="Times New Roman" w:hAnsi="Times New Roman" w:cs="Times New Roman"/>
          <w:sz w:val="24"/>
          <w:szCs w:val="24"/>
        </w:rPr>
        <w:t xml:space="preserve"> for </w:t>
      </w:r>
      <w:r w:rsidR="00563C81">
        <w:rPr>
          <w:rFonts w:ascii="Times New Roman" w:hAnsi="Times New Roman" w:cs="Times New Roman"/>
          <w:sz w:val="24"/>
          <w:szCs w:val="24"/>
        </w:rPr>
        <w:t xml:space="preserve">developing the ability to withstand subsequent disasters and pressures </w:t>
      </w:r>
      <w:sdt>
        <w:sdtPr>
          <w:rPr>
            <w:rFonts w:ascii="Times New Roman" w:hAnsi="Times New Roman" w:cs="Times New Roman"/>
            <w:sz w:val="24"/>
            <w:szCs w:val="24"/>
          </w:rPr>
          <w:id w:val="-655229978"/>
          <w:citation/>
        </w:sdtPr>
        <w:sdtEndPr/>
        <w:sdtContent>
          <w:r w:rsidR="00B868C9" w:rsidRPr="00C45A81">
            <w:rPr>
              <w:rFonts w:ascii="Times New Roman" w:hAnsi="Times New Roman" w:cs="Times New Roman"/>
              <w:sz w:val="24"/>
              <w:szCs w:val="24"/>
            </w:rPr>
            <w:fldChar w:fldCharType="begin"/>
          </w:r>
          <w:r w:rsidR="00406755" w:rsidRPr="00C45A81">
            <w:rPr>
              <w:rFonts w:ascii="Times New Roman" w:hAnsi="Times New Roman" w:cs="Times New Roman"/>
              <w:sz w:val="24"/>
              <w:szCs w:val="24"/>
            </w:rPr>
            <w:instrText xml:space="preserve">CITATION Fra13 \t  \l 1033 </w:instrText>
          </w:r>
          <w:r w:rsidR="00B868C9"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(Frankenberger &amp; Nelson, 2013)</w:t>
          </w:r>
          <w:r w:rsidR="00B868C9" w:rsidRPr="00C45A81">
            <w:rPr>
              <w:rFonts w:ascii="Times New Roman" w:hAnsi="Times New Roman" w:cs="Times New Roman"/>
              <w:sz w:val="24"/>
              <w:szCs w:val="24"/>
            </w:rPr>
            <w:fldChar w:fldCharType="end"/>
          </w:r>
        </w:sdtContent>
      </w:sdt>
      <w:r w:rsidR="00A17C1D" w:rsidRPr="00C45A81">
        <w:rPr>
          <w:rFonts w:ascii="Times New Roman" w:hAnsi="Times New Roman" w:cs="Times New Roman"/>
          <w:sz w:val="24"/>
          <w:szCs w:val="24"/>
        </w:rPr>
        <w:t>.</w:t>
      </w:r>
      <w:r w:rsidR="00143002" w:rsidRPr="00C45A81">
        <w:rPr>
          <w:rFonts w:ascii="Times New Roman" w:hAnsi="Times New Roman" w:cs="Times New Roman"/>
          <w:sz w:val="24"/>
          <w:szCs w:val="24"/>
        </w:rPr>
        <w:t xml:space="preserve"> Rural households operate in a</w:t>
      </w:r>
      <w:r w:rsidR="000316A2">
        <w:rPr>
          <w:rFonts w:ascii="Times New Roman" w:hAnsi="Times New Roman" w:cs="Times New Roman"/>
          <w:sz w:val="24"/>
          <w:szCs w:val="24"/>
        </w:rPr>
        <w:t xml:space="preserve"> climate that is full of risks, disruptions and uncertainties </w:t>
      </w:r>
      <w:r w:rsidR="00143002" w:rsidRPr="00C45A81">
        <w:rPr>
          <w:rFonts w:ascii="Times New Roman" w:hAnsi="Times New Roman" w:cs="Times New Roman"/>
          <w:sz w:val="24"/>
          <w:szCs w:val="24"/>
        </w:rPr>
        <w:t>all of which have an impact on well-being.</w:t>
      </w:r>
    </w:p>
    <w:p w14:paraId="15000518" w14:textId="77777777" w:rsidR="00454495" w:rsidRPr="00C45A81" w:rsidRDefault="00454495" w:rsidP="00692317">
      <w:pPr>
        <w:pStyle w:val="Heading2"/>
        <w:spacing w:line="480" w:lineRule="auto"/>
        <w:jc w:val="both"/>
        <w:rPr>
          <w:rFonts w:ascii="Times New Roman" w:hAnsi="Times New Roman" w:cs="Times New Roman"/>
          <w:b/>
          <w:bCs/>
          <w:color w:val="auto"/>
          <w:sz w:val="24"/>
          <w:szCs w:val="24"/>
        </w:rPr>
      </w:pPr>
      <w:bookmarkStart w:id="27" w:name="_Toc101787189"/>
      <w:bookmarkStart w:id="28" w:name="_Toc113272405"/>
      <w:r w:rsidRPr="00C45A81">
        <w:rPr>
          <w:rFonts w:ascii="Times New Roman" w:hAnsi="Times New Roman" w:cs="Times New Roman"/>
          <w:b/>
          <w:bCs/>
          <w:color w:val="auto"/>
          <w:sz w:val="24"/>
          <w:szCs w:val="24"/>
        </w:rPr>
        <w:t>Statement of the Problem</w:t>
      </w:r>
      <w:bookmarkEnd w:id="27"/>
      <w:bookmarkEnd w:id="28"/>
    </w:p>
    <w:p w14:paraId="4D544757" w14:textId="02C88F54" w:rsidR="006674CC" w:rsidRDefault="009230FF" w:rsidP="00692317">
      <w:pPr>
        <w:spacing w:line="480" w:lineRule="auto"/>
        <w:jc w:val="both"/>
        <w:rPr>
          <w:rFonts w:ascii="Times New Roman" w:hAnsi="Times New Roman" w:cs="Times New Roman"/>
          <w:sz w:val="24"/>
          <w:szCs w:val="24"/>
        </w:rPr>
      </w:pPr>
      <w:r w:rsidRPr="009230FF">
        <w:rPr>
          <w:rFonts w:ascii="Times New Roman" w:hAnsi="Times New Roman" w:cs="Times New Roman"/>
          <w:sz w:val="24"/>
          <w:szCs w:val="24"/>
        </w:rPr>
        <w:t xml:space="preserve">Sub-Saharan Africa is </w:t>
      </w:r>
      <w:r w:rsidR="00532480">
        <w:rPr>
          <w:rFonts w:ascii="Times New Roman" w:hAnsi="Times New Roman" w:cs="Times New Roman"/>
          <w:sz w:val="24"/>
          <w:szCs w:val="24"/>
        </w:rPr>
        <w:t xml:space="preserve">perhaps most </w:t>
      </w:r>
      <w:r w:rsidRPr="009230FF">
        <w:rPr>
          <w:rFonts w:ascii="Times New Roman" w:hAnsi="Times New Roman" w:cs="Times New Roman"/>
          <w:sz w:val="24"/>
          <w:szCs w:val="24"/>
        </w:rPr>
        <w:t xml:space="preserve">prone to </w:t>
      </w:r>
      <w:r w:rsidR="0007740B">
        <w:rPr>
          <w:rFonts w:ascii="Times New Roman" w:hAnsi="Times New Roman" w:cs="Times New Roman"/>
          <w:sz w:val="24"/>
          <w:szCs w:val="24"/>
        </w:rPr>
        <w:t>poor nutrition</w:t>
      </w:r>
      <w:r w:rsidRPr="009230FF">
        <w:rPr>
          <w:rFonts w:ascii="Times New Roman" w:hAnsi="Times New Roman" w:cs="Times New Roman"/>
          <w:sz w:val="24"/>
          <w:szCs w:val="24"/>
        </w:rPr>
        <w:t xml:space="preserve">, </w:t>
      </w:r>
      <w:r w:rsidR="00532480">
        <w:rPr>
          <w:rFonts w:ascii="Times New Roman" w:hAnsi="Times New Roman" w:cs="Times New Roman"/>
          <w:sz w:val="24"/>
          <w:szCs w:val="24"/>
        </w:rPr>
        <w:t>with</w:t>
      </w:r>
      <w:r w:rsidRPr="009230FF">
        <w:rPr>
          <w:rFonts w:ascii="Times New Roman" w:hAnsi="Times New Roman" w:cs="Times New Roman"/>
          <w:sz w:val="24"/>
          <w:szCs w:val="24"/>
        </w:rPr>
        <w:t xml:space="preserve"> Nigeri</w:t>
      </w:r>
      <w:r w:rsidR="00532480">
        <w:rPr>
          <w:rFonts w:ascii="Times New Roman" w:hAnsi="Times New Roman" w:cs="Times New Roman"/>
          <w:sz w:val="24"/>
          <w:szCs w:val="24"/>
        </w:rPr>
        <w:t xml:space="preserve">a being a </w:t>
      </w:r>
      <w:r w:rsidR="0007740B">
        <w:rPr>
          <w:rFonts w:ascii="Times New Roman" w:hAnsi="Times New Roman" w:cs="Times New Roman"/>
          <w:sz w:val="24"/>
          <w:szCs w:val="24"/>
        </w:rPr>
        <w:t>dietary deficient nation</w:t>
      </w:r>
      <w:r>
        <w:rPr>
          <w:rFonts w:ascii="Times New Roman" w:hAnsi="Times New Roman" w:cs="Times New Roman"/>
          <w:sz w:val="24"/>
          <w:szCs w:val="24"/>
        </w:rPr>
        <w:t xml:space="preserve"> </w:t>
      </w:r>
      <w:sdt>
        <w:sdtPr>
          <w:rPr>
            <w:rFonts w:ascii="Times New Roman" w:hAnsi="Times New Roman" w:cs="Times New Roman"/>
            <w:sz w:val="24"/>
            <w:szCs w:val="24"/>
          </w:rPr>
          <w:id w:val="1404023307"/>
          <w:citation/>
        </w:sdtPr>
        <w:sdtEndPr/>
        <w:sdtContent>
          <w:r>
            <w:rPr>
              <w:rFonts w:ascii="Times New Roman" w:hAnsi="Times New Roman" w:cs="Times New Roman"/>
              <w:sz w:val="24"/>
              <w:szCs w:val="24"/>
            </w:rPr>
            <w:fldChar w:fldCharType="begin"/>
          </w:r>
          <w:r w:rsidR="000E6327">
            <w:rPr>
              <w:rFonts w:ascii="Times New Roman" w:hAnsi="Times New Roman" w:cs="Times New Roman"/>
              <w:sz w:val="24"/>
              <w:szCs w:val="24"/>
            </w:rPr>
            <w:instrText xml:space="preserve">CITATION McG15 \l 1033 </w:instrText>
          </w:r>
          <w:r>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(McGuire &amp; FAO, 2015)</w:t>
          </w:r>
          <w:r>
            <w:rPr>
              <w:rFonts w:ascii="Times New Roman" w:hAnsi="Times New Roman" w:cs="Times New Roman"/>
              <w:sz w:val="24"/>
              <w:szCs w:val="24"/>
            </w:rPr>
            <w:fldChar w:fldCharType="end"/>
          </w:r>
        </w:sdtContent>
      </w:sdt>
      <w:r w:rsidR="001A22B3">
        <w:rPr>
          <w:rFonts w:ascii="Times New Roman" w:hAnsi="Times New Roman" w:cs="Times New Roman"/>
          <w:sz w:val="24"/>
          <w:szCs w:val="24"/>
        </w:rPr>
        <w:t xml:space="preserve">. </w:t>
      </w:r>
      <w:r w:rsidR="001A22B3" w:rsidRPr="001A22B3">
        <w:rPr>
          <w:rFonts w:ascii="Times New Roman" w:hAnsi="Times New Roman" w:cs="Times New Roman"/>
          <w:sz w:val="24"/>
          <w:szCs w:val="24"/>
        </w:rPr>
        <w:t xml:space="preserve">Despite the increasing importance of food security </w:t>
      </w:r>
      <w:r w:rsidR="001A22B3" w:rsidRPr="001A22B3">
        <w:rPr>
          <w:rFonts w:ascii="Times New Roman" w:hAnsi="Times New Roman" w:cs="Times New Roman"/>
          <w:sz w:val="24"/>
          <w:szCs w:val="24"/>
        </w:rPr>
        <w:lastRenderedPageBreak/>
        <w:t>throughout time, numerous elements remain unexplored</w:t>
      </w:r>
      <w:r w:rsidR="001A22B3">
        <w:rPr>
          <w:rFonts w:ascii="Times New Roman" w:hAnsi="Times New Roman" w:cs="Times New Roman"/>
          <w:sz w:val="24"/>
          <w:szCs w:val="24"/>
        </w:rPr>
        <w:t xml:space="preserve"> </w:t>
      </w:r>
      <w:sdt>
        <w:sdtPr>
          <w:rPr>
            <w:rFonts w:ascii="Times New Roman" w:hAnsi="Times New Roman" w:cs="Times New Roman"/>
            <w:sz w:val="24"/>
            <w:szCs w:val="24"/>
          </w:rPr>
          <w:id w:val="-1614661713"/>
          <w:citation/>
        </w:sdtPr>
        <w:sdtEndPr/>
        <w:sdtContent>
          <w:r w:rsidR="001A22B3">
            <w:rPr>
              <w:rFonts w:ascii="Times New Roman" w:hAnsi="Times New Roman" w:cs="Times New Roman"/>
              <w:sz w:val="24"/>
              <w:szCs w:val="24"/>
            </w:rPr>
            <w:fldChar w:fldCharType="begin"/>
          </w:r>
          <w:r w:rsidR="00621217">
            <w:rPr>
              <w:rFonts w:ascii="Times New Roman" w:hAnsi="Times New Roman" w:cs="Times New Roman"/>
              <w:sz w:val="24"/>
              <w:szCs w:val="24"/>
            </w:rPr>
            <w:instrText xml:space="preserve">CITATION San15 \l 1033 </w:instrText>
          </w:r>
          <w:r w:rsidR="001A22B3">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(Santeramo, 2015)</w:t>
          </w:r>
          <w:r w:rsidR="001A22B3">
            <w:rPr>
              <w:rFonts w:ascii="Times New Roman" w:hAnsi="Times New Roman" w:cs="Times New Roman"/>
              <w:sz w:val="24"/>
              <w:szCs w:val="24"/>
            </w:rPr>
            <w:fldChar w:fldCharType="end"/>
          </w:r>
        </w:sdtContent>
      </w:sdt>
      <w:r w:rsidR="001A22B3">
        <w:rPr>
          <w:rFonts w:ascii="Times New Roman" w:hAnsi="Times New Roman" w:cs="Times New Roman"/>
          <w:sz w:val="24"/>
          <w:szCs w:val="24"/>
        </w:rPr>
        <w:t>.</w:t>
      </w:r>
      <w:r w:rsidR="00007262">
        <w:rPr>
          <w:rFonts w:ascii="Times New Roman" w:hAnsi="Times New Roman" w:cs="Times New Roman"/>
          <w:sz w:val="24"/>
          <w:szCs w:val="24"/>
        </w:rPr>
        <w:t xml:space="preserve"> Consequently, t</w:t>
      </w:r>
      <w:r w:rsidR="00F52F22" w:rsidRPr="00C45A81">
        <w:rPr>
          <w:rFonts w:ascii="Times New Roman" w:hAnsi="Times New Roman" w:cs="Times New Roman"/>
          <w:sz w:val="24"/>
          <w:szCs w:val="24"/>
        </w:rPr>
        <w:t xml:space="preserve">he issue of </w:t>
      </w:r>
      <w:r w:rsidR="0002023D" w:rsidRPr="00C45A81">
        <w:rPr>
          <w:rFonts w:ascii="Times New Roman" w:hAnsi="Times New Roman" w:cs="Times New Roman"/>
          <w:sz w:val="24"/>
          <w:szCs w:val="24"/>
        </w:rPr>
        <w:t>Food insecurity has become so widespread that it is posing a threat to the country's economic development in terms of hunger and starvation.</w:t>
      </w:r>
      <w:r w:rsidR="00B43180" w:rsidRPr="00C45A81">
        <w:rPr>
          <w:rFonts w:ascii="Times New Roman" w:hAnsi="Times New Roman" w:cs="Times New Roman"/>
          <w:sz w:val="24"/>
          <w:szCs w:val="24"/>
        </w:rPr>
        <w:t xml:space="preserve"> </w:t>
      </w:r>
      <w:r w:rsidR="00F52F22" w:rsidRPr="00C45A81">
        <w:rPr>
          <w:rFonts w:ascii="Times New Roman" w:hAnsi="Times New Roman" w:cs="Times New Roman"/>
          <w:sz w:val="24"/>
          <w:szCs w:val="24"/>
        </w:rPr>
        <w:t xml:space="preserve">In attempting to address this monumental challenge, the current status of Nigeria Household has to first of all be </w:t>
      </w:r>
      <w:r w:rsidR="00B43180" w:rsidRPr="00C45A81">
        <w:rPr>
          <w:rFonts w:ascii="Times New Roman" w:hAnsi="Times New Roman" w:cs="Times New Roman"/>
          <w:sz w:val="24"/>
          <w:szCs w:val="24"/>
        </w:rPr>
        <w:t>critically evaluated</w:t>
      </w:r>
      <w:r w:rsidR="00F52F22" w:rsidRPr="00C45A81">
        <w:rPr>
          <w:rFonts w:ascii="Times New Roman" w:hAnsi="Times New Roman" w:cs="Times New Roman"/>
          <w:sz w:val="24"/>
          <w:szCs w:val="24"/>
        </w:rPr>
        <w:t xml:space="preserve"> with its impending constraints and associated bottlenecks. </w:t>
      </w:r>
      <w:r w:rsidR="007B2F5C" w:rsidRPr="00C45A81">
        <w:rPr>
          <w:rFonts w:ascii="Times New Roman" w:hAnsi="Times New Roman" w:cs="Times New Roman"/>
          <w:sz w:val="24"/>
          <w:szCs w:val="24"/>
        </w:rPr>
        <w:t xml:space="preserve">The problem of </w:t>
      </w:r>
      <w:r w:rsidR="00F52F22" w:rsidRPr="00C45A81">
        <w:rPr>
          <w:rFonts w:ascii="Times New Roman" w:hAnsi="Times New Roman" w:cs="Times New Roman"/>
          <w:sz w:val="24"/>
          <w:szCs w:val="24"/>
        </w:rPr>
        <w:t>f</w:t>
      </w:r>
      <w:r w:rsidR="00A86F0F" w:rsidRPr="00C45A81">
        <w:rPr>
          <w:rFonts w:ascii="Times New Roman" w:hAnsi="Times New Roman" w:cs="Times New Roman"/>
          <w:sz w:val="24"/>
          <w:szCs w:val="24"/>
        </w:rPr>
        <w:t>ood insecurity persists</w:t>
      </w:r>
      <w:r w:rsidR="00F52F22" w:rsidRPr="00C45A81">
        <w:rPr>
          <w:rFonts w:ascii="Times New Roman" w:hAnsi="Times New Roman" w:cs="Times New Roman"/>
          <w:sz w:val="24"/>
          <w:szCs w:val="24"/>
        </w:rPr>
        <w:t xml:space="preserve"> in Nigeria </w:t>
      </w:r>
      <w:r w:rsidR="007061D1" w:rsidRPr="00C45A81">
        <w:rPr>
          <w:rFonts w:ascii="Times New Roman" w:hAnsi="Times New Roman" w:cs="Times New Roman"/>
          <w:sz w:val="24"/>
          <w:szCs w:val="24"/>
        </w:rPr>
        <w:t>because</w:t>
      </w:r>
      <w:r w:rsidR="00A86F0F" w:rsidRPr="00C45A81">
        <w:rPr>
          <w:rFonts w:ascii="Times New Roman" w:hAnsi="Times New Roman" w:cs="Times New Roman"/>
          <w:sz w:val="24"/>
          <w:szCs w:val="24"/>
        </w:rPr>
        <w:t xml:space="preserve"> it affects every household, either directly or indirectly</w:t>
      </w:r>
      <w:r w:rsidR="00BD4E16" w:rsidRPr="00C45A81">
        <w:rPr>
          <w:rFonts w:ascii="Times New Roman" w:hAnsi="Times New Roman" w:cs="Times New Roman"/>
          <w:sz w:val="24"/>
          <w:szCs w:val="24"/>
        </w:rPr>
        <w:t xml:space="preserve"> in</w:t>
      </w:r>
      <w:r w:rsidR="006674CC">
        <w:rPr>
          <w:rFonts w:ascii="Times New Roman" w:hAnsi="Times New Roman" w:cs="Times New Roman"/>
          <w:sz w:val="24"/>
          <w:szCs w:val="24"/>
        </w:rPr>
        <w:t>-</w:t>
      </w:r>
      <w:r w:rsidR="00BD4E16" w:rsidRPr="00C45A81">
        <w:rPr>
          <w:rFonts w:ascii="Times New Roman" w:hAnsi="Times New Roman" w:cs="Times New Roman"/>
          <w:sz w:val="24"/>
          <w:szCs w:val="24"/>
        </w:rPr>
        <w:t>fact, the Boko Haram insurgency in northeastern Nigeria has resulted in increased displacement and food insecurity despite the fact that humanitarian access is increasing, most displaced households continue to rely on vulnerable host communities for basic requirements such as food.</w:t>
      </w:r>
      <w:r w:rsidR="00007262">
        <w:t xml:space="preserve"> In the same manner, </w:t>
      </w:r>
      <w:r w:rsidR="00007262">
        <w:rPr>
          <w:rFonts w:ascii="Times New Roman" w:hAnsi="Times New Roman" w:cs="Times New Roman"/>
          <w:sz w:val="24"/>
          <w:szCs w:val="24"/>
        </w:rPr>
        <w:t>i</w:t>
      </w:r>
      <w:r w:rsidR="006674CC" w:rsidRPr="006674CC">
        <w:rPr>
          <w:rFonts w:ascii="Times New Roman" w:hAnsi="Times New Roman" w:cs="Times New Roman"/>
          <w:sz w:val="24"/>
          <w:szCs w:val="24"/>
        </w:rPr>
        <w:t>nadequate nutrition come at a significant cost to</w:t>
      </w:r>
      <w:r w:rsidR="006674CC">
        <w:rPr>
          <w:rFonts w:ascii="Times New Roman" w:hAnsi="Times New Roman" w:cs="Times New Roman"/>
          <w:sz w:val="24"/>
          <w:szCs w:val="24"/>
        </w:rPr>
        <w:t xml:space="preserve"> these</w:t>
      </w:r>
      <w:r w:rsidR="006674CC" w:rsidRPr="006674CC">
        <w:rPr>
          <w:rFonts w:ascii="Times New Roman" w:hAnsi="Times New Roman" w:cs="Times New Roman"/>
          <w:sz w:val="24"/>
          <w:szCs w:val="24"/>
        </w:rPr>
        <w:t xml:space="preserve"> families and </w:t>
      </w:r>
      <w:r w:rsidR="006674CC">
        <w:rPr>
          <w:rFonts w:ascii="Times New Roman" w:hAnsi="Times New Roman" w:cs="Times New Roman"/>
          <w:sz w:val="24"/>
          <w:szCs w:val="24"/>
        </w:rPr>
        <w:t xml:space="preserve">the </w:t>
      </w:r>
      <w:r w:rsidR="006674CC" w:rsidRPr="006674CC">
        <w:rPr>
          <w:rFonts w:ascii="Times New Roman" w:hAnsi="Times New Roman" w:cs="Times New Roman"/>
          <w:sz w:val="24"/>
          <w:szCs w:val="24"/>
        </w:rPr>
        <w:t>nation</w:t>
      </w:r>
      <w:r w:rsidR="006674CC">
        <w:rPr>
          <w:rFonts w:ascii="Times New Roman" w:hAnsi="Times New Roman" w:cs="Times New Roman"/>
          <w:sz w:val="24"/>
          <w:szCs w:val="24"/>
        </w:rPr>
        <w:t xml:space="preserve"> at large which then lead to i</w:t>
      </w:r>
      <w:r w:rsidR="006674CC" w:rsidRPr="006674CC">
        <w:rPr>
          <w:rFonts w:ascii="Times New Roman" w:hAnsi="Times New Roman" w:cs="Times New Roman"/>
          <w:sz w:val="24"/>
          <w:szCs w:val="24"/>
        </w:rPr>
        <w:t>ncreas</w:t>
      </w:r>
      <w:r w:rsidR="006674CC">
        <w:rPr>
          <w:rFonts w:ascii="Times New Roman" w:hAnsi="Times New Roman" w:cs="Times New Roman"/>
          <w:sz w:val="24"/>
          <w:szCs w:val="24"/>
        </w:rPr>
        <w:t>e</w:t>
      </w:r>
      <w:r w:rsidR="00C12A2A">
        <w:rPr>
          <w:rFonts w:ascii="Times New Roman" w:hAnsi="Times New Roman" w:cs="Times New Roman"/>
          <w:sz w:val="24"/>
          <w:szCs w:val="24"/>
        </w:rPr>
        <w:t xml:space="preserve"> </w:t>
      </w:r>
      <w:r w:rsidR="006674CC" w:rsidRPr="006674CC">
        <w:rPr>
          <w:rFonts w:ascii="Times New Roman" w:hAnsi="Times New Roman" w:cs="Times New Roman"/>
          <w:sz w:val="24"/>
          <w:szCs w:val="24"/>
        </w:rPr>
        <w:t xml:space="preserve">susceptibility to infections and parasites, decreased strength for tasks demanding physical effort, </w:t>
      </w:r>
      <w:r w:rsidR="009144B2">
        <w:rPr>
          <w:rFonts w:ascii="Times New Roman" w:hAnsi="Times New Roman" w:cs="Times New Roman"/>
          <w:sz w:val="24"/>
          <w:szCs w:val="24"/>
        </w:rPr>
        <w:t>lessened reward from training and educational opportunities</w:t>
      </w:r>
      <w:r w:rsidR="00C12A2A">
        <w:rPr>
          <w:rFonts w:ascii="Times New Roman" w:hAnsi="Times New Roman" w:cs="Times New Roman"/>
          <w:sz w:val="24"/>
          <w:szCs w:val="24"/>
        </w:rPr>
        <w:t xml:space="preserve">. </w:t>
      </w:r>
      <w:r w:rsidR="00007262">
        <w:rPr>
          <w:rFonts w:ascii="Times New Roman" w:hAnsi="Times New Roman" w:cs="Times New Roman"/>
          <w:sz w:val="24"/>
          <w:szCs w:val="24"/>
        </w:rPr>
        <w:t xml:space="preserve"> In addition to this, m</w:t>
      </w:r>
      <w:r w:rsidR="00C12A2A" w:rsidRPr="00C12A2A">
        <w:rPr>
          <w:rFonts w:ascii="Times New Roman" w:hAnsi="Times New Roman" w:cs="Times New Roman"/>
          <w:sz w:val="24"/>
          <w:szCs w:val="24"/>
        </w:rPr>
        <w:t>any farmers have been unable to work in their fields due to looting and fear of attack, resulting in the loss of crops and productive assets, as well as a significant reduction in purchasing power</w:t>
      </w:r>
      <w:r w:rsidR="006674CC">
        <w:rPr>
          <w:rFonts w:ascii="Times New Roman" w:hAnsi="Times New Roman" w:cs="Times New Roman"/>
          <w:sz w:val="24"/>
          <w:szCs w:val="24"/>
        </w:rPr>
        <w:t xml:space="preserve"> </w:t>
      </w:r>
      <w:sdt>
        <w:sdtPr>
          <w:rPr>
            <w:rFonts w:ascii="Times New Roman" w:hAnsi="Times New Roman" w:cs="Times New Roman"/>
            <w:sz w:val="24"/>
            <w:szCs w:val="24"/>
          </w:rPr>
          <w:id w:val="1845199583"/>
          <w:citation/>
        </w:sdtPr>
        <w:sdtEndPr/>
        <w:sdtContent>
          <w:r w:rsidR="006674CC">
            <w:rPr>
              <w:rFonts w:ascii="Times New Roman" w:hAnsi="Times New Roman" w:cs="Times New Roman"/>
              <w:sz w:val="24"/>
              <w:szCs w:val="24"/>
            </w:rPr>
            <w:fldChar w:fldCharType="begin"/>
          </w:r>
          <w:r w:rsidR="006674CC">
            <w:rPr>
              <w:rFonts w:ascii="Times New Roman" w:hAnsi="Times New Roman" w:cs="Times New Roman"/>
              <w:sz w:val="24"/>
              <w:szCs w:val="24"/>
            </w:rPr>
            <w:instrText xml:space="preserve"> CITATION Ukp16 \l 1033 </w:instrText>
          </w:r>
          <w:r w:rsidR="006674CC">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(Ukpe, Nweze, &amp; Arene, 2016)</w:t>
          </w:r>
          <w:r w:rsidR="006674CC">
            <w:rPr>
              <w:rFonts w:ascii="Times New Roman" w:hAnsi="Times New Roman" w:cs="Times New Roman"/>
              <w:sz w:val="24"/>
              <w:szCs w:val="24"/>
            </w:rPr>
            <w:fldChar w:fldCharType="end"/>
          </w:r>
        </w:sdtContent>
      </w:sdt>
      <w:r w:rsidR="00C12A2A">
        <w:rPr>
          <w:rFonts w:ascii="Times New Roman" w:hAnsi="Times New Roman" w:cs="Times New Roman"/>
          <w:sz w:val="24"/>
          <w:szCs w:val="24"/>
        </w:rPr>
        <w:t>.</w:t>
      </w:r>
      <w:r w:rsidR="00007262">
        <w:rPr>
          <w:rFonts w:ascii="Times New Roman" w:hAnsi="Times New Roman" w:cs="Times New Roman"/>
          <w:sz w:val="24"/>
          <w:szCs w:val="24"/>
        </w:rPr>
        <w:t xml:space="preserve"> </w:t>
      </w:r>
      <w:r w:rsidR="000C79B5">
        <w:rPr>
          <w:rFonts w:ascii="Times New Roman" w:hAnsi="Times New Roman" w:cs="Times New Roman"/>
          <w:sz w:val="24"/>
          <w:szCs w:val="24"/>
        </w:rPr>
        <w:t xml:space="preserve">Similarly, a </w:t>
      </w:r>
      <w:r w:rsidR="0056520E">
        <w:rPr>
          <w:rFonts w:ascii="Times New Roman" w:hAnsi="Times New Roman" w:cs="Times New Roman"/>
          <w:sz w:val="24"/>
          <w:szCs w:val="24"/>
        </w:rPr>
        <w:t>community</w:t>
      </w:r>
      <w:r w:rsidR="00007262" w:rsidRPr="00007262">
        <w:rPr>
          <w:rFonts w:ascii="Times New Roman" w:hAnsi="Times New Roman" w:cs="Times New Roman"/>
          <w:sz w:val="24"/>
          <w:szCs w:val="24"/>
        </w:rPr>
        <w:t xml:space="preserve"> </w:t>
      </w:r>
      <w:r w:rsidR="0056520E">
        <w:rPr>
          <w:rFonts w:ascii="Times New Roman" w:hAnsi="Times New Roman" w:cs="Times New Roman"/>
          <w:sz w:val="24"/>
          <w:szCs w:val="24"/>
        </w:rPr>
        <w:t>which</w:t>
      </w:r>
      <w:r w:rsidR="00007262" w:rsidRPr="00007262">
        <w:rPr>
          <w:rFonts w:ascii="Times New Roman" w:hAnsi="Times New Roman" w:cs="Times New Roman"/>
          <w:sz w:val="24"/>
          <w:szCs w:val="24"/>
        </w:rPr>
        <w:t xml:space="preserve"> is well fed, </w:t>
      </w:r>
      <w:r w:rsidR="0056520E">
        <w:rPr>
          <w:rFonts w:ascii="Times New Roman" w:hAnsi="Times New Roman" w:cs="Times New Roman"/>
          <w:sz w:val="24"/>
          <w:szCs w:val="24"/>
        </w:rPr>
        <w:t>robust</w:t>
      </w:r>
      <w:r w:rsidR="00007262" w:rsidRPr="00007262">
        <w:rPr>
          <w:rFonts w:ascii="Times New Roman" w:hAnsi="Times New Roman" w:cs="Times New Roman"/>
          <w:sz w:val="24"/>
          <w:szCs w:val="24"/>
        </w:rPr>
        <w:t>, a</w:t>
      </w:r>
      <w:r w:rsidR="0056520E">
        <w:rPr>
          <w:rFonts w:ascii="Times New Roman" w:hAnsi="Times New Roman" w:cs="Times New Roman"/>
          <w:sz w:val="24"/>
          <w:szCs w:val="24"/>
        </w:rPr>
        <w:t>wake</w:t>
      </w:r>
      <w:r w:rsidR="00007262" w:rsidRPr="00007262">
        <w:rPr>
          <w:rFonts w:ascii="Times New Roman" w:hAnsi="Times New Roman" w:cs="Times New Roman"/>
          <w:sz w:val="24"/>
          <w:szCs w:val="24"/>
        </w:rPr>
        <w:t xml:space="preserve">, and </w:t>
      </w:r>
      <w:r w:rsidR="0056520E">
        <w:rPr>
          <w:rFonts w:ascii="Times New Roman" w:hAnsi="Times New Roman" w:cs="Times New Roman"/>
          <w:sz w:val="24"/>
          <w:szCs w:val="24"/>
        </w:rPr>
        <w:t>en</w:t>
      </w:r>
      <w:r w:rsidR="00463A26">
        <w:rPr>
          <w:rFonts w:ascii="Times New Roman" w:hAnsi="Times New Roman" w:cs="Times New Roman"/>
          <w:sz w:val="24"/>
          <w:szCs w:val="24"/>
        </w:rPr>
        <w:t>ergetic</w:t>
      </w:r>
      <w:r w:rsidR="00007262" w:rsidRPr="00007262">
        <w:rPr>
          <w:rFonts w:ascii="Times New Roman" w:hAnsi="Times New Roman" w:cs="Times New Roman"/>
          <w:sz w:val="24"/>
          <w:szCs w:val="24"/>
        </w:rPr>
        <w:t xml:space="preserve"> </w:t>
      </w:r>
      <w:r w:rsidR="00463A26">
        <w:rPr>
          <w:rFonts w:ascii="Times New Roman" w:hAnsi="Times New Roman" w:cs="Times New Roman"/>
          <w:sz w:val="24"/>
          <w:szCs w:val="24"/>
        </w:rPr>
        <w:t xml:space="preserve">promotes more effectively </w:t>
      </w:r>
      <w:r w:rsidR="00007262" w:rsidRPr="00007262">
        <w:rPr>
          <w:rFonts w:ascii="Times New Roman" w:hAnsi="Times New Roman" w:cs="Times New Roman"/>
          <w:sz w:val="24"/>
          <w:szCs w:val="24"/>
        </w:rPr>
        <w:t>to economic development than one that is physi</w:t>
      </w:r>
      <w:r w:rsidR="00463A26">
        <w:rPr>
          <w:rFonts w:ascii="Times New Roman" w:hAnsi="Times New Roman" w:cs="Times New Roman"/>
          <w:sz w:val="24"/>
          <w:szCs w:val="24"/>
        </w:rPr>
        <w:t>ologically</w:t>
      </w:r>
      <w:r w:rsidR="00007262" w:rsidRPr="00007262">
        <w:rPr>
          <w:rFonts w:ascii="Times New Roman" w:hAnsi="Times New Roman" w:cs="Times New Roman"/>
          <w:sz w:val="24"/>
          <w:szCs w:val="24"/>
        </w:rPr>
        <w:t xml:space="preserve"> and </w:t>
      </w:r>
      <w:r w:rsidR="00463A26">
        <w:rPr>
          <w:rFonts w:ascii="Times New Roman" w:hAnsi="Times New Roman" w:cs="Times New Roman"/>
          <w:sz w:val="24"/>
          <w:szCs w:val="24"/>
        </w:rPr>
        <w:t>cognitively</w:t>
      </w:r>
      <w:r w:rsidR="00007262" w:rsidRPr="00007262">
        <w:rPr>
          <w:rFonts w:ascii="Times New Roman" w:hAnsi="Times New Roman" w:cs="Times New Roman"/>
          <w:sz w:val="24"/>
          <w:szCs w:val="24"/>
        </w:rPr>
        <w:t xml:space="preserve"> impaired due to low nutrition and health</w:t>
      </w:r>
      <w:r w:rsidR="00CD1D56">
        <w:rPr>
          <w:rFonts w:ascii="Times New Roman" w:hAnsi="Times New Roman" w:cs="Times New Roman"/>
          <w:sz w:val="24"/>
          <w:szCs w:val="24"/>
        </w:rPr>
        <w:t xml:space="preserve">. </w:t>
      </w:r>
      <w:r w:rsidR="00CD1D56" w:rsidRPr="00CD1D56">
        <w:rPr>
          <w:rFonts w:ascii="Times New Roman" w:hAnsi="Times New Roman" w:cs="Times New Roman"/>
          <w:sz w:val="24"/>
          <w:szCs w:val="24"/>
        </w:rPr>
        <w:t>In 2012, Africa had the world's highest underweight child and infant/child death rate, with 60</w:t>
      </w:r>
      <w:r w:rsidR="00CD1D56">
        <w:rPr>
          <w:rFonts w:ascii="Times New Roman" w:hAnsi="Times New Roman" w:cs="Times New Roman"/>
          <w:sz w:val="24"/>
          <w:szCs w:val="24"/>
        </w:rPr>
        <w:t xml:space="preserve">% </w:t>
      </w:r>
      <w:r w:rsidR="00CD1D56" w:rsidRPr="00CD1D56">
        <w:rPr>
          <w:rFonts w:ascii="Times New Roman" w:hAnsi="Times New Roman" w:cs="Times New Roman"/>
          <w:sz w:val="24"/>
          <w:szCs w:val="24"/>
        </w:rPr>
        <w:t>occurring in Sub-Saharan African countries</w:t>
      </w:r>
      <w:r w:rsidR="00CD1D56">
        <w:rPr>
          <w:rFonts w:ascii="Times New Roman" w:hAnsi="Times New Roman" w:cs="Times New Roman"/>
          <w:sz w:val="24"/>
          <w:szCs w:val="24"/>
        </w:rPr>
        <w:t xml:space="preserve"> </w:t>
      </w:r>
      <w:sdt>
        <w:sdtPr>
          <w:rPr>
            <w:rFonts w:ascii="Times New Roman" w:hAnsi="Times New Roman" w:cs="Times New Roman"/>
            <w:sz w:val="24"/>
            <w:szCs w:val="24"/>
          </w:rPr>
          <w:id w:val="-677351296"/>
          <w:citation/>
        </w:sdtPr>
        <w:sdtEndPr/>
        <w:sdtContent>
          <w:r w:rsidR="00CD1D56">
            <w:rPr>
              <w:rFonts w:ascii="Times New Roman" w:hAnsi="Times New Roman" w:cs="Times New Roman"/>
              <w:sz w:val="24"/>
              <w:szCs w:val="24"/>
            </w:rPr>
            <w:fldChar w:fldCharType="begin"/>
          </w:r>
          <w:r w:rsidR="005E2CB9">
            <w:rPr>
              <w:rFonts w:ascii="Times New Roman" w:hAnsi="Times New Roman" w:cs="Times New Roman"/>
              <w:sz w:val="24"/>
              <w:szCs w:val="24"/>
            </w:rPr>
            <w:instrText xml:space="preserve">CITATION Dra19 \t  \l 1033 </w:instrText>
          </w:r>
          <w:r w:rsidR="00CD1D56">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(Drammeh, Hamid, &amp; Rohana, 2019a)</w:t>
          </w:r>
          <w:r w:rsidR="00CD1D56">
            <w:rPr>
              <w:rFonts w:ascii="Times New Roman" w:hAnsi="Times New Roman" w:cs="Times New Roman"/>
              <w:sz w:val="24"/>
              <w:szCs w:val="24"/>
            </w:rPr>
            <w:fldChar w:fldCharType="end"/>
          </w:r>
        </w:sdtContent>
      </w:sdt>
      <w:r w:rsidR="00CD1D56">
        <w:rPr>
          <w:rFonts w:ascii="Times New Roman" w:hAnsi="Times New Roman" w:cs="Times New Roman"/>
          <w:sz w:val="24"/>
          <w:szCs w:val="24"/>
        </w:rPr>
        <w:t xml:space="preserve">. </w:t>
      </w:r>
    </w:p>
    <w:p w14:paraId="4BF132A6" w14:textId="35FE4854" w:rsidR="00A25DE7" w:rsidRPr="00C45A81" w:rsidRDefault="00681452"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As a result of this problem, </w:t>
      </w:r>
      <w:r w:rsidR="00A25DE7" w:rsidRPr="00C45A81">
        <w:rPr>
          <w:rFonts w:ascii="Times New Roman" w:hAnsi="Times New Roman" w:cs="Times New Roman"/>
          <w:sz w:val="24"/>
          <w:szCs w:val="24"/>
        </w:rPr>
        <w:t xml:space="preserve">a new organizational notion known as food insecurity resilience has lately evolved. It is seen as one of the primary answers to food insecurity since it measures a household's or </w:t>
      </w:r>
      <w:r w:rsidR="004253D5">
        <w:rPr>
          <w:rFonts w:ascii="Times New Roman" w:hAnsi="Times New Roman" w:cs="Times New Roman"/>
          <w:sz w:val="24"/>
          <w:szCs w:val="24"/>
        </w:rPr>
        <w:t>society</w:t>
      </w:r>
      <w:r w:rsidR="00A25DE7" w:rsidRPr="00C45A81">
        <w:rPr>
          <w:rFonts w:ascii="Times New Roman" w:hAnsi="Times New Roman" w:cs="Times New Roman"/>
          <w:sz w:val="24"/>
          <w:szCs w:val="24"/>
        </w:rPr>
        <w:t xml:space="preserve">'s ability to withstand the </w:t>
      </w:r>
      <w:r w:rsidR="004253D5">
        <w:rPr>
          <w:rFonts w:ascii="Times New Roman" w:hAnsi="Times New Roman" w:cs="Times New Roman"/>
          <w:sz w:val="24"/>
          <w:szCs w:val="24"/>
        </w:rPr>
        <w:t>harmful</w:t>
      </w:r>
      <w:r w:rsidR="00A25DE7" w:rsidRPr="00C45A81">
        <w:rPr>
          <w:rFonts w:ascii="Times New Roman" w:hAnsi="Times New Roman" w:cs="Times New Roman"/>
          <w:sz w:val="24"/>
          <w:szCs w:val="24"/>
        </w:rPr>
        <w:t xml:space="preserve"> consequences of</w:t>
      </w:r>
      <w:r w:rsidR="0021490A">
        <w:rPr>
          <w:rFonts w:ascii="Times New Roman" w:hAnsi="Times New Roman" w:cs="Times New Roman"/>
          <w:sz w:val="24"/>
          <w:szCs w:val="24"/>
        </w:rPr>
        <w:t xml:space="preserve"> external events</w:t>
      </w:r>
      <w:r w:rsidR="00A25DE7" w:rsidRPr="00C45A81">
        <w:rPr>
          <w:rFonts w:ascii="Times New Roman" w:hAnsi="Times New Roman" w:cs="Times New Roman"/>
          <w:sz w:val="24"/>
          <w:szCs w:val="24"/>
        </w:rPr>
        <w:t xml:space="preserve"> </w:t>
      </w:r>
      <w:sdt>
        <w:sdtPr>
          <w:rPr>
            <w:rFonts w:ascii="Times New Roman" w:hAnsi="Times New Roman" w:cs="Times New Roman"/>
            <w:sz w:val="24"/>
            <w:szCs w:val="24"/>
          </w:rPr>
          <w:id w:val="-998190843"/>
          <w:citation/>
        </w:sdtPr>
        <w:sdtEndPr/>
        <w:sdtContent>
          <w:r w:rsidR="00A25DE7" w:rsidRPr="00C45A81">
            <w:rPr>
              <w:rFonts w:ascii="Times New Roman" w:hAnsi="Times New Roman" w:cs="Times New Roman"/>
              <w:sz w:val="24"/>
              <w:szCs w:val="24"/>
            </w:rPr>
            <w:fldChar w:fldCharType="begin"/>
          </w:r>
          <w:r w:rsidR="00FA6AE7" w:rsidRPr="00C45A81">
            <w:rPr>
              <w:rFonts w:ascii="Times New Roman" w:hAnsi="Times New Roman" w:cs="Times New Roman"/>
              <w:sz w:val="24"/>
              <w:szCs w:val="24"/>
            </w:rPr>
            <w:instrText xml:space="preserve">CITATION Con13 \t  \l 1033 </w:instrText>
          </w:r>
          <w:r w:rsidR="00A25DE7"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(Constas &amp; Barrett, 2013)</w:t>
          </w:r>
          <w:r w:rsidR="00A25DE7" w:rsidRPr="00C45A81">
            <w:rPr>
              <w:rFonts w:ascii="Times New Roman" w:hAnsi="Times New Roman" w:cs="Times New Roman"/>
              <w:sz w:val="24"/>
              <w:szCs w:val="24"/>
            </w:rPr>
            <w:fldChar w:fldCharType="end"/>
          </w:r>
        </w:sdtContent>
      </w:sdt>
      <w:r w:rsidR="00A25DE7" w:rsidRPr="00C45A81">
        <w:rPr>
          <w:rFonts w:ascii="Times New Roman" w:hAnsi="Times New Roman" w:cs="Times New Roman"/>
          <w:sz w:val="24"/>
          <w:szCs w:val="24"/>
        </w:rPr>
        <w:t>.</w:t>
      </w:r>
      <w:r w:rsidRPr="00C45A81">
        <w:rPr>
          <w:rFonts w:ascii="Times New Roman" w:hAnsi="Times New Roman" w:cs="Times New Roman"/>
          <w:sz w:val="24"/>
          <w:szCs w:val="24"/>
        </w:rPr>
        <w:t xml:space="preserve"> On the other hand, </w:t>
      </w:r>
      <w:r w:rsidR="00A25DE7" w:rsidRPr="00C45A81">
        <w:rPr>
          <w:rFonts w:ascii="Times New Roman" w:hAnsi="Times New Roman" w:cs="Times New Roman"/>
          <w:sz w:val="24"/>
          <w:szCs w:val="24"/>
        </w:rPr>
        <w:t xml:space="preserve">if households are unable to recover from </w:t>
      </w:r>
      <w:r w:rsidR="00AD0CE9" w:rsidRPr="00C45A81">
        <w:rPr>
          <w:rFonts w:ascii="Times New Roman" w:hAnsi="Times New Roman" w:cs="Times New Roman"/>
          <w:sz w:val="24"/>
          <w:szCs w:val="24"/>
        </w:rPr>
        <w:t xml:space="preserve">an </w:t>
      </w:r>
      <w:r w:rsidR="00A25DE7" w:rsidRPr="00C45A81">
        <w:rPr>
          <w:rFonts w:ascii="Times New Roman" w:hAnsi="Times New Roman" w:cs="Times New Roman"/>
          <w:sz w:val="24"/>
          <w:szCs w:val="24"/>
        </w:rPr>
        <w:lastRenderedPageBreak/>
        <w:t>inability to obtain the desired meal in</w:t>
      </w:r>
      <w:r w:rsidR="00AD0CE9" w:rsidRPr="00C45A81">
        <w:rPr>
          <w:rFonts w:ascii="Times New Roman" w:hAnsi="Times New Roman" w:cs="Times New Roman"/>
          <w:sz w:val="24"/>
          <w:szCs w:val="24"/>
        </w:rPr>
        <w:t>a</w:t>
      </w:r>
      <w:r w:rsidR="00A25DE7" w:rsidRPr="00C45A81">
        <w:rPr>
          <w:rFonts w:ascii="Times New Roman" w:hAnsi="Times New Roman" w:cs="Times New Roman"/>
          <w:sz w:val="24"/>
          <w:szCs w:val="24"/>
        </w:rPr>
        <w:t xml:space="preserve">dequate quantity due to different circumstances, it will continually result </w:t>
      </w:r>
      <w:r w:rsidR="00DB6AF0" w:rsidRPr="00C45A81">
        <w:rPr>
          <w:rFonts w:ascii="Times New Roman" w:hAnsi="Times New Roman" w:cs="Times New Roman"/>
          <w:sz w:val="24"/>
          <w:szCs w:val="24"/>
        </w:rPr>
        <w:t>in</w:t>
      </w:r>
      <w:r w:rsidR="00A25DE7" w:rsidRPr="00C45A81">
        <w:rPr>
          <w:rFonts w:ascii="Times New Roman" w:hAnsi="Times New Roman" w:cs="Times New Roman"/>
          <w:sz w:val="24"/>
          <w:szCs w:val="24"/>
        </w:rPr>
        <w:t xml:space="preserve"> food insecurity in the nation. These are the underlying problems of this research.  </w:t>
      </w:r>
    </w:p>
    <w:p w14:paraId="34B3A0DB" w14:textId="610E34EB" w:rsidR="00AE0D4D" w:rsidRPr="00DA4969" w:rsidRDefault="00AE0D4D" w:rsidP="00692317">
      <w:pPr>
        <w:pStyle w:val="Heading2"/>
        <w:spacing w:line="480" w:lineRule="auto"/>
        <w:jc w:val="both"/>
        <w:rPr>
          <w:rFonts w:ascii="Times New Roman" w:hAnsi="Times New Roman" w:cs="Times New Roman"/>
          <w:b/>
          <w:bCs/>
          <w:color w:val="auto"/>
          <w:sz w:val="24"/>
          <w:szCs w:val="24"/>
        </w:rPr>
      </w:pPr>
      <w:bookmarkStart w:id="29" w:name="_Toc101787190"/>
      <w:bookmarkStart w:id="30" w:name="_Toc113272406"/>
      <w:r w:rsidRPr="00DA4969">
        <w:rPr>
          <w:rFonts w:ascii="Times New Roman" w:hAnsi="Times New Roman" w:cs="Times New Roman"/>
          <w:b/>
          <w:bCs/>
          <w:color w:val="auto"/>
          <w:sz w:val="24"/>
          <w:szCs w:val="24"/>
        </w:rPr>
        <w:t>Justification for the study</w:t>
      </w:r>
      <w:bookmarkEnd w:id="29"/>
      <w:bookmarkEnd w:id="30"/>
    </w:p>
    <w:p w14:paraId="5CFFB8B6" w14:textId="0BFFC5B3" w:rsidR="00D71655" w:rsidRDefault="00BB1155" w:rsidP="00692317">
      <w:pPr>
        <w:spacing w:line="480" w:lineRule="auto"/>
        <w:jc w:val="both"/>
        <w:rPr>
          <w:rFonts w:ascii="Times New Roman" w:hAnsi="Times New Roman" w:cs="Times New Roman"/>
          <w:sz w:val="24"/>
          <w:szCs w:val="24"/>
        </w:rPr>
      </w:pPr>
      <w:r w:rsidRPr="00BB1155">
        <w:rPr>
          <w:rFonts w:ascii="Times New Roman" w:hAnsi="Times New Roman" w:cs="Times New Roman"/>
          <w:sz w:val="24"/>
          <w:szCs w:val="24"/>
        </w:rPr>
        <w:t>Food insecurity may be linked to poor agricultural performance, resulting in food supply and a</w:t>
      </w:r>
      <w:r w:rsidR="0021490A">
        <w:rPr>
          <w:rFonts w:ascii="Times New Roman" w:hAnsi="Times New Roman" w:cs="Times New Roman"/>
          <w:sz w:val="24"/>
          <w:szCs w:val="24"/>
        </w:rPr>
        <w:t>ffordability</w:t>
      </w:r>
      <w:r w:rsidRPr="00BB1155">
        <w:rPr>
          <w:rFonts w:ascii="Times New Roman" w:hAnsi="Times New Roman" w:cs="Times New Roman"/>
          <w:sz w:val="24"/>
          <w:szCs w:val="24"/>
        </w:rPr>
        <w:t xml:space="preserve"> issues at </w:t>
      </w:r>
      <w:r w:rsidR="0021490A">
        <w:rPr>
          <w:rFonts w:ascii="Times New Roman" w:hAnsi="Times New Roman" w:cs="Times New Roman"/>
          <w:sz w:val="24"/>
          <w:szCs w:val="24"/>
        </w:rPr>
        <w:t>community</w:t>
      </w:r>
      <w:r w:rsidRPr="00BB1155">
        <w:rPr>
          <w:rFonts w:ascii="Times New Roman" w:hAnsi="Times New Roman" w:cs="Times New Roman"/>
          <w:sz w:val="24"/>
          <w:szCs w:val="24"/>
        </w:rPr>
        <w:t xml:space="preserve"> and </w:t>
      </w:r>
      <w:r w:rsidR="0021490A">
        <w:rPr>
          <w:rFonts w:ascii="Times New Roman" w:hAnsi="Times New Roman" w:cs="Times New Roman"/>
          <w:sz w:val="24"/>
          <w:szCs w:val="24"/>
        </w:rPr>
        <w:t>regional</w:t>
      </w:r>
      <w:r w:rsidRPr="00BB1155">
        <w:rPr>
          <w:rFonts w:ascii="Times New Roman" w:hAnsi="Times New Roman" w:cs="Times New Roman"/>
          <w:sz w:val="24"/>
          <w:szCs w:val="24"/>
        </w:rPr>
        <w:t xml:space="preserve"> levels</w:t>
      </w:r>
      <w:r w:rsidR="00F735B7">
        <w:rPr>
          <w:rFonts w:ascii="Times New Roman" w:hAnsi="Times New Roman" w:cs="Times New Roman"/>
          <w:sz w:val="24"/>
          <w:szCs w:val="24"/>
        </w:rPr>
        <w:t xml:space="preserve"> </w:t>
      </w:r>
      <w:sdt>
        <w:sdtPr>
          <w:rPr>
            <w:rFonts w:ascii="Times New Roman" w:hAnsi="Times New Roman" w:cs="Times New Roman"/>
            <w:sz w:val="24"/>
            <w:szCs w:val="24"/>
          </w:rPr>
          <w:id w:val="1862933833"/>
          <w:citation/>
        </w:sdtPr>
        <w:sdtEndPr/>
        <w:sdtContent>
          <w:r>
            <w:rPr>
              <w:rFonts w:ascii="Times New Roman" w:hAnsi="Times New Roman" w:cs="Times New Roman"/>
              <w:sz w:val="24"/>
              <w:szCs w:val="24"/>
            </w:rPr>
            <w:fldChar w:fldCharType="begin"/>
          </w:r>
          <w:r w:rsidR="007019DE">
            <w:rPr>
              <w:rFonts w:ascii="Times New Roman" w:hAnsi="Times New Roman" w:cs="Times New Roman"/>
              <w:sz w:val="24"/>
              <w:szCs w:val="24"/>
            </w:rPr>
            <w:instrText xml:space="preserve">CITATION Ife141 \l 1033 </w:instrText>
          </w:r>
          <w:r>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(Ifeoma &amp; Agwu, 2014)</w:t>
          </w:r>
          <w:r>
            <w:rPr>
              <w:rFonts w:ascii="Times New Roman" w:hAnsi="Times New Roman" w:cs="Times New Roman"/>
              <w:sz w:val="24"/>
              <w:szCs w:val="24"/>
            </w:rPr>
            <w:fldChar w:fldCharType="end"/>
          </w:r>
        </w:sdtContent>
      </w:sdt>
      <w:r w:rsidR="006463CA">
        <w:rPr>
          <w:rFonts w:ascii="Times New Roman" w:hAnsi="Times New Roman" w:cs="Times New Roman"/>
          <w:sz w:val="24"/>
          <w:szCs w:val="24"/>
        </w:rPr>
        <w:t>.</w:t>
      </w:r>
      <w:r w:rsidR="00D71655">
        <w:rPr>
          <w:rFonts w:ascii="Times New Roman" w:hAnsi="Times New Roman" w:cs="Times New Roman"/>
          <w:sz w:val="24"/>
          <w:szCs w:val="24"/>
        </w:rPr>
        <w:t xml:space="preserve"> Furthermore, d</w:t>
      </w:r>
      <w:r w:rsidR="00F979E4" w:rsidRPr="00C45A81">
        <w:rPr>
          <w:rFonts w:ascii="Times New Roman" w:hAnsi="Times New Roman" w:cs="Times New Roman"/>
          <w:sz w:val="24"/>
          <w:szCs w:val="24"/>
        </w:rPr>
        <w:t xml:space="preserve">espite the increased interest of different researchers on this study, no has ever been reached on the idea of food security to </w:t>
      </w:r>
      <w:r w:rsidR="0098235E" w:rsidRPr="00C45A81">
        <w:rPr>
          <w:rFonts w:ascii="Times New Roman" w:hAnsi="Times New Roman" w:cs="Times New Roman"/>
          <w:sz w:val="24"/>
          <w:szCs w:val="24"/>
        </w:rPr>
        <w:t>resilience, or</w:t>
      </w:r>
      <w:r w:rsidR="00F979E4" w:rsidRPr="00C45A81">
        <w:rPr>
          <w:rFonts w:ascii="Times New Roman" w:hAnsi="Times New Roman" w:cs="Times New Roman"/>
          <w:sz w:val="24"/>
          <w:szCs w:val="24"/>
        </w:rPr>
        <w:t xml:space="preserve"> the suitable </w:t>
      </w:r>
      <w:r w:rsidR="000D03D7" w:rsidRPr="00C45A81">
        <w:rPr>
          <w:rFonts w:ascii="Times New Roman" w:hAnsi="Times New Roman" w:cs="Times New Roman"/>
          <w:sz w:val="24"/>
          <w:szCs w:val="24"/>
        </w:rPr>
        <w:t>methodol</w:t>
      </w:r>
      <w:r w:rsidR="000D03D7">
        <w:rPr>
          <w:rFonts w:ascii="Times New Roman" w:hAnsi="Times New Roman" w:cs="Times New Roman"/>
          <w:sz w:val="24"/>
          <w:szCs w:val="24"/>
        </w:rPr>
        <w:t>og</w:t>
      </w:r>
      <w:r w:rsidR="000D03D7" w:rsidRPr="00C45A81">
        <w:rPr>
          <w:rFonts w:ascii="Times New Roman" w:hAnsi="Times New Roman" w:cs="Times New Roman"/>
          <w:sz w:val="24"/>
          <w:szCs w:val="24"/>
        </w:rPr>
        <w:t>y</w:t>
      </w:r>
      <w:r w:rsidR="00F979E4" w:rsidRPr="00C45A81">
        <w:rPr>
          <w:rFonts w:ascii="Times New Roman" w:hAnsi="Times New Roman" w:cs="Times New Roman"/>
          <w:sz w:val="24"/>
          <w:szCs w:val="24"/>
        </w:rPr>
        <w:t xml:space="preserve"> to assess. Hence</w:t>
      </w:r>
      <w:r w:rsidR="00D71655">
        <w:rPr>
          <w:rFonts w:ascii="Times New Roman" w:hAnsi="Times New Roman" w:cs="Times New Roman"/>
          <w:sz w:val="24"/>
          <w:szCs w:val="24"/>
        </w:rPr>
        <w:t>,</w:t>
      </w:r>
      <w:r w:rsidR="00F979E4" w:rsidRPr="00C45A81">
        <w:rPr>
          <w:rFonts w:ascii="Times New Roman" w:hAnsi="Times New Roman" w:cs="Times New Roman"/>
          <w:sz w:val="24"/>
          <w:szCs w:val="24"/>
        </w:rPr>
        <w:t xml:space="preserve"> t</w:t>
      </w:r>
      <w:r w:rsidR="00F735B7">
        <w:rPr>
          <w:rFonts w:ascii="Times New Roman" w:hAnsi="Times New Roman" w:cs="Times New Roman"/>
          <w:sz w:val="24"/>
          <w:szCs w:val="24"/>
        </w:rPr>
        <w:t xml:space="preserve">he goal of this research is to </w:t>
      </w:r>
      <w:r w:rsidR="0057378E" w:rsidRPr="00C45A81">
        <w:rPr>
          <w:rFonts w:ascii="Times New Roman" w:hAnsi="Times New Roman" w:cs="Times New Roman"/>
          <w:sz w:val="24"/>
          <w:szCs w:val="24"/>
        </w:rPr>
        <w:t xml:space="preserve">determine the prevalence, depth, and severity of household food insecurity, </w:t>
      </w:r>
      <w:r w:rsidR="00D71655">
        <w:rPr>
          <w:rFonts w:ascii="Times New Roman" w:hAnsi="Times New Roman" w:cs="Times New Roman"/>
          <w:sz w:val="24"/>
          <w:szCs w:val="24"/>
        </w:rPr>
        <w:t xml:space="preserve">and also to contribute to knowledge on how households can improve food production to reduce difficulties in accessing quality food. </w:t>
      </w:r>
    </w:p>
    <w:p w14:paraId="4CEE6CB5" w14:textId="71CD2D0C" w:rsidR="0055017D" w:rsidRPr="00C45A81" w:rsidRDefault="00D71655"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Similarly, it</w:t>
      </w:r>
      <w:r w:rsidRPr="00D71655">
        <w:rPr>
          <w:rFonts w:ascii="Times New Roman" w:hAnsi="Times New Roman" w:cs="Times New Roman"/>
          <w:sz w:val="24"/>
          <w:szCs w:val="24"/>
        </w:rPr>
        <w:t xml:space="preserve"> will also contribute to the development of valuable materials for policymakers, future academics, and others interested in learning more about food insecurity and how to address it.</w:t>
      </w:r>
    </w:p>
    <w:p w14:paraId="35DE93DE" w14:textId="7529A23C" w:rsidR="00873087" w:rsidRPr="00DA4969" w:rsidRDefault="00873087" w:rsidP="00692317">
      <w:pPr>
        <w:pStyle w:val="Heading2"/>
        <w:spacing w:line="480" w:lineRule="auto"/>
        <w:jc w:val="both"/>
        <w:rPr>
          <w:rFonts w:ascii="Times New Roman" w:hAnsi="Times New Roman" w:cs="Times New Roman"/>
          <w:b/>
          <w:bCs/>
          <w:color w:val="auto"/>
          <w:sz w:val="24"/>
          <w:szCs w:val="24"/>
        </w:rPr>
      </w:pPr>
      <w:bookmarkStart w:id="31" w:name="_Toc101787191"/>
      <w:bookmarkStart w:id="32" w:name="_Toc113272407"/>
      <w:r w:rsidRPr="00DA4969">
        <w:rPr>
          <w:rFonts w:ascii="Times New Roman" w:hAnsi="Times New Roman" w:cs="Times New Roman"/>
          <w:b/>
          <w:bCs/>
          <w:color w:val="auto"/>
          <w:sz w:val="24"/>
          <w:szCs w:val="24"/>
        </w:rPr>
        <w:t>R</w:t>
      </w:r>
      <w:bookmarkEnd w:id="31"/>
      <w:r w:rsidR="00F735B7">
        <w:rPr>
          <w:rFonts w:ascii="Times New Roman" w:hAnsi="Times New Roman" w:cs="Times New Roman"/>
          <w:b/>
          <w:bCs/>
          <w:color w:val="auto"/>
          <w:sz w:val="24"/>
          <w:szCs w:val="24"/>
        </w:rPr>
        <w:t>esearch Question</w:t>
      </w:r>
      <w:r w:rsidR="007019DE">
        <w:rPr>
          <w:rFonts w:ascii="Times New Roman" w:hAnsi="Times New Roman" w:cs="Times New Roman"/>
          <w:b/>
          <w:bCs/>
          <w:color w:val="auto"/>
          <w:sz w:val="24"/>
          <w:szCs w:val="24"/>
        </w:rPr>
        <w:t>s</w:t>
      </w:r>
      <w:bookmarkEnd w:id="32"/>
    </w:p>
    <w:p w14:paraId="2A59A472" w14:textId="22C8E823" w:rsidR="00873087" w:rsidRPr="00C45A81" w:rsidRDefault="00F735B7" w:rsidP="006923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following research questions were asked in this study</w:t>
      </w:r>
      <w:r w:rsidR="00873087" w:rsidRPr="00C45A81">
        <w:rPr>
          <w:rFonts w:ascii="Times New Roman" w:hAnsi="Times New Roman" w:cs="Times New Roman"/>
          <w:bCs/>
          <w:sz w:val="24"/>
          <w:szCs w:val="24"/>
        </w:rPr>
        <w:t>, namely;</w:t>
      </w:r>
    </w:p>
    <w:p w14:paraId="50F19831" w14:textId="3C0758C3" w:rsidR="00873087" w:rsidRPr="00C45A81" w:rsidRDefault="00F735B7" w:rsidP="00692317">
      <w:pPr>
        <w:pStyle w:val="ListParagraph"/>
        <w:numPr>
          <w:ilvl w:val="0"/>
          <w:numId w:val="6"/>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What are the socio-economic characteristics of the respondents?</w:t>
      </w:r>
    </w:p>
    <w:p w14:paraId="110EB35E" w14:textId="4F2A0E36" w:rsidR="00873087" w:rsidRPr="00C45A81" w:rsidRDefault="00F735B7" w:rsidP="00692317">
      <w:pPr>
        <w:pStyle w:val="ListParagraph"/>
        <w:numPr>
          <w:ilvl w:val="0"/>
          <w:numId w:val="6"/>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What is the food security status of</w:t>
      </w:r>
      <w:r w:rsidR="00873087" w:rsidRPr="00C45A81">
        <w:rPr>
          <w:rFonts w:ascii="Times New Roman" w:hAnsi="Times New Roman" w:cs="Times New Roman"/>
          <w:bCs/>
          <w:sz w:val="24"/>
          <w:szCs w:val="24"/>
        </w:rPr>
        <w:t xml:space="preserve"> the rural households?</w:t>
      </w:r>
    </w:p>
    <w:p w14:paraId="038FDAF5" w14:textId="0E50AB18" w:rsidR="00ED76FA" w:rsidRPr="006664C5" w:rsidRDefault="00F735B7" w:rsidP="00692317">
      <w:pPr>
        <w:pStyle w:val="ListParagraph"/>
        <w:numPr>
          <w:ilvl w:val="0"/>
          <w:numId w:val="6"/>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What are the rural household</w:t>
      </w:r>
      <w:r w:rsidR="00ED76FA" w:rsidRPr="006664C5">
        <w:rPr>
          <w:rFonts w:ascii="Times New Roman" w:hAnsi="Times New Roman" w:cs="Times New Roman"/>
          <w:bCs/>
          <w:sz w:val="24"/>
          <w:szCs w:val="24"/>
        </w:rPr>
        <w:t xml:space="preserve"> resilience categories?</w:t>
      </w:r>
    </w:p>
    <w:p w14:paraId="23C9C772" w14:textId="76460D98" w:rsidR="00873087" w:rsidRPr="0055017D" w:rsidRDefault="00873087" w:rsidP="00692317">
      <w:pPr>
        <w:pStyle w:val="ListParagraph"/>
        <w:numPr>
          <w:ilvl w:val="0"/>
          <w:numId w:val="6"/>
        </w:numPr>
        <w:spacing w:line="480" w:lineRule="auto"/>
        <w:jc w:val="both"/>
        <w:rPr>
          <w:rFonts w:ascii="Times New Roman" w:hAnsi="Times New Roman" w:cs="Times New Roman"/>
          <w:bCs/>
          <w:sz w:val="24"/>
          <w:szCs w:val="24"/>
        </w:rPr>
      </w:pPr>
      <w:r w:rsidRPr="00C45A81">
        <w:rPr>
          <w:rFonts w:ascii="Times New Roman" w:hAnsi="Times New Roman" w:cs="Times New Roman"/>
          <w:bCs/>
          <w:sz w:val="24"/>
          <w:szCs w:val="24"/>
        </w:rPr>
        <w:t>W</w:t>
      </w:r>
      <w:r w:rsidR="00F735B7">
        <w:rPr>
          <w:rFonts w:ascii="Times New Roman" w:hAnsi="Times New Roman" w:cs="Times New Roman"/>
          <w:bCs/>
          <w:sz w:val="24"/>
          <w:szCs w:val="24"/>
        </w:rPr>
        <w:t>hat are the determinants of food security status among</w:t>
      </w:r>
      <w:r w:rsidRPr="00C45A81">
        <w:rPr>
          <w:rFonts w:ascii="Times New Roman" w:hAnsi="Times New Roman" w:cs="Times New Roman"/>
          <w:bCs/>
          <w:sz w:val="24"/>
          <w:szCs w:val="24"/>
        </w:rPr>
        <w:t xml:space="preserve"> household</w:t>
      </w:r>
      <w:r w:rsidR="001602DD">
        <w:rPr>
          <w:rFonts w:ascii="Times New Roman" w:hAnsi="Times New Roman" w:cs="Times New Roman"/>
          <w:bCs/>
          <w:sz w:val="24"/>
          <w:szCs w:val="24"/>
        </w:rPr>
        <w:t>s</w:t>
      </w:r>
      <w:r w:rsidRPr="00C45A81">
        <w:rPr>
          <w:rFonts w:ascii="Times New Roman" w:hAnsi="Times New Roman" w:cs="Times New Roman"/>
          <w:bCs/>
          <w:sz w:val="24"/>
          <w:szCs w:val="24"/>
        </w:rPr>
        <w:t>?</w:t>
      </w:r>
    </w:p>
    <w:p w14:paraId="0952F48E" w14:textId="5941C378" w:rsidR="00873087" w:rsidRPr="00DA4969" w:rsidRDefault="00512FAC" w:rsidP="00692317">
      <w:pPr>
        <w:pStyle w:val="Heading2"/>
        <w:spacing w:line="480" w:lineRule="auto"/>
        <w:jc w:val="both"/>
        <w:rPr>
          <w:rFonts w:ascii="Times New Roman" w:hAnsi="Times New Roman" w:cs="Times New Roman"/>
          <w:b/>
          <w:bCs/>
          <w:color w:val="auto"/>
          <w:sz w:val="24"/>
          <w:szCs w:val="24"/>
        </w:rPr>
      </w:pPr>
      <w:bookmarkStart w:id="33" w:name="_Toc113272408"/>
      <w:r>
        <w:rPr>
          <w:rFonts w:ascii="Times New Roman" w:hAnsi="Times New Roman" w:cs="Times New Roman"/>
          <w:b/>
          <w:bCs/>
          <w:color w:val="auto"/>
          <w:sz w:val="24"/>
          <w:szCs w:val="24"/>
        </w:rPr>
        <w:t>Objective</w:t>
      </w:r>
      <w:r w:rsidR="007019DE">
        <w:rPr>
          <w:rFonts w:ascii="Times New Roman" w:hAnsi="Times New Roman" w:cs="Times New Roman"/>
          <w:b/>
          <w:bCs/>
          <w:color w:val="auto"/>
          <w:sz w:val="24"/>
          <w:szCs w:val="24"/>
        </w:rPr>
        <w:t>s</w:t>
      </w:r>
      <w:r>
        <w:rPr>
          <w:rFonts w:ascii="Times New Roman" w:hAnsi="Times New Roman" w:cs="Times New Roman"/>
          <w:b/>
          <w:bCs/>
          <w:color w:val="auto"/>
          <w:sz w:val="24"/>
          <w:szCs w:val="24"/>
        </w:rPr>
        <w:t xml:space="preserve"> of the study</w:t>
      </w:r>
      <w:bookmarkEnd w:id="33"/>
      <w:r>
        <w:rPr>
          <w:rFonts w:ascii="Times New Roman" w:hAnsi="Times New Roman" w:cs="Times New Roman"/>
          <w:b/>
          <w:bCs/>
          <w:color w:val="auto"/>
          <w:sz w:val="24"/>
          <w:szCs w:val="24"/>
        </w:rPr>
        <w:t xml:space="preserve"> </w:t>
      </w:r>
      <w:r w:rsidR="00A73162" w:rsidRPr="00DA4969">
        <w:rPr>
          <w:rFonts w:ascii="Times New Roman" w:hAnsi="Times New Roman" w:cs="Times New Roman"/>
          <w:b/>
          <w:bCs/>
          <w:color w:val="auto"/>
          <w:sz w:val="24"/>
          <w:szCs w:val="24"/>
        </w:rPr>
        <w:t xml:space="preserve"> </w:t>
      </w:r>
    </w:p>
    <w:p w14:paraId="79A03A88" w14:textId="77187D73" w:rsidR="00B16905" w:rsidRPr="00C45A81" w:rsidRDefault="00512FAC" w:rsidP="00692317">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main objective of the study is to determine</w:t>
      </w:r>
      <w:r w:rsidR="003641BE" w:rsidRPr="00C45A81">
        <w:rPr>
          <w:rFonts w:ascii="Times New Roman" w:hAnsi="Times New Roman" w:cs="Times New Roman"/>
          <w:sz w:val="24"/>
          <w:szCs w:val="24"/>
        </w:rPr>
        <w:t xml:space="preserve"> household resilience and food insecurity</w:t>
      </w:r>
      <w:r w:rsidR="007917D1">
        <w:rPr>
          <w:rFonts w:ascii="Times New Roman" w:hAnsi="Times New Roman" w:cs="Times New Roman"/>
          <w:sz w:val="24"/>
          <w:szCs w:val="24"/>
        </w:rPr>
        <w:t xml:space="preserve"> </w:t>
      </w:r>
      <w:r w:rsidR="003641BE" w:rsidRPr="00C45A81">
        <w:rPr>
          <w:rFonts w:ascii="Times New Roman" w:hAnsi="Times New Roman" w:cs="Times New Roman"/>
          <w:sz w:val="24"/>
          <w:szCs w:val="24"/>
        </w:rPr>
        <w:t xml:space="preserve">in rural </w:t>
      </w:r>
      <w:r w:rsidR="006C7A0F" w:rsidRPr="00C45A81">
        <w:rPr>
          <w:rFonts w:ascii="Times New Roman" w:hAnsi="Times New Roman" w:cs="Times New Roman"/>
          <w:sz w:val="24"/>
          <w:szCs w:val="24"/>
        </w:rPr>
        <w:t>Nigeria.</w:t>
      </w:r>
      <w:r w:rsidR="007019DE">
        <w:rPr>
          <w:rFonts w:ascii="Times New Roman" w:hAnsi="Times New Roman" w:cs="Times New Roman"/>
          <w:sz w:val="24"/>
          <w:szCs w:val="24"/>
        </w:rPr>
        <w:t xml:space="preserve"> T</w:t>
      </w:r>
      <w:r>
        <w:rPr>
          <w:rFonts w:ascii="Times New Roman" w:hAnsi="Times New Roman" w:cs="Times New Roman"/>
          <w:sz w:val="24"/>
          <w:szCs w:val="24"/>
        </w:rPr>
        <w:t>he specific</w:t>
      </w:r>
      <w:r w:rsidR="00B16905" w:rsidRPr="00C45A81">
        <w:rPr>
          <w:rFonts w:ascii="Times New Roman" w:hAnsi="Times New Roman" w:cs="Times New Roman"/>
          <w:sz w:val="24"/>
          <w:szCs w:val="24"/>
        </w:rPr>
        <w:t xml:space="preserve"> objectives are</w:t>
      </w:r>
      <w:r w:rsidR="009D0D52" w:rsidRPr="00C45A81">
        <w:rPr>
          <w:rFonts w:ascii="Times New Roman" w:hAnsi="Times New Roman" w:cs="Times New Roman"/>
          <w:sz w:val="24"/>
          <w:szCs w:val="24"/>
        </w:rPr>
        <w:t xml:space="preserve"> to</w:t>
      </w:r>
      <w:r w:rsidR="00B16905" w:rsidRPr="00C45A81">
        <w:rPr>
          <w:rFonts w:ascii="Times New Roman" w:hAnsi="Times New Roman" w:cs="Times New Roman"/>
          <w:sz w:val="24"/>
          <w:szCs w:val="24"/>
        </w:rPr>
        <w:t>;</w:t>
      </w:r>
      <w:r w:rsidR="009D0D52" w:rsidRPr="00C45A81">
        <w:rPr>
          <w:rFonts w:ascii="Times New Roman" w:hAnsi="Times New Roman" w:cs="Times New Roman"/>
          <w:b/>
          <w:bCs/>
          <w:sz w:val="24"/>
          <w:szCs w:val="24"/>
        </w:rPr>
        <w:t xml:space="preserve"> </w:t>
      </w:r>
    </w:p>
    <w:bookmarkEnd w:id="3"/>
    <w:p w14:paraId="0074DC7B" w14:textId="5F5C84DF" w:rsidR="004910AD" w:rsidRPr="00C45A81" w:rsidRDefault="004910AD" w:rsidP="00692317">
      <w:pPr>
        <w:pStyle w:val="ListParagraph"/>
        <w:numPr>
          <w:ilvl w:val="0"/>
          <w:numId w:val="1"/>
        </w:num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lastRenderedPageBreak/>
        <w:t xml:space="preserve"> describe the socio-economic characteristics of the rural households;  </w:t>
      </w:r>
    </w:p>
    <w:p w14:paraId="695A5D43" w14:textId="0EBAABAE" w:rsidR="004910AD" w:rsidRPr="006664C5" w:rsidRDefault="004910AD" w:rsidP="00692317">
      <w:pPr>
        <w:pStyle w:val="ListParagraph"/>
        <w:numPr>
          <w:ilvl w:val="0"/>
          <w:numId w:val="1"/>
        </w:num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profile the rural households according to their food security status;</w:t>
      </w:r>
    </w:p>
    <w:p w14:paraId="4AB8AFF3" w14:textId="4E5EEA94" w:rsidR="004910AD" w:rsidRPr="00C45A81" w:rsidRDefault="004910AD" w:rsidP="00692317">
      <w:pPr>
        <w:pStyle w:val="ListParagraph"/>
        <w:numPr>
          <w:ilvl w:val="0"/>
          <w:numId w:val="1"/>
        </w:numPr>
        <w:spacing w:line="480" w:lineRule="auto"/>
        <w:jc w:val="both"/>
        <w:rPr>
          <w:rFonts w:ascii="Times New Roman" w:hAnsi="Times New Roman" w:cs="Times New Roman"/>
          <w:sz w:val="24"/>
          <w:szCs w:val="24"/>
        </w:rPr>
      </w:pPr>
      <w:bookmarkStart w:id="34" w:name="_Hlk78526422"/>
      <w:r w:rsidRPr="00C45A81">
        <w:rPr>
          <w:rFonts w:ascii="Times New Roman" w:hAnsi="Times New Roman" w:cs="Times New Roman"/>
          <w:sz w:val="24"/>
          <w:szCs w:val="24"/>
        </w:rPr>
        <w:t>profile the rural households according to their resilience categories; and</w:t>
      </w:r>
    </w:p>
    <w:bookmarkEnd w:id="34"/>
    <w:p w14:paraId="3B25AC00" w14:textId="71FFD287" w:rsidR="00F06ADE" w:rsidRPr="00C45A81" w:rsidRDefault="004910AD" w:rsidP="00692317">
      <w:pPr>
        <w:pStyle w:val="ListParagraph"/>
        <w:numPr>
          <w:ilvl w:val="0"/>
          <w:numId w:val="1"/>
        </w:num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determine </w:t>
      </w:r>
      <w:r w:rsidR="001602DD">
        <w:rPr>
          <w:rFonts w:ascii="Times New Roman" w:hAnsi="Times New Roman" w:cs="Times New Roman"/>
          <w:sz w:val="24"/>
          <w:szCs w:val="24"/>
        </w:rPr>
        <w:t xml:space="preserve">factors influencing households’ </w:t>
      </w:r>
      <w:r w:rsidRPr="00C45A81">
        <w:rPr>
          <w:rFonts w:ascii="Times New Roman" w:hAnsi="Times New Roman" w:cs="Times New Roman"/>
          <w:sz w:val="24"/>
          <w:szCs w:val="24"/>
        </w:rPr>
        <w:t>food security</w:t>
      </w:r>
      <w:r w:rsidR="001602DD">
        <w:rPr>
          <w:rFonts w:ascii="Times New Roman" w:hAnsi="Times New Roman" w:cs="Times New Roman"/>
          <w:sz w:val="24"/>
          <w:szCs w:val="24"/>
        </w:rPr>
        <w:t xml:space="preserve"> status</w:t>
      </w:r>
      <w:r w:rsidRPr="00C45A81">
        <w:rPr>
          <w:rFonts w:ascii="Times New Roman" w:hAnsi="Times New Roman" w:cs="Times New Roman"/>
          <w:sz w:val="24"/>
          <w:szCs w:val="24"/>
        </w:rPr>
        <w:t>.</w:t>
      </w:r>
    </w:p>
    <w:p w14:paraId="5C1949D9" w14:textId="77777777" w:rsidR="00F06ADE" w:rsidRPr="00DA4969" w:rsidRDefault="00F06ADE" w:rsidP="00692317">
      <w:pPr>
        <w:pStyle w:val="Heading2"/>
        <w:spacing w:line="480" w:lineRule="auto"/>
        <w:jc w:val="both"/>
        <w:rPr>
          <w:rFonts w:ascii="Times New Roman" w:hAnsi="Times New Roman" w:cs="Times New Roman"/>
          <w:b/>
          <w:bCs/>
          <w:color w:val="auto"/>
          <w:sz w:val="24"/>
          <w:szCs w:val="24"/>
        </w:rPr>
      </w:pPr>
      <w:bookmarkStart w:id="35" w:name="_Toc101787193"/>
      <w:bookmarkStart w:id="36" w:name="_Toc113272409"/>
      <w:r w:rsidRPr="00DA4969">
        <w:rPr>
          <w:rFonts w:ascii="Times New Roman" w:hAnsi="Times New Roman" w:cs="Times New Roman"/>
          <w:b/>
          <w:bCs/>
          <w:color w:val="auto"/>
          <w:sz w:val="24"/>
          <w:szCs w:val="24"/>
        </w:rPr>
        <w:t>Operational Definitions of Terms</w:t>
      </w:r>
      <w:bookmarkEnd w:id="35"/>
      <w:bookmarkEnd w:id="36"/>
      <w:r w:rsidRPr="00DA4969">
        <w:rPr>
          <w:rFonts w:ascii="Times New Roman" w:hAnsi="Times New Roman" w:cs="Times New Roman"/>
          <w:b/>
          <w:bCs/>
          <w:color w:val="auto"/>
          <w:sz w:val="24"/>
          <w:szCs w:val="24"/>
        </w:rPr>
        <w:t xml:space="preserve"> </w:t>
      </w:r>
    </w:p>
    <w:p w14:paraId="0B6EEF4D" w14:textId="4F7B671C" w:rsidR="00354B80" w:rsidRPr="00C45A81" w:rsidRDefault="00F06ADE"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Food Security:</w:t>
      </w:r>
      <w:r w:rsidRPr="00C45A81">
        <w:rPr>
          <w:rFonts w:ascii="Times New Roman" w:hAnsi="Times New Roman" w:cs="Times New Roman"/>
          <w:b/>
          <w:bCs/>
          <w:sz w:val="24"/>
          <w:szCs w:val="24"/>
        </w:rPr>
        <w:t xml:space="preserve"> </w:t>
      </w:r>
      <w:r w:rsidRPr="00C45A81">
        <w:rPr>
          <w:rFonts w:ascii="Times New Roman" w:hAnsi="Times New Roman" w:cs="Times New Roman"/>
          <w:sz w:val="24"/>
          <w:szCs w:val="24"/>
        </w:rPr>
        <w:t>Food and Agriculture Organization (FAO)</w:t>
      </w:r>
      <w:r w:rsidR="004D753D">
        <w:rPr>
          <w:rFonts w:ascii="Times New Roman" w:hAnsi="Times New Roman" w:cs="Times New Roman"/>
          <w:sz w:val="24"/>
          <w:szCs w:val="24"/>
        </w:rPr>
        <w:t xml:space="preserve"> define food security</w:t>
      </w:r>
      <w:r w:rsidRPr="00C45A81">
        <w:rPr>
          <w:rFonts w:ascii="Times New Roman" w:hAnsi="Times New Roman" w:cs="Times New Roman"/>
          <w:sz w:val="24"/>
          <w:szCs w:val="24"/>
        </w:rPr>
        <w:t xml:space="preserve"> as: when all </w:t>
      </w:r>
      <w:r w:rsidR="004D753D">
        <w:rPr>
          <w:rFonts w:ascii="Times New Roman" w:hAnsi="Times New Roman" w:cs="Times New Roman"/>
          <w:sz w:val="24"/>
          <w:szCs w:val="24"/>
        </w:rPr>
        <w:t>individual</w:t>
      </w:r>
      <w:r w:rsidRPr="00C45A81">
        <w:rPr>
          <w:rFonts w:ascii="Times New Roman" w:hAnsi="Times New Roman" w:cs="Times New Roman"/>
          <w:sz w:val="24"/>
          <w:szCs w:val="24"/>
        </w:rPr>
        <w:t>, </w:t>
      </w:r>
      <w:r w:rsidR="004D753D">
        <w:rPr>
          <w:rFonts w:ascii="Times New Roman" w:hAnsi="Times New Roman" w:cs="Times New Roman"/>
          <w:sz w:val="24"/>
          <w:szCs w:val="24"/>
        </w:rPr>
        <w:t xml:space="preserve">throughout all occasion </w:t>
      </w:r>
      <w:r w:rsidRPr="00C45A81">
        <w:rPr>
          <w:rFonts w:ascii="Times New Roman" w:hAnsi="Times New Roman" w:cs="Times New Roman"/>
          <w:sz w:val="24"/>
          <w:szCs w:val="24"/>
        </w:rPr>
        <w:t xml:space="preserve">have physical, social and economic </w:t>
      </w:r>
      <w:r w:rsidR="004D753D">
        <w:rPr>
          <w:rFonts w:ascii="Times New Roman" w:hAnsi="Times New Roman" w:cs="Times New Roman"/>
          <w:sz w:val="24"/>
          <w:szCs w:val="24"/>
        </w:rPr>
        <w:t xml:space="preserve">exposure </w:t>
      </w:r>
      <w:r w:rsidRPr="00C45A81">
        <w:rPr>
          <w:rFonts w:ascii="Times New Roman" w:hAnsi="Times New Roman" w:cs="Times New Roman"/>
          <w:sz w:val="24"/>
          <w:szCs w:val="24"/>
        </w:rPr>
        <w:t xml:space="preserve">to </w:t>
      </w:r>
      <w:r w:rsidR="000B5029">
        <w:rPr>
          <w:rFonts w:ascii="Times New Roman" w:hAnsi="Times New Roman" w:cs="Times New Roman"/>
          <w:sz w:val="24"/>
          <w:szCs w:val="24"/>
        </w:rPr>
        <w:t>appropriate</w:t>
      </w:r>
      <w:r w:rsidRPr="00C45A81">
        <w:rPr>
          <w:rFonts w:ascii="Times New Roman" w:hAnsi="Times New Roman" w:cs="Times New Roman"/>
          <w:sz w:val="24"/>
          <w:szCs w:val="24"/>
        </w:rPr>
        <w:t xml:space="preserve">, </w:t>
      </w:r>
      <w:r w:rsidR="000B5029">
        <w:rPr>
          <w:rFonts w:ascii="Times New Roman" w:hAnsi="Times New Roman" w:cs="Times New Roman"/>
          <w:sz w:val="24"/>
          <w:szCs w:val="24"/>
        </w:rPr>
        <w:t>affordable</w:t>
      </w:r>
      <w:r w:rsidRPr="00C45A81">
        <w:rPr>
          <w:rFonts w:ascii="Times New Roman" w:hAnsi="Times New Roman" w:cs="Times New Roman"/>
          <w:sz w:val="24"/>
          <w:szCs w:val="24"/>
        </w:rPr>
        <w:t xml:space="preserve"> and</w:t>
      </w:r>
      <w:r w:rsidR="000B5029">
        <w:rPr>
          <w:rFonts w:ascii="Times New Roman" w:hAnsi="Times New Roman" w:cs="Times New Roman"/>
          <w:sz w:val="24"/>
          <w:szCs w:val="24"/>
        </w:rPr>
        <w:t xml:space="preserve"> healthy</w:t>
      </w:r>
      <w:r w:rsidRPr="00C45A81">
        <w:rPr>
          <w:rFonts w:ascii="Times New Roman" w:hAnsi="Times New Roman" w:cs="Times New Roman"/>
          <w:sz w:val="24"/>
          <w:szCs w:val="24"/>
        </w:rPr>
        <w:t xml:space="preserve"> food that meets their </w:t>
      </w:r>
      <w:r w:rsidR="00D838FB">
        <w:rPr>
          <w:rFonts w:ascii="Times New Roman" w:hAnsi="Times New Roman" w:cs="Times New Roman"/>
          <w:sz w:val="24"/>
          <w:szCs w:val="24"/>
        </w:rPr>
        <w:t>nutritional</w:t>
      </w:r>
      <w:r w:rsidRPr="00C45A81">
        <w:rPr>
          <w:rFonts w:ascii="Times New Roman" w:hAnsi="Times New Roman" w:cs="Times New Roman"/>
          <w:sz w:val="24"/>
          <w:szCs w:val="24"/>
        </w:rPr>
        <w:t xml:space="preserve"> needs and </w:t>
      </w:r>
      <w:r w:rsidR="004D753D">
        <w:rPr>
          <w:rFonts w:ascii="Times New Roman" w:hAnsi="Times New Roman" w:cs="Times New Roman"/>
          <w:sz w:val="24"/>
          <w:szCs w:val="24"/>
        </w:rPr>
        <w:t>nutritional desires</w:t>
      </w:r>
      <w:r w:rsidRPr="00C45A81">
        <w:rPr>
          <w:rFonts w:ascii="Times New Roman" w:hAnsi="Times New Roman" w:cs="Times New Roman"/>
          <w:sz w:val="24"/>
          <w:szCs w:val="24"/>
        </w:rPr>
        <w:t xml:space="preserve"> for an </w:t>
      </w:r>
      <w:r w:rsidR="0021490A">
        <w:rPr>
          <w:rFonts w:ascii="Times New Roman" w:hAnsi="Times New Roman" w:cs="Times New Roman"/>
          <w:sz w:val="24"/>
          <w:szCs w:val="24"/>
        </w:rPr>
        <w:t>improved lifestyle</w:t>
      </w:r>
      <w:r w:rsidRPr="00C45A81">
        <w:rPr>
          <w:rFonts w:ascii="Times New Roman" w:hAnsi="Times New Roman" w:cs="Times New Roman"/>
          <w:sz w:val="24"/>
          <w:szCs w:val="24"/>
        </w:rPr>
        <w:t>.</w:t>
      </w:r>
    </w:p>
    <w:p w14:paraId="51DB4525" w14:textId="40F2EF3F" w:rsidR="00D17DA9" w:rsidRDefault="00D17DA9"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Food insecurity: It is households’ inability to access appropriate food due to lack of funds and other resources.</w:t>
      </w:r>
    </w:p>
    <w:p w14:paraId="1C80FD67" w14:textId="2C3D0FCF" w:rsidR="00EE5029" w:rsidRDefault="00594DFA"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Household Resilience: Household resilience is de</w:t>
      </w:r>
      <w:r w:rsidR="00E50C11">
        <w:rPr>
          <w:rFonts w:ascii="Times New Roman" w:hAnsi="Times New Roman" w:cs="Times New Roman"/>
          <w:sz w:val="24"/>
          <w:szCs w:val="24"/>
        </w:rPr>
        <w:t>scribed</w:t>
      </w:r>
      <w:r w:rsidRPr="00C45A81">
        <w:rPr>
          <w:rFonts w:ascii="Times New Roman" w:hAnsi="Times New Roman" w:cs="Times New Roman"/>
          <w:sz w:val="24"/>
          <w:szCs w:val="24"/>
        </w:rPr>
        <w:t xml:space="preserve"> as </w:t>
      </w:r>
      <w:r w:rsidR="006F300D">
        <w:rPr>
          <w:rFonts w:ascii="Times New Roman" w:hAnsi="Times New Roman" w:cs="Times New Roman"/>
          <w:sz w:val="24"/>
          <w:szCs w:val="24"/>
        </w:rPr>
        <w:t>a family</w:t>
      </w:r>
      <w:r w:rsidR="004974FC">
        <w:rPr>
          <w:rFonts w:ascii="Times New Roman" w:hAnsi="Times New Roman" w:cs="Times New Roman"/>
          <w:sz w:val="24"/>
          <w:szCs w:val="24"/>
        </w:rPr>
        <w:t>’s</w:t>
      </w:r>
      <w:r w:rsidR="006F300D">
        <w:rPr>
          <w:rFonts w:ascii="Times New Roman" w:hAnsi="Times New Roman" w:cs="Times New Roman"/>
          <w:sz w:val="24"/>
          <w:szCs w:val="24"/>
        </w:rPr>
        <w:t xml:space="preserve"> ability to sustain a certain level of well-being (for example, food security) in the face of adversity. </w:t>
      </w:r>
    </w:p>
    <w:p w14:paraId="11A6FCA2" w14:textId="4E367BFD" w:rsidR="009144B2" w:rsidRDefault="009144B2" w:rsidP="00692317">
      <w:pPr>
        <w:spacing w:line="480" w:lineRule="auto"/>
        <w:jc w:val="both"/>
        <w:rPr>
          <w:rFonts w:ascii="Times New Roman" w:hAnsi="Times New Roman" w:cs="Times New Roman"/>
          <w:sz w:val="24"/>
          <w:szCs w:val="24"/>
        </w:rPr>
      </w:pPr>
    </w:p>
    <w:p w14:paraId="1B3F6809" w14:textId="2CAFAC5B" w:rsidR="009144B2" w:rsidRDefault="009144B2" w:rsidP="00692317">
      <w:pPr>
        <w:spacing w:line="480" w:lineRule="auto"/>
        <w:jc w:val="both"/>
        <w:rPr>
          <w:rFonts w:ascii="Times New Roman" w:hAnsi="Times New Roman" w:cs="Times New Roman"/>
          <w:sz w:val="24"/>
          <w:szCs w:val="24"/>
        </w:rPr>
      </w:pPr>
    </w:p>
    <w:p w14:paraId="6A73EFAE" w14:textId="5CCC3F4D" w:rsidR="009144B2" w:rsidRDefault="009144B2" w:rsidP="00692317">
      <w:pPr>
        <w:spacing w:line="480" w:lineRule="auto"/>
        <w:jc w:val="both"/>
        <w:rPr>
          <w:rFonts w:ascii="Times New Roman" w:hAnsi="Times New Roman" w:cs="Times New Roman"/>
          <w:sz w:val="24"/>
          <w:szCs w:val="24"/>
        </w:rPr>
      </w:pPr>
    </w:p>
    <w:p w14:paraId="22A551D4" w14:textId="24FC2B79" w:rsidR="009144B2" w:rsidRDefault="009144B2" w:rsidP="00692317">
      <w:pPr>
        <w:spacing w:line="480" w:lineRule="auto"/>
        <w:jc w:val="both"/>
        <w:rPr>
          <w:rFonts w:ascii="Times New Roman" w:hAnsi="Times New Roman" w:cs="Times New Roman"/>
          <w:sz w:val="24"/>
          <w:szCs w:val="24"/>
        </w:rPr>
      </w:pPr>
    </w:p>
    <w:p w14:paraId="791C79C0" w14:textId="2243CC59" w:rsidR="009144B2" w:rsidRDefault="009144B2" w:rsidP="00692317">
      <w:pPr>
        <w:spacing w:line="480" w:lineRule="auto"/>
        <w:jc w:val="both"/>
        <w:rPr>
          <w:rFonts w:ascii="Times New Roman" w:hAnsi="Times New Roman" w:cs="Times New Roman"/>
          <w:sz w:val="24"/>
          <w:szCs w:val="24"/>
        </w:rPr>
      </w:pPr>
    </w:p>
    <w:p w14:paraId="1E033552" w14:textId="7C214D19" w:rsidR="00BF002F" w:rsidRDefault="00BF002F" w:rsidP="00692317">
      <w:pPr>
        <w:spacing w:line="480" w:lineRule="auto"/>
        <w:jc w:val="both"/>
        <w:rPr>
          <w:rFonts w:ascii="Times New Roman" w:hAnsi="Times New Roman" w:cs="Times New Roman"/>
          <w:sz w:val="24"/>
          <w:szCs w:val="24"/>
        </w:rPr>
      </w:pPr>
    </w:p>
    <w:p w14:paraId="65AA2B68" w14:textId="297333F6" w:rsidR="009144B2" w:rsidRDefault="009144B2" w:rsidP="00692317">
      <w:pPr>
        <w:spacing w:line="480" w:lineRule="auto"/>
        <w:jc w:val="both"/>
        <w:rPr>
          <w:rFonts w:ascii="Times New Roman" w:hAnsi="Times New Roman" w:cs="Times New Roman"/>
          <w:sz w:val="24"/>
          <w:szCs w:val="24"/>
        </w:rPr>
      </w:pPr>
    </w:p>
    <w:p w14:paraId="49DDBD4E" w14:textId="77777777" w:rsidR="009144B2" w:rsidRPr="00165E06" w:rsidRDefault="009144B2" w:rsidP="00692317">
      <w:pPr>
        <w:spacing w:line="480" w:lineRule="auto"/>
        <w:jc w:val="both"/>
        <w:rPr>
          <w:rFonts w:ascii="Times New Roman" w:hAnsi="Times New Roman" w:cs="Times New Roman"/>
          <w:b/>
          <w:bCs/>
          <w:sz w:val="24"/>
          <w:szCs w:val="24"/>
        </w:rPr>
      </w:pPr>
    </w:p>
    <w:p w14:paraId="5643A71D" w14:textId="0737962F" w:rsidR="009C5A81" w:rsidRPr="0008487E" w:rsidRDefault="001915B0" w:rsidP="00692317">
      <w:pPr>
        <w:pStyle w:val="Heading1"/>
        <w:numPr>
          <w:ilvl w:val="0"/>
          <w:numId w:val="0"/>
        </w:numPr>
        <w:spacing w:line="480" w:lineRule="auto"/>
        <w:ind w:left="432"/>
        <w:jc w:val="center"/>
        <w:rPr>
          <w:rFonts w:ascii="Times New Roman" w:hAnsi="Times New Roman" w:cs="Times New Roman"/>
          <w:b/>
          <w:bCs/>
          <w:color w:val="auto"/>
        </w:rPr>
      </w:pPr>
      <w:bookmarkStart w:id="37" w:name="_Toc101787194"/>
      <w:bookmarkStart w:id="38" w:name="_Toc103603343"/>
      <w:bookmarkStart w:id="39" w:name="_Toc105404357"/>
      <w:bookmarkStart w:id="40" w:name="_Toc105405249"/>
      <w:bookmarkStart w:id="41" w:name="_Toc113272410"/>
      <w:r>
        <w:rPr>
          <w:rFonts w:ascii="Times New Roman" w:hAnsi="Times New Roman" w:cs="Times New Roman"/>
          <w:b/>
          <w:bCs/>
          <w:color w:val="auto"/>
        </w:rPr>
        <w:lastRenderedPageBreak/>
        <w:t>CHAPTER</w:t>
      </w:r>
      <w:r w:rsidR="009C5A81" w:rsidRPr="0008487E">
        <w:rPr>
          <w:rFonts w:ascii="Times New Roman" w:hAnsi="Times New Roman" w:cs="Times New Roman"/>
          <w:b/>
          <w:bCs/>
          <w:color w:val="auto"/>
        </w:rPr>
        <w:t xml:space="preserve"> </w:t>
      </w:r>
      <w:r w:rsidR="00F91FBE" w:rsidRPr="0008487E">
        <w:rPr>
          <w:rFonts w:ascii="Times New Roman" w:hAnsi="Times New Roman" w:cs="Times New Roman"/>
          <w:b/>
          <w:bCs/>
          <w:color w:val="auto"/>
        </w:rPr>
        <w:t>TWO</w:t>
      </w:r>
      <w:bookmarkEnd w:id="37"/>
      <w:bookmarkEnd w:id="38"/>
      <w:bookmarkEnd w:id="39"/>
      <w:bookmarkEnd w:id="40"/>
      <w:bookmarkEnd w:id="41"/>
    </w:p>
    <w:p w14:paraId="54A38177" w14:textId="2AB2C84A" w:rsidR="00F91FBE" w:rsidRPr="0008487E" w:rsidRDefault="00F91FBE" w:rsidP="00692317">
      <w:pPr>
        <w:pStyle w:val="Heading1"/>
        <w:numPr>
          <w:ilvl w:val="0"/>
          <w:numId w:val="0"/>
        </w:numPr>
        <w:spacing w:line="480" w:lineRule="auto"/>
        <w:ind w:left="432"/>
        <w:jc w:val="center"/>
        <w:rPr>
          <w:rFonts w:ascii="Times New Roman" w:hAnsi="Times New Roman" w:cs="Times New Roman"/>
          <w:b/>
          <w:bCs/>
          <w:color w:val="auto"/>
          <w:sz w:val="28"/>
          <w:szCs w:val="28"/>
        </w:rPr>
      </w:pPr>
      <w:bookmarkStart w:id="42" w:name="_Toc101787195"/>
      <w:bookmarkStart w:id="43" w:name="_Toc103603344"/>
      <w:bookmarkStart w:id="44" w:name="_Toc105404358"/>
      <w:bookmarkStart w:id="45" w:name="_Toc105405250"/>
      <w:bookmarkStart w:id="46" w:name="_Toc113272411"/>
      <w:r w:rsidRPr="0008487E">
        <w:rPr>
          <w:rFonts w:ascii="Times New Roman" w:hAnsi="Times New Roman" w:cs="Times New Roman"/>
          <w:b/>
          <w:bCs/>
          <w:color w:val="auto"/>
          <w:sz w:val="28"/>
          <w:szCs w:val="28"/>
        </w:rPr>
        <w:t>REVIEW OF LITERATURE</w:t>
      </w:r>
      <w:bookmarkEnd w:id="42"/>
      <w:bookmarkEnd w:id="43"/>
      <w:bookmarkEnd w:id="44"/>
      <w:bookmarkEnd w:id="45"/>
      <w:bookmarkEnd w:id="46"/>
    </w:p>
    <w:p w14:paraId="74C8DC1A" w14:textId="0328ACAF" w:rsidR="00BF104E" w:rsidRPr="00434574" w:rsidRDefault="006D0FAE" w:rsidP="00692317">
      <w:pPr>
        <w:pStyle w:val="Heading2"/>
        <w:numPr>
          <w:ilvl w:val="1"/>
          <w:numId w:val="8"/>
        </w:numPr>
        <w:spacing w:line="480" w:lineRule="auto"/>
        <w:jc w:val="both"/>
        <w:rPr>
          <w:rFonts w:ascii="Times New Roman" w:hAnsi="Times New Roman" w:cs="Times New Roman"/>
          <w:b/>
          <w:bCs/>
          <w:color w:val="auto"/>
          <w:sz w:val="24"/>
          <w:szCs w:val="24"/>
        </w:rPr>
      </w:pPr>
      <w:r w:rsidRPr="00C45A81">
        <w:rPr>
          <w:rFonts w:ascii="Times New Roman" w:hAnsi="Times New Roman" w:cs="Times New Roman"/>
          <w:color w:val="auto"/>
          <w:sz w:val="24"/>
          <w:szCs w:val="24"/>
        </w:rPr>
        <w:t xml:space="preserve"> </w:t>
      </w:r>
      <w:bookmarkStart w:id="47" w:name="_Toc101787196"/>
      <w:bookmarkStart w:id="48" w:name="_Toc113272412"/>
      <w:r w:rsidR="009C5A81" w:rsidRPr="0008487E">
        <w:rPr>
          <w:rFonts w:ascii="Times New Roman" w:hAnsi="Times New Roman" w:cs="Times New Roman"/>
          <w:b/>
          <w:bCs/>
          <w:color w:val="auto"/>
          <w:sz w:val="24"/>
          <w:szCs w:val="24"/>
        </w:rPr>
        <w:t>C</w:t>
      </w:r>
      <w:r w:rsidR="00F91FBE" w:rsidRPr="0008487E">
        <w:rPr>
          <w:rFonts w:ascii="Times New Roman" w:hAnsi="Times New Roman" w:cs="Times New Roman"/>
          <w:b/>
          <w:bCs/>
          <w:color w:val="auto"/>
          <w:sz w:val="24"/>
          <w:szCs w:val="24"/>
        </w:rPr>
        <w:t>onceptual Framework</w:t>
      </w:r>
      <w:bookmarkEnd w:id="47"/>
      <w:bookmarkEnd w:id="48"/>
    </w:p>
    <w:p w14:paraId="1CE29376" w14:textId="051A58B6" w:rsidR="007837F3" w:rsidRPr="0008487E" w:rsidRDefault="00057FE8" w:rsidP="00692317">
      <w:pPr>
        <w:pStyle w:val="Heading2"/>
        <w:numPr>
          <w:ilvl w:val="1"/>
          <w:numId w:val="8"/>
        </w:numPr>
        <w:spacing w:line="480" w:lineRule="auto"/>
        <w:jc w:val="both"/>
        <w:rPr>
          <w:rFonts w:ascii="Times New Roman" w:hAnsi="Times New Roman" w:cs="Times New Roman"/>
          <w:b/>
          <w:bCs/>
          <w:color w:val="auto"/>
          <w:sz w:val="24"/>
          <w:szCs w:val="24"/>
        </w:rPr>
      </w:pPr>
      <w:r w:rsidRPr="00C45A81">
        <w:rPr>
          <w:rFonts w:ascii="Times New Roman" w:hAnsi="Times New Roman" w:cs="Times New Roman"/>
          <w:color w:val="auto"/>
          <w:sz w:val="24"/>
          <w:szCs w:val="24"/>
        </w:rPr>
        <w:t xml:space="preserve"> </w:t>
      </w:r>
      <w:bookmarkStart w:id="49" w:name="_Toc101787197"/>
      <w:bookmarkStart w:id="50" w:name="_Toc113272413"/>
      <w:r w:rsidR="000F1931" w:rsidRPr="0008487E">
        <w:rPr>
          <w:rFonts w:ascii="Times New Roman" w:hAnsi="Times New Roman" w:cs="Times New Roman"/>
          <w:b/>
          <w:bCs/>
          <w:color w:val="auto"/>
          <w:sz w:val="24"/>
          <w:szCs w:val="24"/>
        </w:rPr>
        <w:t xml:space="preserve">The concept of Food </w:t>
      </w:r>
      <w:r w:rsidR="00E65901" w:rsidRPr="0008487E">
        <w:rPr>
          <w:rFonts w:ascii="Times New Roman" w:hAnsi="Times New Roman" w:cs="Times New Roman"/>
          <w:b/>
          <w:bCs/>
          <w:color w:val="auto"/>
          <w:sz w:val="24"/>
          <w:szCs w:val="24"/>
        </w:rPr>
        <w:t>Ins</w:t>
      </w:r>
      <w:r w:rsidR="000F1931" w:rsidRPr="0008487E">
        <w:rPr>
          <w:rFonts w:ascii="Times New Roman" w:hAnsi="Times New Roman" w:cs="Times New Roman"/>
          <w:b/>
          <w:bCs/>
          <w:color w:val="auto"/>
          <w:sz w:val="24"/>
          <w:szCs w:val="24"/>
        </w:rPr>
        <w:t>ecurity</w:t>
      </w:r>
      <w:bookmarkEnd w:id="49"/>
      <w:bookmarkEnd w:id="50"/>
    </w:p>
    <w:p w14:paraId="3752D2FB" w14:textId="57B58D77" w:rsidR="00143002" w:rsidRPr="00C45A81" w:rsidRDefault="00F979E4"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The term "food security" was coined in the 1940s and </w:t>
      </w:r>
      <w:r w:rsidR="00CF5415">
        <w:rPr>
          <w:rFonts w:ascii="Times New Roman" w:hAnsi="Times New Roman" w:cs="Times New Roman"/>
          <w:sz w:val="24"/>
          <w:szCs w:val="24"/>
        </w:rPr>
        <w:t xml:space="preserve">is </w:t>
      </w:r>
      <w:r w:rsidRPr="00C45A81">
        <w:rPr>
          <w:rFonts w:ascii="Times New Roman" w:hAnsi="Times New Roman" w:cs="Times New Roman"/>
          <w:sz w:val="24"/>
          <w:szCs w:val="24"/>
        </w:rPr>
        <w:t>frequently u</w:t>
      </w:r>
      <w:r w:rsidR="00CF5415">
        <w:rPr>
          <w:rFonts w:ascii="Times New Roman" w:hAnsi="Times New Roman" w:cs="Times New Roman"/>
          <w:sz w:val="24"/>
          <w:szCs w:val="24"/>
        </w:rPr>
        <w:t>tilized</w:t>
      </w:r>
      <w:r w:rsidRPr="00C45A81">
        <w:rPr>
          <w:rFonts w:ascii="Times New Roman" w:hAnsi="Times New Roman" w:cs="Times New Roman"/>
          <w:sz w:val="24"/>
          <w:szCs w:val="24"/>
        </w:rPr>
        <w:t xml:space="preserve"> in the planning, implementation, </w:t>
      </w:r>
      <w:r w:rsidR="00CF5415">
        <w:rPr>
          <w:rFonts w:ascii="Times New Roman" w:hAnsi="Times New Roman" w:cs="Times New Roman"/>
          <w:sz w:val="24"/>
          <w:szCs w:val="24"/>
        </w:rPr>
        <w:t>as well as</w:t>
      </w:r>
      <w:r w:rsidRPr="00C45A81">
        <w:rPr>
          <w:rFonts w:ascii="Times New Roman" w:hAnsi="Times New Roman" w:cs="Times New Roman"/>
          <w:sz w:val="24"/>
          <w:szCs w:val="24"/>
        </w:rPr>
        <w:t xml:space="preserve"> </w:t>
      </w:r>
      <w:r w:rsidR="00434574">
        <w:rPr>
          <w:rFonts w:ascii="Times New Roman" w:hAnsi="Times New Roman" w:cs="Times New Roman"/>
          <w:sz w:val="24"/>
          <w:szCs w:val="24"/>
        </w:rPr>
        <w:t>assessment</w:t>
      </w:r>
      <w:r w:rsidRPr="00C45A81">
        <w:rPr>
          <w:rFonts w:ascii="Times New Roman" w:hAnsi="Times New Roman" w:cs="Times New Roman"/>
          <w:sz w:val="24"/>
          <w:szCs w:val="24"/>
        </w:rPr>
        <w:t xml:space="preserve"> of </w:t>
      </w:r>
      <w:r w:rsidR="00CF5415">
        <w:rPr>
          <w:rFonts w:ascii="Times New Roman" w:hAnsi="Times New Roman" w:cs="Times New Roman"/>
          <w:sz w:val="24"/>
          <w:szCs w:val="24"/>
        </w:rPr>
        <w:t xml:space="preserve">government and non-government </w:t>
      </w:r>
      <w:r w:rsidRPr="00C45A81">
        <w:rPr>
          <w:rFonts w:ascii="Times New Roman" w:hAnsi="Times New Roman" w:cs="Times New Roman"/>
          <w:sz w:val="24"/>
          <w:szCs w:val="24"/>
        </w:rPr>
        <w:t xml:space="preserve">initiatives. </w:t>
      </w:r>
      <w:r w:rsidR="00C96F6B" w:rsidRPr="00C45A81">
        <w:rPr>
          <w:rFonts w:ascii="Times New Roman" w:hAnsi="Times New Roman" w:cs="Times New Roman"/>
          <w:sz w:val="24"/>
          <w:szCs w:val="24"/>
        </w:rPr>
        <w:t xml:space="preserve">This term has previously been given broad meanings, however there has recently been a split in opinion over what food security actually entails. According to </w:t>
      </w:r>
      <w:sdt>
        <w:sdtPr>
          <w:rPr>
            <w:rFonts w:ascii="Times New Roman" w:hAnsi="Times New Roman" w:cs="Times New Roman"/>
            <w:sz w:val="24"/>
            <w:szCs w:val="24"/>
          </w:rPr>
          <w:id w:val="209235984"/>
          <w:citation/>
        </w:sdtPr>
        <w:sdtEndPr/>
        <w:sdtContent>
          <w:r w:rsidR="00C96F6B" w:rsidRPr="00C45A81">
            <w:rPr>
              <w:rFonts w:ascii="Times New Roman" w:hAnsi="Times New Roman" w:cs="Times New Roman"/>
              <w:sz w:val="24"/>
              <w:szCs w:val="24"/>
            </w:rPr>
            <w:fldChar w:fldCharType="begin"/>
          </w:r>
          <w:r w:rsidR="00C96F6B" w:rsidRPr="00C45A81">
            <w:rPr>
              <w:rFonts w:ascii="Times New Roman" w:hAnsi="Times New Roman" w:cs="Times New Roman"/>
              <w:sz w:val="24"/>
              <w:szCs w:val="24"/>
            </w:rPr>
            <w:instrText xml:space="preserve"> CITATION Tit07 \l 1033 </w:instrText>
          </w:r>
          <w:r w:rsidR="00C96F6B"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(Titus &amp; Adetokunbo, 2007)</w:t>
          </w:r>
          <w:r w:rsidR="00C96F6B" w:rsidRPr="00C45A81">
            <w:rPr>
              <w:rFonts w:ascii="Times New Roman" w:hAnsi="Times New Roman" w:cs="Times New Roman"/>
              <w:sz w:val="24"/>
              <w:szCs w:val="24"/>
            </w:rPr>
            <w:fldChar w:fldCharType="end"/>
          </w:r>
        </w:sdtContent>
      </w:sdt>
      <w:r w:rsidR="00C96F6B" w:rsidRPr="00C45A81">
        <w:rPr>
          <w:rFonts w:ascii="Times New Roman" w:hAnsi="Times New Roman" w:cs="Times New Roman"/>
          <w:sz w:val="24"/>
          <w:szCs w:val="24"/>
        </w:rPr>
        <w:t xml:space="preserve"> Food security was described as everyone </w:t>
      </w:r>
      <w:r w:rsidR="00434574" w:rsidRPr="00434574">
        <w:rPr>
          <w:rFonts w:ascii="Times New Roman" w:hAnsi="Times New Roman" w:cs="Times New Roman"/>
          <w:sz w:val="24"/>
          <w:szCs w:val="24"/>
        </w:rPr>
        <w:t>having sufficient food to maintain an</w:t>
      </w:r>
      <w:r w:rsidR="001E29FA">
        <w:rPr>
          <w:rFonts w:ascii="Times New Roman" w:hAnsi="Times New Roman" w:cs="Times New Roman"/>
          <w:sz w:val="24"/>
          <w:szCs w:val="24"/>
        </w:rPr>
        <w:t xml:space="preserve"> healthier </w:t>
      </w:r>
      <w:r w:rsidR="00434574" w:rsidRPr="00434574">
        <w:rPr>
          <w:rFonts w:ascii="Times New Roman" w:hAnsi="Times New Roman" w:cs="Times New Roman"/>
          <w:sz w:val="24"/>
          <w:szCs w:val="24"/>
        </w:rPr>
        <w:t>lifestyle at all times</w:t>
      </w:r>
      <w:r w:rsidR="00434574">
        <w:rPr>
          <w:rFonts w:ascii="Times New Roman" w:hAnsi="Times New Roman" w:cs="Times New Roman"/>
          <w:sz w:val="24"/>
          <w:szCs w:val="24"/>
        </w:rPr>
        <w:t xml:space="preserve">. </w:t>
      </w:r>
      <w:r w:rsidR="00143002" w:rsidRPr="00C45A81">
        <w:rPr>
          <w:rFonts w:ascii="Times New Roman" w:hAnsi="Times New Roman" w:cs="Times New Roman"/>
          <w:sz w:val="24"/>
          <w:szCs w:val="24"/>
        </w:rPr>
        <w:t xml:space="preserve">Food insecurity has developed through time, influencing how it is </w:t>
      </w:r>
      <w:r w:rsidR="00C833C0">
        <w:rPr>
          <w:rFonts w:ascii="Times New Roman" w:hAnsi="Times New Roman" w:cs="Times New Roman"/>
          <w:sz w:val="24"/>
          <w:szCs w:val="24"/>
        </w:rPr>
        <w:t>evaluated</w:t>
      </w:r>
      <w:r w:rsidR="00143002" w:rsidRPr="00C45A81">
        <w:rPr>
          <w:rFonts w:ascii="Times New Roman" w:hAnsi="Times New Roman" w:cs="Times New Roman"/>
          <w:sz w:val="24"/>
          <w:szCs w:val="24"/>
        </w:rPr>
        <w:t xml:space="preserve"> and the po</w:t>
      </w:r>
      <w:r w:rsidR="00C833C0">
        <w:rPr>
          <w:rFonts w:ascii="Times New Roman" w:hAnsi="Times New Roman" w:cs="Times New Roman"/>
          <w:sz w:val="24"/>
          <w:szCs w:val="24"/>
        </w:rPr>
        <w:t>tential</w:t>
      </w:r>
      <w:r w:rsidR="00143002" w:rsidRPr="00C45A81">
        <w:rPr>
          <w:rFonts w:ascii="Times New Roman" w:hAnsi="Times New Roman" w:cs="Times New Roman"/>
          <w:sz w:val="24"/>
          <w:szCs w:val="24"/>
        </w:rPr>
        <w:t xml:space="preserve"> solutions that follow, such as </w:t>
      </w:r>
      <w:r w:rsidR="00C833C0">
        <w:rPr>
          <w:rFonts w:ascii="Times New Roman" w:hAnsi="Times New Roman" w:cs="Times New Roman"/>
          <w:sz w:val="24"/>
          <w:szCs w:val="24"/>
        </w:rPr>
        <w:t>dealing with</w:t>
      </w:r>
      <w:r w:rsidR="00143002" w:rsidRPr="00C45A81">
        <w:rPr>
          <w:rFonts w:ascii="Times New Roman" w:hAnsi="Times New Roman" w:cs="Times New Roman"/>
          <w:sz w:val="24"/>
          <w:szCs w:val="24"/>
        </w:rPr>
        <w:t xml:space="preserve"> the lack of a </w:t>
      </w:r>
      <w:r w:rsidR="00C833C0">
        <w:rPr>
          <w:rFonts w:ascii="Times New Roman" w:hAnsi="Times New Roman" w:cs="Times New Roman"/>
          <w:sz w:val="24"/>
          <w:szCs w:val="24"/>
        </w:rPr>
        <w:t>tangible</w:t>
      </w:r>
      <w:r w:rsidR="00143002" w:rsidRPr="00C45A81">
        <w:rPr>
          <w:rFonts w:ascii="Times New Roman" w:hAnsi="Times New Roman" w:cs="Times New Roman"/>
          <w:sz w:val="24"/>
          <w:szCs w:val="24"/>
        </w:rPr>
        <w:t xml:space="preserve"> commodity, a</w:t>
      </w:r>
      <w:r w:rsidR="00C833C0">
        <w:rPr>
          <w:rFonts w:ascii="Times New Roman" w:hAnsi="Times New Roman" w:cs="Times New Roman"/>
          <w:sz w:val="24"/>
          <w:szCs w:val="24"/>
        </w:rPr>
        <w:t xml:space="preserve">vailability </w:t>
      </w:r>
      <w:r w:rsidR="00143002" w:rsidRPr="00C45A81">
        <w:rPr>
          <w:rFonts w:ascii="Times New Roman" w:hAnsi="Times New Roman" w:cs="Times New Roman"/>
          <w:sz w:val="24"/>
          <w:szCs w:val="24"/>
        </w:rPr>
        <w:t>issues, and nutritional and physiological insecurity</w:t>
      </w:r>
      <w:sdt>
        <w:sdtPr>
          <w:rPr>
            <w:rFonts w:ascii="Times New Roman" w:hAnsi="Times New Roman" w:cs="Times New Roman"/>
            <w:sz w:val="24"/>
            <w:szCs w:val="24"/>
          </w:rPr>
          <w:id w:val="-70355464"/>
          <w:citation/>
        </w:sdtPr>
        <w:sdtEndPr/>
        <w:sdtContent>
          <w:r w:rsidR="000C024F" w:rsidRPr="00C45A81">
            <w:rPr>
              <w:rFonts w:ascii="Times New Roman" w:hAnsi="Times New Roman" w:cs="Times New Roman"/>
              <w:sz w:val="24"/>
              <w:szCs w:val="24"/>
            </w:rPr>
            <w:fldChar w:fldCharType="begin"/>
          </w:r>
          <w:r w:rsidR="008469F3">
            <w:rPr>
              <w:rFonts w:ascii="Times New Roman" w:hAnsi="Times New Roman" w:cs="Times New Roman"/>
              <w:sz w:val="24"/>
              <w:szCs w:val="24"/>
            </w:rPr>
            <w:instrText xml:space="preserve">CITATION Hen15 \l 1033 </w:instrText>
          </w:r>
          <w:r w:rsidR="000C024F" w:rsidRPr="00C45A81">
            <w:rPr>
              <w:rFonts w:ascii="Times New Roman" w:hAnsi="Times New Roman" w:cs="Times New Roman"/>
              <w:sz w:val="24"/>
              <w:szCs w:val="24"/>
            </w:rPr>
            <w:fldChar w:fldCharType="separate"/>
          </w:r>
          <w:r w:rsidR="0004050A">
            <w:rPr>
              <w:rFonts w:ascii="Times New Roman" w:hAnsi="Times New Roman" w:cs="Times New Roman"/>
              <w:noProof/>
              <w:sz w:val="24"/>
              <w:szCs w:val="24"/>
            </w:rPr>
            <w:t xml:space="preserve"> </w:t>
          </w:r>
          <w:r w:rsidR="0004050A" w:rsidRPr="0004050A">
            <w:rPr>
              <w:rFonts w:ascii="Times New Roman" w:hAnsi="Times New Roman" w:cs="Times New Roman"/>
              <w:noProof/>
              <w:sz w:val="24"/>
              <w:szCs w:val="24"/>
            </w:rPr>
            <w:t>(Hendriks, 2015)</w:t>
          </w:r>
          <w:r w:rsidR="000C024F" w:rsidRPr="00C45A81">
            <w:rPr>
              <w:rFonts w:ascii="Times New Roman" w:hAnsi="Times New Roman" w:cs="Times New Roman"/>
              <w:sz w:val="24"/>
              <w:szCs w:val="24"/>
            </w:rPr>
            <w:fldChar w:fldCharType="end"/>
          </w:r>
        </w:sdtContent>
      </w:sdt>
      <w:r w:rsidR="000C024F" w:rsidRPr="00C45A81">
        <w:rPr>
          <w:rFonts w:ascii="Times New Roman" w:hAnsi="Times New Roman" w:cs="Times New Roman"/>
          <w:sz w:val="24"/>
          <w:szCs w:val="24"/>
        </w:rPr>
        <w:t xml:space="preserve">. </w:t>
      </w:r>
      <w:r w:rsidR="00C96F6B" w:rsidRPr="00C45A81">
        <w:rPr>
          <w:rFonts w:ascii="Times New Roman" w:hAnsi="Times New Roman" w:cs="Times New Roman"/>
          <w:sz w:val="24"/>
          <w:szCs w:val="24"/>
        </w:rPr>
        <w:t xml:space="preserve">As a result, there are four essential components to food security identified in the literature, namely; </w:t>
      </w:r>
    </w:p>
    <w:p w14:paraId="7D0BA239" w14:textId="7FE7C9F5" w:rsidR="00596A48" w:rsidRPr="00C45A81" w:rsidRDefault="000F1931"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Food Availability: All individuals, at all times, must have physical, social, and economic access to sufficient and healthy food. Not only should food be available to households, but it should meet people's nutritional needs and preferences. Food availability refers to the amount of food that is physically a</w:t>
      </w:r>
      <w:r w:rsidR="008F7D1F">
        <w:rPr>
          <w:rFonts w:ascii="Times New Roman" w:hAnsi="Times New Roman" w:cs="Times New Roman"/>
          <w:sz w:val="24"/>
          <w:szCs w:val="24"/>
        </w:rPr>
        <w:t>ttainable</w:t>
      </w:r>
      <w:r w:rsidRPr="00C45A81">
        <w:rPr>
          <w:rFonts w:ascii="Times New Roman" w:hAnsi="Times New Roman" w:cs="Times New Roman"/>
          <w:sz w:val="24"/>
          <w:szCs w:val="24"/>
        </w:rPr>
        <w:t xml:space="preserve"> in a </w:t>
      </w:r>
      <w:r w:rsidR="008F7D1F">
        <w:rPr>
          <w:rFonts w:ascii="Times New Roman" w:hAnsi="Times New Roman" w:cs="Times New Roman"/>
          <w:sz w:val="24"/>
          <w:szCs w:val="24"/>
        </w:rPr>
        <w:t>specific</w:t>
      </w:r>
      <w:r w:rsidRPr="00C45A81">
        <w:rPr>
          <w:rFonts w:ascii="Times New Roman" w:hAnsi="Times New Roman" w:cs="Times New Roman"/>
          <w:sz w:val="24"/>
          <w:szCs w:val="24"/>
        </w:rPr>
        <w:t xml:space="preserve"> region or </w:t>
      </w:r>
      <w:r w:rsidR="0036609E">
        <w:rPr>
          <w:rFonts w:ascii="Times New Roman" w:hAnsi="Times New Roman" w:cs="Times New Roman"/>
          <w:sz w:val="24"/>
          <w:szCs w:val="24"/>
        </w:rPr>
        <w:t>country</w:t>
      </w:r>
      <w:r w:rsidRPr="00C45A81">
        <w:rPr>
          <w:rFonts w:ascii="Times New Roman" w:hAnsi="Times New Roman" w:cs="Times New Roman"/>
          <w:sz w:val="24"/>
          <w:szCs w:val="24"/>
        </w:rPr>
        <w:t xml:space="preserve">. It is mostly determined by </w:t>
      </w:r>
      <w:r w:rsidR="0036609E">
        <w:rPr>
          <w:rFonts w:ascii="Times New Roman" w:hAnsi="Times New Roman" w:cs="Times New Roman"/>
          <w:sz w:val="24"/>
          <w:szCs w:val="24"/>
        </w:rPr>
        <w:t>domestic manufacturing</w:t>
      </w:r>
      <w:r w:rsidRPr="00C45A81">
        <w:rPr>
          <w:rFonts w:ascii="Times New Roman" w:hAnsi="Times New Roman" w:cs="Times New Roman"/>
          <w:sz w:val="24"/>
          <w:szCs w:val="24"/>
        </w:rPr>
        <w:t>,</w:t>
      </w:r>
      <w:r w:rsidR="0036609E">
        <w:rPr>
          <w:rFonts w:ascii="Times New Roman" w:hAnsi="Times New Roman" w:cs="Times New Roman"/>
          <w:sz w:val="24"/>
          <w:szCs w:val="24"/>
        </w:rPr>
        <w:t xml:space="preserve"> inventory level</w:t>
      </w:r>
      <w:r w:rsidRPr="00C45A81">
        <w:rPr>
          <w:rFonts w:ascii="Times New Roman" w:hAnsi="Times New Roman" w:cs="Times New Roman"/>
          <w:sz w:val="24"/>
          <w:szCs w:val="24"/>
        </w:rPr>
        <w:t>,</w:t>
      </w:r>
      <w:r w:rsidR="0036609E">
        <w:rPr>
          <w:rFonts w:ascii="Times New Roman" w:hAnsi="Times New Roman" w:cs="Times New Roman"/>
          <w:sz w:val="24"/>
          <w:szCs w:val="24"/>
        </w:rPr>
        <w:t xml:space="preserve"> purchases</w:t>
      </w:r>
      <w:r w:rsidRPr="00C45A81">
        <w:rPr>
          <w:rFonts w:ascii="Times New Roman" w:hAnsi="Times New Roman" w:cs="Times New Roman"/>
          <w:sz w:val="24"/>
          <w:szCs w:val="24"/>
        </w:rPr>
        <w:t>, and net</w:t>
      </w:r>
      <w:r w:rsidR="0036609E">
        <w:rPr>
          <w:rFonts w:ascii="Times New Roman" w:hAnsi="Times New Roman" w:cs="Times New Roman"/>
          <w:sz w:val="24"/>
          <w:szCs w:val="24"/>
        </w:rPr>
        <w:t xml:space="preserve"> exchange </w:t>
      </w:r>
      <w:r w:rsidRPr="00C45A81">
        <w:rPr>
          <w:rFonts w:ascii="Times New Roman" w:hAnsi="Times New Roman" w:cs="Times New Roman"/>
          <w:sz w:val="24"/>
          <w:szCs w:val="24"/>
        </w:rPr>
        <w:t xml:space="preserve">in food items. Moreover, food security is determined by </w:t>
      </w:r>
      <w:r w:rsidR="001E29FA">
        <w:rPr>
          <w:rFonts w:ascii="Times New Roman" w:hAnsi="Times New Roman" w:cs="Times New Roman"/>
          <w:sz w:val="24"/>
          <w:szCs w:val="24"/>
        </w:rPr>
        <w:t xml:space="preserve">abundance </w:t>
      </w:r>
      <w:r w:rsidRPr="00C45A81">
        <w:rPr>
          <w:rFonts w:ascii="Times New Roman" w:hAnsi="Times New Roman" w:cs="Times New Roman"/>
          <w:sz w:val="24"/>
          <w:szCs w:val="24"/>
        </w:rPr>
        <w:t>of</w:t>
      </w:r>
      <w:r w:rsidR="001E29FA">
        <w:rPr>
          <w:rFonts w:ascii="Times New Roman" w:hAnsi="Times New Roman" w:cs="Times New Roman"/>
          <w:sz w:val="24"/>
          <w:szCs w:val="24"/>
        </w:rPr>
        <w:t xml:space="preserve"> basic staples </w:t>
      </w:r>
      <w:r w:rsidRPr="00C45A81">
        <w:rPr>
          <w:rFonts w:ascii="Times New Roman" w:hAnsi="Times New Roman" w:cs="Times New Roman"/>
          <w:sz w:val="24"/>
          <w:szCs w:val="24"/>
        </w:rPr>
        <w:t>leading to the assumption that increasing food production will improve food security</w:t>
      </w:r>
      <w:sdt>
        <w:sdtPr>
          <w:rPr>
            <w:rFonts w:ascii="Times New Roman" w:hAnsi="Times New Roman" w:cs="Times New Roman"/>
            <w:sz w:val="24"/>
            <w:szCs w:val="24"/>
          </w:rPr>
          <w:id w:val="-951778745"/>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Mat17 \l 1033 </w:instrText>
          </w:r>
          <w:r w:rsidRPr="00C45A81">
            <w:rPr>
              <w:rFonts w:ascii="Times New Roman" w:hAnsi="Times New Roman" w:cs="Times New Roman"/>
              <w:sz w:val="24"/>
              <w:szCs w:val="24"/>
            </w:rPr>
            <w:fldChar w:fldCharType="separate"/>
          </w:r>
          <w:r w:rsidR="0004050A">
            <w:rPr>
              <w:rFonts w:ascii="Times New Roman" w:hAnsi="Times New Roman" w:cs="Times New Roman"/>
              <w:noProof/>
              <w:sz w:val="24"/>
              <w:szCs w:val="24"/>
            </w:rPr>
            <w:t xml:space="preserve"> </w:t>
          </w:r>
          <w:r w:rsidR="0004050A" w:rsidRPr="0004050A">
            <w:rPr>
              <w:rFonts w:ascii="Times New Roman" w:hAnsi="Times New Roman" w:cs="Times New Roman"/>
              <w:noProof/>
              <w:sz w:val="24"/>
              <w:szCs w:val="24"/>
            </w:rPr>
            <w:t>(Matemilola &amp; Elegbede, 2017)</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w:t>
      </w:r>
    </w:p>
    <w:p w14:paraId="00BC6F4D" w14:textId="5977E6F1" w:rsidR="000F1931" w:rsidRPr="00C45A81" w:rsidRDefault="000F1931"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Food Access: This implies individual’s </w:t>
      </w:r>
      <w:r w:rsidR="00066145">
        <w:rPr>
          <w:rFonts w:ascii="Times New Roman" w:hAnsi="Times New Roman" w:cs="Times New Roman"/>
          <w:sz w:val="24"/>
          <w:szCs w:val="24"/>
        </w:rPr>
        <w:t>exposure</w:t>
      </w:r>
      <w:r w:rsidRPr="00C45A81">
        <w:rPr>
          <w:rFonts w:ascii="Times New Roman" w:hAnsi="Times New Roman" w:cs="Times New Roman"/>
          <w:sz w:val="24"/>
          <w:szCs w:val="24"/>
        </w:rPr>
        <w:t xml:space="preserve"> to </w:t>
      </w:r>
      <w:r w:rsidR="00066145">
        <w:rPr>
          <w:rFonts w:ascii="Times New Roman" w:hAnsi="Times New Roman" w:cs="Times New Roman"/>
          <w:sz w:val="24"/>
          <w:szCs w:val="24"/>
        </w:rPr>
        <w:t>meals constantly</w:t>
      </w:r>
      <w:r w:rsidRPr="00C45A81">
        <w:rPr>
          <w:rFonts w:ascii="Times New Roman" w:hAnsi="Times New Roman" w:cs="Times New Roman"/>
          <w:sz w:val="24"/>
          <w:szCs w:val="24"/>
        </w:rPr>
        <w:t xml:space="preserve">, in terms of economic, social, and physical requirements. It is also the </w:t>
      </w:r>
      <w:r w:rsidR="00066145">
        <w:rPr>
          <w:rFonts w:ascii="Times New Roman" w:hAnsi="Times New Roman" w:cs="Times New Roman"/>
          <w:sz w:val="24"/>
          <w:szCs w:val="24"/>
        </w:rPr>
        <w:t>capacity</w:t>
      </w:r>
      <w:r w:rsidRPr="00C45A81">
        <w:rPr>
          <w:rFonts w:ascii="Times New Roman" w:hAnsi="Times New Roman" w:cs="Times New Roman"/>
          <w:sz w:val="24"/>
          <w:szCs w:val="24"/>
        </w:rPr>
        <w:t xml:space="preserve"> of a household to </w:t>
      </w:r>
      <w:r w:rsidR="00066145">
        <w:rPr>
          <w:rFonts w:ascii="Times New Roman" w:hAnsi="Times New Roman" w:cs="Times New Roman"/>
          <w:sz w:val="24"/>
          <w:szCs w:val="24"/>
        </w:rPr>
        <w:t>secure decent</w:t>
      </w:r>
      <w:r w:rsidRPr="00C45A81">
        <w:rPr>
          <w:rFonts w:ascii="Times New Roman" w:hAnsi="Times New Roman" w:cs="Times New Roman"/>
          <w:sz w:val="24"/>
          <w:szCs w:val="24"/>
        </w:rPr>
        <w:t xml:space="preserve"> </w:t>
      </w:r>
      <w:r w:rsidR="00FD0CA5">
        <w:rPr>
          <w:rFonts w:ascii="Times New Roman" w:hAnsi="Times New Roman" w:cs="Times New Roman"/>
          <w:sz w:val="24"/>
          <w:szCs w:val="24"/>
        </w:rPr>
        <w:t>supply</w:t>
      </w:r>
      <w:r w:rsidRPr="00C45A81">
        <w:rPr>
          <w:rFonts w:ascii="Times New Roman" w:hAnsi="Times New Roman" w:cs="Times New Roman"/>
          <w:sz w:val="24"/>
          <w:szCs w:val="24"/>
        </w:rPr>
        <w:t xml:space="preserve"> </w:t>
      </w:r>
      <w:r w:rsidRPr="00C45A81">
        <w:rPr>
          <w:rFonts w:ascii="Times New Roman" w:hAnsi="Times New Roman" w:cs="Times New Roman"/>
          <w:sz w:val="24"/>
          <w:szCs w:val="24"/>
        </w:rPr>
        <w:lastRenderedPageBreak/>
        <w:t>o</w:t>
      </w:r>
      <w:r w:rsidR="00066145">
        <w:rPr>
          <w:rFonts w:ascii="Times New Roman" w:hAnsi="Times New Roman" w:cs="Times New Roman"/>
          <w:sz w:val="24"/>
          <w:szCs w:val="24"/>
        </w:rPr>
        <w:t xml:space="preserve">n meals </w:t>
      </w:r>
      <w:r w:rsidRPr="00C45A81">
        <w:rPr>
          <w:rFonts w:ascii="Times New Roman" w:hAnsi="Times New Roman" w:cs="Times New Roman"/>
          <w:sz w:val="24"/>
          <w:szCs w:val="24"/>
        </w:rPr>
        <w:t xml:space="preserve">regularly through a combination of </w:t>
      </w:r>
      <w:r w:rsidR="00FD0CA5">
        <w:rPr>
          <w:rFonts w:ascii="Times New Roman" w:hAnsi="Times New Roman" w:cs="Times New Roman"/>
          <w:sz w:val="24"/>
          <w:szCs w:val="24"/>
        </w:rPr>
        <w:t>expenditures</w:t>
      </w:r>
      <w:r w:rsidRPr="00C45A81">
        <w:rPr>
          <w:rFonts w:ascii="Times New Roman" w:hAnsi="Times New Roman" w:cs="Times New Roman"/>
          <w:sz w:val="24"/>
          <w:szCs w:val="24"/>
        </w:rPr>
        <w:t xml:space="preserve">, barter, borrowings, food </w:t>
      </w:r>
      <w:r w:rsidR="00FD0CA5" w:rsidRPr="00C45A81">
        <w:rPr>
          <w:rFonts w:ascii="Times New Roman" w:hAnsi="Times New Roman" w:cs="Times New Roman"/>
          <w:sz w:val="24"/>
          <w:szCs w:val="24"/>
        </w:rPr>
        <w:t>a</w:t>
      </w:r>
      <w:r w:rsidR="00FD0CA5">
        <w:rPr>
          <w:rFonts w:ascii="Times New Roman" w:hAnsi="Times New Roman" w:cs="Times New Roman"/>
          <w:sz w:val="24"/>
          <w:szCs w:val="24"/>
        </w:rPr>
        <w:t>ssistance</w:t>
      </w:r>
      <w:r w:rsidRPr="00C45A81">
        <w:rPr>
          <w:rFonts w:ascii="Times New Roman" w:hAnsi="Times New Roman" w:cs="Times New Roman"/>
          <w:sz w:val="24"/>
          <w:szCs w:val="24"/>
        </w:rPr>
        <w:t>, or</w:t>
      </w:r>
      <w:r w:rsidR="00FD0CA5">
        <w:rPr>
          <w:rFonts w:ascii="Times New Roman" w:hAnsi="Times New Roman" w:cs="Times New Roman"/>
          <w:sz w:val="24"/>
          <w:szCs w:val="24"/>
        </w:rPr>
        <w:t xml:space="preserve"> donations</w:t>
      </w:r>
      <w:r w:rsidRPr="00C45A81">
        <w:rPr>
          <w:rFonts w:ascii="Times New Roman" w:hAnsi="Times New Roman" w:cs="Times New Roman"/>
          <w:sz w:val="24"/>
          <w:szCs w:val="24"/>
        </w:rPr>
        <w:t xml:space="preserve">. Generally, access to food comprises of its physical, economic and socio-cultural dynamics. The physical aspect to food explains household access to food base on logistics. An example is a </w:t>
      </w:r>
      <w:r w:rsidR="003365D3">
        <w:rPr>
          <w:rFonts w:ascii="Times New Roman" w:hAnsi="Times New Roman" w:cs="Times New Roman"/>
          <w:sz w:val="24"/>
          <w:szCs w:val="24"/>
        </w:rPr>
        <w:t>situation</w:t>
      </w:r>
      <w:r w:rsidRPr="00C45A81">
        <w:rPr>
          <w:rFonts w:ascii="Times New Roman" w:hAnsi="Times New Roman" w:cs="Times New Roman"/>
          <w:sz w:val="24"/>
          <w:szCs w:val="24"/>
        </w:rPr>
        <w:t xml:space="preserve"> in which food is </w:t>
      </w:r>
      <w:r w:rsidR="003365D3">
        <w:rPr>
          <w:rFonts w:ascii="Times New Roman" w:hAnsi="Times New Roman" w:cs="Times New Roman"/>
          <w:sz w:val="24"/>
          <w:szCs w:val="24"/>
        </w:rPr>
        <w:t>generated</w:t>
      </w:r>
      <w:r w:rsidRPr="00C45A81">
        <w:rPr>
          <w:rFonts w:ascii="Times New Roman" w:hAnsi="Times New Roman" w:cs="Times New Roman"/>
          <w:sz w:val="24"/>
          <w:szCs w:val="24"/>
        </w:rPr>
        <w:t xml:space="preserve"> in one country or region but consumed in another, with limited or no transportation between the two places and lack of adequate information. Economic accessibility to food describes making food available at the places where the people need them and when households have the financial means to purchase sufficient amounts of food regularly to meet their needs. The Socio-cultural dimension to food accessibility addresses the barriers or values and norms that can prevent household from accessing certain food commodities, even when they ae available and affordable and within the reach of household members  </w:t>
      </w:r>
      <w:sdt>
        <w:sdtPr>
          <w:rPr>
            <w:rFonts w:ascii="Times New Roman" w:hAnsi="Times New Roman" w:cs="Times New Roman"/>
            <w:sz w:val="24"/>
            <w:szCs w:val="24"/>
          </w:rPr>
          <w:id w:val="-252520907"/>
          <w:citation/>
        </w:sdtPr>
        <w:sdtEndPr/>
        <w:sdtContent>
          <w:r w:rsidRPr="00C45A81">
            <w:rPr>
              <w:rFonts w:ascii="Times New Roman" w:hAnsi="Times New Roman" w:cs="Times New Roman"/>
              <w:sz w:val="24"/>
              <w:szCs w:val="24"/>
            </w:rPr>
            <w:fldChar w:fldCharType="begin"/>
          </w:r>
          <w:r w:rsidR="00174151">
            <w:rPr>
              <w:rFonts w:ascii="Times New Roman" w:hAnsi="Times New Roman" w:cs="Times New Roman"/>
              <w:sz w:val="24"/>
              <w:szCs w:val="24"/>
            </w:rPr>
            <w:instrText xml:space="preserve">CITATION Sim12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(Simon, 2012)</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w:t>
      </w:r>
    </w:p>
    <w:p w14:paraId="42DF72F8" w14:textId="1157DB22" w:rsidR="000F1931" w:rsidRPr="00C45A81" w:rsidRDefault="00066145"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Food Utilization: Food Utilization denotes</w:t>
      </w:r>
      <w:r w:rsidR="000F1931" w:rsidRPr="00C45A81">
        <w:rPr>
          <w:rFonts w:ascii="Times New Roman" w:hAnsi="Times New Roman" w:cs="Times New Roman"/>
          <w:sz w:val="24"/>
          <w:szCs w:val="24"/>
        </w:rPr>
        <w:t xml:space="preserve"> </w:t>
      </w:r>
      <w:r w:rsidR="002B63D1">
        <w:rPr>
          <w:rFonts w:ascii="Times New Roman" w:hAnsi="Times New Roman" w:cs="Times New Roman"/>
          <w:sz w:val="24"/>
          <w:szCs w:val="24"/>
        </w:rPr>
        <w:t>physical consumption</w:t>
      </w:r>
      <w:r w:rsidR="000F1931" w:rsidRPr="00C45A81">
        <w:rPr>
          <w:rFonts w:ascii="Times New Roman" w:hAnsi="Times New Roman" w:cs="Times New Roman"/>
          <w:sz w:val="24"/>
          <w:szCs w:val="24"/>
        </w:rPr>
        <w:t xml:space="preserve"> of </w:t>
      </w:r>
      <w:r>
        <w:rPr>
          <w:rFonts w:ascii="Times New Roman" w:hAnsi="Times New Roman" w:cs="Times New Roman"/>
          <w:sz w:val="24"/>
          <w:szCs w:val="24"/>
        </w:rPr>
        <w:t>meal</w:t>
      </w:r>
      <w:r w:rsidR="000F1931" w:rsidRPr="00C45A81">
        <w:rPr>
          <w:rFonts w:ascii="Times New Roman" w:hAnsi="Times New Roman" w:cs="Times New Roman"/>
          <w:sz w:val="24"/>
          <w:szCs w:val="24"/>
        </w:rPr>
        <w:t>,</w:t>
      </w:r>
      <w:r>
        <w:rPr>
          <w:rFonts w:ascii="Times New Roman" w:hAnsi="Times New Roman" w:cs="Times New Roman"/>
          <w:sz w:val="24"/>
          <w:szCs w:val="24"/>
        </w:rPr>
        <w:t xml:space="preserve"> pertaining to dietary </w:t>
      </w:r>
      <w:r w:rsidR="002B63D1">
        <w:rPr>
          <w:rFonts w:ascii="Times New Roman" w:hAnsi="Times New Roman" w:cs="Times New Roman"/>
          <w:sz w:val="24"/>
          <w:szCs w:val="24"/>
        </w:rPr>
        <w:t>patterns</w:t>
      </w:r>
      <w:r w:rsidR="000F1931" w:rsidRPr="00C45A81">
        <w:rPr>
          <w:rFonts w:ascii="Times New Roman" w:hAnsi="Times New Roman" w:cs="Times New Roman"/>
          <w:sz w:val="24"/>
          <w:szCs w:val="24"/>
        </w:rPr>
        <w:t xml:space="preserve"> </w:t>
      </w:r>
      <w:sdt>
        <w:sdtPr>
          <w:rPr>
            <w:rFonts w:ascii="Times New Roman" w:hAnsi="Times New Roman" w:cs="Times New Roman"/>
            <w:sz w:val="24"/>
            <w:szCs w:val="24"/>
          </w:rPr>
          <w:id w:val="1068002614"/>
          <w:citation/>
        </w:sdtPr>
        <w:sdtEndPr/>
        <w:sdtContent>
          <w:r w:rsidR="000F1931" w:rsidRPr="00C45A81">
            <w:rPr>
              <w:rFonts w:ascii="Times New Roman" w:hAnsi="Times New Roman" w:cs="Times New Roman"/>
              <w:sz w:val="24"/>
              <w:szCs w:val="24"/>
            </w:rPr>
            <w:fldChar w:fldCharType="begin"/>
          </w:r>
          <w:r w:rsidR="0061182E">
            <w:rPr>
              <w:rFonts w:ascii="Times New Roman" w:hAnsi="Times New Roman" w:cs="Times New Roman"/>
              <w:sz w:val="24"/>
              <w:szCs w:val="24"/>
            </w:rPr>
            <w:instrText xml:space="preserve">CITATION Dev20 \l 1033 </w:instrText>
          </w:r>
          <w:r w:rsidR="000F1931"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(Devereux, Béné, &amp; Hoddinott, 2020)</w:t>
          </w:r>
          <w:r w:rsidR="000F1931" w:rsidRPr="00C45A81">
            <w:rPr>
              <w:rFonts w:ascii="Times New Roman" w:hAnsi="Times New Roman" w:cs="Times New Roman"/>
              <w:sz w:val="24"/>
              <w:szCs w:val="24"/>
            </w:rPr>
            <w:fldChar w:fldCharType="end"/>
          </w:r>
        </w:sdtContent>
      </w:sdt>
      <w:r w:rsidR="000F1931" w:rsidRPr="00C45A81">
        <w:rPr>
          <w:rFonts w:ascii="Times New Roman" w:hAnsi="Times New Roman" w:cs="Times New Roman"/>
          <w:sz w:val="24"/>
          <w:szCs w:val="24"/>
        </w:rPr>
        <w:t xml:space="preserve">. It is not enough for food to be readily available and accessible to households. In addition, it is necessary to ensure that people eat a diet that is "safe and nutritious."  Similarly, </w:t>
      </w:r>
      <w:r w:rsidR="002B63D1">
        <w:rPr>
          <w:rFonts w:ascii="Times New Roman" w:hAnsi="Times New Roman" w:cs="Times New Roman"/>
          <w:sz w:val="24"/>
          <w:szCs w:val="24"/>
        </w:rPr>
        <w:t xml:space="preserve">safe drinking </w:t>
      </w:r>
      <w:r w:rsidR="000F1931" w:rsidRPr="00C45A81">
        <w:rPr>
          <w:rFonts w:ascii="Times New Roman" w:hAnsi="Times New Roman" w:cs="Times New Roman"/>
          <w:sz w:val="24"/>
          <w:szCs w:val="24"/>
        </w:rPr>
        <w:t xml:space="preserve">water, </w:t>
      </w:r>
      <w:r w:rsidR="002B63D1">
        <w:rPr>
          <w:rFonts w:ascii="Times New Roman" w:hAnsi="Times New Roman" w:cs="Times New Roman"/>
          <w:sz w:val="24"/>
          <w:szCs w:val="24"/>
        </w:rPr>
        <w:t>hygiene</w:t>
      </w:r>
      <w:r w:rsidR="000F1931" w:rsidRPr="00C45A81">
        <w:rPr>
          <w:rFonts w:ascii="Times New Roman" w:hAnsi="Times New Roman" w:cs="Times New Roman"/>
          <w:sz w:val="24"/>
          <w:szCs w:val="24"/>
        </w:rPr>
        <w:t>, and health care are linked to food utilization. This dimension thus encompasses not only nutrition but also other aspects relating to the use, preservation, processing, and preparation of food items</w:t>
      </w:r>
      <w:sdt>
        <w:sdtPr>
          <w:rPr>
            <w:rFonts w:ascii="Times New Roman" w:hAnsi="Times New Roman" w:cs="Times New Roman"/>
            <w:sz w:val="24"/>
            <w:szCs w:val="24"/>
          </w:rPr>
          <w:id w:val="-1315717035"/>
          <w:citation/>
        </w:sdtPr>
        <w:sdtEndPr/>
        <w:sdtContent>
          <w:r w:rsidR="000F1931" w:rsidRPr="00C45A81">
            <w:rPr>
              <w:rFonts w:ascii="Times New Roman" w:hAnsi="Times New Roman" w:cs="Times New Roman"/>
              <w:sz w:val="24"/>
              <w:szCs w:val="24"/>
            </w:rPr>
            <w:fldChar w:fldCharType="begin"/>
          </w:r>
          <w:r w:rsidR="00174151">
            <w:rPr>
              <w:rFonts w:ascii="Times New Roman" w:hAnsi="Times New Roman" w:cs="Times New Roman"/>
              <w:sz w:val="24"/>
              <w:szCs w:val="24"/>
            </w:rPr>
            <w:instrText xml:space="preserve">CITATION Sim12 \l 1033 </w:instrText>
          </w:r>
          <w:r w:rsidR="000F1931" w:rsidRPr="00C45A81">
            <w:rPr>
              <w:rFonts w:ascii="Times New Roman" w:hAnsi="Times New Roman" w:cs="Times New Roman"/>
              <w:sz w:val="24"/>
              <w:szCs w:val="24"/>
            </w:rPr>
            <w:fldChar w:fldCharType="separate"/>
          </w:r>
          <w:r w:rsidR="0004050A">
            <w:rPr>
              <w:rFonts w:ascii="Times New Roman" w:hAnsi="Times New Roman" w:cs="Times New Roman"/>
              <w:noProof/>
              <w:sz w:val="24"/>
              <w:szCs w:val="24"/>
            </w:rPr>
            <w:t xml:space="preserve"> </w:t>
          </w:r>
          <w:r w:rsidR="0004050A" w:rsidRPr="0004050A">
            <w:rPr>
              <w:rFonts w:ascii="Times New Roman" w:hAnsi="Times New Roman" w:cs="Times New Roman"/>
              <w:noProof/>
              <w:sz w:val="24"/>
              <w:szCs w:val="24"/>
            </w:rPr>
            <w:t>(Simon, 2012)</w:t>
          </w:r>
          <w:r w:rsidR="000F1931" w:rsidRPr="00C45A81">
            <w:rPr>
              <w:rFonts w:ascii="Times New Roman" w:hAnsi="Times New Roman" w:cs="Times New Roman"/>
              <w:sz w:val="24"/>
              <w:szCs w:val="24"/>
            </w:rPr>
            <w:fldChar w:fldCharType="end"/>
          </w:r>
        </w:sdtContent>
      </w:sdt>
      <w:r w:rsidR="000F1931" w:rsidRPr="00C45A81">
        <w:rPr>
          <w:rFonts w:ascii="Times New Roman" w:hAnsi="Times New Roman" w:cs="Times New Roman"/>
          <w:sz w:val="24"/>
          <w:szCs w:val="24"/>
        </w:rPr>
        <w:t>.</w:t>
      </w:r>
    </w:p>
    <w:p w14:paraId="114A7953" w14:textId="3C46BA72" w:rsidR="000F1931" w:rsidRPr="00C45A81" w:rsidRDefault="000F1931"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Nigeria's food insecurity situation is getting worse by the day due to a large disparity between national food supply and demand, Regrettably, the spike of banditry insurgence and conflicts in many parts of the country contribute to this effect. Bandits presently damage agricultural assets, infrastructure and also limit food supply with lack of access to food markets thus driving up prices of food</w:t>
      </w:r>
      <w:r w:rsidR="004C129B">
        <w:rPr>
          <w:rFonts w:ascii="Times New Roman" w:hAnsi="Times New Roman" w:cs="Times New Roman"/>
          <w:sz w:val="24"/>
          <w:szCs w:val="24"/>
        </w:rPr>
        <w:t xml:space="preserve">. </w:t>
      </w:r>
      <w:r w:rsidRPr="00C45A81">
        <w:rPr>
          <w:rFonts w:ascii="Times New Roman" w:hAnsi="Times New Roman" w:cs="Times New Roman"/>
          <w:sz w:val="24"/>
          <w:szCs w:val="24"/>
        </w:rPr>
        <w:t xml:space="preserve">Consequently, the danger of food insecurity is increasing in Nigeria making the country to rely heavily on supplements supplies from neighbor where government policies pose a </w:t>
      </w:r>
      <w:r w:rsidRPr="00C45A81">
        <w:rPr>
          <w:rFonts w:ascii="Times New Roman" w:hAnsi="Times New Roman" w:cs="Times New Roman"/>
          <w:sz w:val="24"/>
          <w:szCs w:val="24"/>
        </w:rPr>
        <w:lastRenderedPageBreak/>
        <w:t xml:space="preserve">barrier to the importation of food commodities. Generally, food shortages with their attendant food price upsurge becomes imperative. </w:t>
      </w:r>
    </w:p>
    <w:p w14:paraId="2C555E94" w14:textId="41D45F0D" w:rsidR="002767E8" w:rsidRPr="00C45A81" w:rsidRDefault="00D2379B"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Likewise,</w:t>
      </w:r>
      <w:r w:rsidR="000F1931" w:rsidRPr="00C45A81">
        <w:rPr>
          <w:rFonts w:ascii="Times New Roman" w:hAnsi="Times New Roman" w:cs="Times New Roman"/>
          <w:sz w:val="24"/>
          <w:szCs w:val="24"/>
        </w:rPr>
        <w:t xml:space="preserve"> insecurity can drive conflict amid u</w:t>
      </w:r>
      <w:r w:rsidR="00AE4D41">
        <w:rPr>
          <w:rFonts w:ascii="Times New Roman" w:hAnsi="Times New Roman" w:cs="Times New Roman"/>
          <w:sz w:val="24"/>
          <w:szCs w:val="24"/>
        </w:rPr>
        <w:t xml:space="preserve">ncertain political systems, a burgeoning </w:t>
      </w:r>
      <w:r w:rsidR="000F1931" w:rsidRPr="00C45A81">
        <w:rPr>
          <w:rFonts w:ascii="Times New Roman" w:hAnsi="Times New Roman" w:cs="Times New Roman"/>
          <w:sz w:val="24"/>
          <w:szCs w:val="24"/>
        </w:rPr>
        <w:t>youth</w:t>
      </w:r>
      <w:r w:rsidR="00AE4D41">
        <w:rPr>
          <w:rFonts w:ascii="Times New Roman" w:hAnsi="Times New Roman" w:cs="Times New Roman"/>
          <w:sz w:val="24"/>
          <w:szCs w:val="24"/>
        </w:rPr>
        <w:t xml:space="preserve"> population</w:t>
      </w:r>
      <w:r w:rsidR="000F1931" w:rsidRPr="00C45A81">
        <w:rPr>
          <w:rFonts w:ascii="Times New Roman" w:hAnsi="Times New Roman" w:cs="Times New Roman"/>
          <w:sz w:val="24"/>
          <w:szCs w:val="24"/>
        </w:rPr>
        <w:t>, st</w:t>
      </w:r>
      <w:r w:rsidR="00AE4D41">
        <w:rPr>
          <w:rFonts w:ascii="Times New Roman" w:hAnsi="Times New Roman" w:cs="Times New Roman"/>
          <w:sz w:val="24"/>
          <w:szCs w:val="24"/>
        </w:rPr>
        <w:t>alled industrial progress</w:t>
      </w:r>
      <w:r w:rsidR="000F1931" w:rsidRPr="00C45A81">
        <w:rPr>
          <w:rFonts w:ascii="Times New Roman" w:hAnsi="Times New Roman" w:cs="Times New Roman"/>
          <w:sz w:val="24"/>
          <w:szCs w:val="24"/>
        </w:rPr>
        <w:t xml:space="preserve"> and growth </w:t>
      </w:r>
      <w:sdt>
        <w:sdtPr>
          <w:rPr>
            <w:rFonts w:ascii="Times New Roman" w:hAnsi="Times New Roman" w:cs="Times New Roman"/>
            <w:sz w:val="24"/>
            <w:szCs w:val="24"/>
          </w:rPr>
          <w:id w:val="-1226065104"/>
          <w:citation/>
        </w:sdtPr>
        <w:sdtEndPr/>
        <w:sdtContent>
          <w:r w:rsidR="000F1931" w:rsidRPr="00C45A81">
            <w:rPr>
              <w:rFonts w:ascii="Times New Roman" w:hAnsi="Times New Roman" w:cs="Times New Roman"/>
              <w:sz w:val="24"/>
              <w:szCs w:val="24"/>
            </w:rPr>
            <w:fldChar w:fldCharType="begin"/>
          </w:r>
          <w:r w:rsidR="0061182E">
            <w:rPr>
              <w:rFonts w:ascii="Times New Roman" w:hAnsi="Times New Roman" w:cs="Times New Roman"/>
              <w:sz w:val="24"/>
              <w:szCs w:val="24"/>
            </w:rPr>
            <w:instrText xml:space="preserve">CITATION Bri11 \l 1033 </w:instrText>
          </w:r>
          <w:r w:rsidR="000F1931"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(Brinkman &amp; Hendrix, 2011)</w:t>
          </w:r>
          <w:r w:rsidR="000F1931" w:rsidRPr="00C45A81">
            <w:rPr>
              <w:rFonts w:ascii="Times New Roman" w:hAnsi="Times New Roman" w:cs="Times New Roman"/>
              <w:sz w:val="24"/>
              <w:szCs w:val="24"/>
            </w:rPr>
            <w:fldChar w:fldCharType="end"/>
          </w:r>
        </w:sdtContent>
      </w:sdt>
      <w:r w:rsidR="000F1931" w:rsidRPr="00C45A81">
        <w:rPr>
          <w:rFonts w:ascii="Times New Roman" w:hAnsi="Times New Roman" w:cs="Times New Roman"/>
          <w:sz w:val="24"/>
          <w:szCs w:val="24"/>
        </w:rPr>
        <w:t xml:space="preserve">. Food insecurity has subsequently been classified into two groups depending on length by food security specialists, these are; Chronic Food Insecurity: It is a </w:t>
      </w:r>
      <w:r w:rsidR="00AE4D41">
        <w:rPr>
          <w:rFonts w:ascii="Times New Roman" w:hAnsi="Times New Roman" w:cs="Times New Roman"/>
          <w:sz w:val="24"/>
          <w:szCs w:val="24"/>
        </w:rPr>
        <w:t>reoccurring</w:t>
      </w:r>
      <w:r w:rsidR="000F1931" w:rsidRPr="00C45A81">
        <w:rPr>
          <w:rFonts w:ascii="Times New Roman" w:hAnsi="Times New Roman" w:cs="Times New Roman"/>
          <w:sz w:val="24"/>
          <w:szCs w:val="24"/>
        </w:rPr>
        <w:t xml:space="preserve"> food insecurity that arises when</w:t>
      </w:r>
      <w:r w:rsidR="00AE4D41">
        <w:rPr>
          <w:rFonts w:ascii="Times New Roman" w:hAnsi="Times New Roman" w:cs="Times New Roman"/>
          <w:sz w:val="24"/>
          <w:szCs w:val="24"/>
        </w:rPr>
        <w:t>ever</w:t>
      </w:r>
      <w:r w:rsidR="000F1931" w:rsidRPr="00C45A81">
        <w:rPr>
          <w:rFonts w:ascii="Times New Roman" w:hAnsi="Times New Roman" w:cs="Times New Roman"/>
          <w:sz w:val="24"/>
          <w:szCs w:val="24"/>
        </w:rPr>
        <w:t xml:space="preserve"> </w:t>
      </w:r>
      <w:r w:rsidR="00AE4D41">
        <w:rPr>
          <w:rFonts w:ascii="Times New Roman" w:hAnsi="Times New Roman" w:cs="Times New Roman"/>
          <w:sz w:val="24"/>
          <w:szCs w:val="24"/>
        </w:rPr>
        <w:t>households</w:t>
      </w:r>
      <w:r w:rsidR="000F1931" w:rsidRPr="00C45A81">
        <w:rPr>
          <w:rFonts w:ascii="Times New Roman" w:hAnsi="Times New Roman" w:cs="Times New Roman"/>
          <w:sz w:val="24"/>
          <w:szCs w:val="24"/>
        </w:rPr>
        <w:t xml:space="preserve"> are unable to</w:t>
      </w:r>
      <w:r w:rsidR="0026603F">
        <w:rPr>
          <w:rFonts w:ascii="Times New Roman" w:hAnsi="Times New Roman" w:cs="Times New Roman"/>
          <w:sz w:val="24"/>
          <w:szCs w:val="24"/>
        </w:rPr>
        <w:t xml:space="preserve"> reach</w:t>
      </w:r>
      <w:r w:rsidR="000F1931" w:rsidRPr="00C45A81">
        <w:rPr>
          <w:rFonts w:ascii="Times New Roman" w:hAnsi="Times New Roman" w:cs="Times New Roman"/>
          <w:sz w:val="24"/>
          <w:szCs w:val="24"/>
        </w:rPr>
        <w:t xml:space="preserve"> their</w:t>
      </w:r>
      <w:r w:rsidR="0026603F">
        <w:rPr>
          <w:rFonts w:ascii="Times New Roman" w:hAnsi="Times New Roman" w:cs="Times New Roman"/>
          <w:sz w:val="24"/>
          <w:szCs w:val="24"/>
        </w:rPr>
        <w:t xml:space="preserve"> fundamental</w:t>
      </w:r>
      <w:r w:rsidR="000F1931" w:rsidRPr="00C45A81">
        <w:rPr>
          <w:rFonts w:ascii="Times New Roman" w:hAnsi="Times New Roman" w:cs="Times New Roman"/>
          <w:sz w:val="24"/>
          <w:szCs w:val="24"/>
        </w:rPr>
        <w:t xml:space="preserve"> food needs for an extended length of time. The most common causes of chronic food insecurity are long </w:t>
      </w:r>
      <w:r w:rsidR="0026603F">
        <w:rPr>
          <w:rFonts w:ascii="Times New Roman" w:hAnsi="Times New Roman" w:cs="Times New Roman"/>
          <w:sz w:val="24"/>
          <w:szCs w:val="24"/>
        </w:rPr>
        <w:t>stretches of impoverishment</w:t>
      </w:r>
      <w:r w:rsidR="000F1931" w:rsidRPr="00C45A81">
        <w:rPr>
          <w:rFonts w:ascii="Times New Roman" w:hAnsi="Times New Roman" w:cs="Times New Roman"/>
          <w:sz w:val="24"/>
          <w:szCs w:val="24"/>
        </w:rPr>
        <w:t xml:space="preserve">, </w:t>
      </w:r>
      <w:r w:rsidR="0026603F">
        <w:rPr>
          <w:rFonts w:ascii="Times New Roman" w:hAnsi="Times New Roman" w:cs="Times New Roman"/>
          <w:sz w:val="24"/>
          <w:szCs w:val="24"/>
        </w:rPr>
        <w:t>shortage of resources</w:t>
      </w:r>
      <w:r w:rsidR="000F1931" w:rsidRPr="00C45A81">
        <w:rPr>
          <w:rFonts w:ascii="Times New Roman" w:hAnsi="Times New Roman" w:cs="Times New Roman"/>
          <w:sz w:val="24"/>
          <w:szCs w:val="24"/>
        </w:rPr>
        <w:t xml:space="preserve"> and insufficient access to </w:t>
      </w:r>
      <w:r w:rsidR="0026603F">
        <w:rPr>
          <w:rFonts w:ascii="Times New Roman" w:hAnsi="Times New Roman" w:cs="Times New Roman"/>
          <w:sz w:val="24"/>
          <w:szCs w:val="24"/>
        </w:rPr>
        <w:t>essential or economic support</w:t>
      </w:r>
      <w:r w:rsidR="000F1931" w:rsidRPr="00C45A81">
        <w:rPr>
          <w:rFonts w:ascii="Times New Roman" w:hAnsi="Times New Roman" w:cs="Times New Roman"/>
          <w:sz w:val="24"/>
          <w:szCs w:val="24"/>
        </w:rPr>
        <w:t xml:space="preserve"> </w:t>
      </w:r>
      <w:sdt>
        <w:sdtPr>
          <w:rPr>
            <w:rFonts w:ascii="Times New Roman" w:hAnsi="Times New Roman" w:cs="Times New Roman"/>
            <w:sz w:val="24"/>
            <w:szCs w:val="24"/>
          </w:rPr>
          <w:id w:val="-1337463017"/>
          <w:citation/>
        </w:sdtPr>
        <w:sdtEndPr/>
        <w:sdtContent>
          <w:r w:rsidR="000F1931" w:rsidRPr="00C45A81">
            <w:rPr>
              <w:rFonts w:ascii="Times New Roman" w:hAnsi="Times New Roman" w:cs="Times New Roman"/>
              <w:sz w:val="24"/>
              <w:szCs w:val="24"/>
            </w:rPr>
            <w:fldChar w:fldCharType="begin"/>
          </w:r>
          <w:r w:rsidR="0004050A">
            <w:rPr>
              <w:rFonts w:ascii="Times New Roman" w:hAnsi="Times New Roman" w:cs="Times New Roman"/>
              <w:sz w:val="24"/>
              <w:szCs w:val="24"/>
            </w:rPr>
            <w:instrText xml:space="preserve">CITATION Placeholder2 \t  \l 1033 </w:instrText>
          </w:r>
          <w:r w:rsidR="000F1931"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(Afolabi, Ola, Babatunde, &amp; Egbogu, 2018)</w:t>
          </w:r>
          <w:r w:rsidR="000F1931" w:rsidRPr="00C45A81">
            <w:rPr>
              <w:rFonts w:ascii="Times New Roman" w:hAnsi="Times New Roman" w:cs="Times New Roman"/>
              <w:sz w:val="24"/>
              <w:szCs w:val="24"/>
            </w:rPr>
            <w:fldChar w:fldCharType="end"/>
          </w:r>
        </w:sdtContent>
      </w:sdt>
      <w:r w:rsidR="000F1931" w:rsidRPr="00C45A81">
        <w:rPr>
          <w:rFonts w:ascii="Times New Roman" w:hAnsi="Times New Roman" w:cs="Times New Roman"/>
          <w:sz w:val="24"/>
          <w:szCs w:val="24"/>
        </w:rPr>
        <w:t xml:space="preserve">. On the contrary, Seasonal Food Security encompasses both </w:t>
      </w:r>
      <w:r w:rsidR="00D5666C">
        <w:rPr>
          <w:rFonts w:ascii="Times New Roman" w:hAnsi="Times New Roman" w:cs="Times New Roman"/>
          <w:sz w:val="24"/>
          <w:szCs w:val="24"/>
        </w:rPr>
        <w:t xml:space="preserve">long-term and short-term </w:t>
      </w:r>
      <w:r w:rsidR="000F1931" w:rsidRPr="00C45A81">
        <w:rPr>
          <w:rFonts w:ascii="Times New Roman" w:hAnsi="Times New Roman" w:cs="Times New Roman"/>
          <w:sz w:val="24"/>
          <w:szCs w:val="24"/>
        </w:rPr>
        <w:t xml:space="preserve">food insecurity. It's like </w:t>
      </w:r>
      <w:r w:rsidR="00D5666C">
        <w:rPr>
          <w:rFonts w:ascii="Times New Roman" w:hAnsi="Times New Roman" w:cs="Times New Roman"/>
          <w:sz w:val="24"/>
          <w:szCs w:val="24"/>
        </w:rPr>
        <w:t>undernourishment which is usually expected</w:t>
      </w:r>
      <w:r w:rsidR="000F1931" w:rsidRPr="00C45A81">
        <w:rPr>
          <w:rFonts w:ascii="Times New Roman" w:hAnsi="Times New Roman" w:cs="Times New Roman"/>
          <w:sz w:val="24"/>
          <w:szCs w:val="24"/>
        </w:rPr>
        <w:t xml:space="preserve"> and </w:t>
      </w:r>
      <w:r w:rsidR="009D5D1E">
        <w:rPr>
          <w:rFonts w:ascii="Times New Roman" w:hAnsi="Times New Roman" w:cs="Times New Roman"/>
          <w:sz w:val="24"/>
          <w:szCs w:val="24"/>
        </w:rPr>
        <w:t>maintain</w:t>
      </w:r>
      <w:r w:rsidR="000F1931" w:rsidRPr="00C45A81">
        <w:rPr>
          <w:rFonts w:ascii="Times New Roman" w:hAnsi="Times New Roman" w:cs="Times New Roman"/>
          <w:sz w:val="24"/>
          <w:szCs w:val="24"/>
        </w:rPr>
        <w:t xml:space="preserve"> a set of predictable patterns.</w:t>
      </w:r>
    </w:p>
    <w:p w14:paraId="37BA1334" w14:textId="18772C02" w:rsidR="00E768C3" w:rsidRPr="006E335F" w:rsidRDefault="00E768C3" w:rsidP="00692317">
      <w:pPr>
        <w:pStyle w:val="Heading2"/>
        <w:numPr>
          <w:ilvl w:val="1"/>
          <w:numId w:val="8"/>
        </w:numPr>
        <w:spacing w:line="480" w:lineRule="auto"/>
        <w:jc w:val="both"/>
        <w:rPr>
          <w:rFonts w:ascii="Times New Roman" w:hAnsi="Times New Roman" w:cs="Times New Roman"/>
          <w:b/>
          <w:bCs/>
          <w:color w:val="auto"/>
          <w:sz w:val="24"/>
          <w:szCs w:val="24"/>
        </w:rPr>
      </w:pPr>
      <w:bookmarkStart w:id="51" w:name="_Toc101787198"/>
      <w:bookmarkStart w:id="52" w:name="_Toc113272414"/>
      <w:r w:rsidRPr="006E335F">
        <w:rPr>
          <w:rFonts w:ascii="Times New Roman" w:hAnsi="Times New Roman" w:cs="Times New Roman"/>
          <w:b/>
          <w:bCs/>
          <w:color w:val="auto"/>
          <w:sz w:val="24"/>
          <w:szCs w:val="24"/>
        </w:rPr>
        <w:t>Food security indicators</w:t>
      </w:r>
      <w:bookmarkEnd w:id="51"/>
      <w:bookmarkEnd w:id="52"/>
      <w:r w:rsidRPr="006E335F">
        <w:rPr>
          <w:rFonts w:ascii="Times New Roman" w:hAnsi="Times New Roman" w:cs="Times New Roman"/>
          <w:b/>
          <w:bCs/>
          <w:color w:val="auto"/>
          <w:sz w:val="24"/>
          <w:szCs w:val="24"/>
        </w:rPr>
        <w:t xml:space="preserve"> </w:t>
      </w:r>
    </w:p>
    <w:p w14:paraId="787F83A2" w14:textId="601795C4" w:rsidR="00E768C3" w:rsidRPr="00C45A81" w:rsidRDefault="00E768C3"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Per capita food expenditure (Food</w:t>
      </w:r>
      <w:r w:rsidRPr="00C45A81">
        <w:rPr>
          <w:rFonts w:ascii="Times New Roman" w:hAnsi="Times New Roman" w:cs="Times New Roman"/>
          <w:sz w:val="24"/>
          <w:szCs w:val="24"/>
          <w:vertAlign w:val="subscript"/>
        </w:rPr>
        <w:t>exp</w:t>
      </w:r>
      <w:r w:rsidRPr="00C45A81">
        <w:rPr>
          <w:rFonts w:ascii="Times New Roman" w:hAnsi="Times New Roman" w:cs="Times New Roman"/>
          <w:sz w:val="24"/>
          <w:szCs w:val="24"/>
        </w:rPr>
        <w:t xml:space="preserve">) has </w:t>
      </w:r>
      <w:r w:rsidR="00530FBD">
        <w:rPr>
          <w:rFonts w:ascii="Times New Roman" w:hAnsi="Times New Roman" w:cs="Times New Roman"/>
          <w:sz w:val="24"/>
          <w:szCs w:val="24"/>
        </w:rPr>
        <w:t>traditionally been regarded as a food security indicator</w:t>
      </w:r>
      <w:r w:rsidRPr="00C45A81">
        <w:rPr>
          <w:rFonts w:ascii="Times New Roman" w:hAnsi="Times New Roman" w:cs="Times New Roman"/>
          <w:sz w:val="24"/>
          <w:szCs w:val="24"/>
        </w:rPr>
        <w:t xml:space="preserve">, it's a common criterion for evaluating how accessible food is, although higher </w:t>
      </w:r>
      <w:r w:rsidR="00530FBD">
        <w:rPr>
          <w:rFonts w:ascii="Times New Roman" w:hAnsi="Times New Roman" w:cs="Times New Roman"/>
          <w:sz w:val="24"/>
          <w:szCs w:val="24"/>
        </w:rPr>
        <w:t xml:space="preserve">shares of consumption </w:t>
      </w:r>
      <w:r w:rsidRPr="00C45A81">
        <w:rPr>
          <w:rFonts w:ascii="Times New Roman" w:hAnsi="Times New Roman" w:cs="Times New Roman"/>
          <w:sz w:val="24"/>
          <w:szCs w:val="24"/>
        </w:rPr>
        <w:t xml:space="preserve"> proportions are only important indications of </w:t>
      </w:r>
      <w:r w:rsidR="00530FBD">
        <w:rPr>
          <w:rFonts w:ascii="Times New Roman" w:hAnsi="Times New Roman" w:cs="Times New Roman"/>
          <w:sz w:val="24"/>
          <w:szCs w:val="24"/>
        </w:rPr>
        <w:t>micro</w:t>
      </w:r>
      <w:r w:rsidRPr="00C45A81">
        <w:rPr>
          <w:rFonts w:ascii="Times New Roman" w:hAnsi="Times New Roman" w:cs="Times New Roman"/>
          <w:sz w:val="24"/>
          <w:szCs w:val="24"/>
        </w:rPr>
        <w:t xml:space="preserve"> food insecurity risk</w:t>
      </w:r>
      <w:sdt>
        <w:sdtPr>
          <w:rPr>
            <w:rFonts w:ascii="Times New Roman" w:hAnsi="Times New Roman" w:cs="Times New Roman"/>
            <w:sz w:val="24"/>
            <w:szCs w:val="24"/>
          </w:rPr>
          <w:id w:val="783537599"/>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Ogu17 \l 1033 </w:instrText>
          </w:r>
          <w:r w:rsidRPr="00C45A81">
            <w:rPr>
              <w:rFonts w:ascii="Times New Roman" w:hAnsi="Times New Roman" w:cs="Times New Roman"/>
              <w:sz w:val="24"/>
              <w:szCs w:val="24"/>
            </w:rPr>
            <w:fldChar w:fldCharType="separate"/>
          </w:r>
          <w:r w:rsidR="0004050A">
            <w:rPr>
              <w:rFonts w:ascii="Times New Roman" w:hAnsi="Times New Roman" w:cs="Times New Roman"/>
              <w:noProof/>
              <w:sz w:val="24"/>
              <w:szCs w:val="24"/>
            </w:rPr>
            <w:t xml:space="preserve"> </w:t>
          </w:r>
          <w:r w:rsidR="0004050A" w:rsidRPr="0004050A">
            <w:rPr>
              <w:rFonts w:ascii="Times New Roman" w:hAnsi="Times New Roman" w:cs="Times New Roman"/>
              <w:noProof/>
              <w:sz w:val="24"/>
              <w:szCs w:val="24"/>
            </w:rPr>
            <w:t>(Ogundari, 2017)</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However, Food expenditure does not indicate the nutritional quantity consumed by households; rather, it reflects the extent to which household’s finances influence the amount of food consumed. </w:t>
      </w:r>
    </w:p>
    <w:p w14:paraId="4EE9E492" w14:textId="6A458D05" w:rsidR="00E768C3" w:rsidRPr="00C45A81" w:rsidRDefault="00934AB1" w:rsidP="00692317">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519981336"/>
          <w:citation/>
        </w:sdtPr>
        <w:sdtEndPr/>
        <w:sdtContent>
          <w:r w:rsidR="00C13C2C">
            <w:rPr>
              <w:rFonts w:ascii="Times New Roman" w:hAnsi="Times New Roman" w:cs="Times New Roman"/>
              <w:sz w:val="24"/>
              <w:szCs w:val="24"/>
            </w:rPr>
            <w:fldChar w:fldCharType="begin"/>
          </w:r>
          <w:r w:rsidR="00C13C2C">
            <w:rPr>
              <w:rFonts w:ascii="Times New Roman" w:hAnsi="Times New Roman" w:cs="Times New Roman"/>
              <w:sz w:val="24"/>
              <w:szCs w:val="24"/>
            </w:rPr>
            <w:instrText xml:space="preserve"> CITATION Tit07 \l 1033 </w:instrText>
          </w:r>
          <w:r w:rsidR="00C13C2C">
            <w:rPr>
              <w:rFonts w:ascii="Times New Roman" w:hAnsi="Times New Roman" w:cs="Times New Roman"/>
              <w:sz w:val="24"/>
              <w:szCs w:val="24"/>
            </w:rPr>
            <w:fldChar w:fldCharType="separate"/>
          </w:r>
          <w:r w:rsidR="00C13C2C" w:rsidRPr="00C13C2C">
            <w:rPr>
              <w:rFonts w:ascii="Times New Roman" w:hAnsi="Times New Roman" w:cs="Times New Roman"/>
              <w:noProof/>
              <w:sz w:val="24"/>
              <w:szCs w:val="24"/>
            </w:rPr>
            <w:t>(Titus &amp; Adetokunbo, 2007)</w:t>
          </w:r>
          <w:r w:rsidR="00C13C2C">
            <w:rPr>
              <w:rFonts w:ascii="Times New Roman" w:hAnsi="Times New Roman" w:cs="Times New Roman"/>
              <w:sz w:val="24"/>
              <w:szCs w:val="24"/>
            </w:rPr>
            <w:fldChar w:fldCharType="end"/>
          </w:r>
        </w:sdtContent>
      </w:sdt>
      <w:r w:rsidR="00C13C2C">
        <w:rPr>
          <w:rFonts w:ascii="Times New Roman" w:hAnsi="Times New Roman" w:cs="Times New Roman"/>
          <w:sz w:val="24"/>
          <w:szCs w:val="24"/>
        </w:rPr>
        <w:t xml:space="preserve"> </w:t>
      </w:r>
      <w:r w:rsidR="00E768C3" w:rsidRPr="00C45A81">
        <w:rPr>
          <w:rFonts w:ascii="Times New Roman" w:hAnsi="Times New Roman" w:cs="Times New Roman"/>
          <w:sz w:val="24"/>
          <w:szCs w:val="24"/>
        </w:rPr>
        <w:t xml:space="preserve">utilizes the </w:t>
      </w:r>
      <w:r w:rsidR="00F00D5E">
        <w:rPr>
          <w:rFonts w:ascii="Times New Roman" w:hAnsi="Times New Roman" w:cs="Times New Roman"/>
          <w:sz w:val="24"/>
          <w:szCs w:val="24"/>
        </w:rPr>
        <w:t>measured</w:t>
      </w:r>
      <w:r w:rsidR="00D2379B">
        <w:rPr>
          <w:rFonts w:ascii="Times New Roman" w:hAnsi="Times New Roman" w:cs="Times New Roman"/>
          <w:sz w:val="24"/>
          <w:szCs w:val="24"/>
        </w:rPr>
        <w:t xml:space="preserve"> average per person </w:t>
      </w:r>
      <w:r w:rsidR="00E768C3" w:rsidRPr="00C45A81">
        <w:rPr>
          <w:rFonts w:ascii="Times New Roman" w:hAnsi="Times New Roman" w:cs="Times New Roman"/>
          <w:sz w:val="24"/>
          <w:szCs w:val="24"/>
        </w:rPr>
        <w:t xml:space="preserve">spending as a </w:t>
      </w:r>
      <w:r w:rsidR="00964306">
        <w:rPr>
          <w:rFonts w:ascii="Times New Roman" w:hAnsi="Times New Roman" w:cs="Times New Roman"/>
          <w:sz w:val="24"/>
          <w:szCs w:val="24"/>
        </w:rPr>
        <w:t>criterion</w:t>
      </w:r>
      <w:r w:rsidR="00E768C3" w:rsidRPr="00C45A81">
        <w:rPr>
          <w:rFonts w:ascii="Times New Roman" w:hAnsi="Times New Roman" w:cs="Times New Roman"/>
          <w:sz w:val="24"/>
          <w:szCs w:val="24"/>
        </w:rPr>
        <w:t xml:space="preserve">, defining a household as food secure (or food insecure) if the </w:t>
      </w:r>
      <w:r w:rsidR="00964306">
        <w:rPr>
          <w:rFonts w:ascii="Times New Roman" w:hAnsi="Times New Roman" w:cs="Times New Roman"/>
          <w:sz w:val="24"/>
          <w:szCs w:val="24"/>
        </w:rPr>
        <w:t>measured</w:t>
      </w:r>
      <w:r w:rsidR="00E768C3" w:rsidRPr="00C45A81">
        <w:rPr>
          <w:rFonts w:ascii="Times New Roman" w:hAnsi="Times New Roman" w:cs="Times New Roman"/>
          <w:sz w:val="24"/>
          <w:szCs w:val="24"/>
        </w:rPr>
        <w:t xml:space="preserve"> per capita food </w:t>
      </w:r>
      <w:r w:rsidR="00964306">
        <w:rPr>
          <w:rFonts w:ascii="Times New Roman" w:hAnsi="Times New Roman" w:cs="Times New Roman"/>
          <w:sz w:val="24"/>
          <w:szCs w:val="24"/>
        </w:rPr>
        <w:t>consumption spending</w:t>
      </w:r>
      <w:r w:rsidR="00E768C3" w:rsidRPr="00C45A81">
        <w:rPr>
          <w:rFonts w:ascii="Times New Roman" w:hAnsi="Times New Roman" w:cs="Times New Roman"/>
          <w:sz w:val="24"/>
          <w:szCs w:val="24"/>
        </w:rPr>
        <w:t xml:space="preserve"> </w:t>
      </w:r>
      <w:r w:rsidR="00964306">
        <w:rPr>
          <w:rFonts w:ascii="Times New Roman" w:hAnsi="Times New Roman" w:cs="Times New Roman"/>
          <w:sz w:val="24"/>
          <w:szCs w:val="24"/>
        </w:rPr>
        <w:t>surpasses</w:t>
      </w:r>
      <w:r w:rsidR="00E768C3" w:rsidRPr="00C45A81">
        <w:rPr>
          <w:rFonts w:ascii="Times New Roman" w:hAnsi="Times New Roman" w:cs="Times New Roman"/>
          <w:sz w:val="24"/>
          <w:szCs w:val="24"/>
        </w:rPr>
        <w:t xml:space="preserve"> (or falls below) the </w:t>
      </w:r>
      <w:r w:rsidR="00964306">
        <w:rPr>
          <w:rFonts w:ascii="Times New Roman" w:hAnsi="Times New Roman" w:cs="Times New Roman"/>
          <w:sz w:val="24"/>
          <w:szCs w:val="24"/>
        </w:rPr>
        <w:t>limit</w:t>
      </w:r>
      <w:r w:rsidR="00E768C3" w:rsidRPr="00C45A81">
        <w:rPr>
          <w:rFonts w:ascii="Times New Roman" w:hAnsi="Times New Roman" w:cs="Times New Roman"/>
          <w:sz w:val="24"/>
          <w:szCs w:val="24"/>
        </w:rPr>
        <w:t xml:space="preserve">. </w:t>
      </w:r>
      <w:r w:rsidR="00837BC3">
        <w:rPr>
          <w:rFonts w:ascii="Times New Roman" w:hAnsi="Times New Roman" w:cs="Times New Roman"/>
          <w:sz w:val="24"/>
          <w:szCs w:val="24"/>
        </w:rPr>
        <w:t>Dietary intake</w:t>
      </w:r>
      <w:r w:rsidR="00E768C3" w:rsidRPr="00C45A81">
        <w:rPr>
          <w:rFonts w:ascii="Times New Roman" w:hAnsi="Times New Roman" w:cs="Times New Roman"/>
          <w:sz w:val="24"/>
          <w:szCs w:val="24"/>
        </w:rPr>
        <w:t xml:space="preserve">, </w:t>
      </w:r>
      <w:r w:rsidR="00837BC3">
        <w:rPr>
          <w:rFonts w:ascii="Times New Roman" w:hAnsi="Times New Roman" w:cs="Times New Roman"/>
          <w:sz w:val="24"/>
          <w:szCs w:val="24"/>
        </w:rPr>
        <w:t xml:space="preserve">dietary diversification </w:t>
      </w:r>
      <w:r w:rsidR="00E768C3" w:rsidRPr="00C45A81">
        <w:rPr>
          <w:rFonts w:ascii="Times New Roman" w:hAnsi="Times New Roman" w:cs="Times New Roman"/>
          <w:sz w:val="24"/>
          <w:szCs w:val="24"/>
        </w:rPr>
        <w:lastRenderedPageBreak/>
        <w:t>appear</w:t>
      </w:r>
      <w:r w:rsidR="00837BC3">
        <w:rPr>
          <w:rFonts w:ascii="Times New Roman" w:hAnsi="Times New Roman" w:cs="Times New Roman"/>
          <w:sz w:val="24"/>
          <w:szCs w:val="24"/>
        </w:rPr>
        <w:t>s</w:t>
      </w:r>
      <w:r w:rsidR="00E768C3" w:rsidRPr="00C45A81">
        <w:rPr>
          <w:rFonts w:ascii="Times New Roman" w:hAnsi="Times New Roman" w:cs="Times New Roman"/>
          <w:sz w:val="24"/>
          <w:szCs w:val="24"/>
        </w:rPr>
        <w:t xml:space="preserve"> to have a significant</w:t>
      </w:r>
      <w:r w:rsidR="00837BC3">
        <w:rPr>
          <w:rFonts w:ascii="Times New Roman" w:hAnsi="Times New Roman" w:cs="Times New Roman"/>
          <w:sz w:val="24"/>
          <w:szCs w:val="24"/>
        </w:rPr>
        <w:t>ly positive</w:t>
      </w:r>
      <w:r w:rsidR="00E768C3" w:rsidRPr="00C45A81">
        <w:rPr>
          <w:rFonts w:ascii="Times New Roman" w:hAnsi="Times New Roman" w:cs="Times New Roman"/>
          <w:sz w:val="24"/>
          <w:szCs w:val="24"/>
        </w:rPr>
        <w:t xml:space="preserve"> link with household resilience, according to available evidence.</w:t>
      </w:r>
      <w:r w:rsidR="004B0CB1" w:rsidRPr="00C45A81">
        <w:rPr>
          <w:rFonts w:ascii="Times New Roman" w:hAnsi="Times New Roman" w:cs="Times New Roman"/>
          <w:sz w:val="24"/>
          <w:szCs w:val="24"/>
        </w:rPr>
        <w:t xml:space="preserve"> </w:t>
      </w:r>
      <w:r w:rsidR="00837BC3">
        <w:rPr>
          <w:rFonts w:ascii="Times New Roman" w:hAnsi="Times New Roman" w:cs="Times New Roman"/>
          <w:sz w:val="24"/>
          <w:szCs w:val="24"/>
        </w:rPr>
        <w:t xml:space="preserve"> </w:t>
      </w:r>
    </w:p>
    <w:p w14:paraId="7606CB9B" w14:textId="40E11701" w:rsidR="00FB06C0" w:rsidRPr="00C45A81" w:rsidRDefault="00934AB1" w:rsidP="00692317">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838615925"/>
          <w:citation/>
        </w:sdtPr>
        <w:sdtEndPr/>
        <w:sdtContent>
          <w:r w:rsidR="00845F7F">
            <w:rPr>
              <w:rFonts w:ascii="Times New Roman" w:hAnsi="Times New Roman" w:cs="Times New Roman"/>
              <w:sz w:val="24"/>
              <w:szCs w:val="24"/>
            </w:rPr>
            <w:fldChar w:fldCharType="begin"/>
          </w:r>
          <w:r w:rsidR="00845F7F">
            <w:rPr>
              <w:rFonts w:ascii="Times New Roman" w:hAnsi="Times New Roman" w:cs="Times New Roman"/>
              <w:sz w:val="24"/>
              <w:szCs w:val="24"/>
            </w:rPr>
            <w:instrText xml:space="preserve"> CITATION Cia14 \l 1033 </w:instrText>
          </w:r>
          <w:r w:rsidR="00845F7F">
            <w:rPr>
              <w:rFonts w:ascii="Times New Roman" w:hAnsi="Times New Roman" w:cs="Times New Roman"/>
              <w:sz w:val="24"/>
              <w:szCs w:val="24"/>
            </w:rPr>
            <w:fldChar w:fldCharType="separate"/>
          </w:r>
          <w:r w:rsidR="00845F7F" w:rsidRPr="00845F7F">
            <w:rPr>
              <w:rFonts w:ascii="Times New Roman" w:hAnsi="Times New Roman" w:cs="Times New Roman"/>
              <w:noProof/>
              <w:sz w:val="24"/>
              <w:szCs w:val="24"/>
            </w:rPr>
            <w:t>(Ciani &amp; Romano, 2014)</w:t>
          </w:r>
          <w:r w:rsidR="00845F7F">
            <w:rPr>
              <w:rFonts w:ascii="Times New Roman" w:hAnsi="Times New Roman" w:cs="Times New Roman"/>
              <w:sz w:val="24"/>
              <w:szCs w:val="24"/>
            </w:rPr>
            <w:fldChar w:fldCharType="end"/>
          </w:r>
        </w:sdtContent>
      </w:sdt>
      <w:r w:rsidR="00BE516B" w:rsidRPr="00C45A81">
        <w:rPr>
          <w:rFonts w:ascii="Times New Roman" w:hAnsi="Times New Roman" w:cs="Times New Roman"/>
          <w:sz w:val="24"/>
          <w:szCs w:val="24"/>
        </w:rPr>
        <w:t xml:space="preserve"> establish</w:t>
      </w:r>
      <w:r w:rsidR="00EE25FE">
        <w:rPr>
          <w:rFonts w:ascii="Times New Roman" w:hAnsi="Times New Roman" w:cs="Times New Roman"/>
          <w:sz w:val="24"/>
          <w:szCs w:val="24"/>
        </w:rPr>
        <w:t>ed</w:t>
      </w:r>
      <w:r w:rsidR="00BE516B" w:rsidRPr="00C45A81">
        <w:rPr>
          <w:rFonts w:ascii="Times New Roman" w:hAnsi="Times New Roman" w:cs="Times New Roman"/>
          <w:sz w:val="24"/>
          <w:szCs w:val="24"/>
        </w:rPr>
        <w:t xml:space="preserve"> a link between the rate of expenditure increase and resilience</w:t>
      </w:r>
      <w:r w:rsidR="00790651" w:rsidRPr="00C45A81">
        <w:rPr>
          <w:rFonts w:ascii="Times New Roman" w:hAnsi="Times New Roman" w:cs="Times New Roman"/>
          <w:sz w:val="24"/>
          <w:szCs w:val="24"/>
        </w:rPr>
        <w:t xml:space="preserve">. They suggested that households with </w:t>
      </w:r>
      <w:r w:rsidR="00561694">
        <w:rPr>
          <w:rFonts w:ascii="Times New Roman" w:hAnsi="Times New Roman" w:cs="Times New Roman"/>
          <w:sz w:val="24"/>
          <w:szCs w:val="24"/>
        </w:rPr>
        <w:t>preliminary</w:t>
      </w:r>
      <w:r w:rsidR="00790651" w:rsidRPr="00C45A81">
        <w:rPr>
          <w:rFonts w:ascii="Times New Roman" w:hAnsi="Times New Roman" w:cs="Times New Roman"/>
          <w:sz w:val="24"/>
          <w:szCs w:val="24"/>
        </w:rPr>
        <w:t xml:space="preserve"> resilience had better long-term food security when faced with adversity.</w:t>
      </w:r>
      <w:r w:rsidR="00A97D3F">
        <w:rPr>
          <w:rFonts w:ascii="Times New Roman" w:hAnsi="Times New Roman" w:cs="Times New Roman"/>
          <w:sz w:val="24"/>
          <w:szCs w:val="24"/>
        </w:rPr>
        <w:t xml:space="preserve"> </w:t>
      </w:r>
      <w:sdt>
        <w:sdtPr>
          <w:rPr>
            <w:rFonts w:ascii="Times New Roman" w:hAnsi="Times New Roman" w:cs="Times New Roman"/>
            <w:sz w:val="24"/>
            <w:szCs w:val="24"/>
          </w:rPr>
          <w:id w:val="1503007726"/>
          <w:citation/>
        </w:sdtPr>
        <w:sdtEndPr/>
        <w:sdtContent>
          <w:r w:rsidR="00A97D3F">
            <w:rPr>
              <w:rFonts w:ascii="Times New Roman" w:hAnsi="Times New Roman" w:cs="Times New Roman"/>
              <w:sz w:val="24"/>
              <w:szCs w:val="24"/>
            </w:rPr>
            <w:fldChar w:fldCharType="begin"/>
          </w:r>
          <w:r w:rsidR="00A97D3F">
            <w:rPr>
              <w:rFonts w:ascii="Times New Roman" w:hAnsi="Times New Roman" w:cs="Times New Roman"/>
              <w:sz w:val="24"/>
              <w:szCs w:val="24"/>
            </w:rPr>
            <w:instrText xml:space="preserve"> CITATION Lok14 \l 1033 </w:instrText>
          </w:r>
          <w:r w:rsidR="00A97D3F">
            <w:rPr>
              <w:rFonts w:ascii="Times New Roman" w:hAnsi="Times New Roman" w:cs="Times New Roman"/>
              <w:sz w:val="24"/>
              <w:szCs w:val="24"/>
            </w:rPr>
            <w:fldChar w:fldCharType="separate"/>
          </w:r>
          <w:r w:rsidR="00A97D3F" w:rsidRPr="00A97D3F">
            <w:rPr>
              <w:rFonts w:ascii="Times New Roman" w:hAnsi="Times New Roman" w:cs="Times New Roman"/>
              <w:noProof/>
              <w:sz w:val="24"/>
              <w:szCs w:val="24"/>
            </w:rPr>
            <w:t>(Lokosang, Ramroop, &amp; Zewotir, 2014)</w:t>
          </w:r>
          <w:r w:rsidR="00A97D3F">
            <w:rPr>
              <w:rFonts w:ascii="Times New Roman" w:hAnsi="Times New Roman" w:cs="Times New Roman"/>
              <w:sz w:val="24"/>
              <w:szCs w:val="24"/>
            </w:rPr>
            <w:fldChar w:fldCharType="end"/>
          </w:r>
        </w:sdtContent>
      </w:sdt>
      <w:r w:rsidR="00A97D3F">
        <w:rPr>
          <w:rFonts w:ascii="Times New Roman" w:hAnsi="Times New Roman" w:cs="Times New Roman"/>
          <w:sz w:val="24"/>
          <w:szCs w:val="24"/>
        </w:rPr>
        <w:t xml:space="preserve"> </w:t>
      </w:r>
      <w:r w:rsidR="00520947" w:rsidRPr="00C45A81">
        <w:rPr>
          <w:rFonts w:ascii="Times New Roman" w:hAnsi="Times New Roman" w:cs="Times New Roman"/>
          <w:sz w:val="24"/>
          <w:szCs w:val="24"/>
        </w:rPr>
        <w:t>examined how resilience influences per capita food consumption and discovered a</w:t>
      </w:r>
      <w:r w:rsidR="00561694">
        <w:rPr>
          <w:rFonts w:ascii="Times New Roman" w:hAnsi="Times New Roman" w:cs="Times New Roman"/>
          <w:sz w:val="24"/>
          <w:szCs w:val="24"/>
        </w:rPr>
        <w:t xml:space="preserve"> </w:t>
      </w:r>
      <w:r w:rsidR="005F4329">
        <w:rPr>
          <w:rFonts w:ascii="Times New Roman" w:hAnsi="Times New Roman" w:cs="Times New Roman"/>
          <w:sz w:val="24"/>
          <w:szCs w:val="24"/>
        </w:rPr>
        <w:t>significant</w:t>
      </w:r>
      <w:r w:rsidR="00561694">
        <w:rPr>
          <w:rFonts w:ascii="Times New Roman" w:hAnsi="Times New Roman" w:cs="Times New Roman"/>
          <w:sz w:val="24"/>
          <w:szCs w:val="24"/>
        </w:rPr>
        <w:t xml:space="preserve"> connection </w:t>
      </w:r>
      <w:r w:rsidR="005F4329">
        <w:rPr>
          <w:rFonts w:ascii="Times New Roman" w:hAnsi="Times New Roman" w:cs="Times New Roman"/>
          <w:sz w:val="24"/>
          <w:szCs w:val="24"/>
        </w:rPr>
        <w:t>among</w:t>
      </w:r>
      <w:r w:rsidR="00520947" w:rsidRPr="00C45A81">
        <w:rPr>
          <w:rFonts w:ascii="Times New Roman" w:hAnsi="Times New Roman" w:cs="Times New Roman"/>
          <w:sz w:val="24"/>
          <w:szCs w:val="24"/>
        </w:rPr>
        <w:t xml:space="preserve"> household resilience and per </w:t>
      </w:r>
      <w:r w:rsidR="005F4329">
        <w:rPr>
          <w:rFonts w:ascii="Times New Roman" w:hAnsi="Times New Roman" w:cs="Times New Roman"/>
          <w:sz w:val="24"/>
          <w:szCs w:val="24"/>
        </w:rPr>
        <w:t>meal</w:t>
      </w:r>
      <w:r w:rsidR="00520947" w:rsidRPr="00C45A81">
        <w:rPr>
          <w:rFonts w:ascii="Times New Roman" w:hAnsi="Times New Roman" w:cs="Times New Roman"/>
          <w:sz w:val="24"/>
          <w:szCs w:val="24"/>
        </w:rPr>
        <w:t xml:space="preserve"> intake in</w:t>
      </w:r>
      <w:r w:rsidR="00561694">
        <w:rPr>
          <w:rFonts w:ascii="Times New Roman" w:hAnsi="Times New Roman" w:cs="Times New Roman"/>
          <w:sz w:val="24"/>
          <w:szCs w:val="24"/>
        </w:rPr>
        <w:t xml:space="preserve"> South Sudan </w:t>
      </w:r>
      <w:r w:rsidR="007E79FB" w:rsidRPr="00C45A81">
        <w:rPr>
          <w:rFonts w:ascii="Times New Roman" w:hAnsi="Times New Roman" w:cs="Times New Roman"/>
          <w:sz w:val="24"/>
          <w:szCs w:val="24"/>
        </w:rPr>
        <w:t>following the creation of resilience profiles for different places and populations.</w:t>
      </w:r>
      <w:r w:rsidR="002D2B41" w:rsidRPr="00C45A81">
        <w:rPr>
          <w:rFonts w:ascii="Times New Roman" w:hAnsi="Times New Roman" w:cs="Times New Roman"/>
          <w:sz w:val="24"/>
          <w:szCs w:val="24"/>
        </w:rPr>
        <w:t xml:space="preserve"> </w:t>
      </w:r>
      <w:sdt>
        <w:sdtPr>
          <w:rPr>
            <w:rFonts w:ascii="Times New Roman" w:hAnsi="Times New Roman" w:cs="Times New Roman"/>
            <w:sz w:val="24"/>
            <w:szCs w:val="24"/>
          </w:rPr>
          <w:id w:val="-45223597"/>
          <w:citation/>
        </w:sdtPr>
        <w:sdtEndPr/>
        <w:sdtContent>
          <w:r w:rsidR="004C78FE">
            <w:rPr>
              <w:rFonts w:ascii="Times New Roman" w:hAnsi="Times New Roman" w:cs="Times New Roman"/>
              <w:sz w:val="24"/>
              <w:szCs w:val="24"/>
            </w:rPr>
            <w:fldChar w:fldCharType="begin"/>
          </w:r>
          <w:r w:rsidR="004C78FE">
            <w:rPr>
              <w:rFonts w:ascii="Times New Roman" w:hAnsi="Times New Roman" w:cs="Times New Roman"/>
              <w:sz w:val="24"/>
              <w:szCs w:val="24"/>
            </w:rPr>
            <w:instrText xml:space="preserve"> CITATION Alf15 \l 1033 </w:instrText>
          </w:r>
          <w:r w:rsidR="004C78FE">
            <w:rPr>
              <w:rFonts w:ascii="Times New Roman" w:hAnsi="Times New Roman" w:cs="Times New Roman"/>
              <w:sz w:val="24"/>
              <w:szCs w:val="24"/>
            </w:rPr>
            <w:fldChar w:fldCharType="separate"/>
          </w:r>
          <w:r w:rsidR="004C78FE" w:rsidRPr="004C78FE">
            <w:rPr>
              <w:rFonts w:ascii="Times New Roman" w:hAnsi="Times New Roman" w:cs="Times New Roman"/>
              <w:noProof/>
              <w:sz w:val="24"/>
              <w:szCs w:val="24"/>
            </w:rPr>
            <w:t>(Alfani, Dabalen, Fisker, &amp; Molini, 2015)</w:t>
          </w:r>
          <w:r w:rsidR="004C78FE">
            <w:rPr>
              <w:rFonts w:ascii="Times New Roman" w:hAnsi="Times New Roman" w:cs="Times New Roman"/>
              <w:sz w:val="24"/>
              <w:szCs w:val="24"/>
            </w:rPr>
            <w:fldChar w:fldCharType="end"/>
          </w:r>
        </w:sdtContent>
      </w:sdt>
      <w:r w:rsidR="004C78FE">
        <w:rPr>
          <w:rFonts w:ascii="Times New Roman" w:hAnsi="Times New Roman" w:cs="Times New Roman"/>
          <w:sz w:val="24"/>
          <w:szCs w:val="24"/>
        </w:rPr>
        <w:t xml:space="preserve"> </w:t>
      </w:r>
      <w:r w:rsidR="002D2B41" w:rsidRPr="00C45A81">
        <w:rPr>
          <w:rFonts w:ascii="Times New Roman" w:hAnsi="Times New Roman" w:cs="Times New Roman"/>
          <w:sz w:val="24"/>
          <w:szCs w:val="24"/>
        </w:rPr>
        <w:t>in their study found out that household consumption is higher and more</w:t>
      </w:r>
      <w:r w:rsidR="002D1AE4" w:rsidRPr="00C45A81">
        <w:rPr>
          <w:rFonts w:ascii="Times New Roman" w:hAnsi="Times New Roman" w:cs="Times New Roman"/>
          <w:sz w:val="24"/>
          <w:szCs w:val="24"/>
        </w:rPr>
        <w:t>-</w:t>
      </w:r>
      <w:r w:rsidR="002D2B41" w:rsidRPr="00C45A81">
        <w:rPr>
          <w:rFonts w:ascii="Times New Roman" w:hAnsi="Times New Roman" w:cs="Times New Roman"/>
          <w:sz w:val="24"/>
          <w:szCs w:val="24"/>
        </w:rPr>
        <w:t>steady in resilient households than in non-resilient and chronically poor households</w:t>
      </w:r>
      <w:r w:rsidR="004A70A3" w:rsidRPr="00C45A81">
        <w:rPr>
          <w:rFonts w:ascii="Times New Roman" w:hAnsi="Times New Roman" w:cs="Times New Roman"/>
          <w:sz w:val="24"/>
          <w:szCs w:val="24"/>
        </w:rPr>
        <w:t>.</w:t>
      </w:r>
    </w:p>
    <w:p w14:paraId="529FBEF8" w14:textId="340F164C" w:rsidR="00270FA8" w:rsidRDefault="00A10F83" w:rsidP="00692317">
      <w:pPr>
        <w:pStyle w:val="Heading2"/>
        <w:numPr>
          <w:ilvl w:val="1"/>
          <w:numId w:val="8"/>
        </w:numPr>
        <w:spacing w:line="480" w:lineRule="auto"/>
        <w:jc w:val="both"/>
        <w:rPr>
          <w:rFonts w:ascii="Times New Roman" w:hAnsi="Times New Roman" w:cs="Times New Roman"/>
          <w:b/>
          <w:bCs/>
          <w:color w:val="auto"/>
          <w:sz w:val="24"/>
          <w:szCs w:val="24"/>
        </w:rPr>
      </w:pPr>
      <w:r w:rsidRPr="00C45A81">
        <w:rPr>
          <w:rFonts w:ascii="Times New Roman" w:hAnsi="Times New Roman" w:cs="Times New Roman"/>
          <w:color w:val="auto"/>
          <w:sz w:val="24"/>
          <w:szCs w:val="24"/>
        </w:rPr>
        <w:t xml:space="preserve"> </w:t>
      </w:r>
      <w:r w:rsidR="006D0FAE" w:rsidRPr="00C45A81">
        <w:rPr>
          <w:rFonts w:ascii="Times New Roman" w:hAnsi="Times New Roman" w:cs="Times New Roman"/>
          <w:color w:val="auto"/>
          <w:sz w:val="24"/>
          <w:szCs w:val="24"/>
        </w:rPr>
        <w:t xml:space="preserve"> </w:t>
      </w:r>
      <w:bookmarkStart w:id="53" w:name="_Toc101787199"/>
      <w:bookmarkStart w:id="54" w:name="_Toc113272415"/>
      <w:r w:rsidR="0066447A" w:rsidRPr="006E335F">
        <w:rPr>
          <w:rFonts w:ascii="Times New Roman" w:hAnsi="Times New Roman" w:cs="Times New Roman"/>
          <w:b/>
          <w:bCs/>
          <w:color w:val="auto"/>
          <w:sz w:val="24"/>
          <w:szCs w:val="24"/>
        </w:rPr>
        <w:t>Resilience: Concept and History</w:t>
      </w:r>
      <w:bookmarkEnd w:id="53"/>
      <w:bookmarkEnd w:id="54"/>
    </w:p>
    <w:p w14:paraId="541155EE" w14:textId="136636A8" w:rsidR="000C1AF4" w:rsidRPr="00C45A81" w:rsidRDefault="005C6C7F"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The </w:t>
      </w:r>
      <w:r w:rsidR="00944106">
        <w:rPr>
          <w:rFonts w:ascii="Times New Roman" w:hAnsi="Times New Roman" w:cs="Times New Roman"/>
          <w:sz w:val="24"/>
          <w:szCs w:val="24"/>
        </w:rPr>
        <w:t xml:space="preserve">term </w:t>
      </w:r>
      <w:r w:rsidRPr="00C45A81">
        <w:rPr>
          <w:rFonts w:ascii="Times New Roman" w:hAnsi="Times New Roman" w:cs="Times New Roman"/>
          <w:sz w:val="24"/>
          <w:szCs w:val="24"/>
        </w:rPr>
        <w:t xml:space="preserve"> </w:t>
      </w:r>
      <w:r w:rsidR="00975A08">
        <w:rPr>
          <w:rFonts w:ascii="Times New Roman" w:hAnsi="Times New Roman" w:cs="Times New Roman"/>
          <w:sz w:val="24"/>
          <w:szCs w:val="24"/>
        </w:rPr>
        <w:t>“</w:t>
      </w:r>
      <w:r w:rsidRPr="00C45A81">
        <w:rPr>
          <w:rFonts w:ascii="Times New Roman" w:hAnsi="Times New Roman" w:cs="Times New Roman"/>
          <w:sz w:val="24"/>
          <w:szCs w:val="24"/>
        </w:rPr>
        <w:t>resilience</w:t>
      </w:r>
      <w:r w:rsidR="00975A08">
        <w:rPr>
          <w:rFonts w:ascii="Times New Roman" w:hAnsi="Times New Roman" w:cs="Times New Roman"/>
          <w:sz w:val="24"/>
          <w:szCs w:val="24"/>
        </w:rPr>
        <w:t>”</w:t>
      </w:r>
      <w:r w:rsidRPr="00C45A81">
        <w:rPr>
          <w:rFonts w:ascii="Times New Roman" w:hAnsi="Times New Roman" w:cs="Times New Roman"/>
          <w:sz w:val="24"/>
          <w:szCs w:val="24"/>
        </w:rPr>
        <w:t xml:space="preserve"> is thought to have </w:t>
      </w:r>
      <w:r w:rsidR="00944106">
        <w:rPr>
          <w:rFonts w:ascii="Times New Roman" w:hAnsi="Times New Roman" w:cs="Times New Roman"/>
          <w:sz w:val="24"/>
          <w:szCs w:val="24"/>
        </w:rPr>
        <w:t>emerged</w:t>
      </w:r>
      <w:r w:rsidRPr="00C45A81">
        <w:rPr>
          <w:rFonts w:ascii="Times New Roman" w:hAnsi="Times New Roman" w:cs="Times New Roman"/>
          <w:sz w:val="24"/>
          <w:szCs w:val="24"/>
        </w:rPr>
        <w:t xml:space="preserve"> in ecology as a me</w:t>
      </w:r>
      <w:r w:rsidR="002B5152">
        <w:rPr>
          <w:rFonts w:ascii="Times New Roman" w:hAnsi="Times New Roman" w:cs="Times New Roman"/>
          <w:sz w:val="24"/>
          <w:szCs w:val="24"/>
        </w:rPr>
        <w:t xml:space="preserve">tric </w:t>
      </w:r>
      <w:r w:rsidRPr="00C45A81">
        <w:rPr>
          <w:rFonts w:ascii="Times New Roman" w:hAnsi="Times New Roman" w:cs="Times New Roman"/>
          <w:sz w:val="24"/>
          <w:szCs w:val="24"/>
        </w:rPr>
        <w:t xml:space="preserve">of a </w:t>
      </w:r>
      <w:r w:rsidR="002B5152">
        <w:rPr>
          <w:rFonts w:ascii="Times New Roman" w:hAnsi="Times New Roman" w:cs="Times New Roman"/>
          <w:sz w:val="24"/>
          <w:szCs w:val="24"/>
        </w:rPr>
        <w:t>platform</w:t>
      </w:r>
      <w:r w:rsidRPr="00C45A81">
        <w:rPr>
          <w:rFonts w:ascii="Times New Roman" w:hAnsi="Times New Roman" w:cs="Times New Roman"/>
          <w:sz w:val="24"/>
          <w:szCs w:val="24"/>
        </w:rPr>
        <w:t xml:space="preserve"> </w:t>
      </w:r>
      <w:r w:rsidR="002B5152">
        <w:rPr>
          <w:rFonts w:ascii="Times New Roman" w:hAnsi="Times New Roman" w:cs="Times New Roman"/>
          <w:sz w:val="24"/>
          <w:szCs w:val="24"/>
        </w:rPr>
        <w:t>flexibility</w:t>
      </w:r>
      <w:r w:rsidRPr="00C45A81">
        <w:rPr>
          <w:rFonts w:ascii="Times New Roman" w:hAnsi="Times New Roman" w:cs="Times New Roman"/>
          <w:sz w:val="24"/>
          <w:szCs w:val="24"/>
        </w:rPr>
        <w:t xml:space="preserve"> to withstand perturbation while maintaining the same interactions with state variables</w:t>
      </w:r>
      <w:sdt>
        <w:sdtPr>
          <w:rPr>
            <w:rFonts w:ascii="Times New Roman" w:hAnsi="Times New Roman" w:cs="Times New Roman"/>
            <w:sz w:val="24"/>
            <w:szCs w:val="24"/>
          </w:rPr>
          <w:id w:val="1438103226"/>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Pis12 \l 1033 </w:instrText>
          </w:r>
          <w:r w:rsidRPr="00C45A81">
            <w:rPr>
              <w:rFonts w:ascii="Times New Roman" w:hAnsi="Times New Roman" w:cs="Times New Roman"/>
              <w:sz w:val="24"/>
              <w:szCs w:val="24"/>
            </w:rPr>
            <w:fldChar w:fldCharType="separate"/>
          </w:r>
          <w:r w:rsidR="0004050A">
            <w:rPr>
              <w:rFonts w:ascii="Times New Roman" w:hAnsi="Times New Roman" w:cs="Times New Roman"/>
              <w:noProof/>
              <w:sz w:val="24"/>
              <w:szCs w:val="24"/>
            </w:rPr>
            <w:t xml:space="preserve"> </w:t>
          </w:r>
          <w:r w:rsidR="0004050A" w:rsidRPr="0004050A">
            <w:rPr>
              <w:rFonts w:ascii="Times New Roman" w:hAnsi="Times New Roman" w:cs="Times New Roman"/>
              <w:noProof/>
              <w:sz w:val="24"/>
              <w:szCs w:val="24"/>
            </w:rPr>
            <w:t>(Pisano, 2012)</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w:t>
      </w:r>
      <w:r w:rsidR="009A774D" w:rsidRPr="00C45A81">
        <w:rPr>
          <w:rFonts w:ascii="Times New Roman" w:hAnsi="Times New Roman" w:cs="Times New Roman"/>
          <w:sz w:val="24"/>
          <w:szCs w:val="24"/>
        </w:rPr>
        <w:t xml:space="preserve">In ecology, resilience is the </w:t>
      </w:r>
      <w:r w:rsidR="00975A08">
        <w:rPr>
          <w:rFonts w:ascii="Times New Roman" w:hAnsi="Times New Roman" w:cs="Times New Roman"/>
          <w:sz w:val="24"/>
          <w:szCs w:val="24"/>
        </w:rPr>
        <w:t xml:space="preserve">capability of a machine </w:t>
      </w:r>
      <w:r w:rsidR="009A774D" w:rsidRPr="00C45A81">
        <w:rPr>
          <w:rFonts w:ascii="Times New Roman" w:hAnsi="Times New Roman" w:cs="Times New Roman"/>
          <w:sz w:val="24"/>
          <w:szCs w:val="24"/>
        </w:rPr>
        <w:t xml:space="preserve">to take </w:t>
      </w:r>
      <w:r w:rsidR="0040043A" w:rsidRPr="00C45A81">
        <w:rPr>
          <w:rFonts w:ascii="Times New Roman" w:hAnsi="Times New Roman" w:cs="Times New Roman"/>
          <w:sz w:val="24"/>
          <w:szCs w:val="24"/>
        </w:rPr>
        <w:t xml:space="preserve">a </w:t>
      </w:r>
      <w:r w:rsidR="009A774D" w:rsidRPr="00C45A81">
        <w:rPr>
          <w:rFonts w:ascii="Times New Roman" w:hAnsi="Times New Roman" w:cs="Times New Roman"/>
          <w:sz w:val="24"/>
          <w:szCs w:val="24"/>
        </w:rPr>
        <w:t>certain amount of dis</w:t>
      </w:r>
      <w:r w:rsidR="00975A08">
        <w:rPr>
          <w:rFonts w:ascii="Times New Roman" w:hAnsi="Times New Roman" w:cs="Times New Roman"/>
          <w:sz w:val="24"/>
          <w:szCs w:val="24"/>
        </w:rPr>
        <w:t>ruption</w:t>
      </w:r>
      <w:r w:rsidR="009A774D" w:rsidRPr="00C45A81">
        <w:rPr>
          <w:rFonts w:ascii="Times New Roman" w:hAnsi="Times New Roman" w:cs="Times New Roman"/>
          <w:sz w:val="24"/>
          <w:szCs w:val="24"/>
        </w:rPr>
        <w:t xml:space="preserve"> before transitioning to a different state</w:t>
      </w:r>
      <w:r w:rsidR="004D6832" w:rsidRPr="00C45A81">
        <w:rPr>
          <w:rFonts w:ascii="Times New Roman" w:hAnsi="Times New Roman" w:cs="Times New Roman"/>
          <w:sz w:val="24"/>
          <w:szCs w:val="24"/>
        </w:rPr>
        <w:t xml:space="preserve">. </w:t>
      </w:r>
      <w:r w:rsidR="00E87717" w:rsidRPr="00C45A81">
        <w:rPr>
          <w:rFonts w:ascii="Times New Roman" w:hAnsi="Times New Roman" w:cs="Times New Roman"/>
          <w:sz w:val="24"/>
          <w:szCs w:val="24"/>
        </w:rPr>
        <w:t xml:space="preserve">The focus of resilience </w:t>
      </w:r>
      <w:r w:rsidR="00975A08">
        <w:rPr>
          <w:rFonts w:ascii="Times New Roman" w:hAnsi="Times New Roman" w:cs="Times New Roman"/>
          <w:sz w:val="24"/>
          <w:szCs w:val="24"/>
        </w:rPr>
        <w:t>philosophy</w:t>
      </w:r>
      <w:r w:rsidR="00E87717" w:rsidRPr="00C45A81">
        <w:rPr>
          <w:rFonts w:ascii="Times New Roman" w:hAnsi="Times New Roman" w:cs="Times New Roman"/>
          <w:sz w:val="24"/>
          <w:szCs w:val="24"/>
        </w:rPr>
        <w:t xml:space="preserve"> is on how </w:t>
      </w:r>
      <w:r w:rsidR="00975A08">
        <w:rPr>
          <w:rFonts w:ascii="Times New Roman" w:hAnsi="Times New Roman" w:cs="Times New Roman"/>
          <w:sz w:val="24"/>
          <w:szCs w:val="24"/>
        </w:rPr>
        <w:t xml:space="preserve">organization evolve and adapt despite </w:t>
      </w:r>
      <w:r w:rsidR="00E87717" w:rsidRPr="00C45A81">
        <w:rPr>
          <w:rFonts w:ascii="Times New Roman" w:hAnsi="Times New Roman" w:cs="Times New Roman"/>
          <w:sz w:val="24"/>
          <w:szCs w:val="24"/>
        </w:rPr>
        <w:t>disruption.</w:t>
      </w:r>
      <w:r w:rsidR="00DC655A" w:rsidRPr="00C45A81">
        <w:rPr>
          <w:rFonts w:ascii="Times New Roman" w:hAnsi="Times New Roman" w:cs="Times New Roman"/>
          <w:sz w:val="24"/>
          <w:szCs w:val="24"/>
        </w:rPr>
        <w:t xml:space="preserve"> In keeping with this stance on where resilience originated from,</w:t>
      </w:r>
      <w:r w:rsidR="009A76BF" w:rsidRPr="00C45A81">
        <w:rPr>
          <w:rFonts w:ascii="Times New Roman" w:hAnsi="Times New Roman" w:cs="Times New Roman"/>
          <w:sz w:val="24"/>
          <w:szCs w:val="24"/>
        </w:rPr>
        <w:t xml:space="preserve"> </w:t>
      </w:r>
      <w:r w:rsidR="007C7516">
        <w:rPr>
          <w:rFonts w:ascii="Times New Roman" w:hAnsi="Times New Roman" w:cs="Times New Roman"/>
          <w:sz w:val="24"/>
          <w:szCs w:val="24"/>
        </w:rPr>
        <w:t xml:space="preserve"> </w:t>
      </w:r>
      <w:sdt>
        <w:sdtPr>
          <w:rPr>
            <w:rFonts w:ascii="Times New Roman" w:hAnsi="Times New Roman" w:cs="Times New Roman"/>
            <w:sz w:val="24"/>
            <w:szCs w:val="24"/>
          </w:rPr>
          <w:id w:val="98218856"/>
          <w:citation/>
        </w:sdtPr>
        <w:sdtEndPr/>
        <w:sdtContent>
          <w:r w:rsidR="007C7516">
            <w:rPr>
              <w:rFonts w:ascii="Times New Roman" w:hAnsi="Times New Roman" w:cs="Times New Roman"/>
              <w:sz w:val="24"/>
              <w:szCs w:val="24"/>
            </w:rPr>
            <w:fldChar w:fldCharType="begin"/>
          </w:r>
          <w:r w:rsidR="007C7516">
            <w:rPr>
              <w:rFonts w:ascii="Times New Roman" w:hAnsi="Times New Roman" w:cs="Times New Roman"/>
              <w:sz w:val="24"/>
              <w:szCs w:val="24"/>
            </w:rPr>
            <w:instrText xml:space="preserve"> CITATION Fol06 \l 1033 </w:instrText>
          </w:r>
          <w:r w:rsidR="007C7516">
            <w:rPr>
              <w:rFonts w:ascii="Times New Roman" w:hAnsi="Times New Roman" w:cs="Times New Roman"/>
              <w:sz w:val="24"/>
              <w:szCs w:val="24"/>
            </w:rPr>
            <w:fldChar w:fldCharType="separate"/>
          </w:r>
          <w:r w:rsidR="007C7516" w:rsidRPr="007C7516">
            <w:rPr>
              <w:rFonts w:ascii="Times New Roman" w:hAnsi="Times New Roman" w:cs="Times New Roman"/>
              <w:noProof/>
              <w:sz w:val="24"/>
              <w:szCs w:val="24"/>
            </w:rPr>
            <w:t>(Folke, 2006)</w:t>
          </w:r>
          <w:r w:rsidR="007C7516">
            <w:rPr>
              <w:rFonts w:ascii="Times New Roman" w:hAnsi="Times New Roman" w:cs="Times New Roman"/>
              <w:sz w:val="24"/>
              <w:szCs w:val="24"/>
            </w:rPr>
            <w:fldChar w:fldCharType="end"/>
          </w:r>
        </w:sdtContent>
      </w:sdt>
      <w:r w:rsidR="00F91FBE" w:rsidRPr="00C45A81">
        <w:rPr>
          <w:rFonts w:ascii="Times New Roman" w:hAnsi="Times New Roman" w:cs="Times New Roman"/>
          <w:sz w:val="24"/>
          <w:szCs w:val="24"/>
        </w:rPr>
        <w:t xml:space="preserve"> </w:t>
      </w:r>
      <w:r w:rsidR="00EC66C7" w:rsidRPr="00C45A81">
        <w:rPr>
          <w:rFonts w:ascii="Times New Roman" w:hAnsi="Times New Roman" w:cs="Times New Roman"/>
          <w:sz w:val="24"/>
          <w:szCs w:val="24"/>
        </w:rPr>
        <w:t>maintained that the or</w:t>
      </w:r>
      <w:r w:rsidR="00BD3D62" w:rsidRPr="00C45A81">
        <w:rPr>
          <w:rFonts w:ascii="Times New Roman" w:hAnsi="Times New Roman" w:cs="Times New Roman"/>
          <w:sz w:val="24"/>
          <w:szCs w:val="24"/>
        </w:rPr>
        <w:t>i</w:t>
      </w:r>
      <w:r w:rsidR="00EC66C7" w:rsidRPr="00C45A81">
        <w:rPr>
          <w:rFonts w:ascii="Times New Roman" w:hAnsi="Times New Roman" w:cs="Times New Roman"/>
          <w:sz w:val="24"/>
          <w:szCs w:val="24"/>
        </w:rPr>
        <w:t>gin</w:t>
      </w:r>
      <w:r w:rsidR="009A76BF" w:rsidRPr="00C45A81">
        <w:rPr>
          <w:rFonts w:ascii="Times New Roman" w:hAnsi="Times New Roman" w:cs="Times New Roman"/>
          <w:sz w:val="24"/>
          <w:szCs w:val="24"/>
        </w:rPr>
        <w:t xml:space="preserve"> of resilience was born out of </w:t>
      </w:r>
      <w:r w:rsidR="0040043A" w:rsidRPr="00C45A81">
        <w:rPr>
          <w:rFonts w:ascii="Times New Roman" w:hAnsi="Times New Roman" w:cs="Times New Roman"/>
          <w:sz w:val="24"/>
          <w:szCs w:val="24"/>
        </w:rPr>
        <w:t>the</w:t>
      </w:r>
      <w:r w:rsidR="00EC66C7" w:rsidRPr="00C45A81">
        <w:rPr>
          <w:rFonts w:ascii="Times New Roman" w:hAnsi="Times New Roman" w:cs="Times New Roman"/>
          <w:sz w:val="24"/>
          <w:szCs w:val="24"/>
        </w:rPr>
        <w:t xml:space="preserve"> activities</w:t>
      </w:r>
      <w:r w:rsidR="009A76BF" w:rsidRPr="00C45A81">
        <w:rPr>
          <w:rFonts w:ascii="Times New Roman" w:hAnsi="Times New Roman" w:cs="Times New Roman"/>
          <w:sz w:val="24"/>
          <w:szCs w:val="24"/>
        </w:rPr>
        <w:t xml:space="preserve"> of inter</w:t>
      </w:r>
      <w:r w:rsidR="007A7520">
        <w:rPr>
          <w:rFonts w:ascii="Times New Roman" w:hAnsi="Times New Roman" w:cs="Times New Roman"/>
          <w:sz w:val="24"/>
          <w:szCs w:val="24"/>
        </w:rPr>
        <w:t>connected communities</w:t>
      </w:r>
      <w:r w:rsidR="009A76BF" w:rsidRPr="00C45A81">
        <w:rPr>
          <w:rFonts w:ascii="Times New Roman" w:hAnsi="Times New Roman" w:cs="Times New Roman"/>
          <w:sz w:val="24"/>
          <w:szCs w:val="24"/>
        </w:rPr>
        <w:t xml:space="preserve"> such as predators</w:t>
      </w:r>
      <w:r w:rsidR="00EC66C7" w:rsidRPr="00C45A81">
        <w:rPr>
          <w:rFonts w:ascii="Times New Roman" w:hAnsi="Times New Roman" w:cs="Times New Roman"/>
          <w:sz w:val="24"/>
          <w:szCs w:val="24"/>
        </w:rPr>
        <w:t>,</w:t>
      </w:r>
      <w:r w:rsidR="009A76BF" w:rsidRPr="00C45A81">
        <w:rPr>
          <w:rFonts w:ascii="Times New Roman" w:hAnsi="Times New Roman" w:cs="Times New Roman"/>
          <w:sz w:val="24"/>
          <w:szCs w:val="24"/>
        </w:rPr>
        <w:t xml:space="preserve"> and their </w:t>
      </w:r>
      <w:r w:rsidR="00A0287A">
        <w:rPr>
          <w:rFonts w:ascii="Times New Roman" w:hAnsi="Times New Roman" w:cs="Times New Roman"/>
          <w:sz w:val="24"/>
          <w:szCs w:val="24"/>
        </w:rPr>
        <w:t>behavioral</w:t>
      </w:r>
      <w:r w:rsidR="009A76BF" w:rsidRPr="00C45A81">
        <w:rPr>
          <w:rFonts w:ascii="Times New Roman" w:hAnsi="Times New Roman" w:cs="Times New Roman"/>
          <w:sz w:val="24"/>
          <w:szCs w:val="24"/>
        </w:rPr>
        <w:t xml:space="preserve"> re</w:t>
      </w:r>
      <w:r w:rsidR="00A0287A">
        <w:rPr>
          <w:rFonts w:ascii="Times New Roman" w:hAnsi="Times New Roman" w:cs="Times New Roman"/>
          <w:sz w:val="24"/>
          <w:szCs w:val="24"/>
        </w:rPr>
        <w:t xml:space="preserve">action </w:t>
      </w:r>
      <w:r w:rsidR="0040043A" w:rsidRPr="00C45A81">
        <w:rPr>
          <w:rFonts w:ascii="Times New Roman" w:hAnsi="Times New Roman" w:cs="Times New Roman"/>
          <w:sz w:val="24"/>
          <w:szCs w:val="24"/>
        </w:rPr>
        <w:t>concerning</w:t>
      </w:r>
      <w:r w:rsidR="009A76BF" w:rsidRPr="00C45A81">
        <w:rPr>
          <w:rFonts w:ascii="Times New Roman" w:hAnsi="Times New Roman" w:cs="Times New Roman"/>
          <w:sz w:val="24"/>
          <w:szCs w:val="24"/>
        </w:rPr>
        <w:t xml:space="preserve"> eco</w:t>
      </w:r>
      <w:r w:rsidR="00A0287A">
        <w:rPr>
          <w:rFonts w:ascii="Times New Roman" w:hAnsi="Times New Roman" w:cs="Times New Roman"/>
          <w:sz w:val="24"/>
          <w:szCs w:val="24"/>
        </w:rPr>
        <w:t>system principles</w:t>
      </w:r>
      <w:r w:rsidR="009A76BF" w:rsidRPr="00C45A81">
        <w:rPr>
          <w:rFonts w:ascii="Times New Roman" w:hAnsi="Times New Roman" w:cs="Times New Roman"/>
          <w:sz w:val="24"/>
          <w:szCs w:val="24"/>
        </w:rPr>
        <w:t xml:space="preserve"> in the 19</w:t>
      </w:r>
      <w:r w:rsidR="007A7520">
        <w:rPr>
          <w:rFonts w:ascii="Times New Roman" w:hAnsi="Times New Roman" w:cs="Times New Roman"/>
          <w:sz w:val="24"/>
          <w:szCs w:val="24"/>
        </w:rPr>
        <w:t>00s</w:t>
      </w:r>
      <w:r w:rsidR="00BD0ED4" w:rsidRPr="00C45A81">
        <w:rPr>
          <w:rFonts w:ascii="Times New Roman" w:hAnsi="Times New Roman" w:cs="Times New Roman"/>
          <w:sz w:val="24"/>
          <w:szCs w:val="24"/>
        </w:rPr>
        <w:t xml:space="preserve">. </w:t>
      </w:r>
      <w:r w:rsidR="0097407D">
        <w:rPr>
          <w:rFonts w:ascii="Times New Roman" w:hAnsi="Times New Roman" w:cs="Times New Roman"/>
          <w:sz w:val="24"/>
          <w:szCs w:val="24"/>
        </w:rPr>
        <w:t xml:space="preserve">To analyze </w:t>
      </w:r>
      <w:r w:rsidR="000C1AF4" w:rsidRPr="00C45A81">
        <w:rPr>
          <w:rFonts w:ascii="Times New Roman" w:hAnsi="Times New Roman" w:cs="Times New Roman"/>
          <w:sz w:val="24"/>
          <w:szCs w:val="24"/>
        </w:rPr>
        <w:t xml:space="preserve">resilience, </w:t>
      </w:r>
      <w:r w:rsidR="00451C6D">
        <w:rPr>
          <w:rFonts w:ascii="Times New Roman" w:hAnsi="Times New Roman" w:cs="Times New Roman"/>
          <w:sz w:val="24"/>
          <w:szCs w:val="24"/>
        </w:rPr>
        <w:t>panel data</w:t>
      </w:r>
      <w:r w:rsidR="000C1AF4" w:rsidRPr="00C45A81">
        <w:rPr>
          <w:rFonts w:ascii="Times New Roman" w:hAnsi="Times New Roman" w:cs="Times New Roman"/>
          <w:sz w:val="24"/>
          <w:szCs w:val="24"/>
        </w:rPr>
        <w:t xml:space="preserve"> are often used</w:t>
      </w:r>
      <w:r w:rsidR="000853FC">
        <w:rPr>
          <w:rFonts w:ascii="Times New Roman" w:hAnsi="Times New Roman" w:cs="Times New Roman"/>
          <w:sz w:val="24"/>
          <w:szCs w:val="24"/>
        </w:rPr>
        <w:t>,</w:t>
      </w:r>
      <w:r w:rsidR="000C1AF4" w:rsidRPr="00C45A81">
        <w:rPr>
          <w:rFonts w:ascii="Times New Roman" w:hAnsi="Times New Roman" w:cs="Times New Roman"/>
          <w:sz w:val="24"/>
          <w:szCs w:val="24"/>
        </w:rPr>
        <w:t xml:space="preserve"> although  panel data adds an intertemporal dimension to research, but they are costly to obtain and limited, particularly in</w:t>
      </w:r>
      <w:r w:rsidR="007A7520">
        <w:rPr>
          <w:rFonts w:ascii="Times New Roman" w:hAnsi="Times New Roman" w:cs="Times New Roman"/>
          <w:sz w:val="24"/>
          <w:szCs w:val="24"/>
        </w:rPr>
        <w:t xml:space="preserve"> emerging </w:t>
      </w:r>
      <w:r w:rsidR="000C1AF4" w:rsidRPr="00C45A81">
        <w:rPr>
          <w:rFonts w:ascii="Times New Roman" w:hAnsi="Times New Roman" w:cs="Times New Roman"/>
          <w:sz w:val="24"/>
          <w:szCs w:val="24"/>
        </w:rPr>
        <w:t>nations</w:t>
      </w:r>
      <w:sdt>
        <w:sdtPr>
          <w:rPr>
            <w:rFonts w:ascii="Times New Roman" w:hAnsi="Times New Roman" w:cs="Times New Roman"/>
            <w:sz w:val="24"/>
            <w:szCs w:val="24"/>
          </w:rPr>
          <w:id w:val="474182068"/>
          <w:citation/>
        </w:sdtPr>
        <w:sdtEndPr/>
        <w:sdtContent>
          <w:r w:rsidR="00D524C8" w:rsidRPr="00C45A81">
            <w:rPr>
              <w:rFonts w:ascii="Times New Roman" w:hAnsi="Times New Roman" w:cs="Times New Roman"/>
              <w:sz w:val="24"/>
              <w:szCs w:val="24"/>
            </w:rPr>
            <w:fldChar w:fldCharType="begin"/>
          </w:r>
          <w:r w:rsidR="00D524C8" w:rsidRPr="00C45A81">
            <w:rPr>
              <w:rFonts w:ascii="Times New Roman" w:hAnsi="Times New Roman" w:cs="Times New Roman"/>
              <w:sz w:val="24"/>
              <w:szCs w:val="24"/>
            </w:rPr>
            <w:instrText xml:space="preserve"> CITATION dEr16 \l 1033 </w:instrText>
          </w:r>
          <w:r w:rsidR="00D524C8" w:rsidRPr="00C45A81">
            <w:rPr>
              <w:rFonts w:ascii="Times New Roman" w:hAnsi="Times New Roman" w:cs="Times New Roman"/>
              <w:sz w:val="24"/>
              <w:szCs w:val="24"/>
            </w:rPr>
            <w:fldChar w:fldCharType="separate"/>
          </w:r>
          <w:r w:rsidR="0004050A">
            <w:rPr>
              <w:rFonts w:ascii="Times New Roman" w:hAnsi="Times New Roman" w:cs="Times New Roman"/>
              <w:noProof/>
              <w:sz w:val="24"/>
              <w:szCs w:val="24"/>
            </w:rPr>
            <w:t xml:space="preserve"> </w:t>
          </w:r>
          <w:r w:rsidR="0004050A" w:rsidRPr="0004050A">
            <w:rPr>
              <w:rFonts w:ascii="Times New Roman" w:hAnsi="Times New Roman" w:cs="Times New Roman"/>
              <w:noProof/>
              <w:sz w:val="24"/>
              <w:szCs w:val="24"/>
            </w:rPr>
            <w:t>(d’Errico, Garbero, &amp; Constas, 2016)</w:t>
          </w:r>
          <w:r w:rsidR="00D524C8" w:rsidRPr="00C45A81">
            <w:rPr>
              <w:rFonts w:ascii="Times New Roman" w:hAnsi="Times New Roman" w:cs="Times New Roman"/>
              <w:sz w:val="24"/>
              <w:szCs w:val="24"/>
            </w:rPr>
            <w:fldChar w:fldCharType="end"/>
          </w:r>
        </w:sdtContent>
      </w:sdt>
      <w:r w:rsidR="00D524C8" w:rsidRPr="00C45A81">
        <w:rPr>
          <w:rFonts w:ascii="Times New Roman" w:hAnsi="Times New Roman" w:cs="Times New Roman"/>
          <w:sz w:val="24"/>
          <w:szCs w:val="24"/>
        </w:rPr>
        <w:t xml:space="preserve">. </w:t>
      </w:r>
    </w:p>
    <w:p w14:paraId="0E76BD89" w14:textId="04250E59" w:rsidR="00D75B98" w:rsidRPr="00C45A81" w:rsidRDefault="005923E6"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Two types of shock have been identified and are often discussed in literature; they are idiosyncratic shocks (Food </w:t>
      </w:r>
      <w:r w:rsidR="000853FC">
        <w:rPr>
          <w:rFonts w:ascii="Times New Roman" w:hAnsi="Times New Roman" w:cs="Times New Roman"/>
          <w:sz w:val="24"/>
          <w:szCs w:val="24"/>
        </w:rPr>
        <w:t>crises</w:t>
      </w:r>
      <w:r w:rsidRPr="00C45A81">
        <w:rPr>
          <w:rFonts w:ascii="Times New Roman" w:hAnsi="Times New Roman" w:cs="Times New Roman"/>
          <w:sz w:val="24"/>
          <w:szCs w:val="24"/>
        </w:rPr>
        <w:t xml:space="preserve">) (e.g., diseases\illness or death that affects individual or </w:t>
      </w:r>
      <w:r w:rsidRPr="00C45A81">
        <w:rPr>
          <w:rFonts w:ascii="Times New Roman" w:hAnsi="Times New Roman" w:cs="Times New Roman"/>
          <w:sz w:val="24"/>
          <w:szCs w:val="24"/>
        </w:rPr>
        <w:lastRenderedPageBreak/>
        <w:t xml:space="preserve">household, </w:t>
      </w:r>
      <w:r w:rsidR="00C92BB1">
        <w:rPr>
          <w:rFonts w:ascii="Times New Roman" w:hAnsi="Times New Roman" w:cs="Times New Roman"/>
          <w:sz w:val="24"/>
          <w:szCs w:val="24"/>
        </w:rPr>
        <w:t>consuming nothing for the entire day</w:t>
      </w:r>
      <w:r w:rsidRPr="00C45A81">
        <w:rPr>
          <w:rFonts w:ascii="Times New Roman" w:hAnsi="Times New Roman" w:cs="Times New Roman"/>
          <w:sz w:val="24"/>
          <w:szCs w:val="24"/>
        </w:rPr>
        <w:t xml:space="preserve">) and covariate shocks that relates to Agricultural stress index (e.g. climate change) </w:t>
      </w:r>
      <w:sdt>
        <w:sdtPr>
          <w:rPr>
            <w:rFonts w:ascii="Times New Roman" w:hAnsi="Times New Roman" w:cs="Times New Roman"/>
            <w:sz w:val="24"/>
            <w:szCs w:val="24"/>
          </w:rPr>
          <w:id w:val="1873422856"/>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Ans19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(Ansah, Gardebroek, &amp; Ihle, 2019)</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Climate change-related shocks include those with quick occurrence (e.g. Floods, disease outbreaks and rises in the price of food) and those with longer effects (e.g. Droughts, </w:t>
      </w:r>
      <w:r w:rsidR="00B1159C">
        <w:rPr>
          <w:rFonts w:ascii="Times New Roman" w:hAnsi="Times New Roman" w:cs="Times New Roman"/>
          <w:sz w:val="24"/>
          <w:szCs w:val="24"/>
        </w:rPr>
        <w:t>consumer prices fluctuation and ecological pollution</w:t>
      </w:r>
      <w:r w:rsidRPr="00C45A81">
        <w:rPr>
          <w:rFonts w:ascii="Times New Roman" w:hAnsi="Times New Roman" w:cs="Times New Roman"/>
          <w:sz w:val="24"/>
          <w:szCs w:val="24"/>
        </w:rPr>
        <w:t xml:space="preserve">). All these are predicted to </w:t>
      </w:r>
      <w:r w:rsidR="00B1159C">
        <w:rPr>
          <w:rFonts w:ascii="Times New Roman" w:hAnsi="Times New Roman" w:cs="Times New Roman"/>
          <w:sz w:val="24"/>
          <w:szCs w:val="24"/>
        </w:rPr>
        <w:t>cause</w:t>
      </w:r>
      <w:r w:rsidRPr="00C45A81">
        <w:rPr>
          <w:rFonts w:ascii="Times New Roman" w:hAnsi="Times New Roman" w:cs="Times New Roman"/>
          <w:sz w:val="24"/>
          <w:szCs w:val="24"/>
        </w:rPr>
        <w:t xml:space="preserve"> </w:t>
      </w:r>
      <w:r w:rsidR="00B1159C">
        <w:rPr>
          <w:rFonts w:ascii="Times New Roman" w:hAnsi="Times New Roman" w:cs="Times New Roman"/>
          <w:sz w:val="24"/>
          <w:szCs w:val="24"/>
        </w:rPr>
        <w:t>growing</w:t>
      </w:r>
      <w:r w:rsidRPr="00C45A81">
        <w:rPr>
          <w:rFonts w:ascii="Times New Roman" w:hAnsi="Times New Roman" w:cs="Times New Roman"/>
          <w:sz w:val="24"/>
          <w:szCs w:val="24"/>
        </w:rPr>
        <w:t xml:space="preserve"> implications on household livelihoods, both in </w:t>
      </w:r>
      <w:r w:rsidR="00B1159C">
        <w:rPr>
          <w:rFonts w:ascii="Times New Roman" w:hAnsi="Times New Roman" w:cs="Times New Roman"/>
          <w:sz w:val="24"/>
          <w:szCs w:val="24"/>
        </w:rPr>
        <w:t>respect to prevalence</w:t>
      </w:r>
      <w:r w:rsidRPr="00C45A81">
        <w:rPr>
          <w:rFonts w:ascii="Times New Roman" w:hAnsi="Times New Roman" w:cs="Times New Roman"/>
          <w:sz w:val="24"/>
          <w:szCs w:val="24"/>
        </w:rPr>
        <w:t>, and</w:t>
      </w:r>
      <w:r w:rsidR="00B1159C">
        <w:rPr>
          <w:rFonts w:ascii="Times New Roman" w:hAnsi="Times New Roman" w:cs="Times New Roman"/>
          <w:sz w:val="24"/>
          <w:szCs w:val="24"/>
        </w:rPr>
        <w:t xml:space="preserve"> magnitude</w:t>
      </w:r>
      <w:r w:rsidRPr="00C45A81">
        <w:rPr>
          <w:rFonts w:ascii="Times New Roman" w:hAnsi="Times New Roman" w:cs="Times New Roman"/>
          <w:sz w:val="24"/>
          <w:szCs w:val="24"/>
        </w:rPr>
        <w:t xml:space="preserve">, with potentially substantial consequences for their vulnerability levels </w:t>
      </w:r>
      <w:sdt>
        <w:sdtPr>
          <w:rPr>
            <w:rFonts w:ascii="Times New Roman" w:hAnsi="Times New Roman" w:cs="Times New Roman"/>
            <w:sz w:val="24"/>
            <w:szCs w:val="24"/>
          </w:rPr>
          <w:id w:val="-1847317161"/>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Bén12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(Béné, Wood, Newsham, &amp; Davies, 2012)</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w:t>
      </w:r>
    </w:p>
    <w:p w14:paraId="2AB05407" w14:textId="1B6ADD25" w:rsidR="008E52AA" w:rsidRPr="00C45A81" w:rsidRDefault="005923E6"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  Short-term </w:t>
      </w:r>
      <w:r w:rsidR="00FC2A1A">
        <w:rPr>
          <w:rFonts w:ascii="Times New Roman" w:hAnsi="Times New Roman" w:cs="Times New Roman"/>
          <w:sz w:val="24"/>
          <w:szCs w:val="24"/>
        </w:rPr>
        <w:t>disruptions</w:t>
      </w:r>
      <w:r w:rsidRPr="00C45A81">
        <w:rPr>
          <w:rFonts w:ascii="Times New Roman" w:hAnsi="Times New Roman" w:cs="Times New Roman"/>
          <w:sz w:val="24"/>
          <w:szCs w:val="24"/>
        </w:rPr>
        <w:t xml:space="preserve"> are harmful not </w:t>
      </w:r>
      <w:r w:rsidR="00FC2A1A">
        <w:rPr>
          <w:rFonts w:ascii="Times New Roman" w:hAnsi="Times New Roman" w:cs="Times New Roman"/>
          <w:sz w:val="24"/>
          <w:szCs w:val="24"/>
        </w:rPr>
        <w:t>just</w:t>
      </w:r>
      <w:r w:rsidRPr="00C45A81">
        <w:rPr>
          <w:rFonts w:ascii="Times New Roman" w:hAnsi="Times New Roman" w:cs="Times New Roman"/>
          <w:sz w:val="24"/>
          <w:szCs w:val="24"/>
        </w:rPr>
        <w:t xml:space="preserve"> because of their</w:t>
      </w:r>
      <w:r w:rsidR="00FC2A1A">
        <w:rPr>
          <w:rFonts w:ascii="Times New Roman" w:hAnsi="Times New Roman" w:cs="Times New Roman"/>
          <w:sz w:val="24"/>
          <w:szCs w:val="24"/>
        </w:rPr>
        <w:t xml:space="preserve"> negative</w:t>
      </w:r>
      <w:r w:rsidRPr="00C45A81">
        <w:rPr>
          <w:rFonts w:ascii="Times New Roman" w:hAnsi="Times New Roman" w:cs="Times New Roman"/>
          <w:sz w:val="24"/>
          <w:szCs w:val="24"/>
        </w:rPr>
        <w:t xml:space="preserve"> impacts but </w:t>
      </w:r>
      <w:r w:rsidR="00FC2A1A">
        <w:rPr>
          <w:rFonts w:ascii="Times New Roman" w:hAnsi="Times New Roman" w:cs="Times New Roman"/>
          <w:sz w:val="24"/>
          <w:szCs w:val="24"/>
        </w:rPr>
        <w:t xml:space="preserve">mostly </w:t>
      </w:r>
      <w:r w:rsidRPr="00C45A81">
        <w:rPr>
          <w:rFonts w:ascii="Times New Roman" w:hAnsi="Times New Roman" w:cs="Times New Roman"/>
          <w:sz w:val="24"/>
          <w:szCs w:val="24"/>
        </w:rPr>
        <w:t xml:space="preserve">because of their </w:t>
      </w:r>
      <w:r w:rsidR="00FC2A1A">
        <w:rPr>
          <w:rFonts w:ascii="Times New Roman" w:hAnsi="Times New Roman" w:cs="Times New Roman"/>
          <w:sz w:val="24"/>
          <w:szCs w:val="24"/>
        </w:rPr>
        <w:t>lengthy</w:t>
      </w:r>
      <w:r w:rsidRPr="00C45A81">
        <w:rPr>
          <w:rFonts w:ascii="Times New Roman" w:hAnsi="Times New Roman" w:cs="Times New Roman"/>
          <w:sz w:val="24"/>
          <w:szCs w:val="24"/>
        </w:rPr>
        <w:t xml:space="preserve"> implications. As a result of today’s challenges, such as </w:t>
      </w:r>
      <w:r w:rsidR="00FC2A1A">
        <w:rPr>
          <w:rFonts w:ascii="Times New Roman" w:hAnsi="Times New Roman" w:cs="Times New Roman"/>
          <w:sz w:val="24"/>
          <w:szCs w:val="24"/>
        </w:rPr>
        <w:t>outbreaks</w:t>
      </w:r>
      <w:r w:rsidRPr="00C45A81">
        <w:rPr>
          <w:rFonts w:ascii="Times New Roman" w:hAnsi="Times New Roman" w:cs="Times New Roman"/>
          <w:sz w:val="24"/>
          <w:szCs w:val="24"/>
        </w:rPr>
        <w:t xml:space="preserve">, </w:t>
      </w:r>
      <w:r w:rsidR="00FC2A1A">
        <w:rPr>
          <w:rFonts w:ascii="Times New Roman" w:hAnsi="Times New Roman" w:cs="Times New Roman"/>
          <w:sz w:val="24"/>
          <w:szCs w:val="24"/>
        </w:rPr>
        <w:t>environmental degradation</w:t>
      </w:r>
      <w:r w:rsidRPr="00C45A81">
        <w:rPr>
          <w:rFonts w:ascii="Times New Roman" w:hAnsi="Times New Roman" w:cs="Times New Roman"/>
          <w:sz w:val="24"/>
          <w:szCs w:val="24"/>
        </w:rPr>
        <w:t>,</w:t>
      </w:r>
      <w:r w:rsidR="00FC2A1A">
        <w:rPr>
          <w:rFonts w:ascii="Times New Roman" w:hAnsi="Times New Roman" w:cs="Times New Roman"/>
          <w:sz w:val="24"/>
          <w:szCs w:val="24"/>
        </w:rPr>
        <w:t xml:space="preserve"> </w:t>
      </w:r>
      <w:r w:rsidRPr="00C45A81">
        <w:rPr>
          <w:rFonts w:ascii="Times New Roman" w:hAnsi="Times New Roman" w:cs="Times New Roman"/>
          <w:sz w:val="24"/>
          <w:szCs w:val="24"/>
        </w:rPr>
        <w:t xml:space="preserve">and </w:t>
      </w:r>
      <w:r w:rsidR="00FC2A1A">
        <w:rPr>
          <w:rFonts w:ascii="Times New Roman" w:hAnsi="Times New Roman" w:cs="Times New Roman"/>
          <w:sz w:val="24"/>
          <w:szCs w:val="24"/>
        </w:rPr>
        <w:t>natural resources depletion</w:t>
      </w:r>
      <w:r w:rsidR="00866497">
        <w:rPr>
          <w:rFonts w:ascii="Times New Roman" w:hAnsi="Times New Roman" w:cs="Times New Roman"/>
          <w:sz w:val="24"/>
          <w:szCs w:val="24"/>
        </w:rPr>
        <w:t xml:space="preserve"> </w:t>
      </w:r>
      <w:r w:rsidRPr="00C45A81">
        <w:rPr>
          <w:rFonts w:ascii="Times New Roman" w:hAnsi="Times New Roman" w:cs="Times New Roman"/>
          <w:sz w:val="24"/>
          <w:szCs w:val="24"/>
        </w:rPr>
        <w:t xml:space="preserve">worsen in the future, </w:t>
      </w:r>
      <w:r w:rsidR="00866497">
        <w:rPr>
          <w:rFonts w:ascii="Times New Roman" w:hAnsi="Times New Roman" w:cs="Times New Roman"/>
          <w:sz w:val="24"/>
          <w:szCs w:val="24"/>
        </w:rPr>
        <w:t>will result to hunger and starvation</w:t>
      </w:r>
      <w:r w:rsidRPr="00C45A81">
        <w:rPr>
          <w:rFonts w:ascii="Times New Roman" w:hAnsi="Times New Roman" w:cs="Times New Roman"/>
          <w:sz w:val="24"/>
          <w:szCs w:val="24"/>
        </w:rPr>
        <w:t>.</w:t>
      </w:r>
      <w:r w:rsidR="00866497">
        <w:rPr>
          <w:rFonts w:ascii="Times New Roman" w:hAnsi="Times New Roman" w:cs="Times New Roman"/>
          <w:sz w:val="24"/>
          <w:szCs w:val="24"/>
        </w:rPr>
        <w:t xml:space="preserve"> </w:t>
      </w:r>
      <w:r w:rsidRPr="00C45A81">
        <w:rPr>
          <w:rFonts w:ascii="Times New Roman" w:hAnsi="Times New Roman" w:cs="Times New Roman"/>
          <w:sz w:val="24"/>
          <w:szCs w:val="24"/>
        </w:rPr>
        <w:t xml:space="preserve">Children </w:t>
      </w:r>
      <w:r w:rsidR="00866497">
        <w:rPr>
          <w:rFonts w:ascii="Times New Roman" w:hAnsi="Times New Roman" w:cs="Times New Roman"/>
          <w:sz w:val="24"/>
          <w:szCs w:val="24"/>
        </w:rPr>
        <w:t>from highly adaptable families</w:t>
      </w:r>
      <w:r w:rsidRPr="00C45A81">
        <w:rPr>
          <w:rFonts w:ascii="Times New Roman" w:hAnsi="Times New Roman" w:cs="Times New Roman"/>
          <w:sz w:val="24"/>
          <w:szCs w:val="24"/>
        </w:rPr>
        <w:t xml:space="preserve"> are more </w:t>
      </w:r>
      <w:r w:rsidR="007C427F">
        <w:rPr>
          <w:rFonts w:ascii="Times New Roman" w:hAnsi="Times New Roman" w:cs="Times New Roman"/>
          <w:sz w:val="24"/>
          <w:szCs w:val="24"/>
        </w:rPr>
        <w:t>prone</w:t>
      </w:r>
      <w:r w:rsidRPr="00C45A81">
        <w:rPr>
          <w:rFonts w:ascii="Times New Roman" w:hAnsi="Times New Roman" w:cs="Times New Roman"/>
          <w:sz w:val="24"/>
          <w:szCs w:val="24"/>
        </w:rPr>
        <w:t xml:space="preserve"> to be well-</w:t>
      </w:r>
      <w:r w:rsidR="007C427F">
        <w:rPr>
          <w:rFonts w:ascii="Times New Roman" w:hAnsi="Times New Roman" w:cs="Times New Roman"/>
          <w:sz w:val="24"/>
          <w:szCs w:val="24"/>
        </w:rPr>
        <w:t>fed</w:t>
      </w:r>
      <w:r w:rsidRPr="00C45A81">
        <w:rPr>
          <w:rFonts w:ascii="Times New Roman" w:hAnsi="Times New Roman" w:cs="Times New Roman"/>
          <w:sz w:val="24"/>
          <w:szCs w:val="24"/>
        </w:rPr>
        <w:t xml:space="preserve"> and </w:t>
      </w:r>
      <w:r w:rsidR="007C427F">
        <w:rPr>
          <w:rFonts w:ascii="Times New Roman" w:hAnsi="Times New Roman" w:cs="Times New Roman"/>
          <w:sz w:val="24"/>
          <w:szCs w:val="24"/>
        </w:rPr>
        <w:t>knowledgeable</w:t>
      </w:r>
      <w:r w:rsidRPr="00C45A81">
        <w:rPr>
          <w:rFonts w:ascii="Times New Roman" w:hAnsi="Times New Roman" w:cs="Times New Roman"/>
          <w:sz w:val="24"/>
          <w:szCs w:val="24"/>
        </w:rPr>
        <w:t>, and as adults</w:t>
      </w:r>
      <w:r w:rsidR="007C427F">
        <w:rPr>
          <w:rFonts w:ascii="Times New Roman" w:hAnsi="Times New Roman" w:cs="Times New Roman"/>
          <w:sz w:val="24"/>
          <w:szCs w:val="24"/>
        </w:rPr>
        <w:t>, will be able to recover quickly from shocks</w:t>
      </w:r>
      <w:r w:rsidRPr="00C45A81">
        <w:rPr>
          <w:rFonts w:ascii="Times New Roman" w:hAnsi="Times New Roman" w:cs="Times New Roman"/>
          <w:sz w:val="24"/>
          <w:szCs w:val="24"/>
        </w:rPr>
        <w:t xml:space="preserve"> </w:t>
      </w:r>
      <w:sdt>
        <w:sdtPr>
          <w:rPr>
            <w:rFonts w:ascii="Times New Roman" w:hAnsi="Times New Roman" w:cs="Times New Roman"/>
            <w:sz w:val="24"/>
            <w:szCs w:val="24"/>
          </w:rPr>
          <w:id w:val="198366376"/>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Hod14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(Hoddinott, 2014)</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Given the substantial body of evidence suggesting that not only can shock and stressors have immediate consequences on households, but this approach is also essential in the context of tackling food insecurity. </w:t>
      </w:r>
      <w:r w:rsidR="008E52AA" w:rsidRPr="00C45A81">
        <w:rPr>
          <w:rFonts w:ascii="Times New Roman" w:hAnsi="Times New Roman" w:cs="Times New Roman"/>
          <w:sz w:val="24"/>
          <w:szCs w:val="24"/>
        </w:rPr>
        <w:t xml:space="preserve">Existing research frequently use a variety of food security and resilience indicators, </w:t>
      </w:r>
      <w:r w:rsidR="00E41B86">
        <w:rPr>
          <w:rFonts w:ascii="Times New Roman" w:hAnsi="Times New Roman" w:cs="Times New Roman"/>
          <w:sz w:val="24"/>
          <w:szCs w:val="24"/>
        </w:rPr>
        <w:t xml:space="preserve"> </w:t>
      </w:r>
      <w:r w:rsidR="008E52AA" w:rsidRPr="00C45A81">
        <w:rPr>
          <w:rFonts w:ascii="Times New Roman" w:hAnsi="Times New Roman" w:cs="Times New Roman"/>
          <w:sz w:val="24"/>
          <w:szCs w:val="24"/>
        </w:rPr>
        <w:t xml:space="preserve">d’Errico, Garbero and Constas (2016) discovered that </w:t>
      </w:r>
      <w:r w:rsidR="00DA4795">
        <w:rPr>
          <w:rFonts w:ascii="Times New Roman" w:hAnsi="Times New Roman" w:cs="Times New Roman"/>
          <w:sz w:val="24"/>
          <w:szCs w:val="24"/>
        </w:rPr>
        <w:t>individuals cope</w:t>
      </w:r>
      <w:r w:rsidR="008E52AA" w:rsidRPr="00C45A81">
        <w:rPr>
          <w:rFonts w:ascii="Times New Roman" w:hAnsi="Times New Roman" w:cs="Times New Roman"/>
          <w:sz w:val="24"/>
          <w:szCs w:val="24"/>
        </w:rPr>
        <w:t xml:space="preserve"> with </w:t>
      </w:r>
      <w:r w:rsidR="00DA4795">
        <w:rPr>
          <w:rFonts w:ascii="Times New Roman" w:hAnsi="Times New Roman" w:cs="Times New Roman"/>
          <w:sz w:val="24"/>
          <w:szCs w:val="24"/>
        </w:rPr>
        <w:t>shocks</w:t>
      </w:r>
      <w:r w:rsidR="008E52AA" w:rsidRPr="00C45A81">
        <w:rPr>
          <w:rFonts w:ascii="Times New Roman" w:hAnsi="Times New Roman" w:cs="Times New Roman"/>
          <w:sz w:val="24"/>
          <w:szCs w:val="24"/>
        </w:rPr>
        <w:t xml:space="preserve"> in a variety of ways, thus created a breakdown of numerous definitions:</w:t>
      </w:r>
      <w:r w:rsidR="00DA4795">
        <w:rPr>
          <w:rFonts w:ascii="Times New Roman" w:hAnsi="Times New Roman" w:cs="Times New Roman"/>
          <w:sz w:val="24"/>
          <w:szCs w:val="24"/>
        </w:rPr>
        <w:t xml:space="preserve"> (1) “R</w:t>
      </w:r>
      <w:r w:rsidR="008E52AA" w:rsidRPr="00C45A81">
        <w:rPr>
          <w:rFonts w:ascii="Times New Roman" w:hAnsi="Times New Roman" w:cs="Times New Roman"/>
          <w:sz w:val="24"/>
          <w:szCs w:val="24"/>
        </w:rPr>
        <w:t>esilience is a capability</w:t>
      </w:r>
      <w:r w:rsidR="00DA4795">
        <w:rPr>
          <w:rFonts w:ascii="Times New Roman" w:hAnsi="Times New Roman" w:cs="Times New Roman"/>
          <w:sz w:val="24"/>
          <w:szCs w:val="24"/>
        </w:rPr>
        <w:t xml:space="preserve"> that </w:t>
      </w:r>
      <w:r w:rsidR="008E52AA" w:rsidRPr="00C45A81">
        <w:rPr>
          <w:rFonts w:ascii="Times New Roman" w:hAnsi="Times New Roman" w:cs="Times New Roman"/>
          <w:sz w:val="24"/>
          <w:szCs w:val="24"/>
        </w:rPr>
        <w:t xml:space="preserve">may be </w:t>
      </w:r>
      <w:r w:rsidR="00DA4795">
        <w:rPr>
          <w:rFonts w:ascii="Times New Roman" w:hAnsi="Times New Roman" w:cs="Times New Roman"/>
          <w:sz w:val="24"/>
          <w:szCs w:val="24"/>
        </w:rPr>
        <w:t>foreseen, justified, or produced using a combination of circumstances</w:t>
      </w:r>
      <w:r w:rsidR="00825F90">
        <w:rPr>
          <w:rFonts w:ascii="Times New Roman" w:hAnsi="Times New Roman" w:cs="Times New Roman"/>
          <w:sz w:val="24"/>
          <w:szCs w:val="24"/>
        </w:rPr>
        <w:t>” and</w:t>
      </w:r>
      <w:r w:rsidR="0096664A">
        <w:rPr>
          <w:rFonts w:ascii="Times New Roman" w:hAnsi="Times New Roman" w:cs="Times New Roman"/>
          <w:sz w:val="24"/>
          <w:szCs w:val="24"/>
        </w:rPr>
        <w:t xml:space="preserve"> </w:t>
      </w:r>
      <w:r w:rsidR="00DA4795">
        <w:rPr>
          <w:rFonts w:ascii="Times New Roman" w:hAnsi="Times New Roman" w:cs="Times New Roman"/>
          <w:sz w:val="24"/>
          <w:szCs w:val="24"/>
        </w:rPr>
        <w:t>(2)</w:t>
      </w:r>
      <w:r w:rsidR="008E52AA" w:rsidRPr="00C45A81">
        <w:rPr>
          <w:rFonts w:ascii="Times New Roman" w:hAnsi="Times New Roman" w:cs="Times New Roman"/>
          <w:sz w:val="24"/>
          <w:szCs w:val="24"/>
        </w:rPr>
        <w:t xml:space="preserve"> </w:t>
      </w:r>
      <w:r w:rsidR="00DA4795">
        <w:rPr>
          <w:rFonts w:ascii="Times New Roman" w:hAnsi="Times New Roman" w:cs="Times New Roman"/>
          <w:sz w:val="24"/>
          <w:szCs w:val="24"/>
        </w:rPr>
        <w:t xml:space="preserve">Resilience </w:t>
      </w:r>
      <w:r w:rsidR="008E52AA" w:rsidRPr="00C45A81">
        <w:rPr>
          <w:rFonts w:ascii="Times New Roman" w:hAnsi="Times New Roman" w:cs="Times New Roman"/>
          <w:sz w:val="24"/>
          <w:szCs w:val="24"/>
        </w:rPr>
        <w:t>can be described as a capacity that predicts well-being once it has been formed as a variable</w:t>
      </w:r>
      <w:r w:rsidR="00866497">
        <w:rPr>
          <w:rFonts w:ascii="Times New Roman" w:hAnsi="Times New Roman" w:cs="Times New Roman"/>
          <w:sz w:val="24"/>
          <w:szCs w:val="24"/>
        </w:rPr>
        <w:t>.</w:t>
      </w:r>
    </w:p>
    <w:p w14:paraId="49945494" w14:textId="61CC3EA7" w:rsidR="008E52AA" w:rsidRPr="00C45A81" w:rsidRDefault="008E52AA"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As a result of the definitions adopted by</w:t>
      </w:r>
      <w:r w:rsidR="00471106">
        <w:rPr>
          <w:rFonts w:ascii="Times New Roman" w:hAnsi="Times New Roman" w:cs="Times New Roman"/>
          <w:sz w:val="24"/>
          <w:szCs w:val="24"/>
        </w:rPr>
        <w:t xml:space="preserve"> </w:t>
      </w:r>
      <w:sdt>
        <w:sdtPr>
          <w:rPr>
            <w:rFonts w:ascii="Times New Roman" w:hAnsi="Times New Roman" w:cs="Times New Roman"/>
            <w:sz w:val="24"/>
            <w:szCs w:val="24"/>
          </w:rPr>
          <w:id w:val="-665095334"/>
          <w:citation/>
        </w:sdtPr>
        <w:sdtEndPr/>
        <w:sdtContent>
          <w:r w:rsidR="00E41B86">
            <w:rPr>
              <w:rFonts w:ascii="Times New Roman" w:hAnsi="Times New Roman" w:cs="Times New Roman"/>
              <w:sz w:val="24"/>
              <w:szCs w:val="24"/>
            </w:rPr>
            <w:fldChar w:fldCharType="begin"/>
          </w:r>
          <w:r w:rsidR="00E41B86">
            <w:rPr>
              <w:rFonts w:ascii="Times New Roman" w:hAnsi="Times New Roman" w:cs="Times New Roman"/>
              <w:sz w:val="24"/>
              <w:szCs w:val="24"/>
            </w:rPr>
            <w:instrText xml:space="preserve"> CITATION dEr16 \l 1033 </w:instrText>
          </w:r>
          <w:r w:rsidR="00E41B86">
            <w:rPr>
              <w:rFonts w:ascii="Times New Roman" w:hAnsi="Times New Roman" w:cs="Times New Roman"/>
              <w:sz w:val="24"/>
              <w:szCs w:val="24"/>
            </w:rPr>
            <w:fldChar w:fldCharType="separate"/>
          </w:r>
          <w:r w:rsidR="00E41B86" w:rsidRPr="00E41B86">
            <w:rPr>
              <w:rFonts w:ascii="Times New Roman" w:hAnsi="Times New Roman" w:cs="Times New Roman"/>
              <w:noProof/>
              <w:sz w:val="24"/>
              <w:szCs w:val="24"/>
            </w:rPr>
            <w:t>(d’Errico, Garbero, &amp; Constas, 2016)</w:t>
          </w:r>
          <w:r w:rsidR="00E41B86">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resilience is </w:t>
      </w:r>
      <w:r w:rsidR="00097C5E">
        <w:rPr>
          <w:rFonts w:ascii="Times New Roman" w:hAnsi="Times New Roman" w:cs="Times New Roman"/>
          <w:sz w:val="24"/>
          <w:szCs w:val="24"/>
        </w:rPr>
        <w:t>examined</w:t>
      </w:r>
      <w:r w:rsidRPr="00C45A81">
        <w:rPr>
          <w:rFonts w:ascii="Times New Roman" w:hAnsi="Times New Roman" w:cs="Times New Roman"/>
          <w:sz w:val="24"/>
          <w:szCs w:val="24"/>
        </w:rPr>
        <w:t xml:space="preserve"> as an ind</w:t>
      </w:r>
      <w:r w:rsidR="00097C5E">
        <w:rPr>
          <w:rFonts w:ascii="Times New Roman" w:hAnsi="Times New Roman" w:cs="Times New Roman"/>
          <w:sz w:val="24"/>
          <w:szCs w:val="24"/>
        </w:rPr>
        <w:t>ex</w:t>
      </w:r>
      <w:r w:rsidRPr="00C45A81">
        <w:rPr>
          <w:rFonts w:ascii="Times New Roman" w:hAnsi="Times New Roman" w:cs="Times New Roman"/>
          <w:sz w:val="24"/>
          <w:szCs w:val="24"/>
        </w:rPr>
        <w:t xml:space="preserve"> of food security. Hence, a collection of indicators related to food security are used to assess resilience, since they frequently do not account for resilience dynamics or shocks neither do, they distinguish resilience and food security. </w:t>
      </w:r>
      <w:r w:rsidR="00097C5E" w:rsidRPr="00C45A81">
        <w:rPr>
          <w:rFonts w:ascii="Times New Roman" w:hAnsi="Times New Roman" w:cs="Times New Roman"/>
          <w:sz w:val="24"/>
          <w:szCs w:val="24"/>
        </w:rPr>
        <w:t>This research</w:t>
      </w:r>
      <w:r w:rsidRPr="00C45A81">
        <w:rPr>
          <w:rFonts w:ascii="Times New Roman" w:hAnsi="Times New Roman" w:cs="Times New Roman"/>
          <w:sz w:val="24"/>
          <w:szCs w:val="24"/>
        </w:rPr>
        <w:t xml:space="preserve"> generally </w:t>
      </w:r>
      <w:r w:rsidR="00097C5E">
        <w:rPr>
          <w:rFonts w:ascii="Times New Roman" w:hAnsi="Times New Roman" w:cs="Times New Roman"/>
          <w:sz w:val="24"/>
          <w:szCs w:val="24"/>
        </w:rPr>
        <w:t>reveals</w:t>
      </w:r>
      <w:r w:rsidRPr="00C45A81">
        <w:rPr>
          <w:rFonts w:ascii="Times New Roman" w:hAnsi="Times New Roman" w:cs="Times New Roman"/>
          <w:sz w:val="24"/>
          <w:szCs w:val="24"/>
        </w:rPr>
        <w:t xml:space="preserve"> </w:t>
      </w:r>
      <w:r w:rsidRPr="00C45A81">
        <w:rPr>
          <w:rFonts w:ascii="Times New Roman" w:hAnsi="Times New Roman" w:cs="Times New Roman"/>
          <w:sz w:val="24"/>
          <w:szCs w:val="24"/>
        </w:rPr>
        <w:lastRenderedPageBreak/>
        <w:t xml:space="preserve">that households with greater resilience ratings had </w:t>
      </w:r>
      <w:r w:rsidR="00097C5E">
        <w:rPr>
          <w:rFonts w:ascii="Times New Roman" w:hAnsi="Times New Roman" w:cs="Times New Roman"/>
          <w:sz w:val="24"/>
          <w:szCs w:val="24"/>
        </w:rPr>
        <w:t>quality food</w:t>
      </w:r>
      <w:r w:rsidRPr="00C45A81">
        <w:rPr>
          <w:rFonts w:ascii="Times New Roman" w:hAnsi="Times New Roman" w:cs="Times New Roman"/>
          <w:sz w:val="24"/>
          <w:szCs w:val="24"/>
        </w:rPr>
        <w:t>, implying that</w:t>
      </w:r>
      <w:r w:rsidR="00097C5E">
        <w:rPr>
          <w:rFonts w:ascii="Times New Roman" w:hAnsi="Times New Roman" w:cs="Times New Roman"/>
          <w:sz w:val="24"/>
          <w:szCs w:val="24"/>
        </w:rPr>
        <w:t xml:space="preserve"> government</w:t>
      </w:r>
      <w:r w:rsidRPr="00C45A81">
        <w:rPr>
          <w:rFonts w:ascii="Times New Roman" w:hAnsi="Times New Roman" w:cs="Times New Roman"/>
          <w:sz w:val="24"/>
          <w:szCs w:val="24"/>
        </w:rPr>
        <w:t xml:space="preserve"> interventions could directly improve food security, hence enhancing resilience. According to these research, </w:t>
      </w:r>
      <w:r w:rsidR="00427DA0">
        <w:rPr>
          <w:rFonts w:ascii="Times New Roman" w:hAnsi="Times New Roman" w:cs="Times New Roman"/>
          <w:sz w:val="24"/>
          <w:szCs w:val="24"/>
        </w:rPr>
        <w:t>the purpose of policy is to provide appropriate strategies that assist susceptible households in managing shocks, so that food security does not deteriorate to dangerous state</w:t>
      </w:r>
      <w:sdt>
        <w:sdtPr>
          <w:rPr>
            <w:rFonts w:ascii="Times New Roman" w:hAnsi="Times New Roman" w:cs="Times New Roman"/>
            <w:sz w:val="24"/>
            <w:szCs w:val="24"/>
          </w:rPr>
          <w:id w:val="1283612752"/>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Ans19 \l 1033 </w:instrText>
          </w:r>
          <w:r w:rsidRPr="00C45A81">
            <w:rPr>
              <w:rFonts w:ascii="Times New Roman" w:hAnsi="Times New Roman" w:cs="Times New Roman"/>
              <w:sz w:val="24"/>
              <w:szCs w:val="24"/>
            </w:rPr>
            <w:fldChar w:fldCharType="separate"/>
          </w:r>
          <w:r w:rsidR="0004050A">
            <w:rPr>
              <w:rFonts w:ascii="Times New Roman" w:hAnsi="Times New Roman" w:cs="Times New Roman"/>
              <w:noProof/>
              <w:sz w:val="24"/>
              <w:szCs w:val="24"/>
            </w:rPr>
            <w:t xml:space="preserve"> </w:t>
          </w:r>
          <w:r w:rsidR="0004050A" w:rsidRPr="0004050A">
            <w:rPr>
              <w:rFonts w:ascii="Times New Roman" w:hAnsi="Times New Roman" w:cs="Times New Roman"/>
              <w:noProof/>
              <w:sz w:val="24"/>
              <w:szCs w:val="24"/>
            </w:rPr>
            <w:t>(Ansah, Gardebroek, &amp; Ihle, 2019)</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w:t>
      </w:r>
    </w:p>
    <w:p w14:paraId="4ADB3B36" w14:textId="3791E637" w:rsidR="004B312D" w:rsidRPr="00C45A81" w:rsidRDefault="002D1AE4"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However,</w:t>
      </w:r>
      <w:r w:rsidR="004D0D2D">
        <w:rPr>
          <w:rFonts w:ascii="Times New Roman" w:hAnsi="Times New Roman" w:cs="Times New Roman"/>
          <w:sz w:val="24"/>
          <w:szCs w:val="24"/>
        </w:rPr>
        <w:t xml:space="preserve"> </w:t>
      </w:r>
      <w:sdt>
        <w:sdtPr>
          <w:rPr>
            <w:rFonts w:ascii="Times New Roman" w:hAnsi="Times New Roman" w:cs="Times New Roman"/>
            <w:sz w:val="24"/>
            <w:szCs w:val="24"/>
          </w:rPr>
          <w:id w:val="-1447238673"/>
          <w:citation/>
        </w:sdtPr>
        <w:sdtEndPr/>
        <w:sdtContent>
          <w:r w:rsidR="004D0D2D">
            <w:rPr>
              <w:rFonts w:ascii="Times New Roman" w:hAnsi="Times New Roman" w:cs="Times New Roman"/>
              <w:sz w:val="24"/>
              <w:szCs w:val="24"/>
            </w:rPr>
            <w:fldChar w:fldCharType="begin"/>
          </w:r>
          <w:r w:rsidR="004D0D2D">
            <w:rPr>
              <w:rFonts w:ascii="Times New Roman" w:hAnsi="Times New Roman" w:cs="Times New Roman"/>
              <w:sz w:val="24"/>
              <w:szCs w:val="24"/>
            </w:rPr>
            <w:instrText xml:space="preserve"> CITATION Hod14 \l 1033 </w:instrText>
          </w:r>
          <w:r w:rsidR="004D0D2D">
            <w:rPr>
              <w:rFonts w:ascii="Times New Roman" w:hAnsi="Times New Roman" w:cs="Times New Roman"/>
              <w:sz w:val="24"/>
              <w:szCs w:val="24"/>
            </w:rPr>
            <w:fldChar w:fldCharType="separate"/>
          </w:r>
          <w:r w:rsidR="004D0D2D" w:rsidRPr="004D0D2D">
            <w:rPr>
              <w:rFonts w:ascii="Times New Roman" w:hAnsi="Times New Roman" w:cs="Times New Roman"/>
              <w:noProof/>
              <w:sz w:val="24"/>
              <w:szCs w:val="24"/>
            </w:rPr>
            <w:t>(Hoddinott, 2014)</w:t>
          </w:r>
          <w:r w:rsidR="004D0D2D">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discovered that resilience is typically an engineering </w:t>
      </w:r>
      <w:r w:rsidR="00E41ED7">
        <w:rPr>
          <w:rFonts w:ascii="Times New Roman" w:hAnsi="Times New Roman" w:cs="Times New Roman"/>
          <w:sz w:val="24"/>
          <w:szCs w:val="24"/>
        </w:rPr>
        <w:t xml:space="preserve">concept with </w:t>
      </w:r>
      <w:r w:rsidRPr="00C45A81">
        <w:rPr>
          <w:rFonts w:ascii="Times New Roman" w:hAnsi="Times New Roman" w:cs="Times New Roman"/>
          <w:sz w:val="24"/>
          <w:szCs w:val="24"/>
        </w:rPr>
        <w:t xml:space="preserve">relevant applications at some levels of aggregations which include; individuals, households, communities, organizations, and systems. A number of conceivable </w:t>
      </w:r>
      <w:r w:rsidR="00E41ED7">
        <w:rPr>
          <w:rFonts w:ascii="Times New Roman" w:hAnsi="Times New Roman" w:cs="Times New Roman"/>
          <w:sz w:val="24"/>
          <w:szCs w:val="24"/>
        </w:rPr>
        <w:t>approaches</w:t>
      </w:r>
      <w:r w:rsidRPr="00C45A81">
        <w:rPr>
          <w:rFonts w:ascii="Times New Roman" w:hAnsi="Times New Roman" w:cs="Times New Roman"/>
          <w:sz w:val="24"/>
          <w:szCs w:val="24"/>
        </w:rPr>
        <w:t xml:space="preserve"> to household well-being</w:t>
      </w:r>
      <w:r w:rsidR="00E41ED7">
        <w:rPr>
          <w:rFonts w:ascii="Times New Roman" w:hAnsi="Times New Roman" w:cs="Times New Roman"/>
          <w:sz w:val="24"/>
          <w:szCs w:val="24"/>
        </w:rPr>
        <w:t xml:space="preserve"> amidst emergencies</w:t>
      </w:r>
      <w:r w:rsidRPr="00C45A81">
        <w:rPr>
          <w:rFonts w:ascii="Times New Roman" w:hAnsi="Times New Roman" w:cs="Times New Roman"/>
          <w:sz w:val="24"/>
          <w:szCs w:val="24"/>
        </w:rPr>
        <w:t xml:space="preserve"> must therefore be captured in a conceptual framework for resilience</w:t>
      </w:r>
      <w:r w:rsidR="00E41ED7">
        <w:rPr>
          <w:rFonts w:ascii="Times New Roman" w:hAnsi="Times New Roman" w:cs="Times New Roman"/>
          <w:sz w:val="24"/>
          <w:szCs w:val="24"/>
        </w:rPr>
        <w:t xml:space="preserve"> evaluation</w:t>
      </w:r>
      <w:r w:rsidRPr="00C45A81">
        <w:rPr>
          <w:rFonts w:ascii="Times New Roman" w:hAnsi="Times New Roman" w:cs="Times New Roman"/>
          <w:sz w:val="24"/>
          <w:szCs w:val="24"/>
        </w:rPr>
        <w:t xml:space="preserve"> following the approach laid down within the RIMA-II framework which has been widely adopted.</w:t>
      </w:r>
    </w:p>
    <w:p w14:paraId="64B1A972" w14:textId="11948F5D" w:rsidR="00107847" w:rsidRPr="00791D14" w:rsidRDefault="00107847" w:rsidP="00692317">
      <w:pPr>
        <w:pStyle w:val="Heading2"/>
        <w:numPr>
          <w:ilvl w:val="1"/>
          <w:numId w:val="8"/>
        </w:numPr>
        <w:spacing w:line="480" w:lineRule="auto"/>
        <w:jc w:val="both"/>
        <w:rPr>
          <w:rFonts w:ascii="Times New Roman" w:hAnsi="Times New Roman" w:cs="Times New Roman"/>
          <w:b/>
          <w:bCs/>
          <w:color w:val="auto"/>
          <w:sz w:val="24"/>
          <w:szCs w:val="24"/>
        </w:rPr>
      </w:pPr>
      <w:bookmarkStart w:id="55" w:name="_Toc101787200"/>
      <w:bookmarkStart w:id="56" w:name="_Toc113272416"/>
      <w:r w:rsidRPr="00791D14">
        <w:rPr>
          <w:rFonts w:ascii="Times New Roman" w:hAnsi="Times New Roman" w:cs="Times New Roman"/>
          <w:b/>
          <w:bCs/>
          <w:color w:val="auto"/>
          <w:sz w:val="24"/>
          <w:szCs w:val="24"/>
        </w:rPr>
        <w:t xml:space="preserve">Historical evolution of the concept </w:t>
      </w:r>
      <w:bookmarkEnd w:id="55"/>
      <w:r w:rsidR="00471106">
        <w:rPr>
          <w:rFonts w:ascii="Times New Roman" w:hAnsi="Times New Roman" w:cs="Times New Roman"/>
          <w:b/>
          <w:bCs/>
          <w:color w:val="auto"/>
          <w:sz w:val="24"/>
          <w:szCs w:val="24"/>
        </w:rPr>
        <w:t>of resilience from Household food security perspective</w:t>
      </w:r>
      <w:bookmarkEnd w:id="56"/>
    </w:p>
    <w:p w14:paraId="5812A03D" w14:textId="212E4CE7" w:rsidR="00801D08" w:rsidRDefault="00107847"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Given the </w:t>
      </w:r>
      <w:r w:rsidR="00AF2CE9">
        <w:rPr>
          <w:rFonts w:ascii="Times New Roman" w:hAnsi="Times New Roman" w:cs="Times New Roman"/>
          <w:sz w:val="24"/>
          <w:szCs w:val="24"/>
        </w:rPr>
        <w:t xml:space="preserve">characteristics </w:t>
      </w:r>
      <w:r w:rsidRPr="00C45A81">
        <w:rPr>
          <w:rFonts w:ascii="Times New Roman" w:hAnsi="Times New Roman" w:cs="Times New Roman"/>
          <w:sz w:val="24"/>
          <w:szCs w:val="24"/>
        </w:rPr>
        <w:t>of resilience, de</w:t>
      </w:r>
      <w:r w:rsidR="007A4B2A">
        <w:rPr>
          <w:rFonts w:ascii="Times New Roman" w:hAnsi="Times New Roman" w:cs="Times New Roman"/>
          <w:sz w:val="24"/>
          <w:szCs w:val="24"/>
        </w:rPr>
        <w:t>scribing</w:t>
      </w:r>
      <w:r w:rsidRPr="00C45A81">
        <w:rPr>
          <w:rFonts w:ascii="Times New Roman" w:hAnsi="Times New Roman" w:cs="Times New Roman"/>
          <w:sz w:val="24"/>
          <w:szCs w:val="24"/>
        </w:rPr>
        <w:t xml:space="preserve"> and conceiving it </w:t>
      </w:r>
      <w:r w:rsidR="00D0781A">
        <w:rPr>
          <w:rFonts w:ascii="Times New Roman" w:hAnsi="Times New Roman" w:cs="Times New Roman"/>
          <w:sz w:val="24"/>
          <w:szCs w:val="24"/>
        </w:rPr>
        <w:t>in terms</w:t>
      </w:r>
      <w:r w:rsidRPr="00C45A81">
        <w:rPr>
          <w:rFonts w:ascii="Times New Roman" w:hAnsi="Times New Roman" w:cs="Times New Roman"/>
          <w:sz w:val="24"/>
          <w:szCs w:val="24"/>
        </w:rPr>
        <w:t xml:space="preserve"> of household food security has been mostly challenging as observed by previous authors. For instance, </w:t>
      </w:r>
      <w:r w:rsidR="00052A54">
        <w:rPr>
          <w:rFonts w:ascii="Times New Roman" w:hAnsi="Times New Roman" w:cs="Times New Roman"/>
          <w:sz w:val="24"/>
          <w:szCs w:val="24"/>
        </w:rPr>
        <w:t xml:space="preserve"> </w:t>
      </w:r>
      <w:sdt>
        <w:sdtPr>
          <w:rPr>
            <w:rFonts w:ascii="Times New Roman" w:hAnsi="Times New Roman" w:cs="Times New Roman"/>
            <w:sz w:val="24"/>
            <w:szCs w:val="24"/>
          </w:rPr>
          <w:id w:val="-402070591"/>
          <w:citation/>
        </w:sdtPr>
        <w:sdtEndPr/>
        <w:sdtContent>
          <w:r w:rsidR="00052A54">
            <w:rPr>
              <w:rFonts w:ascii="Times New Roman" w:hAnsi="Times New Roman" w:cs="Times New Roman"/>
              <w:sz w:val="24"/>
              <w:szCs w:val="24"/>
            </w:rPr>
            <w:fldChar w:fldCharType="begin"/>
          </w:r>
          <w:r w:rsidR="00052A54">
            <w:rPr>
              <w:rFonts w:ascii="Times New Roman" w:hAnsi="Times New Roman" w:cs="Times New Roman"/>
              <w:sz w:val="24"/>
              <w:szCs w:val="24"/>
            </w:rPr>
            <w:instrText xml:space="preserve"> CITATION Ali09 \l 1033 </w:instrText>
          </w:r>
          <w:r w:rsidR="00052A54">
            <w:rPr>
              <w:rFonts w:ascii="Times New Roman" w:hAnsi="Times New Roman" w:cs="Times New Roman"/>
              <w:sz w:val="24"/>
              <w:szCs w:val="24"/>
            </w:rPr>
            <w:fldChar w:fldCharType="separate"/>
          </w:r>
          <w:r w:rsidR="00052A54" w:rsidRPr="00052A54">
            <w:rPr>
              <w:rFonts w:ascii="Times New Roman" w:hAnsi="Times New Roman" w:cs="Times New Roman"/>
              <w:noProof/>
              <w:sz w:val="24"/>
              <w:szCs w:val="24"/>
            </w:rPr>
            <w:t>(Alinovi, Mane, &amp; Romano, Measuring Household resilience to food insecurity: application to Palestinian households., 2010)</w:t>
          </w:r>
          <w:r w:rsidR="00052A54">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in their study had developed a conceptual framework for linking household resilience to food security, with underpinning ideas for the relationship that are similar to the sustainable livelihood approach developed by Chamber and Conway (1922). Later on, the conceptual work done by </w:t>
      </w:r>
      <w:sdt>
        <w:sdtPr>
          <w:rPr>
            <w:rFonts w:ascii="Times New Roman" w:hAnsi="Times New Roman" w:cs="Times New Roman"/>
            <w:sz w:val="24"/>
            <w:szCs w:val="24"/>
          </w:rPr>
          <w:id w:val="-386182190"/>
          <w:citation/>
        </w:sdtPr>
        <w:sdtEndPr/>
        <w:sdtContent>
          <w:r w:rsidRPr="00C45A81">
            <w:rPr>
              <w:rFonts w:ascii="Times New Roman" w:hAnsi="Times New Roman" w:cs="Times New Roman"/>
              <w:sz w:val="24"/>
              <w:szCs w:val="24"/>
            </w:rPr>
            <w:fldChar w:fldCharType="begin"/>
          </w:r>
          <w:r w:rsidR="00D14615">
            <w:rPr>
              <w:rFonts w:ascii="Times New Roman" w:hAnsi="Times New Roman" w:cs="Times New Roman"/>
              <w:sz w:val="24"/>
              <w:szCs w:val="24"/>
            </w:rPr>
            <w:instrText xml:space="preserve">CITATION Ali10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(Alinovi, D’errico, Mane, &amp; Romano, 2009)</w:t>
          </w:r>
          <w:r w:rsidRPr="00C45A81">
            <w:rPr>
              <w:rFonts w:ascii="Times New Roman" w:hAnsi="Times New Roman" w:cs="Times New Roman"/>
              <w:sz w:val="24"/>
              <w:szCs w:val="24"/>
            </w:rPr>
            <w:fldChar w:fldCharType="end"/>
          </w:r>
        </w:sdtContent>
      </w:sdt>
      <w:r w:rsidR="00801D08">
        <w:rPr>
          <w:rFonts w:ascii="Times New Roman" w:hAnsi="Times New Roman" w:cs="Times New Roman"/>
          <w:sz w:val="24"/>
          <w:szCs w:val="24"/>
        </w:rPr>
        <w:t xml:space="preserve">. </w:t>
      </w:r>
      <w:r w:rsidRPr="00C45A81">
        <w:rPr>
          <w:rFonts w:ascii="Times New Roman" w:hAnsi="Times New Roman" w:cs="Times New Roman"/>
          <w:sz w:val="24"/>
          <w:szCs w:val="24"/>
        </w:rPr>
        <w:t>The four pillars of resilience as mention</w:t>
      </w:r>
      <w:r w:rsidR="006F786E">
        <w:rPr>
          <w:rFonts w:ascii="Times New Roman" w:hAnsi="Times New Roman" w:cs="Times New Roman"/>
          <w:sz w:val="24"/>
          <w:szCs w:val="24"/>
        </w:rPr>
        <w:t>ed</w:t>
      </w:r>
      <w:r w:rsidRPr="00C45A81">
        <w:rPr>
          <w:rFonts w:ascii="Times New Roman" w:hAnsi="Times New Roman" w:cs="Times New Roman"/>
          <w:sz w:val="24"/>
          <w:szCs w:val="24"/>
        </w:rPr>
        <w:t xml:space="preserve"> by RIMA framework are </w:t>
      </w:r>
      <w:r w:rsidR="00801D08">
        <w:rPr>
          <w:rFonts w:ascii="Times New Roman" w:hAnsi="Times New Roman" w:cs="Times New Roman"/>
          <w:sz w:val="24"/>
          <w:szCs w:val="24"/>
        </w:rPr>
        <w:t>Access to Basic Service (ABS), Assets (AST), Social Safety Nets (SSN) and Adaptive capacity.</w:t>
      </w:r>
    </w:p>
    <w:p w14:paraId="0EBE5B26" w14:textId="4646125C" w:rsidR="00107847" w:rsidRPr="00C45A81" w:rsidRDefault="00107847"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lastRenderedPageBreak/>
        <w:t xml:space="preserve">Assets (AST), particularly Adaptive Capacity (AC), are </w:t>
      </w:r>
      <w:r w:rsidR="00D26769">
        <w:rPr>
          <w:rFonts w:ascii="Times New Roman" w:hAnsi="Times New Roman" w:cs="Times New Roman"/>
          <w:sz w:val="24"/>
          <w:szCs w:val="24"/>
        </w:rPr>
        <w:t>intertwined with</w:t>
      </w:r>
      <w:r w:rsidRPr="00C45A81">
        <w:rPr>
          <w:rFonts w:ascii="Times New Roman" w:hAnsi="Times New Roman" w:cs="Times New Roman"/>
          <w:sz w:val="24"/>
          <w:szCs w:val="24"/>
        </w:rPr>
        <w:t xml:space="preserve"> Resilience Capacity, and</w:t>
      </w:r>
      <w:r w:rsidR="00D26769">
        <w:rPr>
          <w:rFonts w:ascii="Times New Roman" w:hAnsi="Times New Roman" w:cs="Times New Roman"/>
          <w:sz w:val="24"/>
          <w:szCs w:val="24"/>
        </w:rPr>
        <w:t xml:space="preserve"> </w:t>
      </w:r>
      <w:r w:rsidRPr="00C45A81">
        <w:rPr>
          <w:rFonts w:ascii="Times New Roman" w:hAnsi="Times New Roman" w:cs="Times New Roman"/>
          <w:sz w:val="24"/>
          <w:szCs w:val="24"/>
        </w:rPr>
        <w:t xml:space="preserve">play a </w:t>
      </w:r>
      <w:r w:rsidR="00D26769">
        <w:rPr>
          <w:rFonts w:ascii="Times New Roman" w:hAnsi="Times New Roman" w:cs="Times New Roman"/>
          <w:sz w:val="24"/>
          <w:szCs w:val="24"/>
        </w:rPr>
        <w:t>critical role</w:t>
      </w:r>
      <w:r w:rsidRPr="00C45A81">
        <w:rPr>
          <w:rFonts w:ascii="Times New Roman" w:hAnsi="Times New Roman" w:cs="Times New Roman"/>
          <w:sz w:val="24"/>
          <w:szCs w:val="24"/>
        </w:rPr>
        <w:t xml:space="preserve"> in a </w:t>
      </w:r>
      <w:r w:rsidR="00D26769">
        <w:rPr>
          <w:rFonts w:ascii="Times New Roman" w:hAnsi="Times New Roman" w:cs="Times New Roman"/>
          <w:sz w:val="24"/>
          <w:szCs w:val="24"/>
        </w:rPr>
        <w:t xml:space="preserve">typical household capacity </w:t>
      </w:r>
      <w:r w:rsidRPr="00C45A81">
        <w:rPr>
          <w:rFonts w:ascii="Times New Roman" w:hAnsi="Times New Roman" w:cs="Times New Roman"/>
          <w:sz w:val="24"/>
          <w:szCs w:val="24"/>
        </w:rPr>
        <w:t xml:space="preserve">to absorb, adapt to, </w:t>
      </w:r>
      <w:r w:rsidR="00D26769">
        <w:rPr>
          <w:rFonts w:ascii="Times New Roman" w:hAnsi="Times New Roman" w:cs="Times New Roman"/>
          <w:sz w:val="24"/>
          <w:szCs w:val="24"/>
        </w:rPr>
        <w:t xml:space="preserve">as well as recover from disasters. </w:t>
      </w:r>
      <w:r w:rsidRPr="00C45A81">
        <w:rPr>
          <w:rFonts w:ascii="Times New Roman" w:hAnsi="Times New Roman" w:cs="Times New Roman"/>
          <w:sz w:val="24"/>
          <w:szCs w:val="24"/>
        </w:rPr>
        <w:t xml:space="preserve">Based on this, Households with more assets, </w:t>
      </w:r>
      <w:r w:rsidR="00685F2D">
        <w:rPr>
          <w:rFonts w:ascii="Times New Roman" w:hAnsi="Times New Roman" w:cs="Times New Roman"/>
          <w:sz w:val="24"/>
          <w:szCs w:val="24"/>
        </w:rPr>
        <w:t>income and opportunities can be seen to be resilient and susceptible of managing challenges with higher crises.</w:t>
      </w:r>
      <w:r w:rsidR="00835F29">
        <w:rPr>
          <w:rFonts w:ascii="Times New Roman" w:hAnsi="Times New Roman" w:cs="Times New Roman"/>
          <w:sz w:val="24"/>
          <w:szCs w:val="24"/>
        </w:rPr>
        <w:t xml:space="preserve"> </w:t>
      </w:r>
    </w:p>
    <w:p w14:paraId="37BB8763" w14:textId="6389A09C" w:rsidR="00107847" w:rsidRPr="00C45A81" w:rsidRDefault="00107847"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The shortcomings of the framework include the inability to separate resilience from food </w:t>
      </w:r>
      <w:r w:rsidR="00EF23E4">
        <w:rPr>
          <w:rFonts w:ascii="Times New Roman" w:hAnsi="Times New Roman" w:cs="Times New Roman"/>
          <w:sz w:val="24"/>
          <w:szCs w:val="24"/>
        </w:rPr>
        <w:t xml:space="preserve">availability due to combining of </w:t>
      </w:r>
      <w:r w:rsidRPr="00C45A81">
        <w:rPr>
          <w:rFonts w:ascii="Times New Roman" w:hAnsi="Times New Roman" w:cs="Times New Roman"/>
          <w:sz w:val="24"/>
          <w:szCs w:val="24"/>
        </w:rPr>
        <w:t xml:space="preserve">two </w:t>
      </w:r>
      <w:r w:rsidR="00EF23E4">
        <w:rPr>
          <w:rFonts w:ascii="Times New Roman" w:hAnsi="Times New Roman" w:cs="Times New Roman"/>
          <w:sz w:val="24"/>
          <w:szCs w:val="24"/>
        </w:rPr>
        <w:t>parameters</w:t>
      </w:r>
      <w:r w:rsidRPr="00C45A81">
        <w:rPr>
          <w:rFonts w:ascii="Times New Roman" w:hAnsi="Times New Roman" w:cs="Times New Roman"/>
          <w:sz w:val="24"/>
          <w:szCs w:val="24"/>
        </w:rPr>
        <w:t xml:space="preserve">, </w:t>
      </w:r>
      <w:r w:rsidR="00EF23E4">
        <w:rPr>
          <w:rFonts w:ascii="Times New Roman" w:hAnsi="Times New Roman" w:cs="Times New Roman"/>
          <w:sz w:val="24"/>
          <w:szCs w:val="24"/>
        </w:rPr>
        <w:t>with</w:t>
      </w:r>
      <w:r w:rsidRPr="00C45A81">
        <w:rPr>
          <w:rFonts w:ascii="Times New Roman" w:hAnsi="Times New Roman" w:cs="Times New Roman"/>
          <w:sz w:val="24"/>
          <w:szCs w:val="24"/>
        </w:rPr>
        <w:t xml:space="preserve"> the inability to examine shocks separately because they are included in the model </w:t>
      </w:r>
      <w:sdt>
        <w:sdtPr>
          <w:rPr>
            <w:rFonts w:ascii="Times New Roman" w:hAnsi="Times New Roman" w:cs="Times New Roman"/>
            <w:sz w:val="24"/>
            <w:szCs w:val="24"/>
          </w:rPr>
          <w:id w:val="334812237"/>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Ans19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(Ansah, Gardebroek, &amp; Ihle, 2019)</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w:t>
      </w:r>
    </w:p>
    <w:p w14:paraId="3045BEDA" w14:textId="608FD25F" w:rsidR="00107847" w:rsidRPr="00C45A81" w:rsidRDefault="00934AB1" w:rsidP="00692317">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1392109398"/>
          <w:citation/>
        </w:sdtPr>
        <w:sdtEndPr/>
        <w:sdtContent>
          <w:r w:rsidR="000D75D7">
            <w:rPr>
              <w:rFonts w:ascii="Times New Roman" w:hAnsi="Times New Roman" w:cs="Times New Roman"/>
              <w:sz w:val="24"/>
              <w:szCs w:val="24"/>
            </w:rPr>
            <w:fldChar w:fldCharType="begin"/>
          </w:r>
          <w:r w:rsidR="000D75D7">
            <w:rPr>
              <w:rFonts w:ascii="Times New Roman" w:hAnsi="Times New Roman" w:cs="Times New Roman"/>
              <w:sz w:val="24"/>
              <w:szCs w:val="24"/>
            </w:rPr>
            <w:instrText xml:space="preserve"> CITATION Fra12 \l 1033 </w:instrText>
          </w:r>
          <w:r w:rsidR="000D75D7">
            <w:rPr>
              <w:rFonts w:ascii="Times New Roman" w:hAnsi="Times New Roman" w:cs="Times New Roman"/>
              <w:sz w:val="24"/>
              <w:szCs w:val="24"/>
            </w:rPr>
            <w:fldChar w:fldCharType="separate"/>
          </w:r>
          <w:r w:rsidR="000D75D7" w:rsidRPr="000D75D7">
            <w:rPr>
              <w:rFonts w:ascii="Times New Roman" w:hAnsi="Times New Roman" w:cs="Times New Roman"/>
              <w:noProof/>
              <w:sz w:val="24"/>
              <w:szCs w:val="24"/>
            </w:rPr>
            <w:t>(Frankenberger, et al., 2012)</w:t>
          </w:r>
          <w:r w:rsidR="000D75D7">
            <w:rPr>
              <w:rFonts w:ascii="Times New Roman" w:hAnsi="Times New Roman" w:cs="Times New Roman"/>
              <w:sz w:val="24"/>
              <w:szCs w:val="24"/>
            </w:rPr>
            <w:fldChar w:fldCharType="end"/>
          </w:r>
        </w:sdtContent>
      </w:sdt>
      <w:r w:rsidR="00107847" w:rsidRPr="00C45A81">
        <w:rPr>
          <w:rFonts w:ascii="Times New Roman" w:hAnsi="Times New Roman" w:cs="Times New Roman"/>
          <w:sz w:val="24"/>
          <w:szCs w:val="24"/>
        </w:rPr>
        <w:t xml:space="preserve"> developed a </w:t>
      </w:r>
      <w:r w:rsidR="00FE2BE4">
        <w:rPr>
          <w:rFonts w:ascii="Times New Roman" w:hAnsi="Times New Roman" w:cs="Times New Roman"/>
          <w:sz w:val="24"/>
          <w:szCs w:val="24"/>
        </w:rPr>
        <w:t xml:space="preserve">theoretical foundation </w:t>
      </w:r>
      <w:r w:rsidR="00107847" w:rsidRPr="00C45A81">
        <w:rPr>
          <w:rFonts w:ascii="Times New Roman" w:hAnsi="Times New Roman" w:cs="Times New Roman"/>
          <w:sz w:val="24"/>
          <w:szCs w:val="24"/>
        </w:rPr>
        <w:t xml:space="preserve">for resilience analysis that incorporates elements from </w:t>
      </w:r>
      <w:r w:rsidR="00FE2BE4">
        <w:rPr>
          <w:rFonts w:ascii="Times New Roman" w:hAnsi="Times New Roman" w:cs="Times New Roman"/>
          <w:sz w:val="24"/>
          <w:szCs w:val="24"/>
        </w:rPr>
        <w:t>wellbeing strategy</w:t>
      </w:r>
      <w:r w:rsidR="00107847" w:rsidRPr="00C45A81">
        <w:rPr>
          <w:rFonts w:ascii="Times New Roman" w:hAnsi="Times New Roman" w:cs="Times New Roman"/>
          <w:sz w:val="24"/>
          <w:szCs w:val="24"/>
        </w:rPr>
        <w:t xml:space="preserve">, </w:t>
      </w:r>
      <w:r w:rsidR="00FE2BE4">
        <w:rPr>
          <w:rFonts w:ascii="Times New Roman" w:hAnsi="Times New Roman" w:cs="Times New Roman"/>
          <w:sz w:val="24"/>
          <w:szCs w:val="24"/>
        </w:rPr>
        <w:t>disaster prevention</w:t>
      </w:r>
      <w:r w:rsidR="00107847" w:rsidRPr="00C45A81">
        <w:rPr>
          <w:rFonts w:ascii="Times New Roman" w:hAnsi="Times New Roman" w:cs="Times New Roman"/>
          <w:sz w:val="24"/>
          <w:szCs w:val="24"/>
        </w:rPr>
        <w:t xml:space="preserve">, and </w:t>
      </w:r>
      <w:r w:rsidR="00FE2BE4">
        <w:rPr>
          <w:rFonts w:ascii="Times New Roman" w:hAnsi="Times New Roman" w:cs="Times New Roman"/>
          <w:sz w:val="24"/>
          <w:szCs w:val="24"/>
        </w:rPr>
        <w:t xml:space="preserve">mitigation </w:t>
      </w:r>
      <w:r w:rsidR="00107847" w:rsidRPr="00C45A81">
        <w:rPr>
          <w:rFonts w:ascii="Times New Roman" w:hAnsi="Times New Roman" w:cs="Times New Roman"/>
          <w:sz w:val="24"/>
          <w:szCs w:val="24"/>
        </w:rPr>
        <w:t xml:space="preserve">adaptation literature. The context, aggregate level, exposure, sensitivity, vulnerability routes adaptive capacity as well as household livelihood consequences are all considered in this approach. Ex-ante readiness and </w:t>
      </w:r>
      <w:r w:rsidR="00033021">
        <w:rPr>
          <w:rFonts w:ascii="Times New Roman" w:hAnsi="Times New Roman" w:cs="Times New Roman"/>
          <w:sz w:val="24"/>
          <w:szCs w:val="24"/>
        </w:rPr>
        <w:t>avoidance</w:t>
      </w:r>
      <w:r w:rsidR="00107847" w:rsidRPr="00C45A81">
        <w:rPr>
          <w:rFonts w:ascii="Times New Roman" w:hAnsi="Times New Roman" w:cs="Times New Roman"/>
          <w:sz w:val="24"/>
          <w:szCs w:val="24"/>
        </w:rPr>
        <w:t>, as well as ex-post reaction and r</w:t>
      </w:r>
      <w:r w:rsidR="00033021">
        <w:rPr>
          <w:rFonts w:ascii="Times New Roman" w:hAnsi="Times New Roman" w:cs="Times New Roman"/>
          <w:sz w:val="24"/>
          <w:szCs w:val="24"/>
        </w:rPr>
        <w:t>estoration</w:t>
      </w:r>
      <w:r w:rsidR="00107847" w:rsidRPr="00C45A81">
        <w:rPr>
          <w:rFonts w:ascii="Times New Roman" w:hAnsi="Times New Roman" w:cs="Times New Roman"/>
          <w:sz w:val="24"/>
          <w:szCs w:val="24"/>
        </w:rPr>
        <w:t xml:space="preserve"> strategies, are used to connect resilience pathways to food security. Hence, the study found that food security is</w:t>
      </w:r>
      <w:r w:rsidR="001B3CE6">
        <w:rPr>
          <w:rFonts w:ascii="Times New Roman" w:hAnsi="Times New Roman" w:cs="Times New Roman"/>
          <w:sz w:val="24"/>
          <w:szCs w:val="24"/>
        </w:rPr>
        <w:t xml:space="preserve"> a separate independent factor </w:t>
      </w:r>
      <w:r w:rsidR="00107847" w:rsidRPr="00C45A81">
        <w:rPr>
          <w:rFonts w:ascii="Times New Roman" w:hAnsi="Times New Roman" w:cs="Times New Roman"/>
          <w:sz w:val="24"/>
          <w:szCs w:val="24"/>
        </w:rPr>
        <w:t xml:space="preserve">from resilience. </w:t>
      </w:r>
      <w:sdt>
        <w:sdtPr>
          <w:rPr>
            <w:rFonts w:ascii="Times New Roman" w:hAnsi="Times New Roman" w:cs="Times New Roman"/>
            <w:sz w:val="24"/>
            <w:szCs w:val="24"/>
          </w:rPr>
          <w:id w:val="1870181705"/>
          <w:citation/>
        </w:sdtPr>
        <w:sdtEndPr/>
        <w:sdtContent>
          <w:r w:rsidR="00107847" w:rsidRPr="00C45A81">
            <w:rPr>
              <w:rFonts w:ascii="Times New Roman" w:hAnsi="Times New Roman" w:cs="Times New Roman"/>
              <w:sz w:val="24"/>
              <w:szCs w:val="24"/>
            </w:rPr>
            <w:fldChar w:fldCharType="begin"/>
          </w:r>
          <w:r w:rsidR="00107847" w:rsidRPr="00C45A81">
            <w:rPr>
              <w:rFonts w:ascii="Times New Roman" w:hAnsi="Times New Roman" w:cs="Times New Roman"/>
              <w:sz w:val="24"/>
              <w:szCs w:val="24"/>
            </w:rPr>
            <w:instrText xml:space="preserve"> CITATION Vai12 \l 1033 </w:instrText>
          </w:r>
          <w:r w:rsidR="00107847"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(Vaitla, Tesfay, Rounseville, &amp; Maxwell, 2012)</w:t>
          </w:r>
          <w:r w:rsidR="00107847" w:rsidRPr="00C45A81">
            <w:rPr>
              <w:rFonts w:ascii="Times New Roman" w:hAnsi="Times New Roman" w:cs="Times New Roman"/>
              <w:sz w:val="24"/>
              <w:szCs w:val="24"/>
            </w:rPr>
            <w:fldChar w:fldCharType="end"/>
          </w:r>
        </w:sdtContent>
      </w:sdt>
      <w:r w:rsidR="00107847" w:rsidRPr="00C45A81">
        <w:rPr>
          <w:rFonts w:ascii="Times New Roman" w:hAnsi="Times New Roman" w:cs="Times New Roman"/>
          <w:sz w:val="24"/>
          <w:szCs w:val="24"/>
        </w:rPr>
        <w:t xml:space="preserve"> examined resilience</w:t>
      </w:r>
      <w:r w:rsidR="001B3CE6">
        <w:rPr>
          <w:rFonts w:ascii="Times New Roman" w:hAnsi="Times New Roman" w:cs="Times New Roman"/>
          <w:sz w:val="24"/>
          <w:szCs w:val="24"/>
        </w:rPr>
        <w:t xml:space="preserve"> being related to </w:t>
      </w:r>
      <w:r w:rsidR="00107847" w:rsidRPr="00C45A81">
        <w:rPr>
          <w:rFonts w:ascii="Times New Roman" w:hAnsi="Times New Roman" w:cs="Times New Roman"/>
          <w:sz w:val="24"/>
          <w:szCs w:val="24"/>
        </w:rPr>
        <w:t xml:space="preserve">food security based on </w:t>
      </w:r>
      <w:r w:rsidR="001B3CE6" w:rsidRPr="00C45A81">
        <w:rPr>
          <w:rFonts w:ascii="Times New Roman" w:hAnsi="Times New Roman" w:cs="Times New Roman"/>
          <w:sz w:val="24"/>
          <w:szCs w:val="24"/>
        </w:rPr>
        <w:t>L</w:t>
      </w:r>
      <w:r w:rsidR="001B3CE6">
        <w:rPr>
          <w:rFonts w:ascii="Times New Roman" w:hAnsi="Times New Roman" w:cs="Times New Roman"/>
          <w:sz w:val="24"/>
          <w:szCs w:val="24"/>
        </w:rPr>
        <w:t>ifecyle transition paradigm</w:t>
      </w:r>
      <w:r w:rsidR="00107847" w:rsidRPr="00C45A81">
        <w:rPr>
          <w:rFonts w:ascii="Times New Roman" w:hAnsi="Times New Roman" w:cs="Times New Roman"/>
          <w:sz w:val="24"/>
          <w:szCs w:val="24"/>
        </w:rPr>
        <w:t>, it connects income to household assets, as well as numerous activities and initiatives. The study posits that households earn money by utilizing their assets and combining them with their activities. The framework tries to analyze the distribution of money generated in the household which is divided among consumption, savings and investments. This further explains</w:t>
      </w:r>
      <w:r w:rsidR="00CC2BEF" w:rsidRPr="00C45A81">
        <w:rPr>
          <w:rFonts w:ascii="Times New Roman" w:hAnsi="Times New Roman" w:cs="Times New Roman"/>
          <w:sz w:val="24"/>
          <w:szCs w:val="24"/>
        </w:rPr>
        <w:t xml:space="preserve"> </w:t>
      </w:r>
      <w:r w:rsidR="00107847" w:rsidRPr="00C45A81">
        <w:rPr>
          <w:rFonts w:ascii="Times New Roman" w:hAnsi="Times New Roman" w:cs="Times New Roman"/>
          <w:sz w:val="24"/>
          <w:szCs w:val="24"/>
        </w:rPr>
        <w:t xml:space="preserve">that a household can save, accumulate greater assets, and income, ensuring that shocks do not jeopardize food security (adequate food consumption). </w:t>
      </w:r>
      <w:r w:rsidR="001C0CBF" w:rsidRPr="001C0CBF">
        <w:rPr>
          <w:rFonts w:ascii="Times New Roman" w:hAnsi="Times New Roman" w:cs="Times New Roman"/>
          <w:sz w:val="24"/>
          <w:szCs w:val="24"/>
        </w:rPr>
        <w:t xml:space="preserve">When a Household experiences shock, a variety of coping strategies will be employed such as </w:t>
      </w:r>
      <w:r w:rsidR="00866523">
        <w:rPr>
          <w:rFonts w:ascii="Times New Roman" w:hAnsi="Times New Roman" w:cs="Times New Roman"/>
          <w:sz w:val="24"/>
          <w:szCs w:val="24"/>
        </w:rPr>
        <w:t>expenditure leveling</w:t>
      </w:r>
      <w:r w:rsidR="001C0CBF" w:rsidRPr="001C0CBF">
        <w:rPr>
          <w:rFonts w:ascii="Times New Roman" w:hAnsi="Times New Roman" w:cs="Times New Roman"/>
          <w:sz w:val="24"/>
          <w:szCs w:val="24"/>
        </w:rPr>
        <w:t xml:space="preserve">, asset smoothing and </w:t>
      </w:r>
      <w:r w:rsidR="00866523">
        <w:rPr>
          <w:rFonts w:ascii="Times New Roman" w:hAnsi="Times New Roman" w:cs="Times New Roman"/>
          <w:sz w:val="24"/>
          <w:szCs w:val="24"/>
        </w:rPr>
        <w:t>implementation of new source of income</w:t>
      </w:r>
      <w:r w:rsidR="001C0CBF" w:rsidRPr="001C0CBF">
        <w:rPr>
          <w:rFonts w:ascii="Times New Roman" w:hAnsi="Times New Roman" w:cs="Times New Roman"/>
          <w:sz w:val="24"/>
          <w:szCs w:val="24"/>
        </w:rPr>
        <w:t xml:space="preserve"> </w:t>
      </w:r>
      <w:sdt>
        <w:sdtPr>
          <w:rPr>
            <w:rFonts w:ascii="Times New Roman" w:hAnsi="Times New Roman" w:cs="Times New Roman"/>
            <w:sz w:val="24"/>
            <w:szCs w:val="24"/>
          </w:rPr>
          <w:id w:val="-1895951667"/>
          <w:citation/>
        </w:sdtPr>
        <w:sdtEndPr/>
        <w:sdtContent>
          <w:r w:rsidR="00DC4101">
            <w:rPr>
              <w:rFonts w:ascii="Times New Roman" w:hAnsi="Times New Roman" w:cs="Times New Roman"/>
              <w:sz w:val="24"/>
              <w:szCs w:val="24"/>
            </w:rPr>
            <w:fldChar w:fldCharType="begin"/>
          </w:r>
          <w:r w:rsidR="00DC4101">
            <w:rPr>
              <w:rFonts w:ascii="Times New Roman" w:hAnsi="Times New Roman" w:cs="Times New Roman"/>
              <w:sz w:val="24"/>
              <w:szCs w:val="24"/>
            </w:rPr>
            <w:instrText xml:space="preserve">CITATION FAO6b \t  \l 1033 </w:instrText>
          </w:r>
          <w:r w:rsidR="00DC4101">
            <w:rPr>
              <w:rFonts w:ascii="Times New Roman" w:hAnsi="Times New Roman" w:cs="Times New Roman"/>
              <w:sz w:val="24"/>
              <w:szCs w:val="24"/>
            </w:rPr>
            <w:fldChar w:fldCharType="separate"/>
          </w:r>
          <w:r w:rsidR="00DC4101" w:rsidRPr="00DC4101">
            <w:rPr>
              <w:rFonts w:ascii="Times New Roman" w:hAnsi="Times New Roman" w:cs="Times New Roman"/>
              <w:noProof/>
              <w:sz w:val="24"/>
              <w:szCs w:val="24"/>
            </w:rPr>
            <w:t>(FAO, 2016a)</w:t>
          </w:r>
          <w:r w:rsidR="00DC4101">
            <w:rPr>
              <w:rFonts w:ascii="Times New Roman" w:hAnsi="Times New Roman" w:cs="Times New Roman"/>
              <w:sz w:val="24"/>
              <w:szCs w:val="24"/>
            </w:rPr>
            <w:fldChar w:fldCharType="end"/>
          </w:r>
        </w:sdtContent>
      </w:sdt>
      <w:r w:rsidR="001C0CBF" w:rsidRPr="001C0CBF">
        <w:rPr>
          <w:rFonts w:ascii="Times New Roman" w:hAnsi="Times New Roman" w:cs="Times New Roman"/>
          <w:sz w:val="24"/>
          <w:szCs w:val="24"/>
        </w:rPr>
        <w:t>.</w:t>
      </w:r>
    </w:p>
    <w:p w14:paraId="28037DD2" w14:textId="77777777" w:rsidR="00FB4E0D" w:rsidRDefault="00566EBC"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 to food security related study,</w:t>
      </w:r>
      <w:r w:rsidR="00107847" w:rsidRPr="00C45A81">
        <w:rPr>
          <w:rFonts w:ascii="Times New Roman" w:hAnsi="Times New Roman" w:cs="Times New Roman"/>
          <w:sz w:val="24"/>
          <w:szCs w:val="24"/>
        </w:rPr>
        <w:t xml:space="preserve"> shocks must be an intrinsic element of the resilience framework, but they must also</w:t>
      </w:r>
      <w:r w:rsidR="00D97FAB">
        <w:rPr>
          <w:rFonts w:ascii="Times New Roman" w:hAnsi="Times New Roman" w:cs="Times New Roman"/>
          <w:sz w:val="24"/>
          <w:szCs w:val="24"/>
        </w:rPr>
        <w:t xml:space="preserve"> be seen as a threat to both survival and recovery capabilities</w:t>
      </w:r>
      <w:r w:rsidR="00107847" w:rsidRPr="00C45A81">
        <w:rPr>
          <w:rFonts w:ascii="Times New Roman" w:hAnsi="Times New Roman" w:cs="Times New Roman"/>
          <w:sz w:val="24"/>
          <w:szCs w:val="24"/>
        </w:rPr>
        <w:t xml:space="preserve">. The historical views provided above, therefore, reveal a </w:t>
      </w:r>
      <w:r w:rsidR="00D97FAB">
        <w:rPr>
          <w:rFonts w:ascii="Times New Roman" w:hAnsi="Times New Roman" w:cs="Times New Roman"/>
          <w:sz w:val="24"/>
          <w:szCs w:val="24"/>
        </w:rPr>
        <w:t>shift in how food security and adaptability are seen.</w:t>
      </w:r>
    </w:p>
    <w:p w14:paraId="4A9EBC65" w14:textId="0464BF17" w:rsidR="006D0FAE" w:rsidRPr="00C45A81" w:rsidRDefault="004B312D" w:rsidP="00692317">
      <w:pPr>
        <w:spacing w:line="480" w:lineRule="auto"/>
        <w:jc w:val="both"/>
        <w:rPr>
          <w:rFonts w:ascii="Times New Roman" w:hAnsi="Times New Roman" w:cs="Times New Roman"/>
          <w:sz w:val="24"/>
          <w:szCs w:val="24"/>
        </w:rPr>
      </w:pPr>
      <w:r w:rsidRPr="00C45A81">
        <w:rPr>
          <w:rFonts w:ascii="Times New Roman" w:hAnsi="Times New Roman" w:cs="Times New Roman"/>
          <w:noProof/>
          <w:sz w:val="24"/>
          <w:szCs w:val="24"/>
        </w:rPr>
        <mc:AlternateContent>
          <mc:Choice Requires="wpg">
            <w:drawing>
              <wp:anchor distT="0" distB="0" distL="114300" distR="114300" simplePos="0" relativeHeight="251778048" behindDoc="1" locked="0" layoutInCell="1" allowOverlap="1" wp14:anchorId="32577EA4" wp14:editId="366E4368">
                <wp:simplePos x="0" y="0"/>
                <wp:positionH relativeFrom="column">
                  <wp:posOffset>637540</wp:posOffset>
                </wp:positionH>
                <wp:positionV relativeFrom="paragraph">
                  <wp:posOffset>386715</wp:posOffset>
                </wp:positionV>
                <wp:extent cx="5191125" cy="6076950"/>
                <wp:effectExtent l="0" t="0" r="28575" b="19050"/>
                <wp:wrapNone/>
                <wp:docPr id="32" name="Group 32"/>
                <wp:cNvGraphicFramePr/>
                <a:graphic xmlns:a="http://schemas.openxmlformats.org/drawingml/2006/main">
                  <a:graphicData uri="http://schemas.microsoft.com/office/word/2010/wordprocessingGroup">
                    <wpg:wgp>
                      <wpg:cNvGrpSpPr/>
                      <wpg:grpSpPr>
                        <a:xfrm>
                          <a:off x="0" y="0"/>
                          <a:ext cx="5191125" cy="6076950"/>
                          <a:chOff x="0" y="0"/>
                          <a:chExt cx="5191384" cy="6076950"/>
                        </a:xfrm>
                      </wpg:grpSpPr>
                      <wpg:grpSp>
                        <wpg:cNvPr id="11" name="Group 11"/>
                        <wpg:cNvGrpSpPr/>
                        <wpg:grpSpPr>
                          <a:xfrm>
                            <a:off x="0" y="0"/>
                            <a:ext cx="5191384" cy="6076950"/>
                            <a:chOff x="0" y="0"/>
                            <a:chExt cx="5271600" cy="7264400"/>
                          </a:xfrm>
                        </wpg:grpSpPr>
                        <wps:wsp>
                          <wps:cNvPr id="45" name="Straight Arrow Connector 45"/>
                          <wps:cNvCnPr/>
                          <wps:spPr>
                            <a:xfrm flipH="1">
                              <a:off x="95250" y="666750"/>
                              <a:ext cx="45719" cy="56170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0" name="Group 10"/>
                          <wpg:cNvGrpSpPr/>
                          <wpg:grpSpPr>
                            <a:xfrm>
                              <a:off x="0" y="0"/>
                              <a:ext cx="5271600" cy="7264400"/>
                              <a:chOff x="0" y="0"/>
                              <a:chExt cx="5271600" cy="7264400"/>
                            </a:xfrm>
                          </wpg:grpSpPr>
                          <wpg:grpSp>
                            <wpg:cNvPr id="9" name="Group 9"/>
                            <wpg:cNvGrpSpPr/>
                            <wpg:grpSpPr>
                              <a:xfrm>
                                <a:off x="9525" y="5895975"/>
                                <a:ext cx="4800600" cy="1368425"/>
                                <a:chOff x="0" y="0"/>
                                <a:chExt cx="4800600" cy="1368425"/>
                              </a:xfrm>
                            </wpg:grpSpPr>
                            <wps:wsp>
                              <wps:cNvPr id="41" name="Arrow: Up-Down 41"/>
                              <wps:cNvSpPr/>
                              <wps:spPr>
                                <a:xfrm flipH="1">
                                  <a:off x="1181100" y="0"/>
                                  <a:ext cx="255905" cy="356235"/>
                                </a:xfrm>
                                <a:prstGeom prst="upDown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Arrow: Up-Down 42"/>
                              <wps:cNvSpPr/>
                              <wps:spPr>
                                <a:xfrm flipH="1">
                                  <a:off x="3876675" y="19050"/>
                                  <a:ext cx="255905" cy="356235"/>
                                </a:xfrm>
                                <a:prstGeom prst="upDown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Rounded Corners 43"/>
                              <wps:cNvSpPr/>
                              <wps:spPr>
                                <a:xfrm>
                                  <a:off x="0" y="371475"/>
                                  <a:ext cx="4800600" cy="9969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 name="Group 8"/>
                            <wpg:cNvGrpSpPr/>
                            <wpg:grpSpPr>
                              <a:xfrm>
                                <a:off x="0" y="0"/>
                                <a:ext cx="5271600" cy="5786554"/>
                                <a:chOff x="0" y="0"/>
                                <a:chExt cx="5271600" cy="5786554"/>
                              </a:xfrm>
                            </wpg:grpSpPr>
                            <wps:wsp>
                              <wps:cNvPr id="31" name="Text Box 31"/>
                              <wps:cNvSpPr txBox="1"/>
                              <wps:spPr>
                                <a:xfrm>
                                  <a:off x="533641" y="2509389"/>
                                  <a:ext cx="3835457" cy="633205"/>
                                </a:xfrm>
                                <a:prstGeom prst="rect">
                                  <a:avLst/>
                                </a:prstGeom>
                                <a:noFill/>
                                <a:ln>
                                  <a:noFill/>
                                </a:ln>
                              </wps:spPr>
                              <wps:txbx>
                                <w:txbxContent>
                                  <w:p w14:paraId="6CCDE5E2" w14:textId="37CD498C" w:rsidR="00C26111" w:rsidRPr="00445FF8" w:rsidRDefault="00C26111" w:rsidP="00FF30AB">
                                    <w:pPr>
                                      <w:spacing w:line="276" w:lineRule="auto"/>
                                      <w:jc w:val="center"/>
                                      <w:rPr>
                                        <w:rFonts w:ascii="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5FF8">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Sensitivity (shock intensity</w:t>
                                    </w:r>
                                    <w:r>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degree to which shocks affect a specific household</w:t>
                                    </w:r>
                                    <w:r w:rsidRPr="00445FF8">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Arrow: Down 35"/>
                              <wps:cNvSpPr/>
                              <wps:spPr>
                                <a:xfrm>
                                  <a:off x="3733800" y="3067050"/>
                                  <a:ext cx="265958" cy="320634"/>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Arrow: Down 36"/>
                              <wps:cNvSpPr/>
                              <wps:spPr>
                                <a:xfrm>
                                  <a:off x="1066800" y="3048000"/>
                                  <a:ext cx="265958" cy="320634"/>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Rounded Corners 37"/>
                              <wps:cNvSpPr/>
                              <wps:spPr>
                                <a:xfrm>
                                  <a:off x="238419" y="3423855"/>
                                  <a:ext cx="2143760" cy="235077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Rounded Corners 38"/>
                              <wps:cNvSpPr/>
                              <wps:spPr>
                                <a:xfrm>
                                  <a:off x="2552258" y="3435241"/>
                                  <a:ext cx="2719342" cy="2351313"/>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 7"/>
                              <wpg:cNvGrpSpPr/>
                              <wpg:grpSpPr>
                                <a:xfrm>
                                  <a:off x="0" y="0"/>
                                  <a:ext cx="5201285" cy="2503805"/>
                                  <a:chOff x="-100967" y="-85725"/>
                                  <a:chExt cx="5201392" cy="2503805"/>
                                </a:xfrm>
                              </wpg:grpSpPr>
                              <wps:wsp>
                                <wps:cNvPr id="3" name="Rectangle: Rounded Corners 3"/>
                                <wps:cNvSpPr/>
                                <wps:spPr>
                                  <a:xfrm>
                                    <a:off x="-100967" y="-85725"/>
                                    <a:ext cx="5201392" cy="57001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180975" y="990600"/>
                                    <a:ext cx="1044650" cy="9607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rrow: Up-Down 16"/>
                                <wps:cNvSpPr/>
                                <wps:spPr>
                                  <a:xfrm>
                                    <a:off x="571500" y="495300"/>
                                    <a:ext cx="218456" cy="446405"/>
                                  </a:xfrm>
                                  <a:prstGeom prst="up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rrow: Up-Down 17"/>
                                <wps:cNvSpPr/>
                                <wps:spPr>
                                  <a:xfrm>
                                    <a:off x="2143122" y="514350"/>
                                    <a:ext cx="218456" cy="446405"/>
                                  </a:xfrm>
                                  <a:prstGeom prst="up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rrow: Up-Down 18"/>
                                <wps:cNvSpPr/>
                                <wps:spPr>
                                  <a:xfrm>
                                    <a:off x="3724275" y="571500"/>
                                    <a:ext cx="218456" cy="446405"/>
                                  </a:xfrm>
                                  <a:prstGeom prst="up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1657350" y="981075"/>
                                    <a:ext cx="1234440" cy="96094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4BA4B1" w14:textId="38E748D0" w:rsidR="00C26111" w:rsidRDefault="00C26111" w:rsidP="001061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3209925" y="1009650"/>
                                    <a:ext cx="1234440" cy="96075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238125" y="1152525"/>
                                    <a:ext cx="890270" cy="805881"/>
                                  </a:xfrm>
                                  <a:prstGeom prst="rect">
                                    <a:avLst/>
                                  </a:prstGeom>
                                  <a:noFill/>
                                  <a:ln>
                                    <a:noFill/>
                                  </a:ln>
                                </wps:spPr>
                                <wps:txbx>
                                  <w:txbxContent>
                                    <w:p w14:paraId="468F31A6" w14:textId="3A7FAA8C" w:rsidR="00C26111" w:rsidRPr="001061E7" w:rsidRDefault="00C26111" w:rsidP="001061E7">
                                      <w:pPr>
                                        <w:tabs>
                                          <w:tab w:val="left" w:pos="6228"/>
                                          <w:tab w:val="left" w:pos="7219"/>
                                        </w:tabs>
                                        <w:spacing w:line="360" w:lineRule="auto"/>
                                        <w:jc w:val="center"/>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61E7">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Absorptive capacity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3200400" y="1171575"/>
                                    <a:ext cx="1234440" cy="770189"/>
                                  </a:xfrm>
                                  <a:prstGeom prst="rect">
                                    <a:avLst/>
                                  </a:prstGeom>
                                  <a:noFill/>
                                  <a:ln>
                                    <a:noFill/>
                                  </a:ln>
                                </wps:spPr>
                                <wps:txbx>
                                  <w:txbxContent>
                                    <w:p w14:paraId="37A7BA7B" w14:textId="1DFBB6CA" w:rsidR="00C26111" w:rsidRPr="001061E7" w:rsidRDefault="00C26111" w:rsidP="001061E7">
                                      <w:pPr>
                                        <w:tabs>
                                          <w:tab w:val="left" w:pos="6228"/>
                                          <w:tab w:val="left" w:pos="7219"/>
                                        </w:tabs>
                                        <w:spacing w:line="360" w:lineRule="auto"/>
                                        <w:jc w:val="center"/>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61E7">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Transformative capacity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Arrow: Up-Down 27"/>
                                <wps:cNvSpPr/>
                                <wps:spPr>
                                  <a:xfrm>
                                    <a:off x="3724275" y="1962150"/>
                                    <a:ext cx="218456" cy="446405"/>
                                  </a:xfrm>
                                  <a:prstGeom prst="up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rrow: Up-Down 28"/>
                                <wps:cNvSpPr/>
                                <wps:spPr>
                                  <a:xfrm>
                                    <a:off x="2114550" y="1943100"/>
                                    <a:ext cx="218456" cy="446405"/>
                                  </a:xfrm>
                                  <a:prstGeom prst="up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rrow: Up-Down 29"/>
                                <wps:cNvSpPr/>
                                <wps:spPr>
                                  <a:xfrm>
                                    <a:off x="571500" y="1971675"/>
                                    <a:ext cx="218456" cy="446405"/>
                                  </a:xfrm>
                                  <a:prstGeom prst="up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a:off x="1085850" y="1000125"/>
                                    <a:ext cx="84784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2676525" y="990600"/>
                                    <a:ext cx="84784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wps:spPr>
                                  <a:xfrm flipV="1">
                                    <a:off x="1133475" y="1933575"/>
                                    <a:ext cx="2104638" cy="4571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15" name="Group 15"/>
                        <wpg:cNvGrpSpPr/>
                        <wpg:grpSpPr>
                          <a:xfrm>
                            <a:off x="3105150" y="2952750"/>
                            <a:ext cx="1590675" cy="352425"/>
                            <a:chOff x="0" y="0"/>
                            <a:chExt cx="1590675" cy="352425"/>
                          </a:xfrm>
                        </wpg:grpSpPr>
                        <wps:wsp>
                          <wps:cNvPr id="13" name="Rectangle 13"/>
                          <wps:cNvSpPr/>
                          <wps:spPr>
                            <a:xfrm>
                              <a:off x="0" y="0"/>
                              <a:ext cx="1590675" cy="285750"/>
                            </a:xfrm>
                            <a:prstGeom prst="rect">
                              <a:avLst/>
                            </a:prstGeom>
                            <a:solidFill>
                              <a:srgbClr val="0070C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76200" y="85725"/>
                              <a:ext cx="1428750" cy="266700"/>
                            </a:xfrm>
                            <a:prstGeom prst="rect">
                              <a:avLst/>
                            </a:prstGeom>
                            <a:solidFill>
                              <a:schemeClr val="lt1"/>
                            </a:solidFill>
                            <a:ln w="6350">
                              <a:solidFill>
                                <a:prstClr val="black"/>
                              </a:solidFill>
                            </a:ln>
                          </wps:spPr>
                          <wps:txbx>
                            <w:txbxContent>
                              <w:p w14:paraId="0F533B5D" w14:textId="21E17FD6" w:rsidR="00C26111" w:rsidRPr="00FF30AB" w:rsidRDefault="00C26111">
                                <w:pPr>
                                  <w:rPr>
                                    <w:b/>
                                    <w:bCs/>
                                  </w:rPr>
                                </w:pPr>
                                <w:r w:rsidRPr="00FF30AB">
                                  <w:rPr>
                                    <w:b/>
                                    <w:bCs/>
                                  </w:rPr>
                                  <w:t>Resilience 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 name="Group 21"/>
                        <wpg:cNvGrpSpPr/>
                        <wpg:grpSpPr>
                          <a:xfrm>
                            <a:off x="476250" y="3000375"/>
                            <a:ext cx="1590675" cy="381000"/>
                            <a:chOff x="0" y="0"/>
                            <a:chExt cx="1590675" cy="381000"/>
                          </a:xfrm>
                        </wpg:grpSpPr>
                        <wps:wsp>
                          <wps:cNvPr id="22" name="Rectangle 22"/>
                          <wps:cNvSpPr/>
                          <wps:spPr>
                            <a:xfrm>
                              <a:off x="0" y="0"/>
                              <a:ext cx="1590675" cy="285750"/>
                            </a:xfrm>
                            <a:prstGeom prst="rect">
                              <a:avLst/>
                            </a:prstGeom>
                            <a:solidFill>
                              <a:srgbClr val="0070C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49245" y="114300"/>
                              <a:ext cx="1514475" cy="266700"/>
                            </a:xfrm>
                            <a:prstGeom prst="rect">
                              <a:avLst/>
                            </a:prstGeom>
                            <a:solidFill>
                              <a:schemeClr val="lt1"/>
                            </a:solidFill>
                            <a:ln w="6350">
                              <a:solidFill>
                                <a:prstClr val="black"/>
                              </a:solidFill>
                            </a:ln>
                          </wps:spPr>
                          <wps:txbx>
                            <w:txbxContent>
                              <w:p w14:paraId="61215B3F" w14:textId="6C13F8D1" w:rsidR="00C26111" w:rsidRPr="00FF30AB" w:rsidRDefault="00C26111" w:rsidP="00FF30AB">
                                <w:pPr>
                                  <w:rPr>
                                    <w:b/>
                                    <w:bCs/>
                                  </w:rPr>
                                </w:pPr>
                                <w:r>
                                  <w:rPr>
                                    <w:b/>
                                    <w:bCs/>
                                  </w:rPr>
                                  <w:t>Vulnerability 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2577EA4" id="Group 32" o:spid="_x0000_s1026" style="position:absolute;left:0;text-align:left;margin-left:50.2pt;margin-top:30.45pt;width:408.75pt;height:478.5pt;z-index:-251538432" coordsize="51913,60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">
                <v:group id="Group 11" o:spid="_x0000_s1027" style="position:absolute;width:51913;height:60769" coordsize="52716,72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spt="32" o:oned="t" path="m,l21600,21600e" filled="f">
                    <v:path arrowok="t" fillok="f" o:connecttype="none"/>
                    <o:lock v:ext="edit" shapetype="t"/>
                  </v:shapetype>
                  <v:shape id="Straight Arrow Connector 45" o:spid="_x0000_s1028" type="#_x0000_t32" style="position:absolute;left:952;top:6667;width:457;height:561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d7y8UAAADbAAAADwAAAGRycy9kb3ducmV2LnhtbESPQWvCQBSE74X+h+UJvRTd1KpIdJUa&#10;KfRaFdTbI/vMRrNv0+w2pv31XaHgcZiZb5j5srOVaKnxpWMFL4MEBHHudMmFgt32vT8F4QOyxsox&#10;KfghD8vF48McU+2u/EntJhQiQtinqMCEUKdS+tyQRT9wNXH0Tq6xGKJsCqkbvEa4reQwSSbSYslx&#10;wWBNmaH8svm2Co6nsW5X2brMzSF73T+Pfr/Oh7VST73ubQYiUBfu4f/2h1YwGsPtS/wB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Sd7y8UAAADbAAAADwAAAAAAAAAA&#10;AAAAAAChAgAAZHJzL2Rvd25yZXYueG1sUEsFBgAAAAAEAAQA+QAAAJMDAAAAAA==&#10;" strokecolor="#4472c4 [3204]" strokeweight=".5pt">
                    <v:stroke endarrow="block" joinstyle="miter"/>
                  </v:shape>
                  <v:group id="Group 10" o:spid="_x0000_s1029" style="position:absolute;width:52716;height:72644" coordsize="52716,72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9" o:spid="_x0000_s1030" style="position:absolute;left:95;top:58959;width:48006;height:13685" coordsize="48006,13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41" o:spid="_x0000_s1031" type="#_x0000_t70" style="position:absolute;left:11811;width:2559;height:35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4i8QA&#10;AADbAAAADwAAAGRycy9kb3ducmV2LnhtbESPzWrDMBCE74W+g9hCbo2UnybBjRxKICTQXuL2ktvG&#10;2lrG1spYauK8fVQo9DjMzDfMejO4VlyoD7VnDZOxAkFcelNzpeHrc/e8AhEissHWM2m4UYBN/viw&#10;xsz4Kx/pUsRKJAiHDDXYGLtMylBachjGviNO3rfvHcYk+0qaHq8J7lo5VWohHdacFix2tLVUNsWP&#10;01A0XtEsvp+mH/amlts9vpznqPXoaXh7BRFpiP/hv/bBaJhP4PdL+g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pOIvEAAAA2wAAAA8AAAAAAAAAAAAAAAAAmAIAAGRycy9k&#10;b3ducmV2LnhtbFBLBQYAAAAABAAEAPUAAACJAwAAAAA=&#10;" adj=",7758" fillcolor="white [3201]" strokecolor="black [3200]" strokeweight="1pt"/>
                      <v:shape id="Arrow: Up-Down 42" o:spid="_x0000_s1032" type="#_x0000_t70" style="position:absolute;left:38766;top:190;width:2559;height:35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m/MMA&#10;AADbAAAADwAAAGRycy9kb3ducmV2LnhtbESPT2sCMRTE70K/Q3iF3jTp1n+sRhGhtNBeXL14e25e&#10;N4ubl2UTdf32TaHgcZiZ3zDLde8acaUu1J41vI4UCOLSm5orDYf9+3AOIkRkg41n0nCnAOvV02CJ&#10;ufE33tG1iJVIEA45arAxtrmUobTkMIx8S5y8H985jEl2lTQd3hLcNTJTaiod1pwWLLa0tVSei4vT&#10;UJy9orf4dcy+7V3Nth84OY1R65fnfrMAEamPj/B/+9NoGGf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um/MMAAADbAAAADwAAAAAAAAAAAAAAAACYAgAAZHJzL2Rv&#10;d25yZXYueG1sUEsFBgAAAAAEAAQA9QAAAIgDAAAAAA==&#10;" adj=",7758" fillcolor="white [3201]" strokecolor="black [3200]" strokeweight="1pt"/>
                      <v:roundrect id="Rectangle: Rounded Corners 43" o:spid="_x0000_s1033" style="position:absolute;top:3714;width:48006;height:99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PMrcQA&#10;AADbAAAADwAAAGRycy9kb3ducmV2LnhtbESP0WrCQBRE34X+w3ILfdNNGxGJbqSUFisIYtoPuGZv&#10;k5Ds3XR3o/Hv3ULBx2FmzjDrzWg6cSbnG8sKnmcJCOLS6oYrBd9fH9MlCB+QNXaWScGVPGzyh8ka&#10;M20vfKRzESoRIewzVFCH0GdS+rImg35me+Lo/VhnMETpKqkdXiLcdPIlSRbSYMNxocae3moq22Iw&#10;ChbDeNilv25XpdtTszetfd8OVqmnx/F1BSLQGO7h//anVjBP4e9L/AE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zzK3EAAAA2wAAAA8AAAAAAAAAAAAAAAAAmAIAAGRycy9k&#10;b3ducmV2LnhtbFBLBQYAAAAABAAEAPUAAACJAwAAAAA=&#10;" fillcolor="white [3212]" strokecolor="black [3213]" strokeweight="1pt">
                        <v:stroke joinstyle="miter"/>
                      </v:roundrect>
                    </v:group>
                    <v:group id="Group 8" o:spid="_x0000_s1034" style="position:absolute;width:52716;height:57865" coordsize="52716,57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31" o:spid="_x0000_s1035" type="#_x0000_t202" style="position:absolute;left:5336;top:25093;width:38354;height:6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14:paraId="6CCDE5E2" w14:textId="37CD498C" w:rsidR="00C26111" w:rsidRPr="00445FF8" w:rsidRDefault="00C26111" w:rsidP="00FF30AB">
                              <w:pPr>
                                <w:spacing w:line="276" w:lineRule="auto"/>
                                <w:jc w:val="center"/>
                                <w:rPr>
                                  <w:rFonts w:ascii="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5FF8">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Sensitivity (shock intensity</w:t>
                              </w:r>
                              <w:r>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degree to which shocks affect a specific household</w:t>
                              </w:r>
                              <w:r w:rsidRPr="00445FF8">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5" o:spid="_x0000_s1036" type="#_x0000_t67" style="position:absolute;left:37338;top:30670;width:2659;height:3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4zl8QA&#10;AADbAAAADwAAAGRycy9kb3ducmV2LnhtbESPQWsCMRSE74L/ITyhF6lZFUW2RhGh0nqouJZ6fWye&#10;2cXNy3aT6vrvTUHwOMzMN8x82dpKXKjxpWMFw0ECgjh3umSj4Pvw/joD4QOyxsoxKbiRh+Wi25lj&#10;qt2V93TJghERwj5FBUUIdSqlzwuy6AeuJo7eyTUWQ5SNkbrBa4TbSo6SZCotlhwXCqxpXVB+zv5s&#10;pHwNN+523I0PfeM++7RF83P8Veql167eQARqwzP8aH9oBeMJ/H+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OM5fEAAAA2wAAAA8AAAAAAAAAAAAAAAAAmAIAAGRycy9k&#10;b3ducmV2LnhtbFBLBQYAAAAABAAEAPUAAACJAwAAAAA=&#10;" adj="12642" fillcolor="white [3212]" strokecolor="black [3213]" strokeweight="1pt"/>
                      <v:shape id="Arrow: Down 36" o:spid="_x0000_s1037" type="#_x0000_t67" style="position:absolute;left:10668;top:30480;width:2659;height:3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yt4MUA&#10;AADbAAAADwAAAGRycy9kb3ducmV2LnhtbESPT2sCMRTE7wW/Q3iFXqRm7YLIapQitFQPLWrR62Pz&#10;zC5uXrabuH++vSkUehxm5jfMct3bSrTU+NKxgukkAUGcO12yUfB9fHueg/ABWWPlmBQM5GG9Gj0s&#10;MdOu4z21h2BEhLDPUEERQp1J6fOCLPqJq4mjd3GNxRBlY6RusItwW8mXJJlJiyXHhQJr2hSUXw83&#10;Gymf03c3nL/S49i47Zh2aE7nH6WeHvvXBYhAffgP/7U/tIJ0Br9f4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K3gxQAAANsAAAAPAAAAAAAAAAAAAAAAAJgCAABkcnMv&#10;ZG93bnJldi54bWxQSwUGAAAAAAQABAD1AAAAigMAAAAA&#10;" adj="12642" fillcolor="white [3212]" strokecolor="black [3213]" strokeweight="1pt"/>
                      <v:roundrect id="Rectangle: Rounded Corners 37" o:spid="_x0000_s1038" style="position:absolute;left:2384;top:34238;width:21437;height:235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6508MA&#10;AADbAAAADwAAAGRycy9kb3ducmV2LnhtbESP3WrCQBSE7wu+w3IE7+rGBqxEVxGxqCAUfx7gmD0m&#10;wezZuLvR9O27QqGXw8x8w8wWnanFg5yvLCsYDRMQxLnVFRcKzqev9wkIH5A11pZJwQ95WMx7bzPM&#10;tH3ygR7HUIgIYZ+hgjKEJpPS5yUZ9EPbEEfvap3BEKUrpHb4jHBTy48kGUuDFceFEhtalZTfjq1R&#10;MG677116d7si3VyqvbnZ9aa1Sg363XIKIlAX/sN/7a1WkH7C60v8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6508MAAADbAAAADwAAAAAAAAAAAAAAAACYAgAAZHJzL2Rv&#10;d25yZXYueG1sUEsFBgAAAAAEAAQA9QAAAIgDAAAAAA==&#10;" fillcolor="white [3212]" strokecolor="black [3213]" strokeweight="1pt">
                        <v:stroke joinstyle="miter"/>
                      </v:roundrect>
                      <v:roundrect id="Rectangle: Rounded Corners 38" o:spid="_x0000_s1039" style="position:absolute;left:25522;top:34352;width:27194;height:235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tocEA&#10;AADbAAAADwAAAGRycy9kb3ducmV2LnhtbERP3WrCMBS+F3yHcITd2XQrlFEbRYbDFQZj6gMcm2Nb&#10;bE5qkmr39svFYJcf33+5mUwv7uR8Z1nBc5KCIK6t7rhRcDq+L19B+ICssbdMCn7Iw2Y9n5VYaPvg&#10;b7ofQiNiCPsCFbQhDIWUvm7JoE/sQBy5i3UGQ4SukdrhI4abXr6kaS4NdhwbWhzoraX6ehiNgnyc&#10;vqrs5qom25+7T3O1u/1olXpaTNsViEBT+Bf/uT+0giyOjV/i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RLaHBAAAA2wAAAA8AAAAAAAAAAAAAAAAAmAIAAGRycy9kb3du&#10;cmV2LnhtbFBLBQYAAAAABAAEAPUAAACGAwAAAAA=&#10;" fillcolor="white [3212]" strokecolor="black [3213]" strokeweight="1pt">
                        <v:stroke joinstyle="miter"/>
                      </v:roundrect>
                      <v:group id="Group 7" o:spid="_x0000_s1040" style="position:absolute;width:52012;height:25038" coordorigin="-1009,-857" coordsize="52013,25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oundrect id="Rectangle: Rounded Corners 3" o:spid="_x0000_s1041" style="position:absolute;left:-1009;top:-857;width:52013;height:56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n1OMEA&#10;AADaAAAADwAAAGRycy9kb3ducmV2LnhtbESPQYvCMBSE7wv+h/AEb2uqgkg1igi6QhF2q+D12Tzb&#10;YvJSmqzWf2+EhT0OM/MNs1h11og7tb52rGA0TEAQF07XXCo4HbefMxA+IGs0jknBkzyslr2PBaba&#10;PfiH7nkoRYSwT1FBFUKTSumLiiz6oWuIo3d1rcUQZVtK3eIjwq2R4ySZSos1x4UKG9pUVNzyX6sg&#10;+Avi+JCZXb6bJVlmyq+z/VZq0O/WcxCBuvAf/mvvtYIJ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59TjBAAAA2gAAAA8AAAAAAAAAAAAAAAAAmAIAAGRycy9kb3du&#10;cmV2LnhtbFBLBQYAAAAABAAEAPUAAACGAwAAAAA=&#10;" fillcolor="white [3201]" strokecolor="black [3213]" strokeweight="1pt">
                          <v:stroke joinstyle="miter"/>
                        </v:roundrect>
                        <v:oval id="Oval 12" o:spid="_x0000_s1042" style="position:absolute;left:1809;top:9906;width:10447;height:96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UVsIA&#10;AADbAAAADwAAAGRycy9kb3ducmV2LnhtbERPTWvCQBC9F/wPywje6qZBSolugpQGehJrRT2O2TGJ&#10;ZmdDdk3Sf98tFLzN433OKhtNI3rqXG1Zwcs8AkFcWF1zqWD/nT+/gXAeWWNjmRT8kIMsnTytMNF2&#10;4C/qd74UIYRdggoq79tESldUZNDNbUscuIvtDPoAu1LqDocQbhoZR9GrNFhzaKiwpfeKitvubhTk&#10;V3eJN/m+P7Tnu24+htNxWy6Umk3H9RKEp9E/xP/uTx3mx/D3SzhAp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1RWwgAAANsAAAAPAAAAAAAAAAAAAAAAAJgCAABkcnMvZG93&#10;bnJldi54bWxQSwUGAAAAAAQABAD1AAAAhwMAAAAA&#10;" fillcolor="white [3212]" strokecolor="black [3213]" strokeweight="1pt">
                          <v:stroke joinstyle="miter"/>
                        </v:oval>
                        <v:shape id="Arrow: Up-Down 16" o:spid="_x0000_s1043" type="#_x0000_t70" style="position:absolute;left:5715;top:4953;width:2184;height:4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SSsUA&#10;AADbAAAADwAAAGRycy9kb3ducmV2LnhtbESPQWvCQBCF74L/YRnBi9SNQm2buoZQaKgUkUbpechO&#10;k2B2Nma3Mf33bkHwNsN735s362Qwjeipc7VlBYt5BIK4sLrmUsHx8P7wDMJ5ZI2NZVLwRw6SzXi0&#10;xljbC39Rn/tShBB2MSqovG9jKV1RkUE3ty1x0H5sZ9CHtSul7vASwk0jl1G0kgZrDhcqbOmtouKU&#10;/5pQ4zvN+r3JPnU7nM6cbV8eZ087paaTIX0F4Wnwd/ON/tCBW8H/L2EA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dJKxQAAANsAAAAPAAAAAAAAAAAAAAAAAJgCAABkcnMv&#10;ZG93bnJldi54bWxQSwUGAAAAAAQABAD1AAAAigMAAAAA&#10;" adj=",5285" fillcolor="white [3212]" strokecolor="black [3213]" strokeweight="1pt"/>
                        <v:shape id="Arrow: Up-Down 17" o:spid="_x0000_s1044" type="#_x0000_t70" style="position:absolute;left:21431;top:5143;width:2184;height:4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130cUA&#10;AADbAAAADwAAAGRycy9kb3ducmV2LnhtbESPQWvCQBCF74L/YRnBi9SNQrVNXUMoNFSKlEbpechO&#10;k2B2Nma3Mf33bkHwNsN735s3m2Qwjeipc7VlBYt5BIK4sLrmUsHx8PbwBMJ5ZI2NZVLwRw6S7Xi0&#10;wVjbC39Rn/tShBB2MSqovG9jKV1RkUE3ty1x0H5sZ9CHtSul7vASwk0jl1G0kgZrDhcqbOm1ouKU&#10;/5pQ4zvN+k+Tfeh2OJ052z0/ztZ7paaTIX0B4Wnwd/ONfteBW8P/L2EA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XfRxQAAANsAAAAPAAAAAAAAAAAAAAAAAJgCAABkcnMv&#10;ZG93bnJldi54bWxQSwUGAAAAAAQABAD1AAAAigMAAAAA&#10;" adj=",5285" fillcolor="white [3212]" strokecolor="black [3213]" strokeweight="1pt"/>
                        <v:shape id="Arrow: Up-Down 18" o:spid="_x0000_s1045" type="#_x0000_t70" style="position:absolute;left:37242;top:5715;width:2185;height:4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jo8QA&#10;AADbAAAADwAAAGRycy9kb3ducmV2LnhtbESPQWvCQBCF70L/wzKFXkQ3LWht6ipSaLCISFV6HrLT&#10;JJidTbNrjP++cxC8zWPe9+bNfNm7WnXUhsqzgedxAoo497biwsDx8DmagQoR2WLtmQxcKcBy8TCY&#10;Y2r9hb+p28dCSQiHFA2UMTap1iEvyWEY+4ZYdr++dRhFtoW2LV4k3NX6JUmm2mHFcqHEhj5Kyk/7&#10;s5MaP6us27lsY5v+9MfZ19tk+Lo15umxX72DitTHu/lGr61wUlZ+kQH0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y46PEAAAA2wAAAA8AAAAAAAAAAAAAAAAAmAIAAGRycy9k&#10;b3ducmV2LnhtbFBLBQYAAAAABAAEAPUAAACJAwAAAAA=&#10;" adj=",5285" fillcolor="white [3212]" strokecolor="black [3213]" strokeweight="1pt"/>
                        <v:oval id="Oval 19" o:spid="_x0000_s1046" style="position:absolute;left:16573;top:9810;width:12344;height:9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fGJ8IA&#10;AADbAAAADwAAAGRycy9kb3ducmV2LnhtbERPS2vCQBC+F/wPywi91Y1SRFM3UqSBnsRHaHucZieP&#10;NjsbsmsS/70rFHqbj+85m+1oGtFT52rLCuazCARxbnXNpYLsnD6tQDiPrLGxTAqu5GCbTB42GGs7&#10;8JH6ky9FCGEXo4LK+zaW0uUVGXQz2xIHrrCdQR9gV0rd4RDCTSMXUbSUBmsODRW2tKso/z1djIL0&#10;xxWLfZr1H+33RTdvw9fnoXxW6nE6vr6A8DT6f/Gf+12H+Wu4/xIOkM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8YnwgAAANsAAAAPAAAAAAAAAAAAAAAAAJgCAABkcnMvZG93&#10;bnJldi54bWxQSwUGAAAAAAQABAD1AAAAhwMAAAAA&#10;" fillcolor="white [3212]" strokecolor="black [3213]" strokeweight="1pt">
                          <v:stroke joinstyle="miter"/>
                          <v:textbox>
                            <w:txbxContent>
                              <w:p w14:paraId="724BA4B1" w14:textId="38E748D0" w:rsidR="00C26111" w:rsidRDefault="00C26111" w:rsidP="001061E7">
                                <w:pPr>
                                  <w:jc w:val="center"/>
                                </w:pPr>
                              </w:p>
                            </w:txbxContent>
                          </v:textbox>
                        </v:oval>
                        <v:oval id="Oval 20" o:spid="_x0000_s1047" style="position:absolute;left:32099;top:10096;width:12344;height:96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GlB8AA&#10;AADbAAAADwAAAGRycy9kb3ducmV2LnhtbERPTYvCMBC9L/gfwgje1tQislSjLGLBk6gr6nG2Gdvu&#10;NpPSxLb+e3MQPD7e92LVm0q01LjSsoLJOAJBnFldcq7g9JN+foFwHlljZZkUPMjBajn4WGCibccH&#10;ao8+FyGEXYIKCu/rREqXFWTQjW1NHLibbQz6AJtc6ga7EG4qGUfRTBosOTQUWNO6oOz/eDcK0j93&#10;i3fpqT3Xv3ddbbrrZZ9PlRoN++85CE+9f4tf7q1WEIf14Uv4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GlB8AAAADbAAAADwAAAAAAAAAAAAAAAACYAgAAZHJzL2Rvd25y&#10;ZXYueG1sUEsFBgAAAAAEAAQA9QAAAIUDAAAAAA==&#10;" fillcolor="white [3212]" strokecolor="black [3213]" strokeweight="1pt">
                          <v:stroke joinstyle="miter"/>
                        </v:oval>
                        <v:shape id="Text Box 23" o:spid="_x0000_s1048" type="#_x0000_t202" style="position:absolute;left:2381;top:11525;width:8902;height:8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468F31A6" w14:textId="3A7FAA8C" w:rsidR="00C26111" w:rsidRPr="001061E7" w:rsidRDefault="00C26111" w:rsidP="001061E7">
                                <w:pPr>
                                  <w:tabs>
                                    <w:tab w:val="left" w:pos="6228"/>
                                    <w:tab w:val="left" w:pos="7219"/>
                                  </w:tabs>
                                  <w:spacing w:line="360" w:lineRule="auto"/>
                                  <w:jc w:val="center"/>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61E7">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Absorptive capacity </w:t>
                                </w:r>
                              </w:p>
                            </w:txbxContent>
                          </v:textbox>
                        </v:shape>
                        <v:shape id="Text Box 26" o:spid="_x0000_s1049" type="#_x0000_t202" style="position:absolute;left:32004;top:11715;width:12344;height:7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14:paraId="37A7BA7B" w14:textId="1DFBB6CA" w:rsidR="00C26111" w:rsidRPr="001061E7" w:rsidRDefault="00C26111" w:rsidP="001061E7">
                                <w:pPr>
                                  <w:tabs>
                                    <w:tab w:val="left" w:pos="6228"/>
                                    <w:tab w:val="left" w:pos="7219"/>
                                  </w:tabs>
                                  <w:spacing w:line="360" w:lineRule="auto"/>
                                  <w:jc w:val="center"/>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61E7">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Transformative capacity </w:t>
                                </w:r>
                              </w:p>
                            </w:txbxContent>
                          </v:textbox>
                        </v:shape>
                        <v:shape id="Arrow: Up-Down 27" o:spid="_x0000_s1050" type="#_x0000_t70" style="position:absolute;left:37242;top:19621;width:2185;height:4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G9bMQA&#10;AADbAAAADwAAAGRycy9kb3ducmV2LnhtbESPX2vCQBDE3wW/w7FCX0QvCq0aPUWEBqVI8Q8+L7k1&#10;Ceb2Yu6M6bf3CoU+DrPzm53FqjWlaKh2hWUFo2EEgji1uuBMwfn0OZiCcB5ZY2mZFPyQg9Wy21lg&#10;rO2TD9QcfSYChF2MCnLvq1hKl+Zk0A1tRRy8q60N+iDrTOoanwFuSjmOog9psODQkGNFm5zS2/Fh&#10;whuXddJ8m+RLV+3tzslu9t6f7JV667XrOQhPrf8//ktvtYLxBH63BADI5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BvWzEAAAA2wAAAA8AAAAAAAAAAAAAAAAAmAIAAGRycy9k&#10;b3ducmV2LnhtbFBLBQYAAAAABAAEAPUAAACJAwAAAAA=&#10;" adj=",5285" fillcolor="white [3212]" strokecolor="black [3213]" strokeweight="1pt"/>
                        <v:shape id="Arrow: Up-Down 28" o:spid="_x0000_s1051" type="#_x0000_t70" style="position:absolute;left:21145;top:19431;width:2185;height:4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pHsUA&#10;AADbAAAADwAAAGRycy9kb3ducmV2LnhtbESPTWvCQBCG74X+h2UEL0U3FexHdBUpGJQipVo8D9kx&#10;CWZn0+wa4793DoUeh3feZ56ZL3tXq47aUHk28DxOQBHn3lZcGPg5rEdvoEJEtlh7JgM3CrBcPD7M&#10;MbX+yt/U7WOhBMIhRQNljE2qdchLchjGviGW7ORbh1HGttC2xavAXa0nSfKiHVYsF0ps6KOk/Ly/&#10;ONE4rrLuy2WftunPv5xt36dPrztjhoN+NQMVqY//y3/tjTUwEVn5RQC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3ikexQAAANsAAAAPAAAAAAAAAAAAAAAAAJgCAABkcnMv&#10;ZG93bnJldi54bWxQSwUGAAAAAAQABAD1AAAAigMAAAAA&#10;" adj=",5285" fillcolor="white [3212]" strokecolor="black [3213]" strokeweight="1pt"/>
                        <v:shape id="Arrow: Up-Down 29" o:spid="_x0000_s1052" type="#_x0000_t70" style="position:absolute;left:5715;top:19716;width:2184;height:4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MhcUA&#10;AADbAAAADwAAAGRycy9kb3ducmV2LnhtbESPUWvCQBCE3wX/w7GCL0UvCrY1zSlSaLAUKY3i85Lb&#10;JiG5vZg7Y/rve4WCj8PsfLOTbAfTiJ46V1lWsJhHIIhzqysuFJyOb7NnEM4ja2wsk4IfcrDdjEcJ&#10;xtre+Iv6zBciQNjFqKD0vo2ldHlJBt3ctsTB+7adQR9kV0jd4S3ATSOXUfQoDVYcGkps6bWkvM6u&#10;Jrxx3qX9p0k/dDvUF07f16uHp4NS08mwewHhafD34//0XitYruFvSwC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oyFxQAAANsAAAAPAAAAAAAAAAAAAAAAAJgCAABkcnMv&#10;ZG93bnJldi54bWxQSwUGAAAAAAQABAD1AAAAigMAAAAA&#10;" adj=",5285" fillcolor="white [3212]" strokecolor="black [3213]" strokeweight="1pt"/>
                        <v:shape id="Straight Arrow Connector 46" o:spid="_x0000_s1053" type="#_x0000_t32" style="position:absolute;left:10858;top:10001;width:84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nO2cIAAADbAAAADwAAAGRycy9kb3ducmV2LnhtbESPT2vCQBDF70K/wzKFXqRulCht6iql&#10;IO3VaEuPQ3aaDWZnQ3bU+O27guDx8f78eMv14Ft1oj42gQ1MJxko4irYhmsD+93m+QVUFGSLbWAy&#10;cKEI69XDaImFDWfe0qmUWqURjgUacCJdoXWsHHmMk9ARJ+8v9B4lyb7WtsdzGvetnmXZQntsOBEc&#10;dvThqDqUR5+4tJ+Ny/n4NT984vfvj5NLPhVjnh6H9zdQQoPcw7f2lzWQL+D6Jf0Av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ynO2cIAAADbAAAADwAAAAAAAAAAAAAA&#10;AAChAgAAZHJzL2Rvd25yZXYueG1sUEsFBgAAAAAEAAQA+QAAAJADAAAAAA==&#10;" strokecolor="#4472c4 [3204]" strokeweight=".5pt">
                          <v:stroke endarrow="block" joinstyle="miter"/>
                        </v:shape>
                        <v:shape id="Straight Arrow Connector 47" o:spid="_x0000_s1054" type="#_x0000_t32" style="position:absolute;left:26765;top:9906;width:84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VrQsMAAADbAAAADwAAAGRycy9kb3ducmV2LnhtbESPT2vCQBDF7wW/wzIFL1I3Smrb1FWk&#10;IPbaaEuPQ3aaDWZnQ3aq8du7hYLHx/vz4y3Xg2/VifrYBDYwm2agiKtgG64NHPbbh2dQUZAttoHJ&#10;wIUirFejuyUWNpz5g06l1CqNcCzQgBPpCq1j5chjnIaOOHk/ofcoSfa1tj2e07hv9TzLFtpjw4ng&#10;sKM3R9Wx/PWJS4f5pHycvOTHHX5+fzm55DMxZnw/bF5BCQ1yC/+3362B/An+vqQfoF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la0LDAAAA2wAAAA8AAAAAAAAAAAAA&#10;AAAAoQIAAGRycy9kb3ducmV2LnhtbFBLBQYAAAAABAAEAPkAAACRAwAAAAA=&#10;" strokecolor="#4472c4 [3204]" strokeweight=".5pt">
                          <v:stroke endarrow="block" joinstyle="miter"/>
                        </v:shape>
                        <v:shape id="Straight Arrow Connector 50" o:spid="_x0000_s1055" type="#_x0000_t32" style="position:absolute;left:11334;top:19335;width:21047;height: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oZvMEAAADbAAAADwAAAGRycy9kb3ducmV2LnhtbERPy4rCMBTdC/5DuII7TR3Q0WoUp4Mw&#10;C2F8fcCluTbV5qbTZLT+vVkILg/nvVi1thI3anzpWMFomIAgzp0uuVBwOm4GUxA+IGusHJOCB3lY&#10;LbudBaba3XlPt0MoRAxhn6ICE0KdSulzQxb90NXEkTu7xmKIsCmkbvAew20lP5JkIi2WHBsM1pQZ&#10;yq+Hf6vA1dfNdPZr/rbZ5ftxzD53X/qyU6rfa9dzEIHa8Ba/3D9awTiuj1/iD5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uhm8wQAAANsAAAAPAAAAAAAAAAAAAAAA&#10;AKECAABkcnMvZG93bnJldi54bWxQSwUGAAAAAAQABAD5AAAAjwMAAAAA&#10;" strokecolor="#4472c4 [3204]" strokeweight=".5pt">
                          <v:stroke startarrow="block" endarrow="block" joinstyle="miter"/>
                        </v:shape>
                      </v:group>
                    </v:group>
                  </v:group>
                </v:group>
                <v:group id="Group 15" o:spid="_x0000_s1056" style="position:absolute;left:31051;top:29527;width:15907;height:3524" coordsize="15906,3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3" o:spid="_x0000_s1057" style="position:absolute;width:15906;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hGcEA&#10;AADbAAAADwAAAGRycy9kb3ducmV2LnhtbERPTWvCQBC9F/wPywjezEYtJUZXEYvgTWoreByzYzaa&#10;nU2zq6b/vlsQepvH+5z5srO1uFPrK8cKRkkKgrhwuuJSwdfnZpiB8AFZY+2YFPyQh+Wi9zLHXLsH&#10;f9B9H0oRQ9jnqMCE0ORS+sKQRZ+4hjhyZ9daDBG2pdQtPmK4reU4Td+kxYpjg8GG1oaK6/5mFVSn&#10;18uufF+dpxt/mGTmiNm3RqUG/W41AxGoC//ip3ur4/wJ/P0SD5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94RnBAAAA2wAAAA8AAAAAAAAAAAAAAAAAmAIAAGRycy9kb3du&#10;cmV2LnhtbFBLBQYAAAAABAAEAPUAAACGAwAAAAA=&#10;" fillcolor="#0070c0" strokecolor="#70ad47 [3209]" strokeweight="1pt"/>
                  <v:shape id="Text Box 14" o:spid="_x0000_s1058" type="#_x0000_t202" style="position:absolute;left:762;top:857;width:1428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14:paraId="0F533B5D" w14:textId="21E17FD6" w:rsidR="00C26111" w:rsidRPr="00FF30AB" w:rsidRDefault="00C26111">
                          <w:pPr>
                            <w:rPr>
                              <w:b/>
                              <w:bCs/>
                            </w:rPr>
                          </w:pPr>
                          <w:r w:rsidRPr="00FF30AB">
                            <w:rPr>
                              <w:b/>
                              <w:bCs/>
                            </w:rPr>
                            <w:t>Resilience pathway</w:t>
                          </w:r>
                        </w:p>
                      </w:txbxContent>
                    </v:textbox>
                  </v:shape>
                </v:group>
                <v:group id="Group 21" o:spid="_x0000_s1059" style="position:absolute;left:4762;top:30003;width:15907;height:3810" coordsize="15906,3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ect id="Rectangle 22" o:spid="_x0000_s1060" style="position:absolute;width:15906;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2OP8MA&#10;AADbAAAADwAAAGRycy9kb3ducmV2LnhtbESPQWvCQBSE7wX/w/KE3nRjKhJTVxGL4E20LfT4zD6z&#10;qdm3MbvV+O9dQehxmJlvmNmis7W4UOsrxwpGwwQEceF0xaWCr8/1IAPhA7LG2jEpuJGHxbz3MsNc&#10;uyvv6LIPpYgQ9jkqMCE0uZS+MGTRD11DHL2jay2GKNtS6havEW5rmSbJRFqsOC4YbGhlqDjt/6yC&#10;6jD+3ZYfy+N07b/fMvOD2VmjUq/9bvkOIlAX/sPP9kYrSFN4fI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2OP8MAAADbAAAADwAAAAAAAAAAAAAAAACYAgAAZHJzL2Rv&#10;d25yZXYueG1sUEsFBgAAAAAEAAQA9QAAAIgDAAAAAA==&#10;" fillcolor="#0070c0" strokecolor="#70ad47 [3209]" strokeweight="1pt"/>
                  <v:shape id="Text Box 25" o:spid="_x0000_s1061" type="#_x0000_t202" style="position:absolute;left:492;top:1143;width:1514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14:paraId="61215B3F" w14:textId="6C13F8D1" w:rsidR="00C26111" w:rsidRPr="00FF30AB" w:rsidRDefault="00C26111" w:rsidP="00FF30AB">
                          <w:pPr>
                            <w:rPr>
                              <w:b/>
                              <w:bCs/>
                            </w:rPr>
                          </w:pPr>
                          <w:r>
                            <w:rPr>
                              <w:b/>
                              <w:bCs/>
                            </w:rPr>
                            <w:t>Vulnerability pathway</w:t>
                          </w:r>
                        </w:p>
                      </w:txbxContent>
                    </v:textbox>
                  </v:shape>
                </v:group>
              </v:group>
            </w:pict>
          </mc:Fallback>
        </mc:AlternateContent>
      </w:r>
    </w:p>
    <w:p w14:paraId="6DDAC33F" w14:textId="389D9BFC" w:rsidR="00320E56" w:rsidRPr="00C45A81" w:rsidRDefault="00FF30AB" w:rsidP="00692317">
      <w:pPr>
        <w:spacing w:line="480" w:lineRule="auto"/>
        <w:jc w:val="both"/>
        <w:rPr>
          <w:rFonts w:ascii="Times New Roman" w:hAnsi="Times New Roman" w:cs="Times New Roman"/>
          <w:b/>
          <w:bCs/>
          <w:sz w:val="24"/>
          <w:szCs w:val="24"/>
        </w:rPr>
      </w:pPr>
      <w:r w:rsidRPr="00C45A81">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1BB183C1" wp14:editId="424D4819">
                <wp:simplePos x="0" y="0"/>
                <wp:positionH relativeFrom="column">
                  <wp:posOffset>838200</wp:posOffset>
                </wp:positionH>
                <wp:positionV relativeFrom="paragraph">
                  <wp:posOffset>6986</wp:posOffset>
                </wp:positionV>
                <wp:extent cx="49815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981575" cy="342900"/>
                        </a:xfrm>
                        <a:prstGeom prst="rect">
                          <a:avLst/>
                        </a:prstGeom>
                        <a:noFill/>
                        <a:ln>
                          <a:noFill/>
                        </a:ln>
                      </wps:spPr>
                      <wps:txbx>
                        <w:txbxContent>
                          <w:p w14:paraId="0145FBEF" w14:textId="0F4DDDAB" w:rsidR="00C26111" w:rsidRPr="00FF30AB" w:rsidRDefault="00C26111" w:rsidP="00936D02">
                            <w:pPr>
                              <w:spacing w:line="360" w:lineRule="auto"/>
                              <w:rPr>
                                <w:rFonts w:ascii="Times New Roman" w:hAnsi="Times New Roman"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Shocks</w:t>
                            </w:r>
                            <w:r w:rsidRPr="00FF30AB">
                              <w:rPr>
                                <w:rFonts w:ascii="Times New Roman" w:hAnsi="Times New Roman"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(fast and slow setting idosyncratic and covariates shocks at household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183C1" id="Text Box 4" o:spid="_x0000_s1062" type="#_x0000_t202" style="position:absolute;left:0;text-align:left;margin-left:66pt;margin-top:.55pt;width:392.2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" filled="f" stroked="f">
                <v:textbox>
                  <w:txbxContent>
                    <w:p w14:paraId="0145FBEF" w14:textId="0F4DDDAB" w:rsidR="00C26111" w:rsidRPr="00FF30AB" w:rsidRDefault="00C26111" w:rsidP="00936D02">
                      <w:pPr>
                        <w:spacing w:line="360" w:lineRule="auto"/>
                        <w:rPr>
                          <w:rFonts w:ascii="Times New Roman" w:hAnsi="Times New Roman"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Shocks</w:t>
                      </w:r>
                      <w:r w:rsidRPr="00FF30AB">
                        <w:rPr>
                          <w:rFonts w:ascii="Times New Roman" w:hAnsi="Times New Roman" w:cs="Times New Roman"/>
                          <w:b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(fast and slow setting idosyncratic and covariates shocks at household level)</w:t>
                      </w:r>
                    </w:p>
                  </w:txbxContent>
                </v:textbox>
              </v:shape>
            </w:pict>
          </mc:Fallback>
        </mc:AlternateContent>
      </w:r>
    </w:p>
    <w:p w14:paraId="257ACE17" w14:textId="77E344B6" w:rsidR="006D0FAE" w:rsidRPr="00C45A81" w:rsidRDefault="006D0FAE" w:rsidP="00692317">
      <w:pPr>
        <w:spacing w:line="480" w:lineRule="auto"/>
        <w:jc w:val="both"/>
        <w:rPr>
          <w:rFonts w:ascii="Times New Roman" w:hAnsi="Times New Roman" w:cs="Times New Roman"/>
          <w:b/>
          <w:bCs/>
          <w:sz w:val="24"/>
          <w:szCs w:val="24"/>
        </w:rPr>
      </w:pPr>
    </w:p>
    <w:p w14:paraId="2384D874" w14:textId="3AAD103A" w:rsidR="006D0FAE" w:rsidRPr="00C45A81" w:rsidRDefault="00FF30AB" w:rsidP="00692317">
      <w:pPr>
        <w:tabs>
          <w:tab w:val="left" w:pos="6228"/>
          <w:tab w:val="left" w:pos="7219"/>
        </w:tabs>
        <w:spacing w:line="480" w:lineRule="auto"/>
        <w:jc w:val="both"/>
        <w:rPr>
          <w:rFonts w:ascii="Times New Roman" w:hAnsi="Times New Roman" w:cs="Times New Roman"/>
          <w:b/>
          <w:bCs/>
          <w:sz w:val="24"/>
          <w:szCs w:val="24"/>
        </w:rPr>
      </w:pPr>
      <w:r w:rsidRPr="00C45A81">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159707B" wp14:editId="44918D3C">
                <wp:simplePos x="0" y="0"/>
                <wp:positionH relativeFrom="column">
                  <wp:posOffset>2580640</wp:posOffset>
                </wp:positionH>
                <wp:positionV relativeFrom="paragraph">
                  <wp:posOffset>169545</wp:posOffset>
                </wp:positionV>
                <wp:extent cx="973455" cy="77025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973455" cy="770255"/>
                        </a:xfrm>
                        <a:prstGeom prst="rect">
                          <a:avLst/>
                        </a:prstGeom>
                        <a:noFill/>
                        <a:ln>
                          <a:noFill/>
                        </a:ln>
                      </wps:spPr>
                      <wps:txbx>
                        <w:txbxContent>
                          <w:p w14:paraId="064435A1" w14:textId="594F9FD9" w:rsidR="00C26111" w:rsidRPr="001061E7" w:rsidRDefault="00C26111" w:rsidP="001061E7">
                            <w:pPr>
                              <w:spacing w:line="360" w:lineRule="auto"/>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61E7">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Adaptive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9707B" id="Text Box 24" o:spid="_x0000_s1063" type="#_x0000_t202" style="position:absolute;left:0;text-align:left;margin-left:203.2pt;margin-top:13.35pt;width:76.65pt;height:6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" filled="f" stroked="f">
                <v:textbox>
                  <w:txbxContent>
                    <w:p w14:paraId="064435A1" w14:textId="594F9FD9" w:rsidR="00C26111" w:rsidRPr="001061E7" w:rsidRDefault="00C26111" w:rsidP="001061E7">
                      <w:pPr>
                        <w:spacing w:line="360" w:lineRule="auto"/>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61E7">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Adaptive capacity</w:t>
                      </w:r>
                    </w:p>
                  </w:txbxContent>
                </v:textbox>
              </v:shape>
            </w:pict>
          </mc:Fallback>
        </mc:AlternateContent>
      </w:r>
    </w:p>
    <w:p w14:paraId="0BB36F8A" w14:textId="5353388B" w:rsidR="006D0FAE" w:rsidRPr="00C45A81" w:rsidRDefault="006D0FAE" w:rsidP="00692317">
      <w:pPr>
        <w:spacing w:line="480" w:lineRule="auto"/>
        <w:jc w:val="both"/>
        <w:rPr>
          <w:rFonts w:ascii="Times New Roman" w:hAnsi="Times New Roman" w:cs="Times New Roman"/>
          <w:b/>
          <w:bCs/>
          <w:sz w:val="24"/>
          <w:szCs w:val="24"/>
        </w:rPr>
      </w:pPr>
    </w:p>
    <w:p w14:paraId="39BC793B" w14:textId="55A0AF8A" w:rsidR="00CC13BB" w:rsidRPr="00C45A81" w:rsidRDefault="00CC13BB" w:rsidP="00692317">
      <w:pPr>
        <w:spacing w:line="480" w:lineRule="auto"/>
        <w:jc w:val="both"/>
        <w:rPr>
          <w:rFonts w:ascii="Times New Roman" w:hAnsi="Times New Roman" w:cs="Times New Roman"/>
          <w:b/>
          <w:bCs/>
          <w:sz w:val="24"/>
          <w:szCs w:val="24"/>
        </w:rPr>
      </w:pPr>
    </w:p>
    <w:p w14:paraId="68265511" w14:textId="1DAABA6B" w:rsidR="00CC13BB" w:rsidRPr="00C45A81" w:rsidRDefault="00FF30AB" w:rsidP="00692317">
      <w:pPr>
        <w:spacing w:line="480" w:lineRule="auto"/>
        <w:jc w:val="both"/>
        <w:rPr>
          <w:rFonts w:ascii="Times New Roman" w:hAnsi="Times New Roman" w:cs="Times New Roman"/>
          <w:b/>
          <w:bCs/>
          <w:sz w:val="24"/>
          <w:szCs w:val="24"/>
        </w:rPr>
      </w:pPr>
      <w:r w:rsidRPr="00C45A81">
        <w:rPr>
          <w:rFonts w:ascii="Times New Roman" w:hAnsi="Times New Roman" w:cs="Times New Roman"/>
          <w:b/>
          <w:bCs/>
          <w:noProof/>
          <w:sz w:val="24"/>
          <w:szCs w:val="24"/>
        </w:rPr>
        <mc:AlternateContent>
          <mc:Choice Requires="wps">
            <w:drawing>
              <wp:anchor distT="0" distB="0" distL="114300" distR="114300" simplePos="0" relativeHeight="251686912" behindDoc="1" locked="0" layoutInCell="1" allowOverlap="1" wp14:anchorId="6EA1F523" wp14:editId="1EE40147">
                <wp:simplePos x="0" y="0"/>
                <wp:positionH relativeFrom="column">
                  <wp:posOffset>1176020</wp:posOffset>
                </wp:positionH>
                <wp:positionV relativeFrom="paragraph">
                  <wp:posOffset>253365</wp:posOffset>
                </wp:positionV>
                <wp:extent cx="3918585" cy="555625"/>
                <wp:effectExtent l="0" t="0" r="24765" b="15875"/>
                <wp:wrapNone/>
                <wp:docPr id="30" name="Rectangle: Rounded Corners 30"/>
                <wp:cNvGraphicFramePr/>
                <a:graphic xmlns:a="http://schemas.openxmlformats.org/drawingml/2006/main">
                  <a:graphicData uri="http://schemas.microsoft.com/office/word/2010/wordprocessingShape">
                    <wps:wsp>
                      <wps:cNvSpPr/>
                      <wps:spPr>
                        <a:xfrm>
                          <a:off x="0" y="0"/>
                          <a:ext cx="3918585" cy="5556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3C84DB5" id="Rectangle: Rounded Corners 30" o:spid="_x0000_s1026" style="position:absolute;margin-left:92.6pt;margin-top:19.95pt;width:308.55pt;height:43.75pt;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" fillcolor="white [3212]" strokecolor="black [3213]" strokeweight="1pt">
                <v:stroke joinstyle="miter"/>
              </v:roundrect>
            </w:pict>
          </mc:Fallback>
        </mc:AlternateContent>
      </w:r>
    </w:p>
    <w:p w14:paraId="39C811EA" w14:textId="57276717" w:rsidR="00CC13BB" w:rsidRPr="00C45A81" w:rsidRDefault="00CC13BB" w:rsidP="00692317">
      <w:pPr>
        <w:spacing w:line="480" w:lineRule="auto"/>
        <w:jc w:val="both"/>
        <w:rPr>
          <w:rFonts w:ascii="Times New Roman" w:hAnsi="Times New Roman" w:cs="Times New Roman"/>
          <w:b/>
          <w:bCs/>
          <w:sz w:val="24"/>
          <w:szCs w:val="24"/>
        </w:rPr>
      </w:pPr>
    </w:p>
    <w:p w14:paraId="3DE7D183" w14:textId="24EBFFC7" w:rsidR="00CC13BB" w:rsidRPr="00C45A81" w:rsidRDefault="004B312D" w:rsidP="00692317">
      <w:pPr>
        <w:spacing w:line="480" w:lineRule="auto"/>
        <w:jc w:val="both"/>
        <w:rPr>
          <w:rFonts w:ascii="Times New Roman" w:hAnsi="Times New Roman" w:cs="Times New Roman"/>
          <w:b/>
          <w:bCs/>
          <w:sz w:val="24"/>
          <w:szCs w:val="24"/>
        </w:rPr>
      </w:pPr>
      <w:r w:rsidRPr="00C45A81">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4037D918" wp14:editId="15108530">
                <wp:simplePos x="0" y="0"/>
                <wp:positionH relativeFrom="column">
                  <wp:posOffset>3285430</wp:posOffset>
                </wp:positionH>
                <wp:positionV relativeFrom="paragraph">
                  <wp:posOffset>151780</wp:posOffset>
                </wp:positionV>
                <wp:extent cx="2543175" cy="13906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543175" cy="1390650"/>
                        </a:xfrm>
                        <a:prstGeom prst="rect">
                          <a:avLst/>
                        </a:prstGeom>
                        <a:noFill/>
                        <a:ln>
                          <a:noFill/>
                        </a:ln>
                      </wps:spPr>
                      <wps:txbx>
                        <w:txbxContent>
                          <w:p w14:paraId="23317BB1" w14:textId="48CE9BEA" w:rsidR="00C26111" w:rsidRPr="00FF30AB" w:rsidRDefault="00C26111" w:rsidP="00FF30AB">
                            <w:pPr>
                              <w:spacing w:line="276" w:lineRule="auto"/>
                              <w:rPr>
                                <w:rFonts w:ascii="Times New Roman" w:hAnsi="Times New Roman" w:cs="Times New Roman"/>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Resilence &amp; building strategies</w:t>
                            </w:r>
                          </w:p>
                          <w:p w14:paraId="39402910" w14:textId="48A1EA42" w:rsidR="00C26111" w:rsidRPr="00FF30AB" w:rsidRDefault="00C26111" w:rsidP="0073787B">
                            <w:pPr>
                              <w:pStyle w:val="ListParagraph"/>
                              <w:numPr>
                                <w:ilvl w:val="0"/>
                                <w:numId w:val="4"/>
                              </w:numPr>
                              <w:spacing w:line="276" w:lineRule="auto"/>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Bounce to status quo\better.</w:t>
                            </w:r>
                          </w:p>
                          <w:p w14:paraId="06A4B22F" w14:textId="2190006A" w:rsidR="00C26111" w:rsidRPr="00FF30AB" w:rsidRDefault="00C26111" w:rsidP="0073787B">
                            <w:pPr>
                              <w:pStyle w:val="ListParagraph"/>
                              <w:numPr>
                                <w:ilvl w:val="0"/>
                                <w:numId w:val="4"/>
                              </w:numPr>
                              <w:spacing w:line="276" w:lineRule="auto"/>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Tangible &amp; intangible measures (income\assets efficiency, crop\enterprise diverisfication, better risk   attiude, self esteem).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7D918" id="Text Box 40" o:spid="_x0000_s1064" type="#_x0000_t202" style="position:absolute;left:0;text-align:left;margin-left:258.7pt;margin-top:11.95pt;width:200.25pt;height:10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" filled="f" stroked="f">
                <v:textbox>
                  <w:txbxContent>
                    <w:p w14:paraId="23317BB1" w14:textId="48CE9BEA" w:rsidR="00C26111" w:rsidRPr="00FF30AB" w:rsidRDefault="00C26111" w:rsidP="00FF30AB">
                      <w:pPr>
                        <w:spacing w:line="276" w:lineRule="auto"/>
                        <w:rPr>
                          <w:rFonts w:ascii="Times New Roman" w:hAnsi="Times New Roman" w:cs="Times New Roman"/>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Resilence &amp; building strategies</w:t>
                      </w:r>
                    </w:p>
                    <w:p w14:paraId="39402910" w14:textId="48A1EA42" w:rsidR="00C26111" w:rsidRPr="00FF30AB" w:rsidRDefault="00C26111" w:rsidP="0073787B">
                      <w:pPr>
                        <w:pStyle w:val="ListParagraph"/>
                        <w:numPr>
                          <w:ilvl w:val="0"/>
                          <w:numId w:val="4"/>
                        </w:numPr>
                        <w:spacing w:line="276" w:lineRule="auto"/>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Bounce to status quo\better.</w:t>
                      </w:r>
                    </w:p>
                    <w:p w14:paraId="06A4B22F" w14:textId="2190006A" w:rsidR="00C26111" w:rsidRPr="00FF30AB" w:rsidRDefault="00C26111" w:rsidP="0073787B">
                      <w:pPr>
                        <w:pStyle w:val="ListParagraph"/>
                        <w:numPr>
                          <w:ilvl w:val="0"/>
                          <w:numId w:val="4"/>
                        </w:numPr>
                        <w:spacing w:line="276" w:lineRule="auto"/>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Tangible &amp; intangible measures (income\assets efficiency, crop\enterprise diverisfication, better risk   attiude, self esteem). </w:t>
                      </w:r>
                    </w:p>
                  </w:txbxContent>
                </v:textbox>
              </v:shape>
            </w:pict>
          </mc:Fallback>
        </mc:AlternateContent>
      </w:r>
      <w:r w:rsidRPr="00C45A81">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C0AF4CE" wp14:editId="26EFB284">
                <wp:simplePos x="0" y="0"/>
                <wp:positionH relativeFrom="column">
                  <wp:posOffset>882557</wp:posOffset>
                </wp:positionH>
                <wp:positionV relativeFrom="paragraph">
                  <wp:posOffset>246014</wp:posOffset>
                </wp:positionV>
                <wp:extent cx="2148840" cy="1449321"/>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148840" cy="1449321"/>
                        </a:xfrm>
                        <a:prstGeom prst="rect">
                          <a:avLst/>
                        </a:prstGeom>
                        <a:noFill/>
                        <a:ln>
                          <a:noFill/>
                        </a:ln>
                      </wps:spPr>
                      <wps:txbx>
                        <w:txbxContent>
                          <w:p w14:paraId="3E6EA3C8" w14:textId="77777777" w:rsidR="00C26111" w:rsidRPr="00FF30AB" w:rsidRDefault="00C26111" w:rsidP="00FF30AB">
                            <w:pPr>
                              <w:spacing w:line="276" w:lineRule="auto"/>
                              <w:rPr>
                                <w:rFonts w:ascii="Times New Roman" w:hAnsi="Times New Roman" w:cs="Times New Roman"/>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Vulnerability context</w:t>
                            </w:r>
                          </w:p>
                          <w:p w14:paraId="1EFF931B" w14:textId="2ECFB6A6" w:rsidR="00C26111" w:rsidRPr="00FF30AB" w:rsidRDefault="00C26111" w:rsidP="0073787B">
                            <w:pPr>
                              <w:pStyle w:val="ListParagraph"/>
                              <w:numPr>
                                <w:ilvl w:val="0"/>
                                <w:numId w:val="3"/>
                              </w:numPr>
                              <w:spacing w:line="276" w:lineRule="auto"/>
                              <w:rPr>
                                <w:rFonts w:ascii="Times New Roman" w:hAnsi="Times New Roman" w:cs="Times New Roman"/>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Recover but end up worse off (negative coping mechanism).</w:t>
                            </w:r>
                          </w:p>
                          <w:p w14:paraId="5A788566" w14:textId="548572DE" w:rsidR="00C26111" w:rsidRPr="00FF30AB" w:rsidRDefault="00C26111" w:rsidP="0073787B">
                            <w:pPr>
                              <w:pStyle w:val="ListParagraph"/>
                              <w:numPr>
                                <w:ilvl w:val="0"/>
                                <w:numId w:val="3"/>
                              </w:numPr>
                              <w:spacing w:line="276" w:lineRule="auto"/>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Deteriorated futher\ collapse completely. </w:t>
                            </w:r>
                          </w:p>
                          <w:p w14:paraId="261A351E" w14:textId="77777777" w:rsidR="00C26111" w:rsidRPr="00FF30AB" w:rsidRDefault="00C26111" w:rsidP="00FF30AB">
                            <w:pPr>
                              <w:spacing w:line="276"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AF4CE" id="Text Box 39" o:spid="_x0000_s1065" type="#_x0000_t202" style="position:absolute;left:0;text-align:left;margin-left:69.5pt;margin-top:19.35pt;width:169.2pt;height:114.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" filled="f" stroked="f">
                <v:textbox>
                  <w:txbxContent>
                    <w:p w14:paraId="3E6EA3C8" w14:textId="77777777" w:rsidR="00C26111" w:rsidRPr="00FF30AB" w:rsidRDefault="00C26111" w:rsidP="00FF30AB">
                      <w:pPr>
                        <w:spacing w:line="276" w:lineRule="auto"/>
                        <w:rPr>
                          <w:rFonts w:ascii="Times New Roman" w:hAnsi="Times New Roman" w:cs="Times New Roman"/>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Vulnerability context</w:t>
                      </w:r>
                    </w:p>
                    <w:p w14:paraId="1EFF931B" w14:textId="2ECFB6A6" w:rsidR="00C26111" w:rsidRPr="00FF30AB" w:rsidRDefault="00C26111" w:rsidP="0073787B">
                      <w:pPr>
                        <w:pStyle w:val="ListParagraph"/>
                        <w:numPr>
                          <w:ilvl w:val="0"/>
                          <w:numId w:val="3"/>
                        </w:numPr>
                        <w:spacing w:line="276" w:lineRule="auto"/>
                        <w:rPr>
                          <w:rFonts w:ascii="Times New Roman" w:hAnsi="Times New Roman" w:cs="Times New Roman"/>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Recover but end up worse off (negative coping mechanism).</w:t>
                      </w:r>
                    </w:p>
                    <w:p w14:paraId="5A788566" w14:textId="548572DE" w:rsidR="00C26111" w:rsidRPr="00FF30AB" w:rsidRDefault="00C26111" w:rsidP="0073787B">
                      <w:pPr>
                        <w:pStyle w:val="ListParagraph"/>
                        <w:numPr>
                          <w:ilvl w:val="0"/>
                          <w:numId w:val="3"/>
                        </w:numPr>
                        <w:spacing w:line="276" w:lineRule="auto"/>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0AB">
                        <w:rPr>
                          <w:rFonts w:ascii="Times New Roman" w:hAnsi="Times New Roman" w:cs="Times New Roman"/>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Deteriorated futher\ collapse completely. </w:t>
                      </w:r>
                    </w:p>
                    <w:p w14:paraId="261A351E" w14:textId="77777777" w:rsidR="00C26111" w:rsidRPr="00FF30AB" w:rsidRDefault="00C26111" w:rsidP="00FF30AB">
                      <w:pPr>
                        <w:spacing w:line="276" w:lineRule="auto"/>
                        <w:rPr>
                          <w:sz w:val="20"/>
                          <w:szCs w:val="20"/>
                        </w:rPr>
                      </w:pPr>
                    </w:p>
                  </w:txbxContent>
                </v:textbox>
              </v:shape>
            </w:pict>
          </mc:Fallback>
        </mc:AlternateContent>
      </w:r>
    </w:p>
    <w:p w14:paraId="2D359800" w14:textId="11F9A849" w:rsidR="00755D45" w:rsidRPr="00C45A81" w:rsidRDefault="00755D45" w:rsidP="00692317">
      <w:pPr>
        <w:spacing w:line="480" w:lineRule="auto"/>
        <w:jc w:val="both"/>
        <w:rPr>
          <w:rFonts w:ascii="Times New Roman" w:hAnsi="Times New Roman" w:cs="Times New Roman"/>
          <w:b/>
          <w:bCs/>
          <w:sz w:val="24"/>
          <w:szCs w:val="24"/>
        </w:rPr>
      </w:pPr>
    </w:p>
    <w:p w14:paraId="4FFB2F89" w14:textId="3CE47F14" w:rsidR="00755D45" w:rsidRPr="00C45A81" w:rsidRDefault="00755D45" w:rsidP="00692317">
      <w:pPr>
        <w:spacing w:line="480" w:lineRule="auto"/>
        <w:ind w:left="720" w:firstLine="720"/>
        <w:jc w:val="both"/>
        <w:rPr>
          <w:rFonts w:ascii="Times New Roman" w:hAnsi="Times New Roman" w:cs="Times New Roman"/>
          <w:b/>
          <w:bCs/>
          <w:sz w:val="24"/>
          <w:szCs w:val="24"/>
        </w:rPr>
      </w:pPr>
      <w:r w:rsidRPr="00C45A81">
        <w:rPr>
          <w:rFonts w:ascii="Times New Roman" w:hAnsi="Times New Roman" w:cs="Times New Roman"/>
          <w:b/>
          <w:bCs/>
          <w:sz w:val="24"/>
          <w:szCs w:val="24"/>
        </w:rPr>
        <w:tab/>
      </w:r>
      <w:r w:rsidRPr="00C45A81">
        <w:rPr>
          <w:rFonts w:ascii="Times New Roman" w:hAnsi="Times New Roman" w:cs="Times New Roman"/>
          <w:b/>
          <w:bCs/>
          <w:sz w:val="24"/>
          <w:szCs w:val="24"/>
        </w:rPr>
        <w:tab/>
      </w:r>
      <w:r w:rsidR="00F26415" w:rsidRPr="00C45A81">
        <w:rPr>
          <w:rFonts w:ascii="Times New Roman" w:hAnsi="Times New Roman" w:cs="Times New Roman"/>
          <w:b/>
          <w:bCs/>
          <w:sz w:val="24"/>
          <w:szCs w:val="24"/>
        </w:rPr>
        <w:tab/>
      </w:r>
      <w:r w:rsidRPr="00C45A81">
        <w:rPr>
          <w:rFonts w:ascii="Times New Roman" w:hAnsi="Times New Roman" w:cs="Times New Roman"/>
          <w:b/>
          <w:bCs/>
          <w:sz w:val="24"/>
          <w:szCs w:val="24"/>
        </w:rPr>
        <w:t xml:space="preserve">  </w:t>
      </w:r>
    </w:p>
    <w:p w14:paraId="3631FF64" w14:textId="358C924B" w:rsidR="00755D45" w:rsidRPr="00C45A81" w:rsidRDefault="00755D45" w:rsidP="00692317">
      <w:pPr>
        <w:spacing w:line="480" w:lineRule="auto"/>
        <w:ind w:left="720" w:firstLine="720"/>
        <w:jc w:val="both"/>
        <w:rPr>
          <w:rFonts w:ascii="Times New Roman" w:hAnsi="Times New Roman" w:cs="Times New Roman"/>
          <w:b/>
          <w:bCs/>
          <w:sz w:val="24"/>
          <w:szCs w:val="24"/>
        </w:rPr>
      </w:pPr>
    </w:p>
    <w:p w14:paraId="76A75F33" w14:textId="12013B84" w:rsidR="00CC13BB" w:rsidRPr="00C45A81" w:rsidRDefault="004B312D" w:rsidP="00692317">
      <w:pPr>
        <w:spacing w:line="480" w:lineRule="auto"/>
        <w:jc w:val="both"/>
        <w:rPr>
          <w:rFonts w:ascii="Times New Roman" w:hAnsi="Times New Roman" w:cs="Times New Roman"/>
          <w:b/>
          <w:bCs/>
          <w:sz w:val="24"/>
          <w:szCs w:val="24"/>
        </w:rPr>
      </w:pPr>
      <w:r w:rsidRPr="00C45A81">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394F63FD" wp14:editId="58702069">
                <wp:simplePos x="0" y="0"/>
                <wp:positionH relativeFrom="column">
                  <wp:posOffset>1265122</wp:posOffset>
                </wp:positionH>
                <wp:positionV relativeFrom="paragraph">
                  <wp:posOffset>170953</wp:posOffset>
                </wp:positionV>
                <wp:extent cx="3585730" cy="8572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585730" cy="857250"/>
                        </a:xfrm>
                        <a:prstGeom prst="rect">
                          <a:avLst/>
                        </a:prstGeom>
                        <a:noFill/>
                        <a:ln>
                          <a:noFill/>
                        </a:ln>
                      </wps:spPr>
                      <wps:txbx>
                        <w:txbxContent>
                          <w:p w14:paraId="7F4268B6" w14:textId="77777777" w:rsidR="00C26111" w:rsidRPr="00B27B95" w:rsidRDefault="00C26111" w:rsidP="00FF30AB">
                            <w:pPr>
                              <w:spacing w:line="276" w:lineRule="auto"/>
                              <w:jc w:val="center"/>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B95">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security outcome indicators</w:t>
                            </w:r>
                          </w:p>
                          <w:p w14:paraId="17C650F6" w14:textId="36462ED7" w:rsidR="00C26111" w:rsidRPr="00B27B95" w:rsidRDefault="00C26111" w:rsidP="0073787B">
                            <w:pPr>
                              <w:pStyle w:val="ListParagraph"/>
                              <w:numPr>
                                <w:ilvl w:val="0"/>
                                <w:numId w:val="5"/>
                              </w:numPr>
                              <w:spacing w:line="276" w:lineRule="auto"/>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B95">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(in)security (consumption expenditure)</w:t>
                            </w:r>
                          </w:p>
                          <w:p w14:paraId="036E5419" w14:textId="677870F1" w:rsidR="00C26111" w:rsidRPr="00B27B95" w:rsidRDefault="00C26111" w:rsidP="0073787B">
                            <w:pPr>
                              <w:pStyle w:val="ListParagraph"/>
                              <w:numPr>
                                <w:ilvl w:val="0"/>
                                <w:numId w:val="5"/>
                              </w:numPr>
                              <w:spacing w:line="276" w:lineRule="auto"/>
                              <w:jc w:val="center"/>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Income poverty\ stability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F63FD" id="Text Box 44" o:spid="_x0000_s1066" type="#_x0000_t202" style="position:absolute;left:0;text-align:left;margin-left:99.6pt;margin-top:13.45pt;width:282.35pt;height: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" filled="f" stroked="f">
                <v:textbox>
                  <w:txbxContent>
                    <w:p w14:paraId="7F4268B6" w14:textId="77777777" w:rsidR="00C26111" w:rsidRPr="00B27B95" w:rsidRDefault="00C26111" w:rsidP="00FF30AB">
                      <w:pPr>
                        <w:spacing w:line="276" w:lineRule="auto"/>
                        <w:jc w:val="center"/>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B95">
                        <w:rPr>
                          <w:rFonts w:ascii="Times New Roman" w:hAnsi="Times New Roman" w:cs="Times New Roman"/>
                          <w:b/>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security outcome indicators</w:t>
                      </w:r>
                    </w:p>
                    <w:p w14:paraId="17C650F6" w14:textId="36462ED7" w:rsidR="00C26111" w:rsidRPr="00B27B95" w:rsidRDefault="00C26111" w:rsidP="0073787B">
                      <w:pPr>
                        <w:pStyle w:val="ListParagraph"/>
                        <w:numPr>
                          <w:ilvl w:val="0"/>
                          <w:numId w:val="5"/>
                        </w:numPr>
                        <w:spacing w:line="276" w:lineRule="auto"/>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7B95">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(in)security (consumption expenditure)</w:t>
                      </w:r>
                    </w:p>
                    <w:p w14:paraId="036E5419" w14:textId="677870F1" w:rsidR="00C26111" w:rsidRPr="00B27B95" w:rsidRDefault="00C26111" w:rsidP="0073787B">
                      <w:pPr>
                        <w:pStyle w:val="ListParagraph"/>
                        <w:numPr>
                          <w:ilvl w:val="0"/>
                          <w:numId w:val="5"/>
                        </w:numPr>
                        <w:spacing w:line="276" w:lineRule="auto"/>
                        <w:jc w:val="center"/>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Income poverty\ stability </w:t>
                      </w:r>
                    </w:p>
                  </w:txbxContent>
                </v:textbox>
              </v:shape>
            </w:pict>
          </mc:Fallback>
        </mc:AlternateContent>
      </w:r>
    </w:p>
    <w:p w14:paraId="1D31125C" w14:textId="45AA2FAF" w:rsidR="00CC13BB" w:rsidRPr="00C45A81" w:rsidRDefault="00CC13BB" w:rsidP="00692317">
      <w:pPr>
        <w:spacing w:line="480" w:lineRule="auto"/>
        <w:jc w:val="both"/>
        <w:rPr>
          <w:rFonts w:ascii="Times New Roman" w:hAnsi="Times New Roman" w:cs="Times New Roman"/>
          <w:b/>
          <w:bCs/>
          <w:sz w:val="24"/>
          <w:szCs w:val="24"/>
        </w:rPr>
      </w:pPr>
    </w:p>
    <w:p w14:paraId="3D15F0CD" w14:textId="77777777" w:rsidR="00FB4E0D" w:rsidRDefault="00FB4E0D" w:rsidP="00FB4E0D">
      <w:pPr>
        <w:spacing w:line="480" w:lineRule="auto"/>
        <w:rPr>
          <w:rFonts w:ascii="Times New Roman" w:hAnsi="Times New Roman" w:cs="Times New Roman"/>
          <w:b/>
          <w:bCs/>
          <w:sz w:val="24"/>
          <w:szCs w:val="24"/>
        </w:rPr>
      </w:pPr>
    </w:p>
    <w:p w14:paraId="3A7737F2" w14:textId="019B4796" w:rsidR="00BF002F" w:rsidRDefault="00BF002F" w:rsidP="00FB4E0D">
      <w:pPr>
        <w:spacing w:line="480" w:lineRule="auto"/>
        <w:rPr>
          <w:rFonts w:ascii="Times New Roman" w:hAnsi="Times New Roman" w:cs="Times New Roman"/>
          <w:sz w:val="24"/>
          <w:szCs w:val="24"/>
        </w:rPr>
      </w:pPr>
      <w:r w:rsidRPr="00C45A81">
        <w:rPr>
          <w:rFonts w:ascii="Times New Roman" w:hAnsi="Times New Roman" w:cs="Times New Roman"/>
          <w:sz w:val="24"/>
          <w:szCs w:val="24"/>
        </w:rPr>
        <w:lastRenderedPageBreak/>
        <w:t>Figure 1: RIMA- II Resilience conceptual framework.</w:t>
      </w:r>
    </w:p>
    <w:p w14:paraId="49F898E8" w14:textId="70366D8F" w:rsidR="001C0CBF" w:rsidRDefault="0071080A"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Source</w:t>
      </w:r>
      <w:r w:rsidR="00D736F6" w:rsidRPr="00C45A81">
        <w:rPr>
          <w:rFonts w:ascii="Times New Roman" w:hAnsi="Times New Roman" w:cs="Times New Roman"/>
          <w:sz w:val="24"/>
          <w:szCs w:val="24"/>
        </w:rPr>
        <w:t>:</w:t>
      </w:r>
      <w:r w:rsidRPr="00C45A81">
        <w:rPr>
          <w:rFonts w:ascii="Times New Roman" w:hAnsi="Times New Roman" w:cs="Times New Roman"/>
          <w:sz w:val="24"/>
          <w:szCs w:val="24"/>
        </w:rPr>
        <w:t xml:space="preserve"> </w:t>
      </w:r>
      <w:r w:rsidR="0013278D">
        <w:rPr>
          <w:rFonts w:ascii="Times New Roman" w:hAnsi="Times New Roman" w:cs="Times New Roman"/>
          <w:sz w:val="24"/>
          <w:szCs w:val="24"/>
        </w:rPr>
        <w:t>A revised version of a conceptual framework that links shocks, resilience capacity, susceptibility and food (in)security effects</w:t>
      </w:r>
      <w:r w:rsidR="00E154EF" w:rsidRPr="00C45A81">
        <w:rPr>
          <w:rFonts w:ascii="Times New Roman" w:hAnsi="Times New Roman" w:cs="Times New Roman"/>
          <w:sz w:val="24"/>
          <w:szCs w:val="24"/>
        </w:rPr>
        <w:t xml:space="preserve"> </w:t>
      </w:r>
      <w:sdt>
        <w:sdtPr>
          <w:rPr>
            <w:rFonts w:ascii="Times New Roman" w:hAnsi="Times New Roman" w:cs="Times New Roman"/>
            <w:sz w:val="24"/>
            <w:szCs w:val="24"/>
          </w:rPr>
          <w:id w:val="-196163559"/>
          <w:citation/>
        </w:sdtPr>
        <w:sdtEndPr/>
        <w:sdtContent>
          <w:r w:rsidR="00E154EF" w:rsidRPr="00C45A81">
            <w:rPr>
              <w:rFonts w:ascii="Times New Roman" w:hAnsi="Times New Roman" w:cs="Times New Roman"/>
              <w:sz w:val="24"/>
              <w:szCs w:val="24"/>
            </w:rPr>
            <w:fldChar w:fldCharType="begin"/>
          </w:r>
          <w:r w:rsidR="00E154EF" w:rsidRPr="00C45A81">
            <w:rPr>
              <w:rFonts w:ascii="Times New Roman" w:hAnsi="Times New Roman" w:cs="Times New Roman"/>
              <w:sz w:val="24"/>
              <w:szCs w:val="24"/>
            </w:rPr>
            <w:instrText xml:space="preserve"> CITATION Ans19 \l 1033 </w:instrText>
          </w:r>
          <w:r w:rsidR="00E154EF"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(Ansah, Gardebroek, &amp; Ihle, 2019)</w:t>
          </w:r>
          <w:r w:rsidR="00E154EF" w:rsidRPr="00C45A81">
            <w:rPr>
              <w:rFonts w:ascii="Times New Roman" w:hAnsi="Times New Roman" w:cs="Times New Roman"/>
              <w:sz w:val="24"/>
              <w:szCs w:val="24"/>
            </w:rPr>
            <w:fldChar w:fldCharType="end"/>
          </w:r>
        </w:sdtContent>
      </w:sdt>
      <w:r w:rsidR="00E154EF" w:rsidRPr="00C45A81">
        <w:rPr>
          <w:rFonts w:ascii="Times New Roman" w:hAnsi="Times New Roman" w:cs="Times New Roman"/>
          <w:sz w:val="24"/>
          <w:szCs w:val="24"/>
        </w:rPr>
        <w:t>.</w:t>
      </w:r>
      <w:r w:rsidR="00CC2BEF" w:rsidRPr="00C45A81">
        <w:rPr>
          <w:rFonts w:ascii="Times New Roman" w:hAnsi="Times New Roman" w:cs="Times New Roman"/>
          <w:sz w:val="24"/>
          <w:szCs w:val="24"/>
        </w:rPr>
        <w:t xml:space="preserve"> </w:t>
      </w:r>
    </w:p>
    <w:p w14:paraId="7DA6611A" w14:textId="067E7DC4" w:rsidR="005D59A4" w:rsidRPr="001C0CBF" w:rsidRDefault="005D59A4" w:rsidP="00BF002F">
      <w:pPr>
        <w:pStyle w:val="Heading2"/>
        <w:numPr>
          <w:ilvl w:val="1"/>
          <w:numId w:val="8"/>
        </w:numPr>
        <w:spacing w:line="480" w:lineRule="auto"/>
        <w:ind w:left="540"/>
        <w:jc w:val="both"/>
        <w:rPr>
          <w:rFonts w:ascii="Times New Roman" w:hAnsi="Times New Roman" w:cs="Times New Roman"/>
          <w:b/>
          <w:bCs/>
          <w:color w:val="auto"/>
          <w:sz w:val="24"/>
          <w:szCs w:val="24"/>
        </w:rPr>
      </w:pPr>
      <w:bookmarkStart w:id="57" w:name="_Toc101787201"/>
      <w:bookmarkStart w:id="58" w:name="_Toc113272417"/>
      <w:bookmarkStart w:id="59" w:name="_Hlk79675329"/>
      <w:r w:rsidRPr="001C0CBF">
        <w:rPr>
          <w:rFonts w:ascii="Times New Roman" w:hAnsi="Times New Roman" w:cs="Times New Roman"/>
          <w:b/>
          <w:bCs/>
          <w:color w:val="auto"/>
          <w:sz w:val="24"/>
          <w:szCs w:val="24"/>
        </w:rPr>
        <w:t>Theoretical Framework</w:t>
      </w:r>
      <w:bookmarkEnd w:id="57"/>
      <w:bookmarkEnd w:id="58"/>
      <w:r w:rsidRPr="001C0CBF">
        <w:rPr>
          <w:rFonts w:ascii="Times New Roman" w:hAnsi="Times New Roman" w:cs="Times New Roman"/>
          <w:b/>
          <w:bCs/>
          <w:color w:val="auto"/>
          <w:sz w:val="24"/>
          <w:szCs w:val="24"/>
        </w:rPr>
        <w:t xml:space="preserve"> </w:t>
      </w:r>
    </w:p>
    <w:p w14:paraId="2A8FBF12" w14:textId="668F3FB8" w:rsidR="00FB76B4" w:rsidRPr="00791D14" w:rsidRDefault="00FB76B4" w:rsidP="00692317">
      <w:pPr>
        <w:pStyle w:val="Heading3"/>
        <w:numPr>
          <w:ilvl w:val="2"/>
          <w:numId w:val="8"/>
        </w:numPr>
        <w:spacing w:line="480" w:lineRule="auto"/>
        <w:jc w:val="both"/>
        <w:rPr>
          <w:rFonts w:ascii="Times New Roman" w:hAnsi="Times New Roman" w:cs="Times New Roman"/>
          <w:b/>
          <w:bCs/>
          <w:color w:val="auto"/>
        </w:rPr>
      </w:pPr>
      <w:bookmarkStart w:id="60" w:name="_Toc101787202"/>
      <w:bookmarkStart w:id="61" w:name="_Toc113272418"/>
      <w:r w:rsidRPr="00791D14">
        <w:rPr>
          <w:rFonts w:ascii="Times New Roman" w:hAnsi="Times New Roman" w:cs="Times New Roman"/>
          <w:b/>
          <w:bCs/>
          <w:color w:val="auto"/>
        </w:rPr>
        <w:t xml:space="preserve">Neo-Malthusian </w:t>
      </w:r>
      <w:r w:rsidR="00321690" w:rsidRPr="00791D14">
        <w:rPr>
          <w:rFonts w:ascii="Times New Roman" w:hAnsi="Times New Roman" w:cs="Times New Roman"/>
          <w:b/>
          <w:bCs/>
          <w:color w:val="auto"/>
        </w:rPr>
        <w:t>theory</w:t>
      </w:r>
      <w:bookmarkEnd w:id="60"/>
      <w:bookmarkEnd w:id="61"/>
    </w:p>
    <w:p w14:paraId="36E8A1AB" w14:textId="2D937A72" w:rsidR="004005B3" w:rsidRDefault="004005B3" w:rsidP="00692317">
      <w:pPr>
        <w:spacing w:line="480" w:lineRule="auto"/>
        <w:jc w:val="both"/>
        <w:rPr>
          <w:rFonts w:ascii="Times New Roman" w:hAnsi="Times New Roman" w:cs="Times New Roman"/>
          <w:sz w:val="24"/>
          <w:szCs w:val="24"/>
        </w:rPr>
      </w:pPr>
      <w:r w:rsidRPr="004005B3">
        <w:rPr>
          <w:rFonts w:ascii="Times New Roman" w:hAnsi="Times New Roman" w:cs="Times New Roman"/>
          <w:sz w:val="24"/>
          <w:szCs w:val="24"/>
        </w:rPr>
        <w:t>Population growt</w:t>
      </w:r>
      <w:r w:rsidR="006D2FF4">
        <w:rPr>
          <w:rFonts w:ascii="Times New Roman" w:hAnsi="Times New Roman" w:cs="Times New Roman"/>
          <w:sz w:val="24"/>
          <w:szCs w:val="24"/>
        </w:rPr>
        <w:t>h, food insecurity and</w:t>
      </w:r>
      <w:r w:rsidRPr="004005B3">
        <w:rPr>
          <w:rFonts w:ascii="Times New Roman" w:hAnsi="Times New Roman" w:cs="Times New Roman"/>
          <w:sz w:val="24"/>
          <w:szCs w:val="24"/>
        </w:rPr>
        <w:t xml:space="preserve"> productivity are long-term issues in many parts of the world</w:t>
      </w:r>
      <w:r w:rsidR="006D2FF4">
        <w:rPr>
          <w:rFonts w:ascii="Times New Roman" w:hAnsi="Times New Roman" w:cs="Times New Roman"/>
          <w:sz w:val="24"/>
          <w:szCs w:val="24"/>
        </w:rPr>
        <w:t xml:space="preserve">. </w:t>
      </w:r>
      <w:r w:rsidR="006D2FF4" w:rsidRPr="006D2FF4">
        <w:rPr>
          <w:rFonts w:ascii="Times New Roman" w:hAnsi="Times New Roman" w:cs="Times New Roman"/>
          <w:sz w:val="24"/>
          <w:szCs w:val="24"/>
        </w:rPr>
        <w:t>As a result, employing Neo Malthusian</w:t>
      </w:r>
      <w:r w:rsidR="008154E8">
        <w:rPr>
          <w:rFonts w:ascii="Times New Roman" w:hAnsi="Times New Roman" w:cs="Times New Roman"/>
          <w:sz w:val="24"/>
          <w:szCs w:val="24"/>
        </w:rPr>
        <w:t xml:space="preserve"> </w:t>
      </w:r>
      <w:r w:rsidR="006D2FF4" w:rsidRPr="006D2FF4">
        <w:rPr>
          <w:rFonts w:ascii="Times New Roman" w:hAnsi="Times New Roman" w:cs="Times New Roman"/>
          <w:sz w:val="24"/>
          <w:szCs w:val="24"/>
        </w:rPr>
        <w:t>theor</w:t>
      </w:r>
      <w:r w:rsidR="008154E8">
        <w:rPr>
          <w:rFonts w:ascii="Times New Roman" w:hAnsi="Times New Roman" w:cs="Times New Roman"/>
          <w:sz w:val="24"/>
          <w:szCs w:val="24"/>
        </w:rPr>
        <w:t>y</w:t>
      </w:r>
      <w:r w:rsidR="005B7B97">
        <w:rPr>
          <w:rFonts w:ascii="Times New Roman" w:hAnsi="Times New Roman" w:cs="Times New Roman"/>
          <w:sz w:val="24"/>
          <w:szCs w:val="24"/>
        </w:rPr>
        <w:t xml:space="preserve"> is an important addition to furthering analysis on </w:t>
      </w:r>
      <w:r w:rsidR="00E90047">
        <w:rPr>
          <w:rFonts w:ascii="Times New Roman" w:hAnsi="Times New Roman" w:cs="Times New Roman"/>
          <w:sz w:val="24"/>
          <w:szCs w:val="24"/>
        </w:rPr>
        <w:t>national nutrition stability</w:t>
      </w:r>
      <w:r w:rsidR="005B7B97">
        <w:rPr>
          <w:rFonts w:ascii="Times New Roman" w:hAnsi="Times New Roman" w:cs="Times New Roman"/>
          <w:sz w:val="24"/>
          <w:szCs w:val="24"/>
        </w:rPr>
        <w:t xml:space="preserve"> concerns, notably in the context of Nigeria, where</w:t>
      </w:r>
      <w:r w:rsidR="00E90047">
        <w:rPr>
          <w:rFonts w:ascii="Times New Roman" w:hAnsi="Times New Roman" w:cs="Times New Roman"/>
          <w:sz w:val="24"/>
          <w:szCs w:val="24"/>
        </w:rPr>
        <w:t>by</w:t>
      </w:r>
      <w:r w:rsidR="005B7B97">
        <w:rPr>
          <w:rFonts w:ascii="Times New Roman" w:hAnsi="Times New Roman" w:cs="Times New Roman"/>
          <w:sz w:val="24"/>
          <w:szCs w:val="24"/>
        </w:rPr>
        <w:t xml:space="preserve"> </w:t>
      </w:r>
      <w:r w:rsidR="00E90047">
        <w:rPr>
          <w:rFonts w:ascii="Times New Roman" w:hAnsi="Times New Roman" w:cs="Times New Roman"/>
          <w:sz w:val="24"/>
          <w:szCs w:val="24"/>
        </w:rPr>
        <w:t>demographic</w:t>
      </w:r>
      <w:r w:rsidR="005B7B97">
        <w:rPr>
          <w:rFonts w:ascii="Times New Roman" w:hAnsi="Times New Roman" w:cs="Times New Roman"/>
          <w:sz w:val="24"/>
          <w:szCs w:val="24"/>
        </w:rPr>
        <w:t xml:space="preserve"> expansion, insurgency and rising </w:t>
      </w:r>
      <w:r w:rsidR="00E90047">
        <w:rPr>
          <w:rFonts w:ascii="Times New Roman" w:hAnsi="Times New Roman" w:cs="Times New Roman"/>
          <w:sz w:val="24"/>
          <w:szCs w:val="24"/>
        </w:rPr>
        <w:t>groceries</w:t>
      </w:r>
      <w:r w:rsidR="005B7B97">
        <w:rPr>
          <w:rFonts w:ascii="Times New Roman" w:hAnsi="Times New Roman" w:cs="Times New Roman"/>
          <w:sz w:val="24"/>
          <w:szCs w:val="24"/>
        </w:rPr>
        <w:t xml:space="preserve"> along with other hurdles have made food security consistency a struggle</w:t>
      </w:r>
      <w:r w:rsidR="006D2FF4">
        <w:rPr>
          <w:rFonts w:ascii="Times New Roman" w:hAnsi="Times New Roman" w:cs="Times New Roman"/>
          <w:sz w:val="24"/>
          <w:szCs w:val="24"/>
        </w:rPr>
        <w:t xml:space="preserve"> </w:t>
      </w:r>
      <w:sdt>
        <w:sdtPr>
          <w:rPr>
            <w:rFonts w:ascii="Times New Roman" w:hAnsi="Times New Roman" w:cs="Times New Roman"/>
            <w:sz w:val="24"/>
            <w:szCs w:val="24"/>
          </w:rPr>
          <w:id w:val="1249079494"/>
          <w:citation/>
        </w:sdtPr>
        <w:sdtEndPr/>
        <w:sdtContent>
          <w:r w:rsidR="006D2FF4">
            <w:rPr>
              <w:rFonts w:ascii="Times New Roman" w:hAnsi="Times New Roman" w:cs="Times New Roman"/>
              <w:sz w:val="24"/>
              <w:szCs w:val="24"/>
            </w:rPr>
            <w:fldChar w:fldCharType="begin"/>
          </w:r>
          <w:r w:rsidR="006D2FF4">
            <w:rPr>
              <w:rFonts w:ascii="Times New Roman" w:hAnsi="Times New Roman" w:cs="Times New Roman"/>
              <w:sz w:val="24"/>
              <w:szCs w:val="24"/>
            </w:rPr>
            <w:instrText xml:space="preserve"> CITATION Ali21 \l 1033 </w:instrText>
          </w:r>
          <w:r w:rsidR="006D2FF4">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(Aliyu, Ozdeser, Çavuşoğlu, &amp; Usman, 2021)</w:t>
          </w:r>
          <w:r w:rsidR="006D2FF4">
            <w:rPr>
              <w:rFonts w:ascii="Times New Roman" w:hAnsi="Times New Roman" w:cs="Times New Roman"/>
              <w:sz w:val="24"/>
              <w:szCs w:val="24"/>
            </w:rPr>
            <w:fldChar w:fldCharType="end"/>
          </w:r>
        </w:sdtContent>
      </w:sdt>
      <w:r w:rsidR="006D2FF4">
        <w:rPr>
          <w:rFonts w:ascii="Times New Roman" w:hAnsi="Times New Roman" w:cs="Times New Roman"/>
          <w:sz w:val="24"/>
          <w:szCs w:val="24"/>
        </w:rPr>
        <w:t xml:space="preserve">. </w:t>
      </w:r>
    </w:p>
    <w:p w14:paraId="69DBF25E" w14:textId="72C044B1" w:rsidR="000A1E89" w:rsidRPr="00F84FDD" w:rsidRDefault="007850EF"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The Neo-Malthusian theory was built on the classical hypothesis that population expansion will outpace agricultural output, as</w:t>
      </w:r>
      <w:r w:rsidRPr="007850EF">
        <w:rPr>
          <w:rFonts w:ascii="Times New Roman" w:hAnsi="Times New Roman" w:cs="Times New Roman"/>
          <w:sz w:val="24"/>
          <w:szCs w:val="24"/>
        </w:rPr>
        <w:t xml:space="preserve"> a result, the society will be unable to address the problem of hunger. In this context, Neo Malthusian pessimism about agricultural production is based on the belief that society's ability to create subsistence for its population is limited.</w:t>
      </w:r>
      <w:r>
        <w:rPr>
          <w:rFonts w:ascii="Times New Roman" w:hAnsi="Times New Roman" w:cs="Times New Roman"/>
          <w:sz w:val="24"/>
          <w:szCs w:val="24"/>
        </w:rPr>
        <w:t xml:space="preserve"> </w:t>
      </w:r>
      <w:r w:rsidR="00647EC1">
        <w:rPr>
          <w:rFonts w:ascii="Times New Roman" w:hAnsi="Times New Roman" w:cs="Times New Roman"/>
          <w:sz w:val="24"/>
          <w:szCs w:val="24"/>
        </w:rPr>
        <w:t>Subsequently, t</w:t>
      </w:r>
      <w:r w:rsidRPr="007850EF">
        <w:rPr>
          <w:rFonts w:ascii="Times New Roman" w:hAnsi="Times New Roman" w:cs="Times New Roman"/>
          <w:sz w:val="24"/>
          <w:szCs w:val="24"/>
        </w:rPr>
        <w:t>he most immediate threat to food security is scarcity of food, which is exacerbated by problems with access and usage of food items</w:t>
      </w:r>
      <w:r w:rsidR="00647EC1">
        <w:rPr>
          <w:rFonts w:ascii="Times New Roman" w:hAnsi="Times New Roman" w:cs="Times New Roman"/>
          <w:sz w:val="24"/>
          <w:szCs w:val="24"/>
        </w:rPr>
        <w:t>. Thus, f</w:t>
      </w:r>
      <w:r w:rsidR="00647EC1" w:rsidRPr="00647EC1">
        <w:rPr>
          <w:rFonts w:ascii="Times New Roman" w:hAnsi="Times New Roman" w:cs="Times New Roman"/>
          <w:sz w:val="24"/>
          <w:szCs w:val="24"/>
        </w:rPr>
        <w:t>ood availability is critical for resource conservation, as well as for maintaining sustainable food production and economic development</w:t>
      </w:r>
      <w:r w:rsidR="00BC0790">
        <w:rPr>
          <w:rFonts w:ascii="Times New Roman" w:hAnsi="Times New Roman" w:cs="Times New Roman"/>
          <w:sz w:val="24"/>
          <w:szCs w:val="24"/>
        </w:rPr>
        <w:t xml:space="preserve"> </w:t>
      </w:r>
      <w:sdt>
        <w:sdtPr>
          <w:rPr>
            <w:rFonts w:ascii="Times New Roman" w:hAnsi="Times New Roman" w:cs="Times New Roman"/>
            <w:sz w:val="24"/>
            <w:szCs w:val="24"/>
          </w:rPr>
          <w:id w:val="2139287902"/>
          <w:citation/>
        </w:sdtPr>
        <w:sdtEndPr/>
        <w:sdtContent>
          <w:r w:rsidR="00BC0790">
            <w:rPr>
              <w:rFonts w:ascii="Times New Roman" w:hAnsi="Times New Roman" w:cs="Times New Roman"/>
              <w:sz w:val="24"/>
              <w:szCs w:val="24"/>
            </w:rPr>
            <w:fldChar w:fldCharType="begin"/>
          </w:r>
          <w:r w:rsidR="00BC0790">
            <w:rPr>
              <w:rFonts w:ascii="Times New Roman" w:hAnsi="Times New Roman" w:cs="Times New Roman"/>
              <w:sz w:val="24"/>
              <w:szCs w:val="24"/>
            </w:rPr>
            <w:instrText xml:space="preserve"> CITATION Sca01 \l 1033 </w:instrText>
          </w:r>
          <w:r w:rsidR="00BC0790">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(Scanlan, 2001)</w:t>
          </w:r>
          <w:r w:rsidR="00BC0790">
            <w:rPr>
              <w:rFonts w:ascii="Times New Roman" w:hAnsi="Times New Roman" w:cs="Times New Roman"/>
              <w:sz w:val="24"/>
              <w:szCs w:val="24"/>
            </w:rPr>
            <w:fldChar w:fldCharType="end"/>
          </w:r>
        </w:sdtContent>
      </w:sdt>
      <w:r w:rsidR="00BC0790">
        <w:rPr>
          <w:rFonts w:ascii="Times New Roman" w:hAnsi="Times New Roman" w:cs="Times New Roman"/>
          <w:sz w:val="24"/>
          <w:szCs w:val="24"/>
        </w:rPr>
        <w:t>.</w:t>
      </w:r>
      <w:r w:rsidR="00AF41E0" w:rsidRPr="00C45A81">
        <w:rPr>
          <w:rFonts w:ascii="Times New Roman" w:hAnsi="Times New Roman" w:cs="Times New Roman"/>
          <w:sz w:val="24"/>
          <w:szCs w:val="24"/>
        </w:rPr>
        <w:t xml:space="preserve"> As countries shift from agrarian to industrial civilizations, they must confront urbanization, population change, and the environmental pressures that these bring</w:t>
      </w:r>
      <w:r w:rsidR="00191B1E">
        <w:rPr>
          <w:rFonts w:ascii="Times New Roman" w:hAnsi="Times New Roman" w:cs="Times New Roman"/>
          <w:sz w:val="24"/>
          <w:szCs w:val="24"/>
        </w:rPr>
        <w:t xml:space="preserve"> as f</w:t>
      </w:r>
      <w:r w:rsidR="00AF41E0" w:rsidRPr="00C45A81">
        <w:rPr>
          <w:rFonts w:ascii="Times New Roman" w:hAnsi="Times New Roman" w:cs="Times New Roman"/>
          <w:sz w:val="24"/>
          <w:szCs w:val="24"/>
        </w:rPr>
        <w:t xml:space="preserve">ood security can only be maintained on this front if efforts are made to create </w:t>
      </w:r>
      <w:bookmarkEnd w:id="59"/>
      <w:r w:rsidR="00976CAC">
        <w:rPr>
          <w:rFonts w:ascii="Times New Roman" w:hAnsi="Times New Roman" w:cs="Times New Roman"/>
          <w:sz w:val="24"/>
          <w:szCs w:val="24"/>
        </w:rPr>
        <w:t xml:space="preserve">a system that can meet the requirements of human populace without harming future generational needs </w:t>
      </w:r>
      <w:r w:rsidR="00FB4E0D">
        <w:rPr>
          <w:rFonts w:ascii="Times New Roman" w:hAnsi="Times New Roman" w:cs="Times New Roman"/>
          <w:sz w:val="24"/>
          <w:szCs w:val="24"/>
        </w:rPr>
        <w:t xml:space="preserve"> </w:t>
      </w:r>
      <w:sdt>
        <w:sdtPr>
          <w:rPr>
            <w:rFonts w:ascii="Times New Roman" w:hAnsi="Times New Roman" w:cs="Times New Roman"/>
            <w:sz w:val="24"/>
            <w:szCs w:val="24"/>
          </w:rPr>
          <w:id w:val="-871298985"/>
          <w:citation/>
        </w:sdtPr>
        <w:sdtEndPr/>
        <w:sdtContent>
          <w:r w:rsidR="00FB4E0D">
            <w:rPr>
              <w:rFonts w:ascii="Times New Roman" w:hAnsi="Times New Roman" w:cs="Times New Roman"/>
              <w:sz w:val="24"/>
              <w:szCs w:val="24"/>
            </w:rPr>
            <w:fldChar w:fldCharType="begin"/>
          </w:r>
          <w:r w:rsidR="00FB4E0D">
            <w:rPr>
              <w:rFonts w:ascii="Times New Roman" w:hAnsi="Times New Roman" w:cs="Times New Roman"/>
              <w:sz w:val="24"/>
              <w:szCs w:val="24"/>
            </w:rPr>
            <w:instrText xml:space="preserve"> CITATION Har96 \l 1033 </w:instrText>
          </w:r>
          <w:r w:rsidR="00FB4E0D">
            <w:rPr>
              <w:rFonts w:ascii="Times New Roman" w:hAnsi="Times New Roman" w:cs="Times New Roman"/>
              <w:sz w:val="24"/>
              <w:szCs w:val="24"/>
            </w:rPr>
            <w:fldChar w:fldCharType="separate"/>
          </w:r>
          <w:r w:rsidR="00FB4E0D" w:rsidRPr="00FB4E0D">
            <w:rPr>
              <w:rFonts w:ascii="Times New Roman" w:hAnsi="Times New Roman" w:cs="Times New Roman"/>
              <w:noProof/>
              <w:sz w:val="24"/>
              <w:szCs w:val="24"/>
            </w:rPr>
            <w:t>(Harper, 1996)</w:t>
          </w:r>
          <w:r w:rsidR="00FB4E0D">
            <w:rPr>
              <w:rFonts w:ascii="Times New Roman" w:hAnsi="Times New Roman" w:cs="Times New Roman"/>
              <w:sz w:val="24"/>
              <w:szCs w:val="24"/>
            </w:rPr>
            <w:fldChar w:fldCharType="end"/>
          </w:r>
        </w:sdtContent>
      </w:sdt>
      <w:r w:rsidR="00FB4E0D">
        <w:rPr>
          <w:rFonts w:ascii="Times New Roman" w:hAnsi="Times New Roman" w:cs="Times New Roman"/>
          <w:sz w:val="24"/>
          <w:szCs w:val="24"/>
        </w:rPr>
        <w:t xml:space="preserve"> and </w:t>
      </w:r>
      <w:sdt>
        <w:sdtPr>
          <w:rPr>
            <w:rFonts w:ascii="Times New Roman" w:hAnsi="Times New Roman" w:cs="Times New Roman"/>
            <w:sz w:val="24"/>
            <w:szCs w:val="24"/>
          </w:rPr>
          <w:id w:val="1119719353"/>
          <w:citation/>
        </w:sdtPr>
        <w:sdtEndPr/>
        <w:sdtContent>
          <w:r w:rsidR="00FB4E0D">
            <w:rPr>
              <w:rFonts w:ascii="Times New Roman" w:hAnsi="Times New Roman" w:cs="Times New Roman"/>
              <w:sz w:val="24"/>
              <w:szCs w:val="24"/>
            </w:rPr>
            <w:fldChar w:fldCharType="begin"/>
          </w:r>
          <w:r w:rsidR="00FB4E0D">
            <w:rPr>
              <w:rFonts w:ascii="Times New Roman" w:hAnsi="Times New Roman" w:cs="Times New Roman"/>
              <w:sz w:val="24"/>
              <w:szCs w:val="24"/>
            </w:rPr>
            <w:instrText xml:space="preserve"> CITATION Sca01 \l 1033 </w:instrText>
          </w:r>
          <w:r w:rsidR="00FB4E0D">
            <w:rPr>
              <w:rFonts w:ascii="Times New Roman" w:hAnsi="Times New Roman" w:cs="Times New Roman"/>
              <w:sz w:val="24"/>
              <w:szCs w:val="24"/>
            </w:rPr>
            <w:fldChar w:fldCharType="separate"/>
          </w:r>
          <w:r w:rsidR="00FB4E0D" w:rsidRPr="00FB4E0D">
            <w:rPr>
              <w:rFonts w:ascii="Times New Roman" w:hAnsi="Times New Roman" w:cs="Times New Roman"/>
              <w:noProof/>
              <w:sz w:val="24"/>
              <w:szCs w:val="24"/>
            </w:rPr>
            <w:t>(Scanlan, 2001)</w:t>
          </w:r>
          <w:r w:rsidR="00FB4E0D">
            <w:rPr>
              <w:rFonts w:ascii="Times New Roman" w:hAnsi="Times New Roman" w:cs="Times New Roman"/>
              <w:sz w:val="24"/>
              <w:szCs w:val="24"/>
            </w:rPr>
            <w:fldChar w:fldCharType="end"/>
          </w:r>
        </w:sdtContent>
      </w:sdt>
      <w:r w:rsidR="00FB4E0D">
        <w:rPr>
          <w:rFonts w:ascii="Times New Roman" w:hAnsi="Times New Roman" w:cs="Times New Roman"/>
          <w:sz w:val="24"/>
          <w:szCs w:val="24"/>
        </w:rPr>
        <w:t xml:space="preserve">. </w:t>
      </w:r>
      <w:r w:rsidR="009244B6" w:rsidRPr="00C45A81">
        <w:rPr>
          <w:rFonts w:ascii="Times New Roman" w:hAnsi="Times New Roman" w:cs="Times New Roman"/>
          <w:sz w:val="24"/>
          <w:szCs w:val="24"/>
        </w:rPr>
        <w:t xml:space="preserve">As a result, humanity must strike a balance between their consuming habits and the earth's capacity to supply those requirements without causing irreversible environmental </w:t>
      </w:r>
      <w:r w:rsidR="009244B6" w:rsidRPr="00C45A81">
        <w:rPr>
          <w:rFonts w:ascii="Times New Roman" w:hAnsi="Times New Roman" w:cs="Times New Roman"/>
          <w:sz w:val="24"/>
          <w:szCs w:val="24"/>
        </w:rPr>
        <w:lastRenderedPageBreak/>
        <w:t xml:space="preserve">damage. Agricultural techniques must employ cautious </w:t>
      </w:r>
      <w:r w:rsidR="00D77256">
        <w:rPr>
          <w:rFonts w:ascii="Times New Roman" w:hAnsi="Times New Roman" w:cs="Times New Roman"/>
          <w:sz w:val="24"/>
          <w:szCs w:val="24"/>
        </w:rPr>
        <w:t xml:space="preserve">soil nutrient preservation, soil reduction and natural resource conservation techniques </w:t>
      </w:r>
      <w:r w:rsidR="009244B6" w:rsidRPr="00C45A81">
        <w:rPr>
          <w:rFonts w:ascii="Times New Roman" w:hAnsi="Times New Roman" w:cs="Times New Roman"/>
          <w:sz w:val="24"/>
          <w:szCs w:val="24"/>
        </w:rPr>
        <w:t>while producing sufficient production to meet demand.</w:t>
      </w:r>
      <w:r w:rsidR="00F84FDD">
        <w:rPr>
          <w:rFonts w:ascii="Times New Roman" w:hAnsi="Times New Roman" w:cs="Times New Roman"/>
          <w:sz w:val="24"/>
          <w:szCs w:val="24"/>
        </w:rPr>
        <w:t xml:space="preserve"> </w:t>
      </w:r>
      <w:r w:rsidR="00EE1DC1" w:rsidRPr="00C45A81">
        <w:rPr>
          <w:rFonts w:ascii="Times New Roman" w:hAnsi="Times New Roman" w:cs="Times New Roman"/>
          <w:sz w:val="24"/>
          <w:szCs w:val="24"/>
        </w:rPr>
        <w:t>Furthermore, technological advancements and infrastructure development must be modified to address the problems of expanding populations and decreasing resources</w:t>
      </w:r>
      <w:r w:rsidR="00F84FDD">
        <w:rPr>
          <w:rFonts w:ascii="Times New Roman" w:hAnsi="Times New Roman" w:cs="Times New Roman"/>
          <w:sz w:val="24"/>
          <w:szCs w:val="24"/>
        </w:rPr>
        <w:t>.</w:t>
      </w:r>
    </w:p>
    <w:p w14:paraId="08643605" w14:textId="02B04F33" w:rsidR="00107847" w:rsidRPr="00070F48" w:rsidRDefault="00107847" w:rsidP="00BF002F">
      <w:pPr>
        <w:pStyle w:val="Heading2"/>
        <w:numPr>
          <w:ilvl w:val="1"/>
          <w:numId w:val="8"/>
        </w:numPr>
        <w:spacing w:line="480" w:lineRule="auto"/>
        <w:ind w:left="540"/>
        <w:jc w:val="both"/>
        <w:rPr>
          <w:rFonts w:ascii="Times New Roman" w:hAnsi="Times New Roman" w:cs="Times New Roman"/>
          <w:b/>
          <w:bCs/>
          <w:color w:val="auto"/>
          <w:sz w:val="24"/>
          <w:szCs w:val="24"/>
        </w:rPr>
      </w:pPr>
      <w:bookmarkStart w:id="62" w:name="_Toc101787203"/>
      <w:bookmarkStart w:id="63" w:name="_Toc113272419"/>
      <w:r w:rsidRPr="00070F48">
        <w:rPr>
          <w:rFonts w:ascii="Times New Roman" w:hAnsi="Times New Roman" w:cs="Times New Roman"/>
          <w:b/>
          <w:bCs/>
          <w:color w:val="auto"/>
          <w:sz w:val="24"/>
          <w:szCs w:val="24"/>
        </w:rPr>
        <w:t>Empirical</w:t>
      </w:r>
      <w:r w:rsidR="0064264F" w:rsidRPr="00070F48">
        <w:rPr>
          <w:rFonts w:ascii="Times New Roman" w:hAnsi="Times New Roman" w:cs="Times New Roman"/>
          <w:b/>
          <w:bCs/>
          <w:color w:val="auto"/>
          <w:sz w:val="24"/>
          <w:szCs w:val="24"/>
        </w:rPr>
        <w:t xml:space="preserve"> </w:t>
      </w:r>
      <w:r w:rsidRPr="00070F48">
        <w:rPr>
          <w:rFonts w:ascii="Times New Roman" w:hAnsi="Times New Roman" w:cs="Times New Roman"/>
          <w:b/>
          <w:bCs/>
          <w:color w:val="auto"/>
          <w:sz w:val="24"/>
          <w:szCs w:val="24"/>
        </w:rPr>
        <w:t>Review</w:t>
      </w:r>
      <w:r w:rsidR="0064264F" w:rsidRPr="00070F48">
        <w:rPr>
          <w:rFonts w:ascii="Times New Roman" w:hAnsi="Times New Roman" w:cs="Times New Roman"/>
          <w:b/>
          <w:bCs/>
          <w:color w:val="auto"/>
          <w:sz w:val="24"/>
          <w:szCs w:val="24"/>
        </w:rPr>
        <w:t xml:space="preserve"> </w:t>
      </w:r>
      <w:r w:rsidR="005D59A4" w:rsidRPr="00070F48">
        <w:rPr>
          <w:rFonts w:ascii="Times New Roman" w:hAnsi="Times New Roman" w:cs="Times New Roman"/>
          <w:b/>
          <w:bCs/>
          <w:color w:val="auto"/>
          <w:sz w:val="24"/>
          <w:szCs w:val="24"/>
        </w:rPr>
        <w:t>of resilience and food insecurity linkage</w:t>
      </w:r>
      <w:bookmarkEnd w:id="62"/>
      <w:bookmarkEnd w:id="63"/>
    </w:p>
    <w:p w14:paraId="2DCA5AB7" w14:textId="3CC6660F" w:rsidR="00954D58" w:rsidRDefault="00494FD9" w:rsidP="00692317">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73173524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Ali10 \l 1033 </w:instrText>
          </w:r>
          <w:r>
            <w:rPr>
              <w:rFonts w:ascii="Times New Roman" w:hAnsi="Times New Roman" w:cs="Times New Roman"/>
              <w:sz w:val="24"/>
              <w:szCs w:val="24"/>
            </w:rPr>
            <w:fldChar w:fldCharType="separate"/>
          </w:r>
          <w:r w:rsidRPr="00494FD9">
            <w:rPr>
              <w:rFonts w:ascii="Times New Roman" w:hAnsi="Times New Roman" w:cs="Times New Roman"/>
              <w:noProof/>
              <w:sz w:val="24"/>
              <w:szCs w:val="24"/>
            </w:rPr>
            <w:t>(Alinovi, D’errico, Mane, &amp; Romano, 2009)</w:t>
          </w:r>
          <w:r>
            <w:rPr>
              <w:rFonts w:ascii="Times New Roman" w:hAnsi="Times New Roman" w:cs="Times New Roman"/>
              <w:sz w:val="24"/>
              <w:szCs w:val="24"/>
            </w:rPr>
            <w:fldChar w:fldCharType="end"/>
          </w:r>
        </w:sdtContent>
      </w:sdt>
      <w:r w:rsidR="00677A05">
        <w:rPr>
          <w:rFonts w:ascii="Times New Roman" w:hAnsi="Times New Roman" w:cs="Times New Roman"/>
          <w:sz w:val="24"/>
          <w:szCs w:val="24"/>
        </w:rPr>
        <w:t xml:space="preserve"> </w:t>
      </w:r>
      <w:r w:rsidR="00531C3E">
        <w:rPr>
          <w:rFonts w:ascii="Times New Roman" w:hAnsi="Times New Roman" w:cs="Times New Roman"/>
          <w:sz w:val="24"/>
          <w:szCs w:val="24"/>
        </w:rPr>
        <w:t xml:space="preserve">have been </w:t>
      </w:r>
      <w:r w:rsidR="00D76136" w:rsidRPr="00C45A81">
        <w:rPr>
          <w:rFonts w:ascii="Times New Roman" w:hAnsi="Times New Roman" w:cs="Times New Roman"/>
          <w:sz w:val="24"/>
          <w:szCs w:val="24"/>
        </w:rPr>
        <w:t xml:space="preserve">the </w:t>
      </w:r>
      <w:r w:rsidR="00954D58">
        <w:rPr>
          <w:rFonts w:ascii="Times New Roman" w:hAnsi="Times New Roman" w:cs="Times New Roman"/>
          <w:sz w:val="24"/>
          <w:szCs w:val="24"/>
        </w:rPr>
        <w:t>pioneers</w:t>
      </w:r>
      <w:r w:rsidR="00D76136" w:rsidRPr="00C45A81">
        <w:rPr>
          <w:rFonts w:ascii="Times New Roman" w:hAnsi="Times New Roman" w:cs="Times New Roman"/>
          <w:sz w:val="24"/>
          <w:szCs w:val="24"/>
        </w:rPr>
        <w:t xml:space="preserve"> to describe </w:t>
      </w:r>
      <w:r w:rsidR="00531C3E">
        <w:rPr>
          <w:rFonts w:ascii="Times New Roman" w:hAnsi="Times New Roman" w:cs="Times New Roman"/>
          <w:sz w:val="24"/>
          <w:szCs w:val="24"/>
        </w:rPr>
        <w:t>as well as</w:t>
      </w:r>
      <w:r w:rsidR="00D76136" w:rsidRPr="00C45A81">
        <w:rPr>
          <w:rFonts w:ascii="Times New Roman" w:hAnsi="Times New Roman" w:cs="Times New Roman"/>
          <w:sz w:val="24"/>
          <w:szCs w:val="24"/>
        </w:rPr>
        <w:t xml:space="preserve"> quantify household resilience to food security. They developed a framework that described the household as the s</w:t>
      </w:r>
      <w:r w:rsidR="00EA17F8">
        <w:rPr>
          <w:rFonts w:ascii="Times New Roman" w:hAnsi="Times New Roman" w:cs="Times New Roman"/>
          <w:sz w:val="24"/>
          <w:szCs w:val="24"/>
        </w:rPr>
        <w:t>mallest</w:t>
      </w:r>
      <w:r w:rsidR="00D76136" w:rsidRPr="00C45A81">
        <w:rPr>
          <w:rFonts w:ascii="Times New Roman" w:hAnsi="Times New Roman" w:cs="Times New Roman"/>
          <w:sz w:val="24"/>
          <w:szCs w:val="24"/>
        </w:rPr>
        <w:t xml:space="preserve"> decision-making unit where decisions are taken, using resilience index as latent variables. They carried out the estimation with </w:t>
      </w:r>
      <w:r w:rsidR="00EA17F8" w:rsidRPr="00EA17F8">
        <w:rPr>
          <w:rFonts w:ascii="Times New Roman" w:hAnsi="Times New Roman" w:cs="Times New Roman"/>
          <w:sz w:val="24"/>
          <w:szCs w:val="24"/>
        </w:rPr>
        <w:t xml:space="preserve">an observable-based two explanatory examination </w:t>
      </w:r>
      <w:r w:rsidR="00D76136" w:rsidRPr="00C45A81">
        <w:rPr>
          <w:rFonts w:ascii="Times New Roman" w:hAnsi="Times New Roman" w:cs="Times New Roman"/>
          <w:sz w:val="24"/>
          <w:szCs w:val="24"/>
        </w:rPr>
        <w:t>factors, rather than measuring shocks directly, they employed the use of proxies as the index of coping mechanism.</w:t>
      </w:r>
    </w:p>
    <w:p w14:paraId="16884DB4" w14:textId="5A6620A9" w:rsidR="00D76136" w:rsidRPr="00954D58" w:rsidRDefault="00E431C1" w:rsidP="00692317">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w:t>
      </w:r>
      <w:r w:rsidR="00D76136" w:rsidRPr="00C45A81">
        <w:rPr>
          <w:rFonts w:ascii="Times New Roman" w:hAnsi="Times New Roman" w:cs="Times New Roman"/>
          <w:sz w:val="24"/>
          <w:szCs w:val="24"/>
        </w:rPr>
        <w:t>tudy of</w:t>
      </w:r>
      <w:r w:rsidR="00494FD9">
        <w:rPr>
          <w:rFonts w:ascii="Times New Roman" w:hAnsi="Times New Roman" w:cs="Times New Roman"/>
          <w:sz w:val="24"/>
          <w:szCs w:val="24"/>
        </w:rPr>
        <w:t xml:space="preserve"> </w:t>
      </w:r>
      <w:sdt>
        <w:sdtPr>
          <w:rPr>
            <w:rFonts w:ascii="Times New Roman" w:hAnsi="Times New Roman" w:cs="Times New Roman"/>
            <w:sz w:val="24"/>
            <w:szCs w:val="24"/>
          </w:rPr>
          <w:id w:val="202915215"/>
          <w:citation/>
        </w:sdtPr>
        <w:sdtEndPr/>
        <w:sdtContent>
          <w:r w:rsidR="00494FD9">
            <w:rPr>
              <w:rFonts w:ascii="Times New Roman" w:hAnsi="Times New Roman" w:cs="Times New Roman"/>
              <w:sz w:val="24"/>
              <w:szCs w:val="24"/>
            </w:rPr>
            <w:fldChar w:fldCharType="begin"/>
          </w:r>
          <w:r w:rsidR="00494FD9">
            <w:rPr>
              <w:rFonts w:ascii="Times New Roman" w:hAnsi="Times New Roman" w:cs="Times New Roman"/>
              <w:sz w:val="24"/>
              <w:szCs w:val="24"/>
            </w:rPr>
            <w:instrText xml:space="preserve">CITATION Fra15 \t  \l 1033 </w:instrText>
          </w:r>
          <w:r w:rsidR="00494FD9">
            <w:rPr>
              <w:rFonts w:ascii="Times New Roman" w:hAnsi="Times New Roman" w:cs="Times New Roman"/>
              <w:sz w:val="24"/>
              <w:szCs w:val="24"/>
            </w:rPr>
            <w:fldChar w:fldCharType="separate"/>
          </w:r>
          <w:r w:rsidR="00494FD9" w:rsidRPr="00494FD9">
            <w:rPr>
              <w:rFonts w:ascii="Times New Roman" w:hAnsi="Times New Roman" w:cs="Times New Roman"/>
              <w:noProof/>
              <w:sz w:val="24"/>
              <w:szCs w:val="24"/>
            </w:rPr>
            <w:t>(Frankenberger, 2015)</w:t>
          </w:r>
          <w:r w:rsidR="00494FD9">
            <w:rPr>
              <w:rFonts w:ascii="Times New Roman" w:hAnsi="Times New Roman" w:cs="Times New Roman"/>
              <w:sz w:val="24"/>
              <w:szCs w:val="24"/>
            </w:rPr>
            <w:fldChar w:fldCharType="end"/>
          </w:r>
        </w:sdtContent>
      </w:sdt>
      <w:r w:rsidR="00D76136" w:rsidRPr="00C45A81">
        <w:rPr>
          <w:rFonts w:ascii="Times New Roman" w:hAnsi="Times New Roman" w:cs="Times New Roman"/>
          <w:sz w:val="24"/>
          <w:szCs w:val="24"/>
        </w:rPr>
        <w:t xml:space="preserve"> assessed community resilience using a methodology designed for high-risk communities exposed</w:t>
      </w:r>
      <w:r w:rsidR="009F4C53">
        <w:rPr>
          <w:rFonts w:ascii="Times New Roman" w:hAnsi="Times New Roman" w:cs="Times New Roman"/>
          <w:sz w:val="24"/>
          <w:szCs w:val="24"/>
        </w:rPr>
        <w:t xml:space="preserve"> with a vast scope of disruptions</w:t>
      </w:r>
      <w:r w:rsidR="00D76136" w:rsidRPr="00C45A81">
        <w:rPr>
          <w:rFonts w:ascii="Times New Roman" w:hAnsi="Times New Roman" w:cs="Times New Roman"/>
          <w:sz w:val="24"/>
          <w:szCs w:val="24"/>
        </w:rPr>
        <w:t>,</w:t>
      </w:r>
      <w:r w:rsidR="00C94CC2">
        <w:rPr>
          <w:rFonts w:ascii="Times New Roman" w:hAnsi="Times New Roman" w:cs="Times New Roman"/>
          <w:sz w:val="24"/>
          <w:szCs w:val="24"/>
        </w:rPr>
        <w:t xml:space="preserve"> </w:t>
      </w:r>
      <w:r w:rsidR="00D76136" w:rsidRPr="00C45A81">
        <w:rPr>
          <w:rFonts w:ascii="Times New Roman" w:hAnsi="Times New Roman" w:cs="Times New Roman"/>
          <w:sz w:val="24"/>
          <w:szCs w:val="24"/>
        </w:rPr>
        <w:t xml:space="preserve">all of which were aggregated </w:t>
      </w:r>
      <w:r w:rsidR="00344B9B">
        <w:rPr>
          <w:rFonts w:ascii="Times New Roman" w:hAnsi="Times New Roman" w:cs="Times New Roman"/>
          <w:sz w:val="24"/>
          <w:szCs w:val="24"/>
        </w:rPr>
        <w:t>with</w:t>
      </w:r>
      <w:r w:rsidR="00D76136" w:rsidRPr="00C45A81">
        <w:rPr>
          <w:rFonts w:ascii="Times New Roman" w:hAnsi="Times New Roman" w:cs="Times New Roman"/>
          <w:sz w:val="24"/>
          <w:szCs w:val="24"/>
        </w:rPr>
        <w:t xml:space="preserve"> a principal component analysis to unravel the drivers of household resilience capacity. </w:t>
      </w:r>
    </w:p>
    <w:p w14:paraId="2213DAC7" w14:textId="757DBE20" w:rsidR="00D76136" w:rsidRPr="00C45A81" w:rsidRDefault="00934AB1" w:rsidP="00692317">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126930715"/>
          <w:citation/>
        </w:sdtPr>
        <w:sdtEndPr/>
        <w:sdtContent>
          <w:r w:rsidR="00756ED8">
            <w:rPr>
              <w:rFonts w:ascii="Times New Roman" w:hAnsi="Times New Roman" w:cs="Times New Roman"/>
              <w:sz w:val="24"/>
              <w:szCs w:val="24"/>
            </w:rPr>
            <w:fldChar w:fldCharType="begin"/>
          </w:r>
          <w:r w:rsidR="00756ED8">
            <w:rPr>
              <w:rFonts w:ascii="Times New Roman" w:hAnsi="Times New Roman" w:cs="Times New Roman"/>
              <w:sz w:val="24"/>
              <w:szCs w:val="24"/>
            </w:rPr>
            <w:instrText xml:space="preserve"> CITATION Cis18 \l 1033 </w:instrText>
          </w:r>
          <w:r w:rsidR="00756ED8">
            <w:rPr>
              <w:rFonts w:ascii="Times New Roman" w:hAnsi="Times New Roman" w:cs="Times New Roman"/>
              <w:sz w:val="24"/>
              <w:szCs w:val="24"/>
            </w:rPr>
            <w:fldChar w:fldCharType="separate"/>
          </w:r>
          <w:r w:rsidR="00756ED8" w:rsidRPr="00756ED8">
            <w:rPr>
              <w:rFonts w:ascii="Times New Roman" w:hAnsi="Times New Roman" w:cs="Times New Roman"/>
              <w:noProof/>
              <w:sz w:val="24"/>
              <w:szCs w:val="24"/>
            </w:rPr>
            <w:t>(Cissé &amp; Barrett, 2018)</w:t>
          </w:r>
          <w:r w:rsidR="00756ED8">
            <w:rPr>
              <w:rFonts w:ascii="Times New Roman" w:hAnsi="Times New Roman" w:cs="Times New Roman"/>
              <w:sz w:val="24"/>
              <w:szCs w:val="24"/>
            </w:rPr>
            <w:fldChar w:fldCharType="end"/>
          </w:r>
        </w:sdtContent>
      </w:sdt>
      <w:r w:rsidR="00D76136" w:rsidRPr="00C45A81">
        <w:rPr>
          <w:rFonts w:ascii="Times New Roman" w:hAnsi="Times New Roman" w:cs="Times New Roman"/>
          <w:sz w:val="24"/>
          <w:szCs w:val="24"/>
        </w:rPr>
        <w:t xml:space="preserve"> in their own study devised a moments-based method for estimating stochastic and potentially nonlinear wellbeing dynamics. Another essential aspect of this study is the development of a </w:t>
      </w:r>
      <w:r w:rsidR="008C6651" w:rsidRPr="00C45A81">
        <w:rPr>
          <w:rFonts w:ascii="Times New Roman" w:hAnsi="Times New Roman" w:cs="Times New Roman"/>
          <w:sz w:val="24"/>
          <w:szCs w:val="24"/>
        </w:rPr>
        <w:t>de</w:t>
      </w:r>
      <w:r w:rsidR="008C6651">
        <w:rPr>
          <w:rFonts w:ascii="Times New Roman" w:hAnsi="Times New Roman" w:cs="Times New Roman"/>
          <w:sz w:val="24"/>
          <w:szCs w:val="24"/>
        </w:rPr>
        <w:t>gradable adaptability</w:t>
      </w:r>
      <w:r w:rsidR="00D76136" w:rsidRPr="00C45A81">
        <w:rPr>
          <w:rFonts w:ascii="Times New Roman" w:hAnsi="Times New Roman" w:cs="Times New Roman"/>
          <w:sz w:val="24"/>
          <w:szCs w:val="24"/>
        </w:rPr>
        <w:t xml:space="preserve"> measure</w:t>
      </w:r>
      <w:r w:rsidR="008C6651">
        <w:rPr>
          <w:rFonts w:ascii="Times New Roman" w:hAnsi="Times New Roman" w:cs="Times New Roman"/>
          <w:sz w:val="24"/>
          <w:szCs w:val="24"/>
        </w:rPr>
        <w:t xml:space="preserve"> which utilizes</w:t>
      </w:r>
      <w:r w:rsidR="00290543">
        <w:rPr>
          <w:rFonts w:ascii="Times New Roman" w:hAnsi="Times New Roman" w:cs="Times New Roman"/>
          <w:sz w:val="24"/>
          <w:szCs w:val="24"/>
        </w:rPr>
        <w:t xml:space="preserve"> Foster, Greer, and Thorbecke (FGT)</w:t>
      </w:r>
      <w:r w:rsidR="00D76136" w:rsidRPr="00C45A81">
        <w:rPr>
          <w:rFonts w:ascii="Times New Roman" w:hAnsi="Times New Roman" w:cs="Times New Roman"/>
          <w:sz w:val="24"/>
          <w:szCs w:val="24"/>
        </w:rPr>
        <w:t xml:space="preserve"> which allows for comparisons of resilience across different subpopulations of interest.</w:t>
      </w:r>
      <w:r w:rsidR="00ED5947" w:rsidRPr="00C45A81">
        <w:rPr>
          <w:rFonts w:ascii="Times New Roman" w:hAnsi="Times New Roman" w:cs="Times New Roman"/>
          <w:sz w:val="24"/>
          <w:szCs w:val="24"/>
        </w:rPr>
        <w:t xml:space="preserve"> This is the first and only research to establish an empirical technique that is</w:t>
      </w:r>
      <w:r w:rsidR="008C6651">
        <w:rPr>
          <w:rFonts w:ascii="Times New Roman" w:hAnsi="Times New Roman" w:cs="Times New Roman"/>
          <w:sz w:val="24"/>
          <w:szCs w:val="24"/>
        </w:rPr>
        <w:t xml:space="preserve"> in accordance with a charging conceptual perspective</w:t>
      </w:r>
      <w:r w:rsidR="000240EE" w:rsidRPr="00C45A81">
        <w:rPr>
          <w:rFonts w:ascii="Times New Roman" w:hAnsi="Times New Roman" w:cs="Times New Roman"/>
          <w:sz w:val="24"/>
          <w:szCs w:val="24"/>
        </w:rPr>
        <w:t>, their findings show the method's utility in targeting resilience-building initiatives.</w:t>
      </w:r>
    </w:p>
    <w:p w14:paraId="6EBCCD92" w14:textId="7D165716" w:rsidR="00D76136" w:rsidRPr="00C45A81" w:rsidRDefault="009654B5"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sdt>
        <w:sdtPr>
          <w:rPr>
            <w:rFonts w:ascii="Times New Roman" w:hAnsi="Times New Roman" w:cs="Times New Roman"/>
            <w:sz w:val="24"/>
            <w:szCs w:val="24"/>
          </w:rPr>
          <w:id w:val="196476688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Smi18 \l 1033 </w:instrText>
          </w:r>
          <w:r>
            <w:rPr>
              <w:rFonts w:ascii="Times New Roman" w:hAnsi="Times New Roman" w:cs="Times New Roman"/>
              <w:sz w:val="24"/>
              <w:szCs w:val="24"/>
            </w:rPr>
            <w:fldChar w:fldCharType="separate"/>
          </w:r>
          <w:r w:rsidRPr="009654B5">
            <w:rPr>
              <w:rFonts w:ascii="Times New Roman" w:hAnsi="Times New Roman" w:cs="Times New Roman"/>
              <w:noProof/>
              <w:sz w:val="24"/>
              <w:szCs w:val="24"/>
            </w:rPr>
            <w:t>(Smith &amp; Frankenberger, 2018)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D76136" w:rsidRPr="00C45A81">
        <w:rPr>
          <w:rFonts w:ascii="Times New Roman" w:hAnsi="Times New Roman" w:cs="Times New Roman"/>
          <w:sz w:val="24"/>
          <w:szCs w:val="24"/>
        </w:rPr>
        <w:t>examined resilience in northern Bangladesh, using a latent variable model to analyze resilience in a holistic approach to determine the drivers of resilience, taking into account the concept of resilience itself and its capabilities.</w:t>
      </w:r>
    </w:p>
    <w:p w14:paraId="562679D7" w14:textId="764FCB98" w:rsidR="0043363E" w:rsidRDefault="00D76136" w:rsidP="0043363E">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The study of </w:t>
      </w:r>
      <w:sdt>
        <w:sdtPr>
          <w:rPr>
            <w:rFonts w:ascii="Times New Roman" w:hAnsi="Times New Roman" w:cs="Times New Roman"/>
            <w:sz w:val="24"/>
            <w:szCs w:val="24"/>
          </w:rPr>
          <w:id w:val="-1587212655"/>
          <w:citation/>
        </w:sdtPr>
        <w:sdtEndPr/>
        <w:sdtContent>
          <w:r w:rsidR="00AB4BF0">
            <w:rPr>
              <w:rFonts w:ascii="Times New Roman" w:hAnsi="Times New Roman" w:cs="Times New Roman"/>
              <w:sz w:val="24"/>
              <w:szCs w:val="24"/>
            </w:rPr>
            <w:fldChar w:fldCharType="begin"/>
          </w:r>
          <w:r w:rsidR="00AB4BF0">
            <w:rPr>
              <w:rFonts w:ascii="Times New Roman" w:hAnsi="Times New Roman" w:cs="Times New Roman"/>
              <w:sz w:val="24"/>
              <w:szCs w:val="24"/>
            </w:rPr>
            <w:instrText xml:space="preserve"> CITATION Ser18 \l 1033 </w:instrText>
          </w:r>
          <w:r w:rsidR="00AB4BF0">
            <w:rPr>
              <w:rFonts w:ascii="Times New Roman" w:hAnsi="Times New Roman" w:cs="Times New Roman"/>
              <w:sz w:val="24"/>
              <w:szCs w:val="24"/>
            </w:rPr>
            <w:fldChar w:fldCharType="separate"/>
          </w:r>
          <w:r w:rsidR="00AB4BF0" w:rsidRPr="00AB4BF0">
            <w:rPr>
              <w:rFonts w:ascii="Times New Roman" w:hAnsi="Times New Roman" w:cs="Times New Roman"/>
              <w:noProof/>
              <w:sz w:val="24"/>
              <w:szCs w:val="24"/>
            </w:rPr>
            <w:t>(Serfillippi &amp; Ramnath, 2018)</w:t>
          </w:r>
          <w:r w:rsidR="00AB4BF0">
            <w:rPr>
              <w:rFonts w:ascii="Times New Roman" w:hAnsi="Times New Roman" w:cs="Times New Roman"/>
              <w:sz w:val="24"/>
              <w:szCs w:val="24"/>
            </w:rPr>
            <w:fldChar w:fldCharType="end"/>
          </w:r>
        </w:sdtContent>
      </w:sdt>
      <w:r w:rsidR="00AB4BF0">
        <w:rPr>
          <w:rFonts w:ascii="Times New Roman" w:hAnsi="Times New Roman" w:cs="Times New Roman"/>
          <w:sz w:val="24"/>
          <w:szCs w:val="24"/>
        </w:rPr>
        <w:t xml:space="preserve"> </w:t>
      </w:r>
      <w:r w:rsidRPr="00C45A81">
        <w:rPr>
          <w:rFonts w:ascii="Times New Roman" w:hAnsi="Times New Roman" w:cs="Times New Roman"/>
          <w:sz w:val="24"/>
          <w:szCs w:val="24"/>
        </w:rPr>
        <w:t xml:space="preserve">made an overview of the application of the knowledge of resilience as solving the problem of humanity generally. </w:t>
      </w:r>
      <w:r w:rsidR="0043363E">
        <w:rPr>
          <w:rFonts w:ascii="Times New Roman" w:hAnsi="Times New Roman" w:cs="Times New Roman"/>
          <w:sz w:val="24"/>
          <w:szCs w:val="24"/>
        </w:rPr>
        <w:t xml:space="preserve">Their study </w:t>
      </w:r>
      <w:r w:rsidRPr="00C45A81">
        <w:rPr>
          <w:rFonts w:ascii="Times New Roman" w:hAnsi="Times New Roman" w:cs="Times New Roman"/>
          <w:sz w:val="24"/>
          <w:szCs w:val="24"/>
        </w:rPr>
        <w:t>demonstrates that some new methods and associated conceptual frameworks are being developed.</w:t>
      </w:r>
      <w:r w:rsidR="007A3973" w:rsidRPr="00C45A81">
        <w:rPr>
          <w:rFonts w:ascii="Times New Roman" w:hAnsi="Times New Roman" w:cs="Times New Roman"/>
          <w:sz w:val="24"/>
          <w:szCs w:val="24"/>
        </w:rPr>
        <w:t xml:space="preserve"> They close the ‘measurement gap' by </w:t>
      </w:r>
      <w:r w:rsidR="0043363E">
        <w:rPr>
          <w:rFonts w:ascii="Times New Roman" w:hAnsi="Times New Roman" w:cs="Times New Roman"/>
          <w:sz w:val="24"/>
          <w:szCs w:val="24"/>
        </w:rPr>
        <w:t xml:space="preserve">linking each resilience concept from its own list of criteria and producing a set of measures with literature review organized using SMART criteria. </w:t>
      </w:r>
      <w:bookmarkStart w:id="64" w:name="_Toc101787204"/>
    </w:p>
    <w:p w14:paraId="1B14E9E8" w14:textId="55EFD14E" w:rsidR="00584539" w:rsidRPr="00E3780E" w:rsidRDefault="005D59A4" w:rsidP="00E3780E">
      <w:pPr>
        <w:pStyle w:val="Heading2"/>
        <w:numPr>
          <w:ilvl w:val="1"/>
          <w:numId w:val="8"/>
        </w:numPr>
        <w:rPr>
          <w:rFonts w:ascii="Times New Roman" w:hAnsi="Times New Roman" w:cs="Times New Roman"/>
          <w:b/>
          <w:bCs/>
          <w:color w:val="000000" w:themeColor="text1"/>
        </w:rPr>
      </w:pPr>
      <w:bookmarkStart w:id="65" w:name="_Toc113272420"/>
      <w:r w:rsidRPr="00E3780E">
        <w:rPr>
          <w:rFonts w:ascii="Times New Roman" w:hAnsi="Times New Roman" w:cs="Times New Roman"/>
          <w:b/>
          <w:bCs/>
          <w:color w:val="000000" w:themeColor="text1"/>
        </w:rPr>
        <w:t>Review of Methodological Approaches</w:t>
      </w:r>
      <w:r w:rsidR="004440C9" w:rsidRPr="00E3780E">
        <w:rPr>
          <w:rFonts w:ascii="Times New Roman" w:hAnsi="Times New Roman" w:cs="Times New Roman"/>
          <w:b/>
          <w:bCs/>
          <w:color w:val="000000" w:themeColor="text1"/>
        </w:rPr>
        <w:t xml:space="preserve"> </w:t>
      </w:r>
      <w:r w:rsidR="00395B02">
        <w:rPr>
          <w:rFonts w:ascii="Times New Roman" w:hAnsi="Times New Roman" w:cs="Times New Roman"/>
          <w:b/>
          <w:bCs/>
          <w:color w:val="000000" w:themeColor="text1"/>
        </w:rPr>
        <w:t>to</w:t>
      </w:r>
      <w:r w:rsidR="004440C9" w:rsidRPr="00E3780E">
        <w:rPr>
          <w:rFonts w:ascii="Times New Roman" w:hAnsi="Times New Roman" w:cs="Times New Roman"/>
          <w:b/>
          <w:bCs/>
          <w:color w:val="000000" w:themeColor="text1"/>
        </w:rPr>
        <w:t xml:space="preserve"> resilience and food </w:t>
      </w:r>
      <w:r w:rsidR="00395B02">
        <w:rPr>
          <w:rFonts w:ascii="Times New Roman" w:hAnsi="Times New Roman" w:cs="Times New Roman"/>
          <w:b/>
          <w:bCs/>
          <w:color w:val="000000" w:themeColor="text1"/>
        </w:rPr>
        <w:t>In</w:t>
      </w:r>
      <w:r w:rsidR="004440C9" w:rsidRPr="00E3780E">
        <w:rPr>
          <w:rFonts w:ascii="Times New Roman" w:hAnsi="Times New Roman" w:cs="Times New Roman"/>
          <w:b/>
          <w:bCs/>
          <w:color w:val="000000" w:themeColor="text1"/>
        </w:rPr>
        <w:t>security</w:t>
      </w:r>
      <w:bookmarkEnd w:id="64"/>
      <w:r w:rsidR="00395B02">
        <w:rPr>
          <w:rFonts w:ascii="Times New Roman" w:hAnsi="Times New Roman" w:cs="Times New Roman"/>
          <w:b/>
          <w:bCs/>
          <w:color w:val="000000" w:themeColor="text1"/>
        </w:rPr>
        <w:t xml:space="preserve"> Measurements.</w:t>
      </w:r>
      <w:bookmarkEnd w:id="65"/>
      <w:r w:rsidR="00395B02">
        <w:rPr>
          <w:rFonts w:ascii="Times New Roman" w:hAnsi="Times New Roman" w:cs="Times New Roman"/>
          <w:b/>
          <w:bCs/>
          <w:color w:val="000000" w:themeColor="text1"/>
        </w:rPr>
        <w:t xml:space="preserve"> </w:t>
      </w:r>
    </w:p>
    <w:p w14:paraId="2271AFE4" w14:textId="73F0DF73" w:rsidR="004440C9" w:rsidRPr="00070F48" w:rsidRDefault="00E3780E" w:rsidP="00E3780E">
      <w:pPr>
        <w:pStyle w:val="Heading3"/>
        <w:numPr>
          <w:ilvl w:val="0"/>
          <w:numId w:val="0"/>
        </w:numPr>
        <w:spacing w:line="480" w:lineRule="auto"/>
        <w:jc w:val="both"/>
        <w:rPr>
          <w:rFonts w:ascii="Times New Roman" w:hAnsi="Times New Roman" w:cs="Times New Roman"/>
          <w:b/>
          <w:bCs/>
          <w:color w:val="auto"/>
        </w:rPr>
      </w:pPr>
      <w:bookmarkStart w:id="66" w:name="_Toc101787205"/>
      <w:bookmarkStart w:id="67" w:name="_Toc113272421"/>
      <w:r>
        <w:rPr>
          <w:rFonts w:ascii="Times New Roman" w:hAnsi="Times New Roman" w:cs="Times New Roman"/>
          <w:b/>
          <w:bCs/>
          <w:color w:val="auto"/>
        </w:rPr>
        <w:t xml:space="preserve">2.8.1 </w:t>
      </w:r>
      <w:r w:rsidR="00AF573C">
        <w:rPr>
          <w:rFonts w:ascii="Times New Roman" w:hAnsi="Times New Roman" w:cs="Times New Roman"/>
          <w:b/>
          <w:bCs/>
          <w:color w:val="auto"/>
        </w:rPr>
        <w:t>Food security Index</w:t>
      </w:r>
      <w:r w:rsidR="004440C9" w:rsidRPr="00070F48">
        <w:rPr>
          <w:rFonts w:ascii="Times New Roman" w:hAnsi="Times New Roman" w:cs="Times New Roman"/>
          <w:b/>
          <w:bCs/>
          <w:color w:val="auto"/>
        </w:rPr>
        <w:t xml:space="preserve"> Estimation</w:t>
      </w:r>
      <w:bookmarkEnd w:id="66"/>
      <w:bookmarkEnd w:id="67"/>
      <w:r w:rsidR="004440C9" w:rsidRPr="00070F48">
        <w:rPr>
          <w:rFonts w:ascii="Times New Roman" w:hAnsi="Times New Roman" w:cs="Times New Roman"/>
          <w:b/>
          <w:bCs/>
          <w:color w:val="auto"/>
        </w:rPr>
        <w:t xml:space="preserve"> </w:t>
      </w:r>
    </w:p>
    <w:p w14:paraId="1A52B13F" w14:textId="01F7A6D5" w:rsidR="0046429A" w:rsidRDefault="004440C9"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The food security Index Model as stated by </w:t>
      </w:r>
      <w:sdt>
        <w:sdtPr>
          <w:rPr>
            <w:rFonts w:ascii="Times New Roman" w:hAnsi="Times New Roman" w:cs="Times New Roman"/>
            <w:sz w:val="24"/>
            <w:szCs w:val="24"/>
          </w:rPr>
          <w:id w:val="-2053217762"/>
          <w:citation/>
        </w:sdtPr>
        <w:sdtEndPr/>
        <w:sdtContent>
          <w:r w:rsidRPr="00C45A81">
            <w:rPr>
              <w:rFonts w:ascii="Times New Roman" w:hAnsi="Times New Roman" w:cs="Times New Roman"/>
              <w:sz w:val="24"/>
              <w:szCs w:val="24"/>
            </w:rPr>
            <w:fldChar w:fldCharType="begin"/>
          </w:r>
          <w:r w:rsidR="00D22A9A">
            <w:rPr>
              <w:rFonts w:ascii="Times New Roman" w:hAnsi="Times New Roman" w:cs="Times New Roman"/>
              <w:sz w:val="24"/>
              <w:szCs w:val="24"/>
            </w:rPr>
            <w:instrText xml:space="preserve">CITATION Omo21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(Omotayo, et al., 2021)</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entails taking the </w:t>
      </w:r>
      <w:r w:rsidR="00720B34" w:rsidRPr="00C45A81">
        <w:rPr>
          <w:rFonts w:ascii="Times New Roman" w:hAnsi="Times New Roman" w:cs="Times New Roman"/>
          <w:sz w:val="24"/>
          <w:szCs w:val="24"/>
        </w:rPr>
        <w:t>household</w:t>
      </w:r>
      <w:r w:rsidRPr="00C45A81">
        <w:rPr>
          <w:rFonts w:ascii="Times New Roman" w:hAnsi="Times New Roman" w:cs="Times New Roman"/>
          <w:sz w:val="24"/>
          <w:szCs w:val="24"/>
        </w:rPr>
        <w:t xml:space="preserve">s' monthly food consumption expenditures and establishing the food security line as 2/3 of the </w:t>
      </w:r>
      <w:r w:rsidR="00720B34" w:rsidRPr="00C45A81">
        <w:rPr>
          <w:rFonts w:ascii="Times New Roman" w:hAnsi="Times New Roman" w:cs="Times New Roman"/>
          <w:sz w:val="24"/>
          <w:szCs w:val="24"/>
        </w:rPr>
        <w:t>mean per capital</w:t>
      </w:r>
      <w:r w:rsidRPr="00C45A81">
        <w:rPr>
          <w:rFonts w:ascii="Times New Roman" w:hAnsi="Times New Roman" w:cs="Times New Roman"/>
          <w:sz w:val="24"/>
          <w:szCs w:val="24"/>
        </w:rPr>
        <w:t xml:space="preserve"> monthly food expenditure of all </w:t>
      </w:r>
      <w:r w:rsidR="00720B34" w:rsidRPr="00C45A81">
        <w:rPr>
          <w:rFonts w:ascii="Times New Roman" w:hAnsi="Times New Roman" w:cs="Times New Roman"/>
          <w:sz w:val="24"/>
          <w:szCs w:val="24"/>
        </w:rPr>
        <w:t>households</w:t>
      </w:r>
      <w:r w:rsidRPr="00C45A81">
        <w:rPr>
          <w:rFonts w:ascii="Times New Roman" w:hAnsi="Times New Roman" w:cs="Times New Roman"/>
          <w:sz w:val="24"/>
          <w:szCs w:val="24"/>
        </w:rPr>
        <w:t xml:space="preserve">. </w:t>
      </w:r>
      <w:r w:rsidR="00C66DBF">
        <w:rPr>
          <w:rFonts w:ascii="Times New Roman" w:hAnsi="Times New Roman" w:cs="Times New Roman"/>
          <w:sz w:val="24"/>
          <w:szCs w:val="24"/>
        </w:rPr>
        <w:t>It is primarily utilized to calculate the food security index (Fi), which in turn determines the farmers’ level of food security</w:t>
      </w:r>
      <w:r w:rsidR="0046429A" w:rsidRPr="0046429A">
        <w:rPr>
          <w:rFonts w:ascii="Times New Roman" w:hAnsi="Times New Roman" w:cs="Times New Roman"/>
          <w:sz w:val="24"/>
          <w:szCs w:val="24"/>
        </w:rPr>
        <w:t xml:space="preserve">. This </w:t>
      </w:r>
      <w:r w:rsidR="00570627" w:rsidRPr="0046429A">
        <w:rPr>
          <w:rFonts w:ascii="Times New Roman" w:hAnsi="Times New Roman" w:cs="Times New Roman"/>
          <w:sz w:val="24"/>
          <w:szCs w:val="24"/>
        </w:rPr>
        <w:t>approach eliminates</w:t>
      </w:r>
      <w:r w:rsidR="0046429A" w:rsidRPr="0046429A">
        <w:rPr>
          <w:rFonts w:ascii="Times New Roman" w:hAnsi="Times New Roman" w:cs="Times New Roman"/>
          <w:sz w:val="24"/>
          <w:szCs w:val="24"/>
        </w:rPr>
        <w:t xml:space="preserve"> the challenge of acquiring farmers' real total income, which farmers don't always want to offer.</w:t>
      </w:r>
    </w:p>
    <w:p w14:paraId="7DF267B0" w14:textId="4D9AB355" w:rsidR="004440C9" w:rsidRPr="00C45A81" w:rsidRDefault="004440C9"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In accordance with the estimating method of </w:t>
      </w:r>
      <w:sdt>
        <w:sdtPr>
          <w:rPr>
            <w:rFonts w:ascii="Times New Roman" w:hAnsi="Times New Roman" w:cs="Times New Roman"/>
            <w:sz w:val="24"/>
            <w:szCs w:val="24"/>
          </w:rPr>
          <w:id w:val="1785469749"/>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Are10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(Arene &amp; Anyaeji, 2010)</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w:t>
      </w:r>
      <w:r w:rsidR="00C66DBF">
        <w:rPr>
          <w:rFonts w:ascii="Times New Roman" w:hAnsi="Times New Roman" w:cs="Times New Roman"/>
          <w:sz w:val="24"/>
          <w:szCs w:val="24"/>
        </w:rPr>
        <w:t>households</w:t>
      </w:r>
      <w:r w:rsidRPr="00C45A81">
        <w:rPr>
          <w:rFonts w:ascii="Times New Roman" w:hAnsi="Times New Roman" w:cs="Times New Roman"/>
          <w:sz w:val="24"/>
          <w:szCs w:val="24"/>
        </w:rPr>
        <w:t xml:space="preserve"> w</w:t>
      </w:r>
      <w:r w:rsidR="00390FE0">
        <w:rPr>
          <w:rFonts w:ascii="Times New Roman" w:hAnsi="Times New Roman" w:cs="Times New Roman"/>
          <w:sz w:val="24"/>
          <w:szCs w:val="24"/>
        </w:rPr>
        <w:t>ere</w:t>
      </w:r>
      <w:r w:rsidRPr="00C45A81">
        <w:rPr>
          <w:rFonts w:ascii="Times New Roman" w:hAnsi="Times New Roman" w:cs="Times New Roman"/>
          <w:sz w:val="24"/>
          <w:szCs w:val="24"/>
        </w:rPr>
        <w:t xml:space="preserve"> classed as </w:t>
      </w:r>
      <w:r w:rsidR="007D23AA" w:rsidRPr="00C45A81">
        <w:rPr>
          <w:rFonts w:ascii="Times New Roman" w:hAnsi="Times New Roman" w:cs="Times New Roman"/>
          <w:sz w:val="24"/>
          <w:szCs w:val="24"/>
        </w:rPr>
        <w:t xml:space="preserve">either </w:t>
      </w:r>
      <w:r w:rsidRPr="00C45A81">
        <w:rPr>
          <w:rFonts w:ascii="Times New Roman" w:hAnsi="Times New Roman" w:cs="Times New Roman"/>
          <w:i/>
          <w:iCs/>
          <w:sz w:val="24"/>
          <w:szCs w:val="24"/>
        </w:rPr>
        <w:t>food secure</w:t>
      </w:r>
      <w:r w:rsidRPr="00C45A81">
        <w:rPr>
          <w:rFonts w:ascii="Times New Roman" w:hAnsi="Times New Roman" w:cs="Times New Roman"/>
          <w:sz w:val="24"/>
          <w:szCs w:val="24"/>
        </w:rPr>
        <w:t xml:space="preserve"> or </w:t>
      </w:r>
      <w:r w:rsidRPr="00C45A81">
        <w:rPr>
          <w:rFonts w:ascii="Times New Roman" w:hAnsi="Times New Roman" w:cs="Times New Roman"/>
          <w:i/>
          <w:iCs/>
          <w:sz w:val="24"/>
          <w:szCs w:val="24"/>
        </w:rPr>
        <w:t>food insecure</w:t>
      </w:r>
      <w:r w:rsidRPr="00C45A81">
        <w:rPr>
          <w:rFonts w:ascii="Times New Roman" w:hAnsi="Times New Roman" w:cs="Times New Roman"/>
          <w:sz w:val="24"/>
          <w:szCs w:val="24"/>
        </w:rPr>
        <w:t xml:space="preserve"> based on their monthly food expenditures in order to conceptualize and characterize them </w:t>
      </w:r>
      <w:r w:rsidR="00570627">
        <w:rPr>
          <w:rFonts w:ascii="Times New Roman" w:hAnsi="Times New Roman" w:cs="Times New Roman"/>
          <w:sz w:val="24"/>
          <w:szCs w:val="24"/>
        </w:rPr>
        <w:t>using</w:t>
      </w:r>
      <w:r w:rsidR="00390FE0">
        <w:rPr>
          <w:rFonts w:ascii="Times New Roman" w:hAnsi="Times New Roman" w:cs="Times New Roman"/>
          <w:sz w:val="24"/>
          <w:szCs w:val="24"/>
        </w:rPr>
        <w:t xml:space="preserve"> the following expression:</w:t>
      </w:r>
    </w:p>
    <w:p w14:paraId="45F7D809" w14:textId="28BD181D" w:rsidR="003670D2" w:rsidRPr="00C45A81" w:rsidRDefault="004440C9" w:rsidP="00692317">
      <w:pPr>
        <w:spacing w:line="480" w:lineRule="auto"/>
        <w:jc w:val="both"/>
        <w:rPr>
          <w:rFonts w:ascii="Times New Roman" w:hAnsi="Times New Roman" w:cs="Times New Roman"/>
          <w:sz w:val="24"/>
          <w:szCs w:val="24"/>
        </w:rPr>
      </w:pPr>
      <w:bookmarkStart w:id="68" w:name="_Hlk90219876"/>
      <w:r w:rsidRPr="00C45A81">
        <w:rPr>
          <w:rFonts w:ascii="Times New Roman" w:hAnsi="Times New Roman" w:cs="Times New Roman"/>
          <w:sz w:val="24"/>
          <w:szCs w:val="24"/>
        </w:rPr>
        <w:t>F</w:t>
      </w:r>
      <w:r w:rsidRPr="00C45A81">
        <w:rPr>
          <w:rFonts w:ascii="Times New Roman" w:hAnsi="Times New Roman" w:cs="Times New Roman"/>
          <w:sz w:val="24"/>
          <w:szCs w:val="24"/>
          <w:vertAlign w:val="subscript"/>
        </w:rPr>
        <w:t>i</w:t>
      </w:r>
      <w:r w:rsidRPr="00C45A81">
        <w:rPr>
          <w:rFonts w:ascii="Times New Roman" w:hAnsi="Times New Roman" w:cs="Times New Roman"/>
          <w:sz w:val="24"/>
          <w:szCs w:val="24"/>
        </w:rPr>
        <w:t xml:space="preserve"> = </w:t>
      </w:r>
      <w:r w:rsidRPr="00C45A81">
        <w:rPr>
          <w:rFonts w:ascii="Times New Roman" w:hAnsi="Times New Roman" w:cs="Times New Roman"/>
          <w:sz w:val="24"/>
          <w:szCs w:val="24"/>
        </w:rPr>
        <w:tab/>
      </w:r>
      <w:r w:rsidR="006C147F" w:rsidRPr="00C45A81">
        <w:rPr>
          <w:rFonts w:ascii="Times New Roman" w:hAnsi="Times New Roman" w:cs="Times New Roman"/>
          <w:sz w:val="24"/>
          <w:szCs w:val="24"/>
        </w:rPr>
        <w:t xml:space="preserve"> </w:t>
      </w:r>
      <m:oMath>
        <m:f>
          <m:fPr>
            <m:ctrlPr>
              <w:rPr>
                <w:rFonts w:ascii="Cambria Math" w:hAnsi="Cambria Math" w:cs="Times New Roman"/>
                <w:iCs/>
                <w:sz w:val="28"/>
                <w:szCs w:val="28"/>
              </w:rPr>
            </m:ctrlPr>
          </m:fPr>
          <m:num>
            <m:r>
              <m:rPr>
                <m:sty m:val="p"/>
              </m:rPr>
              <w:rPr>
                <w:rFonts w:ascii="Cambria Math" w:hAnsi="Cambria Math" w:cs="Times New Roman"/>
                <w:sz w:val="28"/>
                <w:szCs w:val="28"/>
              </w:rPr>
              <m:t xml:space="preserve"> per Capita Expenditure for the Rural  Household</m:t>
            </m:r>
          </m:num>
          <m:den>
            <m:f>
              <m:fPr>
                <m:ctrlPr>
                  <w:rPr>
                    <w:rFonts w:ascii="Cambria Math" w:hAnsi="Cambria Math" w:cs="Times New Roman"/>
                    <w:iCs/>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3</m:t>
                </m:r>
              </m:den>
            </m:f>
            <m:r>
              <m:rPr>
                <m:sty m:val="p"/>
              </m:rPr>
              <w:rPr>
                <w:rFonts w:ascii="Cambria Math" w:hAnsi="Cambria Math" w:cs="Times New Roman"/>
                <w:sz w:val="28"/>
                <w:szCs w:val="28"/>
              </w:rPr>
              <m:t xml:space="preserve"> Mean Per Capita Food Expenditure of all Households</m:t>
            </m:r>
          </m:den>
        </m:f>
      </m:oMath>
    </w:p>
    <w:p w14:paraId="7B1BA533" w14:textId="3343AAAF" w:rsidR="004440C9" w:rsidRPr="00C45A81" w:rsidRDefault="004440C9" w:rsidP="00692317">
      <w:pPr>
        <w:spacing w:line="480" w:lineRule="auto"/>
        <w:jc w:val="both"/>
        <w:rPr>
          <w:rFonts w:ascii="Times New Roman" w:hAnsi="Times New Roman" w:cs="Times New Roman"/>
          <w:sz w:val="24"/>
          <w:szCs w:val="24"/>
        </w:rPr>
      </w:pPr>
      <w:bookmarkStart w:id="69" w:name="_Hlk79655219"/>
      <w:r w:rsidRPr="00C45A81">
        <w:rPr>
          <w:rFonts w:ascii="Times New Roman" w:hAnsi="Times New Roman" w:cs="Times New Roman"/>
          <w:sz w:val="24"/>
          <w:szCs w:val="24"/>
        </w:rPr>
        <w:t>Where F</w:t>
      </w:r>
      <w:r w:rsidRPr="00C45A81">
        <w:rPr>
          <w:rFonts w:ascii="Times New Roman" w:hAnsi="Times New Roman" w:cs="Times New Roman"/>
          <w:sz w:val="24"/>
          <w:szCs w:val="24"/>
          <w:vertAlign w:val="subscript"/>
        </w:rPr>
        <w:t>i</w:t>
      </w:r>
      <w:r w:rsidRPr="00C45A81">
        <w:rPr>
          <w:rFonts w:ascii="Times New Roman" w:hAnsi="Times New Roman" w:cs="Times New Roman"/>
          <w:sz w:val="24"/>
          <w:szCs w:val="24"/>
        </w:rPr>
        <w:t xml:space="preserve"> = Food security index </w:t>
      </w:r>
    </w:p>
    <w:p w14:paraId="6E9DA011" w14:textId="61CA258A" w:rsidR="004440C9" w:rsidRPr="00C45A81" w:rsidRDefault="004440C9"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lastRenderedPageBreak/>
        <w:t xml:space="preserve"> F</w:t>
      </w:r>
      <w:r w:rsidRPr="00C45A81">
        <w:rPr>
          <w:rFonts w:ascii="Times New Roman" w:hAnsi="Times New Roman" w:cs="Times New Roman"/>
          <w:sz w:val="24"/>
          <w:szCs w:val="24"/>
          <w:vertAlign w:val="subscript"/>
        </w:rPr>
        <w:t>i</w:t>
      </w:r>
      <w:r w:rsidRPr="00C45A81">
        <w:rPr>
          <w:rFonts w:ascii="Times New Roman" w:hAnsi="Times New Roman" w:cs="Times New Roman"/>
          <w:sz w:val="24"/>
          <w:szCs w:val="24"/>
        </w:rPr>
        <w:t xml:space="preserve"> </w:t>
      </w:r>
      <w:r w:rsidR="002B2050">
        <w:rPr>
          <w:rFonts w:ascii="Times New Roman" w:hAnsi="Times New Roman" w:cs="Times New Roman"/>
          <w:sz w:val="24"/>
          <w:szCs w:val="24"/>
        </w:rPr>
        <w:t>≥ 1 =</w:t>
      </w:r>
      <w:r w:rsidR="00521DFB">
        <w:rPr>
          <w:rFonts w:ascii="Times New Roman" w:hAnsi="Times New Roman" w:cs="Times New Roman"/>
          <w:sz w:val="24"/>
          <w:szCs w:val="24"/>
        </w:rPr>
        <w:t xml:space="preserve"> Implies Household is Food secured</w:t>
      </w:r>
      <w:r w:rsidR="002B2050">
        <w:rPr>
          <w:rFonts w:ascii="Times New Roman" w:hAnsi="Times New Roman" w:cs="Times New Roman"/>
          <w:sz w:val="24"/>
          <w:szCs w:val="24"/>
        </w:rPr>
        <w:t>;</w:t>
      </w:r>
    </w:p>
    <w:p w14:paraId="3012A6D6" w14:textId="35FFA09E" w:rsidR="004440C9" w:rsidRPr="00C45A81" w:rsidRDefault="004440C9"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F</w:t>
      </w:r>
      <w:r w:rsidRPr="00C45A81">
        <w:rPr>
          <w:rFonts w:ascii="Times New Roman" w:hAnsi="Times New Roman" w:cs="Times New Roman"/>
          <w:sz w:val="24"/>
          <w:szCs w:val="24"/>
          <w:vertAlign w:val="subscript"/>
        </w:rPr>
        <w:t>i</w:t>
      </w:r>
      <w:r w:rsidRPr="00C45A81">
        <w:rPr>
          <w:rFonts w:ascii="Times New Roman" w:hAnsi="Times New Roman" w:cs="Times New Roman"/>
          <w:sz w:val="24"/>
          <w:szCs w:val="24"/>
        </w:rPr>
        <w:t xml:space="preserve"> </w:t>
      </w:r>
      <w:r w:rsidR="002B2050">
        <w:rPr>
          <w:rFonts w:ascii="Times New Roman" w:hAnsi="Times New Roman" w:cs="Times New Roman"/>
          <w:sz w:val="24"/>
          <w:szCs w:val="24"/>
        </w:rPr>
        <w:t xml:space="preserve">≤ 1 = </w:t>
      </w:r>
      <w:r w:rsidR="00521DFB">
        <w:rPr>
          <w:rFonts w:ascii="Times New Roman" w:hAnsi="Times New Roman" w:cs="Times New Roman"/>
          <w:sz w:val="24"/>
          <w:szCs w:val="24"/>
        </w:rPr>
        <w:t xml:space="preserve">Implies Household is Food Insecured. </w:t>
      </w:r>
    </w:p>
    <w:bookmarkEnd w:id="68"/>
    <w:bookmarkEnd w:id="69"/>
    <w:p w14:paraId="54FAB02F" w14:textId="6C112554" w:rsidR="004440C9" w:rsidRPr="00C45A81" w:rsidRDefault="000143EB"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A household that is food secure</w:t>
      </w:r>
      <w:r w:rsidR="00F20C5F">
        <w:rPr>
          <w:rFonts w:ascii="Times New Roman" w:hAnsi="Times New Roman" w:cs="Times New Roman"/>
          <w:sz w:val="24"/>
          <w:szCs w:val="24"/>
        </w:rPr>
        <w:t>d</w:t>
      </w:r>
      <w:r>
        <w:rPr>
          <w:rFonts w:ascii="Times New Roman" w:hAnsi="Times New Roman" w:cs="Times New Roman"/>
          <w:sz w:val="24"/>
          <w:szCs w:val="24"/>
        </w:rPr>
        <w:t xml:space="preserve"> has monthly food expenses that are at least twice as high as the average per-person spending in the country</w:t>
      </w:r>
      <w:r w:rsidR="00F20C5F">
        <w:rPr>
          <w:rFonts w:ascii="Times New Roman" w:hAnsi="Times New Roman" w:cs="Times New Roman"/>
          <w:sz w:val="24"/>
          <w:szCs w:val="24"/>
        </w:rPr>
        <w:t>,</w:t>
      </w:r>
      <w:r>
        <w:rPr>
          <w:rFonts w:ascii="Times New Roman" w:hAnsi="Times New Roman" w:cs="Times New Roman"/>
          <w:sz w:val="24"/>
          <w:szCs w:val="24"/>
        </w:rPr>
        <w:t xml:space="preserve"> </w:t>
      </w:r>
      <w:r w:rsidR="0004567A">
        <w:rPr>
          <w:rFonts w:ascii="Times New Roman" w:hAnsi="Times New Roman" w:cs="Times New Roman"/>
          <w:sz w:val="24"/>
          <w:szCs w:val="24"/>
        </w:rPr>
        <w:t>w</w:t>
      </w:r>
      <w:r>
        <w:rPr>
          <w:rFonts w:ascii="Times New Roman" w:hAnsi="Times New Roman" w:cs="Times New Roman"/>
          <w:sz w:val="24"/>
          <w:szCs w:val="24"/>
        </w:rPr>
        <w:t xml:space="preserve">hile a household whose monthly food expenditure is less than two-thirds of an average per-person spending is food </w:t>
      </w:r>
      <w:r w:rsidR="00070F98">
        <w:rPr>
          <w:rFonts w:ascii="Times New Roman" w:hAnsi="Times New Roman" w:cs="Times New Roman"/>
          <w:sz w:val="24"/>
          <w:szCs w:val="24"/>
        </w:rPr>
        <w:t>insecure</w:t>
      </w:r>
      <w:r>
        <w:rPr>
          <w:rFonts w:ascii="Times New Roman" w:hAnsi="Times New Roman" w:cs="Times New Roman"/>
          <w:sz w:val="24"/>
          <w:szCs w:val="24"/>
        </w:rPr>
        <w:t xml:space="preserve">. </w:t>
      </w:r>
    </w:p>
    <w:p w14:paraId="093BBC98" w14:textId="511EC230" w:rsidR="00296401" w:rsidRPr="00490F0B" w:rsidRDefault="00615196" w:rsidP="00490F0B">
      <w:pPr>
        <w:pStyle w:val="Heading3"/>
        <w:numPr>
          <w:ilvl w:val="2"/>
          <w:numId w:val="28"/>
        </w:numPr>
        <w:spacing w:line="480" w:lineRule="auto"/>
        <w:jc w:val="both"/>
        <w:rPr>
          <w:rFonts w:ascii="Times New Roman" w:hAnsi="Times New Roman" w:cs="Times New Roman"/>
          <w:b/>
          <w:bCs/>
          <w:color w:val="auto"/>
        </w:rPr>
      </w:pPr>
      <w:bookmarkStart w:id="70" w:name="_Hlk79672144"/>
      <w:r w:rsidRPr="005C4273">
        <w:rPr>
          <w:rFonts w:ascii="Times New Roman" w:hAnsi="Times New Roman" w:cs="Times New Roman"/>
          <w:b/>
          <w:bCs/>
          <w:color w:val="auto"/>
        </w:rPr>
        <w:t xml:space="preserve"> </w:t>
      </w:r>
      <w:bookmarkStart w:id="71" w:name="_Toc113272422"/>
      <w:r w:rsidR="00296401" w:rsidRPr="00490F0B">
        <w:rPr>
          <w:rFonts w:ascii="Times New Roman" w:hAnsi="Times New Roman" w:cs="Times New Roman"/>
          <w:b/>
          <w:bCs/>
          <w:color w:val="auto"/>
        </w:rPr>
        <w:t>Resilience Index Measurement</w:t>
      </w:r>
      <w:bookmarkEnd w:id="71"/>
    </w:p>
    <w:p w14:paraId="51043D8E" w14:textId="113AB208" w:rsidR="00296401" w:rsidRPr="00C45A81" w:rsidRDefault="00296401"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Resilience can be measured which could be by direct or indirect approach. The direct measure can also be referred to as a Descriptive measure whose main purpose involves identifying households with low capacity to resist shock and thus function as a descriptive tool using Resilience structure matrix (RSM) and</w:t>
      </w:r>
      <w:r w:rsidR="00312A2B">
        <w:rPr>
          <w:rFonts w:ascii="Times New Roman" w:hAnsi="Times New Roman" w:cs="Times New Roman"/>
          <w:sz w:val="24"/>
          <w:szCs w:val="24"/>
        </w:rPr>
        <w:t xml:space="preserve"> Resilience capacity Index (RCI)</w:t>
      </w:r>
      <w:r w:rsidRPr="00C45A81">
        <w:rPr>
          <w:rFonts w:ascii="Times New Roman" w:hAnsi="Times New Roman" w:cs="Times New Roman"/>
          <w:sz w:val="24"/>
          <w:szCs w:val="24"/>
        </w:rPr>
        <w:t xml:space="preserve">. </w:t>
      </w:r>
      <w:bookmarkEnd w:id="70"/>
      <w:r w:rsidRPr="00C45A81">
        <w:rPr>
          <w:rFonts w:ascii="Times New Roman" w:hAnsi="Times New Roman" w:cs="Times New Roman"/>
          <w:sz w:val="24"/>
          <w:szCs w:val="24"/>
        </w:rPr>
        <w:t xml:space="preserve">Furthermore, both the resilience capacity and the resilience structure can be described using a direct measure approach. Resilience Capacity Index serves as a helpful baseline and policy analysis </w:t>
      </w:r>
      <w:r w:rsidR="0048473D" w:rsidRPr="00C45A81">
        <w:rPr>
          <w:rFonts w:ascii="Times New Roman" w:hAnsi="Times New Roman" w:cs="Times New Roman"/>
          <w:sz w:val="24"/>
          <w:szCs w:val="24"/>
        </w:rPr>
        <w:t>tool</w:t>
      </w:r>
      <w:r w:rsidRPr="00C45A81">
        <w:rPr>
          <w:rFonts w:ascii="Times New Roman" w:hAnsi="Times New Roman" w:cs="Times New Roman"/>
          <w:sz w:val="24"/>
          <w:szCs w:val="24"/>
        </w:rPr>
        <w:t xml:space="preserve"> for informing, targeting and managing household. It also serves as a good foundation for both government, civil society funding and policy decision. </w:t>
      </w:r>
      <w:r w:rsidR="0048473D">
        <w:rPr>
          <w:rFonts w:ascii="Times New Roman" w:hAnsi="Times New Roman" w:cs="Times New Roman"/>
          <w:sz w:val="24"/>
          <w:szCs w:val="24"/>
        </w:rPr>
        <w:t>Consequently,</w:t>
      </w:r>
      <w:r w:rsidR="0048473D" w:rsidRPr="0048473D">
        <w:rPr>
          <w:rFonts w:ascii="Times New Roman" w:hAnsi="Times New Roman" w:cs="Times New Roman"/>
          <w:sz w:val="24"/>
          <w:szCs w:val="24"/>
        </w:rPr>
        <w:t xml:space="preserve"> it aids in the identification of susceptible households and the segregation of the specific areas of adaptive deficiency that are causing the exposure to increase. </w:t>
      </w:r>
      <w:sdt>
        <w:sdtPr>
          <w:rPr>
            <w:rFonts w:ascii="Times New Roman" w:hAnsi="Times New Roman" w:cs="Times New Roman"/>
            <w:sz w:val="24"/>
            <w:szCs w:val="24"/>
          </w:rPr>
          <w:id w:val="1217391780"/>
          <w:citation/>
        </w:sdtPr>
        <w:sdtEndPr/>
        <w:sdtContent>
          <w:r w:rsidRPr="00C45A81">
            <w:rPr>
              <w:rFonts w:ascii="Times New Roman" w:hAnsi="Times New Roman" w:cs="Times New Roman"/>
              <w:sz w:val="24"/>
              <w:szCs w:val="24"/>
            </w:rPr>
            <w:fldChar w:fldCharType="begin"/>
          </w:r>
          <w:r w:rsidR="00D14615">
            <w:rPr>
              <w:rFonts w:ascii="Times New Roman" w:hAnsi="Times New Roman" w:cs="Times New Roman"/>
              <w:sz w:val="24"/>
              <w:szCs w:val="24"/>
            </w:rPr>
            <w:instrText xml:space="preserve">CITATION FAO6b \t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(FAO, 2016a)</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w:t>
      </w:r>
    </w:p>
    <w:p w14:paraId="7F5FB30A" w14:textId="61956CE6" w:rsidR="00BD27CB" w:rsidRDefault="00296401" w:rsidP="00692317">
      <w:pPr>
        <w:spacing w:line="480" w:lineRule="auto"/>
        <w:jc w:val="both"/>
        <w:rPr>
          <w:rFonts w:ascii="Times New Roman" w:hAnsi="Times New Roman" w:cs="Times New Roman"/>
          <w:sz w:val="24"/>
          <w:szCs w:val="24"/>
        </w:rPr>
      </w:pPr>
      <w:bookmarkStart w:id="72" w:name="_Hlk79672248"/>
      <w:r w:rsidRPr="00C45A81">
        <w:rPr>
          <w:rFonts w:ascii="Times New Roman" w:hAnsi="Times New Roman" w:cs="Times New Roman"/>
          <w:sz w:val="24"/>
          <w:szCs w:val="24"/>
        </w:rPr>
        <w:t xml:space="preserve">An approach was developed by FAO called Resilience Index Measurement Analysis (RIMA) approach </w:t>
      </w:r>
      <w:sdt>
        <w:sdtPr>
          <w:rPr>
            <w:rFonts w:ascii="Times New Roman" w:hAnsi="Times New Roman" w:cs="Times New Roman"/>
            <w:sz w:val="24"/>
            <w:szCs w:val="24"/>
          </w:rPr>
          <w:id w:val="-802851548"/>
          <w:citation/>
        </w:sdtPr>
        <w:sdtEndPr/>
        <w:sdtContent>
          <w:r w:rsidRPr="00C45A81">
            <w:rPr>
              <w:rFonts w:ascii="Times New Roman" w:hAnsi="Times New Roman" w:cs="Times New Roman"/>
              <w:sz w:val="24"/>
              <w:szCs w:val="24"/>
            </w:rPr>
            <w:fldChar w:fldCharType="begin"/>
          </w:r>
          <w:r w:rsidRPr="00C45A81">
            <w:rPr>
              <w:rFonts w:ascii="Times New Roman" w:hAnsi="Times New Roman" w:cs="Times New Roman"/>
              <w:sz w:val="24"/>
              <w:szCs w:val="24"/>
            </w:rPr>
            <w:instrText xml:space="preserve"> CITATION MdE16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(d'Errico &amp; Giuseppe, 2016)</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w:t>
      </w:r>
      <w:sdt>
        <w:sdtPr>
          <w:rPr>
            <w:rFonts w:ascii="Times New Roman" w:hAnsi="Times New Roman" w:cs="Times New Roman"/>
            <w:sz w:val="24"/>
            <w:szCs w:val="24"/>
          </w:rPr>
          <w:id w:val="165298004"/>
          <w:citation/>
        </w:sdtPr>
        <w:sdtEndPr/>
        <w:sdtContent>
          <w:r w:rsidRPr="00C45A81">
            <w:rPr>
              <w:rFonts w:ascii="Times New Roman" w:hAnsi="Times New Roman" w:cs="Times New Roman"/>
              <w:sz w:val="24"/>
              <w:szCs w:val="24"/>
            </w:rPr>
            <w:fldChar w:fldCharType="begin"/>
          </w:r>
          <w:r w:rsidR="00D14615">
            <w:rPr>
              <w:rFonts w:ascii="Times New Roman" w:hAnsi="Times New Roman" w:cs="Times New Roman"/>
              <w:sz w:val="24"/>
              <w:szCs w:val="24"/>
            </w:rPr>
            <w:instrText xml:space="preserve">CITATION FAO6b \t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(FAO, 2016a)</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FAO progressed and include some other variables which created a balanced equation model for </w:t>
      </w:r>
      <w:r w:rsidR="00C578A0">
        <w:rPr>
          <w:rFonts w:ascii="Times New Roman" w:hAnsi="Times New Roman" w:cs="Times New Roman"/>
          <w:sz w:val="24"/>
          <w:szCs w:val="24"/>
        </w:rPr>
        <w:t>examining</w:t>
      </w:r>
      <w:r w:rsidRPr="00C45A81">
        <w:rPr>
          <w:rFonts w:ascii="Times New Roman" w:hAnsi="Times New Roman" w:cs="Times New Roman"/>
          <w:sz w:val="24"/>
          <w:szCs w:val="24"/>
        </w:rPr>
        <w:t xml:space="preserve"> resilience index. </w:t>
      </w:r>
    </w:p>
    <w:p w14:paraId="3C7F8E4B" w14:textId="7D047994" w:rsidR="003C23AA" w:rsidRDefault="003C23AA" w:rsidP="00692317">
      <w:pPr>
        <w:spacing w:line="480" w:lineRule="auto"/>
        <w:jc w:val="both"/>
        <w:rPr>
          <w:rFonts w:ascii="Times New Roman" w:hAnsi="Times New Roman" w:cs="Times New Roman"/>
          <w:sz w:val="24"/>
          <w:szCs w:val="24"/>
        </w:rPr>
      </w:pPr>
    </w:p>
    <w:p w14:paraId="2FB92A63" w14:textId="00F275F8" w:rsidR="003C23AA" w:rsidRDefault="003C23AA" w:rsidP="00692317">
      <w:pPr>
        <w:spacing w:line="480" w:lineRule="auto"/>
        <w:jc w:val="both"/>
        <w:rPr>
          <w:rFonts w:ascii="Times New Roman" w:hAnsi="Times New Roman" w:cs="Times New Roman"/>
          <w:sz w:val="24"/>
          <w:szCs w:val="24"/>
        </w:rPr>
      </w:pPr>
    </w:p>
    <w:p w14:paraId="2146E3EE" w14:textId="77777777" w:rsidR="003C23AA" w:rsidRPr="00C45A81" w:rsidRDefault="003C23AA" w:rsidP="00692317">
      <w:pPr>
        <w:spacing w:line="480" w:lineRule="auto"/>
        <w:jc w:val="both"/>
        <w:rPr>
          <w:rFonts w:ascii="Times New Roman" w:hAnsi="Times New Roman" w:cs="Times New Roman"/>
          <w:sz w:val="24"/>
          <w:szCs w:val="24"/>
        </w:rPr>
      </w:pPr>
    </w:p>
    <w:bookmarkEnd w:id="72"/>
    <w:p w14:paraId="2F8FEBAC" w14:textId="24908351" w:rsidR="00296401" w:rsidRPr="00C45A81" w:rsidRDefault="00D408C9" w:rsidP="00692317">
      <w:pPr>
        <w:spacing w:line="480" w:lineRule="auto"/>
        <w:jc w:val="both"/>
        <w:rPr>
          <w:rFonts w:ascii="Times New Roman" w:hAnsi="Times New Roman" w:cs="Times New Roman"/>
          <w:sz w:val="24"/>
          <w:szCs w:val="24"/>
        </w:rPr>
      </w:pPr>
      <w:r w:rsidRPr="00C45A81">
        <w:rPr>
          <w:rFonts w:ascii="Times New Roman" w:hAnsi="Times New Roman" w:cs="Times New Roman"/>
          <w:noProof/>
          <w:sz w:val="24"/>
          <w:szCs w:val="24"/>
        </w:rPr>
        <w:lastRenderedPageBreak/>
        <mc:AlternateContent>
          <mc:Choice Requires="wpg">
            <w:drawing>
              <wp:anchor distT="0" distB="0" distL="114300" distR="114300" simplePos="0" relativeHeight="251782144" behindDoc="1" locked="0" layoutInCell="1" allowOverlap="1" wp14:anchorId="570A73BF" wp14:editId="2FBAAB99">
                <wp:simplePos x="0" y="0"/>
                <wp:positionH relativeFrom="column">
                  <wp:posOffset>-180975</wp:posOffset>
                </wp:positionH>
                <wp:positionV relativeFrom="paragraph">
                  <wp:posOffset>114935</wp:posOffset>
                </wp:positionV>
                <wp:extent cx="5522769" cy="1885084"/>
                <wp:effectExtent l="0" t="0" r="1905" b="20320"/>
                <wp:wrapNone/>
                <wp:docPr id="57" name="Group 57"/>
                <wp:cNvGraphicFramePr/>
                <a:graphic xmlns:a="http://schemas.openxmlformats.org/drawingml/2006/main">
                  <a:graphicData uri="http://schemas.microsoft.com/office/word/2010/wordprocessingGroup">
                    <wpg:wgp>
                      <wpg:cNvGrpSpPr/>
                      <wpg:grpSpPr>
                        <a:xfrm>
                          <a:off x="0" y="0"/>
                          <a:ext cx="5522769" cy="1885084"/>
                          <a:chOff x="0" y="0"/>
                          <a:chExt cx="5522769" cy="1885084"/>
                        </a:xfrm>
                      </wpg:grpSpPr>
                      <wps:wsp>
                        <wps:cNvPr id="54" name="Rectangle: Rounded Corners 54"/>
                        <wps:cNvSpPr/>
                        <wps:spPr>
                          <a:xfrm>
                            <a:off x="3971925" y="1457325"/>
                            <a:ext cx="1471930" cy="33210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 name="Group 34"/>
                        <wpg:cNvGrpSpPr/>
                        <wpg:grpSpPr>
                          <a:xfrm>
                            <a:off x="0" y="0"/>
                            <a:ext cx="997527" cy="1885084"/>
                            <a:chOff x="0" y="0"/>
                            <a:chExt cx="997527" cy="1885084"/>
                          </a:xfrm>
                        </wpg:grpSpPr>
                        <wps:wsp>
                          <wps:cNvPr id="51" name="Rectangle: Rounded Corners 51"/>
                          <wps:cNvSpPr/>
                          <wps:spPr>
                            <a:xfrm>
                              <a:off x="180975" y="0"/>
                              <a:ext cx="712519" cy="33250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Rounded Corners 56"/>
                          <wps:cNvSpPr/>
                          <wps:spPr>
                            <a:xfrm>
                              <a:off x="133350" y="1019175"/>
                              <a:ext cx="712519" cy="33250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Rounded Corners 60"/>
                          <wps:cNvSpPr/>
                          <wps:spPr>
                            <a:xfrm>
                              <a:off x="114300" y="1552575"/>
                              <a:ext cx="712519" cy="33250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Text Box 62"/>
                          <wps:cNvSpPr txBox="1"/>
                          <wps:spPr>
                            <a:xfrm>
                              <a:off x="0" y="514350"/>
                              <a:ext cx="997527" cy="368136"/>
                            </a:xfrm>
                            <a:prstGeom prst="rect">
                              <a:avLst/>
                            </a:prstGeom>
                            <a:noFill/>
                            <a:ln>
                              <a:noFill/>
                            </a:ln>
                          </wps:spPr>
                          <wps:txbx>
                            <w:txbxContent>
                              <w:p w14:paraId="7570EBC0" w14:textId="77777777" w:rsidR="00C26111" w:rsidRPr="00C329BD" w:rsidRDefault="00C26111" w:rsidP="00296401">
                                <w:pPr>
                                  <w:spacing w:line="360" w:lineRule="auto"/>
                                  <w:jc w:val="center"/>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9BD">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104775" y="1543050"/>
                              <a:ext cx="704850" cy="314325"/>
                            </a:xfrm>
                            <a:prstGeom prst="rect">
                              <a:avLst/>
                            </a:prstGeom>
                            <a:noFill/>
                            <a:ln>
                              <a:noFill/>
                            </a:ln>
                          </wps:spPr>
                          <wps:txbx>
                            <w:txbxContent>
                              <w:p w14:paraId="26BAE869" w14:textId="77777777" w:rsidR="00C26111" w:rsidRPr="00C329BD" w:rsidRDefault="00C26111" w:rsidP="00296401">
                                <w:pPr>
                                  <w:spacing w:line="360" w:lineRule="auto"/>
                                  <w:jc w:val="center"/>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9BD">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5" name="Group 55"/>
                        <wpg:cNvGrpSpPr/>
                        <wpg:grpSpPr>
                          <a:xfrm>
                            <a:off x="3943350" y="904875"/>
                            <a:ext cx="1579419" cy="828675"/>
                            <a:chOff x="-28575" y="0"/>
                            <a:chExt cx="1579419" cy="828675"/>
                          </a:xfrm>
                        </wpg:grpSpPr>
                        <wps:wsp>
                          <wps:cNvPr id="59" name="Rectangle: Rounded Corners 59"/>
                          <wps:cNvSpPr/>
                          <wps:spPr>
                            <a:xfrm>
                              <a:off x="0" y="0"/>
                              <a:ext cx="1472540" cy="33250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Text Box 201"/>
                          <wps:cNvSpPr txBox="1"/>
                          <wps:spPr>
                            <a:xfrm>
                              <a:off x="114300" y="0"/>
                              <a:ext cx="1245235" cy="333375"/>
                            </a:xfrm>
                            <a:prstGeom prst="rect">
                              <a:avLst/>
                            </a:prstGeom>
                            <a:noFill/>
                            <a:ln>
                              <a:noFill/>
                            </a:ln>
                          </wps:spPr>
                          <wps:txbx>
                            <w:txbxContent>
                              <w:p w14:paraId="0811082F" w14:textId="77777777" w:rsidR="00C26111" w:rsidRPr="002B49CE" w:rsidRDefault="00C26111" w:rsidP="00296401">
                                <w:pPr>
                                  <w:spacing w:line="360" w:lineRule="auto"/>
                                  <w:rPr>
                                    <w:rFonts w:ascii="Times New Roman" w:hAnsi="Times New Roman"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Simpson index</w:t>
                                </w:r>
                              </w:p>
                              <w:p w14:paraId="1073A80D" w14:textId="77777777" w:rsidR="00C26111" w:rsidRDefault="00C26111" w:rsidP="0029640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2" name="Text Box 202"/>
                          <wps:cNvSpPr txBox="1"/>
                          <wps:spPr>
                            <a:xfrm>
                              <a:off x="-28575" y="552450"/>
                              <a:ext cx="1579419" cy="276225"/>
                            </a:xfrm>
                            <a:prstGeom prst="rect">
                              <a:avLst/>
                            </a:prstGeom>
                            <a:noFill/>
                            <a:ln>
                              <a:noFill/>
                            </a:ln>
                          </wps:spPr>
                          <wps:txbx>
                            <w:txbxContent>
                              <w:p w14:paraId="444BB065" w14:textId="77777777" w:rsidR="00C26111" w:rsidRPr="002B49CE" w:rsidRDefault="00C26111" w:rsidP="00296401">
                                <w:pPr>
                                  <w:spacing w:line="360" w:lineRule="auto"/>
                                  <w:jc w:val="center"/>
                                  <w:rPr>
                                    <w:rFonts w:ascii="Times New Roman" w:hAnsi="Times New Roman"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expenditure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9" name="Group 49"/>
                        <wpg:cNvGrpSpPr/>
                        <wpg:grpSpPr>
                          <a:xfrm>
                            <a:off x="942975" y="219075"/>
                            <a:ext cx="2923186" cy="1511259"/>
                            <a:chOff x="0" y="0"/>
                            <a:chExt cx="2923186" cy="1511259"/>
                          </a:xfrm>
                        </wpg:grpSpPr>
                        <wpg:grpSp>
                          <wpg:cNvPr id="48" name="Group 48"/>
                          <wpg:cNvGrpSpPr/>
                          <wpg:grpSpPr>
                            <a:xfrm>
                              <a:off x="0" y="0"/>
                              <a:ext cx="2923186" cy="1511259"/>
                              <a:chOff x="0" y="0"/>
                              <a:chExt cx="2923186" cy="1511259"/>
                            </a:xfrm>
                          </wpg:grpSpPr>
                          <wps:wsp>
                            <wps:cNvPr id="193" name="Oval 193"/>
                            <wps:cNvSpPr/>
                            <wps:spPr>
                              <a:xfrm>
                                <a:off x="1162050" y="495300"/>
                                <a:ext cx="1317757" cy="854776"/>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Straight Arrow Connector 194"/>
                            <wps:cNvCnPr/>
                            <wps:spPr>
                              <a:xfrm>
                                <a:off x="57150" y="0"/>
                                <a:ext cx="1068384" cy="60523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6" name="Straight Arrow Connector 196"/>
                            <wps:cNvCnPr/>
                            <wps:spPr>
                              <a:xfrm>
                                <a:off x="123825" y="447675"/>
                                <a:ext cx="890600" cy="3562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7" name="Straight Arrow Connector 197"/>
                            <wps:cNvCnPr/>
                            <wps:spPr>
                              <a:xfrm flipV="1">
                                <a:off x="57150" y="1247775"/>
                                <a:ext cx="1223587" cy="26348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8" name="Straight Arrow Connector 198"/>
                            <wps:cNvCnPr/>
                            <wps:spPr>
                              <a:xfrm>
                                <a:off x="0" y="933450"/>
                                <a:ext cx="1128156" cy="18982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9" name="Straight Arrow Connector 199"/>
                            <wps:cNvCnPr/>
                            <wps:spPr>
                              <a:xfrm flipV="1">
                                <a:off x="2543175" y="771525"/>
                                <a:ext cx="380011" cy="1662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 name="Straight Arrow Connector 200"/>
                            <wps:cNvCnPr/>
                            <wps:spPr>
                              <a:xfrm>
                                <a:off x="2543175" y="1019175"/>
                                <a:ext cx="379730" cy="2878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3" name="Text Box 33"/>
                          <wps:cNvSpPr txBox="1"/>
                          <wps:spPr>
                            <a:xfrm>
                              <a:off x="1276350" y="695325"/>
                              <a:ext cx="1091367" cy="403761"/>
                            </a:xfrm>
                            <a:prstGeom prst="rect">
                              <a:avLst/>
                            </a:prstGeom>
                            <a:noFill/>
                            <a:ln>
                              <a:noFill/>
                            </a:ln>
                          </wps:spPr>
                          <wps:txbx>
                            <w:txbxContent>
                              <w:p w14:paraId="4EF8B3E0" w14:textId="033E37A4" w:rsidR="00C26111" w:rsidRPr="002129A2" w:rsidRDefault="00C26111" w:rsidP="002129A2">
                                <w:pPr>
                                  <w:spacing w:line="360" w:lineRule="auto"/>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9A2">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Resilience </w:t>
                                </w:r>
                              </w:p>
                              <w:p w14:paraId="64DA9589" w14:textId="77777777" w:rsidR="00C26111" w:rsidRDefault="00C261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70A73BF" id="Group 57" o:spid="_x0000_s1067" style="position:absolute;left:0;text-align:left;margin-left:-14.25pt;margin-top:9.05pt;width:434.85pt;height:148.45pt;z-index:-251534336" coordsize="55227,1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">
                <v:roundrect id="Rectangle: Rounded Corners 54" o:spid="_x0000_s1068" style="position:absolute;left:39719;top:14573;width:14719;height:33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CBMQA&#10;AADbAAAADwAAAGRycy9kb3ducmV2LnhtbESP0WrCQBRE34X+w3ILvummWkOJrlKKooIgtf2Aa/Y2&#10;CWbvxt2Npn/vCoKPw8ycYWaLztTiQs5XlhW8DRMQxLnVFRcKfn9Wgw8QPiBrrC2Tgn/ysJi/9GaY&#10;aXvlb7ocQiEihH2GCsoQmkxKn5dk0A9tQxy9P+sMhihdIbXDa4SbWo6SJJUGK44LJTb0VVJ+OrRG&#10;Qdp2++347LbFeH2sduZkl+vWKtV/7T6nIAJ14Rl+tDdaweQd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DwgTEAAAA2wAAAA8AAAAAAAAAAAAAAAAAmAIAAGRycy9k&#10;b3ducmV2LnhtbFBLBQYAAAAABAAEAPUAAACJAwAAAAA=&#10;" fillcolor="white [3212]" strokecolor="black [3213]" strokeweight="1pt">
                  <v:stroke joinstyle="miter"/>
                </v:roundrect>
                <v:group id="Group 34" o:spid="_x0000_s1069" style="position:absolute;width:9975;height:18850" coordsize="9975,18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oundrect id="Rectangle: Rounded Corners 51" o:spid="_x0000_s1070" style="position:absolute;left:1809;width:7125;height:33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RhnMMA&#10;AADbAAAADwAAAGRycy9kb3ducmV2LnhtbESP3YrCMBSE7xd8h3AE79bUlRWpRhFxUUFY/HmAY3Ns&#10;i81JTVLtvr0RhL0cZuYbZjpvTSXu5HxpWcGgn4AgzqwuOVdwOv58jkH4gKyxskwK/sjDfNb5mGKq&#10;7YP3dD+EXEQI+xQVFCHUqZQ+K8ig79uaOHoX6wyGKF0utcNHhJtKfiXJSBosOS4UWNOyoOx6aIyC&#10;UdP+boc3t82H63O5M1e7WjdWqV63XUxABGrDf/jd3mgF3wN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RhnMMAAADbAAAADwAAAAAAAAAAAAAAAACYAgAAZHJzL2Rv&#10;d25yZXYueG1sUEsFBgAAAAAEAAQA9QAAAIgDAAAAAA==&#10;" fillcolor="white [3212]" strokecolor="black [3213]" strokeweight="1pt">
                    <v:stroke joinstyle="miter"/>
                  </v:roundrect>
                  <v:roundrect id="Rectangle: Rounded Corners 56" o:spid="_x0000_s1071" style="position:absolute;left:1333;top:10191;width:7125;height:33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56MMA&#10;AADbAAAADwAAAGRycy9kb3ducmV2LnhtbESP0WrCQBRE34X+w3ILvummlQaJrlKKRQVBTPsB1+xt&#10;EszejbsbTf/eFQQfh5k5w8yXvWnEhZyvLSt4GycgiAuray4V/P58j6YgfEDW2FgmBf/kYbl4Gcwx&#10;0/bKB7rkoRQRwj5DBVUIbSalLyoy6Me2JY7en3UGQ5SulNrhNcJNI9+TJJUGa44LFbb0VVFxyjuj&#10;IO36/XZydttysj7WO3Oyq3VnlRq+9p8zEIH68Aw/2hut4CO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356MMAAADbAAAADwAAAAAAAAAAAAAAAACYAgAAZHJzL2Rv&#10;d25yZXYueG1sUEsFBgAAAAAEAAQA9QAAAIgDAAAAAA==&#10;" fillcolor="white [3212]" strokecolor="black [3213]" strokeweight="1pt">
                    <v:stroke joinstyle="miter"/>
                  </v:roundrect>
                  <v:roundrect id="Rectangle: Rounded Corners 60" o:spid="_x0000_s1072" style="position:absolute;left:1143;top:15525;width:7125;height:33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OusAA&#10;AADbAAAADwAAAGRycy9kb3ducmV2LnhtbERPzWrCQBC+F3yHZQRvdWMFKdFVRCwqFEptH2DMjkkw&#10;Oxt3Nxrf3jkUevz4/her3jXqRiHWng1Mxhko4sLbmksDvz8fr++gYkK22HgmAw+KsFoOXhaYW3/n&#10;b7odU6kkhGOOBqqU2lzrWFTkMI59Syzc2QeHSWAotQ14l3DX6Lcsm2mHNUtDhS1tKioux84ZmHX9&#10;12F6DYdyujvVn+7it7vOGzMa9us5qER9+hf/ufdWfLJevsgP0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OusAAAADbAAAADwAAAAAAAAAAAAAAAACYAgAAZHJzL2Rvd25y&#10;ZXYueG1sUEsFBgAAAAAEAAQA9QAAAIUDAAAAAA==&#10;" fillcolor="white [3212]" strokecolor="black [3213]" strokeweight="1pt">
                    <v:stroke joinstyle="miter"/>
                  </v:roundrect>
                  <v:shape id="Text Box 62" o:spid="_x0000_s1073" type="#_x0000_t202" style="position:absolute;top:5143;width:9975;height:3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14:paraId="7570EBC0" w14:textId="77777777" w:rsidR="00C26111" w:rsidRPr="00C329BD" w:rsidRDefault="00C26111" w:rsidP="00296401">
                          <w:pPr>
                            <w:spacing w:line="360" w:lineRule="auto"/>
                            <w:jc w:val="center"/>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9BD">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w:t>
                          </w:r>
                        </w:p>
                      </w:txbxContent>
                    </v:textbox>
                  </v:shape>
                  <v:shape id="Text Box 192" o:spid="_x0000_s1074" type="#_x0000_t202" style="position:absolute;left:1047;top:15430;width:7049;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14:paraId="26BAE869" w14:textId="77777777" w:rsidR="00C26111" w:rsidRPr="00C329BD" w:rsidRDefault="00C26111" w:rsidP="00296401">
                          <w:pPr>
                            <w:spacing w:line="360" w:lineRule="auto"/>
                            <w:jc w:val="center"/>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9BD">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SSN</w:t>
                          </w:r>
                        </w:p>
                      </w:txbxContent>
                    </v:textbox>
                  </v:shape>
                </v:group>
                <v:group id="Group 55" o:spid="_x0000_s1075" style="position:absolute;left:39433;top:9048;width:15794;height:8287" coordorigin="-285" coordsize="15794,8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oundrect id="Rectangle: Rounded Corners 59" o:spid="_x0000_s1076" style="position:absolute;width:14725;height:33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JtmsQA&#10;AADbAAAADwAAAGRycy9kb3ducmV2LnhtbESP0WrCQBRE3wv9h+UWfKubKpUa3UgRxQoFafQDrtlr&#10;EpK9G3c3mv59t1Do4zAzZ5jlajCtuJHztWUFL+MEBHFhdc2lgtNx+/wGwgdkja1lUvBNHlbZ48MS&#10;U23v/EW3PJQiQtinqKAKoUul9EVFBv3YdsTRu1hnMETpSqkd3iPctHKSJDNpsOa4UGFH64qKJu+N&#10;glk/HPbTq9uX0925/jSN3ex6q9ToaXhfgAg0hP/wX/tDK3idw++X+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CbZrEAAAA2wAAAA8AAAAAAAAAAAAAAAAAmAIAAGRycy9k&#10;b3ducmV2LnhtbFBLBQYAAAAABAAEAPUAAACJAwAAAAA=&#10;" fillcolor="white [3212]" strokecolor="black [3213]" strokeweight="1pt">
                    <v:stroke joinstyle="miter"/>
                  </v:roundrect>
                  <v:shape id="Text Box 201" o:spid="_x0000_s1077" type="#_x0000_t202" style="position:absolute;left:1143;width:12452;height:33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v1ccA&#10;AADcAAAADwAAAGRycy9kb3ducmV2LnhtbESPQWvCQBSE7wX/w/IEL6VukkKR1FWkpaVQUbQePL5m&#10;n0k0+zbsrjH117uFQo/DzHzDTOe9aURHzteWFaTjBARxYXXNpYLd19vDBIQPyBoby6TghzzMZ4O7&#10;KebaXnhD3TaUIkLY56igCqHNpfRFRQb92LbE0TtYZzBE6UqpHV4i3DQyS5InabDmuFBhSy8VFaft&#10;2Si4rt3SZtnyPf3eP9ZdeL0/rj5XSo2G/eIZRKA+/If/2h9aQZak8Hs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lb9XHAAAA3AAAAA8AAAAAAAAAAAAAAAAAmAIAAGRy&#10;cy9kb3ducmV2LnhtbFBLBQYAAAAABAAEAPUAAACMAwAAAAA=&#10;" filled="f" stroked="f">
                    <v:textbox>
                      <w:txbxContent>
                        <w:p w14:paraId="0811082F" w14:textId="77777777" w:rsidR="00C26111" w:rsidRPr="002B49CE" w:rsidRDefault="00C26111" w:rsidP="00296401">
                          <w:pPr>
                            <w:spacing w:line="360" w:lineRule="auto"/>
                            <w:rPr>
                              <w:rFonts w:ascii="Times New Roman" w:hAnsi="Times New Roman"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Simpson index</w:t>
                          </w:r>
                        </w:p>
                        <w:p w14:paraId="1073A80D" w14:textId="77777777" w:rsidR="00C26111" w:rsidRDefault="00C26111" w:rsidP="00296401"/>
                      </w:txbxContent>
                    </v:textbox>
                  </v:shape>
                  <v:shape id="Text Box 202" o:spid="_x0000_s1078" type="#_x0000_t202" style="position:absolute;left:-285;top:5524;width:15793;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14:paraId="444BB065" w14:textId="77777777" w:rsidR="00C26111" w:rsidRPr="002B49CE" w:rsidRDefault="00C26111" w:rsidP="00296401">
                          <w:pPr>
                            <w:spacing w:line="360" w:lineRule="auto"/>
                            <w:jc w:val="center"/>
                            <w:rPr>
                              <w:rFonts w:ascii="Times New Roman" w:hAnsi="Times New Roman"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expenditure</w:t>
                          </w:r>
                        </w:p>
                      </w:txbxContent>
                    </v:textbox>
                  </v:shape>
                </v:group>
                <v:group id="Group 49" o:spid="_x0000_s1079" style="position:absolute;left:9429;top:2190;width:29232;height:15113" coordsize="29231,1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oup 48" o:spid="_x0000_s1080" style="position:absolute;width:29231;height:15112" coordsize="29231,1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oval id="Oval 193" o:spid="_x0000_s1081" style="position:absolute;left:11620;top:4953;width:13178;height:85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kQ8MA&#10;AADcAAAADwAAAGRycy9kb3ducmV2LnhtbERPS2vCQBC+C/6HZYTe6kYrpcasUkoDPZXWinocs5OH&#10;zc6G7JrEf98tCN7m43tOshlMLTpqXWVZwWwagSDOrK64ULD7SR9fQDiPrLG2TAqu5GCzHo8SjLXt&#10;+Zu6rS9ECGEXo4LS+yaW0mUlGXRT2xAHLretQR9gW0jdYh/CTS3nUfQsDVYcGkps6K2k7Hd7MQrS&#10;s8vnn+mu2zeni67f++Phq1go9TAZXlcgPA3+Lr65P3SYv3yC/2fCB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HkQ8MAAADcAAAADwAAAAAAAAAAAAAAAACYAgAAZHJzL2Rv&#10;d25yZXYueG1sUEsFBgAAAAAEAAQA9QAAAIgDAAAAAA==&#10;" fillcolor="white [3212]" strokecolor="black [3213]" strokeweight="1pt">
                      <v:stroke joinstyle="miter"/>
                    </v:oval>
                    <v:shape id="Straight Arrow Connector 194" o:spid="_x0000_s1082" type="#_x0000_t32" style="position:absolute;left:571;width:10684;height:60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IqfMQAAADcAAAADwAAAGRycy9kb3ducmV2LnhtbERPS2sCMRC+F/wPYYReSs1aWreuRimF&#10;Qj2Jj1KPw2bcLG4m2ySu23/fCAVv8/E9Z77sbSM68qF2rGA8ykAQl07XXCnY7z4eX0GEiKyxcUwK&#10;finAcjG4m2Oh3YU31G1jJVIIhwIVmBjbQspQGrIYRq4lTtzReYsxQV9J7fGSwm0jn7JsIi3WnBoM&#10;tvRuqDxtz1aBzFfu3P3El/xrvT9MHoy336tcqfth/zYDEamPN/G/+1On+dNnuD6TLp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sip8xAAAANwAAAAPAAAAAAAAAAAA&#10;AAAAAKECAABkcnMvZG93bnJldi54bWxQSwUGAAAAAAQABAD5AAAAkgMAAAAA&#10;" strokecolor="black [3200]" strokeweight="1pt">
                      <v:stroke endarrow="block" joinstyle="miter"/>
                    </v:shape>
                    <v:shape id="Straight Arrow Connector 196" o:spid="_x0000_s1083" type="#_x0000_t32" style="position:absolute;left:1238;top:4476;width:8906;height:35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wRkMQAAADcAAAADwAAAGRycy9kb3ducmV2LnhtbERPS2sCMRC+F/wPYQQvpWYrdNdujSKF&#10;Qj1JfdAeh810s7iZbJO4bv99IxS8zcf3nMVqsK3oyYfGsYLHaQaCuHK64VrBYf/2MAcRIrLG1jEp&#10;+KUAq+XoboGldhf+oH4Xa5FCOJSowMTYlVKGypDFMHUdceK+nbcYE/S11B4vKdy2cpZlubTYcGow&#10;2NGroeq0O1sFsti4c/8Tn4rj9vCV3xtvPzeFUpPxsH4BEWmIN/G/+12n+c85XJ9JF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LBGQxAAAANwAAAAPAAAAAAAAAAAA&#10;AAAAAKECAABkcnMvZG93bnJldi54bWxQSwUGAAAAAAQABAD5AAAAkgMAAAAA&#10;" strokecolor="black [3200]" strokeweight="1pt">
                      <v:stroke endarrow="block" joinstyle="miter"/>
                    </v:shape>
                    <v:shape id="Straight Arrow Connector 197" o:spid="_x0000_s1084" type="#_x0000_t32" style="position:absolute;left:571;top:12477;width:12236;height:26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inq8AAAADcAAAADwAAAGRycy9kb3ducmV2LnhtbERPTYvCMBC9C/6HMII3TS1Ud6tRRFn0&#10;omDdvY/NbFu2mZQmq/XfG0HwNo/3OYtVZ2pxpdZVlhVMxhEI4tzqigsF3+ev0QcI55E11pZJwZ0c&#10;rJb93gJTbW98omvmCxFC2KWooPS+SaV0eUkG3dg2xIH7ta1BH2BbSN3iLYSbWsZRNJUGKw4NJTa0&#10;KSn/y/6NgnNm+HD52SZJvPNHHVdJHTWJUsNBt56D8NT5t/jl3usw/3MGz2fCBX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GIp6vAAAAA3AAAAA8AAAAAAAAAAAAAAAAA&#10;oQIAAGRycy9kb3ducmV2LnhtbFBLBQYAAAAABAAEAPkAAACOAwAAAAA=&#10;" strokecolor="black [3200]" strokeweight="1pt">
                      <v:stroke endarrow="block" joinstyle="miter"/>
                    </v:shape>
                    <v:shape id="Straight Arrow Connector 198" o:spid="_x0000_s1085" type="#_x0000_t32" style="position:absolute;top:9334;width:11281;height:18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8gecYAAADcAAAADwAAAGRycy9kb3ducmV2LnhtbESPQUsDMRCF70L/Q5iCF7FZBbu6Ni0i&#10;CPYk1kp7HDbTzdLNZE3S7frvnYPQ2wzvzXvfLFaj79RAMbWBDdzNClDEdbAtNwa2X2+3j6BSRrbY&#10;BSYDv5RgtZxcLbCy4cyfNGxyoySEU4UGXM59pXWqHXlMs9ATi3YI0WOWNTbaRjxLuO/0fVHMtceW&#10;pcFhT6+O6uPm5A3och1Ow09+KL8/tvv5jYt+ty6NuZ6OL8+gMo35Yv6/freC/yS08oxMo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IHnGAAAA3AAAAA8AAAAAAAAA&#10;AAAAAAAAoQIAAGRycy9kb3ducmV2LnhtbFBLBQYAAAAABAAEAPkAAACUAwAAAAA=&#10;" strokecolor="black [3200]" strokeweight="1pt">
                      <v:stroke endarrow="block" joinstyle="miter"/>
                    </v:shape>
                    <v:shape id="Straight Arrow Connector 199" o:spid="_x0000_s1086" type="#_x0000_t32" style="position:absolute;left:25431;top:7715;width:3800;height:16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9MvMMAAADcAAAADwAAAGRycy9kb3ducmV2LnhtbERPzWrCQBC+C77DMoIXqbv2UJvoKiJt&#10;SSktNPYBhuyYBLOzaXY18e27BcHbfHy/s94OthEX6nztWMNirkAQF87UXGr4Obw+PIPwAdlg45g0&#10;XMnDdjMerTE1rudvuuShFDGEfYoaqhDaVEpfVGTRz11LHLmj6yyGCLtSmg77GG4b+ajUk7RYc2yo&#10;sKV9RcUpP1sN9uUtWw6z6+fMNr8H8+HV+1dQWk8nw24FItAQ7uKbOzNxfpLA/zPxAr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PTLzDAAAA3AAAAA8AAAAAAAAAAAAA&#10;AAAAoQIAAGRycy9kb3ducmV2LnhtbFBLBQYAAAAABAAEAPkAAACRAwAAAAA=&#10;" strokecolor="black [3213]" strokeweight=".5pt">
                      <v:stroke endarrow="block" joinstyle="miter"/>
                    </v:shape>
                    <v:shape id="Straight Arrow Connector 200" o:spid="_x0000_s1087" type="#_x0000_t32" style="position:absolute;left:25431;top:10191;width:3798;height:28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8R98UAAADcAAAADwAAAGRycy9kb3ducmV2LnhtbESPT2vCQBTE7wW/w/IEb3WjQqvRVUpB&#10;bPFSo/jn9sg+k8Xs25DdmvTbdwsFj8PM/IZZrDpbiTs13jhWMBomIIhzpw0XCg779fMUhA/IGivH&#10;pOCHPKyWvacFptq1vKN7FgoRIexTVFCGUKdS+rwki37oauLoXV1jMUTZFFI32Ea4reQ4SV6kRcNx&#10;ocSa3kvKb9m3VZAfzqcZfZmjbifmdVNvL9tJ9qnUoN+9zUEE6sIj/N/+0AoiEf7Ox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8R98UAAADcAAAADwAAAAAAAAAA&#10;AAAAAAChAgAAZHJzL2Rvd25yZXYueG1sUEsFBgAAAAAEAAQA+QAAAJMDAAAAAA==&#10;" strokecolor="black [3213]" strokeweight=".5pt">
                      <v:stroke endarrow="block" joinstyle="miter"/>
                    </v:shape>
                  </v:group>
                  <v:shape id="Text Box 33" o:spid="_x0000_s1088" type="#_x0000_t202" style="position:absolute;left:12763;top:6953;width:10914;height:4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14:paraId="4EF8B3E0" w14:textId="033E37A4" w:rsidR="00C26111" w:rsidRPr="002129A2" w:rsidRDefault="00C26111" w:rsidP="002129A2">
                          <w:pPr>
                            <w:spacing w:line="360" w:lineRule="auto"/>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29A2">
                            <w:rPr>
                              <w:rFonts w:ascii="Times New Roman" w:hAnsi="Times New Roman" w:cs="Times New Roman"/>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Resilience </w:t>
                          </w:r>
                        </w:p>
                        <w:p w14:paraId="64DA9589" w14:textId="77777777" w:rsidR="00C26111" w:rsidRDefault="00C26111"/>
                      </w:txbxContent>
                    </v:textbox>
                  </v:shape>
                </v:group>
              </v:group>
            </w:pict>
          </mc:Fallback>
        </mc:AlternateContent>
      </w:r>
      <w:r w:rsidRPr="00C45A81">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00AAA121" wp14:editId="30E433DA">
                <wp:simplePos x="0" y="0"/>
                <wp:positionH relativeFrom="column">
                  <wp:posOffset>47625</wp:posOffset>
                </wp:positionH>
                <wp:positionV relativeFrom="paragraph">
                  <wp:posOffset>133986</wp:posOffset>
                </wp:positionV>
                <wp:extent cx="712470" cy="313388"/>
                <wp:effectExtent l="0" t="0" r="0" b="0"/>
                <wp:wrapNone/>
                <wp:docPr id="52" name="Text Box 52"/>
                <wp:cNvGraphicFramePr/>
                <a:graphic xmlns:a="http://schemas.openxmlformats.org/drawingml/2006/main">
                  <a:graphicData uri="http://schemas.microsoft.com/office/word/2010/wordprocessingShape">
                    <wps:wsp>
                      <wps:cNvSpPr txBox="1"/>
                      <wps:spPr>
                        <a:xfrm>
                          <a:off x="0" y="0"/>
                          <a:ext cx="712470" cy="313388"/>
                        </a:xfrm>
                        <a:prstGeom prst="rect">
                          <a:avLst/>
                        </a:prstGeom>
                        <a:noFill/>
                        <a:ln>
                          <a:noFill/>
                        </a:ln>
                      </wps:spPr>
                      <wps:txbx>
                        <w:txbxContent>
                          <w:p w14:paraId="512CB994" w14:textId="77777777" w:rsidR="00C26111" w:rsidRPr="00C329BD" w:rsidRDefault="00C26111" w:rsidP="00D408C9">
                            <w:pPr>
                              <w:spacing w:line="360" w:lineRule="auto"/>
                              <w:rPr>
                                <w:rFonts w:ascii="Times New Roman" w:hAnsi="Times New Roman" w:cs="Times New Roman"/>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9BD">
                              <w:rPr>
                                <w:rFonts w:ascii="Times New Roman" w:hAnsi="Times New Roman" w:cs="Times New Roman"/>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AST</w:t>
                            </w:r>
                          </w:p>
                          <w:p w14:paraId="3BD8563B" w14:textId="77777777" w:rsidR="00C26111" w:rsidRDefault="00C26111" w:rsidP="002964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AAA121" id="Text Box 52" o:spid="_x0000_s1089" type="#_x0000_t202" style="position:absolute;left:0;text-align:left;margin-left:3.75pt;margin-top:10.55pt;width:56.1pt;height:24.7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" filled="f" stroked="f">
                <v:textbox>
                  <w:txbxContent>
                    <w:p w14:paraId="512CB994" w14:textId="77777777" w:rsidR="00C26111" w:rsidRPr="00C329BD" w:rsidRDefault="00C26111" w:rsidP="00D408C9">
                      <w:pPr>
                        <w:spacing w:line="360" w:lineRule="auto"/>
                        <w:rPr>
                          <w:rFonts w:ascii="Times New Roman" w:hAnsi="Times New Roman" w:cs="Times New Roman"/>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9BD">
                        <w:rPr>
                          <w:rFonts w:ascii="Times New Roman" w:hAnsi="Times New Roman" w:cs="Times New Roman"/>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AST</w:t>
                      </w:r>
                    </w:p>
                    <w:p w14:paraId="3BD8563B" w14:textId="77777777" w:rsidR="00C26111" w:rsidRDefault="00C26111" w:rsidP="00296401"/>
                  </w:txbxContent>
                </v:textbox>
              </v:shape>
            </w:pict>
          </mc:Fallback>
        </mc:AlternateContent>
      </w:r>
    </w:p>
    <w:p w14:paraId="3F50DF41" w14:textId="579ADADB" w:rsidR="00296401" w:rsidRPr="00C45A81" w:rsidRDefault="00296401" w:rsidP="00692317">
      <w:pPr>
        <w:spacing w:line="480" w:lineRule="auto"/>
        <w:jc w:val="both"/>
        <w:rPr>
          <w:rFonts w:ascii="Times New Roman" w:hAnsi="Times New Roman" w:cs="Times New Roman"/>
          <w:sz w:val="24"/>
          <w:szCs w:val="24"/>
        </w:rPr>
      </w:pPr>
      <w:r w:rsidRPr="00C45A81">
        <w:rPr>
          <w:rFonts w:ascii="Times New Roman" w:hAnsi="Times New Roman" w:cs="Times New Roman"/>
          <w:noProof/>
          <w:sz w:val="24"/>
          <w:szCs w:val="24"/>
        </w:rPr>
        <mc:AlternateContent>
          <mc:Choice Requires="wps">
            <w:drawing>
              <wp:anchor distT="0" distB="0" distL="114300" distR="114300" simplePos="0" relativeHeight="251745280" behindDoc="1" locked="0" layoutInCell="1" allowOverlap="1" wp14:anchorId="41241DD1" wp14:editId="3DA5ED64">
                <wp:simplePos x="0" y="0"/>
                <wp:positionH relativeFrom="column">
                  <wp:posOffset>-53092</wp:posOffset>
                </wp:positionH>
                <wp:positionV relativeFrom="paragraph">
                  <wp:posOffset>247237</wp:posOffset>
                </wp:positionV>
                <wp:extent cx="712519" cy="332509"/>
                <wp:effectExtent l="0" t="0" r="11430" b="10795"/>
                <wp:wrapNone/>
                <wp:docPr id="53" name="Rectangle: Rounded Corners 53"/>
                <wp:cNvGraphicFramePr/>
                <a:graphic xmlns:a="http://schemas.openxmlformats.org/drawingml/2006/main">
                  <a:graphicData uri="http://schemas.microsoft.com/office/word/2010/wordprocessingShape">
                    <wps:wsp>
                      <wps:cNvSpPr/>
                      <wps:spPr>
                        <a:xfrm>
                          <a:off x="0" y="0"/>
                          <a:ext cx="712519" cy="33250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71C17F" id="Rectangle: Rounded Corners 53" o:spid="_x0000_s1026" style="position:absolute;margin-left:-4.2pt;margin-top:19.45pt;width:56.1pt;height:26.2pt;z-index:-251571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" fillcolor="white [3212]" strokecolor="black [3213]" strokeweight="1pt">
                <v:stroke joinstyle="miter"/>
              </v:roundrect>
            </w:pict>
          </mc:Fallback>
        </mc:AlternateContent>
      </w:r>
    </w:p>
    <w:p w14:paraId="1C919C2E" w14:textId="57790DE2" w:rsidR="00296401" w:rsidRPr="00C45A81" w:rsidRDefault="00D6233F" w:rsidP="00692317">
      <w:pPr>
        <w:spacing w:line="480" w:lineRule="auto"/>
        <w:jc w:val="both"/>
        <w:rPr>
          <w:rFonts w:ascii="Times New Roman" w:hAnsi="Times New Roman" w:cs="Times New Roman"/>
          <w:b/>
          <w:bCs/>
          <w:sz w:val="24"/>
          <w:szCs w:val="24"/>
        </w:rPr>
      </w:pPr>
      <w:r w:rsidRPr="00C45A81">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7815BA2B" wp14:editId="06996440">
                <wp:simplePos x="0" y="0"/>
                <wp:positionH relativeFrom="column">
                  <wp:posOffset>-230608</wp:posOffset>
                </wp:positionH>
                <wp:positionV relativeFrom="paragraph">
                  <wp:posOffset>241033</wp:posOffset>
                </wp:positionV>
                <wp:extent cx="1045029" cy="355278"/>
                <wp:effectExtent l="0" t="0" r="0" b="6985"/>
                <wp:wrapNone/>
                <wp:docPr id="63" name="Text Box 63"/>
                <wp:cNvGraphicFramePr/>
                <a:graphic xmlns:a="http://schemas.openxmlformats.org/drawingml/2006/main">
                  <a:graphicData uri="http://schemas.microsoft.com/office/word/2010/wordprocessingShape">
                    <wps:wsp>
                      <wps:cNvSpPr txBox="1"/>
                      <wps:spPr>
                        <a:xfrm>
                          <a:off x="0" y="0"/>
                          <a:ext cx="1045029" cy="355278"/>
                        </a:xfrm>
                        <a:prstGeom prst="rect">
                          <a:avLst/>
                        </a:prstGeom>
                        <a:noFill/>
                        <a:ln>
                          <a:noFill/>
                        </a:ln>
                      </wps:spPr>
                      <wps:txbx>
                        <w:txbxContent>
                          <w:p w14:paraId="4002BE4F" w14:textId="77777777" w:rsidR="00C26111" w:rsidRPr="00C329BD" w:rsidRDefault="00C26111" w:rsidP="00296401">
                            <w:pPr>
                              <w:spacing w:line="360" w:lineRule="auto"/>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9BD">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5BA2B" id="Text Box 63" o:spid="_x0000_s1090" type="#_x0000_t202" style="position:absolute;left:0;text-align:left;margin-left:-18.15pt;margin-top:19pt;width:82.3pt;height:2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" filled="f" stroked="f">
                <v:textbox>
                  <w:txbxContent>
                    <w:p w14:paraId="4002BE4F" w14:textId="77777777" w:rsidR="00C26111" w:rsidRPr="00C329BD" w:rsidRDefault="00C26111" w:rsidP="00296401">
                      <w:pPr>
                        <w:spacing w:line="360" w:lineRule="auto"/>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9BD">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w:t>
                      </w:r>
                    </w:p>
                  </w:txbxContent>
                </v:textbox>
              </v:shape>
            </w:pict>
          </mc:Fallback>
        </mc:AlternateContent>
      </w:r>
    </w:p>
    <w:p w14:paraId="192142D7" w14:textId="75449333" w:rsidR="00296401" w:rsidRPr="00C45A81" w:rsidRDefault="00296401" w:rsidP="00692317">
      <w:pPr>
        <w:spacing w:line="480" w:lineRule="auto"/>
        <w:jc w:val="both"/>
        <w:rPr>
          <w:rFonts w:ascii="Times New Roman" w:hAnsi="Times New Roman" w:cs="Times New Roman"/>
          <w:b/>
          <w:bCs/>
          <w:sz w:val="24"/>
          <w:szCs w:val="24"/>
        </w:rPr>
      </w:pPr>
    </w:p>
    <w:p w14:paraId="2C0DF970" w14:textId="5C77B775" w:rsidR="00296401" w:rsidRPr="00C45A81" w:rsidRDefault="00296401" w:rsidP="00692317">
      <w:pPr>
        <w:spacing w:line="480" w:lineRule="auto"/>
        <w:jc w:val="both"/>
        <w:rPr>
          <w:rFonts w:ascii="Times New Roman" w:hAnsi="Times New Roman" w:cs="Times New Roman"/>
          <w:b/>
          <w:bCs/>
          <w:sz w:val="24"/>
          <w:szCs w:val="24"/>
        </w:rPr>
      </w:pPr>
    </w:p>
    <w:p w14:paraId="2E6123E4" w14:textId="77777777" w:rsidR="00296401" w:rsidRPr="00C45A81" w:rsidRDefault="00296401" w:rsidP="00692317">
      <w:pPr>
        <w:spacing w:line="480" w:lineRule="auto"/>
        <w:jc w:val="both"/>
        <w:rPr>
          <w:rFonts w:ascii="Times New Roman" w:hAnsi="Times New Roman" w:cs="Times New Roman"/>
          <w:sz w:val="24"/>
          <w:szCs w:val="24"/>
        </w:rPr>
      </w:pPr>
    </w:p>
    <w:p w14:paraId="0B1B26AA" w14:textId="2BA70F8A" w:rsidR="00D408C9" w:rsidRPr="00C45A81" w:rsidRDefault="00D408C9" w:rsidP="00692317">
      <w:pPr>
        <w:spacing w:line="480" w:lineRule="auto"/>
        <w:jc w:val="both"/>
        <w:rPr>
          <w:rFonts w:ascii="Times New Roman" w:hAnsi="Times New Roman" w:cs="Times New Roman"/>
          <w:b/>
          <w:bCs/>
          <w:sz w:val="24"/>
          <w:szCs w:val="24"/>
        </w:rPr>
      </w:pPr>
      <w:r w:rsidRPr="00C45A81">
        <w:rPr>
          <w:rFonts w:ascii="Times New Roman" w:hAnsi="Times New Roman" w:cs="Times New Roman"/>
          <w:b/>
          <w:bCs/>
          <w:sz w:val="24"/>
          <w:szCs w:val="24"/>
        </w:rPr>
        <w:t>Figure 2: The resilience path diagram</w:t>
      </w:r>
    </w:p>
    <w:p w14:paraId="4CF89232" w14:textId="4408B64A" w:rsidR="00B67E0E" w:rsidRPr="00C45A81" w:rsidRDefault="00B67E0E"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Few studies have been published that attempt to operationalize resilience from the standpoint of food security, and these</w:t>
      </w:r>
      <w:r w:rsidR="009B369F">
        <w:rPr>
          <w:rFonts w:ascii="Times New Roman" w:hAnsi="Times New Roman" w:cs="Times New Roman"/>
          <w:sz w:val="24"/>
          <w:szCs w:val="24"/>
        </w:rPr>
        <w:t xml:space="preserve"> studies employ a range of techniques that assess resilience and its features. </w:t>
      </w:r>
      <w:r w:rsidRPr="00C45A81">
        <w:rPr>
          <w:rFonts w:ascii="Times New Roman" w:hAnsi="Times New Roman" w:cs="Times New Roman"/>
          <w:sz w:val="24"/>
          <w:szCs w:val="24"/>
        </w:rPr>
        <w:t xml:space="preserve"> Resilience, according to their theoretical framework is a </w:t>
      </w:r>
      <w:r w:rsidR="00F62403">
        <w:rPr>
          <w:rFonts w:ascii="Times New Roman" w:hAnsi="Times New Roman" w:cs="Times New Roman"/>
          <w:sz w:val="24"/>
          <w:szCs w:val="24"/>
        </w:rPr>
        <w:t>multifaceted</w:t>
      </w:r>
      <w:r w:rsidRPr="00C45A81">
        <w:rPr>
          <w:rFonts w:ascii="Times New Roman" w:hAnsi="Times New Roman" w:cs="Times New Roman"/>
          <w:sz w:val="24"/>
          <w:szCs w:val="24"/>
        </w:rPr>
        <w:t xml:space="preserve"> variable made</w:t>
      </w:r>
      <w:r w:rsidR="00F62403">
        <w:rPr>
          <w:rFonts w:ascii="Times New Roman" w:hAnsi="Times New Roman" w:cs="Times New Roman"/>
          <w:sz w:val="24"/>
          <w:szCs w:val="24"/>
        </w:rPr>
        <w:t xml:space="preserve"> with</w:t>
      </w:r>
      <w:r w:rsidRPr="00C45A81">
        <w:rPr>
          <w:rFonts w:ascii="Times New Roman" w:hAnsi="Times New Roman" w:cs="Times New Roman"/>
          <w:sz w:val="24"/>
          <w:szCs w:val="24"/>
        </w:rPr>
        <w:t xml:space="preserve"> six main components. Furthermore, they propose employing multivariate methodologies to quantify these latent variables, which they evaluated using data from a Palestinian public opinion survey. </w:t>
      </w:r>
    </w:p>
    <w:p w14:paraId="770D667F" w14:textId="3CD43D6F" w:rsidR="00B67E0E" w:rsidRPr="00C45A81" w:rsidRDefault="00934AB1" w:rsidP="00692317">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301474481"/>
          <w:citation/>
        </w:sdtPr>
        <w:sdtEndPr/>
        <w:sdtContent>
          <w:r w:rsidR="00B67E0E" w:rsidRPr="00C45A81">
            <w:rPr>
              <w:rFonts w:ascii="Times New Roman" w:hAnsi="Times New Roman" w:cs="Times New Roman"/>
              <w:sz w:val="24"/>
              <w:szCs w:val="24"/>
            </w:rPr>
            <w:fldChar w:fldCharType="begin"/>
          </w:r>
          <w:r w:rsidR="00D14615">
            <w:rPr>
              <w:rFonts w:ascii="Times New Roman" w:hAnsi="Times New Roman" w:cs="Times New Roman"/>
              <w:sz w:val="24"/>
              <w:szCs w:val="24"/>
            </w:rPr>
            <w:instrText xml:space="preserve">CITATION Ali10 \l 1033 </w:instrText>
          </w:r>
          <w:r w:rsidR="00B67E0E"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(Alinovi, D’errico, Mane, &amp; Romano, 2009)</w:t>
          </w:r>
          <w:r w:rsidR="00B67E0E" w:rsidRPr="00C45A81">
            <w:rPr>
              <w:rFonts w:ascii="Times New Roman" w:hAnsi="Times New Roman" w:cs="Times New Roman"/>
              <w:sz w:val="24"/>
              <w:szCs w:val="24"/>
            </w:rPr>
            <w:fldChar w:fldCharType="end"/>
          </w:r>
        </w:sdtContent>
      </w:sdt>
      <w:r w:rsidR="00B67E0E" w:rsidRPr="00C45A81">
        <w:rPr>
          <w:rFonts w:ascii="Times New Roman" w:hAnsi="Times New Roman" w:cs="Times New Roman"/>
          <w:sz w:val="24"/>
          <w:szCs w:val="24"/>
        </w:rPr>
        <w:t xml:space="preserve"> analyze Kenya Integrated Household Budget with resilience index generated from eight variables using a combination of multivariate techniques. Using the methodology employed in these two researches</w:t>
      </w:r>
      <w:r w:rsidR="00F62403">
        <w:rPr>
          <w:rFonts w:ascii="Times New Roman" w:hAnsi="Times New Roman" w:cs="Times New Roman"/>
          <w:sz w:val="24"/>
          <w:szCs w:val="24"/>
        </w:rPr>
        <w:t>, t</w:t>
      </w:r>
      <w:r w:rsidR="00B67E0E" w:rsidRPr="00C45A81">
        <w:rPr>
          <w:rFonts w:ascii="Times New Roman" w:hAnsi="Times New Roman" w:cs="Times New Roman"/>
          <w:sz w:val="24"/>
          <w:szCs w:val="24"/>
        </w:rPr>
        <w:t>hey concluded by proposing Factor Analysis and structural equation modeling as ways to quantify these latent variables and resilience.</w:t>
      </w:r>
    </w:p>
    <w:p w14:paraId="3CB06FA4" w14:textId="56348D81" w:rsidR="004D5208" w:rsidRPr="00C45A81" w:rsidRDefault="00B67E0E"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A few more studies provide distinct techniques for evaluating resilience</w:t>
      </w:r>
      <w:r w:rsidR="00EF4F28">
        <w:rPr>
          <w:rFonts w:ascii="Times New Roman" w:hAnsi="Times New Roman" w:cs="Times New Roman"/>
          <w:sz w:val="24"/>
          <w:szCs w:val="24"/>
        </w:rPr>
        <w:t xml:space="preserve"> mostly in areas of nutritional </w:t>
      </w:r>
      <w:r w:rsidRPr="00C45A81">
        <w:rPr>
          <w:rFonts w:ascii="Times New Roman" w:hAnsi="Times New Roman" w:cs="Times New Roman"/>
          <w:sz w:val="24"/>
          <w:szCs w:val="24"/>
        </w:rPr>
        <w:t>security.</w:t>
      </w:r>
      <w:r w:rsidR="007C215C">
        <w:rPr>
          <w:rFonts w:ascii="Times New Roman" w:hAnsi="Times New Roman" w:cs="Times New Roman"/>
          <w:sz w:val="24"/>
          <w:szCs w:val="24"/>
        </w:rPr>
        <w:t xml:space="preserve"> </w:t>
      </w:r>
      <w:sdt>
        <w:sdtPr>
          <w:rPr>
            <w:rFonts w:ascii="Times New Roman" w:hAnsi="Times New Roman" w:cs="Times New Roman"/>
            <w:sz w:val="24"/>
            <w:szCs w:val="24"/>
          </w:rPr>
          <w:id w:val="-1398822389"/>
          <w:citation/>
        </w:sdtPr>
        <w:sdtEndPr/>
        <w:sdtContent>
          <w:r w:rsidR="007C215C">
            <w:rPr>
              <w:rFonts w:ascii="Times New Roman" w:hAnsi="Times New Roman" w:cs="Times New Roman"/>
              <w:sz w:val="24"/>
              <w:szCs w:val="24"/>
            </w:rPr>
            <w:fldChar w:fldCharType="begin"/>
          </w:r>
          <w:r w:rsidR="007C215C">
            <w:rPr>
              <w:rFonts w:ascii="Times New Roman" w:hAnsi="Times New Roman" w:cs="Times New Roman"/>
              <w:sz w:val="24"/>
              <w:szCs w:val="24"/>
            </w:rPr>
            <w:instrText xml:space="preserve"> CITATION Vai12 \l 1033 </w:instrText>
          </w:r>
          <w:r w:rsidR="007C215C">
            <w:rPr>
              <w:rFonts w:ascii="Times New Roman" w:hAnsi="Times New Roman" w:cs="Times New Roman"/>
              <w:sz w:val="24"/>
              <w:szCs w:val="24"/>
            </w:rPr>
            <w:fldChar w:fldCharType="separate"/>
          </w:r>
          <w:r w:rsidR="007C215C" w:rsidRPr="007C215C">
            <w:rPr>
              <w:rFonts w:ascii="Times New Roman" w:hAnsi="Times New Roman" w:cs="Times New Roman"/>
              <w:noProof/>
              <w:sz w:val="24"/>
              <w:szCs w:val="24"/>
            </w:rPr>
            <w:t>(Vaitla, Tesfay, Rounseville, &amp; Maxwell, 2012)</w:t>
          </w:r>
          <w:r w:rsidR="007C215C">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w:t>
      </w:r>
      <w:r w:rsidR="00EF4F28">
        <w:rPr>
          <w:rFonts w:ascii="Times New Roman" w:hAnsi="Times New Roman" w:cs="Times New Roman"/>
          <w:sz w:val="24"/>
          <w:szCs w:val="24"/>
        </w:rPr>
        <w:t>accessed adaptability from variations in the results of food security over two successive seasons (The hunger and post-harvest season).</w:t>
      </w:r>
      <w:r w:rsidRPr="00C45A81">
        <w:rPr>
          <w:rFonts w:ascii="Times New Roman" w:hAnsi="Times New Roman" w:cs="Times New Roman"/>
          <w:sz w:val="24"/>
          <w:szCs w:val="24"/>
        </w:rPr>
        <w:t xml:space="preserve"> Because resilience was not considered as a capacity, the empirical technique </w:t>
      </w:r>
      <w:r w:rsidRPr="00C45A81">
        <w:rPr>
          <w:rFonts w:ascii="Times New Roman" w:hAnsi="Times New Roman" w:cs="Times New Roman"/>
          <w:sz w:val="24"/>
          <w:szCs w:val="24"/>
        </w:rPr>
        <w:lastRenderedPageBreak/>
        <w:t xml:space="preserve">employed suffers the problem of not truly evaluating resilience but rather food security. </w:t>
      </w:r>
      <w:sdt>
        <w:sdtPr>
          <w:rPr>
            <w:rFonts w:ascii="Times New Roman" w:hAnsi="Times New Roman" w:cs="Times New Roman"/>
            <w:sz w:val="24"/>
            <w:szCs w:val="24"/>
          </w:rPr>
          <w:id w:val="-1702932051"/>
          <w:citation/>
        </w:sdtPr>
        <w:sdtEndPr/>
        <w:sdtContent>
          <w:r w:rsidRPr="00C45A81">
            <w:rPr>
              <w:rFonts w:ascii="Times New Roman" w:hAnsi="Times New Roman" w:cs="Times New Roman"/>
              <w:sz w:val="24"/>
              <w:szCs w:val="24"/>
            </w:rPr>
            <w:fldChar w:fldCharType="begin"/>
          </w:r>
          <w:r w:rsidR="00666D43">
            <w:rPr>
              <w:rFonts w:ascii="Times New Roman" w:hAnsi="Times New Roman" w:cs="Times New Roman"/>
              <w:sz w:val="24"/>
              <w:szCs w:val="24"/>
            </w:rPr>
            <w:instrText xml:space="preserve">CITATION Alf15 \l 1033 </w:instrText>
          </w:r>
          <w:r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(Alfani, Dabalen, Fisker, &amp; Molini, 2015)</w:t>
          </w:r>
          <w:r w:rsidRPr="00C45A81">
            <w:rPr>
              <w:rFonts w:ascii="Times New Roman" w:hAnsi="Times New Roman" w:cs="Times New Roman"/>
              <w:sz w:val="24"/>
              <w:szCs w:val="24"/>
            </w:rPr>
            <w:fldChar w:fldCharType="end"/>
          </w:r>
        </w:sdtContent>
      </w:sdt>
      <w:r w:rsidRPr="00C45A81">
        <w:rPr>
          <w:rFonts w:ascii="Times New Roman" w:hAnsi="Times New Roman" w:cs="Times New Roman"/>
          <w:sz w:val="24"/>
          <w:szCs w:val="24"/>
        </w:rPr>
        <w:t xml:space="preserve"> then presented a somewhat different analytical approach for food security and resilience. </w:t>
      </w:r>
      <w:r w:rsidR="0034214E">
        <w:rPr>
          <w:rFonts w:ascii="Times New Roman" w:hAnsi="Times New Roman" w:cs="Times New Roman"/>
          <w:sz w:val="24"/>
          <w:szCs w:val="24"/>
        </w:rPr>
        <w:t xml:space="preserve">The authors build their concept on a hypothetical approach and draw inspirations from the literature on performance appraisal to drive their framework for spending and earnings leveling. </w:t>
      </w:r>
      <w:r w:rsidRPr="00C45A81">
        <w:rPr>
          <w:rFonts w:ascii="Times New Roman" w:hAnsi="Times New Roman" w:cs="Times New Roman"/>
          <w:sz w:val="24"/>
          <w:szCs w:val="24"/>
        </w:rPr>
        <w:t>In their framework, they were able to use this method to classify</w:t>
      </w:r>
      <w:r w:rsidR="003D45DC">
        <w:rPr>
          <w:rFonts w:ascii="Times New Roman" w:hAnsi="Times New Roman" w:cs="Times New Roman"/>
          <w:sz w:val="24"/>
          <w:szCs w:val="24"/>
        </w:rPr>
        <w:t xml:space="preserve"> individuals</w:t>
      </w:r>
      <w:r w:rsidRPr="00C45A81">
        <w:rPr>
          <w:rFonts w:ascii="Times New Roman" w:hAnsi="Times New Roman" w:cs="Times New Roman"/>
          <w:sz w:val="24"/>
          <w:szCs w:val="24"/>
        </w:rPr>
        <w:t xml:space="preserve"> in the provided </w:t>
      </w:r>
      <w:r w:rsidR="00CB60AD">
        <w:rPr>
          <w:rFonts w:ascii="Times New Roman" w:hAnsi="Times New Roman" w:cs="Times New Roman"/>
          <w:sz w:val="24"/>
          <w:szCs w:val="24"/>
        </w:rPr>
        <w:t xml:space="preserve">questionnaire survey </w:t>
      </w:r>
      <w:r w:rsidRPr="00C45A81">
        <w:rPr>
          <w:rFonts w:ascii="Times New Roman" w:hAnsi="Times New Roman" w:cs="Times New Roman"/>
          <w:sz w:val="24"/>
          <w:szCs w:val="24"/>
        </w:rPr>
        <w:t xml:space="preserve">as </w:t>
      </w:r>
      <w:r w:rsidR="003D45DC">
        <w:rPr>
          <w:rFonts w:ascii="Times New Roman" w:hAnsi="Times New Roman" w:cs="Times New Roman"/>
          <w:sz w:val="24"/>
          <w:szCs w:val="24"/>
        </w:rPr>
        <w:t>adaptable</w:t>
      </w:r>
      <w:r w:rsidRPr="00C45A81">
        <w:rPr>
          <w:rFonts w:ascii="Times New Roman" w:hAnsi="Times New Roman" w:cs="Times New Roman"/>
          <w:sz w:val="24"/>
          <w:szCs w:val="24"/>
        </w:rPr>
        <w:t>,</w:t>
      </w:r>
      <w:r w:rsidR="003D45DC">
        <w:rPr>
          <w:rFonts w:ascii="Times New Roman" w:hAnsi="Times New Roman" w:cs="Times New Roman"/>
          <w:sz w:val="24"/>
          <w:szCs w:val="24"/>
        </w:rPr>
        <w:t xml:space="preserve"> permanently impoverished,</w:t>
      </w:r>
      <w:r w:rsidRPr="00C45A81">
        <w:rPr>
          <w:rFonts w:ascii="Times New Roman" w:hAnsi="Times New Roman" w:cs="Times New Roman"/>
          <w:sz w:val="24"/>
          <w:szCs w:val="24"/>
        </w:rPr>
        <w:t xml:space="preserve"> or non-resilient.</w:t>
      </w:r>
    </w:p>
    <w:p w14:paraId="7F6909AE" w14:textId="59FD0FA7" w:rsidR="00E23033" w:rsidRPr="000F4A1E" w:rsidRDefault="00E23033" w:rsidP="00E3780E">
      <w:pPr>
        <w:pStyle w:val="Heading2"/>
        <w:numPr>
          <w:ilvl w:val="1"/>
          <w:numId w:val="28"/>
        </w:numPr>
        <w:spacing w:line="480" w:lineRule="auto"/>
        <w:jc w:val="both"/>
        <w:rPr>
          <w:rFonts w:ascii="Times New Roman" w:hAnsi="Times New Roman" w:cs="Times New Roman"/>
          <w:b/>
          <w:bCs/>
          <w:color w:val="auto"/>
          <w:sz w:val="24"/>
          <w:szCs w:val="24"/>
        </w:rPr>
      </w:pPr>
      <w:bookmarkStart w:id="73" w:name="_Toc101787207"/>
      <w:bookmarkStart w:id="74" w:name="_Toc113272423"/>
      <w:r w:rsidRPr="000F4A1E">
        <w:rPr>
          <w:rFonts w:ascii="Times New Roman" w:hAnsi="Times New Roman" w:cs="Times New Roman"/>
          <w:b/>
          <w:bCs/>
          <w:color w:val="auto"/>
          <w:sz w:val="24"/>
          <w:szCs w:val="24"/>
        </w:rPr>
        <w:t>Household resilience pillars</w:t>
      </w:r>
      <w:bookmarkEnd w:id="73"/>
      <w:bookmarkEnd w:id="74"/>
    </w:p>
    <w:p w14:paraId="7B8364DF" w14:textId="5978ADC2" w:rsidR="009C5A81" w:rsidRPr="00C45A81" w:rsidRDefault="007635D7"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The </w:t>
      </w:r>
      <w:r w:rsidR="00726D09">
        <w:rPr>
          <w:rFonts w:ascii="Times New Roman" w:hAnsi="Times New Roman" w:cs="Times New Roman"/>
          <w:sz w:val="24"/>
          <w:szCs w:val="24"/>
        </w:rPr>
        <w:t>aptitude</w:t>
      </w:r>
      <w:r w:rsidRPr="00C45A81">
        <w:rPr>
          <w:rFonts w:ascii="Times New Roman" w:hAnsi="Times New Roman" w:cs="Times New Roman"/>
          <w:sz w:val="24"/>
          <w:szCs w:val="24"/>
        </w:rPr>
        <w:t xml:space="preserve"> of a household to</w:t>
      </w:r>
      <w:r w:rsidR="00726D09">
        <w:rPr>
          <w:rFonts w:ascii="Times New Roman" w:hAnsi="Times New Roman" w:cs="Times New Roman"/>
          <w:sz w:val="24"/>
          <w:szCs w:val="24"/>
        </w:rPr>
        <w:t xml:space="preserve"> respond to</w:t>
      </w:r>
      <w:r w:rsidR="007D2DDA">
        <w:rPr>
          <w:rFonts w:ascii="Times New Roman" w:hAnsi="Times New Roman" w:cs="Times New Roman"/>
          <w:sz w:val="24"/>
          <w:szCs w:val="24"/>
        </w:rPr>
        <w:t xml:space="preserve"> various situation </w:t>
      </w:r>
      <w:r w:rsidRPr="00C45A81">
        <w:rPr>
          <w:rFonts w:ascii="Times New Roman" w:hAnsi="Times New Roman" w:cs="Times New Roman"/>
          <w:sz w:val="24"/>
          <w:szCs w:val="24"/>
        </w:rPr>
        <w:t xml:space="preserve">is determined by </w:t>
      </w:r>
      <w:r w:rsidR="007D2DDA">
        <w:rPr>
          <w:rFonts w:ascii="Times New Roman" w:hAnsi="Times New Roman" w:cs="Times New Roman"/>
          <w:sz w:val="24"/>
          <w:szCs w:val="24"/>
        </w:rPr>
        <w:t xml:space="preserve">all </w:t>
      </w:r>
      <w:r w:rsidRPr="00C45A81">
        <w:rPr>
          <w:rFonts w:ascii="Times New Roman" w:hAnsi="Times New Roman" w:cs="Times New Roman"/>
          <w:sz w:val="24"/>
          <w:szCs w:val="24"/>
        </w:rPr>
        <w:t xml:space="preserve">resources, </w:t>
      </w:r>
      <w:r w:rsidR="007D2DDA">
        <w:rPr>
          <w:rFonts w:ascii="Times New Roman" w:hAnsi="Times New Roman" w:cs="Times New Roman"/>
          <w:sz w:val="24"/>
          <w:szCs w:val="24"/>
        </w:rPr>
        <w:t>revenue operations</w:t>
      </w:r>
      <w:r w:rsidRPr="00C45A81">
        <w:rPr>
          <w:rFonts w:ascii="Times New Roman" w:hAnsi="Times New Roman" w:cs="Times New Roman"/>
          <w:sz w:val="24"/>
          <w:szCs w:val="24"/>
        </w:rPr>
        <w:t xml:space="preserve">, </w:t>
      </w:r>
      <w:r w:rsidR="007D2DDA">
        <w:rPr>
          <w:rFonts w:ascii="Times New Roman" w:hAnsi="Times New Roman" w:cs="Times New Roman"/>
          <w:sz w:val="24"/>
          <w:szCs w:val="24"/>
        </w:rPr>
        <w:t>welfare programs</w:t>
      </w:r>
      <w:r w:rsidRPr="00C45A81">
        <w:rPr>
          <w:rFonts w:ascii="Times New Roman" w:hAnsi="Times New Roman" w:cs="Times New Roman"/>
          <w:sz w:val="24"/>
          <w:szCs w:val="24"/>
        </w:rPr>
        <w:t xml:space="preserve">, </w:t>
      </w:r>
      <w:r w:rsidR="007D2DDA">
        <w:rPr>
          <w:rFonts w:ascii="Times New Roman" w:hAnsi="Times New Roman" w:cs="Times New Roman"/>
          <w:sz w:val="24"/>
          <w:szCs w:val="24"/>
        </w:rPr>
        <w:t>implicit and explicit social programs</w:t>
      </w:r>
      <w:r w:rsidRPr="00C45A81">
        <w:rPr>
          <w:rFonts w:ascii="Times New Roman" w:hAnsi="Times New Roman" w:cs="Times New Roman"/>
          <w:sz w:val="24"/>
          <w:szCs w:val="24"/>
        </w:rPr>
        <w:t xml:space="preserve">, </w:t>
      </w:r>
      <w:r w:rsidR="007D2DDA">
        <w:rPr>
          <w:rFonts w:ascii="Times New Roman" w:hAnsi="Times New Roman" w:cs="Times New Roman"/>
          <w:sz w:val="24"/>
          <w:szCs w:val="24"/>
        </w:rPr>
        <w:t>policy structures</w:t>
      </w:r>
      <w:r w:rsidRPr="00C45A81">
        <w:rPr>
          <w:rFonts w:ascii="Times New Roman" w:hAnsi="Times New Roman" w:cs="Times New Roman"/>
          <w:sz w:val="24"/>
          <w:szCs w:val="24"/>
        </w:rPr>
        <w:t xml:space="preserve">, and resistance capacity available to that household to make a living </w:t>
      </w:r>
      <w:r w:rsidR="004D1C95">
        <w:rPr>
          <w:rFonts w:ascii="Times New Roman" w:hAnsi="Times New Roman" w:cs="Times New Roman"/>
          <w:sz w:val="24"/>
          <w:szCs w:val="24"/>
        </w:rPr>
        <w:t xml:space="preserve"> </w:t>
      </w:r>
      <w:sdt>
        <w:sdtPr>
          <w:rPr>
            <w:rFonts w:ascii="Times New Roman" w:hAnsi="Times New Roman" w:cs="Times New Roman"/>
            <w:sz w:val="24"/>
            <w:szCs w:val="24"/>
          </w:rPr>
          <w:id w:val="-491415378"/>
          <w:citation/>
        </w:sdtPr>
        <w:sdtEndPr/>
        <w:sdtContent>
          <w:r w:rsidR="004D1C95">
            <w:rPr>
              <w:rFonts w:ascii="Times New Roman" w:hAnsi="Times New Roman" w:cs="Times New Roman"/>
              <w:sz w:val="24"/>
              <w:szCs w:val="24"/>
            </w:rPr>
            <w:fldChar w:fldCharType="begin"/>
          </w:r>
          <w:r w:rsidR="004D1C95">
            <w:rPr>
              <w:rFonts w:ascii="Times New Roman" w:hAnsi="Times New Roman" w:cs="Times New Roman"/>
              <w:sz w:val="24"/>
              <w:szCs w:val="24"/>
            </w:rPr>
            <w:instrText xml:space="preserve">CITATION FAO16 \t  \l 1033 </w:instrText>
          </w:r>
          <w:r w:rsidR="004D1C95">
            <w:rPr>
              <w:rFonts w:ascii="Times New Roman" w:hAnsi="Times New Roman" w:cs="Times New Roman"/>
              <w:sz w:val="24"/>
              <w:szCs w:val="24"/>
            </w:rPr>
            <w:fldChar w:fldCharType="separate"/>
          </w:r>
          <w:r w:rsidR="004D1C95" w:rsidRPr="004D1C95">
            <w:rPr>
              <w:rFonts w:ascii="Times New Roman" w:hAnsi="Times New Roman" w:cs="Times New Roman"/>
              <w:noProof/>
              <w:sz w:val="24"/>
              <w:szCs w:val="24"/>
            </w:rPr>
            <w:t>(FAO, 2016b)</w:t>
          </w:r>
          <w:r w:rsidR="004D1C95">
            <w:rPr>
              <w:rFonts w:ascii="Times New Roman" w:hAnsi="Times New Roman" w:cs="Times New Roman"/>
              <w:sz w:val="24"/>
              <w:szCs w:val="24"/>
            </w:rPr>
            <w:fldChar w:fldCharType="end"/>
          </w:r>
        </w:sdtContent>
      </w:sdt>
      <w:r w:rsidR="004D1C95">
        <w:rPr>
          <w:rFonts w:ascii="Times New Roman" w:hAnsi="Times New Roman" w:cs="Times New Roman"/>
          <w:sz w:val="24"/>
          <w:szCs w:val="24"/>
        </w:rPr>
        <w:t xml:space="preserve"> and </w:t>
      </w:r>
      <w:sdt>
        <w:sdtPr>
          <w:rPr>
            <w:rFonts w:ascii="Times New Roman" w:hAnsi="Times New Roman" w:cs="Times New Roman"/>
            <w:sz w:val="24"/>
            <w:szCs w:val="24"/>
          </w:rPr>
          <w:id w:val="-736399894"/>
          <w:citation/>
        </w:sdtPr>
        <w:sdtEndPr/>
        <w:sdtContent>
          <w:r w:rsidR="004D1C95">
            <w:rPr>
              <w:rFonts w:ascii="Times New Roman" w:hAnsi="Times New Roman" w:cs="Times New Roman"/>
              <w:sz w:val="24"/>
              <w:szCs w:val="24"/>
            </w:rPr>
            <w:fldChar w:fldCharType="begin"/>
          </w:r>
          <w:r w:rsidR="004D1C95">
            <w:rPr>
              <w:rFonts w:ascii="Times New Roman" w:hAnsi="Times New Roman" w:cs="Times New Roman"/>
              <w:sz w:val="24"/>
              <w:szCs w:val="24"/>
            </w:rPr>
            <w:instrText xml:space="preserve"> CITATION Ali10 \l 1033 </w:instrText>
          </w:r>
          <w:r w:rsidR="004D1C95">
            <w:rPr>
              <w:rFonts w:ascii="Times New Roman" w:hAnsi="Times New Roman" w:cs="Times New Roman"/>
              <w:sz w:val="24"/>
              <w:szCs w:val="24"/>
            </w:rPr>
            <w:fldChar w:fldCharType="separate"/>
          </w:r>
          <w:r w:rsidR="004D1C95" w:rsidRPr="004D1C95">
            <w:rPr>
              <w:rFonts w:ascii="Times New Roman" w:hAnsi="Times New Roman" w:cs="Times New Roman"/>
              <w:noProof/>
              <w:sz w:val="24"/>
              <w:szCs w:val="24"/>
            </w:rPr>
            <w:t>(Alinovi, D’errico, Mane, &amp; Romano, 2009)</w:t>
          </w:r>
          <w:r w:rsidR="004D1C95">
            <w:rPr>
              <w:rFonts w:ascii="Times New Roman" w:hAnsi="Times New Roman" w:cs="Times New Roman"/>
              <w:sz w:val="24"/>
              <w:szCs w:val="24"/>
            </w:rPr>
            <w:fldChar w:fldCharType="end"/>
          </w:r>
        </w:sdtContent>
      </w:sdt>
      <w:r w:rsidR="004D1C95">
        <w:rPr>
          <w:rFonts w:ascii="Times New Roman" w:hAnsi="Times New Roman" w:cs="Times New Roman"/>
          <w:sz w:val="24"/>
          <w:szCs w:val="24"/>
        </w:rPr>
        <w:t xml:space="preserve">. </w:t>
      </w:r>
    </w:p>
    <w:p w14:paraId="5655CB6E" w14:textId="14B4A269" w:rsidR="00E74B3A" w:rsidRPr="00C45A81" w:rsidRDefault="00D809D3"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 </w:t>
      </w:r>
      <w:r w:rsidR="00676628">
        <w:rPr>
          <w:rFonts w:ascii="Times New Roman" w:hAnsi="Times New Roman" w:cs="Times New Roman"/>
          <w:sz w:val="24"/>
          <w:szCs w:val="24"/>
        </w:rPr>
        <w:t>The Fundamental pillars of resilience are:</w:t>
      </w:r>
    </w:p>
    <w:p w14:paraId="4C1977B0" w14:textId="0E5472D5" w:rsidR="00E74B3A" w:rsidRPr="00C45A81" w:rsidRDefault="00676628" w:rsidP="0069231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Access to Basic or Public Service (ABS)</w:t>
      </w:r>
    </w:p>
    <w:p w14:paraId="2F12F347" w14:textId="72EB1D45" w:rsidR="00C228BE" w:rsidRPr="00C45A81" w:rsidRDefault="00676628" w:rsidP="00692317">
      <w:pPr>
        <w:pStyle w:val="ListParagraph"/>
        <w:numPr>
          <w:ilvl w:val="0"/>
          <w:numId w:val="2"/>
        </w:numPr>
        <w:spacing w:line="480" w:lineRule="auto"/>
        <w:jc w:val="both"/>
        <w:rPr>
          <w:rFonts w:ascii="Times New Roman" w:hAnsi="Times New Roman" w:cs="Times New Roman"/>
          <w:sz w:val="24"/>
          <w:szCs w:val="24"/>
        </w:rPr>
      </w:pPr>
      <w:bookmarkStart w:id="75" w:name="_Hlk76738836"/>
      <w:r>
        <w:rPr>
          <w:rFonts w:ascii="Times New Roman" w:hAnsi="Times New Roman" w:cs="Times New Roman"/>
          <w:sz w:val="24"/>
          <w:szCs w:val="24"/>
        </w:rPr>
        <w:t>Assets (AST);</w:t>
      </w:r>
    </w:p>
    <w:bookmarkEnd w:id="75"/>
    <w:p w14:paraId="2587E869" w14:textId="04CB8C95" w:rsidR="00C228BE" w:rsidRPr="00C45A81" w:rsidRDefault="00676628" w:rsidP="0069231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Social Safety Nets (SSN);</w:t>
      </w:r>
    </w:p>
    <w:p w14:paraId="7712E6F8" w14:textId="7ED6A11D" w:rsidR="00E74B3A" w:rsidRPr="00C45A81" w:rsidRDefault="00676628" w:rsidP="0069231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Adaptive Capacity (AC).</w:t>
      </w:r>
    </w:p>
    <w:p w14:paraId="6350C9B1" w14:textId="7ACA6981" w:rsidR="00417C82" w:rsidRPr="000F4A1E" w:rsidRDefault="00BB265B" w:rsidP="00E3780E">
      <w:pPr>
        <w:pStyle w:val="Heading3"/>
        <w:numPr>
          <w:ilvl w:val="2"/>
          <w:numId w:val="28"/>
        </w:numPr>
        <w:spacing w:line="480" w:lineRule="auto"/>
        <w:jc w:val="both"/>
        <w:rPr>
          <w:rFonts w:ascii="Times New Roman" w:hAnsi="Times New Roman" w:cs="Times New Roman"/>
          <w:b/>
          <w:bCs/>
          <w:color w:val="auto"/>
        </w:rPr>
      </w:pPr>
      <w:bookmarkStart w:id="76" w:name="_Toc113272424"/>
      <w:r>
        <w:rPr>
          <w:rFonts w:ascii="Times New Roman" w:hAnsi="Times New Roman" w:cs="Times New Roman"/>
          <w:b/>
          <w:bCs/>
          <w:color w:val="auto"/>
        </w:rPr>
        <w:t>Access to Basic or Public Service (ABS)</w:t>
      </w:r>
      <w:bookmarkEnd w:id="76"/>
    </w:p>
    <w:p w14:paraId="367EB28A" w14:textId="697119BE" w:rsidR="00DA4B6A" w:rsidRPr="00C45A81" w:rsidRDefault="007556CE"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This signifies the fundamental aspect of resilience;</w:t>
      </w:r>
      <w:r w:rsidR="00C67A59">
        <w:rPr>
          <w:rFonts w:ascii="Times New Roman" w:hAnsi="Times New Roman" w:cs="Times New Roman"/>
          <w:sz w:val="24"/>
          <w:szCs w:val="24"/>
        </w:rPr>
        <w:t xml:space="preserve"> possessing convenience to essential amenities such as markets close by, daily water</w:t>
      </w:r>
      <w:r w:rsidR="00501A1D">
        <w:rPr>
          <w:rFonts w:ascii="Times New Roman" w:hAnsi="Times New Roman" w:cs="Times New Roman"/>
          <w:sz w:val="24"/>
          <w:szCs w:val="24"/>
        </w:rPr>
        <w:t xml:space="preserve">, </w:t>
      </w:r>
      <w:r w:rsidR="00C67A59">
        <w:rPr>
          <w:rFonts w:ascii="Times New Roman" w:hAnsi="Times New Roman" w:cs="Times New Roman"/>
          <w:sz w:val="24"/>
          <w:szCs w:val="24"/>
        </w:rPr>
        <w:t>energy supplies, healthcare,</w:t>
      </w:r>
      <w:r w:rsidR="00501A1D">
        <w:rPr>
          <w:rFonts w:ascii="Times New Roman" w:hAnsi="Times New Roman" w:cs="Times New Roman"/>
          <w:sz w:val="24"/>
          <w:szCs w:val="24"/>
        </w:rPr>
        <w:t xml:space="preserve"> and educational facilities. This is essential for three purposes; access to both market and non-market facilities and provision of public services which aids ability to generate earnings via assets, a crucial aspect of resilience and its controlled by these entities</w:t>
      </w:r>
      <w:r w:rsidR="00C60227" w:rsidRPr="00C45A81">
        <w:rPr>
          <w:rFonts w:ascii="Times New Roman" w:hAnsi="Times New Roman" w:cs="Times New Roman"/>
          <w:sz w:val="24"/>
          <w:szCs w:val="24"/>
        </w:rPr>
        <w:t xml:space="preserve"> </w:t>
      </w:r>
      <w:sdt>
        <w:sdtPr>
          <w:rPr>
            <w:rFonts w:ascii="Times New Roman" w:hAnsi="Times New Roman" w:cs="Times New Roman"/>
            <w:sz w:val="24"/>
            <w:szCs w:val="24"/>
          </w:rPr>
          <w:id w:val="970248767"/>
          <w:citation/>
        </w:sdtPr>
        <w:sdtEndPr/>
        <w:sdtContent>
          <w:r w:rsidR="00C603D4">
            <w:rPr>
              <w:rFonts w:ascii="Times New Roman" w:hAnsi="Times New Roman" w:cs="Times New Roman"/>
              <w:sz w:val="24"/>
              <w:szCs w:val="24"/>
            </w:rPr>
            <w:fldChar w:fldCharType="begin"/>
          </w:r>
          <w:r w:rsidR="00C603D4">
            <w:rPr>
              <w:rFonts w:ascii="Times New Roman" w:hAnsi="Times New Roman" w:cs="Times New Roman"/>
              <w:sz w:val="24"/>
              <w:szCs w:val="24"/>
            </w:rPr>
            <w:instrText xml:space="preserve">CITATION Placeholder1 \t  \l 1033 </w:instrText>
          </w:r>
          <w:r w:rsidR="00C603D4">
            <w:rPr>
              <w:rFonts w:ascii="Times New Roman" w:hAnsi="Times New Roman" w:cs="Times New Roman"/>
              <w:sz w:val="24"/>
              <w:szCs w:val="24"/>
            </w:rPr>
            <w:fldChar w:fldCharType="separate"/>
          </w:r>
          <w:r w:rsidR="00C603D4" w:rsidRPr="00C603D4">
            <w:rPr>
              <w:rFonts w:ascii="Times New Roman" w:hAnsi="Times New Roman" w:cs="Times New Roman"/>
              <w:noProof/>
              <w:sz w:val="24"/>
              <w:szCs w:val="24"/>
            </w:rPr>
            <w:t>(FAO, 2016b)</w:t>
          </w:r>
          <w:r w:rsidR="00C603D4">
            <w:rPr>
              <w:rFonts w:ascii="Times New Roman" w:hAnsi="Times New Roman" w:cs="Times New Roman"/>
              <w:sz w:val="24"/>
              <w:szCs w:val="24"/>
            </w:rPr>
            <w:fldChar w:fldCharType="end"/>
          </w:r>
        </w:sdtContent>
      </w:sdt>
      <w:r w:rsidR="00C60227" w:rsidRPr="00C45A81">
        <w:rPr>
          <w:rFonts w:ascii="Times New Roman" w:hAnsi="Times New Roman" w:cs="Times New Roman"/>
          <w:sz w:val="24"/>
          <w:szCs w:val="24"/>
        </w:rPr>
        <w:t>. The s</w:t>
      </w:r>
      <w:r w:rsidR="00C603D4">
        <w:rPr>
          <w:rFonts w:ascii="Times New Roman" w:hAnsi="Times New Roman" w:cs="Times New Roman"/>
          <w:sz w:val="24"/>
          <w:szCs w:val="24"/>
        </w:rPr>
        <w:t>s</w:t>
      </w:r>
      <w:r w:rsidR="00C60227" w:rsidRPr="00C45A81">
        <w:rPr>
          <w:rFonts w:ascii="Times New Roman" w:hAnsi="Times New Roman" w:cs="Times New Roman"/>
          <w:sz w:val="24"/>
          <w:szCs w:val="24"/>
        </w:rPr>
        <w:t xml:space="preserve">econd reason is that </w:t>
      </w:r>
      <w:r w:rsidR="00744934" w:rsidRPr="00C45A81">
        <w:rPr>
          <w:rFonts w:ascii="Times New Roman" w:hAnsi="Times New Roman" w:cs="Times New Roman"/>
          <w:sz w:val="24"/>
          <w:szCs w:val="24"/>
        </w:rPr>
        <w:t>a</w:t>
      </w:r>
      <w:r w:rsidR="00C60227" w:rsidRPr="00C45A81">
        <w:rPr>
          <w:rFonts w:ascii="Times New Roman" w:hAnsi="Times New Roman" w:cs="Times New Roman"/>
          <w:sz w:val="24"/>
          <w:szCs w:val="24"/>
        </w:rPr>
        <w:t xml:space="preserve">ccess to basic </w:t>
      </w:r>
      <w:r w:rsidR="00C60227" w:rsidRPr="00C45A81">
        <w:rPr>
          <w:rFonts w:ascii="Times New Roman" w:hAnsi="Times New Roman" w:cs="Times New Roman"/>
          <w:sz w:val="24"/>
          <w:szCs w:val="24"/>
        </w:rPr>
        <w:lastRenderedPageBreak/>
        <w:t xml:space="preserve">service plays an important role in establishing how </w:t>
      </w:r>
      <w:r w:rsidR="00613DE2" w:rsidRPr="00C45A81">
        <w:rPr>
          <w:rFonts w:ascii="Times New Roman" w:hAnsi="Times New Roman" w:cs="Times New Roman"/>
          <w:sz w:val="24"/>
          <w:szCs w:val="24"/>
        </w:rPr>
        <w:t xml:space="preserve">vulnerable households and communities are to risk </w:t>
      </w:r>
      <w:r w:rsidR="00744934" w:rsidRPr="00C45A81">
        <w:rPr>
          <w:rFonts w:ascii="Times New Roman" w:hAnsi="Times New Roman" w:cs="Times New Roman"/>
          <w:sz w:val="24"/>
          <w:szCs w:val="24"/>
        </w:rPr>
        <w:t xml:space="preserve">which </w:t>
      </w:r>
      <w:r w:rsidR="00613DE2" w:rsidRPr="00C45A81">
        <w:rPr>
          <w:rFonts w:ascii="Times New Roman" w:hAnsi="Times New Roman" w:cs="Times New Roman"/>
          <w:sz w:val="24"/>
          <w:szCs w:val="24"/>
        </w:rPr>
        <w:t>can be linked to dirty water supplies, inadequate wa</w:t>
      </w:r>
      <w:r w:rsidR="007A38A7" w:rsidRPr="00C45A81">
        <w:rPr>
          <w:rFonts w:ascii="Times New Roman" w:hAnsi="Times New Roman" w:cs="Times New Roman"/>
          <w:sz w:val="24"/>
          <w:szCs w:val="24"/>
        </w:rPr>
        <w:t>ste</w:t>
      </w:r>
      <w:r w:rsidR="00613DE2" w:rsidRPr="00C45A81">
        <w:rPr>
          <w:rFonts w:ascii="Times New Roman" w:hAnsi="Times New Roman" w:cs="Times New Roman"/>
          <w:sz w:val="24"/>
          <w:szCs w:val="24"/>
        </w:rPr>
        <w:t xml:space="preserve"> </w:t>
      </w:r>
      <w:r w:rsidR="007A38A7" w:rsidRPr="00C45A81">
        <w:rPr>
          <w:rFonts w:ascii="Times New Roman" w:hAnsi="Times New Roman" w:cs="Times New Roman"/>
          <w:sz w:val="24"/>
          <w:szCs w:val="24"/>
        </w:rPr>
        <w:t>disposal service and environmental risk.</w:t>
      </w:r>
      <w:r w:rsidR="00744934" w:rsidRPr="00C45A81">
        <w:rPr>
          <w:rFonts w:ascii="Times New Roman" w:hAnsi="Times New Roman" w:cs="Times New Roman"/>
          <w:sz w:val="24"/>
          <w:szCs w:val="24"/>
        </w:rPr>
        <w:t xml:space="preserve"> Third, the state-civil society interaction plays a</w:t>
      </w:r>
      <w:r w:rsidR="00F07A24">
        <w:rPr>
          <w:rFonts w:ascii="Times New Roman" w:hAnsi="Times New Roman" w:cs="Times New Roman"/>
          <w:sz w:val="24"/>
          <w:szCs w:val="24"/>
        </w:rPr>
        <w:t xml:space="preserve"> crucial role for transformation</w:t>
      </w:r>
      <w:r w:rsidR="00744934" w:rsidRPr="00C45A81">
        <w:rPr>
          <w:rFonts w:ascii="Times New Roman" w:hAnsi="Times New Roman" w:cs="Times New Roman"/>
          <w:sz w:val="24"/>
          <w:szCs w:val="24"/>
        </w:rPr>
        <w:t>.</w:t>
      </w:r>
      <w:r w:rsidR="00E56531" w:rsidRPr="00C45A81">
        <w:rPr>
          <w:rFonts w:ascii="Times New Roman" w:hAnsi="Times New Roman" w:cs="Times New Roman"/>
          <w:sz w:val="24"/>
          <w:szCs w:val="24"/>
        </w:rPr>
        <w:t xml:space="preserve"> </w:t>
      </w:r>
      <w:r w:rsidR="002A6222">
        <w:rPr>
          <w:rFonts w:ascii="Times New Roman" w:hAnsi="Times New Roman" w:cs="Times New Roman"/>
          <w:sz w:val="24"/>
          <w:szCs w:val="24"/>
        </w:rPr>
        <w:t xml:space="preserve">Ineffective shock responses occur from governmental institutions that are more inclined to disregard the provision of basic services like healthcare, housing, and sanitation. </w:t>
      </w:r>
    </w:p>
    <w:p w14:paraId="3FC19C37" w14:textId="57FCF5B7" w:rsidR="00DA4B6A" w:rsidRPr="00087071" w:rsidRDefault="00DA4B6A" w:rsidP="00E3780E">
      <w:pPr>
        <w:pStyle w:val="Heading3"/>
        <w:numPr>
          <w:ilvl w:val="2"/>
          <w:numId w:val="28"/>
        </w:numPr>
        <w:spacing w:line="480" w:lineRule="auto"/>
        <w:jc w:val="both"/>
        <w:rPr>
          <w:rFonts w:ascii="Times New Roman" w:hAnsi="Times New Roman" w:cs="Times New Roman"/>
          <w:b/>
          <w:bCs/>
          <w:color w:val="auto"/>
        </w:rPr>
      </w:pPr>
      <w:bookmarkStart w:id="77" w:name="_Toc101787209"/>
      <w:bookmarkStart w:id="78" w:name="_Toc113272425"/>
      <w:r w:rsidRPr="00087071">
        <w:rPr>
          <w:rFonts w:ascii="Times New Roman" w:hAnsi="Times New Roman" w:cs="Times New Roman"/>
          <w:b/>
          <w:bCs/>
          <w:color w:val="auto"/>
        </w:rPr>
        <w:t>Assets (AST)</w:t>
      </w:r>
      <w:bookmarkEnd w:id="77"/>
      <w:bookmarkEnd w:id="78"/>
    </w:p>
    <w:p w14:paraId="0830C606" w14:textId="550665C1" w:rsidR="00DA4B6A" w:rsidRPr="00C45A81" w:rsidRDefault="00EF62FC"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Income is among the simplest fundamental (and frequently used) indicators of economic standards.</w:t>
      </w:r>
      <w:r w:rsidR="009D2FE3" w:rsidRPr="00C45A81">
        <w:rPr>
          <w:rFonts w:ascii="Times New Roman" w:hAnsi="Times New Roman" w:cs="Times New Roman"/>
          <w:sz w:val="24"/>
          <w:szCs w:val="24"/>
        </w:rPr>
        <w:t xml:space="preserve"> I</w:t>
      </w:r>
      <w:r>
        <w:rPr>
          <w:rFonts w:ascii="Times New Roman" w:hAnsi="Times New Roman" w:cs="Times New Roman"/>
          <w:sz w:val="24"/>
          <w:szCs w:val="24"/>
        </w:rPr>
        <w:t xml:space="preserve">t </w:t>
      </w:r>
      <w:r w:rsidR="00DA4B6A" w:rsidRPr="00C45A81">
        <w:rPr>
          <w:rFonts w:ascii="Times New Roman" w:hAnsi="Times New Roman" w:cs="Times New Roman"/>
          <w:sz w:val="24"/>
          <w:szCs w:val="24"/>
        </w:rPr>
        <w:t>refers to revenue earned or received by households that can either be spent or saved</w:t>
      </w:r>
      <w:r w:rsidR="00F63DAE" w:rsidRPr="00C45A81">
        <w:rPr>
          <w:rFonts w:ascii="Times New Roman" w:hAnsi="Times New Roman" w:cs="Times New Roman"/>
          <w:sz w:val="24"/>
          <w:szCs w:val="24"/>
        </w:rPr>
        <w:t xml:space="preserve">, hence, </w:t>
      </w:r>
      <w:r w:rsidR="00B872A1" w:rsidRPr="00C45A81">
        <w:rPr>
          <w:rFonts w:ascii="Times New Roman" w:hAnsi="Times New Roman" w:cs="Times New Roman"/>
          <w:sz w:val="24"/>
          <w:szCs w:val="24"/>
        </w:rPr>
        <w:t xml:space="preserve">a </w:t>
      </w:r>
      <w:r w:rsidR="00F63DAE" w:rsidRPr="00C45A81">
        <w:rPr>
          <w:rFonts w:ascii="Times New Roman" w:hAnsi="Times New Roman" w:cs="Times New Roman"/>
          <w:sz w:val="24"/>
          <w:szCs w:val="24"/>
        </w:rPr>
        <w:t>household can buy assets or values with their earnings. Income becomes the beginning point for dealing with shocks because</w:t>
      </w:r>
      <w:r w:rsidR="007F08AB">
        <w:rPr>
          <w:rFonts w:ascii="Times New Roman" w:hAnsi="Times New Roman" w:cs="Times New Roman"/>
          <w:sz w:val="24"/>
          <w:szCs w:val="24"/>
        </w:rPr>
        <w:t xml:space="preserve"> an increased salary can result in larger resources, and can be helpful throughout the post-disruption recovery stage. C</w:t>
      </w:r>
      <w:r w:rsidR="00DD6731" w:rsidRPr="00C45A81">
        <w:rPr>
          <w:rFonts w:ascii="Times New Roman" w:hAnsi="Times New Roman" w:cs="Times New Roman"/>
          <w:sz w:val="24"/>
          <w:szCs w:val="24"/>
        </w:rPr>
        <w:t>onsidering how household</w:t>
      </w:r>
      <w:r w:rsidR="006954D0" w:rsidRPr="00C45A81">
        <w:rPr>
          <w:rFonts w:ascii="Times New Roman" w:hAnsi="Times New Roman" w:cs="Times New Roman"/>
          <w:sz w:val="24"/>
          <w:szCs w:val="24"/>
        </w:rPr>
        <w:t>s</w:t>
      </w:r>
      <w:r w:rsidR="00DD6731" w:rsidRPr="00C45A81">
        <w:rPr>
          <w:rFonts w:ascii="Times New Roman" w:hAnsi="Times New Roman" w:cs="Times New Roman"/>
          <w:sz w:val="24"/>
          <w:szCs w:val="24"/>
        </w:rPr>
        <w:t xml:space="preserve"> respond to shocks, it is important to consider not only income but also the function of assets.</w:t>
      </w:r>
      <w:r w:rsidR="00451451" w:rsidRPr="00C45A81">
        <w:rPr>
          <w:rFonts w:ascii="Times New Roman" w:hAnsi="Times New Roman" w:cs="Times New Roman"/>
          <w:sz w:val="24"/>
          <w:szCs w:val="24"/>
        </w:rPr>
        <w:t xml:space="preserve"> Household assets include; Residential building</w:t>
      </w:r>
      <w:r w:rsidR="00B872A1" w:rsidRPr="00C45A81">
        <w:rPr>
          <w:rFonts w:ascii="Times New Roman" w:hAnsi="Times New Roman" w:cs="Times New Roman"/>
          <w:sz w:val="24"/>
          <w:szCs w:val="24"/>
        </w:rPr>
        <w:t>s</w:t>
      </w:r>
      <w:r w:rsidR="00451451" w:rsidRPr="00C45A81">
        <w:rPr>
          <w:rFonts w:ascii="Times New Roman" w:hAnsi="Times New Roman" w:cs="Times New Roman"/>
          <w:sz w:val="24"/>
          <w:szCs w:val="24"/>
        </w:rPr>
        <w:t xml:space="preserve"> for household use, </w:t>
      </w:r>
      <w:r w:rsidR="007F08AB">
        <w:rPr>
          <w:rFonts w:ascii="Times New Roman" w:hAnsi="Times New Roman" w:cs="Times New Roman"/>
          <w:sz w:val="24"/>
          <w:szCs w:val="24"/>
        </w:rPr>
        <w:t>property indicator</w:t>
      </w:r>
      <w:r w:rsidR="00451451" w:rsidRPr="00C45A81">
        <w:rPr>
          <w:rFonts w:ascii="Times New Roman" w:hAnsi="Times New Roman" w:cs="Times New Roman"/>
          <w:sz w:val="24"/>
          <w:szCs w:val="24"/>
        </w:rPr>
        <w:t xml:space="preserve"> (such as car</w:t>
      </w:r>
      <w:r w:rsidR="00B872A1" w:rsidRPr="00C45A81">
        <w:rPr>
          <w:rFonts w:ascii="Times New Roman" w:hAnsi="Times New Roman" w:cs="Times New Roman"/>
          <w:sz w:val="24"/>
          <w:szCs w:val="24"/>
        </w:rPr>
        <w:t>s</w:t>
      </w:r>
      <w:r w:rsidR="00451451" w:rsidRPr="00C45A81">
        <w:rPr>
          <w:rFonts w:ascii="Times New Roman" w:hAnsi="Times New Roman" w:cs="Times New Roman"/>
          <w:sz w:val="24"/>
          <w:szCs w:val="24"/>
        </w:rPr>
        <w:t>,</w:t>
      </w:r>
      <w:r w:rsidR="00F83E8A">
        <w:rPr>
          <w:rFonts w:ascii="Times New Roman" w:hAnsi="Times New Roman" w:cs="Times New Roman"/>
          <w:sz w:val="24"/>
          <w:szCs w:val="24"/>
        </w:rPr>
        <w:t xml:space="preserve"> Telep</w:t>
      </w:r>
      <w:r w:rsidR="00451451" w:rsidRPr="00C45A81">
        <w:rPr>
          <w:rFonts w:ascii="Times New Roman" w:hAnsi="Times New Roman" w:cs="Times New Roman"/>
          <w:sz w:val="24"/>
          <w:szCs w:val="24"/>
        </w:rPr>
        <w:t>hone), animal index and Agr</w:t>
      </w:r>
      <w:r w:rsidR="00E77809">
        <w:rPr>
          <w:rFonts w:ascii="Times New Roman" w:hAnsi="Times New Roman" w:cs="Times New Roman"/>
          <w:sz w:val="24"/>
          <w:szCs w:val="24"/>
        </w:rPr>
        <w:t>arian revenue indicator</w:t>
      </w:r>
      <w:r w:rsidR="00451451" w:rsidRPr="00C45A81">
        <w:rPr>
          <w:rFonts w:ascii="Times New Roman" w:hAnsi="Times New Roman" w:cs="Times New Roman"/>
          <w:sz w:val="24"/>
          <w:szCs w:val="24"/>
        </w:rPr>
        <w:t xml:space="preserve"> (e.g. agricultural equipment and agricultural tools) </w:t>
      </w:r>
      <w:sdt>
        <w:sdtPr>
          <w:rPr>
            <w:rFonts w:ascii="Times New Roman" w:hAnsi="Times New Roman" w:cs="Times New Roman"/>
            <w:sz w:val="24"/>
            <w:szCs w:val="24"/>
          </w:rPr>
          <w:id w:val="-252745751"/>
          <w:citation/>
        </w:sdtPr>
        <w:sdtEndPr/>
        <w:sdtContent>
          <w:r w:rsidR="002A01BB" w:rsidRPr="00C45A81">
            <w:rPr>
              <w:rFonts w:ascii="Times New Roman" w:hAnsi="Times New Roman" w:cs="Times New Roman"/>
              <w:sz w:val="24"/>
              <w:szCs w:val="24"/>
            </w:rPr>
            <w:fldChar w:fldCharType="begin"/>
          </w:r>
          <w:r w:rsidR="002A01BB" w:rsidRPr="00C45A81">
            <w:rPr>
              <w:rFonts w:ascii="Times New Roman" w:hAnsi="Times New Roman" w:cs="Times New Roman"/>
              <w:sz w:val="24"/>
              <w:szCs w:val="24"/>
            </w:rPr>
            <w:instrText xml:space="preserve"> CITATION MdE16 \l 1033 </w:instrText>
          </w:r>
          <w:r w:rsidR="002A01BB"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(d'Errico &amp; Giuseppe, 2016)</w:t>
          </w:r>
          <w:r w:rsidR="002A01BB" w:rsidRPr="00C45A81">
            <w:rPr>
              <w:rFonts w:ascii="Times New Roman" w:hAnsi="Times New Roman" w:cs="Times New Roman"/>
              <w:sz w:val="24"/>
              <w:szCs w:val="24"/>
            </w:rPr>
            <w:fldChar w:fldCharType="end"/>
          </w:r>
        </w:sdtContent>
      </w:sdt>
      <w:r w:rsidR="002A01BB" w:rsidRPr="00C45A81">
        <w:rPr>
          <w:rFonts w:ascii="Times New Roman" w:hAnsi="Times New Roman" w:cs="Times New Roman"/>
          <w:sz w:val="24"/>
          <w:szCs w:val="24"/>
        </w:rPr>
        <w:t>.</w:t>
      </w:r>
    </w:p>
    <w:p w14:paraId="3B260C53" w14:textId="06415B15" w:rsidR="00D02CE7" w:rsidRPr="00087071" w:rsidRDefault="008436D9" w:rsidP="00E3780E">
      <w:pPr>
        <w:pStyle w:val="Heading3"/>
        <w:numPr>
          <w:ilvl w:val="2"/>
          <w:numId w:val="28"/>
        </w:numPr>
        <w:spacing w:line="480" w:lineRule="auto"/>
        <w:jc w:val="both"/>
        <w:rPr>
          <w:rFonts w:ascii="Times New Roman" w:hAnsi="Times New Roman" w:cs="Times New Roman"/>
          <w:b/>
          <w:bCs/>
          <w:color w:val="auto"/>
        </w:rPr>
      </w:pPr>
      <w:bookmarkStart w:id="79" w:name="_Toc101787210"/>
      <w:bookmarkStart w:id="80" w:name="_Toc113272426"/>
      <w:r w:rsidRPr="00087071">
        <w:rPr>
          <w:rFonts w:ascii="Times New Roman" w:hAnsi="Times New Roman" w:cs="Times New Roman"/>
          <w:b/>
          <w:bCs/>
          <w:color w:val="auto"/>
        </w:rPr>
        <w:t>Social Safety Nets (SSN)</w:t>
      </w:r>
      <w:bookmarkEnd w:id="79"/>
      <w:bookmarkEnd w:id="80"/>
    </w:p>
    <w:p w14:paraId="0F51457D" w14:textId="77777777" w:rsidR="00A631B6" w:rsidRDefault="00A631B6"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many developing nations, availability of remittances either in monetary terms or in service is a critical factor in minimizing hunger, public with private transfers account for a significant number of the annual income of disadvantaged households, giving them vital money to complement their income. </w:t>
      </w:r>
    </w:p>
    <w:p w14:paraId="60C6A761" w14:textId="187E991C" w:rsidR="0070502F" w:rsidRPr="00C45A81" w:rsidRDefault="006C1D54"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The </w:t>
      </w:r>
      <w:r w:rsidR="00A96B09" w:rsidRPr="00C45A81">
        <w:rPr>
          <w:rFonts w:ascii="Times New Roman" w:hAnsi="Times New Roman" w:cs="Times New Roman"/>
          <w:sz w:val="24"/>
          <w:szCs w:val="24"/>
        </w:rPr>
        <w:t xml:space="preserve">formal transfer is easily observed while the informal flows through unrecorded channels are not easily captured </w:t>
      </w:r>
      <w:r w:rsidR="00864AB6">
        <w:rPr>
          <w:rFonts w:ascii="Times New Roman" w:hAnsi="Times New Roman" w:cs="Times New Roman"/>
          <w:sz w:val="24"/>
          <w:szCs w:val="24"/>
        </w:rPr>
        <w:t xml:space="preserve">considering it encompass a variety of exchanges that don’t follow established </w:t>
      </w:r>
      <w:r w:rsidR="00864AB6">
        <w:rPr>
          <w:rFonts w:ascii="Times New Roman" w:hAnsi="Times New Roman" w:cs="Times New Roman"/>
          <w:sz w:val="24"/>
          <w:szCs w:val="24"/>
        </w:rPr>
        <w:lastRenderedPageBreak/>
        <w:t xml:space="preserve">protocols </w:t>
      </w:r>
      <w:sdt>
        <w:sdtPr>
          <w:rPr>
            <w:rFonts w:ascii="Times New Roman" w:hAnsi="Times New Roman" w:cs="Times New Roman"/>
            <w:sz w:val="24"/>
            <w:szCs w:val="24"/>
          </w:rPr>
          <w:id w:val="906421562"/>
          <w:citation/>
        </w:sdtPr>
        <w:sdtEndPr/>
        <w:sdtContent>
          <w:r w:rsidR="00864AB6">
            <w:rPr>
              <w:rFonts w:ascii="Times New Roman" w:hAnsi="Times New Roman" w:cs="Times New Roman"/>
              <w:sz w:val="24"/>
              <w:szCs w:val="24"/>
            </w:rPr>
            <w:fldChar w:fldCharType="begin"/>
          </w:r>
          <w:r w:rsidR="00D14615">
            <w:rPr>
              <w:rFonts w:ascii="Times New Roman" w:hAnsi="Times New Roman" w:cs="Times New Roman"/>
              <w:sz w:val="24"/>
              <w:szCs w:val="24"/>
            </w:rPr>
            <w:instrText xml:space="preserve">CITATION FAO6b \t  \l 1033 </w:instrText>
          </w:r>
          <w:r w:rsidR="00864AB6">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(FAO, 2016a)</w:t>
          </w:r>
          <w:r w:rsidR="00864AB6">
            <w:rPr>
              <w:rFonts w:ascii="Times New Roman" w:hAnsi="Times New Roman" w:cs="Times New Roman"/>
              <w:sz w:val="24"/>
              <w:szCs w:val="24"/>
            </w:rPr>
            <w:fldChar w:fldCharType="end"/>
          </w:r>
        </w:sdtContent>
      </w:sdt>
      <w:r w:rsidR="00040570" w:rsidRPr="00C45A81">
        <w:rPr>
          <w:rFonts w:ascii="Times New Roman" w:hAnsi="Times New Roman" w:cs="Times New Roman"/>
          <w:sz w:val="24"/>
          <w:szCs w:val="24"/>
        </w:rPr>
        <w:t>.</w:t>
      </w:r>
      <w:r w:rsidR="00930180" w:rsidRPr="00C45A81">
        <w:rPr>
          <w:rFonts w:ascii="Times New Roman" w:hAnsi="Times New Roman" w:cs="Times New Roman"/>
          <w:sz w:val="24"/>
          <w:szCs w:val="24"/>
        </w:rPr>
        <w:t xml:space="preserve"> </w:t>
      </w:r>
      <w:r w:rsidR="00486908" w:rsidRPr="00C45A81">
        <w:rPr>
          <w:rFonts w:ascii="Times New Roman" w:hAnsi="Times New Roman" w:cs="Times New Roman"/>
          <w:sz w:val="24"/>
          <w:szCs w:val="24"/>
        </w:rPr>
        <w:t>When a household experience</w:t>
      </w:r>
      <w:r w:rsidR="00B872A1" w:rsidRPr="00C45A81">
        <w:rPr>
          <w:rFonts w:ascii="Times New Roman" w:hAnsi="Times New Roman" w:cs="Times New Roman"/>
          <w:sz w:val="24"/>
          <w:szCs w:val="24"/>
        </w:rPr>
        <w:t>s</w:t>
      </w:r>
      <w:r w:rsidR="00486908" w:rsidRPr="00C45A81">
        <w:rPr>
          <w:rFonts w:ascii="Times New Roman" w:hAnsi="Times New Roman" w:cs="Times New Roman"/>
          <w:sz w:val="24"/>
          <w:szCs w:val="24"/>
        </w:rPr>
        <w:t xml:space="preserve"> shock, transfers, along with</w:t>
      </w:r>
      <w:r w:rsidR="00864AB6">
        <w:rPr>
          <w:rFonts w:ascii="Times New Roman" w:hAnsi="Times New Roman" w:cs="Times New Roman"/>
          <w:sz w:val="24"/>
          <w:szCs w:val="24"/>
        </w:rPr>
        <w:t xml:space="preserve"> revenues are typically triggered as a first line of defense.</w:t>
      </w:r>
    </w:p>
    <w:p w14:paraId="073AF868" w14:textId="661BF401" w:rsidR="00AB7B76" w:rsidRPr="00087071" w:rsidRDefault="002B5204" w:rsidP="00E3780E">
      <w:pPr>
        <w:pStyle w:val="Heading3"/>
        <w:numPr>
          <w:ilvl w:val="2"/>
          <w:numId w:val="28"/>
        </w:numPr>
        <w:spacing w:line="480" w:lineRule="auto"/>
        <w:jc w:val="both"/>
        <w:rPr>
          <w:rFonts w:ascii="Times New Roman" w:hAnsi="Times New Roman" w:cs="Times New Roman"/>
          <w:b/>
          <w:bCs/>
          <w:color w:val="auto"/>
        </w:rPr>
      </w:pPr>
      <w:r w:rsidRPr="00C45A81">
        <w:rPr>
          <w:rFonts w:ascii="Times New Roman" w:hAnsi="Times New Roman" w:cs="Times New Roman"/>
          <w:color w:val="auto"/>
        </w:rPr>
        <w:t xml:space="preserve"> </w:t>
      </w:r>
      <w:bookmarkStart w:id="81" w:name="_Toc101787211"/>
      <w:bookmarkStart w:id="82" w:name="_Toc113272427"/>
      <w:r w:rsidR="007F30A9" w:rsidRPr="00087071">
        <w:rPr>
          <w:rFonts w:ascii="Times New Roman" w:hAnsi="Times New Roman" w:cs="Times New Roman"/>
          <w:b/>
          <w:bCs/>
          <w:color w:val="auto"/>
        </w:rPr>
        <w:t>Adaptive Capacity (AC)</w:t>
      </w:r>
      <w:bookmarkEnd w:id="81"/>
      <w:bookmarkEnd w:id="82"/>
    </w:p>
    <w:p w14:paraId="0D907FEF" w14:textId="7AD8F4C8" w:rsidR="001D2A09" w:rsidRPr="00C45A81" w:rsidRDefault="000D51A8"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The term “Adaptive capacity” describes a household’s power to create alternative means of survival and adapt to a new environment.</w:t>
      </w:r>
      <w:r w:rsidR="007F30A9" w:rsidRPr="00C45A81">
        <w:rPr>
          <w:rFonts w:ascii="Times New Roman" w:hAnsi="Times New Roman" w:cs="Times New Roman"/>
          <w:sz w:val="24"/>
          <w:szCs w:val="24"/>
        </w:rPr>
        <w:t xml:space="preserve"> </w:t>
      </w:r>
      <w:r w:rsidR="00967814" w:rsidRPr="00C45A81">
        <w:rPr>
          <w:rFonts w:ascii="Times New Roman" w:hAnsi="Times New Roman" w:cs="Times New Roman"/>
          <w:sz w:val="24"/>
          <w:szCs w:val="24"/>
        </w:rPr>
        <w:t>T</w:t>
      </w:r>
      <w:r w:rsidR="007F30A9" w:rsidRPr="00C45A81">
        <w:rPr>
          <w:rFonts w:ascii="Times New Roman" w:hAnsi="Times New Roman" w:cs="Times New Roman"/>
          <w:sz w:val="24"/>
          <w:szCs w:val="24"/>
        </w:rPr>
        <w:t>he new means of survival may</w:t>
      </w:r>
      <w:r w:rsidR="00967814" w:rsidRPr="00C45A81">
        <w:rPr>
          <w:rFonts w:ascii="Times New Roman" w:hAnsi="Times New Roman" w:cs="Times New Roman"/>
          <w:sz w:val="24"/>
          <w:szCs w:val="24"/>
        </w:rPr>
        <w:t xml:space="preserve"> include</w:t>
      </w:r>
      <w:r w:rsidR="007F30A9" w:rsidRPr="00C45A81">
        <w:rPr>
          <w:rFonts w:ascii="Times New Roman" w:hAnsi="Times New Roman" w:cs="Times New Roman"/>
          <w:sz w:val="24"/>
          <w:szCs w:val="24"/>
        </w:rPr>
        <w:t xml:space="preserve"> having streams of income which will help counter the effect of shock in a household</w:t>
      </w:r>
      <w:bookmarkStart w:id="83" w:name="_Hlk76804117"/>
      <w:sdt>
        <w:sdtPr>
          <w:rPr>
            <w:rFonts w:ascii="Times New Roman" w:hAnsi="Times New Roman" w:cs="Times New Roman"/>
            <w:sz w:val="24"/>
            <w:szCs w:val="24"/>
          </w:rPr>
          <w:id w:val="-491488833"/>
          <w:citation/>
        </w:sdtPr>
        <w:sdtEndPr/>
        <w:sdtContent>
          <w:r w:rsidR="007F30A9" w:rsidRPr="00C45A81">
            <w:rPr>
              <w:rFonts w:ascii="Times New Roman" w:hAnsi="Times New Roman" w:cs="Times New Roman"/>
              <w:sz w:val="24"/>
              <w:szCs w:val="24"/>
            </w:rPr>
            <w:fldChar w:fldCharType="begin"/>
          </w:r>
          <w:r w:rsidR="007F30A9" w:rsidRPr="00C45A81">
            <w:rPr>
              <w:rFonts w:ascii="Times New Roman" w:hAnsi="Times New Roman" w:cs="Times New Roman"/>
              <w:sz w:val="24"/>
              <w:szCs w:val="24"/>
            </w:rPr>
            <w:instrText xml:space="preserve"> CITATION MdE16 \l 1033 </w:instrText>
          </w:r>
          <w:r w:rsidR="007F30A9" w:rsidRPr="00C45A81">
            <w:rPr>
              <w:rFonts w:ascii="Times New Roman" w:hAnsi="Times New Roman" w:cs="Times New Roman"/>
              <w:sz w:val="24"/>
              <w:szCs w:val="24"/>
            </w:rPr>
            <w:fldChar w:fldCharType="separate"/>
          </w:r>
          <w:r w:rsidR="0004050A">
            <w:rPr>
              <w:rFonts w:ascii="Times New Roman" w:hAnsi="Times New Roman" w:cs="Times New Roman"/>
              <w:noProof/>
              <w:sz w:val="24"/>
              <w:szCs w:val="24"/>
            </w:rPr>
            <w:t xml:space="preserve"> </w:t>
          </w:r>
          <w:r w:rsidR="0004050A" w:rsidRPr="0004050A">
            <w:rPr>
              <w:rFonts w:ascii="Times New Roman" w:hAnsi="Times New Roman" w:cs="Times New Roman"/>
              <w:noProof/>
              <w:sz w:val="24"/>
              <w:szCs w:val="24"/>
            </w:rPr>
            <w:t>(d'Errico &amp; Giuseppe, 2016)</w:t>
          </w:r>
          <w:r w:rsidR="007F30A9" w:rsidRPr="00C45A81">
            <w:rPr>
              <w:rFonts w:ascii="Times New Roman" w:hAnsi="Times New Roman" w:cs="Times New Roman"/>
              <w:sz w:val="24"/>
              <w:szCs w:val="24"/>
            </w:rPr>
            <w:fldChar w:fldCharType="end"/>
          </w:r>
        </w:sdtContent>
      </w:sdt>
      <w:bookmarkEnd w:id="83"/>
      <w:r w:rsidR="0070502F" w:rsidRPr="00C45A81">
        <w:rPr>
          <w:rFonts w:ascii="Times New Roman" w:hAnsi="Times New Roman" w:cs="Times New Roman"/>
          <w:sz w:val="24"/>
          <w:szCs w:val="24"/>
        </w:rPr>
        <w:t>. This includes crop diversification, income diversification, participation index</w:t>
      </w:r>
      <w:r w:rsidR="00B872A1" w:rsidRPr="00C45A81">
        <w:rPr>
          <w:rFonts w:ascii="Times New Roman" w:hAnsi="Times New Roman" w:cs="Times New Roman"/>
          <w:sz w:val="24"/>
          <w:szCs w:val="24"/>
        </w:rPr>
        <w:t>,</w:t>
      </w:r>
      <w:r w:rsidR="0070502F" w:rsidRPr="00C45A81">
        <w:rPr>
          <w:rFonts w:ascii="Times New Roman" w:hAnsi="Times New Roman" w:cs="Times New Roman"/>
          <w:sz w:val="24"/>
          <w:szCs w:val="24"/>
        </w:rPr>
        <w:t xml:space="preserve"> and education.</w:t>
      </w:r>
    </w:p>
    <w:p w14:paraId="7A1D5C98" w14:textId="11F485B0" w:rsidR="00D73C23" w:rsidRPr="00087071" w:rsidRDefault="002B5204" w:rsidP="00E3780E">
      <w:pPr>
        <w:pStyle w:val="Heading2"/>
        <w:numPr>
          <w:ilvl w:val="1"/>
          <w:numId w:val="28"/>
        </w:numPr>
        <w:spacing w:line="480" w:lineRule="auto"/>
        <w:jc w:val="both"/>
        <w:rPr>
          <w:rFonts w:ascii="Times New Roman" w:hAnsi="Times New Roman" w:cs="Times New Roman"/>
          <w:b/>
          <w:bCs/>
          <w:color w:val="auto"/>
          <w:sz w:val="24"/>
          <w:szCs w:val="24"/>
        </w:rPr>
      </w:pPr>
      <w:r w:rsidRPr="00C45A81">
        <w:rPr>
          <w:rFonts w:ascii="Times New Roman" w:hAnsi="Times New Roman" w:cs="Times New Roman"/>
          <w:color w:val="auto"/>
          <w:sz w:val="24"/>
          <w:szCs w:val="24"/>
        </w:rPr>
        <w:t xml:space="preserve"> </w:t>
      </w:r>
      <w:bookmarkStart w:id="84" w:name="_Toc101787212"/>
      <w:bookmarkStart w:id="85" w:name="_Toc113272428"/>
      <w:r w:rsidR="00D73C23" w:rsidRPr="00087071">
        <w:rPr>
          <w:rFonts w:ascii="Times New Roman" w:hAnsi="Times New Roman" w:cs="Times New Roman"/>
          <w:b/>
          <w:bCs/>
          <w:color w:val="auto"/>
          <w:sz w:val="24"/>
          <w:szCs w:val="24"/>
        </w:rPr>
        <w:t>Aggregation procedures for the household resilience attributes (pillars)</w:t>
      </w:r>
      <w:bookmarkEnd w:id="84"/>
      <w:bookmarkEnd w:id="85"/>
    </w:p>
    <w:p w14:paraId="5EAE79DA" w14:textId="10220C9E" w:rsidR="00AB7B76" w:rsidRPr="00645F18" w:rsidRDefault="00AB7B76" w:rsidP="00E3780E">
      <w:pPr>
        <w:pStyle w:val="Heading3"/>
        <w:numPr>
          <w:ilvl w:val="2"/>
          <w:numId w:val="28"/>
        </w:numPr>
        <w:spacing w:line="480" w:lineRule="auto"/>
        <w:jc w:val="both"/>
        <w:rPr>
          <w:rFonts w:ascii="Times New Roman" w:hAnsi="Times New Roman" w:cs="Times New Roman"/>
          <w:b/>
          <w:bCs/>
        </w:rPr>
      </w:pPr>
      <w:r w:rsidRPr="00C45A81">
        <w:rPr>
          <w:rFonts w:ascii="Times New Roman" w:hAnsi="Times New Roman" w:cs="Times New Roman"/>
          <w:color w:val="auto"/>
        </w:rPr>
        <w:t xml:space="preserve"> </w:t>
      </w:r>
      <w:bookmarkStart w:id="86" w:name="_Toc101787213"/>
      <w:bookmarkStart w:id="87" w:name="_Toc113272429"/>
      <w:r w:rsidR="00D73C23" w:rsidRPr="00645F18">
        <w:rPr>
          <w:rFonts w:ascii="Times New Roman" w:hAnsi="Times New Roman" w:cs="Times New Roman"/>
          <w:b/>
          <w:bCs/>
          <w:color w:val="auto"/>
        </w:rPr>
        <w:t xml:space="preserve">Factor </w:t>
      </w:r>
      <w:bookmarkEnd w:id="86"/>
      <w:r w:rsidR="0084534C">
        <w:rPr>
          <w:rFonts w:ascii="Times New Roman" w:hAnsi="Times New Roman" w:cs="Times New Roman"/>
          <w:b/>
          <w:bCs/>
          <w:color w:val="auto"/>
        </w:rPr>
        <w:t>Analysis</w:t>
      </w:r>
      <w:bookmarkEnd w:id="87"/>
    </w:p>
    <w:p w14:paraId="069CF528" w14:textId="3888E6C0" w:rsidR="00D73C23" w:rsidRPr="00C45A81" w:rsidRDefault="005E2382"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In many studies, factor analysis was used to combine related factors into “aggregate” components in order to create indicators of household resilience and community capital.</w:t>
      </w:r>
      <w:r w:rsidR="00D73C23" w:rsidRPr="00C45A81">
        <w:rPr>
          <w:rFonts w:ascii="Times New Roman" w:hAnsi="Times New Roman" w:cs="Times New Roman"/>
          <w:sz w:val="24"/>
          <w:szCs w:val="24"/>
        </w:rPr>
        <w:t xml:space="preserve"> </w:t>
      </w:r>
      <w:r w:rsidR="000D51A8">
        <w:rPr>
          <w:rFonts w:ascii="Times New Roman" w:hAnsi="Times New Roman" w:cs="Times New Roman"/>
          <w:sz w:val="24"/>
          <w:szCs w:val="24"/>
        </w:rPr>
        <w:t>Factor analysis aid finding trends in the responses across many queries.</w:t>
      </w:r>
      <w:r w:rsidR="00C14A51">
        <w:rPr>
          <w:rFonts w:ascii="Times New Roman" w:hAnsi="Times New Roman" w:cs="Times New Roman"/>
          <w:sz w:val="24"/>
          <w:szCs w:val="24"/>
        </w:rPr>
        <w:t xml:space="preserve"> This strategy aims to condense the enormous set of possibilities into a narrower set of fundamental parameters by establishing a gauge, or components such as resilience variables and social capital.</w:t>
      </w:r>
      <w:r w:rsidR="00D73C23" w:rsidRPr="00C45A81">
        <w:rPr>
          <w:rFonts w:ascii="Times New Roman" w:hAnsi="Times New Roman" w:cs="Times New Roman"/>
          <w:sz w:val="24"/>
          <w:szCs w:val="24"/>
        </w:rPr>
        <w:t xml:space="preserve">  </w:t>
      </w:r>
    </w:p>
    <w:p w14:paraId="4E75A645" w14:textId="0DF4389E" w:rsidR="00D73C23" w:rsidRPr="00C45A81" w:rsidRDefault="00CC3C3D"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When creating weights with factor analysis, these are the four key processes: (1) deciding on parameters; (2) identifying an initial set of variables; (3) obtaining a finalized subset of </w:t>
      </w:r>
      <w:r w:rsidR="00595C7C">
        <w:rPr>
          <w:rFonts w:ascii="Times New Roman" w:hAnsi="Times New Roman" w:cs="Times New Roman"/>
          <w:sz w:val="24"/>
          <w:szCs w:val="24"/>
        </w:rPr>
        <w:t>variables</w:t>
      </w:r>
      <w:r>
        <w:rPr>
          <w:rFonts w:ascii="Times New Roman" w:hAnsi="Times New Roman" w:cs="Times New Roman"/>
          <w:sz w:val="24"/>
          <w:szCs w:val="24"/>
        </w:rPr>
        <w:t xml:space="preserve"> by </w:t>
      </w:r>
      <w:r w:rsidR="00595C7C">
        <w:rPr>
          <w:rFonts w:ascii="Times New Roman" w:hAnsi="Times New Roman" w:cs="Times New Roman"/>
          <w:sz w:val="24"/>
          <w:szCs w:val="24"/>
        </w:rPr>
        <w:t>“rotation”; and (4)</w:t>
      </w:r>
      <w:r w:rsidR="00D73C23" w:rsidRPr="00C45A81">
        <w:rPr>
          <w:rFonts w:ascii="Times New Roman" w:hAnsi="Times New Roman" w:cs="Times New Roman"/>
          <w:sz w:val="24"/>
          <w:szCs w:val="24"/>
        </w:rPr>
        <w:t xml:space="preserve"> </w:t>
      </w:r>
      <w:r w:rsidR="00595C7C">
        <w:rPr>
          <w:rFonts w:ascii="Times New Roman" w:hAnsi="Times New Roman" w:cs="Times New Roman"/>
          <w:sz w:val="24"/>
          <w:szCs w:val="24"/>
        </w:rPr>
        <w:t xml:space="preserve">utilizing this additional analysis and creating scales depending on the results from step 3. </w:t>
      </w:r>
      <w:r w:rsidR="00D73C23" w:rsidRPr="00C45A81">
        <w:rPr>
          <w:rFonts w:ascii="Times New Roman" w:hAnsi="Times New Roman" w:cs="Times New Roman"/>
          <w:sz w:val="24"/>
          <w:szCs w:val="24"/>
        </w:rPr>
        <w:t xml:space="preserve">  </w:t>
      </w:r>
    </w:p>
    <w:p w14:paraId="67057197" w14:textId="7E680EBC" w:rsidR="00520B83" w:rsidRDefault="00595C7C"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Before choosing a variable to be examined, it is essential to effectively presume that </w:t>
      </w:r>
      <w:r w:rsidR="00520B83">
        <w:rPr>
          <w:rFonts w:ascii="Times New Roman" w:hAnsi="Times New Roman" w:cs="Times New Roman"/>
          <w:sz w:val="24"/>
          <w:szCs w:val="24"/>
        </w:rPr>
        <w:t xml:space="preserve">correlation among the parameters may be causal. Consequently, the parameters which will be evaluated should also exhibit a minimum acceptable correlation among most of the relevant parameters that will be used. </w:t>
      </w:r>
    </w:p>
    <w:p w14:paraId="12787B63" w14:textId="7AA79E8E" w:rsidR="00D73C23" w:rsidRPr="00C45A81" w:rsidRDefault="00520B83"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There seem to be various methods for determining if a group of parameters in a correlation matrix is appropriate for analysis,</w:t>
      </w:r>
      <w:r w:rsidR="00BA3AB5">
        <w:rPr>
          <w:rFonts w:ascii="Times New Roman" w:hAnsi="Times New Roman" w:cs="Times New Roman"/>
          <w:sz w:val="24"/>
          <w:szCs w:val="24"/>
        </w:rPr>
        <w:t xml:space="preserve"> </w:t>
      </w:r>
      <w:r>
        <w:rPr>
          <w:rFonts w:ascii="Times New Roman" w:hAnsi="Times New Roman" w:cs="Times New Roman"/>
          <w:sz w:val="24"/>
          <w:szCs w:val="24"/>
        </w:rPr>
        <w:t xml:space="preserve">in such evaluation, </w:t>
      </w:r>
      <w:r w:rsidR="00BA3AB5">
        <w:rPr>
          <w:rFonts w:ascii="Times New Roman" w:hAnsi="Times New Roman" w:cs="Times New Roman"/>
          <w:sz w:val="24"/>
          <w:szCs w:val="24"/>
        </w:rPr>
        <w:t>K</w:t>
      </w:r>
      <w:r w:rsidR="00437F98">
        <w:rPr>
          <w:rFonts w:ascii="Times New Roman" w:hAnsi="Times New Roman" w:cs="Times New Roman"/>
          <w:sz w:val="24"/>
          <w:szCs w:val="24"/>
        </w:rPr>
        <w:t>aiser-Meyer-Olkin (KMO)</w:t>
      </w:r>
      <w:r w:rsidR="00BA3AB5">
        <w:rPr>
          <w:rFonts w:ascii="Times New Roman" w:hAnsi="Times New Roman" w:cs="Times New Roman"/>
          <w:sz w:val="24"/>
          <w:szCs w:val="24"/>
        </w:rPr>
        <w:t xml:space="preserve"> statistics were applied which was between 0 and 1. </w:t>
      </w:r>
      <w:r w:rsidR="00437F98">
        <w:rPr>
          <w:rFonts w:ascii="Times New Roman" w:hAnsi="Times New Roman" w:cs="Times New Roman"/>
          <w:sz w:val="24"/>
          <w:szCs w:val="24"/>
        </w:rPr>
        <w:t>Kaiser Meyer Olkin</w:t>
      </w:r>
      <w:r w:rsidR="00BA3AB5">
        <w:rPr>
          <w:rFonts w:ascii="Times New Roman" w:hAnsi="Times New Roman" w:cs="Times New Roman"/>
          <w:sz w:val="24"/>
          <w:szCs w:val="24"/>
        </w:rPr>
        <w:t xml:space="preserve"> is suitable for evaluation if it is above 0.7.</w:t>
      </w:r>
    </w:p>
    <w:p w14:paraId="33224208" w14:textId="1113A159" w:rsidR="00D73C23" w:rsidRPr="00C45A81" w:rsidRDefault="00BA3AB5"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To derive parameters, two choices are required. First, a choice must be taken as to which of several techniques for generating the components should be used</w:t>
      </w:r>
      <w:sdt>
        <w:sdtPr>
          <w:rPr>
            <w:rFonts w:ascii="Times New Roman" w:hAnsi="Times New Roman" w:cs="Times New Roman"/>
            <w:sz w:val="24"/>
            <w:szCs w:val="24"/>
          </w:rPr>
          <w:id w:val="-2129378506"/>
          <w:citation/>
        </w:sdtPr>
        <w:sdtEndPr/>
        <w:sdtContent>
          <w:r w:rsidR="00272A8B" w:rsidRPr="00C45A81">
            <w:rPr>
              <w:rFonts w:ascii="Times New Roman" w:hAnsi="Times New Roman" w:cs="Times New Roman"/>
              <w:sz w:val="24"/>
              <w:szCs w:val="24"/>
            </w:rPr>
            <w:fldChar w:fldCharType="begin"/>
          </w:r>
          <w:r w:rsidR="000E6327">
            <w:rPr>
              <w:rFonts w:ascii="Times New Roman" w:hAnsi="Times New Roman" w:cs="Times New Roman"/>
              <w:sz w:val="24"/>
              <w:szCs w:val="24"/>
            </w:rPr>
            <w:instrText xml:space="preserve">CITATION Kim78 \l 1033 </w:instrText>
          </w:r>
          <w:r w:rsidR="00272A8B" w:rsidRPr="00C45A81">
            <w:rPr>
              <w:rFonts w:ascii="Times New Roman" w:hAnsi="Times New Roman" w:cs="Times New Roman"/>
              <w:sz w:val="24"/>
              <w:szCs w:val="24"/>
            </w:rPr>
            <w:fldChar w:fldCharType="separate"/>
          </w:r>
          <w:r w:rsidR="0004050A">
            <w:rPr>
              <w:rFonts w:ascii="Times New Roman" w:hAnsi="Times New Roman" w:cs="Times New Roman"/>
              <w:noProof/>
              <w:sz w:val="24"/>
              <w:szCs w:val="24"/>
            </w:rPr>
            <w:t xml:space="preserve"> </w:t>
          </w:r>
          <w:r w:rsidR="0004050A" w:rsidRPr="0004050A">
            <w:rPr>
              <w:rFonts w:ascii="Times New Roman" w:hAnsi="Times New Roman" w:cs="Times New Roman"/>
              <w:noProof/>
              <w:sz w:val="24"/>
              <w:szCs w:val="24"/>
            </w:rPr>
            <w:t>(Kim &amp; Mueller, 1978)</w:t>
          </w:r>
          <w:r w:rsidR="00272A8B" w:rsidRPr="00C45A81">
            <w:rPr>
              <w:rFonts w:ascii="Times New Roman" w:hAnsi="Times New Roman" w:cs="Times New Roman"/>
              <w:sz w:val="24"/>
              <w:szCs w:val="24"/>
            </w:rPr>
            <w:fldChar w:fldCharType="end"/>
          </w:r>
        </w:sdtContent>
      </w:sdt>
      <w:r w:rsidR="00D73C23" w:rsidRPr="00C45A81">
        <w:rPr>
          <w:rFonts w:ascii="Times New Roman" w:hAnsi="Times New Roman" w:cs="Times New Roman"/>
          <w:sz w:val="24"/>
          <w:szCs w:val="24"/>
        </w:rPr>
        <w:t xml:space="preserve">. </w:t>
      </w:r>
      <w:r>
        <w:rPr>
          <w:rFonts w:ascii="Times New Roman" w:hAnsi="Times New Roman" w:cs="Times New Roman"/>
          <w:sz w:val="24"/>
          <w:szCs w:val="24"/>
        </w:rPr>
        <w:t>Second, a choice will be taken regarding the number of elements to be extracted,</w:t>
      </w:r>
      <w:r w:rsidR="00272A8B" w:rsidRPr="00C45A81">
        <w:rPr>
          <w:rFonts w:ascii="Times New Roman" w:hAnsi="Times New Roman" w:cs="Times New Roman"/>
          <w:sz w:val="24"/>
          <w:szCs w:val="24"/>
        </w:rPr>
        <w:t xml:space="preserve"> </w:t>
      </w:r>
      <w:r w:rsidR="00863499">
        <w:rPr>
          <w:rFonts w:ascii="Times New Roman" w:hAnsi="Times New Roman" w:cs="Times New Roman"/>
          <w:sz w:val="24"/>
          <w:szCs w:val="24"/>
        </w:rPr>
        <w:t xml:space="preserve">so that it is clear which parameters go with the components as well as to make the factors easier to read. </w:t>
      </w:r>
      <w:r w:rsidR="005263A7">
        <w:rPr>
          <w:rFonts w:ascii="Times New Roman" w:hAnsi="Times New Roman" w:cs="Times New Roman"/>
          <w:sz w:val="24"/>
          <w:szCs w:val="24"/>
        </w:rPr>
        <w:t xml:space="preserve">We have several techniques for rotating parameters such as varimax, equa-max, and quart-max among others </w:t>
      </w:r>
      <w:r w:rsidR="00272A8B" w:rsidRPr="00C45A81">
        <w:rPr>
          <w:rFonts w:ascii="Times New Roman" w:hAnsi="Times New Roman" w:cs="Times New Roman"/>
          <w:sz w:val="24"/>
          <w:szCs w:val="24"/>
        </w:rPr>
        <w:t xml:space="preserve"> </w:t>
      </w:r>
      <w:sdt>
        <w:sdtPr>
          <w:rPr>
            <w:rFonts w:ascii="Times New Roman" w:hAnsi="Times New Roman" w:cs="Times New Roman"/>
            <w:sz w:val="24"/>
            <w:szCs w:val="24"/>
          </w:rPr>
          <w:id w:val="-979532748"/>
          <w:citation/>
        </w:sdtPr>
        <w:sdtEndPr/>
        <w:sdtContent>
          <w:r w:rsidR="00272A8B" w:rsidRPr="00C45A81">
            <w:rPr>
              <w:rFonts w:ascii="Times New Roman" w:hAnsi="Times New Roman" w:cs="Times New Roman"/>
              <w:sz w:val="24"/>
              <w:szCs w:val="24"/>
            </w:rPr>
            <w:fldChar w:fldCharType="begin"/>
          </w:r>
          <w:r w:rsidR="000E6327">
            <w:rPr>
              <w:rFonts w:ascii="Times New Roman" w:hAnsi="Times New Roman" w:cs="Times New Roman"/>
              <w:sz w:val="24"/>
              <w:szCs w:val="24"/>
            </w:rPr>
            <w:instrText xml:space="preserve">CITATION Kim78 \l 1033 </w:instrText>
          </w:r>
          <w:r w:rsidR="00272A8B"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(Kim &amp; Mueller, 1978)</w:t>
          </w:r>
          <w:r w:rsidR="00272A8B" w:rsidRPr="00C45A81">
            <w:rPr>
              <w:rFonts w:ascii="Times New Roman" w:hAnsi="Times New Roman" w:cs="Times New Roman"/>
              <w:sz w:val="24"/>
              <w:szCs w:val="24"/>
            </w:rPr>
            <w:fldChar w:fldCharType="end"/>
          </w:r>
        </w:sdtContent>
      </w:sdt>
      <w:r w:rsidR="005263A7">
        <w:rPr>
          <w:rFonts w:ascii="Times New Roman" w:hAnsi="Times New Roman" w:cs="Times New Roman"/>
          <w:sz w:val="24"/>
          <w:szCs w:val="24"/>
        </w:rPr>
        <w:t>. One of the greatest utilized techniques is the varimax method which aims to decrease the quantity of parameters with a higher density on a component and the factors’ capacity to be interpreted is improved by this rotation</w:t>
      </w:r>
      <w:r w:rsidR="003747C6" w:rsidRPr="00C45A81">
        <w:rPr>
          <w:rFonts w:ascii="Times New Roman" w:hAnsi="Times New Roman" w:cs="Times New Roman"/>
          <w:sz w:val="24"/>
          <w:szCs w:val="24"/>
        </w:rPr>
        <w:t xml:space="preserve"> </w:t>
      </w:r>
      <w:sdt>
        <w:sdtPr>
          <w:rPr>
            <w:rFonts w:ascii="Times New Roman" w:hAnsi="Times New Roman" w:cs="Times New Roman"/>
            <w:sz w:val="24"/>
            <w:szCs w:val="24"/>
          </w:rPr>
          <w:id w:val="1177161484"/>
          <w:citation/>
        </w:sdtPr>
        <w:sdtEndPr/>
        <w:sdtContent>
          <w:r w:rsidR="003747C6" w:rsidRPr="00C45A81">
            <w:rPr>
              <w:rFonts w:ascii="Times New Roman" w:hAnsi="Times New Roman" w:cs="Times New Roman"/>
              <w:sz w:val="24"/>
              <w:szCs w:val="24"/>
            </w:rPr>
            <w:fldChar w:fldCharType="begin"/>
          </w:r>
          <w:r w:rsidR="003747C6" w:rsidRPr="00C45A81">
            <w:rPr>
              <w:rFonts w:ascii="Times New Roman" w:hAnsi="Times New Roman" w:cs="Times New Roman"/>
              <w:sz w:val="24"/>
              <w:szCs w:val="24"/>
            </w:rPr>
            <w:instrText xml:space="preserve"> CITATION Uto97 \l 1033 </w:instrText>
          </w:r>
          <w:r w:rsidR="003747C6" w:rsidRPr="00C45A81">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(Utomo, 1997)</w:t>
          </w:r>
          <w:r w:rsidR="003747C6" w:rsidRPr="00C45A81">
            <w:rPr>
              <w:rFonts w:ascii="Times New Roman" w:hAnsi="Times New Roman" w:cs="Times New Roman"/>
              <w:sz w:val="24"/>
              <w:szCs w:val="24"/>
            </w:rPr>
            <w:fldChar w:fldCharType="end"/>
          </w:r>
        </w:sdtContent>
      </w:sdt>
      <w:r w:rsidR="00D73C23" w:rsidRPr="00C45A81">
        <w:rPr>
          <w:rFonts w:ascii="Times New Roman" w:hAnsi="Times New Roman" w:cs="Times New Roman"/>
          <w:sz w:val="24"/>
          <w:szCs w:val="24"/>
        </w:rPr>
        <w:t xml:space="preserve">.  </w:t>
      </w:r>
      <w:r w:rsidR="00487076">
        <w:rPr>
          <w:rFonts w:ascii="Times New Roman" w:hAnsi="Times New Roman" w:cs="Times New Roman"/>
          <w:sz w:val="24"/>
          <w:szCs w:val="24"/>
        </w:rPr>
        <w:t xml:space="preserve">The varimax approach, which reduces all parameters with the quarmax method that lowers the parameters are combined to create the equamax method. </w:t>
      </w:r>
    </w:p>
    <w:p w14:paraId="0A5784A9" w14:textId="669AD5AC" w:rsidR="00645232" w:rsidRDefault="00C50D43"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which factor account for the disparity, communality is tested. The scale for communality is 0 to 1.</w:t>
      </w:r>
      <w:r w:rsidR="00A940C6">
        <w:rPr>
          <w:rFonts w:ascii="Times New Roman" w:hAnsi="Times New Roman" w:cs="Times New Roman"/>
          <w:sz w:val="24"/>
          <w:szCs w:val="24"/>
        </w:rPr>
        <w:t xml:space="preserve"> The set of chosen components which best explains the variance for that parameter has to have a larger amount, while low communality indicates that the chosen factors do not adequately account for the variance for that parameters. Generally speaking, dropping parameters with low communalities are preferable.</w:t>
      </w:r>
      <w:r w:rsidR="00645232">
        <w:rPr>
          <w:rFonts w:ascii="Times New Roman" w:hAnsi="Times New Roman" w:cs="Times New Roman"/>
          <w:sz w:val="24"/>
          <w:szCs w:val="24"/>
        </w:rPr>
        <w:t xml:space="preserve"> A reliable scale is said to be used when individuals on two distinct instances arrive at the same scale score.</w:t>
      </w:r>
    </w:p>
    <w:p w14:paraId="093BB7C4" w14:textId="04A34DE5" w:rsidR="00D73C23" w:rsidRPr="00C45A81" w:rsidRDefault="00D73C23"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 </w:t>
      </w:r>
    </w:p>
    <w:p w14:paraId="32EF2E0D" w14:textId="5AA0EF22" w:rsidR="00B55C7A" w:rsidRPr="005C4B57" w:rsidRDefault="001915B0" w:rsidP="00692317">
      <w:pPr>
        <w:pStyle w:val="Heading1"/>
        <w:numPr>
          <w:ilvl w:val="0"/>
          <w:numId w:val="0"/>
        </w:numPr>
        <w:spacing w:line="480" w:lineRule="auto"/>
        <w:jc w:val="center"/>
        <w:rPr>
          <w:rFonts w:ascii="Times New Roman" w:hAnsi="Times New Roman" w:cs="Times New Roman"/>
          <w:b/>
          <w:bCs/>
          <w:color w:val="auto"/>
        </w:rPr>
      </w:pPr>
      <w:bookmarkStart w:id="88" w:name="_Toc101787214"/>
      <w:bookmarkStart w:id="89" w:name="_Toc103603363"/>
      <w:bookmarkStart w:id="90" w:name="_Toc105405269"/>
      <w:bookmarkStart w:id="91" w:name="_Toc113272430"/>
      <w:bookmarkStart w:id="92" w:name="_Hlk92464794"/>
      <w:r>
        <w:rPr>
          <w:rFonts w:ascii="Times New Roman" w:hAnsi="Times New Roman" w:cs="Times New Roman"/>
          <w:b/>
          <w:bCs/>
          <w:color w:val="auto"/>
        </w:rPr>
        <w:lastRenderedPageBreak/>
        <w:t>CHAPTER</w:t>
      </w:r>
      <w:r w:rsidR="003769D1" w:rsidRPr="005C4B57">
        <w:rPr>
          <w:rFonts w:ascii="Times New Roman" w:hAnsi="Times New Roman" w:cs="Times New Roman"/>
          <w:b/>
          <w:bCs/>
          <w:color w:val="auto"/>
        </w:rPr>
        <w:t xml:space="preserve"> </w:t>
      </w:r>
      <w:r w:rsidR="00B55C7A" w:rsidRPr="005C4B57">
        <w:rPr>
          <w:rFonts w:ascii="Times New Roman" w:hAnsi="Times New Roman" w:cs="Times New Roman"/>
          <w:b/>
          <w:bCs/>
          <w:color w:val="auto"/>
        </w:rPr>
        <w:t>THREE</w:t>
      </w:r>
      <w:bookmarkEnd w:id="88"/>
      <w:bookmarkEnd w:id="89"/>
      <w:bookmarkEnd w:id="90"/>
      <w:bookmarkEnd w:id="91"/>
    </w:p>
    <w:p w14:paraId="01D6A74E" w14:textId="77777777" w:rsidR="00823261" w:rsidRPr="005C4B57" w:rsidRDefault="008B7902" w:rsidP="00692317">
      <w:pPr>
        <w:pStyle w:val="Heading1"/>
        <w:numPr>
          <w:ilvl w:val="0"/>
          <w:numId w:val="0"/>
        </w:numPr>
        <w:spacing w:line="480" w:lineRule="auto"/>
        <w:jc w:val="center"/>
        <w:rPr>
          <w:rFonts w:ascii="Times New Roman" w:hAnsi="Times New Roman" w:cs="Times New Roman"/>
          <w:b/>
          <w:bCs/>
          <w:color w:val="auto"/>
          <w:sz w:val="28"/>
          <w:szCs w:val="28"/>
        </w:rPr>
      </w:pPr>
      <w:bookmarkStart w:id="93" w:name="_Toc101787215"/>
      <w:bookmarkStart w:id="94" w:name="_Toc103603364"/>
      <w:bookmarkStart w:id="95" w:name="_Toc105405270"/>
      <w:bookmarkStart w:id="96" w:name="_Toc113272431"/>
      <w:r w:rsidRPr="005C4B57">
        <w:rPr>
          <w:rFonts w:ascii="Times New Roman" w:hAnsi="Times New Roman" w:cs="Times New Roman"/>
          <w:b/>
          <w:bCs/>
          <w:color w:val="auto"/>
          <w:sz w:val="28"/>
          <w:szCs w:val="28"/>
        </w:rPr>
        <w:t>METHODOLOGY</w:t>
      </w:r>
      <w:bookmarkEnd w:id="93"/>
      <w:bookmarkEnd w:id="94"/>
      <w:bookmarkEnd w:id="95"/>
      <w:bookmarkEnd w:id="96"/>
    </w:p>
    <w:p w14:paraId="202C3250" w14:textId="1EFBB788" w:rsidR="00DA2BEE" w:rsidRPr="005C4B57" w:rsidRDefault="00B67E0E" w:rsidP="00692317">
      <w:pPr>
        <w:pStyle w:val="Heading2"/>
        <w:numPr>
          <w:ilvl w:val="1"/>
          <w:numId w:val="11"/>
        </w:numPr>
        <w:spacing w:line="480" w:lineRule="auto"/>
        <w:jc w:val="both"/>
        <w:rPr>
          <w:rFonts w:ascii="Times New Roman" w:hAnsi="Times New Roman" w:cs="Times New Roman"/>
          <w:b/>
          <w:bCs/>
          <w:color w:val="auto"/>
          <w:sz w:val="24"/>
          <w:szCs w:val="24"/>
        </w:rPr>
      </w:pPr>
      <w:bookmarkStart w:id="97" w:name="_Toc101787216"/>
      <w:bookmarkStart w:id="98" w:name="_Toc113272432"/>
      <w:bookmarkEnd w:id="92"/>
      <w:r w:rsidRPr="005C4B57">
        <w:rPr>
          <w:rFonts w:ascii="Times New Roman" w:hAnsi="Times New Roman" w:cs="Times New Roman"/>
          <w:b/>
          <w:bCs/>
          <w:color w:val="auto"/>
          <w:sz w:val="24"/>
          <w:szCs w:val="24"/>
        </w:rPr>
        <w:t>The Study Area</w:t>
      </w:r>
      <w:bookmarkEnd w:id="97"/>
      <w:bookmarkEnd w:id="98"/>
    </w:p>
    <w:p w14:paraId="38593E6C" w14:textId="6090702C" w:rsidR="00771981" w:rsidRPr="00C45A81" w:rsidRDefault="00771981" w:rsidP="00692317">
      <w:pPr>
        <w:spacing w:line="480" w:lineRule="auto"/>
        <w:jc w:val="both"/>
        <w:rPr>
          <w:rFonts w:ascii="Times New Roman" w:hAnsi="Times New Roman" w:cs="Times New Roman"/>
          <w:b/>
          <w:bCs/>
          <w:sz w:val="24"/>
          <w:szCs w:val="24"/>
        </w:rPr>
      </w:pPr>
      <w:r w:rsidRPr="00C45A81">
        <w:rPr>
          <w:rFonts w:ascii="Times New Roman" w:hAnsi="Times New Roman" w:cs="Times New Roman"/>
          <w:b/>
          <w:bCs/>
          <w:noProof/>
          <w:sz w:val="24"/>
          <w:szCs w:val="24"/>
        </w:rPr>
        <w:drawing>
          <wp:inline distT="0" distB="0" distL="0" distR="0" wp14:anchorId="6B2C4B82" wp14:editId="75E5CF02">
            <wp:extent cx="5943600" cy="469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p of Nigeria.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690110"/>
                    </a:xfrm>
                    <a:prstGeom prst="rect">
                      <a:avLst/>
                    </a:prstGeom>
                  </pic:spPr>
                </pic:pic>
              </a:graphicData>
            </a:graphic>
          </wp:inline>
        </w:drawing>
      </w:r>
    </w:p>
    <w:p w14:paraId="590FB23C" w14:textId="77777777" w:rsidR="00337F03" w:rsidRPr="00C45A81" w:rsidRDefault="004D1EEF" w:rsidP="00692317">
      <w:pPr>
        <w:spacing w:line="480" w:lineRule="auto"/>
        <w:jc w:val="both"/>
        <w:rPr>
          <w:rFonts w:ascii="Times New Roman" w:hAnsi="Times New Roman" w:cs="Times New Roman"/>
          <w:sz w:val="24"/>
          <w:szCs w:val="24"/>
        </w:rPr>
      </w:pPr>
      <w:r w:rsidRPr="00C45A81">
        <w:rPr>
          <w:rFonts w:ascii="Times New Roman" w:hAnsi="Times New Roman" w:cs="Times New Roman"/>
          <w:b/>
          <w:bCs/>
          <w:sz w:val="24"/>
          <w:szCs w:val="24"/>
        </w:rPr>
        <w:t>Figure 3: Map of Nigeria</w:t>
      </w:r>
    </w:p>
    <w:p w14:paraId="6A925CC6" w14:textId="5CF15C1D" w:rsidR="00451CDE" w:rsidRPr="00C45A81" w:rsidRDefault="00774404"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took place in Nigeria</w:t>
      </w:r>
      <w:r w:rsidR="00332E17">
        <w:rPr>
          <w:rFonts w:ascii="Times New Roman" w:hAnsi="Times New Roman" w:cs="Times New Roman"/>
          <w:sz w:val="24"/>
          <w:szCs w:val="24"/>
        </w:rPr>
        <w:t xml:space="preserve">. </w:t>
      </w:r>
      <w:r>
        <w:rPr>
          <w:rFonts w:ascii="Times New Roman" w:hAnsi="Times New Roman" w:cs="Times New Roman"/>
          <w:sz w:val="24"/>
          <w:szCs w:val="24"/>
        </w:rPr>
        <w:t>Nigeria</w:t>
      </w:r>
      <w:r w:rsidR="00332E17">
        <w:rPr>
          <w:rFonts w:ascii="Times New Roman" w:hAnsi="Times New Roman" w:cs="Times New Roman"/>
          <w:sz w:val="24"/>
          <w:szCs w:val="24"/>
        </w:rPr>
        <w:t xml:space="preserve">, a nation in West Africa which shares borders with Benin to the west, Cameroon to the east, Niger to the north and chad to the northeast. </w:t>
      </w:r>
      <w:r w:rsidR="000454B6">
        <w:rPr>
          <w:rFonts w:ascii="Times New Roman" w:hAnsi="Times New Roman" w:cs="Times New Roman"/>
          <w:sz w:val="24"/>
          <w:szCs w:val="24"/>
        </w:rPr>
        <w:t xml:space="preserve">Comprising of about 211 million residents, and a land area of 923,769 square kilometer, it consists of 36states in addition to Abuja, the country’s federal capital. </w:t>
      </w:r>
      <w:r w:rsidR="007D7608" w:rsidRPr="00C45A81">
        <w:rPr>
          <w:rFonts w:ascii="Times New Roman" w:hAnsi="Times New Roman" w:cs="Times New Roman"/>
          <w:sz w:val="24"/>
          <w:szCs w:val="24"/>
        </w:rPr>
        <w:t xml:space="preserve"> Nigeria is </w:t>
      </w:r>
      <w:r w:rsidR="00EB0637" w:rsidRPr="00C45A81">
        <w:rPr>
          <w:rFonts w:ascii="Times New Roman" w:hAnsi="Times New Roman" w:cs="Times New Roman"/>
          <w:sz w:val="24"/>
          <w:szCs w:val="24"/>
        </w:rPr>
        <w:t>situated</w:t>
      </w:r>
      <w:r w:rsidR="007D7608" w:rsidRPr="00C45A81">
        <w:rPr>
          <w:rFonts w:ascii="Times New Roman" w:hAnsi="Times New Roman" w:cs="Times New Roman"/>
          <w:sz w:val="24"/>
          <w:szCs w:val="24"/>
        </w:rPr>
        <w:t xml:space="preserve"> in the tropics, with a humid and wet environment throughout the year.</w:t>
      </w:r>
      <w:r w:rsidR="00EB0637" w:rsidRPr="00C45A81">
        <w:rPr>
          <w:rFonts w:ascii="Times New Roman" w:hAnsi="Times New Roman" w:cs="Times New Roman"/>
          <w:sz w:val="24"/>
          <w:szCs w:val="24"/>
        </w:rPr>
        <w:t xml:space="preserve"> Nigeria is influenced by four </w:t>
      </w:r>
      <w:r w:rsidR="00EB0637" w:rsidRPr="00C45A81">
        <w:rPr>
          <w:rFonts w:ascii="Times New Roman" w:hAnsi="Times New Roman" w:cs="Times New Roman"/>
          <w:sz w:val="24"/>
          <w:szCs w:val="24"/>
        </w:rPr>
        <w:lastRenderedPageBreak/>
        <w:t>distinct climate zones, which are arranged in a descending order from south to north</w:t>
      </w:r>
      <w:r w:rsidR="009A53D1">
        <w:rPr>
          <w:rFonts w:ascii="Times New Roman" w:hAnsi="Times New Roman" w:cs="Times New Roman"/>
          <w:sz w:val="24"/>
          <w:szCs w:val="24"/>
        </w:rPr>
        <w:t xml:space="preserve"> </w:t>
      </w:r>
      <w:r w:rsidR="009A53D1" w:rsidRPr="00C45A81">
        <w:rPr>
          <w:rFonts w:ascii="Times New Roman" w:hAnsi="Times New Roman" w:cs="Times New Roman"/>
          <w:sz w:val="24"/>
          <w:szCs w:val="24"/>
        </w:rPr>
        <w:t xml:space="preserve">(National Bureau of Statistics, 2021).  </w:t>
      </w:r>
    </w:p>
    <w:p w14:paraId="111309A3" w14:textId="72CF4EA0" w:rsidR="00B602D1" w:rsidRPr="005C4B57" w:rsidRDefault="000746B3" w:rsidP="00692317">
      <w:pPr>
        <w:pStyle w:val="Heading2"/>
        <w:numPr>
          <w:ilvl w:val="1"/>
          <w:numId w:val="14"/>
        </w:numPr>
        <w:spacing w:line="480" w:lineRule="auto"/>
        <w:jc w:val="both"/>
        <w:rPr>
          <w:rFonts w:ascii="Times New Roman" w:hAnsi="Times New Roman" w:cs="Times New Roman"/>
          <w:b/>
          <w:bCs/>
          <w:color w:val="auto"/>
          <w:sz w:val="24"/>
          <w:szCs w:val="24"/>
        </w:rPr>
      </w:pPr>
      <w:bookmarkStart w:id="99" w:name="_Toc101787217"/>
      <w:bookmarkStart w:id="100" w:name="_Toc113272433"/>
      <w:r w:rsidRPr="005C4B57">
        <w:rPr>
          <w:rFonts w:ascii="Times New Roman" w:hAnsi="Times New Roman" w:cs="Times New Roman"/>
          <w:b/>
          <w:bCs/>
          <w:color w:val="auto"/>
          <w:sz w:val="24"/>
          <w:szCs w:val="24"/>
        </w:rPr>
        <w:t>Method of Data collection</w:t>
      </w:r>
      <w:bookmarkEnd w:id="99"/>
      <w:bookmarkEnd w:id="100"/>
      <w:r w:rsidRPr="005C4B57">
        <w:rPr>
          <w:rFonts w:ascii="Times New Roman" w:hAnsi="Times New Roman" w:cs="Times New Roman"/>
          <w:b/>
          <w:bCs/>
          <w:color w:val="auto"/>
          <w:sz w:val="24"/>
          <w:szCs w:val="24"/>
        </w:rPr>
        <w:t xml:space="preserve">  </w:t>
      </w:r>
    </w:p>
    <w:p w14:paraId="0574DD8E" w14:textId="251C000C" w:rsidR="00B67E0E" w:rsidRPr="00C45A81" w:rsidRDefault="005E6B47"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Nigeria Living Standards Survey (NLSS) for 2018/2019 data w</w:t>
      </w:r>
      <w:r w:rsidR="00D97B4E">
        <w:rPr>
          <w:rFonts w:ascii="Times New Roman" w:hAnsi="Times New Roman" w:cs="Times New Roman"/>
          <w:sz w:val="24"/>
          <w:szCs w:val="24"/>
        </w:rPr>
        <w:t xml:space="preserve">as </w:t>
      </w:r>
      <w:r w:rsidRPr="00C45A81">
        <w:rPr>
          <w:rFonts w:ascii="Times New Roman" w:hAnsi="Times New Roman" w:cs="Times New Roman"/>
          <w:sz w:val="24"/>
          <w:szCs w:val="24"/>
        </w:rPr>
        <w:t>used in this study. The Nigeria Living Standard Survey is a massive data set that includes 22,000 households from 36 Nigerian states and the Federal Capital Territory.</w:t>
      </w:r>
      <w:r w:rsidR="003F1D60">
        <w:rPr>
          <w:rFonts w:ascii="Times New Roman" w:hAnsi="Times New Roman" w:cs="Times New Roman"/>
          <w:sz w:val="24"/>
          <w:szCs w:val="24"/>
        </w:rPr>
        <w:t xml:space="preserve"> Among the details included in the data was sector which comprises of either the households were rural or urban</w:t>
      </w:r>
      <w:r w:rsidR="00A00CF7">
        <w:rPr>
          <w:rFonts w:ascii="Times New Roman" w:hAnsi="Times New Roman" w:cs="Times New Roman"/>
          <w:sz w:val="24"/>
          <w:szCs w:val="24"/>
        </w:rPr>
        <w:t xml:space="preserve"> households</w:t>
      </w:r>
      <w:r w:rsidR="003F1D60">
        <w:rPr>
          <w:rFonts w:ascii="Times New Roman" w:hAnsi="Times New Roman" w:cs="Times New Roman"/>
          <w:sz w:val="24"/>
          <w:szCs w:val="24"/>
        </w:rPr>
        <w:t>. The data was further subjected to only rural households because this study cover</w:t>
      </w:r>
      <w:r w:rsidR="00941E1E">
        <w:rPr>
          <w:rFonts w:ascii="Times New Roman" w:hAnsi="Times New Roman" w:cs="Times New Roman"/>
          <w:sz w:val="24"/>
          <w:szCs w:val="24"/>
        </w:rPr>
        <w:t>s</w:t>
      </w:r>
      <w:r w:rsidR="003F1D60">
        <w:rPr>
          <w:rFonts w:ascii="Times New Roman" w:hAnsi="Times New Roman" w:cs="Times New Roman"/>
          <w:sz w:val="24"/>
          <w:szCs w:val="24"/>
        </w:rPr>
        <w:t xml:space="preserve"> only rural households and they were 15,305 households.</w:t>
      </w:r>
    </w:p>
    <w:p w14:paraId="76DADBB2" w14:textId="253A7335" w:rsidR="008B7902" w:rsidRPr="005C4B57" w:rsidRDefault="00835E76" w:rsidP="00692317">
      <w:pPr>
        <w:pStyle w:val="Heading2"/>
        <w:numPr>
          <w:ilvl w:val="1"/>
          <w:numId w:val="12"/>
        </w:numPr>
        <w:spacing w:line="480" w:lineRule="auto"/>
        <w:jc w:val="both"/>
        <w:rPr>
          <w:rFonts w:ascii="Times New Roman" w:hAnsi="Times New Roman" w:cs="Times New Roman"/>
          <w:b/>
          <w:bCs/>
          <w:color w:val="auto"/>
          <w:sz w:val="24"/>
          <w:szCs w:val="24"/>
        </w:rPr>
      </w:pPr>
      <w:bookmarkStart w:id="101" w:name="_Toc101787218"/>
      <w:bookmarkStart w:id="102" w:name="_Toc113272434"/>
      <w:r w:rsidRPr="005C4B57">
        <w:rPr>
          <w:rFonts w:ascii="Times New Roman" w:hAnsi="Times New Roman" w:cs="Times New Roman"/>
          <w:b/>
          <w:bCs/>
          <w:color w:val="auto"/>
          <w:sz w:val="24"/>
          <w:szCs w:val="24"/>
        </w:rPr>
        <w:t>The Data Description</w:t>
      </w:r>
      <w:bookmarkEnd w:id="101"/>
      <w:bookmarkEnd w:id="102"/>
    </w:p>
    <w:p w14:paraId="452B32CD" w14:textId="71766FCF" w:rsidR="008B7902" w:rsidRPr="00C45A81" w:rsidRDefault="008B7902" w:rsidP="00692317">
      <w:pPr>
        <w:spacing w:line="480" w:lineRule="auto"/>
        <w:jc w:val="both"/>
        <w:rPr>
          <w:rFonts w:ascii="Times New Roman" w:hAnsi="Times New Roman" w:cs="Times New Roman"/>
          <w:sz w:val="24"/>
          <w:szCs w:val="24"/>
        </w:rPr>
      </w:pPr>
      <w:bookmarkStart w:id="103" w:name="_Hlk100425714"/>
      <w:r w:rsidRPr="00C45A81">
        <w:rPr>
          <w:rFonts w:ascii="Times New Roman" w:hAnsi="Times New Roman" w:cs="Times New Roman"/>
          <w:sz w:val="24"/>
          <w:szCs w:val="24"/>
        </w:rPr>
        <w:t xml:space="preserve">Nigeria Living Standards Survey (NLSS) for 2018/2019 data </w:t>
      </w:r>
      <w:bookmarkEnd w:id="103"/>
      <w:r w:rsidRPr="00C45A81">
        <w:rPr>
          <w:rFonts w:ascii="Times New Roman" w:hAnsi="Times New Roman" w:cs="Times New Roman"/>
          <w:sz w:val="24"/>
          <w:szCs w:val="24"/>
        </w:rPr>
        <w:t>w</w:t>
      </w:r>
      <w:r w:rsidR="00D97B4E">
        <w:rPr>
          <w:rFonts w:ascii="Times New Roman" w:hAnsi="Times New Roman" w:cs="Times New Roman"/>
          <w:sz w:val="24"/>
          <w:szCs w:val="24"/>
        </w:rPr>
        <w:t>as</w:t>
      </w:r>
      <w:r w:rsidRPr="00C45A81">
        <w:rPr>
          <w:rFonts w:ascii="Times New Roman" w:hAnsi="Times New Roman" w:cs="Times New Roman"/>
          <w:sz w:val="24"/>
          <w:szCs w:val="24"/>
        </w:rPr>
        <w:t xml:space="preserve"> used in this research. </w:t>
      </w:r>
      <w:r w:rsidR="00EF598E">
        <w:rPr>
          <w:rFonts w:ascii="Times New Roman" w:hAnsi="Times New Roman" w:cs="Times New Roman"/>
          <w:sz w:val="24"/>
          <w:szCs w:val="24"/>
        </w:rPr>
        <w:t>NLSS 2018/2019 is a thorough varied collection of socioeconomic and population data pertinent to fundamental needs and circumstances that families encounter on a daily basis.</w:t>
      </w:r>
    </w:p>
    <w:p w14:paraId="04ABA090" w14:textId="14D35FA5" w:rsidR="009A2CEC" w:rsidRDefault="008B7902"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The survey is divided into three sections; Household, Individuals, and Communities. This research </w:t>
      </w:r>
      <w:r w:rsidR="00EF598E">
        <w:rPr>
          <w:rFonts w:ascii="Times New Roman" w:hAnsi="Times New Roman" w:cs="Times New Roman"/>
          <w:sz w:val="24"/>
          <w:szCs w:val="24"/>
        </w:rPr>
        <w:t xml:space="preserve">drew out </w:t>
      </w:r>
      <w:r w:rsidRPr="00C45A81">
        <w:rPr>
          <w:rFonts w:ascii="Times New Roman" w:hAnsi="Times New Roman" w:cs="Times New Roman"/>
          <w:sz w:val="24"/>
          <w:szCs w:val="24"/>
        </w:rPr>
        <w:t>data from the three-section but focus mainly on the household data set which comprises</w:t>
      </w:r>
      <w:r w:rsidR="006227C4">
        <w:rPr>
          <w:rFonts w:ascii="Times New Roman" w:hAnsi="Times New Roman" w:cs="Times New Roman"/>
          <w:sz w:val="24"/>
          <w:szCs w:val="24"/>
        </w:rPr>
        <w:t xml:space="preserve"> Population data, skills training, nutrition, employment, spending on food and non-food items, non-agricultural earnings, social welfare, living standards, property, digital infrastructure, agriculture and average earnings</w:t>
      </w:r>
      <w:r w:rsidR="00437803">
        <w:rPr>
          <w:rFonts w:ascii="Times New Roman" w:hAnsi="Times New Roman" w:cs="Times New Roman"/>
          <w:sz w:val="24"/>
          <w:szCs w:val="24"/>
        </w:rPr>
        <w:t xml:space="preserve"> </w:t>
      </w:r>
      <w:r w:rsidR="00437803" w:rsidRPr="00C45A81">
        <w:rPr>
          <w:rFonts w:ascii="Times New Roman" w:hAnsi="Times New Roman" w:cs="Times New Roman"/>
          <w:sz w:val="24"/>
          <w:szCs w:val="24"/>
        </w:rPr>
        <w:t xml:space="preserve">(National Bureau of Statistics, 2021). </w:t>
      </w:r>
      <w:r w:rsidR="00CE7391" w:rsidRPr="00C45A81">
        <w:rPr>
          <w:rFonts w:ascii="Times New Roman" w:hAnsi="Times New Roman" w:cs="Times New Roman"/>
          <w:sz w:val="24"/>
          <w:szCs w:val="24"/>
        </w:rPr>
        <w:t>2009/</w:t>
      </w:r>
      <w:r w:rsidR="00452A0B">
        <w:rPr>
          <w:rFonts w:ascii="Times New Roman" w:hAnsi="Times New Roman" w:cs="Times New Roman"/>
          <w:sz w:val="24"/>
          <w:szCs w:val="24"/>
        </w:rPr>
        <w:t>20</w:t>
      </w:r>
      <w:r w:rsidR="00CE7391" w:rsidRPr="00C45A81">
        <w:rPr>
          <w:rFonts w:ascii="Times New Roman" w:hAnsi="Times New Roman" w:cs="Times New Roman"/>
          <w:sz w:val="24"/>
          <w:szCs w:val="24"/>
        </w:rPr>
        <w:t>10 household NLSS data were analyzed before creating the sample for the 2018/19 NLSS</w:t>
      </w:r>
      <w:r w:rsidR="00452A0B">
        <w:rPr>
          <w:rFonts w:ascii="Times New Roman" w:hAnsi="Times New Roman" w:cs="Times New Roman"/>
          <w:sz w:val="24"/>
          <w:szCs w:val="24"/>
        </w:rPr>
        <w:t xml:space="preserve"> to ascertain relevant population characteristics (variance, design effect, etc). </w:t>
      </w:r>
      <w:r w:rsidR="009A2CEC">
        <w:rPr>
          <w:rFonts w:ascii="Times New Roman" w:hAnsi="Times New Roman" w:cs="Times New Roman"/>
          <w:sz w:val="24"/>
          <w:szCs w:val="24"/>
        </w:rPr>
        <w:t>The research instrument for 2018/2019 NLSS was the NBS prepared nationwide standard set, also known as the NISH2 (Nigeria Integrated Survey of Households 2)</w:t>
      </w:r>
      <w:r w:rsidR="00CE7391" w:rsidRPr="00C45A81">
        <w:rPr>
          <w:rFonts w:ascii="Times New Roman" w:hAnsi="Times New Roman" w:cs="Times New Roman"/>
          <w:sz w:val="24"/>
          <w:szCs w:val="24"/>
        </w:rPr>
        <w:t xml:space="preserve">. In the areas chosen for the 2018/19 </w:t>
      </w:r>
      <w:r w:rsidR="00CE7391" w:rsidRPr="00C45A81">
        <w:rPr>
          <w:rFonts w:ascii="Times New Roman" w:hAnsi="Times New Roman" w:cs="Times New Roman"/>
          <w:sz w:val="24"/>
          <w:szCs w:val="24"/>
        </w:rPr>
        <w:lastRenderedPageBreak/>
        <w:t>NLSS, a new listing of households was done,</w:t>
      </w:r>
      <w:r w:rsidR="009A2CEC">
        <w:rPr>
          <w:rFonts w:ascii="Times New Roman" w:hAnsi="Times New Roman" w:cs="Times New Roman"/>
          <w:sz w:val="24"/>
          <w:szCs w:val="24"/>
        </w:rPr>
        <w:t xml:space="preserve"> upon the screening, ten of the families were picked at random to be interviewed.</w:t>
      </w:r>
    </w:p>
    <w:p w14:paraId="55002D72" w14:textId="4FC9AB02" w:rsidR="00F648ED" w:rsidRPr="00C45A81" w:rsidRDefault="00CE7391"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This systematic sampling</w:t>
      </w:r>
      <w:r w:rsidR="00BD4D1C">
        <w:rPr>
          <w:rFonts w:ascii="Times New Roman" w:hAnsi="Times New Roman" w:cs="Times New Roman"/>
          <w:sz w:val="24"/>
          <w:szCs w:val="24"/>
        </w:rPr>
        <w:t xml:space="preserve"> assisted in ensuring all chosen households remained evenly dispersed throughout the areas</w:t>
      </w:r>
      <w:r w:rsidRPr="00C45A81">
        <w:rPr>
          <w:rFonts w:ascii="Times New Roman" w:hAnsi="Times New Roman" w:cs="Times New Roman"/>
          <w:sz w:val="24"/>
          <w:szCs w:val="24"/>
        </w:rPr>
        <w:t>, limiting the possibility of clustering within an area.</w:t>
      </w:r>
    </w:p>
    <w:p w14:paraId="043FC230" w14:textId="526D3A17" w:rsidR="008B7902" w:rsidRPr="005C4B57" w:rsidRDefault="00F648ED" w:rsidP="00692317">
      <w:pPr>
        <w:pStyle w:val="Heading2"/>
        <w:numPr>
          <w:ilvl w:val="1"/>
          <w:numId w:val="13"/>
        </w:numPr>
        <w:spacing w:line="480" w:lineRule="auto"/>
        <w:jc w:val="both"/>
        <w:rPr>
          <w:rFonts w:ascii="Times New Roman" w:hAnsi="Times New Roman" w:cs="Times New Roman"/>
          <w:b/>
          <w:bCs/>
          <w:color w:val="auto"/>
          <w:sz w:val="24"/>
          <w:szCs w:val="24"/>
        </w:rPr>
      </w:pPr>
      <w:r w:rsidRPr="00C45A81">
        <w:rPr>
          <w:rFonts w:ascii="Times New Roman" w:hAnsi="Times New Roman" w:cs="Times New Roman"/>
          <w:color w:val="auto"/>
          <w:sz w:val="24"/>
          <w:szCs w:val="24"/>
        </w:rPr>
        <w:t xml:space="preserve"> </w:t>
      </w:r>
      <w:bookmarkStart w:id="104" w:name="_Toc101787219"/>
      <w:bookmarkStart w:id="105" w:name="_Toc113272435"/>
      <w:r w:rsidR="00AE0D4D" w:rsidRPr="005C4B57">
        <w:rPr>
          <w:rFonts w:ascii="Times New Roman" w:hAnsi="Times New Roman" w:cs="Times New Roman"/>
          <w:b/>
          <w:bCs/>
          <w:color w:val="auto"/>
          <w:sz w:val="24"/>
          <w:szCs w:val="24"/>
        </w:rPr>
        <w:t>Data Analytical Techniques</w:t>
      </w:r>
      <w:bookmarkEnd w:id="104"/>
      <w:bookmarkEnd w:id="105"/>
    </w:p>
    <w:p w14:paraId="75E33BCB" w14:textId="2A838A70" w:rsidR="00B54E95" w:rsidRDefault="00B54E95"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accompanying methods for data analysis were employed in order to establish the study’s objectives: Descriptive statistics, Food Security Index, Resilience Index Measurement Analysis (RIMA) and Probit Regression Model Analysis. </w:t>
      </w:r>
      <w:r w:rsidR="00595CD6">
        <w:rPr>
          <w:rFonts w:ascii="Times New Roman" w:hAnsi="Times New Roman" w:cs="Times New Roman"/>
          <w:sz w:val="24"/>
          <w:szCs w:val="24"/>
        </w:rPr>
        <w:t>Furthermore, Stata and SPSS Software packages were used for the analysis.</w:t>
      </w:r>
    </w:p>
    <w:p w14:paraId="210EFAAD" w14:textId="040853B6" w:rsidR="00AE0D4D" w:rsidRPr="005C4B57" w:rsidRDefault="00D2103D" w:rsidP="00692317">
      <w:pPr>
        <w:pStyle w:val="Heading3"/>
        <w:numPr>
          <w:ilvl w:val="2"/>
          <w:numId w:val="13"/>
        </w:numPr>
        <w:spacing w:line="480" w:lineRule="auto"/>
        <w:jc w:val="both"/>
        <w:rPr>
          <w:rFonts w:ascii="Times New Roman" w:hAnsi="Times New Roman" w:cs="Times New Roman"/>
          <w:b/>
          <w:bCs/>
          <w:color w:val="auto"/>
        </w:rPr>
      </w:pPr>
      <w:bookmarkStart w:id="106" w:name="_Toc101787220"/>
      <w:bookmarkStart w:id="107" w:name="_Toc113272436"/>
      <w:r>
        <w:rPr>
          <w:rFonts w:ascii="Times New Roman" w:hAnsi="Times New Roman" w:cs="Times New Roman"/>
          <w:b/>
          <w:bCs/>
          <w:color w:val="auto"/>
        </w:rPr>
        <w:t>Socio-economic characteristics of the rural households</w:t>
      </w:r>
      <w:r w:rsidR="00B377E9" w:rsidRPr="005C4B57">
        <w:rPr>
          <w:rFonts w:ascii="Times New Roman" w:hAnsi="Times New Roman" w:cs="Times New Roman"/>
          <w:b/>
          <w:bCs/>
          <w:color w:val="auto"/>
        </w:rPr>
        <w:t xml:space="preserve"> (Objective 1)</w:t>
      </w:r>
      <w:bookmarkEnd w:id="106"/>
      <w:bookmarkEnd w:id="107"/>
    </w:p>
    <w:p w14:paraId="64DC87ED" w14:textId="150441D2" w:rsidR="00E25113" w:rsidRPr="00C45A81" w:rsidRDefault="00AE0D4D"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To have a</w:t>
      </w:r>
      <w:r w:rsidR="00387471">
        <w:rPr>
          <w:rFonts w:ascii="Times New Roman" w:hAnsi="Times New Roman" w:cs="Times New Roman"/>
          <w:sz w:val="24"/>
          <w:szCs w:val="24"/>
        </w:rPr>
        <w:t xml:space="preserve"> th</w:t>
      </w:r>
      <w:r w:rsidR="00B44838">
        <w:rPr>
          <w:rFonts w:ascii="Times New Roman" w:hAnsi="Times New Roman" w:cs="Times New Roman"/>
          <w:sz w:val="24"/>
          <w:szCs w:val="24"/>
        </w:rPr>
        <w:t xml:space="preserve">orough knowledge of the rural households, a descriptive analysis was conducted using descriptive statistics such as mean, standard deviation and percentages on a table. </w:t>
      </w:r>
    </w:p>
    <w:p w14:paraId="5BF5510B" w14:textId="6B2B0BE8" w:rsidR="00B377E9" w:rsidRPr="005C4B57" w:rsidRDefault="00B377E9" w:rsidP="00692317">
      <w:pPr>
        <w:pStyle w:val="Heading3"/>
        <w:numPr>
          <w:ilvl w:val="2"/>
          <w:numId w:val="13"/>
        </w:numPr>
        <w:spacing w:line="480" w:lineRule="auto"/>
        <w:jc w:val="both"/>
        <w:rPr>
          <w:rFonts w:ascii="Times New Roman" w:hAnsi="Times New Roman" w:cs="Times New Roman"/>
          <w:b/>
          <w:bCs/>
          <w:color w:val="auto"/>
        </w:rPr>
      </w:pPr>
      <w:bookmarkStart w:id="108" w:name="_Hlk79655266"/>
      <w:r w:rsidRPr="00C45A81">
        <w:rPr>
          <w:rFonts w:ascii="Times New Roman" w:hAnsi="Times New Roman" w:cs="Times New Roman"/>
          <w:color w:val="auto"/>
        </w:rPr>
        <w:t xml:space="preserve"> </w:t>
      </w:r>
      <w:bookmarkStart w:id="109" w:name="_Hlk93308171"/>
      <w:bookmarkStart w:id="110" w:name="_Toc101787221"/>
      <w:bookmarkStart w:id="111" w:name="_Toc113272437"/>
      <w:r w:rsidRPr="005C4B57">
        <w:rPr>
          <w:rFonts w:ascii="Times New Roman" w:hAnsi="Times New Roman" w:cs="Times New Roman"/>
          <w:b/>
          <w:bCs/>
          <w:color w:val="auto"/>
        </w:rPr>
        <w:t xml:space="preserve">Profiling of households by food security status </w:t>
      </w:r>
      <w:bookmarkEnd w:id="109"/>
      <w:r w:rsidRPr="005C4B57">
        <w:rPr>
          <w:rFonts w:ascii="Times New Roman" w:hAnsi="Times New Roman" w:cs="Times New Roman"/>
          <w:b/>
          <w:bCs/>
          <w:color w:val="auto"/>
        </w:rPr>
        <w:t>(Objective 2)</w:t>
      </w:r>
      <w:bookmarkEnd w:id="110"/>
      <w:bookmarkEnd w:id="111"/>
      <w:r w:rsidRPr="005C4B57">
        <w:rPr>
          <w:rFonts w:ascii="Times New Roman" w:hAnsi="Times New Roman" w:cs="Times New Roman"/>
          <w:b/>
          <w:bCs/>
          <w:color w:val="auto"/>
        </w:rPr>
        <w:t xml:space="preserve"> </w:t>
      </w:r>
    </w:p>
    <w:p w14:paraId="2981C162" w14:textId="00DFB479" w:rsidR="0083447B" w:rsidRDefault="00586E3B"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Generating the Food Security Index (</w:t>
      </w:r>
      <w:r w:rsidRPr="00586E3B">
        <w:rPr>
          <w:rFonts w:ascii="Times New Roman" w:hAnsi="Times New Roman" w:cs="Times New Roman"/>
          <w:i/>
          <w:iCs/>
          <w:sz w:val="24"/>
          <w:szCs w:val="24"/>
        </w:rPr>
        <w:t>Fi)</w:t>
      </w:r>
      <w:r>
        <w:rPr>
          <w:rFonts w:ascii="Times New Roman" w:hAnsi="Times New Roman" w:cs="Times New Roman"/>
          <w:sz w:val="24"/>
          <w:szCs w:val="24"/>
        </w:rPr>
        <w:t xml:space="preserve"> in accordance to the stated technique of </w:t>
      </w:r>
      <w:r w:rsidR="009F0A3F">
        <w:rPr>
          <w:rFonts w:ascii="Times New Roman" w:hAnsi="Times New Roman" w:cs="Times New Roman"/>
          <w:sz w:val="24"/>
          <w:szCs w:val="24"/>
        </w:rPr>
        <w:t xml:space="preserve"> </w:t>
      </w:r>
      <w:sdt>
        <w:sdtPr>
          <w:rPr>
            <w:rFonts w:ascii="Times New Roman" w:hAnsi="Times New Roman" w:cs="Times New Roman"/>
            <w:sz w:val="24"/>
            <w:szCs w:val="24"/>
          </w:rPr>
          <w:id w:val="-1258285418"/>
          <w:citation/>
        </w:sdtPr>
        <w:sdtEndPr/>
        <w:sdtContent>
          <w:r w:rsidR="009F0A3F">
            <w:rPr>
              <w:rFonts w:ascii="Times New Roman" w:hAnsi="Times New Roman" w:cs="Times New Roman"/>
              <w:sz w:val="24"/>
              <w:szCs w:val="24"/>
            </w:rPr>
            <w:fldChar w:fldCharType="begin"/>
          </w:r>
          <w:r w:rsidR="009F0A3F">
            <w:rPr>
              <w:rFonts w:ascii="Times New Roman" w:hAnsi="Times New Roman" w:cs="Times New Roman"/>
              <w:sz w:val="24"/>
              <w:szCs w:val="24"/>
            </w:rPr>
            <w:instrText xml:space="preserve"> CITATION Omo21 \l 1033 </w:instrText>
          </w:r>
          <w:r w:rsidR="009F0A3F">
            <w:rPr>
              <w:rFonts w:ascii="Times New Roman" w:hAnsi="Times New Roman" w:cs="Times New Roman"/>
              <w:sz w:val="24"/>
              <w:szCs w:val="24"/>
            </w:rPr>
            <w:fldChar w:fldCharType="separate"/>
          </w:r>
          <w:r w:rsidR="009F0A3F" w:rsidRPr="009F0A3F">
            <w:rPr>
              <w:rFonts w:ascii="Times New Roman" w:hAnsi="Times New Roman" w:cs="Times New Roman"/>
              <w:noProof/>
              <w:sz w:val="24"/>
              <w:szCs w:val="24"/>
            </w:rPr>
            <w:t xml:space="preserve">(Omotayo, </w:t>
          </w:r>
          <w:r w:rsidR="009F0A3F" w:rsidRPr="0092192F">
            <w:rPr>
              <w:rFonts w:ascii="Times New Roman" w:hAnsi="Times New Roman" w:cs="Times New Roman"/>
              <w:i/>
              <w:iCs/>
              <w:noProof/>
              <w:sz w:val="24"/>
              <w:szCs w:val="24"/>
            </w:rPr>
            <w:t>et al</w:t>
          </w:r>
          <w:r w:rsidR="009F0A3F" w:rsidRPr="009F0A3F">
            <w:rPr>
              <w:rFonts w:ascii="Times New Roman" w:hAnsi="Times New Roman" w:cs="Times New Roman"/>
              <w:noProof/>
              <w:sz w:val="24"/>
              <w:szCs w:val="24"/>
            </w:rPr>
            <w:t>., 2021)</w:t>
          </w:r>
          <w:r w:rsidR="009F0A3F">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B377E9" w:rsidRPr="00C45A81">
        <w:rPr>
          <w:rFonts w:ascii="Times New Roman" w:hAnsi="Times New Roman" w:cs="Times New Roman"/>
          <w:sz w:val="24"/>
          <w:szCs w:val="24"/>
        </w:rPr>
        <w:t>where households</w:t>
      </w:r>
      <w:r w:rsidR="007A7E3B" w:rsidRPr="00C45A81">
        <w:rPr>
          <w:rFonts w:ascii="Times New Roman" w:hAnsi="Times New Roman" w:cs="Times New Roman"/>
          <w:sz w:val="24"/>
          <w:szCs w:val="24"/>
        </w:rPr>
        <w:t xml:space="preserve"> w</w:t>
      </w:r>
      <w:r>
        <w:rPr>
          <w:rFonts w:ascii="Times New Roman" w:hAnsi="Times New Roman" w:cs="Times New Roman"/>
          <w:sz w:val="24"/>
          <w:szCs w:val="24"/>
        </w:rPr>
        <w:t>ere</w:t>
      </w:r>
      <w:r w:rsidR="00701947">
        <w:rPr>
          <w:rFonts w:ascii="Times New Roman" w:hAnsi="Times New Roman" w:cs="Times New Roman"/>
          <w:sz w:val="24"/>
          <w:szCs w:val="24"/>
        </w:rPr>
        <w:t xml:space="preserve"> </w:t>
      </w:r>
      <w:r w:rsidR="00B377E9" w:rsidRPr="00C45A81">
        <w:rPr>
          <w:rFonts w:ascii="Times New Roman" w:hAnsi="Times New Roman" w:cs="Times New Roman"/>
          <w:sz w:val="24"/>
          <w:szCs w:val="24"/>
        </w:rPr>
        <w:t xml:space="preserve">classified into food secure and food insecure using monthly food consumption expenditure (FCE) </w:t>
      </w:r>
      <w:r>
        <w:rPr>
          <w:rFonts w:ascii="Times New Roman" w:hAnsi="Times New Roman" w:cs="Times New Roman"/>
          <w:sz w:val="24"/>
          <w:szCs w:val="24"/>
        </w:rPr>
        <w:t xml:space="preserve">to define as well as categorize households based on their level </w:t>
      </w:r>
      <w:r w:rsidR="00947473">
        <w:rPr>
          <w:rFonts w:ascii="Times New Roman" w:hAnsi="Times New Roman" w:cs="Times New Roman"/>
          <w:sz w:val="24"/>
          <w:szCs w:val="24"/>
        </w:rPr>
        <w:t>of food security.</w:t>
      </w:r>
      <w:r w:rsidR="00B377E9" w:rsidRPr="00C45A81">
        <w:rPr>
          <w:rFonts w:ascii="Times New Roman" w:hAnsi="Times New Roman" w:cs="Times New Roman"/>
          <w:sz w:val="24"/>
          <w:szCs w:val="24"/>
        </w:rPr>
        <w:t xml:space="preserve"> </w:t>
      </w:r>
      <w:bookmarkEnd w:id="108"/>
      <w:r w:rsidR="00B377E9" w:rsidRPr="00C45A81">
        <w:rPr>
          <w:rFonts w:ascii="Times New Roman" w:hAnsi="Times New Roman" w:cs="Times New Roman"/>
          <w:sz w:val="24"/>
          <w:szCs w:val="24"/>
        </w:rPr>
        <w:t xml:space="preserve">The </w:t>
      </w:r>
      <w:r w:rsidR="00B377E9" w:rsidRPr="00C45A81">
        <w:rPr>
          <w:rFonts w:ascii="Times New Roman" w:hAnsi="Times New Roman" w:cs="Times New Roman"/>
          <w:i/>
          <w:sz w:val="24"/>
          <w:szCs w:val="24"/>
        </w:rPr>
        <w:t>food security line</w:t>
      </w:r>
      <w:r w:rsidR="00B377E9" w:rsidRPr="00C45A81">
        <w:rPr>
          <w:rFonts w:ascii="Times New Roman" w:hAnsi="Times New Roman" w:cs="Times New Roman"/>
          <w:sz w:val="24"/>
          <w:szCs w:val="24"/>
        </w:rPr>
        <w:t xml:space="preserve"> for the households w</w:t>
      </w:r>
      <w:r w:rsidR="00701947">
        <w:rPr>
          <w:rFonts w:ascii="Times New Roman" w:hAnsi="Times New Roman" w:cs="Times New Roman"/>
          <w:sz w:val="24"/>
          <w:szCs w:val="24"/>
        </w:rPr>
        <w:t>as</w:t>
      </w:r>
      <w:r w:rsidR="00B377E9" w:rsidRPr="00C45A81">
        <w:rPr>
          <w:rFonts w:ascii="Times New Roman" w:hAnsi="Times New Roman" w:cs="Times New Roman"/>
          <w:sz w:val="24"/>
          <w:szCs w:val="24"/>
        </w:rPr>
        <w:t xml:space="preserve"> established as the two-third (2/3) of the </w:t>
      </w:r>
      <w:r w:rsidR="0083447B">
        <w:rPr>
          <w:rFonts w:ascii="Times New Roman" w:hAnsi="Times New Roman" w:cs="Times New Roman"/>
          <w:sz w:val="24"/>
          <w:szCs w:val="24"/>
        </w:rPr>
        <w:t>mean total</w:t>
      </w:r>
      <w:r w:rsidR="00B377E9" w:rsidRPr="00C45A81">
        <w:rPr>
          <w:rFonts w:ascii="Times New Roman" w:hAnsi="Times New Roman" w:cs="Times New Roman"/>
          <w:sz w:val="24"/>
          <w:szCs w:val="24"/>
        </w:rPr>
        <w:t xml:space="preserve"> food expenditure of all households. The</w:t>
      </w:r>
      <w:r w:rsidR="0083447B">
        <w:rPr>
          <w:rFonts w:ascii="Times New Roman" w:hAnsi="Times New Roman" w:cs="Times New Roman"/>
          <w:sz w:val="24"/>
          <w:szCs w:val="24"/>
        </w:rPr>
        <w:t xml:space="preserve"> </w:t>
      </w:r>
      <w:r w:rsidR="00B377E9" w:rsidRPr="00C45A81">
        <w:rPr>
          <w:rFonts w:ascii="Times New Roman" w:hAnsi="Times New Roman" w:cs="Times New Roman"/>
          <w:sz w:val="24"/>
          <w:szCs w:val="24"/>
        </w:rPr>
        <w:t>approach</w:t>
      </w:r>
      <w:r w:rsidR="00C32F16">
        <w:rPr>
          <w:rFonts w:ascii="Times New Roman" w:hAnsi="Times New Roman" w:cs="Times New Roman"/>
          <w:sz w:val="24"/>
          <w:szCs w:val="24"/>
        </w:rPr>
        <w:t xml:space="preserve"> </w:t>
      </w:r>
      <w:r w:rsidR="00B377E9" w:rsidRPr="00C45A81">
        <w:rPr>
          <w:rFonts w:ascii="Times New Roman" w:hAnsi="Times New Roman" w:cs="Times New Roman"/>
          <w:sz w:val="24"/>
          <w:szCs w:val="24"/>
        </w:rPr>
        <w:t>employed in this study helps to overcome the difficulty of obtaining</w:t>
      </w:r>
      <w:r w:rsidR="0083447B">
        <w:rPr>
          <w:rFonts w:ascii="Times New Roman" w:hAnsi="Times New Roman" w:cs="Times New Roman"/>
          <w:sz w:val="24"/>
          <w:szCs w:val="24"/>
        </w:rPr>
        <w:t xml:space="preserve"> real total money earned by farmers, which households may never choose to disclose</w:t>
      </w:r>
      <w:bookmarkStart w:id="112" w:name="_Hlk79655334"/>
      <w:r w:rsidR="0083447B">
        <w:rPr>
          <w:rFonts w:ascii="Times New Roman" w:hAnsi="Times New Roman" w:cs="Times New Roman"/>
          <w:sz w:val="24"/>
          <w:szCs w:val="24"/>
        </w:rPr>
        <w:t xml:space="preserve">. </w:t>
      </w:r>
    </w:p>
    <w:p w14:paraId="6D330389" w14:textId="781361FB" w:rsidR="00B377E9" w:rsidRPr="00C45A81" w:rsidRDefault="00B377E9" w:rsidP="00692317">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 xml:space="preserve">The </w:t>
      </w:r>
      <w:r w:rsidR="00C32F16">
        <w:rPr>
          <w:rFonts w:ascii="Times New Roman" w:hAnsi="Times New Roman" w:cs="Times New Roman"/>
          <w:sz w:val="24"/>
          <w:szCs w:val="24"/>
        </w:rPr>
        <w:t>f</w:t>
      </w:r>
      <w:r w:rsidRPr="00C45A81">
        <w:rPr>
          <w:rFonts w:ascii="Times New Roman" w:hAnsi="Times New Roman" w:cs="Times New Roman"/>
          <w:sz w:val="24"/>
          <w:szCs w:val="24"/>
        </w:rPr>
        <w:t xml:space="preserve">ood </w:t>
      </w:r>
      <w:r w:rsidR="00C32F16">
        <w:rPr>
          <w:rFonts w:ascii="Times New Roman" w:hAnsi="Times New Roman" w:cs="Times New Roman"/>
          <w:sz w:val="24"/>
          <w:szCs w:val="24"/>
        </w:rPr>
        <w:t>s</w:t>
      </w:r>
      <w:r w:rsidRPr="00C45A81">
        <w:rPr>
          <w:rFonts w:ascii="Times New Roman" w:hAnsi="Times New Roman" w:cs="Times New Roman"/>
          <w:sz w:val="24"/>
          <w:szCs w:val="24"/>
        </w:rPr>
        <w:t xml:space="preserve">ecurity </w:t>
      </w:r>
      <w:r w:rsidR="00C32F16">
        <w:rPr>
          <w:rFonts w:ascii="Times New Roman" w:hAnsi="Times New Roman" w:cs="Times New Roman"/>
          <w:sz w:val="24"/>
          <w:szCs w:val="24"/>
        </w:rPr>
        <w:t>i</w:t>
      </w:r>
      <w:r w:rsidRPr="00C45A81">
        <w:rPr>
          <w:rFonts w:ascii="Times New Roman" w:hAnsi="Times New Roman" w:cs="Times New Roman"/>
          <w:sz w:val="24"/>
          <w:szCs w:val="24"/>
        </w:rPr>
        <w:t>ndex (</w:t>
      </w:r>
      <w:r w:rsidRPr="00C45A81">
        <w:rPr>
          <w:rFonts w:ascii="Times New Roman" w:hAnsi="Times New Roman" w:cs="Times New Roman"/>
          <w:i/>
          <w:sz w:val="24"/>
          <w:szCs w:val="24"/>
        </w:rPr>
        <w:t>Fi</w:t>
      </w:r>
      <w:r w:rsidRPr="00C45A81">
        <w:rPr>
          <w:rFonts w:ascii="Times New Roman" w:hAnsi="Times New Roman" w:cs="Times New Roman"/>
          <w:sz w:val="24"/>
          <w:szCs w:val="24"/>
        </w:rPr>
        <w:t xml:space="preserve">) value is obtained </w:t>
      </w:r>
      <w:r w:rsidR="0083447B">
        <w:rPr>
          <w:rFonts w:ascii="Times New Roman" w:hAnsi="Times New Roman" w:cs="Times New Roman"/>
          <w:sz w:val="24"/>
          <w:szCs w:val="24"/>
        </w:rPr>
        <w:t>using</w:t>
      </w:r>
      <w:r w:rsidRPr="00C45A81">
        <w:rPr>
          <w:rFonts w:ascii="Times New Roman" w:hAnsi="Times New Roman" w:cs="Times New Roman"/>
          <w:sz w:val="24"/>
          <w:szCs w:val="24"/>
        </w:rPr>
        <w:t>:</w:t>
      </w:r>
    </w:p>
    <w:p w14:paraId="47D2F444" w14:textId="025FF631" w:rsidR="00A279AF" w:rsidRPr="00A279AF" w:rsidRDefault="00A279AF" w:rsidP="00692317">
      <w:pPr>
        <w:spacing w:line="480" w:lineRule="auto"/>
        <w:jc w:val="both"/>
        <w:rPr>
          <w:rFonts w:ascii="Times New Roman" w:hAnsi="Times New Roman" w:cs="Times New Roman"/>
          <w:iCs/>
          <w:sz w:val="24"/>
          <w:szCs w:val="24"/>
        </w:rPr>
      </w:pPr>
      <w:bookmarkStart w:id="113" w:name="_Hlk79655384"/>
      <w:bookmarkEnd w:id="112"/>
      <w:r w:rsidRPr="00A279AF">
        <w:rPr>
          <w:rFonts w:ascii="Times New Roman" w:hAnsi="Times New Roman" w:cs="Times New Roman"/>
          <w:iCs/>
          <w:sz w:val="24"/>
          <w:szCs w:val="24"/>
        </w:rPr>
        <w:t>F</w:t>
      </w:r>
      <w:r w:rsidRPr="00A279AF">
        <w:rPr>
          <w:rFonts w:ascii="Times New Roman" w:hAnsi="Times New Roman" w:cs="Times New Roman"/>
          <w:iCs/>
          <w:sz w:val="24"/>
          <w:szCs w:val="24"/>
          <w:vertAlign w:val="subscript"/>
        </w:rPr>
        <w:t>i</w:t>
      </w:r>
      <w:r w:rsidRPr="00A279AF">
        <w:rPr>
          <w:rFonts w:ascii="Times New Roman" w:hAnsi="Times New Roman" w:cs="Times New Roman"/>
          <w:iCs/>
          <w:sz w:val="24"/>
          <w:szCs w:val="24"/>
        </w:rPr>
        <w:t xml:space="preserve"> = </w:t>
      </w:r>
      <w:r w:rsidRPr="00A279AF">
        <w:rPr>
          <w:rFonts w:ascii="Times New Roman" w:hAnsi="Times New Roman" w:cs="Times New Roman"/>
          <w:iCs/>
          <w:sz w:val="24"/>
          <w:szCs w:val="24"/>
        </w:rPr>
        <w:tab/>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 per Capital Expenditure for the Rural Household</m:t>
            </m:r>
          </m:num>
          <m:den>
            <m:f>
              <m:fPr>
                <m:ctrlPr>
                  <w:rPr>
                    <w:rFonts w:ascii="Cambria Math" w:hAnsi="Cambria Math" w:cs="Times New Roman"/>
                    <w:iCs/>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xml:space="preserve"> Mean Per Capital Food Expenditure of all Households</m:t>
            </m:r>
          </m:den>
        </m:f>
      </m:oMath>
      <w:r>
        <w:rPr>
          <w:rFonts w:ascii="Times New Roman" w:eastAsiaTheme="minorEastAsia" w:hAnsi="Times New Roman" w:cs="Times New Roman"/>
          <w:iCs/>
          <w:sz w:val="24"/>
          <w:szCs w:val="24"/>
        </w:rPr>
        <w:t xml:space="preserve">                                                            (1)</w:t>
      </w:r>
    </w:p>
    <w:p w14:paraId="02F1AA46" w14:textId="33E4B822" w:rsidR="00A279AF" w:rsidRPr="00A279AF" w:rsidRDefault="00A279AF" w:rsidP="00692317">
      <w:pPr>
        <w:spacing w:line="480" w:lineRule="auto"/>
        <w:jc w:val="both"/>
        <w:rPr>
          <w:rFonts w:ascii="Times New Roman" w:hAnsi="Times New Roman" w:cs="Times New Roman"/>
          <w:iCs/>
          <w:sz w:val="24"/>
          <w:szCs w:val="24"/>
        </w:rPr>
      </w:pPr>
      <w:r w:rsidRPr="00A279AF">
        <w:rPr>
          <w:rFonts w:ascii="Times New Roman" w:hAnsi="Times New Roman" w:cs="Times New Roman"/>
          <w:iCs/>
          <w:sz w:val="24"/>
          <w:szCs w:val="24"/>
        </w:rPr>
        <w:lastRenderedPageBreak/>
        <w:t>Where F</w:t>
      </w:r>
      <w:r w:rsidRPr="00A279AF">
        <w:rPr>
          <w:rFonts w:ascii="Times New Roman" w:hAnsi="Times New Roman" w:cs="Times New Roman"/>
          <w:iCs/>
          <w:sz w:val="24"/>
          <w:szCs w:val="24"/>
          <w:vertAlign w:val="subscript"/>
        </w:rPr>
        <w:t>i</w:t>
      </w:r>
      <w:r w:rsidRPr="00A279AF">
        <w:rPr>
          <w:rFonts w:ascii="Times New Roman" w:hAnsi="Times New Roman" w:cs="Times New Roman"/>
          <w:iCs/>
          <w:sz w:val="24"/>
          <w:szCs w:val="24"/>
        </w:rPr>
        <w:t xml:space="preserve"> = Food </w:t>
      </w:r>
      <w:r w:rsidR="002351D5">
        <w:rPr>
          <w:rFonts w:ascii="Times New Roman" w:hAnsi="Times New Roman" w:cs="Times New Roman"/>
          <w:iCs/>
          <w:sz w:val="24"/>
          <w:szCs w:val="24"/>
        </w:rPr>
        <w:t>in</w:t>
      </w:r>
      <w:r w:rsidRPr="00A279AF">
        <w:rPr>
          <w:rFonts w:ascii="Times New Roman" w:hAnsi="Times New Roman" w:cs="Times New Roman"/>
          <w:iCs/>
          <w:sz w:val="24"/>
          <w:szCs w:val="24"/>
        </w:rPr>
        <w:t xml:space="preserve">security index </w:t>
      </w:r>
    </w:p>
    <w:p w14:paraId="0A7D45D7" w14:textId="77777777" w:rsidR="009014CA" w:rsidRPr="00C45A81" w:rsidRDefault="009014CA" w:rsidP="009014CA">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F</w:t>
      </w:r>
      <w:r w:rsidRPr="00C45A81">
        <w:rPr>
          <w:rFonts w:ascii="Times New Roman" w:hAnsi="Times New Roman" w:cs="Times New Roman"/>
          <w:sz w:val="24"/>
          <w:szCs w:val="24"/>
          <w:vertAlign w:val="subscript"/>
        </w:rPr>
        <w:t>i</w:t>
      </w:r>
      <w:r w:rsidRPr="00C45A81">
        <w:rPr>
          <w:rFonts w:ascii="Times New Roman" w:hAnsi="Times New Roman" w:cs="Times New Roman"/>
          <w:sz w:val="24"/>
          <w:szCs w:val="24"/>
        </w:rPr>
        <w:t xml:space="preserve"> </w:t>
      </w:r>
      <w:r>
        <w:rPr>
          <w:rFonts w:ascii="Times New Roman" w:hAnsi="Times New Roman" w:cs="Times New Roman"/>
          <w:sz w:val="24"/>
          <w:szCs w:val="24"/>
        </w:rPr>
        <w:t>≥ 1 = Implies Household is Food secured;</w:t>
      </w:r>
    </w:p>
    <w:p w14:paraId="02ECF9D0" w14:textId="045E90EA" w:rsidR="009014CA" w:rsidRPr="00C45A81" w:rsidRDefault="009014CA" w:rsidP="009014CA">
      <w:pPr>
        <w:spacing w:line="480" w:lineRule="auto"/>
        <w:jc w:val="both"/>
        <w:rPr>
          <w:rFonts w:ascii="Times New Roman" w:hAnsi="Times New Roman" w:cs="Times New Roman"/>
          <w:sz w:val="24"/>
          <w:szCs w:val="24"/>
        </w:rPr>
      </w:pPr>
      <w:r w:rsidRPr="00C45A81">
        <w:rPr>
          <w:rFonts w:ascii="Times New Roman" w:hAnsi="Times New Roman" w:cs="Times New Roman"/>
          <w:sz w:val="24"/>
          <w:szCs w:val="24"/>
        </w:rPr>
        <w:t>F</w:t>
      </w:r>
      <w:r w:rsidRPr="00C45A81">
        <w:rPr>
          <w:rFonts w:ascii="Times New Roman" w:hAnsi="Times New Roman" w:cs="Times New Roman"/>
          <w:sz w:val="24"/>
          <w:szCs w:val="24"/>
          <w:vertAlign w:val="subscript"/>
        </w:rPr>
        <w:t>i</w:t>
      </w:r>
      <w:r w:rsidRPr="00C45A81">
        <w:rPr>
          <w:rFonts w:ascii="Times New Roman" w:hAnsi="Times New Roman" w:cs="Times New Roman"/>
          <w:sz w:val="24"/>
          <w:szCs w:val="24"/>
        </w:rPr>
        <w:t xml:space="preserve"> </w:t>
      </w:r>
      <w:r>
        <w:rPr>
          <w:rFonts w:ascii="Times New Roman" w:hAnsi="Times New Roman" w:cs="Times New Roman"/>
          <w:sz w:val="24"/>
          <w:szCs w:val="24"/>
        </w:rPr>
        <w:t xml:space="preserve">≤ 1 = Implies Household is Food Insecure. </w:t>
      </w:r>
    </w:p>
    <w:p w14:paraId="5BCA80C0" w14:textId="77777777" w:rsidR="00B569CD" w:rsidRDefault="00B569CD" w:rsidP="00692317">
      <w:pPr>
        <w:spacing w:line="480" w:lineRule="auto"/>
        <w:jc w:val="both"/>
        <w:rPr>
          <w:rFonts w:ascii="Times New Roman" w:hAnsi="Times New Roman" w:cs="Times New Roman"/>
          <w:sz w:val="24"/>
          <w:szCs w:val="24"/>
        </w:rPr>
      </w:pPr>
    </w:p>
    <w:p w14:paraId="3E11FF36" w14:textId="28ED6522" w:rsidR="00B569CD" w:rsidRDefault="00B569CD"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household is considered to be food secure if its per-person monthly food expenditure is exactly equal to, </w:t>
      </w:r>
      <w:r w:rsidR="00133A83">
        <w:rPr>
          <w:rFonts w:ascii="Times New Roman" w:hAnsi="Times New Roman" w:cs="Times New Roman"/>
          <w:sz w:val="24"/>
          <w:szCs w:val="24"/>
        </w:rPr>
        <w:t xml:space="preserve">or exceeds, two-thirds of the mean per-person food expenditure. </w:t>
      </w:r>
      <w:r w:rsidR="001561C2">
        <w:rPr>
          <w:rFonts w:ascii="Times New Roman" w:hAnsi="Times New Roman" w:cs="Times New Roman"/>
          <w:sz w:val="24"/>
          <w:szCs w:val="24"/>
        </w:rPr>
        <w:t xml:space="preserve">Consequently, a household that experiences food insecurity is one in which the average monthly per capita food expenditure is less than two-thirds of that amount. </w:t>
      </w:r>
    </w:p>
    <w:p w14:paraId="7EB571EA" w14:textId="08866212" w:rsidR="001561C2" w:rsidRDefault="004B57F5"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The frequency obtained was used to calculate the proportion of households in the research region that had access to enough food. The fraction of families which are either food secure or food insecure was therefore determined utilizing food security headcount ratio (H) as follows</w:t>
      </w:r>
      <w:r w:rsidR="00B666DC">
        <w:rPr>
          <w:rFonts w:ascii="Times New Roman" w:hAnsi="Times New Roman" w:cs="Times New Roman"/>
          <w:sz w:val="24"/>
          <w:szCs w:val="24"/>
        </w:rPr>
        <w:t>;</w:t>
      </w:r>
      <w:r>
        <w:rPr>
          <w:rFonts w:ascii="Times New Roman" w:hAnsi="Times New Roman" w:cs="Times New Roman"/>
          <w:sz w:val="24"/>
          <w:szCs w:val="24"/>
        </w:rPr>
        <w:t xml:space="preserve"> </w:t>
      </w:r>
    </w:p>
    <w:bookmarkEnd w:id="113"/>
    <w:p w14:paraId="7F1D8B1D" w14:textId="77777777" w:rsidR="00B666DC" w:rsidRPr="00B666DC" w:rsidRDefault="00B666DC" w:rsidP="00B666DC">
      <w:pPr>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Headcount Index (H) = </w:t>
      </w:r>
      <m:oMath>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N</m:t>
            </m:r>
          </m:den>
        </m:f>
      </m:oMath>
    </w:p>
    <w:p w14:paraId="14433A17" w14:textId="5C74C6C7" w:rsidR="005F74BF" w:rsidRDefault="002C6293" w:rsidP="00692317">
      <w:pPr>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Where M= Households with access to food</w:t>
      </w:r>
      <w:r w:rsidR="00F9118E">
        <w:rPr>
          <w:rFonts w:ascii="Times New Roman" w:hAnsi="Times New Roman" w:cs="Times New Roman"/>
          <w:sz w:val="24"/>
          <w:szCs w:val="24"/>
        </w:rPr>
        <w:t xml:space="preserve"> (food security) or households without access to food (Food Insecurity)</w:t>
      </w:r>
    </w:p>
    <w:p w14:paraId="66515937" w14:textId="7F659917" w:rsidR="001134AB" w:rsidRPr="002C6293" w:rsidRDefault="002C6293" w:rsidP="00692317">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N= The number of sampled households. </w:t>
      </w:r>
    </w:p>
    <w:p w14:paraId="0644E541" w14:textId="7EA5117E" w:rsidR="00342D8E" w:rsidRDefault="00342D8E" w:rsidP="00692317">
      <w:pPr>
        <w:pStyle w:val="Heading3"/>
        <w:numPr>
          <w:ilvl w:val="2"/>
          <w:numId w:val="13"/>
        </w:numPr>
        <w:spacing w:line="480" w:lineRule="auto"/>
        <w:jc w:val="both"/>
        <w:rPr>
          <w:rFonts w:ascii="Times New Roman" w:hAnsi="Times New Roman" w:cs="Times New Roman"/>
          <w:b/>
          <w:bCs/>
          <w:color w:val="auto"/>
        </w:rPr>
      </w:pPr>
      <w:bookmarkStart w:id="114" w:name="_Hlk93308299"/>
      <w:bookmarkStart w:id="115" w:name="_Toc101787222"/>
      <w:bookmarkStart w:id="116" w:name="_Toc113272438"/>
      <w:bookmarkStart w:id="117" w:name="_Toc93307787"/>
      <w:bookmarkStart w:id="118" w:name="_Hlk79655430"/>
      <w:r w:rsidRPr="00D0664D">
        <w:rPr>
          <w:rFonts w:ascii="Times New Roman" w:hAnsi="Times New Roman" w:cs="Times New Roman"/>
          <w:b/>
          <w:bCs/>
          <w:color w:val="auto"/>
        </w:rPr>
        <w:t>Classification of household resilience by categories</w:t>
      </w:r>
      <w:bookmarkEnd w:id="114"/>
      <w:r>
        <w:rPr>
          <w:rFonts w:ascii="Times New Roman" w:hAnsi="Times New Roman" w:cs="Times New Roman"/>
          <w:b/>
          <w:bCs/>
          <w:color w:val="auto"/>
        </w:rPr>
        <w:t xml:space="preserve"> </w:t>
      </w:r>
      <w:r w:rsidRPr="004B1D97">
        <w:rPr>
          <w:rFonts w:ascii="Times New Roman" w:hAnsi="Times New Roman" w:cs="Times New Roman"/>
          <w:b/>
          <w:bCs/>
          <w:color w:val="auto"/>
        </w:rPr>
        <w:t>(Objective 3)</w:t>
      </w:r>
      <w:bookmarkEnd w:id="115"/>
      <w:bookmarkEnd w:id="116"/>
    </w:p>
    <w:p w14:paraId="1D9D1C17" w14:textId="12CD38C2" w:rsidR="004B1DE8" w:rsidRPr="004B1DE8" w:rsidRDefault="004B1DE8" w:rsidP="00692317">
      <w:pPr>
        <w:spacing w:line="480" w:lineRule="auto"/>
        <w:rPr>
          <w:rFonts w:ascii="Times New Roman" w:hAnsi="Times New Roman" w:cs="Times New Roman"/>
          <w:sz w:val="24"/>
          <w:szCs w:val="24"/>
        </w:rPr>
      </w:pPr>
      <w:r w:rsidRPr="004B1DE8">
        <w:rPr>
          <w:rFonts w:ascii="Times New Roman" w:hAnsi="Times New Roman" w:cs="Times New Roman"/>
          <w:sz w:val="24"/>
          <w:szCs w:val="24"/>
        </w:rPr>
        <w:t xml:space="preserve">This was </w:t>
      </w:r>
      <w:r>
        <w:rPr>
          <w:rFonts w:ascii="Times New Roman" w:hAnsi="Times New Roman" w:cs="Times New Roman"/>
          <w:sz w:val="24"/>
          <w:szCs w:val="24"/>
        </w:rPr>
        <w:t xml:space="preserve">achieved using the </w:t>
      </w:r>
      <w:r w:rsidRPr="00C45A81">
        <w:rPr>
          <w:rFonts w:ascii="Times New Roman" w:hAnsi="Times New Roman" w:cs="Times New Roman"/>
          <w:sz w:val="24"/>
          <w:szCs w:val="24"/>
        </w:rPr>
        <w:t>Resilience Index Measurement Analysis (RIMA)</w:t>
      </w:r>
      <w:r>
        <w:rPr>
          <w:rFonts w:ascii="Times New Roman" w:hAnsi="Times New Roman" w:cs="Times New Roman"/>
          <w:sz w:val="24"/>
          <w:szCs w:val="24"/>
        </w:rPr>
        <w:t xml:space="preserve"> methodology provided by FAO. </w:t>
      </w:r>
    </w:p>
    <w:p w14:paraId="0B969E21" w14:textId="4D703DF3" w:rsidR="00EA08BC" w:rsidRPr="00342D8E" w:rsidRDefault="00A25EE7"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342D8E" w:rsidRPr="00342D8E">
        <w:rPr>
          <w:rFonts w:ascii="Times New Roman" w:hAnsi="Times New Roman" w:cs="Times New Roman"/>
          <w:sz w:val="24"/>
          <w:szCs w:val="24"/>
        </w:rPr>
        <w:t>ttribute-specific resilience capacity indices generated w</w:t>
      </w:r>
      <w:r>
        <w:rPr>
          <w:rFonts w:ascii="Times New Roman" w:hAnsi="Times New Roman" w:cs="Times New Roman"/>
          <w:sz w:val="24"/>
          <w:szCs w:val="24"/>
        </w:rPr>
        <w:t xml:space="preserve">ere classified into five quintiles: </w:t>
      </w:r>
      <w:r w:rsidR="00342D8E" w:rsidRPr="00342D8E">
        <w:rPr>
          <w:rFonts w:ascii="Times New Roman" w:hAnsi="Times New Roman" w:cs="Times New Roman"/>
          <w:sz w:val="24"/>
          <w:szCs w:val="24"/>
        </w:rPr>
        <w:t xml:space="preserve">  “very weak” (the household </w:t>
      </w:r>
      <w:r>
        <w:rPr>
          <w:rFonts w:ascii="Times New Roman" w:hAnsi="Times New Roman" w:cs="Times New Roman"/>
          <w:sz w:val="24"/>
          <w:szCs w:val="24"/>
        </w:rPr>
        <w:t>scores</w:t>
      </w:r>
      <w:r w:rsidR="00342D8E" w:rsidRPr="00342D8E">
        <w:rPr>
          <w:rFonts w:ascii="Times New Roman" w:hAnsi="Times New Roman" w:cs="Times New Roman"/>
          <w:sz w:val="24"/>
          <w:szCs w:val="24"/>
        </w:rPr>
        <w:t xml:space="preserve"> from 0 to the 20th percentile); “weak” (the household scores from the 21st to the 40th percentile), ‘moderate’ (the household scores above 41 to the 60th </w:t>
      </w:r>
      <w:r w:rsidR="00342D8E" w:rsidRPr="00342D8E">
        <w:rPr>
          <w:rFonts w:ascii="Times New Roman" w:hAnsi="Times New Roman" w:cs="Times New Roman"/>
          <w:sz w:val="24"/>
          <w:szCs w:val="24"/>
        </w:rPr>
        <w:lastRenderedPageBreak/>
        <w:t xml:space="preserve">percentile); “strong” (the household scores above 61st to the 80th percentile; and “very strong” (household scoring from the 81st  percentile and above). A resilience profile was thus constructed for the rural households </w:t>
      </w:r>
      <w:r>
        <w:rPr>
          <w:rFonts w:ascii="Times New Roman" w:hAnsi="Times New Roman" w:cs="Times New Roman"/>
          <w:sz w:val="24"/>
          <w:szCs w:val="24"/>
        </w:rPr>
        <w:t xml:space="preserve">through comparing assessed </w:t>
      </w:r>
      <w:r w:rsidR="00342D8E" w:rsidRPr="00342D8E">
        <w:rPr>
          <w:rFonts w:ascii="Times New Roman" w:hAnsi="Times New Roman" w:cs="Times New Roman"/>
          <w:sz w:val="24"/>
          <w:szCs w:val="24"/>
        </w:rPr>
        <w:t>resilience levels against different socio-economic (e.g. male/female-headed households, etc); regional (e.g. across state/geo-political zones).  In addition, the aspects of attributes in which the households’ resilient capacity is relatively intensified was identified by this resilience profile</w:t>
      </w:r>
      <w:r w:rsidR="002351D5">
        <w:rPr>
          <w:rFonts w:ascii="Times New Roman" w:hAnsi="Times New Roman" w:cs="Times New Roman"/>
          <w:sz w:val="24"/>
          <w:szCs w:val="24"/>
        </w:rPr>
        <w:t xml:space="preserve"> </w:t>
      </w:r>
      <w:sdt>
        <w:sdtPr>
          <w:rPr>
            <w:rFonts w:ascii="Times New Roman" w:hAnsi="Times New Roman" w:cs="Times New Roman"/>
            <w:sz w:val="24"/>
            <w:szCs w:val="24"/>
          </w:rPr>
          <w:id w:val="2062288219"/>
          <w:citation/>
        </w:sdtPr>
        <w:sdtEndPr/>
        <w:sdtContent>
          <w:r w:rsidR="002D5449">
            <w:rPr>
              <w:rFonts w:ascii="Times New Roman" w:hAnsi="Times New Roman" w:cs="Times New Roman"/>
              <w:sz w:val="24"/>
              <w:szCs w:val="24"/>
            </w:rPr>
            <w:fldChar w:fldCharType="begin"/>
          </w:r>
          <w:r w:rsidR="002D5449">
            <w:rPr>
              <w:rFonts w:ascii="Times New Roman" w:hAnsi="Times New Roman" w:cs="Times New Roman"/>
              <w:sz w:val="24"/>
              <w:szCs w:val="24"/>
            </w:rPr>
            <w:instrText xml:space="preserve">CITATION FAO6b \t  \l 1033 </w:instrText>
          </w:r>
          <w:r w:rsidR="002D5449">
            <w:rPr>
              <w:rFonts w:ascii="Times New Roman" w:hAnsi="Times New Roman" w:cs="Times New Roman"/>
              <w:sz w:val="24"/>
              <w:szCs w:val="24"/>
            </w:rPr>
            <w:fldChar w:fldCharType="separate"/>
          </w:r>
          <w:r w:rsidR="002D5449" w:rsidRPr="002D5449">
            <w:rPr>
              <w:rFonts w:ascii="Times New Roman" w:hAnsi="Times New Roman" w:cs="Times New Roman"/>
              <w:noProof/>
              <w:sz w:val="24"/>
              <w:szCs w:val="24"/>
            </w:rPr>
            <w:t>(FAO, 2016a)</w:t>
          </w:r>
          <w:r w:rsidR="002D5449">
            <w:rPr>
              <w:rFonts w:ascii="Times New Roman" w:hAnsi="Times New Roman" w:cs="Times New Roman"/>
              <w:sz w:val="24"/>
              <w:szCs w:val="24"/>
            </w:rPr>
            <w:fldChar w:fldCharType="end"/>
          </w:r>
        </w:sdtContent>
      </w:sdt>
      <w:r w:rsidR="00342D8E" w:rsidRPr="00342D8E">
        <w:rPr>
          <w:rFonts w:ascii="Times New Roman" w:hAnsi="Times New Roman" w:cs="Times New Roman"/>
          <w:sz w:val="24"/>
          <w:szCs w:val="24"/>
        </w:rPr>
        <w:t xml:space="preserve">. </w:t>
      </w:r>
      <w:r w:rsidR="004451CB" w:rsidRPr="00342D8E">
        <w:rPr>
          <w:rFonts w:ascii="Times New Roman" w:hAnsi="Times New Roman" w:cs="Times New Roman"/>
          <w:sz w:val="24"/>
          <w:szCs w:val="24"/>
        </w:rPr>
        <w:t xml:space="preserve"> </w:t>
      </w:r>
      <w:bookmarkEnd w:id="117"/>
      <w:bookmarkEnd w:id="118"/>
      <w:r w:rsidR="00E162B2" w:rsidRPr="00342D8E">
        <w:rPr>
          <w:rFonts w:ascii="Times New Roman" w:hAnsi="Times New Roman" w:cs="Times New Roman"/>
          <w:sz w:val="24"/>
          <w:szCs w:val="24"/>
        </w:rPr>
        <w:tab/>
      </w:r>
      <w:r w:rsidR="00983E3B" w:rsidRPr="00342D8E">
        <w:rPr>
          <w:rFonts w:ascii="Times New Roman" w:hAnsi="Times New Roman" w:cs="Times New Roman"/>
          <w:sz w:val="24"/>
          <w:szCs w:val="24"/>
        </w:rPr>
        <w:t xml:space="preserve">         </w:t>
      </w:r>
    </w:p>
    <w:p w14:paraId="0D7952FA" w14:textId="14DB4F37" w:rsidR="00251BC1" w:rsidRPr="00342D8E" w:rsidRDefault="002D0266" w:rsidP="00692317">
      <w:pPr>
        <w:pStyle w:val="Heading3"/>
        <w:numPr>
          <w:ilvl w:val="2"/>
          <w:numId w:val="13"/>
        </w:numPr>
        <w:spacing w:line="480" w:lineRule="auto"/>
        <w:jc w:val="both"/>
        <w:rPr>
          <w:rFonts w:ascii="Times New Roman" w:hAnsi="Times New Roman" w:cs="Times New Roman"/>
          <w:b/>
          <w:bCs/>
          <w:color w:val="auto"/>
        </w:rPr>
      </w:pPr>
      <w:bookmarkStart w:id="119" w:name="_Toc93307789"/>
      <w:bookmarkStart w:id="120" w:name="_Toc101787223"/>
      <w:bookmarkStart w:id="121" w:name="_Toc113272439"/>
      <w:bookmarkStart w:id="122" w:name="_Hlk79656152"/>
      <w:r>
        <w:rPr>
          <w:rFonts w:ascii="Times New Roman" w:hAnsi="Times New Roman" w:cs="Times New Roman"/>
          <w:b/>
          <w:bCs/>
          <w:color w:val="auto"/>
        </w:rPr>
        <w:t>Determinants of households’</w:t>
      </w:r>
      <w:r w:rsidR="000C7F0C">
        <w:rPr>
          <w:rFonts w:ascii="Times New Roman" w:hAnsi="Times New Roman" w:cs="Times New Roman"/>
          <w:b/>
          <w:bCs/>
          <w:color w:val="auto"/>
        </w:rPr>
        <w:t xml:space="preserve"> food insecurity status</w:t>
      </w:r>
      <w:r>
        <w:rPr>
          <w:rFonts w:ascii="Times New Roman" w:hAnsi="Times New Roman" w:cs="Times New Roman"/>
          <w:b/>
          <w:bCs/>
          <w:color w:val="auto"/>
        </w:rPr>
        <w:t xml:space="preserve"> </w:t>
      </w:r>
      <w:r w:rsidR="00251BC1" w:rsidRPr="00342D8E">
        <w:rPr>
          <w:rFonts w:ascii="Times New Roman" w:hAnsi="Times New Roman" w:cs="Times New Roman"/>
          <w:b/>
          <w:bCs/>
          <w:color w:val="auto"/>
        </w:rPr>
        <w:t xml:space="preserve">(Objective </w:t>
      </w:r>
      <w:r w:rsidR="00342D8E">
        <w:rPr>
          <w:rFonts w:ascii="Times New Roman" w:hAnsi="Times New Roman" w:cs="Times New Roman"/>
          <w:b/>
          <w:bCs/>
          <w:color w:val="auto"/>
        </w:rPr>
        <w:t>4</w:t>
      </w:r>
      <w:r w:rsidR="00251BC1" w:rsidRPr="00342D8E">
        <w:rPr>
          <w:rFonts w:ascii="Times New Roman" w:hAnsi="Times New Roman" w:cs="Times New Roman"/>
          <w:b/>
          <w:bCs/>
          <w:color w:val="auto"/>
        </w:rPr>
        <w:t>)</w:t>
      </w:r>
      <w:bookmarkEnd w:id="119"/>
      <w:bookmarkEnd w:id="120"/>
      <w:bookmarkEnd w:id="121"/>
    </w:p>
    <w:p w14:paraId="0A1F4B95" w14:textId="77777777" w:rsidR="002D5449" w:rsidRDefault="005E5336" w:rsidP="00692317">
      <w:pPr>
        <w:spacing w:line="480" w:lineRule="auto"/>
        <w:jc w:val="both"/>
        <w:rPr>
          <w:rFonts w:ascii="Times New Roman" w:hAnsi="Times New Roman" w:cs="Times New Roman"/>
          <w:bCs/>
          <w:sz w:val="24"/>
          <w:szCs w:val="24"/>
        </w:rPr>
      </w:pPr>
      <w:bookmarkStart w:id="123" w:name="_Hlk79656223"/>
      <w:bookmarkEnd w:id="122"/>
      <w:r>
        <w:rPr>
          <w:rFonts w:ascii="Times New Roman" w:hAnsi="Times New Roman" w:cs="Times New Roman"/>
          <w:bCs/>
          <w:sz w:val="24"/>
          <w:szCs w:val="24"/>
        </w:rPr>
        <w:t>To identify the variables affecting the households’ food insecurity status, A probit regression model was utilized</w:t>
      </w:r>
      <w:r w:rsidR="004B7725">
        <w:rPr>
          <w:rFonts w:ascii="Times New Roman" w:hAnsi="Times New Roman" w:cs="Times New Roman"/>
          <w:bCs/>
          <w:sz w:val="24"/>
          <w:szCs w:val="24"/>
        </w:rPr>
        <w:t xml:space="preserve">. </w:t>
      </w:r>
      <w:r w:rsidR="000C417F">
        <w:rPr>
          <w:rFonts w:ascii="Times New Roman" w:hAnsi="Times New Roman" w:cs="Times New Roman"/>
          <w:bCs/>
          <w:sz w:val="24"/>
          <w:szCs w:val="24"/>
        </w:rPr>
        <w:t xml:space="preserve">The Probit Regression specification is appropriate for models with a binary endogenous variable, including the households with food insecurity and those with food security in this case. </w:t>
      </w:r>
      <w:r w:rsidR="004B7725">
        <w:rPr>
          <w:rFonts w:ascii="Times New Roman" w:hAnsi="Times New Roman" w:cs="Times New Roman"/>
          <w:bCs/>
          <w:sz w:val="24"/>
          <w:szCs w:val="24"/>
        </w:rPr>
        <w:t>Where</w:t>
      </w:r>
      <w:r w:rsidR="00BC6608">
        <w:rPr>
          <w:rFonts w:ascii="Times New Roman" w:hAnsi="Times New Roman" w:cs="Times New Roman"/>
          <w:bCs/>
          <w:sz w:val="24"/>
          <w:szCs w:val="24"/>
        </w:rPr>
        <w:t xml:space="preserve"> households without enough food are represented by 1 and those with enough food are represented by 0. </w:t>
      </w:r>
      <w:r w:rsidR="004B7725">
        <w:rPr>
          <w:rFonts w:ascii="Times New Roman" w:hAnsi="Times New Roman" w:cs="Times New Roman"/>
          <w:bCs/>
          <w:sz w:val="24"/>
          <w:szCs w:val="24"/>
        </w:rPr>
        <w:t xml:space="preserve"> </w:t>
      </w:r>
    </w:p>
    <w:p w14:paraId="0169E841" w14:textId="7A34BA5D" w:rsidR="00FF141A" w:rsidRPr="00C45A81" w:rsidRDefault="00934AB1" w:rsidP="006923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object w:dxaOrig="1440" w:dyaOrig="1440" w14:anchorId="735B0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1.25pt;margin-top:57.1pt;width:131.95pt;height:36.3pt;z-index:251771904">
            <v:imagedata r:id="rId11" o:title=""/>
            <w10:wrap type="square" side="right"/>
          </v:shape>
          <o:OLEObject Type="Embed" ProgID="Equation.3" ShapeID="_x0000_s1027" DrawAspect="Content" ObjectID="_1728303307" r:id="rId12"/>
        </w:object>
      </w:r>
      <w:r w:rsidR="00C360F4">
        <w:rPr>
          <w:rFonts w:ascii="Times New Roman" w:hAnsi="Times New Roman" w:cs="Times New Roman"/>
          <w:bCs/>
          <w:sz w:val="24"/>
          <w:szCs w:val="24"/>
        </w:rPr>
        <w:t>P</w:t>
      </w:r>
      <w:r w:rsidR="00251BC1" w:rsidRPr="00C45A81">
        <w:rPr>
          <w:rFonts w:ascii="Times New Roman" w:hAnsi="Times New Roman" w:cs="Times New Roman"/>
          <w:bCs/>
          <w:sz w:val="24"/>
          <w:szCs w:val="24"/>
        </w:rPr>
        <w:t>robit</w:t>
      </w:r>
      <w:r w:rsidR="004B7725">
        <w:rPr>
          <w:rFonts w:ascii="Times New Roman" w:hAnsi="Times New Roman" w:cs="Times New Roman"/>
          <w:bCs/>
          <w:sz w:val="24"/>
          <w:szCs w:val="24"/>
        </w:rPr>
        <w:t xml:space="preserve"> regression </w:t>
      </w:r>
      <w:r w:rsidR="00251BC1" w:rsidRPr="00C45A81">
        <w:rPr>
          <w:rFonts w:ascii="Times New Roman" w:hAnsi="Times New Roman" w:cs="Times New Roman"/>
          <w:bCs/>
          <w:sz w:val="24"/>
          <w:szCs w:val="24"/>
        </w:rPr>
        <w:t xml:space="preserve">model </w:t>
      </w:r>
      <w:bookmarkEnd w:id="123"/>
      <w:r w:rsidR="00251BC1" w:rsidRPr="00C45A81">
        <w:rPr>
          <w:rFonts w:ascii="Times New Roman" w:hAnsi="Times New Roman" w:cs="Times New Roman"/>
          <w:bCs/>
          <w:sz w:val="24"/>
          <w:szCs w:val="24"/>
        </w:rPr>
        <w:t xml:space="preserve">specified </w:t>
      </w:r>
      <w:r w:rsidR="004B7725">
        <w:rPr>
          <w:rFonts w:ascii="Times New Roman" w:hAnsi="Times New Roman" w:cs="Times New Roman"/>
          <w:bCs/>
          <w:sz w:val="24"/>
          <w:szCs w:val="24"/>
        </w:rPr>
        <w:t>assumed the following form</w:t>
      </w:r>
      <w:r w:rsidR="00251BC1" w:rsidRPr="00C45A81">
        <w:rPr>
          <w:rFonts w:ascii="Times New Roman" w:hAnsi="Times New Roman" w:cs="Times New Roman"/>
          <w:bCs/>
          <w:sz w:val="24"/>
          <w:szCs w:val="24"/>
        </w:rPr>
        <w:t>:</w:t>
      </w:r>
      <w:r w:rsidR="00FF141A" w:rsidRPr="00C45A81">
        <w:rPr>
          <w:rFonts w:ascii="Times New Roman" w:hAnsi="Times New Roman" w:cs="Times New Roman"/>
          <w:bCs/>
          <w:sz w:val="24"/>
          <w:szCs w:val="24"/>
        </w:rPr>
        <w:t xml:space="preserve"> </w:t>
      </w:r>
    </w:p>
    <w:p w14:paraId="76223AC2" w14:textId="47403E53" w:rsidR="008112BC" w:rsidRPr="00C45A81" w:rsidRDefault="00FF141A" w:rsidP="00692317">
      <w:pPr>
        <w:spacing w:line="480" w:lineRule="auto"/>
        <w:jc w:val="both"/>
        <w:rPr>
          <w:rFonts w:ascii="Times New Roman" w:hAnsi="Times New Roman" w:cs="Times New Roman"/>
          <w:bCs/>
          <w:sz w:val="24"/>
          <w:szCs w:val="24"/>
        </w:rPr>
      </w:pPr>
      <w:r w:rsidRPr="00C45A81">
        <w:rPr>
          <w:rFonts w:ascii="Times New Roman" w:hAnsi="Times New Roman" w:cs="Times New Roman"/>
          <w:bCs/>
          <w:sz w:val="24"/>
          <w:szCs w:val="24"/>
        </w:rPr>
        <w:tab/>
      </w:r>
      <w:r w:rsidRPr="00C45A81">
        <w:rPr>
          <w:rFonts w:ascii="Times New Roman" w:hAnsi="Times New Roman" w:cs="Times New Roman"/>
          <w:bCs/>
          <w:sz w:val="24"/>
          <w:szCs w:val="24"/>
        </w:rPr>
        <w:tab/>
      </w:r>
      <w:r w:rsidRPr="00C45A81">
        <w:rPr>
          <w:rFonts w:ascii="Times New Roman" w:hAnsi="Times New Roman" w:cs="Times New Roman"/>
          <w:bCs/>
          <w:sz w:val="24"/>
          <w:szCs w:val="24"/>
        </w:rPr>
        <w:tab/>
      </w:r>
      <w:r w:rsidRPr="00C45A81">
        <w:rPr>
          <w:rFonts w:ascii="Times New Roman" w:hAnsi="Times New Roman" w:cs="Times New Roman"/>
          <w:bCs/>
          <w:sz w:val="24"/>
          <w:szCs w:val="24"/>
        </w:rPr>
        <w:tab/>
      </w:r>
      <w:r w:rsidRPr="00C45A81">
        <w:rPr>
          <w:rFonts w:ascii="Times New Roman" w:hAnsi="Times New Roman" w:cs="Times New Roman"/>
          <w:bCs/>
          <w:sz w:val="24"/>
          <w:szCs w:val="24"/>
        </w:rPr>
        <w:tab/>
      </w:r>
      <w:r w:rsidR="002D5449">
        <w:rPr>
          <w:rFonts w:ascii="Times New Roman" w:hAnsi="Times New Roman" w:cs="Times New Roman"/>
          <w:bCs/>
          <w:sz w:val="24"/>
          <w:szCs w:val="24"/>
        </w:rPr>
        <w:tab/>
      </w:r>
      <w:r w:rsidR="002D5449">
        <w:rPr>
          <w:rFonts w:ascii="Times New Roman" w:hAnsi="Times New Roman" w:cs="Times New Roman"/>
          <w:bCs/>
          <w:sz w:val="24"/>
          <w:szCs w:val="24"/>
        </w:rPr>
        <w:tab/>
      </w:r>
      <w:r w:rsidR="002D5449">
        <w:rPr>
          <w:rFonts w:ascii="Times New Roman" w:hAnsi="Times New Roman" w:cs="Times New Roman"/>
          <w:bCs/>
          <w:sz w:val="24"/>
          <w:szCs w:val="24"/>
        </w:rPr>
        <w:tab/>
      </w:r>
      <w:r w:rsidR="002D5449">
        <w:rPr>
          <w:rFonts w:ascii="Times New Roman" w:hAnsi="Times New Roman" w:cs="Times New Roman"/>
          <w:bCs/>
          <w:sz w:val="24"/>
          <w:szCs w:val="24"/>
        </w:rPr>
        <w:tab/>
      </w:r>
      <w:r w:rsidR="002D5449">
        <w:rPr>
          <w:rFonts w:ascii="Times New Roman" w:hAnsi="Times New Roman" w:cs="Times New Roman"/>
          <w:bCs/>
          <w:sz w:val="24"/>
          <w:szCs w:val="24"/>
        </w:rPr>
        <w:tab/>
      </w:r>
      <w:r w:rsidR="002D5449" w:rsidRPr="00C45A81">
        <w:rPr>
          <w:rFonts w:ascii="Times New Roman" w:hAnsi="Times New Roman" w:cs="Times New Roman"/>
          <w:bCs/>
          <w:sz w:val="24"/>
          <w:szCs w:val="24"/>
        </w:rPr>
        <w:t>(</w:t>
      </w:r>
      <w:r w:rsidR="002D5449">
        <w:rPr>
          <w:rFonts w:ascii="Times New Roman" w:hAnsi="Times New Roman" w:cs="Times New Roman"/>
          <w:bCs/>
          <w:sz w:val="24"/>
          <w:szCs w:val="24"/>
        </w:rPr>
        <w:t>5</w:t>
      </w:r>
      <w:r w:rsidR="002D5449" w:rsidRPr="00C45A81">
        <w:rPr>
          <w:rFonts w:ascii="Times New Roman" w:hAnsi="Times New Roman" w:cs="Times New Roman"/>
          <w:bCs/>
          <w:sz w:val="24"/>
          <w:szCs w:val="24"/>
        </w:rPr>
        <w:t>)</w:t>
      </w:r>
      <w:r w:rsidR="002D5449">
        <w:rPr>
          <w:rFonts w:ascii="Times New Roman" w:hAnsi="Times New Roman" w:cs="Times New Roman"/>
          <w:bCs/>
          <w:sz w:val="24"/>
          <w:szCs w:val="24"/>
        </w:rPr>
        <w:tab/>
      </w:r>
      <w:r w:rsidR="002D5449">
        <w:rPr>
          <w:rFonts w:ascii="Times New Roman" w:hAnsi="Times New Roman" w:cs="Times New Roman"/>
          <w:bCs/>
          <w:sz w:val="24"/>
          <w:szCs w:val="24"/>
        </w:rPr>
        <w:tab/>
      </w:r>
      <w:r w:rsidR="002D5449">
        <w:rPr>
          <w:rFonts w:ascii="Times New Roman" w:hAnsi="Times New Roman" w:cs="Times New Roman"/>
          <w:bCs/>
          <w:sz w:val="24"/>
          <w:szCs w:val="24"/>
        </w:rPr>
        <w:tab/>
      </w:r>
      <w:r w:rsidRPr="00C45A81">
        <w:rPr>
          <w:rFonts w:ascii="Times New Roman" w:hAnsi="Times New Roman" w:cs="Times New Roman"/>
          <w:bCs/>
          <w:sz w:val="24"/>
          <w:szCs w:val="24"/>
        </w:rPr>
        <w:tab/>
      </w:r>
      <w:r w:rsidRPr="00C45A81">
        <w:rPr>
          <w:rFonts w:ascii="Times New Roman" w:hAnsi="Times New Roman" w:cs="Times New Roman"/>
          <w:bCs/>
          <w:sz w:val="24"/>
          <w:szCs w:val="24"/>
        </w:rPr>
        <w:tab/>
        <w:t xml:space="preserve"> </w:t>
      </w:r>
      <w:r w:rsidR="008112BC" w:rsidRPr="00C45A81">
        <w:rPr>
          <w:rFonts w:ascii="Times New Roman" w:hAnsi="Times New Roman" w:cs="Times New Roman"/>
          <w:bCs/>
          <w:sz w:val="24"/>
          <w:szCs w:val="24"/>
        </w:rPr>
        <w:t xml:space="preserve">                       </w:t>
      </w:r>
      <w:r w:rsidR="004A0044" w:rsidRPr="00C45A81">
        <w:rPr>
          <w:rFonts w:ascii="Times New Roman" w:hAnsi="Times New Roman" w:cs="Times New Roman"/>
          <w:bCs/>
          <w:sz w:val="24"/>
          <w:szCs w:val="24"/>
        </w:rPr>
        <w:t xml:space="preserve">                         </w:t>
      </w:r>
      <w:r w:rsidR="008112BC" w:rsidRPr="00C45A81">
        <w:rPr>
          <w:rFonts w:ascii="Times New Roman" w:hAnsi="Times New Roman" w:cs="Times New Roman"/>
          <w:bCs/>
          <w:sz w:val="24"/>
          <w:szCs w:val="24"/>
        </w:rPr>
        <w:t xml:space="preserve">     </w:t>
      </w:r>
    </w:p>
    <w:p w14:paraId="2BA31693" w14:textId="1A35261B" w:rsidR="00FF141A" w:rsidRPr="00C45A81" w:rsidRDefault="00FF141A" w:rsidP="00692317">
      <w:pPr>
        <w:spacing w:line="480" w:lineRule="auto"/>
        <w:jc w:val="both"/>
        <w:rPr>
          <w:rFonts w:ascii="Times New Roman" w:hAnsi="Times New Roman" w:cs="Times New Roman"/>
          <w:bCs/>
          <w:sz w:val="24"/>
          <w:szCs w:val="24"/>
        </w:rPr>
      </w:pPr>
      <w:r w:rsidRPr="00C45A81">
        <w:rPr>
          <w:rFonts w:ascii="Times New Roman" w:hAnsi="Times New Roman" w:cs="Times New Roman"/>
          <w:bCs/>
          <w:sz w:val="24"/>
          <w:szCs w:val="24"/>
        </w:rPr>
        <w:t>where:</w:t>
      </w:r>
    </w:p>
    <w:p w14:paraId="78D04784" w14:textId="4FD3B62F" w:rsidR="00FF141A" w:rsidRPr="00C45A81" w:rsidRDefault="00FF141A" w:rsidP="00692317">
      <w:pPr>
        <w:spacing w:line="480" w:lineRule="auto"/>
        <w:jc w:val="both"/>
        <w:rPr>
          <w:rFonts w:ascii="Times New Roman" w:hAnsi="Times New Roman" w:cs="Times New Roman"/>
          <w:bCs/>
          <w:sz w:val="24"/>
          <w:szCs w:val="24"/>
        </w:rPr>
      </w:pPr>
      <w:bookmarkStart w:id="124" w:name="_Hlk79656178"/>
      <w:r w:rsidRPr="00C45A81">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=P</m:t>
        </m:r>
        <m:d>
          <m:dPr>
            <m:ctrlPr>
              <w:rPr>
                <w:rFonts w:ascii="Cambria Math" w:hAnsi="Cambria Math" w:cs="Times New Roman"/>
                <w:bCs/>
                <w:i/>
                <w:sz w:val="24"/>
                <w:szCs w:val="24"/>
              </w:rPr>
            </m:ctrlPr>
          </m:dPr>
          <m:e>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type m:val="skw"/>
                <m:ctrlPr>
                  <w:rPr>
                    <w:rFonts w:ascii="Cambria Math" w:hAnsi="Cambria Math" w:cs="Times New Roman"/>
                    <w:bCs/>
                    <w:i/>
                    <w:sz w:val="24"/>
                    <w:szCs w:val="24"/>
                  </w:rPr>
                </m:ctrlPr>
              </m:fPr>
              <m:num>
                <m:r>
                  <w:rPr>
                    <w:rFonts w:ascii="Cambria Math" w:hAnsi="Cambria Math" w:cs="Times New Roman"/>
                    <w:sz w:val="24"/>
                    <w:szCs w:val="24"/>
                  </w:rPr>
                  <m:t>1</m:t>
                </m:r>
              </m:num>
              <m:den>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e>
        </m:d>
        <m:r>
          <w:rPr>
            <w:rFonts w:ascii="Cambria Math" w:hAnsi="Cambria Math" w:cs="Times New Roman"/>
            <w:sz w:val="24"/>
            <w:szCs w:val="24"/>
          </w:rPr>
          <m:t>=</m:t>
        </m:r>
        <m:f>
          <m:fPr>
            <m:ctrlPr>
              <w:rPr>
                <w:rFonts w:ascii="Cambria Math" w:hAnsi="Cambria Math" w:cs="Times New Roman"/>
                <w:bCs/>
                <w:i/>
                <w:sz w:val="24"/>
                <w:szCs w:val="24"/>
              </w:rPr>
            </m:ctrlPr>
          </m:fPr>
          <m:num>
            <m:func>
              <m:funcPr>
                <m:ctrlPr>
                  <w:rPr>
                    <w:rFonts w:ascii="Cambria Math" w:hAnsi="Cambria Math" w:cs="Times New Roman"/>
                    <w:bCs/>
                    <w:i/>
                    <w:sz w:val="24"/>
                    <w:szCs w:val="24"/>
                  </w:rPr>
                </m:ctrlPr>
              </m:funcPr>
              <m:fName>
                <m:r>
                  <w:rPr>
                    <w:rFonts w:ascii="Cambria Math" w:hAnsi="Cambria Math" w:cs="Times New Roman"/>
                    <w:sz w:val="24"/>
                    <w:szCs w:val="24"/>
                  </w:rPr>
                  <m:t>exp.</m:t>
                </m:r>
              </m:fName>
              <m:e>
                <m:d>
                  <m:dPr>
                    <m:ctrlPr>
                      <w:rPr>
                        <w:rFonts w:ascii="Cambria Math" w:hAnsi="Cambria Math" w:cs="Times New Roman"/>
                        <w:bCs/>
                        <w:i/>
                        <w:sz w:val="24"/>
                        <w:szCs w:val="24"/>
                      </w:rPr>
                    </m:ctrlPr>
                  </m:dPr>
                  <m:e>
                    <m:nary>
                      <m:naryPr>
                        <m:chr m:val="∑"/>
                        <m:subHide m:val="1"/>
                        <m:supHide m:val="1"/>
                        <m:ctrlPr>
                          <w:rPr>
                            <w:rFonts w:ascii="Cambria Math" w:hAnsi="Cambria Math" w:cs="Times New Roman"/>
                            <w:bCs/>
                            <w:i/>
                            <w:sz w:val="24"/>
                            <w:szCs w:val="24"/>
                          </w:rPr>
                        </m:ctrlPr>
                      </m:naryPr>
                      <m:sub/>
                      <m:sup/>
                      <m:e>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i</m:t>
                            </m:r>
                          </m:sub>
                        </m:sSub>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e>
                </m:d>
              </m:e>
            </m:func>
          </m:num>
          <m:den>
            <m:r>
              <w:rPr>
                <w:rFonts w:ascii="Cambria Math" w:hAnsi="Cambria Math" w:cs="Times New Roman"/>
                <w:sz w:val="24"/>
                <w:szCs w:val="24"/>
              </w:rPr>
              <m:t>1+</m:t>
            </m:r>
            <m:func>
              <m:funcPr>
                <m:ctrlPr>
                  <w:rPr>
                    <w:rFonts w:ascii="Cambria Math" w:hAnsi="Cambria Math" w:cs="Times New Roman"/>
                    <w:bCs/>
                    <w:i/>
                    <w:sz w:val="24"/>
                    <w:szCs w:val="24"/>
                  </w:rPr>
                </m:ctrlPr>
              </m:funcPr>
              <m:fName>
                <m:r>
                  <w:rPr>
                    <w:rFonts w:ascii="Cambria Math" w:hAnsi="Cambria Math" w:cs="Times New Roman"/>
                    <w:sz w:val="24"/>
                    <w:szCs w:val="24"/>
                  </w:rPr>
                  <m:t>exp</m:t>
                </m:r>
              </m:fName>
              <m:e>
                <m:d>
                  <m:dPr>
                    <m:ctrlPr>
                      <w:rPr>
                        <w:rFonts w:ascii="Cambria Math" w:hAnsi="Cambria Math" w:cs="Times New Roman"/>
                        <w:bCs/>
                        <w:i/>
                        <w:sz w:val="24"/>
                        <w:szCs w:val="24"/>
                      </w:rPr>
                    </m:ctrlPr>
                  </m:dPr>
                  <m:e>
                    <m:nary>
                      <m:naryPr>
                        <m:chr m:val="∑"/>
                        <m:subHide m:val="1"/>
                        <m:supHide m:val="1"/>
                        <m:ctrlPr>
                          <w:rPr>
                            <w:rFonts w:ascii="Cambria Math" w:hAnsi="Cambria Math" w:cs="Times New Roman"/>
                            <w:bCs/>
                            <w:i/>
                            <w:sz w:val="24"/>
                            <w:szCs w:val="24"/>
                          </w:rPr>
                        </m:ctrlPr>
                      </m:naryPr>
                      <m:sub/>
                      <m:sup/>
                      <m:e>
                        <m:sSub>
                          <m:sSubPr>
                            <m:ctrlPr>
                              <w:rPr>
                                <w:rFonts w:ascii="Cambria Math" w:hAnsi="Cambria Math" w:cs="Times New Roman"/>
                                <w:bCs/>
                                <w:i/>
                                <w:sz w:val="24"/>
                                <w:szCs w:val="24"/>
                              </w:rPr>
                            </m:ctrlPr>
                          </m:sSubPr>
                          <m:e>
                            <m:r>
                              <w:rPr>
                                <w:rFonts w:ascii="Cambria Math" w:hAnsi="Cambria Math" w:cs="Times New Roman"/>
                                <w:sz w:val="24"/>
                                <w:szCs w:val="24"/>
                              </w:rPr>
                              <m:t>φ</m:t>
                            </m:r>
                          </m:e>
                          <m:sub>
                            <m:r>
                              <w:rPr>
                                <w:rFonts w:ascii="Cambria Math" w:hAnsi="Cambria Math" w:cs="Times New Roman"/>
                                <w:sz w:val="24"/>
                                <w:szCs w:val="24"/>
                              </w:rPr>
                              <m:t>i</m:t>
                            </m:r>
                          </m:sub>
                        </m:sSub>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e>
                </m:d>
              </m:e>
            </m:func>
          </m:den>
        </m:f>
      </m:oMath>
      <w:r w:rsidRPr="00C45A81">
        <w:rPr>
          <w:rFonts w:ascii="Times New Roman" w:hAnsi="Times New Roman" w:cs="Times New Roman"/>
          <w:bCs/>
          <w:sz w:val="24"/>
          <w:szCs w:val="24"/>
        </w:rPr>
        <w:tab/>
      </w:r>
      <w:r w:rsidRPr="00C45A81">
        <w:rPr>
          <w:rFonts w:ascii="Times New Roman" w:hAnsi="Times New Roman" w:cs="Times New Roman"/>
          <w:bCs/>
          <w:sz w:val="24"/>
          <w:szCs w:val="24"/>
        </w:rPr>
        <w:tab/>
      </w:r>
      <w:bookmarkEnd w:id="124"/>
      <w:r w:rsidRPr="00C45A81">
        <w:rPr>
          <w:rFonts w:ascii="Times New Roman" w:hAnsi="Times New Roman" w:cs="Times New Roman"/>
          <w:bCs/>
          <w:sz w:val="24"/>
          <w:szCs w:val="24"/>
        </w:rPr>
        <w:t xml:space="preserve">                      </w:t>
      </w:r>
      <w:r w:rsidR="004D1EEF" w:rsidRPr="00C45A81">
        <w:rPr>
          <w:rFonts w:ascii="Times New Roman" w:hAnsi="Times New Roman" w:cs="Times New Roman"/>
          <w:bCs/>
          <w:sz w:val="24"/>
          <w:szCs w:val="24"/>
        </w:rPr>
        <w:tab/>
        <w:t xml:space="preserve">    </w:t>
      </w:r>
      <w:r w:rsidR="006F1B22" w:rsidRPr="00C45A81">
        <w:rPr>
          <w:rFonts w:ascii="Times New Roman" w:hAnsi="Times New Roman" w:cs="Times New Roman"/>
          <w:bCs/>
          <w:sz w:val="24"/>
          <w:szCs w:val="24"/>
        </w:rPr>
        <w:t xml:space="preserve">         </w:t>
      </w:r>
      <w:r w:rsidR="00ED6612">
        <w:rPr>
          <w:rFonts w:ascii="Times New Roman" w:hAnsi="Times New Roman" w:cs="Times New Roman"/>
          <w:bCs/>
          <w:sz w:val="24"/>
          <w:szCs w:val="24"/>
        </w:rPr>
        <w:t xml:space="preserve">   </w:t>
      </w:r>
      <w:r w:rsidR="004D1EEF" w:rsidRPr="00C45A81">
        <w:rPr>
          <w:rFonts w:ascii="Times New Roman" w:hAnsi="Times New Roman" w:cs="Times New Roman"/>
          <w:bCs/>
          <w:sz w:val="24"/>
          <w:szCs w:val="24"/>
        </w:rPr>
        <w:t xml:space="preserve">   </w:t>
      </w:r>
      <w:r w:rsidRPr="00C45A81">
        <w:rPr>
          <w:rFonts w:ascii="Times New Roman" w:hAnsi="Times New Roman" w:cs="Times New Roman"/>
          <w:bCs/>
          <w:sz w:val="24"/>
          <w:szCs w:val="24"/>
        </w:rPr>
        <w:t>(</w:t>
      </w:r>
      <w:r w:rsidR="002F192C">
        <w:rPr>
          <w:rFonts w:ascii="Times New Roman" w:hAnsi="Times New Roman" w:cs="Times New Roman"/>
          <w:bCs/>
          <w:sz w:val="24"/>
          <w:szCs w:val="24"/>
        </w:rPr>
        <w:t>6</w:t>
      </w:r>
      <w:r w:rsidRPr="00C45A81">
        <w:rPr>
          <w:rFonts w:ascii="Times New Roman" w:hAnsi="Times New Roman" w:cs="Times New Roman"/>
          <w:bCs/>
          <w:sz w:val="24"/>
          <w:szCs w:val="24"/>
        </w:rPr>
        <w:t xml:space="preserve">)      </w:t>
      </w:r>
    </w:p>
    <w:p w14:paraId="302BBF0F" w14:textId="3D60EA21" w:rsidR="009244B7" w:rsidRDefault="00C92A6C" w:rsidP="00692317">
      <w:pPr>
        <w:spacing w:line="480" w:lineRule="auto"/>
        <w:jc w:val="both"/>
        <w:rPr>
          <w:rFonts w:ascii="Times New Roman" w:hAnsi="Times New Roman" w:cs="Times New Roman"/>
          <w:bCs/>
          <w:sz w:val="24"/>
          <w:szCs w:val="24"/>
        </w:rPr>
      </w:pPr>
      <w:bookmarkStart w:id="125" w:name="_Hlk79656346"/>
      <w:r w:rsidRPr="00C45A81">
        <w:rPr>
          <w:rFonts w:ascii="Times New Roman" w:hAnsi="Times New Roman" w:cs="Times New Roman"/>
          <w:bCs/>
          <w:sz w:val="24"/>
          <w:szCs w:val="24"/>
        </w:rPr>
        <w:t xml:space="preserve">where </w:t>
      </w:r>
      <m:oMath>
        <m:sSub>
          <m:sSubPr>
            <m:ctrlPr>
              <w:rPr>
                <w:rFonts w:ascii="Cambria Math" w:hAnsi="Cambria Math" w:cs="Times New Roman"/>
                <w:bCs/>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C45A81">
        <w:rPr>
          <w:rFonts w:ascii="Times New Roman" w:hAnsi="Times New Roman" w:cs="Times New Roman"/>
          <w:bCs/>
          <w:sz w:val="24"/>
          <w:szCs w:val="24"/>
        </w:rPr>
        <w:t xml:space="preserve">is an unobservable latent variable for the probability of the </w:t>
      </w:r>
      <w:r w:rsidRPr="00C45A81">
        <w:rPr>
          <w:rFonts w:ascii="Times New Roman" w:hAnsi="Times New Roman" w:cs="Times New Roman"/>
          <w:bCs/>
          <w:i/>
          <w:sz w:val="24"/>
          <w:szCs w:val="24"/>
        </w:rPr>
        <w:t>i</w:t>
      </w:r>
      <w:r w:rsidRPr="00C45A81">
        <w:rPr>
          <w:rFonts w:ascii="Times New Roman" w:hAnsi="Times New Roman" w:cs="Times New Roman"/>
          <w:bCs/>
          <w:sz w:val="24"/>
          <w:szCs w:val="24"/>
        </w:rPr>
        <w:t>th household falling in the c</w:t>
      </w:r>
      <w:r w:rsidR="002D2F33">
        <w:rPr>
          <w:rFonts w:ascii="Times New Roman" w:hAnsi="Times New Roman" w:cs="Times New Roman"/>
          <w:bCs/>
          <w:sz w:val="24"/>
          <w:szCs w:val="24"/>
        </w:rPr>
        <w:t>ondition</w:t>
      </w:r>
      <w:r w:rsidRPr="00C45A81">
        <w:rPr>
          <w:rFonts w:ascii="Times New Roman" w:hAnsi="Times New Roman" w:cs="Times New Roman"/>
          <w:bCs/>
          <w:sz w:val="24"/>
          <w:szCs w:val="24"/>
        </w:rPr>
        <w:t xml:space="preserve"> of being food insecure;</w:t>
      </w:r>
      <w:r w:rsidR="004B7725">
        <w:rPr>
          <w:rFonts w:ascii="Times New Roman" w:hAnsi="Times New Roman" w:cs="Times New Roman"/>
          <w:bCs/>
          <w:sz w:val="24"/>
          <w:szCs w:val="24"/>
        </w:rPr>
        <w:t xml:space="preserve"> </w:t>
      </w:r>
      <m:oMath>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4B7725">
        <w:rPr>
          <w:rFonts w:ascii="Times New Roman" w:hAnsi="Times New Roman" w:cs="Times New Roman"/>
          <w:bCs/>
          <w:sz w:val="24"/>
          <w:szCs w:val="24"/>
        </w:rPr>
        <w:t>are</w:t>
      </w:r>
      <w:r w:rsidRPr="00C45A81">
        <w:rPr>
          <w:rFonts w:ascii="Times New Roman" w:hAnsi="Times New Roman" w:cs="Times New Roman"/>
          <w:bCs/>
          <w:sz w:val="24"/>
          <w:szCs w:val="24"/>
        </w:rPr>
        <w:t xml:space="preserve"> </w:t>
      </w:r>
      <w:r w:rsidR="004B7725">
        <w:rPr>
          <w:rFonts w:ascii="Times New Roman" w:hAnsi="Times New Roman" w:cs="Times New Roman"/>
          <w:bCs/>
          <w:sz w:val="24"/>
          <w:szCs w:val="24"/>
        </w:rPr>
        <w:t>socio-economic</w:t>
      </w:r>
      <w:r w:rsidRPr="00C45A81">
        <w:rPr>
          <w:rFonts w:ascii="Times New Roman" w:hAnsi="Times New Roman" w:cs="Times New Roman"/>
          <w:bCs/>
          <w:sz w:val="24"/>
          <w:szCs w:val="24"/>
        </w:rPr>
        <w:t xml:space="preserve"> variables that </w:t>
      </w:r>
      <w:r w:rsidR="009244B7">
        <w:rPr>
          <w:rFonts w:ascii="Times New Roman" w:hAnsi="Times New Roman" w:cs="Times New Roman"/>
          <w:bCs/>
          <w:sz w:val="24"/>
          <w:szCs w:val="24"/>
        </w:rPr>
        <w:t xml:space="preserve">has </w:t>
      </w:r>
      <w:r w:rsidRPr="00C45A81">
        <w:rPr>
          <w:rFonts w:ascii="Times New Roman" w:hAnsi="Times New Roman" w:cs="Times New Roman"/>
          <w:bCs/>
          <w:sz w:val="24"/>
          <w:szCs w:val="24"/>
        </w:rPr>
        <w:t xml:space="preserve">impact on </w:t>
      </w:r>
      <w:r w:rsidRPr="00C45A81">
        <w:rPr>
          <w:rFonts w:ascii="Times New Roman" w:hAnsi="Times New Roman" w:cs="Times New Roman"/>
          <w:bCs/>
          <w:i/>
          <w:sz w:val="24"/>
          <w:szCs w:val="24"/>
        </w:rPr>
        <w:t>Y</w:t>
      </w:r>
      <w:r w:rsidRPr="00C45A81">
        <w:rPr>
          <w:rFonts w:ascii="Times New Roman" w:hAnsi="Times New Roman" w:cs="Times New Roman"/>
          <w:bCs/>
          <w:i/>
          <w:sz w:val="24"/>
          <w:szCs w:val="24"/>
          <w:vertAlign w:val="subscript"/>
        </w:rPr>
        <w:t>i</w:t>
      </w:r>
      <w:r w:rsidRPr="00C45A81">
        <w:rPr>
          <w:rFonts w:ascii="Times New Roman" w:hAnsi="Times New Roman" w:cs="Times New Roman"/>
          <w:bCs/>
          <w:sz w:val="24"/>
          <w:szCs w:val="24"/>
        </w:rPr>
        <w:t xml:space="preserve">;  </w:t>
      </w:r>
      <m:oMath>
        <m:r>
          <w:rPr>
            <w:rFonts w:ascii="Cambria Math" w:hAnsi="Cambria Math" w:cs="Times New Roman"/>
            <w:sz w:val="24"/>
            <w:szCs w:val="24"/>
          </w:rPr>
          <m:t>φ</m:t>
        </m:r>
      </m:oMath>
      <w:r w:rsidRPr="00C45A81">
        <w:rPr>
          <w:rFonts w:ascii="Times New Roman" w:hAnsi="Times New Roman" w:cs="Times New Roman"/>
          <w:bCs/>
          <w:sz w:val="24"/>
          <w:szCs w:val="24"/>
        </w:rPr>
        <w:t xml:space="preserve"> is a normally distributed cumulative density function (CDI) ; and </w:t>
      </w:r>
      <m:oMath>
        <m:sSub>
          <m:sSubPr>
            <m:ctrlPr>
              <w:rPr>
                <w:rFonts w:ascii="Cambria Math" w:hAnsi="Cambria Math" w:cs="Times New Roman"/>
                <w:bCs/>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r w:rsidRPr="00C45A81">
        <w:rPr>
          <w:rFonts w:ascii="Times New Roman" w:hAnsi="Times New Roman" w:cs="Times New Roman"/>
          <w:bCs/>
          <w:sz w:val="24"/>
          <w:szCs w:val="24"/>
        </w:rPr>
        <w:t xml:space="preserve"> is the error term. </w:t>
      </w:r>
      <w:bookmarkStart w:id="126" w:name="_Hlk94011109"/>
      <w:bookmarkStart w:id="127" w:name="_Hlk79656406"/>
      <w:bookmarkEnd w:id="125"/>
    </w:p>
    <w:p w14:paraId="235E15BA" w14:textId="4DD898B4" w:rsidR="00C92A6C" w:rsidRPr="00C45A81" w:rsidRDefault="00C92A6C" w:rsidP="00692317">
      <w:pPr>
        <w:spacing w:line="480" w:lineRule="auto"/>
        <w:jc w:val="both"/>
        <w:rPr>
          <w:rFonts w:ascii="Times New Roman" w:hAnsi="Times New Roman" w:cs="Times New Roman"/>
          <w:bCs/>
          <w:sz w:val="24"/>
          <w:szCs w:val="24"/>
        </w:rPr>
      </w:pPr>
      <w:r w:rsidRPr="00C45A81">
        <w:rPr>
          <w:rFonts w:ascii="Times New Roman" w:hAnsi="Times New Roman" w:cs="Times New Roman"/>
          <w:bCs/>
          <w:sz w:val="24"/>
          <w:szCs w:val="24"/>
        </w:rPr>
        <w:t xml:space="preserve">The explanatory variables </w:t>
      </w:r>
      <m:oMath>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s</m:t>
        </m:r>
      </m:oMath>
      <w:r w:rsidR="00C66086" w:rsidRPr="00C45A81">
        <w:rPr>
          <w:rFonts w:ascii="Times New Roman" w:hAnsi="Times New Roman" w:cs="Times New Roman"/>
          <w:bCs/>
          <w:sz w:val="24"/>
          <w:szCs w:val="24"/>
        </w:rPr>
        <w:t xml:space="preserve"> are</w:t>
      </w:r>
      <w:r w:rsidRPr="00C45A81">
        <w:rPr>
          <w:rFonts w:ascii="Times New Roman" w:hAnsi="Times New Roman" w:cs="Times New Roman"/>
          <w:bCs/>
          <w:sz w:val="24"/>
          <w:szCs w:val="24"/>
        </w:rPr>
        <w:t>:</w:t>
      </w:r>
    </w:p>
    <w:p w14:paraId="6B74364B" w14:textId="0FF1E2AD" w:rsidR="00C92A6C" w:rsidRPr="00C45A81" w:rsidRDefault="002922FE" w:rsidP="006923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X</w:t>
      </w:r>
      <w:r w:rsidRPr="002922FE">
        <w:rPr>
          <w:rFonts w:ascii="Times New Roman" w:hAnsi="Times New Roman" w:cs="Times New Roman"/>
          <w:bCs/>
          <w:sz w:val="24"/>
          <w:szCs w:val="24"/>
          <w:vertAlign w:val="subscript"/>
        </w:rPr>
        <w:t>1</w:t>
      </w:r>
      <w:r>
        <w:rPr>
          <w:rFonts w:ascii="Times New Roman" w:hAnsi="Times New Roman" w:cs="Times New Roman"/>
          <w:bCs/>
          <w:sz w:val="24"/>
          <w:szCs w:val="24"/>
        </w:rPr>
        <w:t>= Age of the Household head (years)</w:t>
      </w:r>
    </w:p>
    <w:p w14:paraId="6453BE26" w14:textId="79D14224" w:rsidR="00C92A6C" w:rsidRPr="00C45A81" w:rsidRDefault="002922FE" w:rsidP="006923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X</w:t>
      </w:r>
      <w:r w:rsidRPr="002922FE">
        <w:rPr>
          <w:rFonts w:ascii="Times New Roman" w:hAnsi="Times New Roman" w:cs="Times New Roman"/>
          <w:bCs/>
          <w:sz w:val="24"/>
          <w:szCs w:val="24"/>
          <w:vertAlign w:val="subscript"/>
        </w:rPr>
        <w:t>2</w:t>
      </w:r>
      <w:r>
        <w:rPr>
          <w:rFonts w:ascii="Times New Roman" w:hAnsi="Times New Roman" w:cs="Times New Roman"/>
          <w:bCs/>
          <w:sz w:val="24"/>
          <w:szCs w:val="24"/>
        </w:rPr>
        <w:t>= Sex of household head (1= female; 0 otherwise)</w:t>
      </w:r>
    </w:p>
    <w:p w14:paraId="23BE46E6" w14:textId="595B5B5B" w:rsidR="00F36588" w:rsidRDefault="002922FE" w:rsidP="006923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X</w:t>
      </w:r>
      <w:r w:rsidRPr="002922FE">
        <w:rPr>
          <w:rFonts w:ascii="Times New Roman" w:hAnsi="Times New Roman" w:cs="Times New Roman"/>
          <w:bCs/>
          <w:sz w:val="24"/>
          <w:szCs w:val="24"/>
          <w:vertAlign w:val="subscript"/>
        </w:rPr>
        <w:t>3</w:t>
      </w:r>
      <w:r>
        <w:rPr>
          <w:rFonts w:ascii="Times New Roman" w:hAnsi="Times New Roman" w:cs="Times New Roman"/>
          <w:bCs/>
          <w:sz w:val="24"/>
          <w:szCs w:val="24"/>
        </w:rPr>
        <w:t xml:space="preserve">= Marital status of the household head (1= married </w:t>
      </w:r>
      <w:r w:rsidR="00DD2FBA" w:rsidRPr="00C45A81">
        <w:rPr>
          <w:rFonts w:ascii="Times New Roman" w:hAnsi="Times New Roman" w:cs="Times New Roman"/>
          <w:bCs/>
          <w:sz w:val="24"/>
          <w:szCs w:val="24"/>
        </w:rPr>
        <w:t>person; and 0 otherwis</w:t>
      </w:r>
      <w:r w:rsidR="0047099C">
        <w:rPr>
          <w:rFonts w:ascii="Times New Roman" w:hAnsi="Times New Roman" w:cs="Times New Roman"/>
          <w:bCs/>
          <w:sz w:val="24"/>
          <w:szCs w:val="24"/>
        </w:rPr>
        <w:t>e)</w:t>
      </w:r>
    </w:p>
    <w:p w14:paraId="20CC8B27" w14:textId="0416421D" w:rsidR="0047099C" w:rsidRPr="00C45A81" w:rsidRDefault="0047099C" w:rsidP="006923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X</w:t>
      </w:r>
      <w:r w:rsidRPr="0047099C">
        <w:rPr>
          <w:rFonts w:ascii="Times New Roman" w:hAnsi="Times New Roman" w:cs="Times New Roman"/>
          <w:bCs/>
          <w:sz w:val="24"/>
          <w:szCs w:val="24"/>
          <w:vertAlign w:val="subscript"/>
        </w:rPr>
        <w:t>4</w:t>
      </w:r>
      <w:r>
        <w:rPr>
          <w:rFonts w:ascii="Times New Roman" w:hAnsi="Times New Roman" w:cs="Times New Roman"/>
          <w:bCs/>
          <w:sz w:val="24"/>
          <w:szCs w:val="24"/>
        </w:rPr>
        <w:t>= Household size (Number)</w:t>
      </w:r>
    </w:p>
    <w:p w14:paraId="097CDDB8" w14:textId="161C40C4" w:rsidR="00C92A6C" w:rsidRDefault="00C92A6C" w:rsidP="00692317">
      <w:pPr>
        <w:spacing w:line="480" w:lineRule="auto"/>
        <w:jc w:val="both"/>
        <w:rPr>
          <w:rFonts w:ascii="Times New Roman" w:hAnsi="Times New Roman" w:cs="Times New Roman"/>
          <w:bCs/>
          <w:sz w:val="24"/>
          <w:szCs w:val="24"/>
        </w:rPr>
      </w:pPr>
      <w:bookmarkStart w:id="128" w:name="_Hlk89334464"/>
      <w:r w:rsidRPr="00C45A81">
        <w:rPr>
          <w:rFonts w:ascii="Times New Roman" w:hAnsi="Times New Roman" w:cs="Times New Roman"/>
          <w:bCs/>
          <w:sz w:val="24"/>
          <w:szCs w:val="24"/>
        </w:rPr>
        <w:t>X</w:t>
      </w:r>
      <w:r w:rsidRPr="00C45A81">
        <w:rPr>
          <w:rFonts w:ascii="Times New Roman" w:hAnsi="Times New Roman" w:cs="Times New Roman"/>
          <w:bCs/>
          <w:sz w:val="24"/>
          <w:szCs w:val="24"/>
          <w:vertAlign w:val="subscript"/>
        </w:rPr>
        <w:t>5</w:t>
      </w:r>
      <w:bookmarkEnd w:id="128"/>
      <w:r w:rsidRPr="00C45A81">
        <w:rPr>
          <w:rFonts w:ascii="Times New Roman" w:hAnsi="Times New Roman" w:cs="Times New Roman"/>
          <w:bCs/>
          <w:sz w:val="24"/>
          <w:szCs w:val="24"/>
          <w:vertAlign w:val="subscript"/>
        </w:rPr>
        <w:t xml:space="preserve"> </w:t>
      </w:r>
      <w:r w:rsidRPr="00C45A81">
        <w:rPr>
          <w:rFonts w:ascii="Times New Roman" w:hAnsi="Times New Roman" w:cs="Times New Roman"/>
          <w:bCs/>
          <w:sz w:val="24"/>
          <w:szCs w:val="24"/>
        </w:rPr>
        <w:t xml:space="preserve">= </w:t>
      </w:r>
      <w:r w:rsidR="00DD2FBA" w:rsidRPr="00F36588">
        <w:rPr>
          <w:rFonts w:ascii="Times New Roman" w:hAnsi="Times New Roman" w:cs="Times New Roman"/>
          <w:bCs/>
          <w:sz w:val="24"/>
          <w:szCs w:val="24"/>
        </w:rPr>
        <w:t>Monthly</w:t>
      </w:r>
      <w:r w:rsidR="00DD2FBA">
        <w:rPr>
          <w:rFonts w:ascii="Times New Roman" w:hAnsi="Times New Roman" w:cs="Times New Roman"/>
          <w:bCs/>
          <w:sz w:val="24"/>
          <w:szCs w:val="24"/>
          <w:vertAlign w:val="subscript"/>
        </w:rPr>
        <w:t xml:space="preserve"> </w:t>
      </w:r>
      <w:r w:rsidR="00DD2FBA" w:rsidRPr="00F36588">
        <w:rPr>
          <w:rFonts w:ascii="Times New Roman" w:hAnsi="Times New Roman" w:cs="Times New Roman"/>
          <w:bCs/>
          <w:sz w:val="24"/>
          <w:szCs w:val="24"/>
        </w:rPr>
        <w:t>Income</w:t>
      </w:r>
      <w:r w:rsidR="00DD2FBA" w:rsidRPr="000F43A1">
        <w:rPr>
          <w:rFonts w:ascii="Times New Roman" w:hAnsi="Times New Roman" w:cs="Times New Roman"/>
          <w:bCs/>
          <w:sz w:val="24"/>
          <w:szCs w:val="24"/>
        </w:rPr>
        <w:t xml:space="preserve"> (#)</w:t>
      </w:r>
    </w:p>
    <w:p w14:paraId="34C19307" w14:textId="7335F993" w:rsidR="00F36588" w:rsidRDefault="00F36588" w:rsidP="00692317">
      <w:pPr>
        <w:spacing w:line="480" w:lineRule="auto"/>
        <w:jc w:val="both"/>
        <w:rPr>
          <w:rFonts w:ascii="Times New Roman" w:hAnsi="Times New Roman" w:cs="Times New Roman"/>
          <w:bCs/>
          <w:sz w:val="24"/>
          <w:szCs w:val="24"/>
        </w:rPr>
      </w:pPr>
      <w:r w:rsidRPr="00F36588">
        <w:rPr>
          <w:rFonts w:ascii="Times New Roman" w:hAnsi="Times New Roman" w:cs="Times New Roman"/>
          <w:bCs/>
          <w:sz w:val="24"/>
          <w:szCs w:val="24"/>
        </w:rPr>
        <w:t>X</w:t>
      </w:r>
      <w:r>
        <w:rPr>
          <w:rFonts w:ascii="Times New Roman" w:hAnsi="Times New Roman" w:cs="Times New Roman"/>
          <w:bCs/>
          <w:sz w:val="24"/>
          <w:szCs w:val="24"/>
          <w:vertAlign w:val="subscript"/>
        </w:rPr>
        <w:t xml:space="preserve">6 = </w:t>
      </w:r>
      <w:r w:rsidR="00DA45B5">
        <w:rPr>
          <w:rFonts w:ascii="Times New Roman" w:hAnsi="Times New Roman" w:cs="Times New Roman"/>
          <w:bCs/>
          <w:sz w:val="24"/>
          <w:szCs w:val="24"/>
        </w:rPr>
        <w:t>Formal Education (1 for literate; and 0 otherwise</w:t>
      </w:r>
      <w:r w:rsidR="00DD2FBA">
        <w:rPr>
          <w:rFonts w:ascii="Times New Roman" w:hAnsi="Times New Roman" w:cs="Times New Roman"/>
          <w:bCs/>
          <w:sz w:val="24"/>
          <w:szCs w:val="24"/>
        </w:rPr>
        <w:t>)</w:t>
      </w:r>
    </w:p>
    <w:p w14:paraId="16528B0D" w14:textId="3480F36F" w:rsidR="00C92A6C" w:rsidRPr="00C45A81" w:rsidRDefault="00F36588" w:rsidP="00692317">
      <w:pPr>
        <w:spacing w:line="480" w:lineRule="auto"/>
        <w:jc w:val="both"/>
        <w:rPr>
          <w:rFonts w:ascii="Times New Roman" w:hAnsi="Times New Roman" w:cs="Times New Roman"/>
          <w:bCs/>
          <w:sz w:val="24"/>
          <w:szCs w:val="24"/>
        </w:rPr>
      </w:pPr>
      <w:r w:rsidRPr="00F36588">
        <w:rPr>
          <w:rFonts w:ascii="Times New Roman" w:hAnsi="Times New Roman" w:cs="Times New Roman"/>
          <w:bCs/>
          <w:sz w:val="24"/>
          <w:szCs w:val="24"/>
        </w:rPr>
        <w:t>X</w:t>
      </w:r>
      <w:r>
        <w:rPr>
          <w:rFonts w:ascii="Times New Roman" w:hAnsi="Times New Roman" w:cs="Times New Roman"/>
          <w:bCs/>
          <w:sz w:val="24"/>
          <w:szCs w:val="24"/>
          <w:vertAlign w:val="subscript"/>
        </w:rPr>
        <w:t xml:space="preserve">7 = </w:t>
      </w:r>
      <w:bookmarkEnd w:id="126"/>
      <w:r w:rsidR="0047099C">
        <w:rPr>
          <w:rFonts w:ascii="Times New Roman" w:hAnsi="Times New Roman" w:cs="Times New Roman"/>
          <w:bCs/>
          <w:sz w:val="24"/>
          <w:szCs w:val="24"/>
        </w:rPr>
        <w:t>Dependency ratio of household (ratio of non-working members to total household size)</w:t>
      </w:r>
    </w:p>
    <w:p w14:paraId="77AD35D4" w14:textId="5B4CC3C7" w:rsidR="00C92A6C" w:rsidRPr="00C45A81" w:rsidRDefault="00C92A6C" w:rsidP="00692317">
      <w:pPr>
        <w:spacing w:line="480" w:lineRule="auto"/>
        <w:jc w:val="both"/>
        <w:rPr>
          <w:rFonts w:ascii="Times New Roman" w:hAnsi="Times New Roman" w:cs="Times New Roman"/>
          <w:bCs/>
          <w:sz w:val="24"/>
          <w:szCs w:val="24"/>
        </w:rPr>
      </w:pPr>
      <w:r w:rsidRPr="00C45A81">
        <w:rPr>
          <w:rFonts w:ascii="Times New Roman" w:hAnsi="Times New Roman" w:cs="Times New Roman"/>
          <w:bCs/>
          <w:sz w:val="24"/>
          <w:szCs w:val="24"/>
        </w:rPr>
        <w:t>X</w:t>
      </w:r>
      <w:r w:rsidR="002C7051">
        <w:rPr>
          <w:rFonts w:ascii="Times New Roman" w:hAnsi="Times New Roman" w:cs="Times New Roman"/>
          <w:bCs/>
          <w:sz w:val="24"/>
          <w:szCs w:val="24"/>
          <w:vertAlign w:val="subscript"/>
        </w:rPr>
        <w:t>8</w:t>
      </w:r>
      <w:r w:rsidRPr="00C45A81">
        <w:rPr>
          <w:rFonts w:ascii="Times New Roman" w:hAnsi="Times New Roman" w:cs="Times New Roman"/>
          <w:bCs/>
          <w:sz w:val="24"/>
          <w:szCs w:val="24"/>
          <w:vertAlign w:val="subscript"/>
        </w:rPr>
        <w:t xml:space="preserve"> </w:t>
      </w:r>
      <w:r w:rsidR="00276E71" w:rsidRPr="00C45A81">
        <w:rPr>
          <w:rFonts w:ascii="Times New Roman" w:hAnsi="Times New Roman" w:cs="Times New Roman"/>
          <w:bCs/>
          <w:sz w:val="24"/>
          <w:szCs w:val="24"/>
        </w:rPr>
        <w:t xml:space="preserve">= </w:t>
      </w:r>
      <w:r w:rsidR="00DD2FBA" w:rsidRPr="00C45A81">
        <w:rPr>
          <w:rFonts w:ascii="Times New Roman" w:hAnsi="Times New Roman" w:cs="Times New Roman"/>
          <w:bCs/>
          <w:sz w:val="24"/>
          <w:szCs w:val="24"/>
        </w:rPr>
        <w:t>Nativity of household head (1 = native to residential area; 0 otherwise)</w:t>
      </w:r>
    </w:p>
    <w:p w14:paraId="4B80E609" w14:textId="6C68C392" w:rsidR="001134AB" w:rsidRPr="00C45A81" w:rsidRDefault="00C92A6C" w:rsidP="00692317">
      <w:pPr>
        <w:spacing w:line="480" w:lineRule="auto"/>
        <w:jc w:val="both"/>
        <w:rPr>
          <w:rFonts w:ascii="Times New Roman" w:hAnsi="Times New Roman" w:cs="Times New Roman"/>
          <w:bCs/>
          <w:sz w:val="24"/>
          <w:szCs w:val="24"/>
        </w:rPr>
      </w:pPr>
      <w:r w:rsidRPr="00C45A81">
        <w:rPr>
          <w:rFonts w:ascii="Times New Roman" w:hAnsi="Times New Roman" w:cs="Times New Roman"/>
          <w:bCs/>
          <w:sz w:val="24"/>
          <w:szCs w:val="24"/>
        </w:rPr>
        <w:t>X</w:t>
      </w:r>
      <w:r w:rsidR="002C7051">
        <w:rPr>
          <w:rFonts w:ascii="Times New Roman" w:hAnsi="Times New Roman" w:cs="Times New Roman"/>
          <w:bCs/>
          <w:sz w:val="24"/>
          <w:szCs w:val="24"/>
          <w:vertAlign w:val="subscript"/>
        </w:rPr>
        <w:t>9</w:t>
      </w:r>
      <w:r w:rsidRPr="00C45A81">
        <w:rPr>
          <w:rFonts w:ascii="Times New Roman" w:hAnsi="Times New Roman" w:cs="Times New Roman"/>
          <w:bCs/>
          <w:sz w:val="24"/>
          <w:szCs w:val="24"/>
          <w:vertAlign w:val="subscript"/>
        </w:rPr>
        <w:t xml:space="preserve"> </w:t>
      </w:r>
      <w:r w:rsidR="00276E71" w:rsidRPr="00C45A81">
        <w:rPr>
          <w:rFonts w:ascii="Times New Roman" w:hAnsi="Times New Roman" w:cs="Times New Roman"/>
          <w:bCs/>
          <w:sz w:val="24"/>
          <w:szCs w:val="24"/>
        </w:rPr>
        <w:t xml:space="preserve">= </w:t>
      </w:r>
      <w:r w:rsidR="00DD2FBA" w:rsidRPr="00C45A81">
        <w:rPr>
          <w:rFonts w:ascii="Times New Roman" w:hAnsi="Times New Roman" w:cs="Times New Roman"/>
          <w:bCs/>
          <w:sz w:val="24"/>
          <w:szCs w:val="24"/>
        </w:rPr>
        <w:t>Amount of remittance received (</w:t>
      </w:r>
      <w:r w:rsidR="00DD2FBA">
        <w:rPr>
          <w:rFonts w:ascii="Times New Roman" w:hAnsi="Times New Roman" w:cs="Times New Roman"/>
          <w:bCs/>
          <w:sz w:val="24"/>
          <w:szCs w:val="24"/>
        </w:rPr>
        <w:t>#</w:t>
      </w:r>
      <w:r w:rsidR="00DD2FBA" w:rsidRPr="00C45A81">
        <w:rPr>
          <w:rFonts w:ascii="Times New Roman" w:hAnsi="Times New Roman" w:cs="Times New Roman"/>
          <w:bCs/>
          <w:sz w:val="24"/>
          <w:szCs w:val="24"/>
        </w:rPr>
        <w:t>)</w:t>
      </w:r>
      <w:r w:rsidR="00DD2FBA">
        <w:rPr>
          <w:rFonts w:ascii="Times New Roman" w:hAnsi="Times New Roman" w:cs="Times New Roman"/>
          <w:bCs/>
          <w:sz w:val="24"/>
          <w:szCs w:val="24"/>
        </w:rPr>
        <w:t>.</w:t>
      </w:r>
    </w:p>
    <w:bookmarkEnd w:id="127"/>
    <w:p w14:paraId="5B815896" w14:textId="0513C6D8" w:rsidR="000077A2" w:rsidRDefault="000077A2" w:rsidP="00692317">
      <w:pPr>
        <w:spacing w:line="480" w:lineRule="auto"/>
        <w:jc w:val="both"/>
        <w:rPr>
          <w:rFonts w:ascii="Times New Roman" w:hAnsi="Times New Roman" w:cs="Times New Roman"/>
          <w:bCs/>
          <w:sz w:val="24"/>
          <w:szCs w:val="24"/>
        </w:rPr>
      </w:pPr>
    </w:p>
    <w:p w14:paraId="7FD92880" w14:textId="4E10F8A8" w:rsidR="00587A70" w:rsidRDefault="00587A70" w:rsidP="00692317">
      <w:pPr>
        <w:spacing w:line="480" w:lineRule="auto"/>
        <w:jc w:val="both"/>
        <w:rPr>
          <w:rFonts w:ascii="Times New Roman" w:hAnsi="Times New Roman" w:cs="Times New Roman"/>
          <w:bCs/>
          <w:sz w:val="24"/>
          <w:szCs w:val="24"/>
        </w:rPr>
      </w:pPr>
    </w:p>
    <w:p w14:paraId="7C20114E" w14:textId="18A350F2" w:rsidR="00692317" w:rsidRDefault="00692317" w:rsidP="00692317">
      <w:pPr>
        <w:spacing w:line="480" w:lineRule="auto"/>
        <w:jc w:val="both"/>
        <w:rPr>
          <w:rFonts w:ascii="Times New Roman" w:hAnsi="Times New Roman" w:cs="Times New Roman"/>
          <w:bCs/>
          <w:sz w:val="24"/>
          <w:szCs w:val="24"/>
        </w:rPr>
      </w:pPr>
    </w:p>
    <w:p w14:paraId="4C652510" w14:textId="1DC12229" w:rsidR="00692317" w:rsidRDefault="00692317" w:rsidP="00692317">
      <w:pPr>
        <w:spacing w:line="480" w:lineRule="auto"/>
        <w:jc w:val="both"/>
        <w:rPr>
          <w:rFonts w:ascii="Times New Roman" w:hAnsi="Times New Roman" w:cs="Times New Roman"/>
          <w:bCs/>
          <w:sz w:val="24"/>
          <w:szCs w:val="24"/>
        </w:rPr>
      </w:pPr>
    </w:p>
    <w:p w14:paraId="65ACB445" w14:textId="22F16584" w:rsidR="00692317" w:rsidRDefault="00692317" w:rsidP="00692317">
      <w:pPr>
        <w:spacing w:line="480" w:lineRule="auto"/>
        <w:jc w:val="both"/>
        <w:rPr>
          <w:rFonts w:ascii="Times New Roman" w:hAnsi="Times New Roman" w:cs="Times New Roman"/>
          <w:bCs/>
          <w:sz w:val="24"/>
          <w:szCs w:val="24"/>
        </w:rPr>
      </w:pPr>
    </w:p>
    <w:p w14:paraId="21D04994" w14:textId="4EA37753" w:rsidR="00B72209" w:rsidRDefault="00B72209" w:rsidP="00692317">
      <w:pPr>
        <w:spacing w:line="480" w:lineRule="auto"/>
        <w:jc w:val="both"/>
        <w:rPr>
          <w:rFonts w:ascii="Times New Roman" w:hAnsi="Times New Roman" w:cs="Times New Roman"/>
          <w:bCs/>
          <w:sz w:val="24"/>
          <w:szCs w:val="24"/>
        </w:rPr>
      </w:pPr>
    </w:p>
    <w:p w14:paraId="70258CB5" w14:textId="6B93E89F" w:rsidR="00B72209" w:rsidRDefault="00B72209" w:rsidP="00692317">
      <w:pPr>
        <w:spacing w:line="480" w:lineRule="auto"/>
        <w:jc w:val="both"/>
        <w:rPr>
          <w:rFonts w:ascii="Times New Roman" w:hAnsi="Times New Roman" w:cs="Times New Roman"/>
          <w:bCs/>
          <w:sz w:val="24"/>
          <w:szCs w:val="24"/>
        </w:rPr>
      </w:pPr>
    </w:p>
    <w:p w14:paraId="0EC97A33" w14:textId="04CADFA8" w:rsidR="00B72209" w:rsidRDefault="00B72209" w:rsidP="00692317">
      <w:pPr>
        <w:spacing w:line="480" w:lineRule="auto"/>
        <w:jc w:val="both"/>
        <w:rPr>
          <w:rFonts w:ascii="Times New Roman" w:hAnsi="Times New Roman" w:cs="Times New Roman"/>
          <w:bCs/>
          <w:sz w:val="24"/>
          <w:szCs w:val="24"/>
        </w:rPr>
      </w:pPr>
    </w:p>
    <w:p w14:paraId="75F2D4F8" w14:textId="7FE11CFC" w:rsidR="00C71CC2" w:rsidRDefault="00C71CC2" w:rsidP="00692317">
      <w:pPr>
        <w:spacing w:line="480" w:lineRule="auto"/>
        <w:jc w:val="both"/>
        <w:rPr>
          <w:rFonts w:ascii="Times New Roman" w:hAnsi="Times New Roman" w:cs="Times New Roman"/>
          <w:bCs/>
          <w:sz w:val="24"/>
          <w:szCs w:val="24"/>
        </w:rPr>
      </w:pPr>
    </w:p>
    <w:p w14:paraId="266CAD10" w14:textId="77777777" w:rsidR="00692317" w:rsidRDefault="00692317" w:rsidP="00692317">
      <w:pPr>
        <w:spacing w:line="480" w:lineRule="auto"/>
        <w:jc w:val="both"/>
        <w:rPr>
          <w:rFonts w:ascii="Times New Roman" w:hAnsi="Times New Roman" w:cs="Times New Roman"/>
          <w:bCs/>
          <w:sz w:val="24"/>
          <w:szCs w:val="24"/>
        </w:rPr>
      </w:pPr>
    </w:p>
    <w:p w14:paraId="22FE8899" w14:textId="3A5A5478" w:rsidR="003116C1" w:rsidRPr="003116C1" w:rsidRDefault="008D2489" w:rsidP="00692317">
      <w:pPr>
        <w:keepNext/>
        <w:keepLines/>
        <w:spacing w:before="240" w:after="0" w:line="480" w:lineRule="auto"/>
        <w:ind w:left="432" w:hanging="432"/>
        <w:jc w:val="center"/>
        <w:outlineLvl w:val="0"/>
        <w:rPr>
          <w:rFonts w:ascii="Times New Roman" w:eastAsiaTheme="majorEastAsia" w:hAnsi="Times New Roman" w:cs="Times New Roman"/>
          <w:b/>
          <w:bCs/>
          <w:sz w:val="32"/>
          <w:szCs w:val="32"/>
        </w:rPr>
      </w:pPr>
      <w:bookmarkStart w:id="129" w:name="_Toc101787224"/>
      <w:bookmarkStart w:id="130" w:name="_Toc103603373"/>
      <w:bookmarkStart w:id="131" w:name="_Toc105405279"/>
      <w:bookmarkStart w:id="132" w:name="_Toc113272440"/>
      <w:bookmarkStart w:id="133" w:name="_Hlk101777776"/>
      <w:r>
        <w:rPr>
          <w:rFonts w:ascii="Times New Roman" w:eastAsiaTheme="majorEastAsia" w:hAnsi="Times New Roman" w:cs="Times New Roman"/>
          <w:b/>
          <w:bCs/>
          <w:sz w:val="32"/>
          <w:szCs w:val="32"/>
        </w:rPr>
        <w:lastRenderedPageBreak/>
        <w:t>CHAPTER</w:t>
      </w:r>
      <w:r w:rsidR="003116C1" w:rsidRPr="003116C1">
        <w:rPr>
          <w:rFonts w:ascii="Times New Roman" w:eastAsiaTheme="majorEastAsia" w:hAnsi="Times New Roman" w:cs="Times New Roman"/>
          <w:b/>
          <w:bCs/>
          <w:sz w:val="32"/>
          <w:szCs w:val="32"/>
        </w:rPr>
        <w:t xml:space="preserve"> </w:t>
      </w:r>
      <w:r w:rsidR="003116C1">
        <w:rPr>
          <w:rFonts w:ascii="Times New Roman" w:eastAsiaTheme="majorEastAsia" w:hAnsi="Times New Roman" w:cs="Times New Roman"/>
          <w:b/>
          <w:bCs/>
          <w:sz w:val="32"/>
          <w:szCs w:val="32"/>
        </w:rPr>
        <w:t>FOUR</w:t>
      </w:r>
      <w:bookmarkEnd w:id="129"/>
      <w:bookmarkEnd w:id="130"/>
      <w:bookmarkEnd w:id="131"/>
      <w:bookmarkEnd w:id="132"/>
    </w:p>
    <w:p w14:paraId="0B37ECC8" w14:textId="1E51A57D" w:rsidR="00703F0F" w:rsidRPr="007863FE" w:rsidRDefault="003116C1" w:rsidP="00692317">
      <w:pPr>
        <w:keepNext/>
        <w:keepLines/>
        <w:spacing w:before="240" w:after="0" w:line="480" w:lineRule="auto"/>
        <w:jc w:val="center"/>
        <w:outlineLvl w:val="0"/>
        <w:rPr>
          <w:rFonts w:ascii="Times New Roman" w:eastAsiaTheme="majorEastAsia" w:hAnsi="Times New Roman" w:cs="Times New Roman"/>
          <w:b/>
          <w:bCs/>
          <w:sz w:val="28"/>
          <w:szCs w:val="28"/>
        </w:rPr>
      </w:pPr>
      <w:bookmarkStart w:id="134" w:name="_Toc101787225"/>
      <w:bookmarkStart w:id="135" w:name="_Toc103603374"/>
      <w:bookmarkStart w:id="136" w:name="_Toc105405280"/>
      <w:bookmarkStart w:id="137" w:name="_Toc113272441"/>
      <w:r>
        <w:rPr>
          <w:rFonts w:ascii="Times New Roman" w:eastAsiaTheme="majorEastAsia" w:hAnsi="Times New Roman" w:cs="Times New Roman"/>
          <w:b/>
          <w:bCs/>
          <w:sz w:val="28"/>
          <w:szCs w:val="28"/>
        </w:rPr>
        <w:t>RESULTS AND DISCUSSION</w:t>
      </w:r>
      <w:bookmarkEnd w:id="134"/>
      <w:bookmarkEnd w:id="135"/>
      <w:bookmarkEnd w:id="136"/>
      <w:bookmarkEnd w:id="137"/>
    </w:p>
    <w:p w14:paraId="00FFFE14" w14:textId="1C92D167" w:rsidR="007B3281" w:rsidRDefault="003116C1" w:rsidP="00692317">
      <w:pPr>
        <w:keepNext/>
        <w:keepLines/>
        <w:spacing w:before="240" w:after="0" w:line="480" w:lineRule="auto"/>
        <w:jc w:val="both"/>
        <w:outlineLvl w:val="0"/>
        <w:rPr>
          <w:rFonts w:ascii="Times New Roman" w:eastAsiaTheme="majorEastAsia" w:hAnsi="Times New Roman" w:cs="Times New Roman"/>
          <w:sz w:val="24"/>
          <w:szCs w:val="24"/>
        </w:rPr>
      </w:pPr>
      <w:bookmarkStart w:id="138" w:name="_Toc101787226"/>
      <w:bookmarkStart w:id="139" w:name="_Toc113272442"/>
      <w:r>
        <w:rPr>
          <w:rFonts w:ascii="Times New Roman" w:eastAsiaTheme="majorEastAsia" w:hAnsi="Times New Roman" w:cs="Times New Roman"/>
          <w:b/>
          <w:bCs/>
          <w:sz w:val="28"/>
          <w:szCs w:val="28"/>
        </w:rPr>
        <w:t xml:space="preserve">4.1 </w:t>
      </w:r>
      <w:r w:rsidRPr="00416C44">
        <w:rPr>
          <w:rFonts w:ascii="Times New Roman" w:eastAsiaTheme="majorEastAsia" w:hAnsi="Times New Roman" w:cs="Times New Roman"/>
          <w:b/>
          <w:bCs/>
          <w:sz w:val="24"/>
          <w:szCs w:val="24"/>
        </w:rPr>
        <w:t xml:space="preserve">Socio-economic </w:t>
      </w:r>
      <w:r w:rsidR="00526716" w:rsidRPr="00416C44">
        <w:rPr>
          <w:rFonts w:ascii="Times New Roman" w:eastAsiaTheme="majorEastAsia" w:hAnsi="Times New Roman" w:cs="Times New Roman"/>
          <w:b/>
          <w:bCs/>
          <w:sz w:val="24"/>
          <w:szCs w:val="24"/>
        </w:rPr>
        <w:t>c</w:t>
      </w:r>
      <w:r w:rsidRPr="00416C44">
        <w:rPr>
          <w:rFonts w:ascii="Times New Roman" w:eastAsiaTheme="majorEastAsia" w:hAnsi="Times New Roman" w:cs="Times New Roman"/>
          <w:b/>
          <w:bCs/>
          <w:sz w:val="24"/>
          <w:szCs w:val="24"/>
        </w:rPr>
        <w:t xml:space="preserve">haracteristics of the </w:t>
      </w:r>
      <w:r w:rsidR="00526716" w:rsidRPr="00416C44">
        <w:rPr>
          <w:rFonts w:ascii="Times New Roman" w:eastAsiaTheme="majorEastAsia" w:hAnsi="Times New Roman" w:cs="Times New Roman"/>
          <w:b/>
          <w:bCs/>
          <w:sz w:val="24"/>
          <w:szCs w:val="24"/>
        </w:rPr>
        <w:t>r</w:t>
      </w:r>
      <w:r w:rsidRPr="00416C44">
        <w:rPr>
          <w:rFonts w:ascii="Times New Roman" w:eastAsiaTheme="majorEastAsia" w:hAnsi="Times New Roman" w:cs="Times New Roman"/>
          <w:b/>
          <w:bCs/>
          <w:sz w:val="24"/>
          <w:szCs w:val="24"/>
        </w:rPr>
        <w:t xml:space="preserve">espondents in the </w:t>
      </w:r>
      <w:r w:rsidR="00526716" w:rsidRPr="00416C44">
        <w:rPr>
          <w:rFonts w:ascii="Times New Roman" w:eastAsiaTheme="majorEastAsia" w:hAnsi="Times New Roman" w:cs="Times New Roman"/>
          <w:b/>
          <w:bCs/>
          <w:sz w:val="24"/>
          <w:szCs w:val="24"/>
        </w:rPr>
        <w:t>s</w:t>
      </w:r>
      <w:r w:rsidRPr="00416C44">
        <w:rPr>
          <w:rFonts w:ascii="Times New Roman" w:eastAsiaTheme="majorEastAsia" w:hAnsi="Times New Roman" w:cs="Times New Roman"/>
          <w:b/>
          <w:bCs/>
          <w:sz w:val="24"/>
          <w:szCs w:val="24"/>
        </w:rPr>
        <w:t xml:space="preserve">tudy </w:t>
      </w:r>
      <w:r w:rsidR="00526716" w:rsidRPr="00416C44">
        <w:rPr>
          <w:rFonts w:ascii="Times New Roman" w:eastAsiaTheme="majorEastAsia" w:hAnsi="Times New Roman" w:cs="Times New Roman"/>
          <w:b/>
          <w:bCs/>
          <w:sz w:val="24"/>
          <w:szCs w:val="24"/>
        </w:rPr>
        <w:t>a</w:t>
      </w:r>
      <w:r w:rsidRPr="00416C44">
        <w:rPr>
          <w:rFonts w:ascii="Times New Roman" w:eastAsiaTheme="majorEastAsia" w:hAnsi="Times New Roman" w:cs="Times New Roman"/>
          <w:b/>
          <w:bCs/>
          <w:sz w:val="24"/>
          <w:szCs w:val="24"/>
        </w:rPr>
        <w:t>rea</w:t>
      </w:r>
      <w:r w:rsidR="00526716" w:rsidRPr="00416C44">
        <w:rPr>
          <w:rFonts w:ascii="Times New Roman" w:eastAsiaTheme="majorEastAsia" w:hAnsi="Times New Roman" w:cs="Times New Roman"/>
          <w:b/>
          <w:bCs/>
          <w:sz w:val="24"/>
          <w:szCs w:val="24"/>
        </w:rPr>
        <w:t>.</w:t>
      </w:r>
      <w:bookmarkStart w:id="140" w:name="_Toc101787227"/>
      <w:bookmarkEnd w:id="138"/>
      <w:bookmarkEnd w:id="139"/>
    </w:p>
    <w:p w14:paraId="1C155BAA" w14:textId="4486C352" w:rsidR="00526716" w:rsidRPr="007B3281" w:rsidRDefault="00526716" w:rsidP="00692317">
      <w:pPr>
        <w:spacing w:line="480" w:lineRule="auto"/>
        <w:rPr>
          <w:rFonts w:ascii="Times New Roman" w:hAnsi="Times New Roman" w:cs="Times New Roman"/>
          <w:sz w:val="24"/>
          <w:szCs w:val="24"/>
        </w:rPr>
      </w:pPr>
      <w:r w:rsidRPr="007B3281">
        <w:rPr>
          <w:rFonts w:ascii="Times New Roman" w:hAnsi="Times New Roman" w:cs="Times New Roman"/>
          <w:sz w:val="24"/>
          <w:szCs w:val="24"/>
        </w:rPr>
        <w:t>This section provides a summary statistic of respondents in the study area.</w:t>
      </w:r>
      <w:bookmarkEnd w:id="140"/>
      <w:r w:rsidRPr="007B3281">
        <w:rPr>
          <w:rFonts w:ascii="Times New Roman" w:hAnsi="Times New Roman" w:cs="Times New Roman"/>
          <w:sz w:val="24"/>
          <w:szCs w:val="24"/>
        </w:rPr>
        <w:t xml:space="preserve"> </w:t>
      </w:r>
    </w:p>
    <w:p w14:paraId="6A8418B6" w14:textId="77777777" w:rsidR="00692317" w:rsidRDefault="003116C1" w:rsidP="00692317">
      <w:pPr>
        <w:keepNext/>
        <w:keepLines/>
        <w:spacing w:before="240" w:after="0" w:line="480" w:lineRule="auto"/>
        <w:jc w:val="both"/>
        <w:outlineLvl w:val="0"/>
        <w:rPr>
          <w:rFonts w:ascii="Times New Roman" w:eastAsiaTheme="majorEastAsia" w:hAnsi="Times New Roman" w:cs="Times New Roman"/>
          <w:b/>
          <w:bCs/>
          <w:sz w:val="24"/>
          <w:szCs w:val="24"/>
        </w:rPr>
      </w:pPr>
      <w:bookmarkStart w:id="141" w:name="_Toc101787228"/>
      <w:bookmarkStart w:id="142" w:name="_Toc113272443"/>
      <w:r w:rsidRPr="00555394">
        <w:rPr>
          <w:rFonts w:ascii="Times New Roman" w:eastAsiaTheme="majorEastAsia" w:hAnsi="Times New Roman" w:cs="Times New Roman"/>
          <w:b/>
          <w:bCs/>
          <w:sz w:val="24"/>
          <w:szCs w:val="24"/>
        </w:rPr>
        <w:t xml:space="preserve">4.1.1 </w:t>
      </w:r>
      <w:r w:rsidR="009F63F1" w:rsidRPr="00555394">
        <w:rPr>
          <w:rFonts w:ascii="Times New Roman" w:eastAsiaTheme="majorEastAsia" w:hAnsi="Times New Roman" w:cs="Times New Roman"/>
          <w:b/>
          <w:bCs/>
          <w:sz w:val="24"/>
          <w:szCs w:val="24"/>
        </w:rPr>
        <w:t>Distribution of respondents by age</w:t>
      </w:r>
      <w:bookmarkEnd w:id="141"/>
      <w:bookmarkEnd w:id="142"/>
      <w:r w:rsidR="009F63F1" w:rsidRPr="00555394">
        <w:rPr>
          <w:rFonts w:ascii="Times New Roman" w:eastAsiaTheme="majorEastAsia" w:hAnsi="Times New Roman" w:cs="Times New Roman"/>
          <w:b/>
          <w:bCs/>
          <w:sz w:val="24"/>
          <w:szCs w:val="24"/>
        </w:rPr>
        <w:t xml:space="preserve"> </w:t>
      </w:r>
      <w:r w:rsidR="006F29B2">
        <w:rPr>
          <w:rFonts w:ascii="Times New Roman" w:eastAsiaTheme="majorEastAsia" w:hAnsi="Times New Roman" w:cs="Times New Roman"/>
          <w:b/>
          <w:bCs/>
          <w:sz w:val="24"/>
          <w:szCs w:val="24"/>
        </w:rPr>
        <w:t xml:space="preserve"> </w:t>
      </w:r>
      <w:bookmarkStart w:id="143" w:name="_Toc101787229"/>
    </w:p>
    <w:p w14:paraId="524C4DD1" w14:textId="6C6C6584" w:rsidR="001B707A" w:rsidRPr="00692317" w:rsidRDefault="001B707A" w:rsidP="00692317">
      <w:pPr>
        <w:spacing w:line="480" w:lineRule="auto"/>
        <w:jc w:val="both"/>
        <w:rPr>
          <w:rFonts w:ascii="Times New Roman" w:eastAsiaTheme="majorEastAsia" w:hAnsi="Times New Roman" w:cs="Times New Roman"/>
          <w:b/>
          <w:bCs/>
          <w:sz w:val="24"/>
          <w:szCs w:val="24"/>
        </w:rPr>
      </w:pPr>
      <w:r w:rsidRPr="00692317">
        <w:rPr>
          <w:rFonts w:ascii="Times New Roman" w:hAnsi="Times New Roman" w:cs="Times New Roman"/>
          <w:sz w:val="24"/>
          <w:szCs w:val="24"/>
        </w:rPr>
        <w:t xml:space="preserve">The result in Table 1 shows the average age of household heads as 49years indicating that they were mostly in their economically active years. </w:t>
      </w:r>
      <w:r w:rsidR="00830C6A" w:rsidRPr="00692317">
        <w:rPr>
          <w:rFonts w:ascii="Times New Roman" w:hAnsi="Times New Roman" w:cs="Times New Roman"/>
          <w:sz w:val="24"/>
          <w:szCs w:val="24"/>
        </w:rPr>
        <w:t>This indicates that the farmers</w:t>
      </w:r>
      <w:r w:rsidR="00B72209">
        <w:rPr>
          <w:rFonts w:ascii="Times New Roman" w:hAnsi="Times New Roman" w:cs="Times New Roman"/>
          <w:sz w:val="24"/>
          <w:szCs w:val="24"/>
        </w:rPr>
        <w:t xml:space="preserve"> </w:t>
      </w:r>
      <w:r w:rsidR="00830C6A">
        <w:rPr>
          <w:rFonts w:ascii="Times New Roman" w:hAnsi="Times New Roman" w:cs="Times New Roman"/>
          <w:sz w:val="24"/>
          <w:szCs w:val="24"/>
        </w:rPr>
        <w:t>are</w:t>
      </w:r>
      <w:r w:rsidR="00830C6A" w:rsidRPr="00692317">
        <w:rPr>
          <w:rFonts w:ascii="Times New Roman" w:hAnsi="Times New Roman" w:cs="Times New Roman"/>
          <w:sz w:val="24"/>
          <w:szCs w:val="24"/>
        </w:rPr>
        <w:t xml:space="preserve"> capable of growing large-scale farms to boost food production compared to the aged and weaker household heads. This result agrees with </w:t>
      </w:r>
      <w:r w:rsidR="002D5449">
        <w:rPr>
          <w:rFonts w:ascii="Times New Roman" w:hAnsi="Times New Roman" w:cs="Times New Roman"/>
          <w:sz w:val="24"/>
          <w:szCs w:val="24"/>
        </w:rPr>
        <w:t xml:space="preserve"> </w:t>
      </w:r>
      <w:sdt>
        <w:sdtPr>
          <w:rPr>
            <w:rFonts w:ascii="Times New Roman" w:hAnsi="Times New Roman" w:cs="Times New Roman"/>
            <w:sz w:val="24"/>
            <w:szCs w:val="24"/>
          </w:rPr>
          <w:id w:val="-1919317821"/>
          <w:citation/>
        </w:sdtPr>
        <w:sdtEndPr/>
        <w:sdtContent>
          <w:r w:rsidR="002D5449">
            <w:rPr>
              <w:rFonts w:ascii="Times New Roman" w:hAnsi="Times New Roman" w:cs="Times New Roman"/>
              <w:sz w:val="24"/>
              <w:szCs w:val="24"/>
            </w:rPr>
            <w:fldChar w:fldCharType="begin"/>
          </w:r>
          <w:r w:rsidR="002D5449">
            <w:rPr>
              <w:rFonts w:ascii="Times New Roman" w:hAnsi="Times New Roman" w:cs="Times New Roman"/>
              <w:sz w:val="24"/>
              <w:szCs w:val="24"/>
            </w:rPr>
            <w:instrText xml:space="preserve"> CITATION Abu16 \l 1033 </w:instrText>
          </w:r>
          <w:r w:rsidR="002D5449">
            <w:rPr>
              <w:rFonts w:ascii="Times New Roman" w:hAnsi="Times New Roman" w:cs="Times New Roman"/>
              <w:sz w:val="24"/>
              <w:szCs w:val="24"/>
            </w:rPr>
            <w:fldChar w:fldCharType="separate"/>
          </w:r>
          <w:r w:rsidR="002D5449" w:rsidRPr="002D5449">
            <w:rPr>
              <w:rFonts w:ascii="Times New Roman" w:hAnsi="Times New Roman" w:cs="Times New Roman"/>
              <w:noProof/>
              <w:sz w:val="24"/>
              <w:szCs w:val="24"/>
            </w:rPr>
            <w:t>(Abu &amp; Soom, 2016)</w:t>
          </w:r>
          <w:r w:rsidR="002D5449">
            <w:rPr>
              <w:rFonts w:ascii="Times New Roman" w:hAnsi="Times New Roman" w:cs="Times New Roman"/>
              <w:sz w:val="24"/>
              <w:szCs w:val="24"/>
            </w:rPr>
            <w:fldChar w:fldCharType="end"/>
          </w:r>
        </w:sdtContent>
      </w:sdt>
      <w:r w:rsidR="00830C6A">
        <w:rPr>
          <w:rFonts w:ascii="Times New Roman" w:hAnsi="Times New Roman" w:cs="Times New Roman"/>
          <w:sz w:val="24"/>
          <w:szCs w:val="24"/>
        </w:rPr>
        <w:t xml:space="preserve">, </w:t>
      </w:r>
      <w:r w:rsidR="00830C6A" w:rsidRPr="00692317">
        <w:rPr>
          <w:rFonts w:ascii="Times New Roman" w:hAnsi="Times New Roman" w:cs="Times New Roman"/>
          <w:sz w:val="24"/>
          <w:szCs w:val="24"/>
        </w:rPr>
        <w:t xml:space="preserve">which reported that the majority of household heads in rural households are within their active age and highly productive. </w:t>
      </w:r>
    </w:p>
    <w:p w14:paraId="229C5054" w14:textId="4778124B" w:rsidR="00A43B48" w:rsidRPr="009F0B0F" w:rsidRDefault="00A43B48" w:rsidP="00692317">
      <w:pPr>
        <w:pStyle w:val="NoSpacing"/>
        <w:rPr>
          <w:rFonts w:ascii="Times New Roman" w:hAnsi="Times New Roman" w:cs="Times New Roman"/>
          <w:b/>
          <w:bCs/>
          <w:sz w:val="24"/>
          <w:szCs w:val="24"/>
        </w:rPr>
      </w:pPr>
      <w:r w:rsidRPr="009F0B0F">
        <w:rPr>
          <w:rFonts w:ascii="Times New Roman" w:hAnsi="Times New Roman" w:cs="Times New Roman"/>
          <w:b/>
          <w:bCs/>
          <w:sz w:val="24"/>
          <w:szCs w:val="24"/>
        </w:rPr>
        <w:t>Table 1: Distribution of respondent</w:t>
      </w:r>
      <w:r w:rsidR="00F9118E" w:rsidRPr="009F0B0F">
        <w:rPr>
          <w:rFonts w:ascii="Times New Roman" w:hAnsi="Times New Roman" w:cs="Times New Roman"/>
          <w:b/>
          <w:bCs/>
          <w:sz w:val="24"/>
          <w:szCs w:val="24"/>
        </w:rPr>
        <w:t>s</w:t>
      </w:r>
      <w:r w:rsidRPr="009F0B0F">
        <w:rPr>
          <w:rFonts w:ascii="Times New Roman" w:hAnsi="Times New Roman" w:cs="Times New Roman"/>
          <w:b/>
          <w:bCs/>
          <w:sz w:val="24"/>
          <w:szCs w:val="24"/>
        </w:rPr>
        <w:t xml:space="preserve"> by age</w:t>
      </w:r>
      <w:bookmarkEnd w:id="143"/>
      <w:r w:rsidRPr="009F0B0F">
        <w:rPr>
          <w:rFonts w:ascii="Times New Roman" w:hAnsi="Times New Roman" w:cs="Times New Roman"/>
          <w:b/>
          <w:bCs/>
          <w:sz w:val="24"/>
          <w:szCs w:val="24"/>
        </w:rPr>
        <w:t xml:space="preserve"> </w:t>
      </w:r>
    </w:p>
    <w:p w14:paraId="61C2703E" w14:textId="3B622785" w:rsidR="00A43B48" w:rsidRPr="009F0B0F" w:rsidRDefault="00A43B48" w:rsidP="00692317">
      <w:pPr>
        <w:pBdr>
          <w:top w:val="single" w:sz="4" w:space="1" w:color="auto"/>
        </w:pBdr>
        <w:spacing w:line="276" w:lineRule="auto"/>
        <w:jc w:val="both"/>
        <w:rPr>
          <w:rFonts w:ascii="Times New Roman" w:hAnsi="Times New Roman" w:cs="Times New Roman"/>
          <w:b/>
          <w:sz w:val="24"/>
          <w:szCs w:val="24"/>
        </w:rPr>
      </w:pPr>
      <w:r w:rsidRPr="009F0B0F">
        <w:rPr>
          <w:rFonts w:ascii="Times New Roman" w:hAnsi="Times New Roman" w:cs="Times New Roman"/>
          <w:b/>
          <w:sz w:val="24"/>
          <w:szCs w:val="24"/>
        </w:rPr>
        <w:t xml:space="preserve"> </w:t>
      </w:r>
      <w:r w:rsidR="00B87482" w:rsidRPr="009F0B0F">
        <w:rPr>
          <w:rFonts w:ascii="Times New Roman" w:hAnsi="Times New Roman" w:cs="Times New Roman"/>
          <w:b/>
          <w:sz w:val="24"/>
          <w:szCs w:val="24"/>
        </w:rPr>
        <w:t xml:space="preserve">Age (Years) </w:t>
      </w:r>
      <w:r w:rsidR="00B87482">
        <w:rPr>
          <w:rFonts w:ascii="Times New Roman" w:hAnsi="Times New Roman" w:cs="Times New Roman"/>
          <w:b/>
          <w:sz w:val="24"/>
          <w:szCs w:val="24"/>
        </w:rPr>
        <w:tab/>
      </w:r>
      <w:r w:rsidR="00B87482">
        <w:rPr>
          <w:rFonts w:ascii="Times New Roman" w:hAnsi="Times New Roman" w:cs="Times New Roman"/>
          <w:b/>
          <w:sz w:val="24"/>
          <w:szCs w:val="24"/>
        </w:rPr>
        <w:tab/>
      </w:r>
      <w:r w:rsidR="00B87482">
        <w:rPr>
          <w:rFonts w:ascii="Times New Roman" w:hAnsi="Times New Roman" w:cs="Times New Roman"/>
          <w:b/>
          <w:sz w:val="24"/>
          <w:szCs w:val="24"/>
        </w:rPr>
        <w:tab/>
      </w:r>
      <w:r w:rsidR="00B87482">
        <w:rPr>
          <w:rFonts w:ascii="Times New Roman" w:hAnsi="Times New Roman" w:cs="Times New Roman"/>
          <w:b/>
          <w:sz w:val="24"/>
          <w:szCs w:val="24"/>
        </w:rPr>
        <w:tab/>
      </w:r>
      <w:r w:rsidR="00B87482">
        <w:rPr>
          <w:rFonts w:ascii="Times New Roman" w:hAnsi="Times New Roman" w:cs="Times New Roman"/>
          <w:b/>
          <w:sz w:val="24"/>
          <w:szCs w:val="24"/>
        </w:rPr>
        <w:tab/>
      </w:r>
      <w:r w:rsidRPr="009F0B0F">
        <w:rPr>
          <w:rFonts w:ascii="Times New Roman" w:hAnsi="Times New Roman" w:cs="Times New Roman"/>
          <w:b/>
          <w:sz w:val="24"/>
          <w:szCs w:val="24"/>
        </w:rPr>
        <w:t xml:space="preserve">Frequency </w:t>
      </w:r>
      <w:r w:rsidRPr="009F0B0F">
        <w:rPr>
          <w:rFonts w:ascii="Times New Roman" w:hAnsi="Times New Roman" w:cs="Times New Roman"/>
          <w:b/>
          <w:sz w:val="24"/>
          <w:szCs w:val="24"/>
        </w:rPr>
        <w:tab/>
      </w:r>
      <w:r w:rsidRPr="009F0B0F">
        <w:rPr>
          <w:rFonts w:ascii="Times New Roman" w:hAnsi="Times New Roman" w:cs="Times New Roman"/>
          <w:b/>
          <w:sz w:val="24"/>
          <w:szCs w:val="24"/>
        </w:rPr>
        <w:tab/>
        <w:t>Percentage</w:t>
      </w:r>
      <w:r w:rsidRPr="009F0B0F">
        <w:rPr>
          <w:rFonts w:ascii="Times New Roman" w:hAnsi="Times New Roman" w:cs="Times New Roman"/>
          <w:b/>
          <w:sz w:val="24"/>
          <w:szCs w:val="24"/>
        </w:rPr>
        <w:tab/>
      </w:r>
      <w:r w:rsidRPr="009F0B0F">
        <w:rPr>
          <w:rFonts w:ascii="Times New Roman" w:hAnsi="Times New Roman" w:cs="Times New Roman"/>
          <w:b/>
          <w:sz w:val="24"/>
          <w:szCs w:val="24"/>
        </w:rPr>
        <w:tab/>
      </w:r>
      <w:r w:rsidRPr="009F0B0F">
        <w:rPr>
          <w:rFonts w:ascii="Times New Roman" w:hAnsi="Times New Roman" w:cs="Times New Roman"/>
          <w:b/>
          <w:sz w:val="24"/>
          <w:szCs w:val="24"/>
        </w:rPr>
        <w:tab/>
      </w:r>
    </w:p>
    <w:p w14:paraId="7B58F088" w14:textId="7F1D2D27" w:rsidR="00A43B48" w:rsidRPr="009F0B0F" w:rsidRDefault="00A43B48" w:rsidP="00692317">
      <w:pPr>
        <w:pBdr>
          <w:bottom w:val="single" w:sz="4" w:space="0" w:color="auto"/>
        </w:pBdr>
        <w:spacing w:line="276" w:lineRule="auto"/>
        <w:jc w:val="both"/>
        <w:rPr>
          <w:rFonts w:ascii="Times New Roman" w:hAnsi="Times New Roman" w:cs="Times New Roman"/>
          <w:b/>
          <w:sz w:val="24"/>
          <w:szCs w:val="24"/>
        </w:rPr>
      </w:pPr>
      <w:r w:rsidRPr="009F0B0F">
        <w:rPr>
          <w:rFonts w:ascii="Times New Roman" w:hAnsi="Times New Roman" w:cs="Times New Roman"/>
          <w:b/>
          <w:sz w:val="24"/>
          <w:szCs w:val="24"/>
        </w:rPr>
        <w:tab/>
      </w:r>
      <w:r w:rsidRPr="009F0B0F">
        <w:rPr>
          <w:rFonts w:ascii="Times New Roman" w:hAnsi="Times New Roman" w:cs="Times New Roman"/>
          <w:b/>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t xml:space="preserve"> </w:t>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
          <w:sz w:val="24"/>
          <w:szCs w:val="24"/>
        </w:rPr>
        <w:t xml:space="preserve"> </w:t>
      </w:r>
    </w:p>
    <w:p w14:paraId="1E1094D5" w14:textId="7ECB96F9" w:rsidR="00A43B48" w:rsidRPr="009F0B0F" w:rsidRDefault="00A43B48" w:rsidP="00692317">
      <w:pPr>
        <w:spacing w:line="276" w:lineRule="auto"/>
        <w:jc w:val="both"/>
        <w:rPr>
          <w:rFonts w:ascii="Times New Roman" w:hAnsi="Times New Roman" w:cs="Times New Roman"/>
          <w:bCs/>
          <w:sz w:val="24"/>
          <w:szCs w:val="24"/>
        </w:rPr>
      </w:pPr>
      <w:r w:rsidRPr="009F0B0F">
        <w:rPr>
          <w:rFonts w:ascii="Times New Roman" w:hAnsi="Times New Roman" w:cs="Times New Roman"/>
          <w:bCs/>
          <w:sz w:val="24"/>
          <w:szCs w:val="24"/>
        </w:rPr>
        <w:t>Less</w:t>
      </w:r>
      <w:r w:rsidR="009F0B0F">
        <w:rPr>
          <w:rFonts w:ascii="Times New Roman" w:hAnsi="Times New Roman" w:cs="Times New Roman"/>
          <w:bCs/>
          <w:sz w:val="24"/>
          <w:szCs w:val="24"/>
        </w:rPr>
        <w:t xml:space="preserve"> than / equal to 30</w:t>
      </w:r>
      <w:r w:rsidR="009F0B0F">
        <w:rPr>
          <w:rFonts w:ascii="Times New Roman" w:hAnsi="Times New Roman" w:cs="Times New Roman"/>
          <w:bCs/>
          <w:sz w:val="24"/>
          <w:szCs w:val="24"/>
        </w:rPr>
        <w:tab/>
      </w:r>
      <w:r w:rsidR="009F0B0F">
        <w:rPr>
          <w:rFonts w:ascii="Times New Roman" w:hAnsi="Times New Roman" w:cs="Times New Roman"/>
          <w:bCs/>
          <w:sz w:val="24"/>
          <w:szCs w:val="24"/>
        </w:rPr>
        <w:tab/>
      </w:r>
      <w:r w:rsidR="009F0B0F">
        <w:rPr>
          <w:rFonts w:ascii="Times New Roman" w:hAnsi="Times New Roman" w:cs="Times New Roman"/>
          <w:bCs/>
          <w:sz w:val="24"/>
          <w:szCs w:val="24"/>
        </w:rPr>
        <w:tab/>
        <w:t xml:space="preserve">2,212 </w:t>
      </w:r>
      <w:r w:rsidR="009F0B0F">
        <w:rPr>
          <w:rFonts w:ascii="Times New Roman" w:hAnsi="Times New Roman" w:cs="Times New Roman"/>
          <w:bCs/>
          <w:sz w:val="24"/>
          <w:szCs w:val="24"/>
        </w:rPr>
        <w:tab/>
      </w:r>
      <w:r w:rsidR="009F0B0F">
        <w:rPr>
          <w:rFonts w:ascii="Times New Roman" w:hAnsi="Times New Roman" w:cs="Times New Roman"/>
          <w:bCs/>
          <w:sz w:val="24"/>
          <w:szCs w:val="24"/>
        </w:rPr>
        <w:tab/>
      </w:r>
      <w:r w:rsidR="009F0B0F">
        <w:rPr>
          <w:rFonts w:ascii="Times New Roman" w:hAnsi="Times New Roman" w:cs="Times New Roman"/>
          <w:bCs/>
          <w:sz w:val="24"/>
          <w:szCs w:val="24"/>
        </w:rPr>
        <w:tab/>
      </w:r>
      <w:r w:rsidRPr="009F0B0F">
        <w:rPr>
          <w:rFonts w:ascii="Times New Roman" w:hAnsi="Times New Roman" w:cs="Times New Roman"/>
          <w:bCs/>
          <w:sz w:val="24"/>
          <w:szCs w:val="24"/>
        </w:rPr>
        <w:t>14.45</w:t>
      </w:r>
    </w:p>
    <w:p w14:paraId="1C34404D" w14:textId="24306E97" w:rsidR="00A43B48" w:rsidRPr="009F0B0F" w:rsidRDefault="00A43B48" w:rsidP="00692317">
      <w:pPr>
        <w:spacing w:line="276" w:lineRule="auto"/>
        <w:jc w:val="both"/>
        <w:rPr>
          <w:rFonts w:ascii="Times New Roman" w:hAnsi="Times New Roman" w:cs="Times New Roman"/>
          <w:bCs/>
          <w:sz w:val="24"/>
          <w:szCs w:val="24"/>
        </w:rPr>
      </w:pPr>
      <w:r w:rsidRPr="009F0B0F">
        <w:rPr>
          <w:rFonts w:ascii="Times New Roman" w:hAnsi="Times New Roman" w:cs="Times New Roman"/>
          <w:bCs/>
          <w:sz w:val="24"/>
          <w:szCs w:val="24"/>
        </w:rPr>
        <w:t>31-50</w:t>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t>7,003</w:t>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t>45.76</w:t>
      </w:r>
    </w:p>
    <w:p w14:paraId="710F5904" w14:textId="55A34BEB" w:rsidR="00A43B48" w:rsidRPr="009F0B0F" w:rsidRDefault="00A43B48" w:rsidP="00692317">
      <w:pPr>
        <w:spacing w:line="276" w:lineRule="auto"/>
        <w:jc w:val="both"/>
        <w:rPr>
          <w:rFonts w:ascii="Times New Roman" w:hAnsi="Times New Roman" w:cs="Times New Roman"/>
          <w:bCs/>
          <w:sz w:val="24"/>
          <w:szCs w:val="24"/>
        </w:rPr>
      </w:pPr>
      <w:r w:rsidRPr="009F0B0F">
        <w:rPr>
          <w:rFonts w:ascii="Times New Roman" w:hAnsi="Times New Roman" w:cs="Times New Roman"/>
          <w:bCs/>
          <w:sz w:val="24"/>
          <w:szCs w:val="24"/>
        </w:rPr>
        <w:t>51-70</w:t>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t>4,654</w:t>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t>30.41</w:t>
      </w:r>
    </w:p>
    <w:p w14:paraId="74A463FD" w14:textId="11DA8798" w:rsidR="00A43B48" w:rsidRPr="009F0B0F" w:rsidRDefault="00A43B48" w:rsidP="00692317">
      <w:pPr>
        <w:spacing w:line="276" w:lineRule="auto"/>
        <w:jc w:val="both"/>
        <w:rPr>
          <w:rFonts w:ascii="Times New Roman" w:hAnsi="Times New Roman" w:cs="Times New Roman"/>
          <w:bCs/>
          <w:sz w:val="24"/>
          <w:szCs w:val="24"/>
        </w:rPr>
      </w:pPr>
      <w:r w:rsidRPr="009F0B0F">
        <w:rPr>
          <w:rFonts w:ascii="Times New Roman" w:hAnsi="Times New Roman" w:cs="Times New Roman"/>
          <w:bCs/>
          <w:sz w:val="24"/>
          <w:szCs w:val="24"/>
        </w:rPr>
        <w:t xml:space="preserve">71and above </w:t>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t>1,436</w:t>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t>9.38</w:t>
      </w:r>
    </w:p>
    <w:p w14:paraId="1B938013" w14:textId="07907CEF" w:rsidR="00A43B48" w:rsidRPr="009F0B0F" w:rsidRDefault="00A43B48" w:rsidP="00692317">
      <w:pPr>
        <w:spacing w:line="276" w:lineRule="auto"/>
        <w:jc w:val="both"/>
        <w:rPr>
          <w:rFonts w:ascii="Times New Roman" w:hAnsi="Times New Roman" w:cs="Times New Roman"/>
          <w:b/>
          <w:sz w:val="24"/>
          <w:szCs w:val="24"/>
        </w:rPr>
      </w:pPr>
      <w:r w:rsidRPr="009F0B0F">
        <w:rPr>
          <w:rFonts w:ascii="Times New Roman" w:hAnsi="Times New Roman" w:cs="Times New Roman"/>
          <w:b/>
          <w:sz w:val="24"/>
          <w:szCs w:val="24"/>
        </w:rPr>
        <w:t xml:space="preserve">Total </w:t>
      </w:r>
      <w:r w:rsidRPr="009F0B0F">
        <w:rPr>
          <w:rFonts w:ascii="Times New Roman" w:hAnsi="Times New Roman" w:cs="Times New Roman"/>
          <w:b/>
          <w:sz w:val="24"/>
          <w:szCs w:val="24"/>
        </w:rPr>
        <w:tab/>
      </w:r>
      <w:r w:rsidRPr="009F0B0F">
        <w:rPr>
          <w:rFonts w:ascii="Times New Roman" w:hAnsi="Times New Roman" w:cs="Times New Roman"/>
          <w:b/>
          <w:sz w:val="24"/>
          <w:szCs w:val="24"/>
        </w:rPr>
        <w:tab/>
      </w:r>
      <w:r w:rsidRPr="009F0B0F">
        <w:rPr>
          <w:rFonts w:ascii="Times New Roman" w:hAnsi="Times New Roman" w:cs="Times New Roman"/>
          <w:b/>
          <w:sz w:val="24"/>
          <w:szCs w:val="24"/>
        </w:rPr>
        <w:tab/>
      </w:r>
      <w:r w:rsidRPr="009F0B0F">
        <w:rPr>
          <w:rFonts w:ascii="Times New Roman" w:hAnsi="Times New Roman" w:cs="Times New Roman"/>
          <w:b/>
          <w:sz w:val="24"/>
          <w:szCs w:val="24"/>
        </w:rPr>
        <w:tab/>
      </w:r>
      <w:r w:rsidRPr="009F0B0F">
        <w:rPr>
          <w:rFonts w:ascii="Times New Roman" w:hAnsi="Times New Roman" w:cs="Times New Roman"/>
          <w:b/>
          <w:sz w:val="24"/>
          <w:szCs w:val="24"/>
        </w:rPr>
        <w:tab/>
      </w:r>
      <w:r w:rsidRPr="009F0B0F">
        <w:rPr>
          <w:rFonts w:ascii="Times New Roman" w:hAnsi="Times New Roman" w:cs="Times New Roman"/>
          <w:b/>
          <w:sz w:val="24"/>
          <w:szCs w:val="24"/>
        </w:rPr>
        <w:tab/>
        <w:t>15,305</w:t>
      </w:r>
      <w:r w:rsidRPr="009F0B0F">
        <w:rPr>
          <w:rFonts w:ascii="Times New Roman" w:hAnsi="Times New Roman" w:cs="Times New Roman"/>
          <w:b/>
          <w:sz w:val="24"/>
          <w:szCs w:val="24"/>
        </w:rPr>
        <w:tab/>
      </w:r>
      <w:r w:rsidRPr="009F0B0F">
        <w:rPr>
          <w:rFonts w:ascii="Times New Roman" w:hAnsi="Times New Roman" w:cs="Times New Roman"/>
          <w:b/>
          <w:sz w:val="24"/>
          <w:szCs w:val="24"/>
        </w:rPr>
        <w:tab/>
      </w:r>
      <w:r w:rsidRPr="009F0B0F">
        <w:rPr>
          <w:rFonts w:ascii="Times New Roman" w:hAnsi="Times New Roman" w:cs="Times New Roman"/>
          <w:b/>
          <w:sz w:val="24"/>
          <w:szCs w:val="24"/>
        </w:rPr>
        <w:tab/>
        <w:t>100.00</w:t>
      </w:r>
    </w:p>
    <w:p w14:paraId="04A511ED" w14:textId="65B2C9C2" w:rsidR="00A43B48" w:rsidRPr="009F0B0F" w:rsidRDefault="00A43B48" w:rsidP="00692317">
      <w:pPr>
        <w:pBdr>
          <w:bottom w:val="single" w:sz="4" w:space="1" w:color="auto"/>
        </w:pBdr>
        <w:spacing w:line="276" w:lineRule="auto"/>
        <w:jc w:val="both"/>
        <w:rPr>
          <w:rFonts w:ascii="Times New Roman" w:hAnsi="Times New Roman" w:cs="Times New Roman"/>
          <w:bCs/>
          <w:sz w:val="24"/>
          <w:szCs w:val="24"/>
        </w:rPr>
      </w:pPr>
      <w:r w:rsidRPr="009F0B0F">
        <w:rPr>
          <w:rFonts w:ascii="Times New Roman" w:hAnsi="Times New Roman" w:cs="Times New Roman"/>
          <w:b/>
          <w:sz w:val="24"/>
          <w:szCs w:val="24"/>
        </w:rPr>
        <w:t xml:space="preserve">Mean (Standard deviation) </w:t>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Pr="009F0B0F">
        <w:rPr>
          <w:rFonts w:ascii="Times New Roman" w:hAnsi="Times New Roman" w:cs="Times New Roman"/>
          <w:bCs/>
          <w:sz w:val="24"/>
          <w:szCs w:val="24"/>
        </w:rPr>
        <w:tab/>
      </w:r>
      <w:r w:rsidR="00AD4090" w:rsidRPr="009F0B0F">
        <w:rPr>
          <w:rFonts w:ascii="Times New Roman" w:hAnsi="Times New Roman" w:cs="Times New Roman"/>
          <w:bCs/>
          <w:sz w:val="24"/>
          <w:szCs w:val="24"/>
        </w:rPr>
        <w:t>49.31 (15.8)</w:t>
      </w:r>
    </w:p>
    <w:p w14:paraId="11147B0A" w14:textId="65FA8CA1" w:rsidR="002F2A0F" w:rsidRPr="009F0B0F" w:rsidRDefault="00A43B48" w:rsidP="00692317">
      <w:pPr>
        <w:spacing w:line="480" w:lineRule="auto"/>
        <w:jc w:val="both"/>
        <w:rPr>
          <w:rFonts w:ascii="Times New Roman" w:hAnsi="Times New Roman" w:cs="Times New Roman"/>
          <w:bCs/>
          <w:sz w:val="24"/>
          <w:szCs w:val="24"/>
        </w:rPr>
      </w:pPr>
      <w:bookmarkStart w:id="144" w:name="_Hlk94014838"/>
      <w:r w:rsidRPr="009F0B0F">
        <w:rPr>
          <w:rFonts w:ascii="Times New Roman" w:hAnsi="Times New Roman" w:cs="Times New Roman"/>
          <w:bCs/>
          <w:sz w:val="24"/>
          <w:szCs w:val="24"/>
        </w:rPr>
        <w:t xml:space="preserve">Source: </w:t>
      </w:r>
      <w:r w:rsidR="00200D53" w:rsidRPr="009F0B0F">
        <w:rPr>
          <w:rFonts w:ascii="Times New Roman" w:hAnsi="Times New Roman" w:cs="Times New Roman"/>
          <w:bCs/>
          <w:sz w:val="24"/>
          <w:szCs w:val="24"/>
        </w:rPr>
        <w:t xml:space="preserve">Author’s computation from </w:t>
      </w:r>
      <w:r w:rsidR="00200D53" w:rsidRPr="009F0B0F">
        <w:rPr>
          <w:rFonts w:ascii="Times New Roman" w:hAnsi="Times New Roman" w:cs="Times New Roman"/>
          <w:sz w:val="24"/>
          <w:szCs w:val="24"/>
        </w:rPr>
        <w:t>2018/19 NLSS Data, 2022</w:t>
      </w:r>
    </w:p>
    <w:p w14:paraId="5A7C9024" w14:textId="646291B9" w:rsidR="00773CEC" w:rsidRDefault="00555394" w:rsidP="00692317">
      <w:pPr>
        <w:keepNext/>
        <w:keepLines/>
        <w:spacing w:before="240" w:after="0" w:line="480" w:lineRule="auto"/>
        <w:jc w:val="both"/>
        <w:outlineLvl w:val="0"/>
        <w:rPr>
          <w:rFonts w:ascii="Times New Roman" w:eastAsiaTheme="majorEastAsia" w:hAnsi="Times New Roman" w:cs="Times New Roman"/>
          <w:b/>
          <w:bCs/>
          <w:sz w:val="24"/>
          <w:szCs w:val="24"/>
        </w:rPr>
      </w:pPr>
      <w:bookmarkStart w:id="145" w:name="_Toc101787230"/>
      <w:bookmarkStart w:id="146" w:name="_Toc113272444"/>
      <w:bookmarkStart w:id="147" w:name="_Hlk93403195"/>
      <w:bookmarkEnd w:id="144"/>
      <w:r w:rsidRPr="00555394">
        <w:rPr>
          <w:rFonts w:ascii="Times New Roman" w:eastAsiaTheme="majorEastAsia" w:hAnsi="Times New Roman" w:cs="Times New Roman"/>
          <w:b/>
          <w:bCs/>
          <w:sz w:val="24"/>
          <w:szCs w:val="24"/>
        </w:rPr>
        <w:t>4.1.2 Distribution of respondent</w:t>
      </w:r>
      <w:r w:rsidR="00F9118E">
        <w:rPr>
          <w:rFonts w:ascii="Times New Roman" w:eastAsiaTheme="majorEastAsia" w:hAnsi="Times New Roman" w:cs="Times New Roman"/>
          <w:b/>
          <w:bCs/>
          <w:sz w:val="24"/>
          <w:szCs w:val="24"/>
        </w:rPr>
        <w:t>s</w:t>
      </w:r>
      <w:r w:rsidRPr="00555394">
        <w:rPr>
          <w:rFonts w:ascii="Times New Roman" w:eastAsiaTheme="majorEastAsia" w:hAnsi="Times New Roman" w:cs="Times New Roman"/>
          <w:b/>
          <w:bCs/>
          <w:sz w:val="24"/>
          <w:szCs w:val="24"/>
        </w:rPr>
        <w:t xml:space="preserve"> by sex</w:t>
      </w:r>
      <w:bookmarkEnd w:id="145"/>
      <w:bookmarkEnd w:id="146"/>
      <w:r w:rsidRPr="00555394">
        <w:rPr>
          <w:rFonts w:ascii="Times New Roman" w:eastAsiaTheme="majorEastAsia" w:hAnsi="Times New Roman" w:cs="Times New Roman"/>
          <w:b/>
          <w:bCs/>
          <w:sz w:val="24"/>
          <w:szCs w:val="24"/>
        </w:rPr>
        <w:t xml:space="preserve"> </w:t>
      </w:r>
      <w:bookmarkEnd w:id="147"/>
    </w:p>
    <w:p w14:paraId="701C31C0" w14:textId="6CF5C1BA" w:rsidR="00830C6A" w:rsidRPr="00C56F78" w:rsidRDefault="00830C6A" w:rsidP="00C56F78">
      <w:pPr>
        <w:spacing w:line="480" w:lineRule="auto"/>
        <w:rPr>
          <w:rFonts w:ascii="Times New Roman" w:hAnsi="Times New Roman" w:cs="Times New Roman"/>
          <w:sz w:val="24"/>
          <w:szCs w:val="24"/>
        </w:rPr>
      </w:pPr>
      <w:r w:rsidRPr="00C56F78">
        <w:rPr>
          <w:rFonts w:ascii="Times New Roman" w:hAnsi="Times New Roman" w:cs="Times New Roman"/>
          <w:sz w:val="24"/>
          <w:szCs w:val="24"/>
        </w:rPr>
        <w:t xml:space="preserve">Majority (83.81%) of the household heads in the rural households are males while 16.19% of them are females, as shown in table 2. This indicates that most homes were headed by men, as is </w:t>
      </w:r>
      <w:r w:rsidRPr="00C56F78">
        <w:rPr>
          <w:rFonts w:ascii="Times New Roman" w:hAnsi="Times New Roman" w:cs="Times New Roman"/>
          <w:sz w:val="24"/>
          <w:szCs w:val="24"/>
        </w:rPr>
        <w:lastRenderedPageBreak/>
        <w:t>customary in African households. This result is in consonance with that of</w:t>
      </w:r>
      <w:r w:rsidR="00A626BF">
        <w:rPr>
          <w:rFonts w:ascii="Times New Roman" w:hAnsi="Times New Roman" w:cs="Times New Roman"/>
          <w:sz w:val="24"/>
          <w:szCs w:val="24"/>
        </w:rPr>
        <w:t xml:space="preserve"> </w:t>
      </w:r>
      <w:sdt>
        <w:sdtPr>
          <w:rPr>
            <w:rFonts w:ascii="Times New Roman" w:hAnsi="Times New Roman" w:cs="Times New Roman"/>
            <w:sz w:val="24"/>
            <w:szCs w:val="24"/>
          </w:rPr>
          <w:id w:val="1055595815"/>
          <w:citation/>
        </w:sdtPr>
        <w:sdtEndPr/>
        <w:sdtContent>
          <w:r w:rsidR="00A626BF">
            <w:rPr>
              <w:rFonts w:ascii="Times New Roman" w:hAnsi="Times New Roman" w:cs="Times New Roman"/>
              <w:sz w:val="24"/>
              <w:szCs w:val="24"/>
            </w:rPr>
            <w:fldChar w:fldCharType="begin"/>
          </w:r>
          <w:r w:rsidR="00A626BF">
            <w:rPr>
              <w:rFonts w:ascii="Times New Roman" w:hAnsi="Times New Roman" w:cs="Times New Roman"/>
              <w:sz w:val="24"/>
              <w:szCs w:val="24"/>
            </w:rPr>
            <w:instrText xml:space="preserve"> CITATION Ife141 \l 1033 </w:instrText>
          </w:r>
          <w:r w:rsidR="00A626BF">
            <w:rPr>
              <w:rFonts w:ascii="Times New Roman" w:hAnsi="Times New Roman" w:cs="Times New Roman"/>
              <w:sz w:val="24"/>
              <w:szCs w:val="24"/>
            </w:rPr>
            <w:fldChar w:fldCharType="separate"/>
          </w:r>
          <w:r w:rsidR="00A626BF" w:rsidRPr="00A626BF">
            <w:rPr>
              <w:rFonts w:ascii="Times New Roman" w:hAnsi="Times New Roman" w:cs="Times New Roman"/>
              <w:noProof/>
              <w:sz w:val="24"/>
              <w:szCs w:val="24"/>
            </w:rPr>
            <w:t>(Ifeoma &amp; Agwu, 2014)</w:t>
          </w:r>
          <w:r w:rsidR="00A626BF">
            <w:rPr>
              <w:rFonts w:ascii="Times New Roman" w:hAnsi="Times New Roman" w:cs="Times New Roman"/>
              <w:sz w:val="24"/>
              <w:szCs w:val="24"/>
            </w:rPr>
            <w:fldChar w:fldCharType="end"/>
          </w:r>
        </w:sdtContent>
      </w:sdt>
      <w:r w:rsidRPr="00C56F78">
        <w:rPr>
          <w:rFonts w:ascii="Times New Roman" w:hAnsi="Times New Roman" w:cs="Times New Roman"/>
          <w:sz w:val="24"/>
          <w:szCs w:val="24"/>
        </w:rPr>
        <w:t xml:space="preserve"> who claimed that men ha</w:t>
      </w:r>
      <w:r w:rsidR="008122A4">
        <w:rPr>
          <w:rFonts w:ascii="Times New Roman" w:hAnsi="Times New Roman" w:cs="Times New Roman"/>
          <w:sz w:val="24"/>
          <w:szCs w:val="24"/>
        </w:rPr>
        <w:t xml:space="preserve">d better accessibility over lands due to patriarchal ownership </w:t>
      </w:r>
      <w:r w:rsidRPr="00C56F78">
        <w:rPr>
          <w:rFonts w:ascii="Times New Roman" w:hAnsi="Times New Roman" w:cs="Times New Roman"/>
          <w:sz w:val="24"/>
          <w:szCs w:val="24"/>
        </w:rPr>
        <w:t>than women in Nigeria.</w:t>
      </w:r>
    </w:p>
    <w:p w14:paraId="7A6C7C13" w14:textId="070204CC" w:rsidR="005C7B13" w:rsidRDefault="005C7B13" w:rsidP="000E2B33">
      <w:pPr>
        <w:spacing w:line="240" w:lineRule="auto"/>
        <w:jc w:val="both"/>
        <w:rPr>
          <w:rFonts w:ascii="Times New Roman" w:eastAsiaTheme="majorEastAsia" w:hAnsi="Times New Roman" w:cs="Times New Roman"/>
          <w:b/>
          <w:bCs/>
          <w:sz w:val="24"/>
          <w:szCs w:val="24"/>
        </w:rPr>
      </w:pPr>
      <w:r w:rsidRPr="005C7B13">
        <w:rPr>
          <w:rFonts w:ascii="Times New Roman" w:eastAsiaTheme="majorEastAsia" w:hAnsi="Times New Roman" w:cs="Times New Roman"/>
          <w:b/>
          <w:bCs/>
          <w:sz w:val="24"/>
          <w:szCs w:val="24"/>
        </w:rPr>
        <w:t>Table 2: Distribution of respondent</w:t>
      </w:r>
      <w:r w:rsidR="00F9118E">
        <w:rPr>
          <w:rFonts w:ascii="Times New Roman" w:eastAsiaTheme="majorEastAsia" w:hAnsi="Times New Roman" w:cs="Times New Roman"/>
          <w:b/>
          <w:bCs/>
          <w:sz w:val="24"/>
          <w:szCs w:val="24"/>
        </w:rPr>
        <w:t>s</w:t>
      </w:r>
      <w:r w:rsidRPr="005C7B13">
        <w:rPr>
          <w:rFonts w:ascii="Times New Roman" w:eastAsiaTheme="majorEastAsia" w:hAnsi="Times New Roman" w:cs="Times New Roman"/>
          <w:b/>
          <w:bCs/>
          <w:sz w:val="24"/>
          <w:szCs w:val="24"/>
        </w:rPr>
        <w:t xml:space="preserve"> by sex </w:t>
      </w:r>
    </w:p>
    <w:p w14:paraId="34D5BB44" w14:textId="2DACFE44" w:rsidR="003116C1" w:rsidRPr="00A4506C" w:rsidRDefault="00105506" w:rsidP="000A37B9">
      <w:pPr>
        <w:pBdr>
          <w:top w:val="single" w:sz="4" w:space="0" w:color="auto"/>
          <w:bottom w:val="single" w:sz="4" w:space="1" w:color="auto"/>
        </w:pBdr>
        <w:rPr>
          <w:rFonts w:ascii="Times New Roman" w:hAnsi="Times New Roman" w:cs="Times New Roman"/>
          <w:b/>
          <w:bCs/>
          <w:sz w:val="24"/>
          <w:szCs w:val="24"/>
        </w:rPr>
      </w:pPr>
      <w:bookmarkStart w:id="148" w:name="_Toc101787232"/>
      <w:bookmarkStart w:id="149" w:name="_Toc103102250"/>
      <w:r w:rsidRPr="00A4506C">
        <w:rPr>
          <w:rFonts w:ascii="Times New Roman" w:hAnsi="Times New Roman" w:cs="Times New Roman"/>
          <w:b/>
          <w:bCs/>
          <w:sz w:val="24"/>
          <w:szCs w:val="24"/>
        </w:rPr>
        <w:t>S</w:t>
      </w:r>
      <w:r w:rsidR="00D52FBD" w:rsidRPr="00A4506C">
        <w:rPr>
          <w:rFonts w:ascii="Times New Roman" w:hAnsi="Times New Roman" w:cs="Times New Roman"/>
          <w:b/>
          <w:bCs/>
          <w:sz w:val="24"/>
          <w:szCs w:val="24"/>
        </w:rPr>
        <w:t>ex</w:t>
      </w:r>
      <w:r w:rsidR="009F2ECF" w:rsidRPr="00A4506C">
        <w:rPr>
          <w:rFonts w:ascii="Times New Roman" w:hAnsi="Times New Roman" w:cs="Times New Roman"/>
          <w:b/>
          <w:bCs/>
          <w:sz w:val="24"/>
          <w:szCs w:val="24"/>
        </w:rPr>
        <w:tab/>
      </w:r>
      <w:r w:rsidR="009F2ECF" w:rsidRPr="00A4506C">
        <w:rPr>
          <w:rFonts w:ascii="Times New Roman" w:hAnsi="Times New Roman" w:cs="Times New Roman"/>
          <w:b/>
          <w:bCs/>
          <w:sz w:val="24"/>
          <w:szCs w:val="24"/>
        </w:rPr>
        <w:tab/>
      </w:r>
      <w:r w:rsidR="000A37B9">
        <w:rPr>
          <w:rFonts w:ascii="Times New Roman" w:hAnsi="Times New Roman" w:cs="Times New Roman"/>
          <w:b/>
          <w:bCs/>
          <w:sz w:val="24"/>
          <w:szCs w:val="24"/>
        </w:rPr>
        <w:t xml:space="preserve">          Frequency</w:t>
      </w:r>
      <w:r w:rsidR="009F2ECF" w:rsidRPr="00A4506C">
        <w:rPr>
          <w:rFonts w:ascii="Times New Roman" w:hAnsi="Times New Roman" w:cs="Times New Roman"/>
          <w:b/>
          <w:bCs/>
          <w:sz w:val="24"/>
          <w:szCs w:val="24"/>
        </w:rPr>
        <w:tab/>
      </w:r>
      <w:r w:rsidR="000A37B9">
        <w:rPr>
          <w:rFonts w:ascii="Times New Roman" w:hAnsi="Times New Roman" w:cs="Times New Roman"/>
          <w:b/>
          <w:bCs/>
          <w:sz w:val="24"/>
          <w:szCs w:val="24"/>
        </w:rPr>
        <w:tab/>
        <w:t>Percentage</w:t>
      </w:r>
      <w:r w:rsidR="009F2ECF" w:rsidRPr="00A4506C">
        <w:rPr>
          <w:rFonts w:ascii="Times New Roman" w:hAnsi="Times New Roman" w:cs="Times New Roman"/>
          <w:b/>
          <w:bCs/>
          <w:sz w:val="24"/>
          <w:szCs w:val="24"/>
        </w:rPr>
        <w:tab/>
      </w:r>
      <w:r w:rsidR="009F2ECF" w:rsidRPr="00A4506C">
        <w:rPr>
          <w:rFonts w:ascii="Times New Roman" w:hAnsi="Times New Roman" w:cs="Times New Roman"/>
          <w:b/>
          <w:bCs/>
          <w:sz w:val="24"/>
          <w:szCs w:val="24"/>
        </w:rPr>
        <w:tab/>
      </w:r>
      <w:r w:rsidR="004069B3" w:rsidRPr="00A4506C">
        <w:rPr>
          <w:rFonts w:ascii="Times New Roman" w:hAnsi="Times New Roman" w:cs="Times New Roman"/>
          <w:b/>
          <w:bCs/>
          <w:sz w:val="24"/>
          <w:szCs w:val="24"/>
        </w:rPr>
        <w:tab/>
      </w:r>
      <w:bookmarkEnd w:id="148"/>
      <w:bookmarkEnd w:id="149"/>
    </w:p>
    <w:p w14:paraId="0B3669CF" w14:textId="214E4879" w:rsidR="00854440" w:rsidRPr="0038317D" w:rsidRDefault="00105506" w:rsidP="0038317D">
      <w:pPr>
        <w:pBdr>
          <w:bottom w:val="single" w:sz="4" w:space="1" w:color="auto"/>
        </w:pBdr>
        <w:spacing w:line="480" w:lineRule="auto"/>
        <w:rPr>
          <w:rFonts w:ascii="Times New Roman" w:hAnsi="Times New Roman" w:cs="Times New Roman"/>
          <w:sz w:val="24"/>
          <w:szCs w:val="24"/>
        </w:rPr>
      </w:pPr>
      <w:bookmarkStart w:id="150" w:name="_Toc101787233"/>
      <w:bookmarkStart w:id="151" w:name="_Toc103102251"/>
      <w:r w:rsidRPr="0038317D">
        <w:rPr>
          <w:rFonts w:ascii="Times New Roman" w:hAnsi="Times New Roman" w:cs="Times New Roman"/>
          <w:b/>
          <w:bCs/>
          <w:sz w:val="24"/>
          <w:szCs w:val="24"/>
        </w:rPr>
        <w:t xml:space="preserve">Male </w:t>
      </w:r>
      <w:r w:rsidRPr="0038317D">
        <w:rPr>
          <w:rFonts w:ascii="Times New Roman" w:hAnsi="Times New Roman" w:cs="Times New Roman"/>
          <w:b/>
          <w:bCs/>
          <w:sz w:val="24"/>
          <w:szCs w:val="24"/>
        </w:rPr>
        <w:tab/>
      </w:r>
      <w:r w:rsidRPr="0038317D">
        <w:rPr>
          <w:rFonts w:ascii="Times New Roman" w:hAnsi="Times New Roman" w:cs="Times New Roman"/>
          <w:b/>
          <w:bCs/>
          <w:sz w:val="24"/>
          <w:szCs w:val="24"/>
        </w:rPr>
        <w:tab/>
      </w:r>
      <w:r w:rsidR="004069B3" w:rsidRPr="0038317D">
        <w:rPr>
          <w:rFonts w:ascii="Times New Roman" w:hAnsi="Times New Roman" w:cs="Times New Roman"/>
          <w:b/>
          <w:bCs/>
          <w:sz w:val="24"/>
          <w:szCs w:val="24"/>
        </w:rPr>
        <w:tab/>
      </w:r>
      <w:r w:rsidRPr="0038317D">
        <w:rPr>
          <w:rFonts w:ascii="Times New Roman" w:hAnsi="Times New Roman" w:cs="Times New Roman"/>
          <w:sz w:val="24"/>
          <w:szCs w:val="24"/>
        </w:rPr>
        <w:t>12,827</w:t>
      </w:r>
      <w:r w:rsidRPr="0038317D">
        <w:rPr>
          <w:rFonts w:ascii="Times New Roman" w:hAnsi="Times New Roman" w:cs="Times New Roman"/>
          <w:sz w:val="24"/>
          <w:szCs w:val="24"/>
        </w:rPr>
        <w:tab/>
      </w:r>
      <w:r w:rsidRPr="0038317D">
        <w:rPr>
          <w:rFonts w:ascii="Times New Roman" w:hAnsi="Times New Roman" w:cs="Times New Roman"/>
          <w:sz w:val="24"/>
          <w:szCs w:val="24"/>
        </w:rPr>
        <w:tab/>
      </w:r>
      <w:r w:rsidR="0091688E" w:rsidRPr="0038317D">
        <w:rPr>
          <w:rFonts w:ascii="Times New Roman" w:hAnsi="Times New Roman" w:cs="Times New Roman"/>
          <w:sz w:val="24"/>
          <w:szCs w:val="24"/>
        </w:rPr>
        <w:tab/>
      </w:r>
      <w:r w:rsidRPr="0038317D">
        <w:rPr>
          <w:rFonts w:ascii="Times New Roman" w:hAnsi="Times New Roman" w:cs="Times New Roman"/>
          <w:sz w:val="24"/>
          <w:szCs w:val="24"/>
        </w:rPr>
        <w:t>83.81</w:t>
      </w:r>
      <w:bookmarkEnd w:id="150"/>
      <w:bookmarkEnd w:id="151"/>
      <w:r w:rsidRPr="0038317D">
        <w:rPr>
          <w:rFonts w:ascii="Times New Roman" w:hAnsi="Times New Roman" w:cs="Times New Roman"/>
          <w:sz w:val="24"/>
          <w:szCs w:val="24"/>
        </w:rPr>
        <w:tab/>
      </w:r>
      <w:r w:rsidRPr="0038317D">
        <w:rPr>
          <w:rFonts w:ascii="Times New Roman" w:hAnsi="Times New Roman" w:cs="Times New Roman"/>
          <w:sz w:val="24"/>
          <w:szCs w:val="24"/>
        </w:rPr>
        <w:tab/>
      </w:r>
      <w:r w:rsidRPr="0038317D">
        <w:rPr>
          <w:rFonts w:ascii="Times New Roman" w:hAnsi="Times New Roman" w:cs="Times New Roman"/>
          <w:sz w:val="24"/>
          <w:szCs w:val="24"/>
        </w:rPr>
        <w:tab/>
      </w:r>
    </w:p>
    <w:p w14:paraId="18CBE63B" w14:textId="533F04B3" w:rsidR="007E1CC9" w:rsidRPr="0038317D" w:rsidRDefault="00105506" w:rsidP="0038317D">
      <w:pPr>
        <w:pBdr>
          <w:bottom w:val="single" w:sz="4" w:space="1" w:color="auto"/>
        </w:pBdr>
        <w:spacing w:line="480" w:lineRule="auto"/>
        <w:rPr>
          <w:rFonts w:ascii="Times New Roman" w:hAnsi="Times New Roman" w:cs="Times New Roman"/>
          <w:sz w:val="24"/>
          <w:szCs w:val="24"/>
        </w:rPr>
      </w:pPr>
      <w:bookmarkStart w:id="152" w:name="_Toc101787234"/>
      <w:bookmarkStart w:id="153" w:name="_Toc103102252"/>
      <w:r w:rsidRPr="0038317D">
        <w:rPr>
          <w:rFonts w:ascii="Times New Roman" w:hAnsi="Times New Roman" w:cs="Times New Roman"/>
          <w:b/>
          <w:bCs/>
          <w:sz w:val="24"/>
          <w:szCs w:val="24"/>
        </w:rPr>
        <w:t>Female</w:t>
      </w:r>
      <w:r w:rsidRPr="0038317D">
        <w:rPr>
          <w:rFonts w:ascii="Times New Roman" w:hAnsi="Times New Roman" w:cs="Times New Roman"/>
          <w:sz w:val="24"/>
          <w:szCs w:val="24"/>
        </w:rPr>
        <w:t xml:space="preserve"> </w:t>
      </w:r>
      <w:r w:rsidRPr="0038317D">
        <w:rPr>
          <w:rFonts w:ascii="Times New Roman" w:hAnsi="Times New Roman" w:cs="Times New Roman"/>
          <w:sz w:val="24"/>
          <w:szCs w:val="24"/>
        </w:rPr>
        <w:tab/>
      </w:r>
      <w:r w:rsidR="004069B3" w:rsidRPr="0038317D">
        <w:rPr>
          <w:rFonts w:ascii="Times New Roman" w:hAnsi="Times New Roman" w:cs="Times New Roman"/>
          <w:sz w:val="24"/>
          <w:szCs w:val="24"/>
        </w:rPr>
        <w:tab/>
      </w:r>
      <w:r w:rsidRPr="0038317D">
        <w:rPr>
          <w:rFonts w:ascii="Times New Roman" w:hAnsi="Times New Roman" w:cs="Times New Roman"/>
          <w:sz w:val="24"/>
          <w:szCs w:val="24"/>
        </w:rPr>
        <w:t>2,478</w:t>
      </w:r>
      <w:r w:rsidRPr="0038317D">
        <w:rPr>
          <w:rFonts w:ascii="Times New Roman" w:hAnsi="Times New Roman" w:cs="Times New Roman"/>
          <w:sz w:val="24"/>
          <w:szCs w:val="24"/>
        </w:rPr>
        <w:tab/>
      </w:r>
      <w:r w:rsidRPr="0038317D">
        <w:rPr>
          <w:rFonts w:ascii="Times New Roman" w:hAnsi="Times New Roman" w:cs="Times New Roman"/>
          <w:sz w:val="24"/>
          <w:szCs w:val="24"/>
        </w:rPr>
        <w:tab/>
      </w:r>
      <w:r w:rsidRPr="0038317D">
        <w:rPr>
          <w:rFonts w:ascii="Times New Roman" w:hAnsi="Times New Roman" w:cs="Times New Roman"/>
          <w:sz w:val="24"/>
          <w:szCs w:val="24"/>
        </w:rPr>
        <w:tab/>
        <w:t>16.19</w:t>
      </w:r>
      <w:bookmarkEnd w:id="152"/>
      <w:bookmarkEnd w:id="153"/>
      <w:r w:rsidRPr="0038317D">
        <w:rPr>
          <w:rFonts w:ascii="Times New Roman" w:hAnsi="Times New Roman" w:cs="Times New Roman"/>
          <w:sz w:val="24"/>
          <w:szCs w:val="24"/>
        </w:rPr>
        <w:tab/>
      </w:r>
      <w:r w:rsidRPr="0038317D">
        <w:rPr>
          <w:rFonts w:ascii="Times New Roman" w:hAnsi="Times New Roman" w:cs="Times New Roman"/>
          <w:sz w:val="24"/>
          <w:szCs w:val="24"/>
        </w:rPr>
        <w:tab/>
      </w:r>
      <w:r w:rsidRPr="0038317D">
        <w:rPr>
          <w:rFonts w:ascii="Times New Roman" w:hAnsi="Times New Roman" w:cs="Times New Roman"/>
          <w:sz w:val="24"/>
          <w:szCs w:val="24"/>
        </w:rPr>
        <w:tab/>
      </w:r>
    </w:p>
    <w:p w14:paraId="707AF40E" w14:textId="33A43074" w:rsidR="007E1CC9" w:rsidRPr="0038317D" w:rsidRDefault="00854440" w:rsidP="0038317D">
      <w:pPr>
        <w:pBdr>
          <w:bottom w:val="single" w:sz="4" w:space="1" w:color="auto"/>
        </w:pBdr>
        <w:spacing w:line="480" w:lineRule="auto"/>
        <w:rPr>
          <w:rFonts w:ascii="Times New Roman" w:hAnsi="Times New Roman" w:cs="Times New Roman"/>
          <w:b/>
          <w:sz w:val="24"/>
          <w:szCs w:val="24"/>
        </w:rPr>
      </w:pPr>
      <w:r w:rsidRPr="0038317D">
        <w:rPr>
          <w:rFonts w:ascii="Times New Roman" w:hAnsi="Times New Roman" w:cs="Times New Roman"/>
          <w:b/>
          <w:sz w:val="24"/>
          <w:szCs w:val="24"/>
        </w:rPr>
        <w:t>Total</w:t>
      </w:r>
      <w:r w:rsidRPr="0038317D">
        <w:rPr>
          <w:rFonts w:ascii="Times New Roman" w:hAnsi="Times New Roman" w:cs="Times New Roman"/>
          <w:bCs/>
          <w:sz w:val="24"/>
          <w:szCs w:val="24"/>
        </w:rPr>
        <w:t xml:space="preserve"> </w:t>
      </w:r>
      <w:r w:rsidRPr="0038317D">
        <w:rPr>
          <w:rFonts w:ascii="Times New Roman" w:hAnsi="Times New Roman" w:cs="Times New Roman"/>
          <w:bCs/>
          <w:sz w:val="24"/>
          <w:szCs w:val="24"/>
        </w:rPr>
        <w:tab/>
      </w:r>
      <w:r w:rsidRPr="0038317D">
        <w:rPr>
          <w:rFonts w:ascii="Times New Roman" w:hAnsi="Times New Roman" w:cs="Times New Roman"/>
          <w:bCs/>
          <w:sz w:val="24"/>
          <w:szCs w:val="24"/>
        </w:rPr>
        <w:tab/>
      </w:r>
      <w:r w:rsidR="004069B3" w:rsidRPr="0038317D">
        <w:rPr>
          <w:rFonts w:ascii="Times New Roman" w:hAnsi="Times New Roman" w:cs="Times New Roman"/>
          <w:bCs/>
          <w:sz w:val="24"/>
          <w:szCs w:val="24"/>
        </w:rPr>
        <w:tab/>
      </w:r>
      <w:r w:rsidRPr="0038317D">
        <w:rPr>
          <w:rFonts w:ascii="Times New Roman" w:hAnsi="Times New Roman" w:cs="Times New Roman"/>
          <w:b/>
          <w:sz w:val="24"/>
          <w:szCs w:val="24"/>
        </w:rPr>
        <w:t>15,305</w:t>
      </w:r>
      <w:r w:rsidRPr="0038317D">
        <w:rPr>
          <w:rFonts w:ascii="Times New Roman" w:hAnsi="Times New Roman" w:cs="Times New Roman"/>
          <w:b/>
          <w:sz w:val="24"/>
          <w:szCs w:val="24"/>
        </w:rPr>
        <w:tab/>
      </w:r>
      <w:r w:rsidRPr="0038317D">
        <w:rPr>
          <w:rFonts w:ascii="Times New Roman" w:hAnsi="Times New Roman" w:cs="Times New Roman"/>
          <w:b/>
          <w:sz w:val="24"/>
          <w:szCs w:val="24"/>
        </w:rPr>
        <w:tab/>
      </w:r>
      <w:r w:rsidRPr="0038317D">
        <w:rPr>
          <w:rFonts w:ascii="Times New Roman" w:hAnsi="Times New Roman" w:cs="Times New Roman"/>
          <w:b/>
          <w:sz w:val="24"/>
          <w:szCs w:val="24"/>
        </w:rPr>
        <w:tab/>
        <w:t>100.00</w:t>
      </w:r>
    </w:p>
    <w:p w14:paraId="7F96F50F" w14:textId="7C08C0EA" w:rsidR="00FB6DC4" w:rsidRDefault="003A324F" w:rsidP="006923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F642B">
        <w:rPr>
          <w:rFonts w:ascii="Times New Roman" w:hAnsi="Times New Roman" w:cs="Times New Roman"/>
          <w:bCs/>
          <w:sz w:val="24"/>
          <w:szCs w:val="24"/>
        </w:rPr>
        <w:t xml:space="preserve">Source: Author’s computation from </w:t>
      </w:r>
      <w:r w:rsidR="00DF642B" w:rsidRPr="00C45A81">
        <w:rPr>
          <w:rFonts w:ascii="Times New Roman" w:hAnsi="Times New Roman" w:cs="Times New Roman"/>
          <w:sz w:val="24"/>
          <w:szCs w:val="24"/>
        </w:rPr>
        <w:t>2018/19 NLSS</w:t>
      </w:r>
      <w:r w:rsidR="00DF642B">
        <w:rPr>
          <w:rFonts w:ascii="Times New Roman" w:hAnsi="Times New Roman" w:cs="Times New Roman"/>
          <w:sz w:val="24"/>
          <w:szCs w:val="24"/>
        </w:rPr>
        <w:t xml:space="preserve"> Data, 2022</w:t>
      </w:r>
    </w:p>
    <w:p w14:paraId="2AE277C3" w14:textId="30FCDC85" w:rsidR="003B30C4" w:rsidRDefault="003B30C4" w:rsidP="00692317">
      <w:pPr>
        <w:keepNext/>
        <w:keepLines/>
        <w:spacing w:before="240" w:after="0" w:line="480" w:lineRule="auto"/>
        <w:jc w:val="both"/>
        <w:outlineLvl w:val="0"/>
        <w:rPr>
          <w:rFonts w:ascii="Times New Roman" w:eastAsiaTheme="majorEastAsia" w:hAnsi="Times New Roman" w:cs="Times New Roman"/>
          <w:b/>
          <w:bCs/>
          <w:sz w:val="24"/>
          <w:szCs w:val="24"/>
        </w:rPr>
      </w:pPr>
      <w:bookmarkStart w:id="154" w:name="_Toc101787235"/>
      <w:bookmarkStart w:id="155" w:name="_Toc113272445"/>
      <w:r w:rsidRPr="00555394">
        <w:rPr>
          <w:rFonts w:ascii="Times New Roman" w:eastAsiaTheme="majorEastAsia" w:hAnsi="Times New Roman" w:cs="Times New Roman"/>
          <w:b/>
          <w:bCs/>
          <w:sz w:val="24"/>
          <w:szCs w:val="24"/>
        </w:rPr>
        <w:t>4.1.</w:t>
      </w:r>
      <w:r>
        <w:rPr>
          <w:rFonts w:ascii="Times New Roman" w:eastAsiaTheme="majorEastAsia" w:hAnsi="Times New Roman" w:cs="Times New Roman"/>
          <w:b/>
          <w:bCs/>
          <w:sz w:val="24"/>
          <w:szCs w:val="24"/>
        </w:rPr>
        <w:t>3</w:t>
      </w:r>
      <w:r w:rsidRPr="00555394">
        <w:rPr>
          <w:rFonts w:ascii="Times New Roman" w:eastAsiaTheme="majorEastAsia" w:hAnsi="Times New Roman" w:cs="Times New Roman"/>
          <w:b/>
          <w:bCs/>
          <w:sz w:val="24"/>
          <w:szCs w:val="24"/>
        </w:rPr>
        <w:t xml:space="preserve"> </w:t>
      </w:r>
      <w:r w:rsidR="00807EE2">
        <w:rPr>
          <w:rFonts w:ascii="Times New Roman" w:eastAsiaTheme="majorEastAsia" w:hAnsi="Times New Roman" w:cs="Times New Roman"/>
          <w:b/>
          <w:bCs/>
          <w:sz w:val="24"/>
          <w:szCs w:val="24"/>
        </w:rPr>
        <w:t xml:space="preserve">Distribution of respondents by Educational </w:t>
      </w:r>
      <w:r>
        <w:rPr>
          <w:rFonts w:ascii="Times New Roman" w:eastAsiaTheme="majorEastAsia" w:hAnsi="Times New Roman" w:cs="Times New Roman"/>
          <w:b/>
          <w:bCs/>
          <w:sz w:val="24"/>
          <w:szCs w:val="24"/>
        </w:rPr>
        <w:t>level</w:t>
      </w:r>
      <w:bookmarkEnd w:id="154"/>
      <w:bookmarkEnd w:id="155"/>
      <w:r w:rsidRPr="00555394">
        <w:rPr>
          <w:rFonts w:ascii="Times New Roman" w:eastAsiaTheme="majorEastAsia" w:hAnsi="Times New Roman" w:cs="Times New Roman"/>
          <w:b/>
          <w:bCs/>
          <w:sz w:val="24"/>
          <w:szCs w:val="24"/>
        </w:rPr>
        <w:t xml:space="preserve"> </w:t>
      </w:r>
    </w:p>
    <w:p w14:paraId="1C25FD9D" w14:textId="190A2A6D" w:rsidR="0012102B" w:rsidRDefault="0043309C" w:rsidP="0043309C">
      <w:pPr>
        <w:spacing w:line="480" w:lineRule="auto"/>
        <w:jc w:val="both"/>
        <w:rPr>
          <w:rFonts w:ascii="Times New Roman" w:hAnsi="Times New Roman" w:cs="Times New Roman"/>
          <w:bCs/>
          <w:sz w:val="24"/>
          <w:szCs w:val="24"/>
        </w:rPr>
      </w:pPr>
      <w:bookmarkStart w:id="156" w:name="_Hlk93397738"/>
      <w:r w:rsidRPr="00015D42">
        <w:rPr>
          <w:rFonts w:ascii="Times New Roman" w:hAnsi="Times New Roman" w:cs="Times New Roman"/>
          <w:bCs/>
          <w:sz w:val="24"/>
          <w:szCs w:val="24"/>
        </w:rPr>
        <w:t xml:space="preserve">Table </w:t>
      </w:r>
      <w:r>
        <w:rPr>
          <w:rFonts w:ascii="Times New Roman" w:hAnsi="Times New Roman" w:cs="Times New Roman"/>
          <w:bCs/>
          <w:sz w:val="24"/>
          <w:szCs w:val="24"/>
        </w:rPr>
        <w:t>3</w:t>
      </w:r>
      <w:r w:rsidRPr="00015D42">
        <w:rPr>
          <w:rFonts w:ascii="Times New Roman" w:hAnsi="Times New Roman" w:cs="Times New Roman"/>
          <w:bCs/>
          <w:sz w:val="24"/>
          <w:szCs w:val="24"/>
        </w:rPr>
        <w:t xml:space="preserve"> revealed that </w:t>
      </w:r>
      <w:r>
        <w:rPr>
          <w:rFonts w:ascii="Times New Roman" w:hAnsi="Times New Roman" w:cs="Times New Roman"/>
          <w:bCs/>
          <w:sz w:val="24"/>
          <w:szCs w:val="24"/>
        </w:rPr>
        <w:t xml:space="preserve">the </w:t>
      </w:r>
      <w:r w:rsidRPr="00015D42">
        <w:rPr>
          <w:rFonts w:ascii="Times New Roman" w:hAnsi="Times New Roman" w:cs="Times New Roman"/>
          <w:bCs/>
          <w:sz w:val="24"/>
          <w:szCs w:val="24"/>
        </w:rPr>
        <w:t>majority of household heads (75.3%) had formal education</w:t>
      </w:r>
      <w:r>
        <w:rPr>
          <w:rFonts w:ascii="Times New Roman" w:hAnsi="Times New Roman" w:cs="Times New Roman"/>
          <w:bCs/>
          <w:sz w:val="24"/>
          <w:szCs w:val="24"/>
        </w:rPr>
        <w:t xml:space="preserve"> while </w:t>
      </w:r>
      <w:r w:rsidRPr="00015D42">
        <w:rPr>
          <w:rFonts w:ascii="Times New Roman" w:hAnsi="Times New Roman" w:cs="Times New Roman"/>
          <w:bCs/>
          <w:sz w:val="24"/>
          <w:szCs w:val="24"/>
        </w:rPr>
        <w:t xml:space="preserve">only 25% </w:t>
      </w:r>
      <w:r w:rsidR="00255C02">
        <w:rPr>
          <w:rFonts w:ascii="Times New Roman" w:hAnsi="Times New Roman" w:cs="Times New Roman"/>
          <w:bCs/>
          <w:sz w:val="24"/>
          <w:szCs w:val="24"/>
        </w:rPr>
        <w:t>did not</w:t>
      </w:r>
      <w:r w:rsidRPr="00015D42">
        <w:rPr>
          <w:rFonts w:ascii="Times New Roman" w:hAnsi="Times New Roman" w:cs="Times New Roman"/>
          <w:bCs/>
          <w:sz w:val="24"/>
          <w:szCs w:val="24"/>
        </w:rPr>
        <w:t>. This</w:t>
      </w:r>
      <w:r w:rsidR="00255C02">
        <w:rPr>
          <w:rFonts w:ascii="Times New Roman" w:hAnsi="Times New Roman" w:cs="Times New Roman"/>
          <w:bCs/>
          <w:sz w:val="24"/>
          <w:szCs w:val="24"/>
        </w:rPr>
        <w:t xml:space="preserve"> finding is consistent with that of </w:t>
      </w:r>
      <w:r w:rsidRPr="00015D42">
        <w:rPr>
          <w:rFonts w:ascii="Times New Roman" w:hAnsi="Times New Roman" w:cs="Times New Roman"/>
          <w:bCs/>
          <w:sz w:val="24"/>
          <w:szCs w:val="24"/>
        </w:rPr>
        <w:t>Abu &amp; Soom (2016) who argued that a high</w:t>
      </w:r>
      <w:r>
        <w:rPr>
          <w:rFonts w:ascii="Times New Roman" w:hAnsi="Times New Roman" w:cs="Times New Roman"/>
          <w:bCs/>
          <w:sz w:val="24"/>
          <w:szCs w:val="24"/>
        </w:rPr>
        <w:t>er</w:t>
      </w:r>
      <w:r w:rsidR="005C23F7">
        <w:rPr>
          <w:rFonts w:ascii="Times New Roman" w:hAnsi="Times New Roman" w:cs="Times New Roman"/>
          <w:bCs/>
          <w:sz w:val="24"/>
          <w:szCs w:val="24"/>
        </w:rPr>
        <w:t xml:space="preserve"> level of education </w:t>
      </w:r>
      <w:r w:rsidRPr="00015D42">
        <w:rPr>
          <w:rFonts w:ascii="Times New Roman" w:hAnsi="Times New Roman" w:cs="Times New Roman"/>
          <w:bCs/>
          <w:sz w:val="24"/>
          <w:szCs w:val="24"/>
        </w:rPr>
        <w:t xml:space="preserve">of household </w:t>
      </w:r>
      <w:r>
        <w:rPr>
          <w:rFonts w:ascii="Times New Roman" w:hAnsi="Times New Roman" w:cs="Times New Roman"/>
          <w:bCs/>
          <w:sz w:val="24"/>
          <w:szCs w:val="24"/>
        </w:rPr>
        <w:t>heads</w:t>
      </w:r>
      <w:r w:rsidRPr="00015D42">
        <w:rPr>
          <w:rFonts w:ascii="Times New Roman" w:hAnsi="Times New Roman" w:cs="Times New Roman"/>
          <w:bCs/>
          <w:sz w:val="24"/>
          <w:szCs w:val="24"/>
        </w:rPr>
        <w:t xml:space="preserve"> </w:t>
      </w:r>
      <w:r>
        <w:rPr>
          <w:rFonts w:ascii="Times New Roman" w:hAnsi="Times New Roman" w:cs="Times New Roman"/>
          <w:bCs/>
          <w:sz w:val="24"/>
          <w:szCs w:val="24"/>
        </w:rPr>
        <w:t xml:space="preserve">enhances the ability for information utilization which </w:t>
      </w:r>
      <w:r w:rsidRPr="00015D42">
        <w:rPr>
          <w:rFonts w:ascii="Times New Roman" w:hAnsi="Times New Roman" w:cs="Times New Roman"/>
          <w:bCs/>
          <w:sz w:val="24"/>
          <w:szCs w:val="24"/>
        </w:rPr>
        <w:t>will improve their understanding of new farm technologies, methods,</w:t>
      </w:r>
      <w:r w:rsidR="00255C02">
        <w:rPr>
          <w:rFonts w:ascii="Times New Roman" w:hAnsi="Times New Roman" w:cs="Times New Roman"/>
          <w:bCs/>
          <w:sz w:val="24"/>
          <w:szCs w:val="24"/>
        </w:rPr>
        <w:t xml:space="preserve"> and system that could increase food production and so enhance their current state of food security. </w:t>
      </w:r>
    </w:p>
    <w:p w14:paraId="43E36A17" w14:textId="77777777" w:rsidR="003D6884" w:rsidRDefault="003D6884" w:rsidP="00692317">
      <w:pPr>
        <w:spacing w:line="480" w:lineRule="auto"/>
        <w:jc w:val="both"/>
        <w:rPr>
          <w:rFonts w:ascii="Times New Roman" w:hAnsi="Times New Roman" w:cs="Times New Roman"/>
          <w:b/>
          <w:sz w:val="24"/>
          <w:szCs w:val="24"/>
        </w:rPr>
      </w:pPr>
    </w:p>
    <w:p w14:paraId="267F4A29" w14:textId="77777777" w:rsidR="003D6884" w:rsidRDefault="003D6884" w:rsidP="00692317">
      <w:pPr>
        <w:spacing w:line="480" w:lineRule="auto"/>
        <w:jc w:val="both"/>
        <w:rPr>
          <w:rFonts w:ascii="Times New Roman" w:hAnsi="Times New Roman" w:cs="Times New Roman"/>
          <w:b/>
          <w:sz w:val="24"/>
          <w:szCs w:val="24"/>
        </w:rPr>
      </w:pPr>
    </w:p>
    <w:p w14:paraId="2C565DF8" w14:textId="77777777" w:rsidR="003D6884" w:rsidRDefault="003D6884" w:rsidP="00692317">
      <w:pPr>
        <w:spacing w:line="480" w:lineRule="auto"/>
        <w:jc w:val="both"/>
        <w:rPr>
          <w:rFonts w:ascii="Times New Roman" w:hAnsi="Times New Roman" w:cs="Times New Roman"/>
          <w:b/>
          <w:sz w:val="24"/>
          <w:szCs w:val="24"/>
        </w:rPr>
      </w:pPr>
    </w:p>
    <w:p w14:paraId="5E3A3F03" w14:textId="77777777" w:rsidR="003D6884" w:rsidRDefault="003D6884" w:rsidP="00692317">
      <w:pPr>
        <w:spacing w:line="480" w:lineRule="auto"/>
        <w:jc w:val="both"/>
        <w:rPr>
          <w:rFonts w:ascii="Times New Roman" w:hAnsi="Times New Roman" w:cs="Times New Roman"/>
          <w:b/>
          <w:sz w:val="24"/>
          <w:szCs w:val="24"/>
        </w:rPr>
      </w:pPr>
    </w:p>
    <w:p w14:paraId="67F2B374" w14:textId="77777777" w:rsidR="003D6884" w:rsidRDefault="003D6884" w:rsidP="00692317">
      <w:pPr>
        <w:spacing w:line="480" w:lineRule="auto"/>
        <w:jc w:val="both"/>
        <w:rPr>
          <w:rFonts w:ascii="Times New Roman" w:hAnsi="Times New Roman" w:cs="Times New Roman"/>
          <w:b/>
          <w:sz w:val="24"/>
          <w:szCs w:val="24"/>
        </w:rPr>
      </w:pPr>
    </w:p>
    <w:p w14:paraId="506526A4" w14:textId="77777777" w:rsidR="003D6884" w:rsidRDefault="003D6884" w:rsidP="00692317">
      <w:pPr>
        <w:spacing w:line="480" w:lineRule="auto"/>
        <w:jc w:val="both"/>
        <w:rPr>
          <w:rFonts w:ascii="Times New Roman" w:hAnsi="Times New Roman" w:cs="Times New Roman"/>
          <w:b/>
          <w:sz w:val="24"/>
          <w:szCs w:val="24"/>
        </w:rPr>
      </w:pPr>
    </w:p>
    <w:p w14:paraId="1BD35D26" w14:textId="64DB6957" w:rsidR="00D2561C" w:rsidRPr="000A37B9" w:rsidRDefault="00D2561C" w:rsidP="000E2B33">
      <w:pPr>
        <w:spacing w:line="240" w:lineRule="auto"/>
        <w:jc w:val="both"/>
        <w:rPr>
          <w:rFonts w:ascii="Times New Roman" w:hAnsi="Times New Roman" w:cs="Times New Roman"/>
          <w:b/>
          <w:sz w:val="24"/>
          <w:szCs w:val="24"/>
        </w:rPr>
      </w:pPr>
      <w:r w:rsidRPr="000A37B9">
        <w:rPr>
          <w:rFonts w:ascii="Times New Roman" w:hAnsi="Times New Roman" w:cs="Times New Roman"/>
          <w:b/>
          <w:sz w:val="24"/>
          <w:szCs w:val="24"/>
        </w:rPr>
        <w:lastRenderedPageBreak/>
        <w:t xml:space="preserve">Table 3: </w:t>
      </w:r>
      <w:r w:rsidR="003653A4" w:rsidRPr="000A37B9">
        <w:rPr>
          <w:rFonts w:ascii="Times New Roman" w:hAnsi="Times New Roman" w:cs="Times New Roman"/>
          <w:b/>
          <w:sz w:val="24"/>
          <w:szCs w:val="24"/>
        </w:rPr>
        <w:t>Distribution of respondents by Educational level</w:t>
      </w:r>
    </w:p>
    <w:p w14:paraId="4B856FA8" w14:textId="701242FC" w:rsidR="00D2561C" w:rsidRPr="000A37B9" w:rsidRDefault="003D6884" w:rsidP="003D6884">
      <w:pPr>
        <w:pBdr>
          <w:top w:val="single" w:sz="4" w:space="1" w:color="auto"/>
        </w:pBd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83168" behindDoc="0" locked="0" layoutInCell="1" allowOverlap="1" wp14:anchorId="07A0AF97" wp14:editId="62EF65DC">
                <wp:simplePos x="0" y="0"/>
                <wp:positionH relativeFrom="column">
                  <wp:posOffset>-19050</wp:posOffset>
                </wp:positionH>
                <wp:positionV relativeFrom="paragraph">
                  <wp:posOffset>281305</wp:posOffset>
                </wp:positionV>
                <wp:extent cx="6029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BB8013" id="Straight Connector 1" o:spid="_x0000_s1026"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15pt" to="473.2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" strokecolor="black [3213]" strokeweight=".5pt">
                <v:stroke joinstyle="miter"/>
              </v:line>
            </w:pict>
          </mc:Fallback>
        </mc:AlternateContent>
      </w:r>
      <w:r w:rsidR="003653A4" w:rsidRPr="000A37B9">
        <w:rPr>
          <w:rFonts w:ascii="Times New Roman" w:hAnsi="Times New Roman" w:cs="Times New Roman"/>
          <w:b/>
          <w:sz w:val="24"/>
          <w:szCs w:val="24"/>
        </w:rPr>
        <w:t xml:space="preserve">Educational level </w:t>
      </w:r>
      <w:r w:rsidR="00D2561C" w:rsidRPr="000A37B9">
        <w:rPr>
          <w:rFonts w:ascii="Times New Roman" w:hAnsi="Times New Roman" w:cs="Times New Roman"/>
          <w:bCs/>
          <w:sz w:val="24"/>
          <w:szCs w:val="24"/>
        </w:rPr>
        <w:tab/>
      </w:r>
      <w:r w:rsidR="00D2561C" w:rsidRPr="000A37B9">
        <w:rPr>
          <w:rFonts w:ascii="Times New Roman" w:hAnsi="Times New Roman" w:cs="Times New Roman"/>
          <w:bCs/>
          <w:sz w:val="24"/>
          <w:szCs w:val="24"/>
        </w:rPr>
        <w:tab/>
        <w:t xml:space="preserve"> </w:t>
      </w:r>
      <w:r w:rsidR="00D2561C" w:rsidRPr="000A37B9">
        <w:rPr>
          <w:rFonts w:ascii="Times New Roman" w:hAnsi="Times New Roman" w:cs="Times New Roman"/>
          <w:bCs/>
          <w:sz w:val="24"/>
          <w:szCs w:val="24"/>
        </w:rPr>
        <w:tab/>
      </w:r>
      <w:r w:rsidR="00471A4E" w:rsidRPr="000A37B9">
        <w:rPr>
          <w:rFonts w:ascii="Times New Roman" w:hAnsi="Times New Roman" w:cs="Times New Roman"/>
          <w:b/>
          <w:sz w:val="24"/>
          <w:szCs w:val="24"/>
        </w:rPr>
        <w:t>Frequency</w:t>
      </w:r>
      <w:r w:rsidR="00363AF2" w:rsidRPr="000A37B9">
        <w:rPr>
          <w:rFonts w:ascii="Times New Roman" w:hAnsi="Times New Roman" w:cs="Times New Roman"/>
          <w:bCs/>
          <w:sz w:val="24"/>
          <w:szCs w:val="24"/>
        </w:rPr>
        <w:tab/>
      </w:r>
      <w:r w:rsidR="000C66A6" w:rsidRPr="000A37B9">
        <w:rPr>
          <w:rFonts w:ascii="Times New Roman" w:hAnsi="Times New Roman" w:cs="Times New Roman"/>
          <w:bCs/>
          <w:sz w:val="24"/>
          <w:szCs w:val="24"/>
        </w:rPr>
        <w:tab/>
      </w:r>
      <w:r w:rsidR="00471A4E" w:rsidRPr="000A37B9">
        <w:rPr>
          <w:rFonts w:ascii="Times New Roman" w:hAnsi="Times New Roman" w:cs="Times New Roman"/>
          <w:b/>
          <w:sz w:val="24"/>
          <w:szCs w:val="24"/>
        </w:rPr>
        <w:t>Percentage</w:t>
      </w:r>
    </w:p>
    <w:p w14:paraId="63412785" w14:textId="328E0885" w:rsidR="007E1CC9" w:rsidRPr="000A37B9" w:rsidRDefault="00B56655" w:rsidP="00692317">
      <w:pPr>
        <w:spacing w:line="480" w:lineRule="auto"/>
        <w:jc w:val="both"/>
        <w:rPr>
          <w:rFonts w:ascii="Times New Roman" w:hAnsi="Times New Roman" w:cs="Times New Roman"/>
          <w:bCs/>
          <w:sz w:val="24"/>
          <w:szCs w:val="24"/>
        </w:rPr>
      </w:pPr>
      <w:r w:rsidRPr="000A37B9">
        <w:rPr>
          <w:rFonts w:ascii="Times New Roman" w:hAnsi="Times New Roman" w:cs="Times New Roman"/>
          <w:bCs/>
          <w:sz w:val="24"/>
          <w:szCs w:val="24"/>
        </w:rPr>
        <w:t xml:space="preserve">No formal Education </w:t>
      </w:r>
      <w:r w:rsidR="00363AF2" w:rsidRPr="000A37B9">
        <w:rPr>
          <w:rFonts w:ascii="Times New Roman" w:hAnsi="Times New Roman" w:cs="Times New Roman"/>
          <w:bCs/>
          <w:sz w:val="24"/>
          <w:szCs w:val="24"/>
        </w:rPr>
        <w:tab/>
      </w:r>
      <w:r w:rsidR="00363AF2" w:rsidRPr="000A37B9">
        <w:rPr>
          <w:rFonts w:ascii="Times New Roman" w:hAnsi="Times New Roman" w:cs="Times New Roman"/>
          <w:bCs/>
          <w:sz w:val="24"/>
          <w:szCs w:val="24"/>
        </w:rPr>
        <w:tab/>
      </w:r>
      <w:r w:rsidR="000C66A6" w:rsidRPr="000A37B9">
        <w:rPr>
          <w:rFonts w:ascii="Times New Roman" w:hAnsi="Times New Roman" w:cs="Times New Roman"/>
          <w:bCs/>
          <w:sz w:val="24"/>
          <w:szCs w:val="24"/>
        </w:rPr>
        <w:tab/>
      </w:r>
      <w:r w:rsidR="00363AF2" w:rsidRPr="000A37B9">
        <w:rPr>
          <w:rFonts w:ascii="Times New Roman" w:hAnsi="Times New Roman" w:cs="Times New Roman"/>
          <w:bCs/>
          <w:sz w:val="24"/>
          <w:szCs w:val="24"/>
        </w:rPr>
        <w:t>3,779</w:t>
      </w:r>
      <w:r w:rsidR="00612C63" w:rsidRPr="000A37B9">
        <w:rPr>
          <w:rFonts w:ascii="Times New Roman" w:hAnsi="Times New Roman" w:cs="Times New Roman"/>
          <w:bCs/>
          <w:sz w:val="24"/>
          <w:szCs w:val="24"/>
        </w:rPr>
        <w:tab/>
      </w:r>
      <w:r w:rsidR="00612C63" w:rsidRPr="000A37B9">
        <w:rPr>
          <w:rFonts w:ascii="Times New Roman" w:hAnsi="Times New Roman" w:cs="Times New Roman"/>
          <w:bCs/>
          <w:sz w:val="24"/>
          <w:szCs w:val="24"/>
        </w:rPr>
        <w:tab/>
      </w:r>
      <w:r w:rsidR="00612C63" w:rsidRPr="000A37B9">
        <w:rPr>
          <w:rFonts w:ascii="Times New Roman" w:hAnsi="Times New Roman" w:cs="Times New Roman"/>
          <w:bCs/>
          <w:sz w:val="24"/>
          <w:szCs w:val="24"/>
        </w:rPr>
        <w:tab/>
      </w:r>
      <w:r w:rsidR="00363AF2" w:rsidRPr="000A37B9">
        <w:rPr>
          <w:rFonts w:ascii="Times New Roman" w:hAnsi="Times New Roman" w:cs="Times New Roman"/>
          <w:bCs/>
          <w:sz w:val="24"/>
          <w:szCs w:val="24"/>
        </w:rPr>
        <w:t xml:space="preserve"> 24.69</w:t>
      </w:r>
      <w:r w:rsidR="00363AF2" w:rsidRPr="000A37B9">
        <w:rPr>
          <w:rFonts w:ascii="Times New Roman" w:hAnsi="Times New Roman" w:cs="Times New Roman"/>
          <w:bCs/>
          <w:sz w:val="24"/>
          <w:szCs w:val="24"/>
        </w:rPr>
        <w:tab/>
      </w:r>
      <w:r w:rsidR="00363AF2" w:rsidRPr="000A37B9">
        <w:rPr>
          <w:rFonts w:ascii="Times New Roman" w:hAnsi="Times New Roman" w:cs="Times New Roman"/>
          <w:bCs/>
          <w:sz w:val="24"/>
          <w:szCs w:val="24"/>
        </w:rPr>
        <w:tab/>
      </w:r>
      <w:r w:rsidR="00363AF2" w:rsidRPr="000A37B9">
        <w:rPr>
          <w:rFonts w:ascii="Times New Roman" w:hAnsi="Times New Roman" w:cs="Times New Roman"/>
          <w:bCs/>
          <w:sz w:val="24"/>
          <w:szCs w:val="24"/>
        </w:rPr>
        <w:tab/>
      </w:r>
    </w:p>
    <w:p w14:paraId="733E42DF" w14:textId="5CF8E166" w:rsidR="00363AF2" w:rsidRPr="000A37B9" w:rsidRDefault="00363AF2" w:rsidP="00692317">
      <w:pPr>
        <w:spacing w:line="480" w:lineRule="auto"/>
        <w:jc w:val="both"/>
        <w:rPr>
          <w:rFonts w:ascii="Times New Roman" w:hAnsi="Times New Roman" w:cs="Times New Roman"/>
          <w:bCs/>
          <w:sz w:val="24"/>
          <w:szCs w:val="24"/>
        </w:rPr>
      </w:pPr>
      <w:r w:rsidRPr="000A37B9">
        <w:rPr>
          <w:rFonts w:ascii="Times New Roman" w:hAnsi="Times New Roman" w:cs="Times New Roman"/>
          <w:bCs/>
          <w:sz w:val="24"/>
          <w:szCs w:val="24"/>
        </w:rPr>
        <w:t xml:space="preserve">Primary </w:t>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r w:rsidR="000C66A6" w:rsidRPr="000A37B9">
        <w:rPr>
          <w:rFonts w:ascii="Times New Roman" w:hAnsi="Times New Roman" w:cs="Times New Roman"/>
          <w:bCs/>
          <w:sz w:val="24"/>
          <w:szCs w:val="24"/>
        </w:rPr>
        <w:tab/>
      </w:r>
      <w:r w:rsidR="00062EB7" w:rsidRPr="000A37B9">
        <w:rPr>
          <w:rFonts w:ascii="Times New Roman" w:hAnsi="Times New Roman" w:cs="Times New Roman"/>
          <w:bCs/>
          <w:sz w:val="24"/>
          <w:szCs w:val="24"/>
        </w:rPr>
        <w:tab/>
      </w:r>
      <w:r w:rsidRPr="000A37B9">
        <w:rPr>
          <w:rFonts w:ascii="Times New Roman" w:hAnsi="Times New Roman" w:cs="Times New Roman"/>
          <w:bCs/>
          <w:sz w:val="24"/>
          <w:szCs w:val="24"/>
        </w:rPr>
        <w:t>4,764</w:t>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r w:rsidRPr="000A37B9">
        <w:rPr>
          <w:rFonts w:ascii="Times New Roman" w:hAnsi="Times New Roman" w:cs="Times New Roman"/>
          <w:bCs/>
          <w:sz w:val="24"/>
          <w:szCs w:val="24"/>
        </w:rPr>
        <w:tab/>
        <w:t xml:space="preserve"> 31.13</w:t>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p>
    <w:p w14:paraId="00A2562D" w14:textId="52EBF865" w:rsidR="00363AF2" w:rsidRPr="000A37B9" w:rsidRDefault="00363AF2" w:rsidP="00692317">
      <w:pPr>
        <w:spacing w:line="480" w:lineRule="auto"/>
        <w:jc w:val="both"/>
        <w:rPr>
          <w:rFonts w:ascii="Times New Roman" w:hAnsi="Times New Roman" w:cs="Times New Roman"/>
          <w:bCs/>
          <w:sz w:val="24"/>
          <w:szCs w:val="24"/>
        </w:rPr>
      </w:pPr>
      <w:r w:rsidRPr="000A37B9">
        <w:rPr>
          <w:rFonts w:ascii="Times New Roman" w:hAnsi="Times New Roman" w:cs="Times New Roman"/>
          <w:bCs/>
          <w:sz w:val="24"/>
          <w:szCs w:val="24"/>
        </w:rPr>
        <w:t xml:space="preserve">Secondary </w:t>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r w:rsidR="000C66A6" w:rsidRPr="000A37B9">
        <w:rPr>
          <w:rFonts w:ascii="Times New Roman" w:hAnsi="Times New Roman" w:cs="Times New Roman"/>
          <w:bCs/>
          <w:sz w:val="24"/>
          <w:szCs w:val="24"/>
        </w:rPr>
        <w:tab/>
      </w:r>
      <w:r w:rsidR="00062EB7" w:rsidRPr="000A37B9">
        <w:rPr>
          <w:rFonts w:ascii="Times New Roman" w:hAnsi="Times New Roman" w:cs="Times New Roman"/>
          <w:bCs/>
          <w:sz w:val="24"/>
          <w:szCs w:val="24"/>
        </w:rPr>
        <w:tab/>
      </w:r>
      <w:r w:rsidRPr="000A37B9">
        <w:rPr>
          <w:rFonts w:ascii="Times New Roman" w:hAnsi="Times New Roman" w:cs="Times New Roman"/>
          <w:bCs/>
          <w:sz w:val="24"/>
          <w:szCs w:val="24"/>
        </w:rPr>
        <w:t>3,241</w:t>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r w:rsidRPr="000A37B9">
        <w:rPr>
          <w:rFonts w:ascii="Times New Roman" w:hAnsi="Times New Roman" w:cs="Times New Roman"/>
          <w:bCs/>
          <w:sz w:val="24"/>
          <w:szCs w:val="24"/>
        </w:rPr>
        <w:tab/>
        <w:t xml:space="preserve"> 21.18</w:t>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p>
    <w:p w14:paraId="55B18A83" w14:textId="41A51B93" w:rsidR="00363AF2" w:rsidRPr="000A37B9" w:rsidRDefault="00363AF2" w:rsidP="00692317">
      <w:pPr>
        <w:spacing w:line="480" w:lineRule="auto"/>
        <w:jc w:val="both"/>
        <w:rPr>
          <w:rFonts w:ascii="Times New Roman" w:hAnsi="Times New Roman" w:cs="Times New Roman"/>
          <w:bCs/>
          <w:sz w:val="24"/>
          <w:szCs w:val="24"/>
        </w:rPr>
      </w:pPr>
      <w:r w:rsidRPr="000A37B9">
        <w:rPr>
          <w:rFonts w:ascii="Times New Roman" w:hAnsi="Times New Roman" w:cs="Times New Roman"/>
          <w:bCs/>
          <w:sz w:val="24"/>
          <w:szCs w:val="24"/>
        </w:rPr>
        <w:t xml:space="preserve">Tertiary </w:t>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r w:rsidR="000C66A6" w:rsidRPr="000A37B9">
        <w:rPr>
          <w:rFonts w:ascii="Times New Roman" w:hAnsi="Times New Roman" w:cs="Times New Roman"/>
          <w:bCs/>
          <w:sz w:val="24"/>
          <w:szCs w:val="24"/>
        </w:rPr>
        <w:tab/>
      </w:r>
      <w:r w:rsidR="00062EB7" w:rsidRPr="000A37B9">
        <w:rPr>
          <w:rFonts w:ascii="Times New Roman" w:hAnsi="Times New Roman" w:cs="Times New Roman"/>
          <w:bCs/>
          <w:sz w:val="24"/>
          <w:szCs w:val="24"/>
        </w:rPr>
        <w:tab/>
      </w:r>
      <w:r w:rsidRPr="000A37B9">
        <w:rPr>
          <w:rFonts w:ascii="Times New Roman" w:hAnsi="Times New Roman" w:cs="Times New Roman"/>
          <w:bCs/>
          <w:sz w:val="24"/>
          <w:szCs w:val="24"/>
        </w:rPr>
        <w:t>3,521</w:t>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r w:rsidRPr="000A37B9">
        <w:rPr>
          <w:rFonts w:ascii="Times New Roman" w:hAnsi="Times New Roman" w:cs="Times New Roman"/>
          <w:bCs/>
          <w:sz w:val="24"/>
          <w:szCs w:val="24"/>
        </w:rPr>
        <w:tab/>
        <w:t xml:space="preserve"> 23.01</w:t>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r w:rsidRPr="000A37B9">
        <w:rPr>
          <w:rFonts w:ascii="Times New Roman" w:hAnsi="Times New Roman" w:cs="Times New Roman"/>
          <w:bCs/>
          <w:sz w:val="24"/>
          <w:szCs w:val="24"/>
        </w:rPr>
        <w:tab/>
      </w:r>
    </w:p>
    <w:p w14:paraId="404E55DB" w14:textId="761FAAEB" w:rsidR="00612C63" w:rsidRPr="000A37B9" w:rsidRDefault="00612C63" w:rsidP="00692317">
      <w:pPr>
        <w:spacing w:line="480" w:lineRule="auto"/>
        <w:jc w:val="both"/>
        <w:rPr>
          <w:rFonts w:ascii="Times New Roman" w:hAnsi="Times New Roman" w:cs="Times New Roman"/>
          <w:b/>
          <w:sz w:val="24"/>
          <w:szCs w:val="24"/>
        </w:rPr>
      </w:pPr>
      <w:r w:rsidRPr="000A37B9">
        <w:rPr>
          <w:rFonts w:ascii="Times New Roman" w:hAnsi="Times New Roman" w:cs="Times New Roman"/>
          <w:b/>
          <w:sz w:val="24"/>
          <w:szCs w:val="24"/>
        </w:rPr>
        <w:t xml:space="preserve">Total </w:t>
      </w:r>
      <w:r w:rsidRPr="000A37B9">
        <w:rPr>
          <w:rFonts w:ascii="Times New Roman" w:hAnsi="Times New Roman" w:cs="Times New Roman"/>
          <w:b/>
          <w:sz w:val="24"/>
          <w:szCs w:val="24"/>
        </w:rPr>
        <w:tab/>
      </w:r>
      <w:r w:rsidRPr="000A37B9">
        <w:rPr>
          <w:rFonts w:ascii="Times New Roman" w:hAnsi="Times New Roman" w:cs="Times New Roman"/>
          <w:b/>
          <w:sz w:val="24"/>
          <w:szCs w:val="24"/>
        </w:rPr>
        <w:tab/>
      </w:r>
      <w:r w:rsidRPr="000A37B9">
        <w:rPr>
          <w:rFonts w:ascii="Times New Roman" w:hAnsi="Times New Roman" w:cs="Times New Roman"/>
          <w:b/>
          <w:sz w:val="24"/>
          <w:szCs w:val="24"/>
        </w:rPr>
        <w:tab/>
      </w:r>
      <w:r w:rsidR="000C66A6" w:rsidRPr="000A37B9">
        <w:rPr>
          <w:rFonts w:ascii="Times New Roman" w:hAnsi="Times New Roman" w:cs="Times New Roman"/>
          <w:b/>
          <w:sz w:val="24"/>
          <w:szCs w:val="24"/>
        </w:rPr>
        <w:tab/>
      </w:r>
      <w:r w:rsidR="00062EB7" w:rsidRPr="000A37B9">
        <w:rPr>
          <w:rFonts w:ascii="Times New Roman" w:hAnsi="Times New Roman" w:cs="Times New Roman"/>
          <w:b/>
          <w:sz w:val="24"/>
          <w:szCs w:val="24"/>
        </w:rPr>
        <w:tab/>
      </w:r>
      <w:r w:rsidRPr="000A37B9">
        <w:rPr>
          <w:rFonts w:ascii="Times New Roman" w:hAnsi="Times New Roman" w:cs="Times New Roman"/>
          <w:b/>
          <w:sz w:val="24"/>
          <w:szCs w:val="24"/>
        </w:rPr>
        <w:t>15,305</w:t>
      </w:r>
      <w:r w:rsidRPr="000A37B9">
        <w:rPr>
          <w:rFonts w:ascii="Times New Roman" w:hAnsi="Times New Roman" w:cs="Times New Roman"/>
          <w:b/>
          <w:sz w:val="24"/>
          <w:szCs w:val="24"/>
        </w:rPr>
        <w:tab/>
      </w:r>
      <w:r w:rsidRPr="000A37B9">
        <w:rPr>
          <w:rFonts w:ascii="Times New Roman" w:hAnsi="Times New Roman" w:cs="Times New Roman"/>
          <w:b/>
          <w:sz w:val="24"/>
          <w:szCs w:val="24"/>
        </w:rPr>
        <w:tab/>
      </w:r>
      <w:r w:rsidRPr="000A37B9">
        <w:rPr>
          <w:rFonts w:ascii="Times New Roman" w:hAnsi="Times New Roman" w:cs="Times New Roman"/>
          <w:b/>
          <w:sz w:val="24"/>
          <w:szCs w:val="24"/>
        </w:rPr>
        <w:tab/>
        <w:t>100.00</w:t>
      </w:r>
    </w:p>
    <w:p w14:paraId="1D595E10" w14:textId="37ECF561" w:rsidR="00612C63" w:rsidRPr="000A37B9" w:rsidRDefault="00612C63" w:rsidP="00692317">
      <w:pPr>
        <w:pBdr>
          <w:bottom w:val="single" w:sz="4" w:space="1" w:color="auto"/>
        </w:pBdr>
        <w:spacing w:line="480" w:lineRule="auto"/>
        <w:jc w:val="both"/>
        <w:rPr>
          <w:rFonts w:ascii="Times New Roman" w:hAnsi="Times New Roman" w:cs="Times New Roman"/>
          <w:bCs/>
          <w:sz w:val="24"/>
          <w:szCs w:val="24"/>
        </w:rPr>
      </w:pPr>
      <w:r w:rsidRPr="000A37B9">
        <w:rPr>
          <w:rFonts w:ascii="Times New Roman" w:hAnsi="Times New Roman" w:cs="Times New Roman"/>
          <w:b/>
          <w:sz w:val="24"/>
          <w:szCs w:val="24"/>
        </w:rPr>
        <w:t>Mean</w:t>
      </w:r>
      <w:r w:rsidR="000C66A6" w:rsidRPr="000A37B9">
        <w:rPr>
          <w:rFonts w:ascii="Times New Roman" w:hAnsi="Times New Roman" w:cs="Times New Roman"/>
          <w:b/>
          <w:sz w:val="24"/>
          <w:szCs w:val="24"/>
        </w:rPr>
        <w:t xml:space="preserve"> (Standard deviation)</w:t>
      </w:r>
      <w:r w:rsidRPr="000A37B9">
        <w:rPr>
          <w:rFonts w:ascii="Times New Roman" w:hAnsi="Times New Roman" w:cs="Times New Roman"/>
          <w:b/>
          <w:sz w:val="24"/>
          <w:szCs w:val="24"/>
        </w:rPr>
        <w:t xml:space="preserve"> </w:t>
      </w:r>
      <w:r w:rsidRPr="000A37B9">
        <w:rPr>
          <w:rFonts w:ascii="Times New Roman" w:hAnsi="Times New Roman" w:cs="Times New Roman"/>
          <w:bCs/>
          <w:sz w:val="24"/>
          <w:szCs w:val="24"/>
        </w:rPr>
        <w:tab/>
      </w:r>
      <w:r w:rsidR="00062EB7" w:rsidRPr="000A37B9">
        <w:rPr>
          <w:rFonts w:ascii="Times New Roman" w:hAnsi="Times New Roman" w:cs="Times New Roman"/>
          <w:bCs/>
          <w:sz w:val="24"/>
          <w:szCs w:val="24"/>
        </w:rPr>
        <w:tab/>
      </w:r>
      <w:r w:rsidRPr="000A37B9">
        <w:rPr>
          <w:rFonts w:ascii="Times New Roman" w:hAnsi="Times New Roman" w:cs="Times New Roman"/>
          <w:bCs/>
          <w:sz w:val="24"/>
          <w:szCs w:val="24"/>
        </w:rPr>
        <w:t>1.42</w:t>
      </w:r>
      <w:r w:rsidR="000C66A6" w:rsidRPr="000A37B9">
        <w:rPr>
          <w:rFonts w:ascii="Times New Roman" w:hAnsi="Times New Roman" w:cs="Times New Roman"/>
          <w:bCs/>
          <w:sz w:val="24"/>
          <w:szCs w:val="24"/>
        </w:rPr>
        <w:t>(1.09)</w:t>
      </w:r>
    </w:p>
    <w:bookmarkEnd w:id="156"/>
    <w:p w14:paraId="1209CC2A" w14:textId="1A816F1A" w:rsidR="000D18E2" w:rsidRPr="000A37B9" w:rsidRDefault="00B56655" w:rsidP="00692317">
      <w:pPr>
        <w:spacing w:line="480" w:lineRule="auto"/>
        <w:jc w:val="both"/>
        <w:rPr>
          <w:rFonts w:ascii="Times New Roman" w:hAnsi="Times New Roman" w:cs="Times New Roman"/>
          <w:bCs/>
          <w:sz w:val="24"/>
          <w:szCs w:val="24"/>
        </w:rPr>
      </w:pPr>
      <w:r w:rsidRPr="000A37B9">
        <w:rPr>
          <w:rFonts w:ascii="Times New Roman" w:hAnsi="Times New Roman" w:cs="Times New Roman"/>
          <w:bCs/>
          <w:sz w:val="24"/>
          <w:szCs w:val="24"/>
        </w:rPr>
        <w:t>Source: Author’s computation from 2018/2019 NLSS Data, 2022</w:t>
      </w:r>
    </w:p>
    <w:p w14:paraId="4C463F8E" w14:textId="13D5650D" w:rsidR="00BA224C" w:rsidRPr="005B0A7C" w:rsidRDefault="002A6D57" w:rsidP="005B0A7C">
      <w:pPr>
        <w:pStyle w:val="Heading2"/>
        <w:numPr>
          <w:ilvl w:val="2"/>
          <w:numId w:val="22"/>
        </w:numPr>
      </w:pPr>
      <w:r w:rsidRPr="005B0A7C">
        <w:t xml:space="preserve"> </w:t>
      </w:r>
      <w:bookmarkStart w:id="157" w:name="_Toc113272446"/>
      <w:r w:rsidR="00B56655">
        <w:rPr>
          <w:rStyle w:val="Heading2Char"/>
          <w:rFonts w:ascii="Times New Roman" w:hAnsi="Times New Roman" w:cs="Times New Roman"/>
          <w:b/>
          <w:bCs/>
          <w:color w:val="auto"/>
          <w:sz w:val="24"/>
          <w:szCs w:val="24"/>
        </w:rPr>
        <w:t>Distribution of respondents by Marital Status</w:t>
      </w:r>
      <w:bookmarkEnd w:id="157"/>
    </w:p>
    <w:p w14:paraId="2EF890FB" w14:textId="2A5ADC2D" w:rsidR="005B37FE" w:rsidRDefault="0043309C" w:rsidP="00692317">
      <w:pPr>
        <w:spacing w:line="480" w:lineRule="auto"/>
        <w:jc w:val="both"/>
        <w:rPr>
          <w:rFonts w:ascii="Times New Roman" w:hAnsi="Times New Roman" w:cs="Times New Roman"/>
          <w:bCs/>
          <w:sz w:val="24"/>
          <w:szCs w:val="24"/>
        </w:rPr>
      </w:pPr>
      <w:r w:rsidRPr="00737D75">
        <w:rPr>
          <w:rFonts w:ascii="Times New Roman" w:hAnsi="Times New Roman" w:cs="Times New Roman"/>
          <w:bCs/>
          <w:sz w:val="24"/>
          <w:szCs w:val="24"/>
        </w:rPr>
        <w:t xml:space="preserve">Results in Table 4 revealed that a </w:t>
      </w:r>
      <w:r w:rsidR="00D413DC">
        <w:rPr>
          <w:rFonts w:ascii="Times New Roman" w:hAnsi="Times New Roman" w:cs="Times New Roman"/>
          <w:bCs/>
          <w:sz w:val="24"/>
          <w:szCs w:val="24"/>
        </w:rPr>
        <w:t xml:space="preserve">higher proportion of </w:t>
      </w:r>
      <w:r w:rsidRPr="00737D75">
        <w:rPr>
          <w:rFonts w:ascii="Times New Roman" w:hAnsi="Times New Roman" w:cs="Times New Roman"/>
          <w:bCs/>
          <w:sz w:val="24"/>
          <w:szCs w:val="24"/>
        </w:rPr>
        <w:t xml:space="preserve">household heads (76.91%) </w:t>
      </w:r>
      <w:r w:rsidR="00D413DC">
        <w:rPr>
          <w:rFonts w:ascii="Times New Roman" w:hAnsi="Times New Roman" w:cs="Times New Roman"/>
          <w:bCs/>
          <w:sz w:val="24"/>
          <w:szCs w:val="24"/>
        </w:rPr>
        <w:t xml:space="preserve">had been </w:t>
      </w:r>
      <w:r w:rsidRPr="00737D75">
        <w:rPr>
          <w:rFonts w:ascii="Times New Roman" w:hAnsi="Times New Roman" w:cs="Times New Roman"/>
          <w:bCs/>
          <w:sz w:val="24"/>
          <w:szCs w:val="24"/>
        </w:rPr>
        <w:t xml:space="preserve">married, while only 4.56% are single. This implies that most of the respondents have families to cater for and </w:t>
      </w:r>
      <w:r>
        <w:rPr>
          <w:rFonts w:ascii="Times New Roman" w:hAnsi="Times New Roman" w:cs="Times New Roman"/>
          <w:bCs/>
          <w:sz w:val="24"/>
          <w:szCs w:val="24"/>
        </w:rPr>
        <w:t>are likely have risk averse attitude towards adopting a new technology, with attendant result of low productivity.</w:t>
      </w:r>
    </w:p>
    <w:p w14:paraId="7ABD62C4" w14:textId="4E82F0CA" w:rsidR="00502BA4" w:rsidRDefault="00502BA4" w:rsidP="00692317">
      <w:pPr>
        <w:spacing w:line="480" w:lineRule="auto"/>
        <w:jc w:val="both"/>
        <w:rPr>
          <w:rFonts w:ascii="Times New Roman" w:hAnsi="Times New Roman" w:cs="Times New Roman"/>
          <w:bCs/>
          <w:sz w:val="24"/>
          <w:szCs w:val="24"/>
        </w:rPr>
      </w:pPr>
    </w:p>
    <w:p w14:paraId="105C4B54" w14:textId="3FC2961B" w:rsidR="00502BA4" w:rsidRDefault="00502BA4" w:rsidP="00692317">
      <w:pPr>
        <w:spacing w:line="480" w:lineRule="auto"/>
        <w:jc w:val="both"/>
        <w:rPr>
          <w:rFonts w:ascii="Times New Roman" w:hAnsi="Times New Roman" w:cs="Times New Roman"/>
          <w:bCs/>
          <w:sz w:val="24"/>
          <w:szCs w:val="24"/>
        </w:rPr>
      </w:pPr>
    </w:p>
    <w:p w14:paraId="27055351" w14:textId="125A052C" w:rsidR="00502BA4" w:rsidRDefault="00502BA4" w:rsidP="00692317">
      <w:pPr>
        <w:spacing w:line="480" w:lineRule="auto"/>
        <w:jc w:val="both"/>
        <w:rPr>
          <w:rFonts w:ascii="Times New Roman" w:hAnsi="Times New Roman" w:cs="Times New Roman"/>
          <w:bCs/>
          <w:sz w:val="24"/>
          <w:szCs w:val="24"/>
        </w:rPr>
      </w:pPr>
    </w:p>
    <w:p w14:paraId="22852C0C" w14:textId="69F791A3" w:rsidR="00502BA4" w:rsidRDefault="00502BA4" w:rsidP="00692317">
      <w:pPr>
        <w:spacing w:line="480" w:lineRule="auto"/>
        <w:jc w:val="both"/>
        <w:rPr>
          <w:rFonts w:ascii="Times New Roman" w:hAnsi="Times New Roman" w:cs="Times New Roman"/>
          <w:bCs/>
          <w:sz w:val="24"/>
          <w:szCs w:val="24"/>
        </w:rPr>
      </w:pPr>
    </w:p>
    <w:p w14:paraId="599B0CC7" w14:textId="2C462415" w:rsidR="00502BA4" w:rsidRDefault="00502BA4" w:rsidP="00692317">
      <w:pPr>
        <w:spacing w:line="480" w:lineRule="auto"/>
        <w:jc w:val="both"/>
        <w:rPr>
          <w:rFonts w:ascii="Times New Roman" w:hAnsi="Times New Roman" w:cs="Times New Roman"/>
          <w:bCs/>
          <w:sz w:val="24"/>
          <w:szCs w:val="24"/>
        </w:rPr>
      </w:pPr>
    </w:p>
    <w:p w14:paraId="19E301CA" w14:textId="77777777" w:rsidR="00502BA4" w:rsidRPr="00502BA4" w:rsidRDefault="00502BA4" w:rsidP="00692317">
      <w:pPr>
        <w:spacing w:line="480" w:lineRule="auto"/>
        <w:jc w:val="both"/>
        <w:rPr>
          <w:rFonts w:ascii="Times New Roman" w:hAnsi="Times New Roman" w:cs="Times New Roman"/>
          <w:bCs/>
          <w:sz w:val="24"/>
          <w:szCs w:val="24"/>
        </w:rPr>
      </w:pPr>
    </w:p>
    <w:p w14:paraId="47A6B741" w14:textId="600EB312" w:rsidR="00BA224C" w:rsidRPr="00756C44" w:rsidRDefault="00F00390" w:rsidP="000E2B33">
      <w:pPr>
        <w:spacing w:line="240" w:lineRule="auto"/>
        <w:jc w:val="both"/>
        <w:rPr>
          <w:rFonts w:ascii="Times New Roman" w:hAnsi="Times New Roman" w:cs="Times New Roman"/>
          <w:b/>
          <w:sz w:val="24"/>
          <w:szCs w:val="24"/>
        </w:rPr>
      </w:pPr>
      <w:r w:rsidRPr="00756C44">
        <w:rPr>
          <w:rFonts w:ascii="Times New Roman" w:hAnsi="Times New Roman" w:cs="Times New Roman"/>
          <w:b/>
          <w:sz w:val="24"/>
          <w:szCs w:val="24"/>
        </w:rPr>
        <w:lastRenderedPageBreak/>
        <w:t xml:space="preserve">Table 4: </w:t>
      </w:r>
      <w:r w:rsidR="00050043" w:rsidRPr="00756C44">
        <w:rPr>
          <w:rFonts w:ascii="Times New Roman" w:hAnsi="Times New Roman" w:cs="Times New Roman"/>
          <w:b/>
          <w:sz w:val="24"/>
          <w:szCs w:val="24"/>
        </w:rPr>
        <w:t xml:space="preserve">Distribution of respondents by Martial status </w:t>
      </w:r>
    </w:p>
    <w:p w14:paraId="4E48C1D8" w14:textId="6E9F4A8D" w:rsidR="00F00390" w:rsidRPr="00756C44" w:rsidRDefault="002654A3" w:rsidP="002654A3">
      <w:pPr>
        <w:pBdr>
          <w:top w:val="single" w:sz="4" w:space="0" w:color="auto"/>
        </w:pBdr>
        <w:spacing w:line="480" w:lineRule="auto"/>
        <w:jc w:val="both"/>
        <w:rPr>
          <w:rFonts w:ascii="Times New Roman" w:hAnsi="Times New Roman" w:cs="Times New Roman"/>
          <w:b/>
          <w:sz w:val="24"/>
          <w:szCs w:val="24"/>
        </w:rPr>
      </w:pPr>
      <w:bookmarkStart w:id="158" w:name="_Hlk93920683"/>
      <w:r>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6FFBF290" wp14:editId="51A8182A">
                <wp:simplePos x="0" y="0"/>
                <wp:positionH relativeFrom="column">
                  <wp:posOffset>-19050</wp:posOffset>
                </wp:positionH>
                <wp:positionV relativeFrom="paragraph">
                  <wp:posOffset>205105</wp:posOffset>
                </wp:positionV>
                <wp:extent cx="59055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EBDE6" id="Straight Connector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6.15pt" to="46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" strokecolor="black [3213]" strokeweight=".5pt">
                <v:stroke joinstyle="miter"/>
              </v:line>
            </w:pict>
          </mc:Fallback>
        </mc:AlternateContent>
      </w:r>
      <w:r w:rsidR="00502BA4" w:rsidRPr="00756C44">
        <w:rPr>
          <w:rFonts w:ascii="Times New Roman" w:hAnsi="Times New Roman" w:cs="Times New Roman"/>
          <w:b/>
          <w:sz w:val="24"/>
          <w:szCs w:val="24"/>
        </w:rPr>
        <w:t xml:space="preserve">Marital status </w:t>
      </w:r>
      <w:r w:rsidR="00F00390" w:rsidRPr="00756C44">
        <w:rPr>
          <w:rFonts w:ascii="Times New Roman" w:hAnsi="Times New Roman" w:cs="Times New Roman"/>
          <w:b/>
          <w:sz w:val="24"/>
          <w:szCs w:val="24"/>
        </w:rPr>
        <w:tab/>
      </w:r>
      <w:r w:rsidR="0097139B" w:rsidRPr="00756C44">
        <w:rPr>
          <w:rFonts w:ascii="Times New Roman" w:hAnsi="Times New Roman" w:cs="Times New Roman"/>
          <w:b/>
          <w:sz w:val="24"/>
          <w:szCs w:val="24"/>
        </w:rPr>
        <w:tab/>
      </w:r>
      <w:r w:rsidR="00F00390" w:rsidRPr="00756C44">
        <w:rPr>
          <w:rFonts w:ascii="Times New Roman" w:hAnsi="Times New Roman" w:cs="Times New Roman"/>
          <w:b/>
          <w:sz w:val="24"/>
          <w:szCs w:val="24"/>
        </w:rPr>
        <w:t xml:space="preserve">Frequency </w:t>
      </w:r>
      <w:r w:rsidR="00F00390" w:rsidRPr="00756C44">
        <w:rPr>
          <w:rFonts w:ascii="Times New Roman" w:hAnsi="Times New Roman" w:cs="Times New Roman"/>
          <w:b/>
          <w:sz w:val="24"/>
          <w:szCs w:val="24"/>
        </w:rPr>
        <w:tab/>
      </w:r>
      <w:r w:rsidR="00F00390" w:rsidRPr="00756C44">
        <w:rPr>
          <w:rFonts w:ascii="Times New Roman" w:hAnsi="Times New Roman" w:cs="Times New Roman"/>
          <w:b/>
          <w:sz w:val="24"/>
          <w:szCs w:val="24"/>
        </w:rPr>
        <w:tab/>
        <w:t xml:space="preserve">Percentage </w:t>
      </w:r>
      <w:r w:rsidR="0001042E" w:rsidRPr="00756C44">
        <w:rPr>
          <w:rFonts w:ascii="Times New Roman" w:hAnsi="Times New Roman" w:cs="Times New Roman"/>
          <w:b/>
          <w:sz w:val="24"/>
          <w:szCs w:val="24"/>
        </w:rPr>
        <w:tab/>
      </w:r>
      <w:r w:rsidR="0097139B" w:rsidRPr="00756C44">
        <w:rPr>
          <w:rFonts w:ascii="Times New Roman" w:hAnsi="Times New Roman" w:cs="Times New Roman"/>
          <w:b/>
          <w:sz w:val="24"/>
          <w:szCs w:val="24"/>
        </w:rPr>
        <w:tab/>
      </w:r>
      <w:r w:rsidR="0097139B" w:rsidRPr="00756C44">
        <w:rPr>
          <w:rFonts w:ascii="Times New Roman" w:hAnsi="Times New Roman" w:cs="Times New Roman"/>
          <w:b/>
          <w:sz w:val="24"/>
          <w:szCs w:val="24"/>
        </w:rPr>
        <w:tab/>
      </w:r>
      <w:r w:rsidR="0097139B" w:rsidRPr="00756C44">
        <w:rPr>
          <w:rFonts w:ascii="Times New Roman" w:hAnsi="Times New Roman" w:cs="Times New Roman"/>
          <w:b/>
          <w:sz w:val="24"/>
          <w:szCs w:val="24"/>
        </w:rPr>
        <w:tab/>
      </w:r>
    </w:p>
    <w:p w14:paraId="39F8E7EF" w14:textId="23F46321" w:rsidR="007E1CC9" w:rsidRPr="00756C44" w:rsidRDefault="0097139B" w:rsidP="00692317">
      <w:pPr>
        <w:spacing w:line="480" w:lineRule="auto"/>
        <w:jc w:val="both"/>
        <w:rPr>
          <w:rFonts w:ascii="Times New Roman" w:hAnsi="Times New Roman" w:cs="Times New Roman"/>
          <w:bCs/>
          <w:sz w:val="24"/>
          <w:szCs w:val="24"/>
        </w:rPr>
      </w:pPr>
      <w:r w:rsidRPr="00756C44">
        <w:rPr>
          <w:rFonts w:ascii="Times New Roman" w:hAnsi="Times New Roman" w:cs="Times New Roman"/>
          <w:bCs/>
          <w:sz w:val="24"/>
          <w:szCs w:val="24"/>
        </w:rPr>
        <w:t>Single</w:t>
      </w:r>
      <w:r w:rsidRPr="00756C44">
        <w:rPr>
          <w:rFonts w:ascii="Times New Roman" w:hAnsi="Times New Roman" w:cs="Times New Roman"/>
          <w:bCs/>
          <w:sz w:val="24"/>
          <w:szCs w:val="24"/>
        </w:rPr>
        <w:tab/>
      </w:r>
      <w:r w:rsidRPr="00756C44">
        <w:rPr>
          <w:rFonts w:ascii="Times New Roman" w:hAnsi="Times New Roman" w:cs="Times New Roman"/>
          <w:bCs/>
          <w:sz w:val="24"/>
          <w:szCs w:val="24"/>
        </w:rPr>
        <w:tab/>
      </w:r>
      <w:r w:rsidRPr="00756C44">
        <w:rPr>
          <w:rFonts w:ascii="Times New Roman" w:hAnsi="Times New Roman" w:cs="Times New Roman"/>
          <w:bCs/>
          <w:sz w:val="24"/>
          <w:szCs w:val="24"/>
        </w:rPr>
        <w:tab/>
      </w:r>
      <w:r w:rsidR="00C077C6" w:rsidRPr="00756C44">
        <w:rPr>
          <w:rFonts w:ascii="Times New Roman" w:hAnsi="Times New Roman" w:cs="Times New Roman"/>
          <w:bCs/>
          <w:sz w:val="24"/>
          <w:szCs w:val="24"/>
        </w:rPr>
        <w:tab/>
      </w:r>
      <w:r w:rsidRPr="00756C44">
        <w:rPr>
          <w:rFonts w:ascii="Times New Roman" w:hAnsi="Times New Roman" w:cs="Times New Roman"/>
          <w:bCs/>
          <w:sz w:val="24"/>
          <w:szCs w:val="24"/>
        </w:rPr>
        <w:t>698</w:t>
      </w:r>
      <w:r w:rsidRPr="00756C44">
        <w:rPr>
          <w:rFonts w:ascii="Times New Roman" w:hAnsi="Times New Roman" w:cs="Times New Roman"/>
          <w:bCs/>
          <w:sz w:val="24"/>
          <w:szCs w:val="24"/>
        </w:rPr>
        <w:tab/>
      </w:r>
      <w:r w:rsidRPr="00756C44">
        <w:rPr>
          <w:rFonts w:ascii="Times New Roman" w:hAnsi="Times New Roman" w:cs="Times New Roman"/>
          <w:bCs/>
          <w:sz w:val="24"/>
          <w:szCs w:val="24"/>
        </w:rPr>
        <w:tab/>
      </w:r>
      <w:r w:rsidRPr="00756C44">
        <w:rPr>
          <w:rFonts w:ascii="Times New Roman" w:hAnsi="Times New Roman" w:cs="Times New Roman"/>
          <w:bCs/>
          <w:sz w:val="24"/>
          <w:szCs w:val="24"/>
        </w:rPr>
        <w:tab/>
        <w:t>4.56</w:t>
      </w:r>
      <w:r w:rsidRPr="00756C44">
        <w:rPr>
          <w:rFonts w:ascii="Times New Roman" w:hAnsi="Times New Roman" w:cs="Times New Roman"/>
          <w:bCs/>
          <w:sz w:val="24"/>
          <w:szCs w:val="24"/>
        </w:rPr>
        <w:tab/>
      </w:r>
      <w:r w:rsidRPr="00756C44">
        <w:rPr>
          <w:rFonts w:ascii="Times New Roman" w:hAnsi="Times New Roman" w:cs="Times New Roman"/>
          <w:bCs/>
          <w:sz w:val="24"/>
          <w:szCs w:val="24"/>
        </w:rPr>
        <w:tab/>
      </w:r>
      <w:r w:rsidRPr="00756C44">
        <w:rPr>
          <w:rFonts w:ascii="Times New Roman" w:hAnsi="Times New Roman" w:cs="Times New Roman"/>
          <w:bCs/>
          <w:sz w:val="24"/>
          <w:szCs w:val="24"/>
        </w:rPr>
        <w:tab/>
      </w:r>
    </w:p>
    <w:p w14:paraId="43A0ED79" w14:textId="31061152" w:rsidR="0097139B" w:rsidRPr="00756C44" w:rsidRDefault="0097139B" w:rsidP="00692317">
      <w:pPr>
        <w:spacing w:line="480" w:lineRule="auto"/>
        <w:jc w:val="both"/>
        <w:rPr>
          <w:rFonts w:ascii="Times New Roman" w:hAnsi="Times New Roman" w:cs="Times New Roman"/>
          <w:bCs/>
          <w:sz w:val="24"/>
          <w:szCs w:val="24"/>
        </w:rPr>
      </w:pPr>
      <w:r w:rsidRPr="00756C44">
        <w:rPr>
          <w:rFonts w:ascii="Times New Roman" w:hAnsi="Times New Roman" w:cs="Times New Roman"/>
          <w:bCs/>
          <w:sz w:val="24"/>
          <w:szCs w:val="24"/>
        </w:rPr>
        <w:t>Married</w:t>
      </w:r>
      <w:r w:rsidRPr="00756C44">
        <w:rPr>
          <w:rFonts w:ascii="Times New Roman" w:hAnsi="Times New Roman" w:cs="Times New Roman"/>
          <w:bCs/>
          <w:sz w:val="24"/>
          <w:szCs w:val="24"/>
        </w:rPr>
        <w:tab/>
      </w:r>
      <w:r w:rsidRPr="00756C44">
        <w:rPr>
          <w:rFonts w:ascii="Times New Roman" w:hAnsi="Times New Roman" w:cs="Times New Roman"/>
          <w:bCs/>
          <w:sz w:val="24"/>
          <w:szCs w:val="24"/>
        </w:rPr>
        <w:tab/>
      </w:r>
      <w:r w:rsidR="00C077C6" w:rsidRPr="00756C44">
        <w:rPr>
          <w:rFonts w:ascii="Times New Roman" w:hAnsi="Times New Roman" w:cs="Times New Roman"/>
          <w:bCs/>
          <w:sz w:val="24"/>
          <w:szCs w:val="24"/>
        </w:rPr>
        <w:tab/>
      </w:r>
      <w:r w:rsidRPr="00756C44">
        <w:rPr>
          <w:rFonts w:ascii="Times New Roman" w:hAnsi="Times New Roman" w:cs="Times New Roman"/>
          <w:bCs/>
          <w:sz w:val="24"/>
          <w:szCs w:val="24"/>
        </w:rPr>
        <w:t>11,771</w:t>
      </w:r>
      <w:r w:rsidRPr="00756C44">
        <w:rPr>
          <w:rFonts w:ascii="Times New Roman" w:hAnsi="Times New Roman" w:cs="Times New Roman"/>
          <w:bCs/>
          <w:sz w:val="24"/>
          <w:szCs w:val="24"/>
        </w:rPr>
        <w:tab/>
      </w:r>
      <w:r w:rsidRPr="00756C44">
        <w:rPr>
          <w:rFonts w:ascii="Times New Roman" w:hAnsi="Times New Roman" w:cs="Times New Roman"/>
          <w:bCs/>
          <w:sz w:val="24"/>
          <w:szCs w:val="24"/>
        </w:rPr>
        <w:tab/>
      </w:r>
      <w:r w:rsidRPr="00756C44">
        <w:rPr>
          <w:rFonts w:ascii="Times New Roman" w:hAnsi="Times New Roman" w:cs="Times New Roman"/>
          <w:bCs/>
          <w:sz w:val="24"/>
          <w:szCs w:val="24"/>
        </w:rPr>
        <w:tab/>
        <w:t>76.91</w:t>
      </w:r>
      <w:r w:rsidRPr="00756C44">
        <w:rPr>
          <w:rFonts w:ascii="Times New Roman" w:hAnsi="Times New Roman" w:cs="Times New Roman"/>
          <w:bCs/>
          <w:sz w:val="24"/>
          <w:szCs w:val="24"/>
        </w:rPr>
        <w:tab/>
      </w:r>
      <w:r w:rsidRPr="00756C44">
        <w:rPr>
          <w:rFonts w:ascii="Times New Roman" w:hAnsi="Times New Roman" w:cs="Times New Roman"/>
          <w:bCs/>
          <w:sz w:val="24"/>
          <w:szCs w:val="24"/>
        </w:rPr>
        <w:tab/>
      </w:r>
      <w:r w:rsidRPr="00756C44">
        <w:rPr>
          <w:rFonts w:ascii="Times New Roman" w:hAnsi="Times New Roman" w:cs="Times New Roman"/>
          <w:bCs/>
          <w:sz w:val="24"/>
          <w:szCs w:val="24"/>
        </w:rPr>
        <w:tab/>
      </w:r>
    </w:p>
    <w:p w14:paraId="459CB0AD" w14:textId="39FB4BD0" w:rsidR="0097139B" w:rsidRPr="00756C44" w:rsidRDefault="0097139B" w:rsidP="00692317">
      <w:pPr>
        <w:spacing w:line="480" w:lineRule="auto"/>
        <w:jc w:val="both"/>
        <w:rPr>
          <w:rFonts w:ascii="Times New Roman" w:hAnsi="Times New Roman" w:cs="Times New Roman"/>
          <w:bCs/>
          <w:sz w:val="24"/>
          <w:szCs w:val="24"/>
        </w:rPr>
      </w:pPr>
      <w:r w:rsidRPr="00756C44">
        <w:rPr>
          <w:rFonts w:ascii="Times New Roman" w:hAnsi="Times New Roman" w:cs="Times New Roman"/>
          <w:bCs/>
          <w:sz w:val="24"/>
          <w:szCs w:val="24"/>
        </w:rPr>
        <w:t>Divorced</w:t>
      </w:r>
      <w:r w:rsidR="00491A8B" w:rsidRPr="00756C44">
        <w:rPr>
          <w:rFonts w:ascii="Times New Roman" w:hAnsi="Times New Roman" w:cs="Times New Roman"/>
          <w:bCs/>
          <w:sz w:val="24"/>
          <w:szCs w:val="24"/>
        </w:rPr>
        <w:tab/>
      </w:r>
      <w:r w:rsidR="00491A8B" w:rsidRPr="00756C44">
        <w:rPr>
          <w:rFonts w:ascii="Times New Roman" w:hAnsi="Times New Roman" w:cs="Times New Roman"/>
          <w:bCs/>
          <w:sz w:val="24"/>
          <w:szCs w:val="24"/>
        </w:rPr>
        <w:tab/>
      </w:r>
      <w:r w:rsidR="00C077C6" w:rsidRPr="00756C44">
        <w:rPr>
          <w:rFonts w:ascii="Times New Roman" w:hAnsi="Times New Roman" w:cs="Times New Roman"/>
          <w:bCs/>
          <w:sz w:val="24"/>
          <w:szCs w:val="24"/>
        </w:rPr>
        <w:tab/>
      </w:r>
      <w:r w:rsidR="00491A8B" w:rsidRPr="00756C44">
        <w:rPr>
          <w:rFonts w:ascii="Times New Roman" w:hAnsi="Times New Roman" w:cs="Times New Roman"/>
          <w:bCs/>
          <w:sz w:val="24"/>
          <w:szCs w:val="24"/>
        </w:rPr>
        <w:t>754</w:t>
      </w:r>
      <w:r w:rsidR="00491A8B" w:rsidRPr="00756C44">
        <w:rPr>
          <w:rFonts w:ascii="Times New Roman" w:hAnsi="Times New Roman" w:cs="Times New Roman"/>
          <w:bCs/>
          <w:sz w:val="24"/>
          <w:szCs w:val="24"/>
        </w:rPr>
        <w:tab/>
      </w:r>
      <w:r w:rsidR="00491A8B" w:rsidRPr="00756C44">
        <w:rPr>
          <w:rFonts w:ascii="Times New Roman" w:hAnsi="Times New Roman" w:cs="Times New Roman"/>
          <w:bCs/>
          <w:sz w:val="24"/>
          <w:szCs w:val="24"/>
        </w:rPr>
        <w:tab/>
      </w:r>
      <w:r w:rsidR="00491A8B" w:rsidRPr="00756C44">
        <w:rPr>
          <w:rFonts w:ascii="Times New Roman" w:hAnsi="Times New Roman" w:cs="Times New Roman"/>
          <w:bCs/>
          <w:sz w:val="24"/>
          <w:szCs w:val="24"/>
        </w:rPr>
        <w:tab/>
        <w:t>4.93</w:t>
      </w:r>
      <w:r w:rsidR="00491A8B" w:rsidRPr="00756C44">
        <w:rPr>
          <w:rFonts w:ascii="Times New Roman" w:hAnsi="Times New Roman" w:cs="Times New Roman"/>
          <w:bCs/>
          <w:sz w:val="24"/>
          <w:szCs w:val="24"/>
        </w:rPr>
        <w:tab/>
      </w:r>
      <w:r w:rsidR="00491A8B" w:rsidRPr="00756C44">
        <w:rPr>
          <w:rFonts w:ascii="Times New Roman" w:hAnsi="Times New Roman" w:cs="Times New Roman"/>
          <w:bCs/>
          <w:sz w:val="24"/>
          <w:szCs w:val="24"/>
        </w:rPr>
        <w:tab/>
      </w:r>
      <w:r w:rsidR="00491A8B" w:rsidRPr="00756C44">
        <w:rPr>
          <w:rFonts w:ascii="Times New Roman" w:hAnsi="Times New Roman" w:cs="Times New Roman"/>
          <w:bCs/>
          <w:sz w:val="24"/>
          <w:szCs w:val="24"/>
        </w:rPr>
        <w:tab/>
      </w:r>
    </w:p>
    <w:p w14:paraId="6874B826" w14:textId="77777777" w:rsidR="000E60EB" w:rsidRPr="00756C44" w:rsidRDefault="0097139B" w:rsidP="00692317">
      <w:pPr>
        <w:pBdr>
          <w:bottom w:val="single" w:sz="4" w:space="1" w:color="auto"/>
        </w:pBdr>
        <w:spacing w:line="480" w:lineRule="auto"/>
        <w:jc w:val="both"/>
        <w:rPr>
          <w:rFonts w:ascii="Times New Roman" w:hAnsi="Times New Roman" w:cs="Times New Roman"/>
          <w:bCs/>
          <w:sz w:val="24"/>
          <w:szCs w:val="24"/>
        </w:rPr>
      </w:pPr>
      <w:r w:rsidRPr="00756C44">
        <w:rPr>
          <w:rFonts w:ascii="Times New Roman" w:hAnsi="Times New Roman" w:cs="Times New Roman"/>
          <w:bCs/>
          <w:sz w:val="24"/>
          <w:szCs w:val="24"/>
        </w:rPr>
        <w:t xml:space="preserve">Widowed </w:t>
      </w:r>
      <w:r w:rsidR="00491A8B" w:rsidRPr="00756C44">
        <w:rPr>
          <w:rFonts w:ascii="Times New Roman" w:hAnsi="Times New Roman" w:cs="Times New Roman"/>
          <w:bCs/>
          <w:sz w:val="24"/>
          <w:szCs w:val="24"/>
        </w:rPr>
        <w:tab/>
      </w:r>
      <w:r w:rsidR="00491A8B" w:rsidRPr="00756C44">
        <w:rPr>
          <w:rFonts w:ascii="Times New Roman" w:hAnsi="Times New Roman" w:cs="Times New Roman"/>
          <w:bCs/>
          <w:sz w:val="24"/>
          <w:szCs w:val="24"/>
        </w:rPr>
        <w:tab/>
      </w:r>
      <w:r w:rsidR="00C077C6" w:rsidRPr="00756C44">
        <w:rPr>
          <w:rFonts w:ascii="Times New Roman" w:hAnsi="Times New Roman" w:cs="Times New Roman"/>
          <w:bCs/>
          <w:sz w:val="24"/>
          <w:szCs w:val="24"/>
        </w:rPr>
        <w:tab/>
      </w:r>
      <w:r w:rsidR="00491A8B" w:rsidRPr="00756C44">
        <w:rPr>
          <w:rFonts w:ascii="Times New Roman" w:hAnsi="Times New Roman" w:cs="Times New Roman"/>
          <w:bCs/>
          <w:sz w:val="24"/>
          <w:szCs w:val="24"/>
        </w:rPr>
        <w:t>2,082</w:t>
      </w:r>
      <w:r w:rsidR="00491A8B" w:rsidRPr="00756C44">
        <w:rPr>
          <w:rFonts w:ascii="Times New Roman" w:hAnsi="Times New Roman" w:cs="Times New Roman"/>
          <w:bCs/>
          <w:sz w:val="24"/>
          <w:szCs w:val="24"/>
        </w:rPr>
        <w:tab/>
      </w:r>
      <w:r w:rsidR="00491A8B" w:rsidRPr="00756C44">
        <w:rPr>
          <w:rFonts w:ascii="Times New Roman" w:hAnsi="Times New Roman" w:cs="Times New Roman"/>
          <w:bCs/>
          <w:sz w:val="24"/>
          <w:szCs w:val="24"/>
        </w:rPr>
        <w:tab/>
      </w:r>
      <w:r w:rsidR="00491A8B" w:rsidRPr="00756C44">
        <w:rPr>
          <w:rFonts w:ascii="Times New Roman" w:hAnsi="Times New Roman" w:cs="Times New Roman"/>
          <w:bCs/>
          <w:sz w:val="24"/>
          <w:szCs w:val="24"/>
        </w:rPr>
        <w:tab/>
        <w:t>13.60</w:t>
      </w:r>
      <w:r w:rsidR="00491A8B" w:rsidRPr="00756C44">
        <w:rPr>
          <w:rFonts w:ascii="Times New Roman" w:hAnsi="Times New Roman" w:cs="Times New Roman"/>
          <w:bCs/>
          <w:sz w:val="24"/>
          <w:szCs w:val="24"/>
        </w:rPr>
        <w:tab/>
      </w:r>
    </w:p>
    <w:p w14:paraId="0557173B" w14:textId="09A4F44D" w:rsidR="0097139B" w:rsidRPr="00756C44" w:rsidRDefault="000E60EB" w:rsidP="00692317">
      <w:pPr>
        <w:pBdr>
          <w:bottom w:val="single" w:sz="4" w:space="1" w:color="auto"/>
        </w:pBdr>
        <w:spacing w:line="480" w:lineRule="auto"/>
        <w:jc w:val="both"/>
        <w:rPr>
          <w:rFonts w:ascii="Times New Roman" w:hAnsi="Times New Roman" w:cs="Times New Roman"/>
          <w:b/>
          <w:sz w:val="24"/>
          <w:szCs w:val="24"/>
        </w:rPr>
      </w:pPr>
      <w:r w:rsidRPr="00756C44">
        <w:rPr>
          <w:rFonts w:ascii="Times New Roman" w:hAnsi="Times New Roman" w:cs="Times New Roman"/>
          <w:b/>
          <w:sz w:val="24"/>
          <w:szCs w:val="24"/>
        </w:rPr>
        <w:t xml:space="preserve">Total </w:t>
      </w:r>
      <w:r w:rsidRPr="00756C44">
        <w:rPr>
          <w:rFonts w:ascii="Times New Roman" w:hAnsi="Times New Roman" w:cs="Times New Roman"/>
          <w:b/>
          <w:sz w:val="24"/>
          <w:szCs w:val="24"/>
        </w:rPr>
        <w:tab/>
      </w:r>
      <w:r w:rsidRPr="00756C44">
        <w:rPr>
          <w:rFonts w:ascii="Times New Roman" w:hAnsi="Times New Roman" w:cs="Times New Roman"/>
          <w:b/>
          <w:sz w:val="24"/>
          <w:szCs w:val="24"/>
        </w:rPr>
        <w:tab/>
      </w:r>
      <w:r w:rsidRPr="00756C44">
        <w:rPr>
          <w:rFonts w:ascii="Times New Roman" w:hAnsi="Times New Roman" w:cs="Times New Roman"/>
          <w:b/>
          <w:sz w:val="24"/>
          <w:szCs w:val="24"/>
        </w:rPr>
        <w:tab/>
      </w:r>
      <w:r w:rsidRPr="00756C44">
        <w:rPr>
          <w:rFonts w:ascii="Times New Roman" w:hAnsi="Times New Roman" w:cs="Times New Roman"/>
          <w:b/>
          <w:sz w:val="24"/>
          <w:szCs w:val="24"/>
        </w:rPr>
        <w:tab/>
        <w:t>15,305</w:t>
      </w:r>
      <w:r w:rsidRPr="00756C44">
        <w:rPr>
          <w:rFonts w:ascii="Times New Roman" w:hAnsi="Times New Roman" w:cs="Times New Roman"/>
          <w:b/>
          <w:sz w:val="24"/>
          <w:szCs w:val="24"/>
        </w:rPr>
        <w:tab/>
      </w:r>
      <w:r w:rsidRPr="00756C44">
        <w:rPr>
          <w:rFonts w:ascii="Times New Roman" w:hAnsi="Times New Roman" w:cs="Times New Roman"/>
          <w:b/>
          <w:sz w:val="24"/>
          <w:szCs w:val="24"/>
        </w:rPr>
        <w:tab/>
      </w:r>
      <w:r w:rsidRPr="00756C44">
        <w:rPr>
          <w:rFonts w:ascii="Times New Roman" w:hAnsi="Times New Roman" w:cs="Times New Roman"/>
          <w:b/>
          <w:sz w:val="24"/>
          <w:szCs w:val="24"/>
        </w:rPr>
        <w:tab/>
        <w:t>100.00</w:t>
      </w:r>
      <w:r w:rsidR="00491A8B" w:rsidRPr="00756C44">
        <w:rPr>
          <w:rFonts w:ascii="Times New Roman" w:hAnsi="Times New Roman" w:cs="Times New Roman"/>
          <w:b/>
          <w:sz w:val="24"/>
          <w:szCs w:val="24"/>
        </w:rPr>
        <w:tab/>
      </w:r>
      <w:r w:rsidR="00491A8B" w:rsidRPr="00756C44">
        <w:rPr>
          <w:rFonts w:ascii="Times New Roman" w:hAnsi="Times New Roman" w:cs="Times New Roman"/>
          <w:b/>
          <w:sz w:val="24"/>
          <w:szCs w:val="24"/>
        </w:rPr>
        <w:tab/>
      </w:r>
    </w:p>
    <w:bookmarkEnd w:id="158"/>
    <w:p w14:paraId="05E5A62F" w14:textId="77777777" w:rsidR="00DB3571" w:rsidRPr="00756C44" w:rsidRDefault="00DB3571" w:rsidP="00692317">
      <w:pPr>
        <w:spacing w:line="480" w:lineRule="auto"/>
        <w:jc w:val="both"/>
        <w:rPr>
          <w:rFonts w:ascii="Times New Roman" w:hAnsi="Times New Roman" w:cs="Times New Roman"/>
          <w:bCs/>
          <w:sz w:val="24"/>
          <w:szCs w:val="24"/>
        </w:rPr>
      </w:pPr>
      <w:r w:rsidRPr="00756C44">
        <w:rPr>
          <w:rFonts w:ascii="Times New Roman" w:hAnsi="Times New Roman" w:cs="Times New Roman"/>
          <w:bCs/>
          <w:sz w:val="24"/>
          <w:szCs w:val="24"/>
        </w:rPr>
        <w:t xml:space="preserve">Source: Author’s computation from </w:t>
      </w:r>
      <w:r w:rsidRPr="00756C44">
        <w:rPr>
          <w:rFonts w:ascii="Times New Roman" w:hAnsi="Times New Roman" w:cs="Times New Roman"/>
          <w:sz w:val="24"/>
          <w:szCs w:val="24"/>
        </w:rPr>
        <w:t>2018/19 NLSS Data, 2022</w:t>
      </w:r>
    </w:p>
    <w:p w14:paraId="4B1C642B" w14:textId="1F49487B" w:rsidR="00213403" w:rsidRPr="009E7AC4" w:rsidRDefault="00607B91" w:rsidP="009E7AC4">
      <w:pPr>
        <w:pStyle w:val="Heading2"/>
        <w:numPr>
          <w:ilvl w:val="2"/>
          <w:numId w:val="20"/>
        </w:numPr>
        <w:rPr>
          <w:rFonts w:ascii="Times New Roman" w:hAnsi="Times New Roman" w:cs="Times New Roman"/>
          <w:b/>
          <w:bCs/>
          <w:color w:val="auto"/>
          <w:sz w:val="24"/>
          <w:szCs w:val="24"/>
        </w:rPr>
      </w:pPr>
      <w:bookmarkStart w:id="159" w:name="_Toc113272447"/>
      <w:r>
        <w:rPr>
          <w:rFonts w:ascii="Times New Roman" w:hAnsi="Times New Roman" w:cs="Times New Roman"/>
          <w:b/>
          <w:bCs/>
          <w:color w:val="auto"/>
          <w:sz w:val="24"/>
          <w:szCs w:val="24"/>
        </w:rPr>
        <w:t>Distribution of respondents by Household size</w:t>
      </w:r>
      <w:bookmarkEnd w:id="159"/>
    </w:p>
    <w:p w14:paraId="0D664978" w14:textId="2E7BA8C8" w:rsidR="008C681E" w:rsidRDefault="007C2864" w:rsidP="00692317">
      <w:pPr>
        <w:spacing w:line="480" w:lineRule="auto"/>
        <w:jc w:val="both"/>
        <w:rPr>
          <w:rFonts w:ascii="Times New Roman" w:hAnsi="Times New Roman" w:cs="Times New Roman"/>
          <w:sz w:val="24"/>
          <w:szCs w:val="24"/>
        </w:rPr>
      </w:pPr>
      <w:bookmarkStart w:id="160" w:name="_Hlk93403752"/>
      <w:r w:rsidRPr="007C2864">
        <w:rPr>
          <w:rFonts w:ascii="Times New Roman" w:hAnsi="Times New Roman" w:cs="Times New Roman"/>
          <w:sz w:val="24"/>
          <w:szCs w:val="24"/>
        </w:rPr>
        <w:t>The result in Table 5 reveals that</w:t>
      </w:r>
      <w:r w:rsidR="00D15B43">
        <w:rPr>
          <w:rFonts w:ascii="Times New Roman" w:hAnsi="Times New Roman" w:cs="Times New Roman"/>
          <w:sz w:val="24"/>
          <w:szCs w:val="24"/>
        </w:rPr>
        <w:t xml:space="preserve"> large percentage of </w:t>
      </w:r>
      <w:r w:rsidRPr="007C2864">
        <w:rPr>
          <w:rFonts w:ascii="Times New Roman" w:hAnsi="Times New Roman" w:cs="Times New Roman"/>
          <w:sz w:val="24"/>
          <w:szCs w:val="24"/>
        </w:rPr>
        <w:t xml:space="preserve">respondents in the study area, </w:t>
      </w:r>
      <w:r w:rsidR="00D15B43">
        <w:rPr>
          <w:rFonts w:ascii="Times New Roman" w:hAnsi="Times New Roman" w:cs="Times New Roman"/>
          <w:sz w:val="24"/>
          <w:szCs w:val="24"/>
        </w:rPr>
        <w:t>belongs</w:t>
      </w:r>
      <w:r w:rsidRPr="007C2864">
        <w:rPr>
          <w:rFonts w:ascii="Times New Roman" w:hAnsi="Times New Roman" w:cs="Times New Roman"/>
          <w:sz w:val="24"/>
          <w:szCs w:val="24"/>
        </w:rPr>
        <w:t xml:space="preserve"> a typical household size of </w:t>
      </w:r>
      <w:r w:rsidR="00843847">
        <w:rPr>
          <w:rFonts w:ascii="Times New Roman" w:hAnsi="Times New Roman" w:cs="Times New Roman"/>
          <w:sz w:val="24"/>
          <w:szCs w:val="24"/>
        </w:rPr>
        <w:t>six</w:t>
      </w:r>
      <w:r w:rsidRPr="007C2864">
        <w:rPr>
          <w:rFonts w:ascii="Times New Roman" w:hAnsi="Times New Roman" w:cs="Times New Roman"/>
          <w:sz w:val="24"/>
          <w:szCs w:val="24"/>
        </w:rPr>
        <w:t xml:space="preserve"> people. This suggests that the majority of the</w:t>
      </w:r>
      <w:r w:rsidR="005B37FE">
        <w:rPr>
          <w:rFonts w:ascii="Times New Roman" w:hAnsi="Times New Roman" w:cs="Times New Roman"/>
          <w:sz w:val="24"/>
          <w:szCs w:val="24"/>
        </w:rPr>
        <w:t xml:space="preserve"> household head</w:t>
      </w:r>
      <w:r w:rsidRPr="007C2864">
        <w:rPr>
          <w:rFonts w:ascii="Times New Roman" w:hAnsi="Times New Roman" w:cs="Times New Roman"/>
          <w:sz w:val="24"/>
          <w:szCs w:val="24"/>
        </w:rPr>
        <w:t xml:space="preserve"> </w:t>
      </w:r>
      <w:r w:rsidR="00D15B43">
        <w:rPr>
          <w:rFonts w:ascii="Times New Roman" w:hAnsi="Times New Roman" w:cs="Times New Roman"/>
          <w:sz w:val="24"/>
          <w:szCs w:val="24"/>
        </w:rPr>
        <w:t>owned large</w:t>
      </w:r>
      <w:r w:rsidRPr="007C2864">
        <w:rPr>
          <w:rFonts w:ascii="Times New Roman" w:hAnsi="Times New Roman" w:cs="Times New Roman"/>
          <w:sz w:val="24"/>
          <w:szCs w:val="24"/>
        </w:rPr>
        <w:t xml:space="preserve"> households, </w:t>
      </w:r>
      <w:r w:rsidR="00D15B43">
        <w:rPr>
          <w:rFonts w:ascii="Times New Roman" w:hAnsi="Times New Roman" w:cs="Times New Roman"/>
          <w:sz w:val="24"/>
          <w:szCs w:val="24"/>
        </w:rPr>
        <w:t>that might act</w:t>
      </w:r>
      <w:r w:rsidRPr="007C2864">
        <w:rPr>
          <w:rFonts w:ascii="Times New Roman" w:hAnsi="Times New Roman" w:cs="Times New Roman"/>
          <w:sz w:val="24"/>
          <w:szCs w:val="24"/>
        </w:rPr>
        <w:t xml:space="preserve"> as a buffer</w:t>
      </w:r>
      <w:r w:rsidR="00D15B43">
        <w:rPr>
          <w:rFonts w:ascii="Times New Roman" w:hAnsi="Times New Roman" w:cs="Times New Roman"/>
          <w:sz w:val="24"/>
          <w:szCs w:val="24"/>
        </w:rPr>
        <w:t xml:space="preserve"> in an event of </w:t>
      </w:r>
      <w:r w:rsidRPr="007C2864">
        <w:rPr>
          <w:rFonts w:ascii="Times New Roman" w:hAnsi="Times New Roman" w:cs="Times New Roman"/>
          <w:sz w:val="24"/>
          <w:szCs w:val="24"/>
        </w:rPr>
        <w:t>labour shortages on the farm</w:t>
      </w:r>
      <w:r w:rsidR="008C681E">
        <w:rPr>
          <w:rFonts w:ascii="Times New Roman" w:hAnsi="Times New Roman" w:cs="Times New Roman"/>
          <w:sz w:val="24"/>
          <w:szCs w:val="24"/>
        </w:rPr>
        <w:t>.</w:t>
      </w:r>
    </w:p>
    <w:p w14:paraId="71EAC43F" w14:textId="616B0C49" w:rsidR="00213403" w:rsidRDefault="00213403" w:rsidP="000E2B33">
      <w:pPr>
        <w:spacing w:line="240" w:lineRule="auto"/>
        <w:jc w:val="both"/>
        <w:rPr>
          <w:rFonts w:ascii="Times New Roman" w:hAnsi="Times New Roman" w:cs="Times New Roman"/>
          <w:b/>
          <w:sz w:val="24"/>
          <w:szCs w:val="24"/>
        </w:rPr>
      </w:pPr>
      <w:r w:rsidRPr="00213403">
        <w:rPr>
          <w:rFonts w:ascii="Times New Roman" w:hAnsi="Times New Roman" w:cs="Times New Roman"/>
          <w:b/>
          <w:sz w:val="24"/>
          <w:szCs w:val="24"/>
        </w:rPr>
        <w:t xml:space="preserve">Table 5: Distribution of respondents by Household size </w:t>
      </w:r>
    </w:p>
    <w:p w14:paraId="567797E7" w14:textId="2216E584" w:rsidR="00213403" w:rsidRPr="00D2561C" w:rsidRDefault="00211773" w:rsidP="006734AF">
      <w:pPr>
        <w:pBdr>
          <w:top w:val="single" w:sz="4" w:space="1" w:color="auto"/>
        </w:pBdr>
        <w:spacing w:line="276" w:lineRule="auto"/>
        <w:jc w:val="both"/>
        <w:rPr>
          <w:rFonts w:ascii="Times New Roman" w:hAnsi="Times New Roman" w:cs="Times New Roman"/>
          <w:b/>
          <w:sz w:val="24"/>
          <w:szCs w:val="24"/>
        </w:rPr>
      </w:pPr>
      <w:r>
        <w:rPr>
          <w:rFonts w:ascii="Times New Roman" w:hAnsi="Times New Roman" w:cs="Times New Roman"/>
          <w:b/>
          <w:sz w:val="24"/>
          <w:szCs w:val="24"/>
        </w:rPr>
        <w:t>Household size</w:t>
      </w:r>
      <w:r w:rsidR="00213403">
        <w:rPr>
          <w:rFonts w:ascii="Times New Roman" w:hAnsi="Times New Roman" w:cs="Times New Roman"/>
          <w:b/>
          <w:sz w:val="24"/>
          <w:szCs w:val="24"/>
        </w:rPr>
        <w:tab/>
      </w:r>
      <w:r w:rsidR="00213403">
        <w:rPr>
          <w:rFonts w:ascii="Times New Roman" w:hAnsi="Times New Roman" w:cs="Times New Roman"/>
          <w:b/>
          <w:sz w:val="24"/>
          <w:szCs w:val="24"/>
        </w:rPr>
        <w:tab/>
      </w:r>
      <w:r w:rsidR="00213403">
        <w:rPr>
          <w:rFonts w:ascii="Times New Roman" w:hAnsi="Times New Roman" w:cs="Times New Roman"/>
          <w:b/>
          <w:sz w:val="24"/>
          <w:szCs w:val="24"/>
        </w:rPr>
        <w:tab/>
        <w:t xml:space="preserve">Frequency </w:t>
      </w:r>
      <w:r w:rsidR="00213403">
        <w:rPr>
          <w:rFonts w:ascii="Times New Roman" w:hAnsi="Times New Roman" w:cs="Times New Roman"/>
          <w:b/>
          <w:sz w:val="24"/>
          <w:szCs w:val="24"/>
        </w:rPr>
        <w:tab/>
      </w:r>
      <w:r w:rsidR="00213403">
        <w:rPr>
          <w:rFonts w:ascii="Times New Roman" w:hAnsi="Times New Roman" w:cs="Times New Roman"/>
          <w:b/>
          <w:sz w:val="24"/>
          <w:szCs w:val="24"/>
        </w:rPr>
        <w:tab/>
        <w:t>Percentage</w:t>
      </w:r>
      <w:r w:rsidR="00213403">
        <w:rPr>
          <w:rFonts w:ascii="Times New Roman" w:hAnsi="Times New Roman" w:cs="Times New Roman"/>
          <w:b/>
          <w:sz w:val="24"/>
          <w:szCs w:val="24"/>
        </w:rPr>
        <w:tab/>
      </w:r>
      <w:r w:rsidR="00213403">
        <w:rPr>
          <w:rFonts w:ascii="Times New Roman" w:hAnsi="Times New Roman" w:cs="Times New Roman"/>
          <w:b/>
          <w:sz w:val="24"/>
          <w:szCs w:val="24"/>
        </w:rPr>
        <w:tab/>
        <w:t xml:space="preserve"> </w:t>
      </w:r>
      <w:r w:rsidR="00213403">
        <w:rPr>
          <w:rFonts w:ascii="Times New Roman" w:hAnsi="Times New Roman" w:cs="Times New Roman"/>
          <w:b/>
          <w:sz w:val="24"/>
          <w:szCs w:val="24"/>
        </w:rPr>
        <w:tab/>
      </w:r>
    </w:p>
    <w:p w14:paraId="450B4BDD" w14:textId="6AC788A1" w:rsidR="00213403" w:rsidRPr="00D2561C" w:rsidRDefault="00213403" w:rsidP="006734AF">
      <w:pPr>
        <w:pBdr>
          <w:bottom w:val="single" w:sz="4" w:space="1" w:color="auto"/>
        </w:pBdr>
        <w:spacing w:line="276" w:lineRule="auto"/>
        <w:jc w:val="both"/>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6E0521">
        <w:rPr>
          <w:rFonts w:ascii="Times New Roman" w:hAnsi="Times New Roman" w:cs="Times New Roman"/>
          <w:bCs/>
          <w:sz w:val="24"/>
          <w:szCs w:val="24"/>
        </w:rPr>
        <w:tab/>
      </w:r>
      <w:r w:rsidRPr="00D2561C">
        <w:rPr>
          <w:rFonts w:ascii="Times New Roman" w:hAnsi="Times New Roman" w:cs="Times New Roman"/>
          <w:b/>
          <w:sz w:val="24"/>
          <w:szCs w:val="24"/>
        </w:rPr>
        <w:t xml:space="preserve"> </w:t>
      </w:r>
    </w:p>
    <w:p w14:paraId="5D6A3A0B" w14:textId="3E28E536" w:rsidR="00213403" w:rsidRPr="00363AF2" w:rsidRDefault="00E6793B" w:rsidP="006734AF">
      <w:pPr>
        <w:spacing w:line="276" w:lineRule="auto"/>
        <w:jc w:val="both"/>
        <w:rPr>
          <w:rFonts w:ascii="Times New Roman" w:hAnsi="Times New Roman" w:cs="Times New Roman"/>
          <w:bCs/>
        </w:rPr>
      </w:pPr>
      <w:r>
        <w:rPr>
          <w:rFonts w:ascii="Times New Roman" w:hAnsi="Times New Roman" w:cs="Times New Roman"/>
          <w:bCs/>
        </w:rPr>
        <w:t>&lt; 4</w:t>
      </w:r>
      <w:r w:rsidR="00213403" w:rsidRPr="00363AF2">
        <w:rPr>
          <w:rFonts w:ascii="Times New Roman" w:hAnsi="Times New Roman" w:cs="Times New Roman"/>
          <w:bCs/>
        </w:rPr>
        <w:tab/>
      </w:r>
      <w:r w:rsidR="00213403" w:rsidRPr="00363AF2">
        <w:rPr>
          <w:rFonts w:ascii="Times New Roman" w:hAnsi="Times New Roman" w:cs="Times New Roman"/>
          <w:bCs/>
        </w:rPr>
        <w:tab/>
      </w:r>
      <w:r w:rsidR="00213403" w:rsidRPr="00363AF2">
        <w:rPr>
          <w:rFonts w:ascii="Times New Roman" w:hAnsi="Times New Roman" w:cs="Times New Roman"/>
          <w:bCs/>
        </w:rPr>
        <w:tab/>
      </w:r>
      <w:r w:rsidR="00213403">
        <w:rPr>
          <w:rFonts w:ascii="Times New Roman" w:hAnsi="Times New Roman" w:cs="Times New Roman"/>
          <w:bCs/>
        </w:rPr>
        <w:tab/>
      </w:r>
      <w:r w:rsidR="006E0521">
        <w:rPr>
          <w:rFonts w:ascii="Times New Roman" w:hAnsi="Times New Roman" w:cs="Times New Roman"/>
          <w:bCs/>
        </w:rPr>
        <w:tab/>
      </w:r>
      <w:r w:rsidR="00213403">
        <w:rPr>
          <w:rFonts w:ascii="Times New Roman" w:hAnsi="Times New Roman" w:cs="Times New Roman"/>
          <w:bCs/>
        </w:rPr>
        <w:t>1</w:t>
      </w:r>
      <w:r w:rsidR="00E643A7">
        <w:rPr>
          <w:rFonts w:ascii="Times New Roman" w:hAnsi="Times New Roman" w:cs="Times New Roman"/>
          <w:bCs/>
        </w:rPr>
        <w:t>,159</w:t>
      </w:r>
      <w:r w:rsidR="00213403">
        <w:rPr>
          <w:rFonts w:ascii="Times New Roman" w:hAnsi="Times New Roman" w:cs="Times New Roman"/>
          <w:bCs/>
        </w:rPr>
        <w:tab/>
      </w:r>
      <w:r w:rsidR="00213403">
        <w:rPr>
          <w:rFonts w:ascii="Times New Roman" w:hAnsi="Times New Roman" w:cs="Times New Roman"/>
          <w:bCs/>
        </w:rPr>
        <w:tab/>
      </w:r>
      <w:r w:rsidR="00213403">
        <w:rPr>
          <w:rFonts w:ascii="Times New Roman" w:hAnsi="Times New Roman" w:cs="Times New Roman"/>
          <w:bCs/>
        </w:rPr>
        <w:tab/>
      </w:r>
      <w:r w:rsidR="00213403" w:rsidRPr="00363AF2">
        <w:rPr>
          <w:rFonts w:ascii="Times New Roman" w:hAnsi="Times New Roman" w:cs="Times New Roman"/>
          <w:bCs/>
        </w:rPr>
        <w:t xml:space="preserve"> </w:t>
      </w:r>
      <w:r w:rsidR="00E643A7">
        <w:rPr>
          <w:rFonts w:ascii="Times New Roman" w:hAnsi="Times New Roman" w:cs="Times New Roman"/>
          <w:bCs/>
        </w:rPr>
        <w:t>7.54</w:t>
      </w:r>
      <w:r w:rsidR="00213403" w:rsidRPr="00363AF2">
        <w:rPr>
          <w:rFonts w:ascii="Times New Roman" w:hAnsi="Times New Roman" w:cs="Times New Roman"/>
          <w:bCs/>
        </w:rPr>
        <w:tab/>
      </w:r>
      <w:r w:rsidR="00213403" w:rsidRPr="00363AF2">
        <w:rPr>
          <w:rFonts w:ascii="Times New Roman" w:hAnsi="Times New Roman" w:cs="Times New Roman"/>
          <w:bCs/>
        </w:rPr>
        <w:tab/>
      </w:r>
      <w:r w:rsidR="00213403" w:rsidRPr="00363AF2">
        <w:rPr>
          <w:rFonts w:ascii="Times New Roman" w:hAnsi="Times New Roman" w:cs="Times New Roman"/>
          <w:bCs/>
        </w:rPr>
        <w:tab/>
      </w:r>
    </w:p>
    <w:p w14:paraId="4F41B341" w14:textId="792B0107" w:rsidR="00213403" w:rsidRPr="00363AF2" w:rsidRDefault="00607B91" w:rsidP="006734AF">
      <w:pPr>
        <w:spacing w:line="276" w:lineRule="auto"/>
        <w:jc w:val="both"/>
        <w:rPr>
          <w:rFonts w:ascii="Times New Roman" w:hAnsi="Times New Roman" w:cs="Times New Roman"/>
          <w:bCs/>
        </w:rPr>
      </w:pPr>
      <w:r>
        <w:rPr>
          <w:rFonts w:ascii="Times New Roman" w:hAnsi="Times New Roman" w:cs="Times New Roman"/>
          <w:bCs/>
        </w:rPr>
        <w:t>4</w:t>
      </w:r>
      <w:r w:rsidR="00E6793B">
        <w:rPr>
          <w:rFonts w:ascii="Times New Roman" w:hAnsi="Times New Roman" w:cs="Times New Roman"/>
          <w:bCs/>
        </w:rPr>
        <w:t>-10</w:t>
      </w:r>
      <w:r w:rsidR="00213403">
        <w:rPr>
          <w:rFonts w:ascii="Times New Roman" w:hAnsi="Times New Roman" w:cs="Times New Roman"/>
          <w:bCs/>
        </w:rPr>
        <w:tab/>
      </w:r>
      <w:r w:rsidR="00213403" w:rsidRPr="00363AF2">
        <w:rPr>
          <w:rFonts w:ascii="Times New Roman" w:hAnsi="Times New Roman" w:cs="Times New Roman"/>
          <w:bCs/>
        </w:rPr>
        <w:tab/>
      </w:r>
      <w:r w:rsidR="00213403" w:rsidRPr="00363AF2">
        <w:rPr>
          <w:rFonts w:ascii="Times New Roman" w:hAnsi="Times New Roman" w:cs="Times New Roman"/>
          <w:bCs/>
        </w:rPr>
        <w:tab/>
      </w:r>
      <w:r w:rsidR="00213403">
        <w:rPr>
          <w:rFonts w:ascii="Times New Roman" w:hAnsi="Times New Roman" w:cs="Times New Roman"/>
          <w:bCs/>
        </w:rPr>
        <w:tab/>
      </w:r>
      <w:r w:rsidR="006E0521">
        <w:rPr>
          <w:rFonts w:ascii="Times New Roman" w:hAnsi="Times New Roman" w:cs="Times New Roman"/>
          <w:bCs/>
        </w:rPr>
        <w:tab/>
      </w:r>
      <w:r w:rsidR="00213403">
        <w:rPr>
          <w:rFonts w:ascii="Times New Roman" w:hAnsi="Times New Roman" w:cs="Times New Roman"/>
          <w:bCs/>
        </w:rPr>
        <w:t>1</w:t>
      </w:r>
      <w:r w:rsidR="00E643A7">
        <w:rPr>
          <w:rFonts w:ascii="Times New Roman" w:hAnsi="Times New Roman" w:cs="Times New Roman"/>
          <w:bCs/>
        </w:rPr>
        <w:t>4,100</w:t>
      </w:r>
      <w:r w:rsidR="00213403" w:rsidRPr="00363AF2">
        <w:rPr>
          <w:rFonts w:ascii="Times New Roman" w:hAnsi="Times New Roman" w:cs="Times New Roman"/>
          <w:bCs/>
        </w:rPr>
        <w:tab/>
      </w:r>
      <w:r w:rsidR="00213403" w:rsidRPr="00363AF2">
        <w:rPr>
          <w:rFonts w:ascii="Times New Roman" w:hAnsi="Times New Roman" w:cs="Times New Roman"/>
          <w:bCs/>
        </w:rPr>
        <w:tab/>
      </w:r>
      <w:r w:rsidR="00213403" w:rsidRPr="00363AF2">
        <w:rPr>
          <w:rFonts w:ascii="Times New Roman" w:hAnsi="Times New Roman" w:cs="Times New Roman"/>
          <w:bCs/>
        </w:rPr>
        <w:tab/>
        <w:t xml:space="preserve"> </w:t>
      </w:r>
      <w:r w:rsidR="00E643A7">
        <w:rPr>
          <w:rFonts w:ascii="Times New Roman" w:hAnsi="Times New Roman" w:cs="Times New Roman"/>
          <w:bCs/>
        </w:rPr>
        <w:t>92.14</w:t>
      </w:r>
      <w:r w:rsidR="00213403" w:rsidRPr="00363AF2">
        <w:rPr>
          <w:rFonts w:ascii="Times New Roman" w:hAnsi="Times New Roman" w:cs="Times New Roman"/>
          <w:bCs/>
        </w:rPr>
        <w:tab/>
      </w:r>
      <w:r w:rsidR="00213403" w:rsidRPr="00363AF2">
        <w:rPr>
          <w:rFonts w:ascii="Times New Roman" w:hAnsi="Times New Roman" w:cs="Times New Roman"/>
          <w:bCs/>
        </w:rPr>
        <w:tab/>
      </w:r>
      <w:r w:rsidR="00213403" w:rsidRPr="00363AF2">
        <w:rPr>
          <w:rFonts w:ascii="Times New Roman" w:hAnsi="Times New Roman" w:cs="Times New Roman"/>
          <w:bCs/>
        </w:rPr>
        <w:tab/>
      </w:r>
    </w:p>
    <w:p w14:paraId="268696BD" w14:textId="1F980C07" w:rsidR="00213403" w:rsidRPr="00363AF2" w:rsidRDefault="00E6793B" w:rsidP="006734AF">
      <w:pPr>
        <w:spacing w:line="276" w:lineRule="auto"/>
        <w:jc w:val="both"/>
        <w:rPr>
          <w:rFonts w:ascii="Times New Roman" w:hAnsi="Times New Roman" w:cs="Times New Roman"/>
          <w:bCs/>
        </w:rPr>
      </w:pPr>
      <w:r>
        <w:rPr>
          <w:rFonts w:ascii="Times New Roman" w:hAnsi="Times New Roman" w:cs="Times New Roman"/>
          <w:bCs/>
        </w:rPr>
        <w:t>11-15</w:t>
      </w:r>
      <w:r w:rsidR="00213403">
        <w:rPr>
          <w:rFonts w:ascii="Times New Roman" w:hAnsi="Times New Roman" w:cs="Times New Roman"/>
          <w:bCs/>
        </w:rPr>
        <w:tab/>
      </w:r>
      <w:r w:rsidR="00213403" w:rsidRPr="00612C63">
        <w:rPr>
          <w:rFonts w:ascii="Times New Roman" w:hAnsi="Times New Roman" w:cs="Times New Roman"/>
          <w:bCs/>
        </w:rPr>
        <w:t xml:space="preserve"> </w:t>
      </w:r>
      <w:r w:rsidR="00213403" w:rsidRPr="00363AF2">
        <w:rPr>
          <w:rFonts w:ascii="Times New Roman" w:hAnsi="Times New Roman" w:cs="Times New Roman"/>
          <w:bCs/>
        </w:rPr>
        <w:tab/>
      </w:r>
      <w:r w:rsidR="00213403" w:rsidRPr="00363AF2">
        <w:rPr>
          <w:rFonts w:ascii="Times New Roman" w:hAnsi="Times New Roman" w:cs="Times New Roman"/>
          <w:bCs/>
        </w:rPr>
        <w:tab/>
      </w:r>
      <w:r w:rsidR="00213403">
        <w:rPr>
          <w:rFonts w:ascii="Times New Roman" w:hAnsi="Times New Roman" w:cs="Times New Roman"/>
          <w:bCs/>
        </w:rPr>
        <w:tab/>
      </w:r>
      <w:r w:rsidR="006E0521">
        <w:rPr>
          <w:rFonts w:ascii="Times New Roman" w:hAnsi="Times New Roman" w:cs="Times New Roman"/>
          <w:bCs/>
        </w:rPr>
        <w:tab/>
      </w:r>
      <w:r w:rsidR="00213403">
        <w:rPr>
          <w:rFonts w:ascii="Times New Roman" w:hAnsi="Times New Roman" w:cs="Times New Roman"/>
          <w:bCs/>
        </w:rPr>
        <w:t>40</w:t>
      </w:r>
      <w:r w:rsidR="00213403" w:rsidRPr="00363AF2">
        <w:rPr>
          <w:rFonts w:ascii="Times New Roman" w:hAnsi="Times New Roman" w:cs="Times New Roman"/>
          <w:bCs/>
        </w:rPr>
        <w:tab/>
      </w:r>
      <w:r w:rsidR="00213403" w:rsidRPr="00363AF2">
        <w:rPr>
          <w:rFonts w:ascii="Times New Roman" w:hAnsi="Times New Roman" w:cs="Times New Roman"/>
          <w:bCs/>
        </w:rPr>
        <w:tab/>
      </w:r>
      <w:r w:rsidR="00213403" w:rsidRPr="00363AF2">
        <w:rPr>
          <w:rFonts w:ascii="Times New Roman" w:hAnsi="Times New Roman" w:cs="Times New Roman"/>
          <w:bCs/>
        </w:rPr>
        <w:tab/>
        <w:t xml:space="preserve"> </w:t>
      </w:r>
      <w:r w:rsidR="00213403">
        <w:rPr>
          <w:rFonts w:ascii="Times New Roman" w:hAnsi="Times New Roman" w:cs="Times New Roman"/>
          <w:bCs/>
        </w:rPr>
        <w:t>0.26</w:t>
      </w:r>
      <w:r w:rsidR="00213403" w:rsidRPr="00363AF2">
        <w:rPr>
          <w:rFonts w:ascii="Times New Roman" w:hAnsi="Times New Roman" w:cs="Times New Roman"/>
          <w:bCs/>
        </w:rPr>
        <w:tab/>
      </w:r>
      <w:r w:rsidR="00213403" w:rsidRPr="00363AF2">
        <w:rPr>
          <w:rFonts w:ascii="Times New Roman" w:hAnsi="Times New Roman" w:cs="Times New Roman"/>
          <w:bCs/>
        </w:rPr>
        <w:tab/>
      </w:r>
      <w:r w:rsidR="00213403" w:rsidRPr="00363AF2">
        <w:rPr>
          <w:rFonts w:ascii="Times New Roman" w:hAnsi="Times New Roman" w:cs="Times New Roman"/>
          <w:bCs/>
        </w:rPr>
        <w:tab/>
      </w:r>
    </w:p>
    <w:p w14:paraId="14518723" w14:textId="2350BB62" w:rsidR="00213403" w:rsidRDefault="00213403" w:rsidP="006734AF">
      <w:pPr>
        <w:spacing w:line="276" w:lineRule="auto"/>
        <w:jc w:val="both"/>
        <w:rPr>
          <w:rFonts w:ascii="Times New Roman" w:hAnsi="Times New Roman" w:cs="Times New Roman"/>
          <w:bCs/>
        </w:rPr>
      </w:pPr>
      <w:r>
        <w:rPr>
          <w:rFonts w:ascii="Times New Roman" w:hAnsi="Times New Roman" w:cs="Times New Roman"/>
          <w:bCs/>
        </w:rPr>
        <w:t>&gt;</w:t>
      </w:r>
      <w:r w:rsidR="00E6793B">
        <w:rPr>
          <w:rFonts w:ascii="Times New Roman" w:hAnsi="Times New Roman" w:cs="Times New Roman"/>
          <w:bCs/>
        </w:rPr>
        <w:t>1</w:t>
      </w:r>
      <w:r w:rsidR="00607B91">
        <w:rPr>
          <w:rFonts w:ascii="Times New Roman" w:hAnsi="Times New Roman" w:cs="Times New Roman"/>
          <w:bCs/>
        </w:rPr>
        <w:t>5</w:t>
      </w:r>
      <w:r>
        <w:rPr>
          <w:rFonts w:ascii="Times New Roman" w:hAnsi="Times New Roman" w:cs="Times New Roman"/>
          <w:bCs/>
        </w:rPr>
        <w:tab/>
      </w:r>
      <w:r w:rsidRPr="00363AF2">
        <w:rPr>
          <w:rFonts w:ascii="Times New Roman" w:hAnsi="Times New Roman" w:cs="Times New Roman"/>
          <w:bCs/>
        </w:rPr>
        <w:tab/>
      </w:r>
      <w:r w:rsidRPr="00363AF2">
        <w:rPr>
          <w:rFonts w:ascii="Times New Roman" w:hAnsi="Times New Roman" w:cs="Times New Roman"/>
          <w:bCs/>
        </w:rPr>
        <w:tab/>
      </w:r>
      <w:r>
        <w:rPr>
          <w:rFonts w:ascii="Times New Roman" w:hAnsi="Times New Roman" w:cs="Times New Roman"/>
          <w:bCs/>
        </w:rPr>
        <w:tab/>
      </w:r>
      <w:r w:rsidR="006E0521">
        <w:rPr>
          <w:rFonts w:ascii="Times New Roman" w:hAnsi="Times New Roman" w:cs="Times New Roman"/>
          <w:bCs/>
        </w:rPr>
        <w:tab/>
      </w:r>
      <w:r>
        <w:rPr>
          <w:rFonts w:ascii="Times New Roman" w:hAnsi="Times New Roman" w:cs="Times New Roman"/>
          <w:bCs/>
        </w:rPr>
        <w:t>3</w:t>
      </w:r>
      <w:r w:rsidRPr="00363AF2">
        <w:rPr>
          <w:rFonts w:ascii="Times New Roman" w:hAnsi="Times New Roman" w:cs="Times New Roman"/>
          <w:bCs/>
        </w:rPr>
        <w:tab/>
      </w:r>
      <w:r w:rsidRPr="00363AF2">
        <w:rPr>
          <w:rFonts w:ascii="Times New Roman" w:hAnsi="Times New Roman" w:cs="Times New Roman"/>
          <w:bCs/>
        </w:rPr>
        <w:tab/>
      </w:r>
      <w:r w:rsidRPr="00363AF2">
        <w:rPr>
          <w:rFonts w:ascii="Times New Roman" w:hAnsi="Times New Roman" w:cs="Times New Roman"/>
          <w:bCs/>
        </w:rPr>
        <w:tab/>
        <w:t xml:space="preserve"> </w:t>
      </w:r>
      <w:r>
        <w:rPr>
          <w:rFonts w:ascii="Times New Roman" w:hAnsi="Times New Roman" w:cs="Times New Roman"/>
          <w:bCs/>
        </w:rPr>
        <w:t>0.02</w:t>
      </w:r>
      <w:r w:rsidRPr="00363AF2">
        <w:rPr>
          <w:rFonts w:ascii="Times New Roman" w:hAnsi="Times New Roman" w:cs="Times New Roman"/>
          <w:bCs/>
        </w:rPr>
        <w:tab/>
      </w:r>
      <w:r w:rsidRPr="00363AF2">
        <w:rPr>
          <w:rFonts w:ascii="Times New Roman" w:hAnsi="Times New Roman" w:cs="Times New Roman"/>
          <w:bCs/>
        </w:rPr>
        <w:tab/>
      </w:r>
      <w:r w:rsidRPr="00363AF2">
        <w:rPr>
          <w:rFonts w:ascii="Times New Roman" w:hAnsi="Times New Roman" w:cs="Times New Roman"/>
          <w:bCs/>
        </w:rPr>
        <w:tab/>
      </w:r>
    </w:p>
    <w:p w14:paraId="7880AEFA" w14:textId="6C79D7B2" w:rsidR="00213403" w:rsidRDefault="00213403" w:rsidP="006734AF">
      <w:pPr>
        <w:spacing w:line="276" w:lineRule="auto"/>
        <w:jc w:val="both"/>
        <w:rPr>
          <w:rFonts w:ascii="Times New Roman" w:hAnsi="Times New Roman" w:cs="Times New Roman"/>
          <w:b/>
        </w:rPr>
      </w:pPr>
      <w:r>
        <w:rPr>
          <w:rFonts w:ascii="Times New Roman" w:hAnsi="Times New Roman" w:cs="Times New Roman"/>
          <w:b/>
        </w:rPr>
        <w:t xml:space="preserve">Total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6E0521">
        <w:rPr>
          <w:rFonts w:ascii="Times New Roman" w:hAnsi="Times New Roman" w:cs="Times New Roman"/>
          <w:b/>
        </w:rPr>
        <w:tab/>
      </w:r>
      <w:r>
        <w:rPr>
          <w:rFonts w:ascii="Times New Roman" w:hAnsi="Times New Roman" w:cs="Times New Roman"/>
          <w:b/>
        </w:rPr>
        <w:t>15,305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100.00</w:t>
      </w:r>
    </w:p>
    <w:p w14:paraId="6F083C74" w14:textId="5749E762" w:rsidR="00213403" w:rsidRPr="00213403" w:rsidRDefault="00213403" w:rsidP="006734AF">
      <w:pPr>
        <w:pBdr>
          <w:bottom w:val="single" w:sz="4" w:space="1" w:color="auto"/>
        </w:pBdr>
        <w:spacing w:line="276" w:lineRule="auto"/>
        <w:jc w:val="both"/>
        <w:rPr>
          <w:rFonts w:ascii="Times New Roman" w:hAnsi="Times New Roman" w:cs="Times New Roman"/>
          <w:b/>
        </w:rPr>
      </w:pPr>
      <w:r>
        <w:rPr>
          <w:rFonts w:ascii="Times New Roman" w:hAnsi="Times New Roman" w:cs="Times New Roman"/>
          <w:b/>
        </w:rPr>
        <w:t>Mean (Standard deviation)</w:t>
      </w:r>
      <w:r>
        <w:rPr>
          <w:rFonts w:ascii="Times New Roman" w:hAnsi="Times New Roman" w:cs="Times New Roman"/>
          <w:b/>
        </w:rPr>
        <w:tab/>
      </w:r>
      <w:r w:rsidR="006E0521">
        <w:rPr>
          <w:rFonts w:ascii="Times New Roman" w:hAnsi="Times New Roman" w:cs="Times New Roman"/>
          <w:b/>
        </w:rPr>
        <w:tab/>
      </w:r>
      <w:r w:rsidR="00607B91">
        <w:rPr>
          <w:rFonts w:ascii="Times New Roman" w:hAnsi="Times New Roman" w:cs="Times New Roman"/>
          <w:b/>
        </w:rPr>
        <w:t>6</w:t>
      </w:r>
      <w:r w:rsidR="00206B11">
        <w:rPr>
          <w:rFonts w:ascii="Times New Roman" w:hAnsi="Times New Roman" w:cs="Times New Roman"/>
          <w:b/>
        </w:rPr>
        <w:t xml:space="preserve"> (3)</w:t>
      </w:r>
    </w:p>
    <w:bookmarkEnd w:id="160"/>
    <w:p w14:paraId="1E390404" w14:textId="77777777" w:rsidR="00DB3571" w:rsidRPr="00DB7B01" w:rsidRDefault="00DB3571" w:rsidP="006734AF">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Author’s computation from </w:t>
      </w:r>
      <w:r w:rsidRPr="00C45A81">
        <w:rPr>
          <w:rFonts w:ascii="Times New Roman" w:hAnsi="Times New Roman" w:cs="Times New Roman"/>
          <w:sz w:val="24"/>
          <w:szCs w:val="24"/>
        </w:rPr>
        <w:t>2018/19 NLSS</w:t>
      </w:r>
      <w:r>
        <w:rPr>
          <w:rFonts w:ascii="Times New Roman" w:hAnsi="Times New Roman" w:cs="Times New Roman"/>
          <w:sz w:val="24"/>
          <w:szCs w:val="24"/>
        </w:rPr>
        <w:t xml:space="preserve"> Data, 2022</w:t>
      </w:r>
    </w:p>
    <w:p w14:paraId="6F1677AD" w14:textId="47397990" w:rsidR="00B41829" w:rsidRPr="009E7AC4" w:rsidRDefault="005671C6" w:rsidP="005B0A7C">
      <w:pPr>
        <w:pStyle w:val="Heading2"/>
        <w:numPr>
          <w:ilvl w:val="2"/>
          <w:numId w:val="20"/>
        </w:numPr>
        <w:rPr>
          <w:rFonts w:ascii="Times New Roman" w:hAnsi="Times New Roman" w:cs="Times New Roman"/>
          <w:b/>
          <w:bCs/>
          <w:color w:val="auto"/>
          <w:sz w:val="24"/>
          <w:szCs w:val="24"/>
        </w:rPr>
      </w:pPr>
      <w:bookmarkStart w:id="161" w:name="_Toc101787236"/>
      <w:bookmarkStart w:id="162" w:name="_Toc113272448"/>
      <w:r w:rsidRPr="009E7AC4">
        <w:rPr>
          <w:rFonts w:ascii="Times New Roman" w:hAnsi="Times New Roman" w:cs="Times New Roman"/>
          <w:b/>
          <w:bCs/>
          <w:color w:val="auto"/>
          <w:sz w:val="24"/>
          <w:szCs w:val="24"/>
        </w:rPr>
        <w:lastRenderedPageBreak/>
        <w:t>Distribution of respondent</w:t>
      </w:r>
      <w:r w:rsidR="00F9118E">
        <w:rPr>
          <w:rFonts w:ascii="Times New Roman" w:hAnsi="Times New Roman" w:cs="Times New Roman"/>
          <w:b/>
          <w:bCs/>
          <w:color w:val="auto"/>
          <w:sz w:val="24"/>
          <w:szCs w:val="24"/>
        </w:rPr>
        <w:t>s</w:t>
      </w:r>
      <w:r w:rsidRPr="009E7AC4">
        <w:rPr>
          <w:rFonts w:ascii="Times New Roman" w:hAnsi="Times New Roman" w:cs="Times New Roman"/>
          <w:b/>
          <w:bCs/>
          <w:color w:val="auto"/>
          <w:sz w:val="24"/>
          <w:szCs w:val="24"/>
        </w:rPr>
        <w:t xml:space="preserve"> by Nativity</w:t>
      </w:r>
      <w:bookmarkEnd w:id="161"/>
      <w:bookmarkEnd w:id="162"/>
      <w:r w:rsidRPr="009E7AC4">
        <w:rPr>
          <w:rFonts w:ascii="Times New Roman" w:hAnsi="Times New Roman" w:cs="Times New Roman"/>
          <w:b/>
          <w:bCs/>
          <w:color w:val="auto"/>
          <w:sz w:val="24"/>
          <w:szCs w:val="24"/>
        </w:rPr>
        <w:t xml:space="preserve"> </w:t>
      </w:r>
      <w:bookmarkStart w:id="163" w:name="_Toc101787237"/>
    </w:p>
    <w:p w14:paraId="782BDCDA" w14:textId="3EDA2DAB" w:rsidR="007C2864" w:rsidRPr="005B660B" w:rsidRDefault="007C2864" w:rsidP="005B660B">
      <w:pPr>
        <w:spacing w:line="480" w:lineRule="auto"/>
        <w:jc w:val="both"/>
        <w:rPr>
          <w:rFonts w:ascii="Times New Roman" w:eastAsiaTheme="majorEastAsia" w:hAnsi="Times New Roman" w:cs="Times New Roman"/>
          <w:b/>
          <w:bCs/>
          <w:sz w:val="24"/>
          <w:szCs w:val="24"/>
        </w:rPr>
      </w:pPr>
      <w:r w:rsidRPr="005B660B">
        <w:rPr>
          <w:rFonts w:ascii="Times New Roman" w:hAnsi="Times New Roman" w:cs="Times New Roman"/>
          <w:sz w:val="24"/>
          <w:szCs w:val="24"/>
        </w:rPr>
        <w:t>Majority (71.23%) of respondents are native of the state in which they reside, which is likely to enhance their access to farmlands, thereby increasing their agricultural activities and productivity.</w:t>
      </w:r>
    </w:p>
    <w:p w14:paraId="0A5938B7" w14:textId="13748555" w:rsidR="005671C6" w:rsidRPr="00BA4E13" w:rsidRDefault="005671C6" w:rsidP="000E2B33">
      <w:pPr>
        <w:spacing w:line="240" w:lineRule="auto"/>
        <w:rPr>
          <w:rFonts w:ascii="Times New Roman" w:hAnsi="Times New Roman" w:cs="Times New Roman"/>
          <w:b/>
          <w:sz w:val="24"/>
          <w:szCs w:val="24"/>
        </w:rPr>
      </w:pPr>
      <w:r w:rsidRPr="00BA4E13">
        <w:rPr>
          <w:rFonts w:ascii="Times New Roman" w:eastAsiaTheme="majorEastAsia" w:hAnsi="Times New Roman" w:cs="Times New Roman"/>
          <w:b/>
          <w:sz w:val="24"/>
          <w:szCs w:val="24"/>
        </w:rPr>
        <w:t>Table</w:t>
      </w:r>
      <w:r w:rsidRPr="00BA4E13">
        <w:rPr>
          <w:rFonts w:ascii="Times New Roman" w:hAnsi="Times New Roman" w:cs="Times New Roman"/>
          <w:b/>
          <w:sz w:val="24"/>
          <w:szCs w:val="24"/>
        </w:rPr>
        <w:t xml:space="preserve"> </w:t>
      </w:r>
      <w:r w:rsidR="000E73C3" w:rsidRPr="00BA4E13">
        <w:rPr>
          <w:rFonts w:ascii="Times New Roman" w:hAnsi="Times New Roman" w:cs="Times New Roman"/>
          <w:b/>
          <w:sz w:val="24"/>
          <w:szCs w:val="24"/>
        </w:rPr>
        <w:t>6</w:t>
      </w:r>
      <w:r w:rsidRPr="00BA4E13">
        <w:rPr>
          <w:rFonts w:ascii="Times New Roman" w:hAnsi="Times New Roman" w:cs="Times New Roman"/>
          <w:b/>
          <w:sz w:val="24"/>
          <w:szCs w:val="24"/>
        </w:rPr>
        <w:t>: Distribution of respondents by Nativity</w:t>
      </w:r>
      <w:bookmarkEnd w:id="163"/>
      <w:r w:rsidRPr="00BA4E13">
        <w:rPr>
          <w:rFonts w:ascii="Times New Roman" w:hAnsi="Times New Roman" w:cs="Times New Roman"/>
          <w:b/>
          <w:sz w:val="24"/>
          <w:szCs w:val="24"/>
        </w:rPr>
        <w:t xml:space="preserve">  </w:t>
      </w:r>
    </w:p>
    <w:p w14:paraId="3533B31F" w14:textId="4BD851CD" w:rsidR="005671C6" w:rsidRPr="00D2561C" w:rsidRDefault="008601D1" w:rsidP="008601D1">
      <w:pPr>
        <w:pBdr>
          <w:top w:val="single" w:sz="4" w:space="1" w:color="auto"/>
        </w:pBdr>
        <w:spacing w:line="480" w:lineRule="auto"/>
        <w:jc w:val="both"/>
        <w:rPr>
          <w:rFonts w:ascii="Times New Roman" w:hAnsi="Times New Roman" w:cs="Times New Roman"/>
          <w:b/>
          <w:sz w:val="24"/>
          <w:szCs w:val="24"/>
        </w:rPr>
      </w:pPr>
      <w:bookmarkStart w:id="164" w:name="_Hlk93570147"/>
      <w:r>
        <w:rPr>
          <w:rFonts w:ascii="Times New Roman" w:hAnsi="Times New Roman" w:cs="Times New Roman"/>
          <w:b/>
          <w:noProof/>
          <w:sz w:val="24"/>
          <w:szCs w:val="24"/>
        </w:rPr>
        <mc:AlternateContent>
          <mc:Choice Requires="wps">
            <w:drawing>
              <wp:anchor distT="0" distB="0" distL="114300" distR="114300" simplePos="0" relativeHeight="251658752" behindDoc="0" locked="0" layoutInCell="1" allowOverlap="1" wp14:anchorId="44C70A07" wp14:editId="326ADB3F">
                <wp:simplePos x="0" y="0"/>
                <wp:positionH relativeFrom="column">
                  <wp:posOffset>-28575</wp:posOffset>
                </wp:positionH>
                <wp:positionV relativeFrom="paragraph">
                  <wp:posOffset>233680</wp:posOffset>
                </wp:positionV>
                <wp:extent cx="60007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D67EE1" id="Straight Connector 6"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8.4pt" to="470.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" strokecolor="black [3213]" strokeweight=".5pt">
                <v:stroke joinstyle="miter"/>
              </v:line>
            </w:pict>
          </mc:Fallback>
        </mc:AlternateContent>
      </w:r>
      <w:r w:rsidR="004A477D">
        <w:rPr>
          <w:rFonts w:ascii="Times New Roman" w:hAnsi="Times New Roman" w:cs="Times New Roman"/>
          <w:b/>
          <w:sz w:val="24"/>
          <w:szCs w:val="24"/>
        </w:rPr>
        <w:t>Nativity</w:t>
      </w:r>
      <w:r w:rsidR="005671C6">
        <w:rPr>
          <w:rFonts w:ascii="Times New Roman" w:hAnsi="Times New Roman" w:cs="Times New Roman"/>
          <w:b/>
          <w:sz w:val="24"/>
          <w:szCs w:val="24"/>
        </w:rPr>
        <w:tab/>
      </w:r>
      <w:r w:rsidR="005671C6">
        <w:rPr>
          <w:rFonts w:ascii="Times New Roman" w:hAnsi="Times New Roman" w:cs="Times New Roman"/>
          <w:b/>
          <w:sz w:val="24"/>
          <w:szCs w:val="24"/>
        </w:rPr>
        <w:tab/>
      </w:r>
      <w:r w:rsidR="004A477D">
        <w:rPr>
          <w:rFonts w:ascii="Times New Roman" w:hAnsi="Times New Roman" w:cs="Times New Roman"/>
          <w:b/>
          <w:sz w:val="24"/>
          <w:szCs w:val="24"/>
        </w:rPr>
        <w:tab/>
      </w:r>
      <w:r w:rsidR="005671C6">
        <w:rPr>
          <w:rFonts w:ascii="Times New Roman" w:hAnsi="Times New Roman" w:cs="Times New Roman"/>
          <w:b/>
          <w:sz w:val="24"/>
          <w:szCs w:val="24"/>
        </w:rPr>
        <w:t xml:space="preserve">Frequency </w:t>
      </w:r>
      <w:r w:rsidR="005671C6">
        <w:rPr>
          <w:rFonts w:ascii="Times New Roman" w:hAnsi="Times New Roman" w:cs="Times New Roman"/>
          <w:b/>
          <w:sz w:val="24"/>
          <w:szCs w:val="24"/>
        </w:rPr>
        <w:tab/>
      </w:r>
      <w:r w:rsidR="005671C6">
        <w:rPr>
          <w:rFonts w:ascii="Times New Roman" w:hAnsi="Times New Roman" w:cs="Times New Roman"/>
          <w:b/>
          <w:sz w:val="24"/>
          <w:szCs w:val="24"/>
        </w:rPr>
        <w:tab/>
        <w:t>Percentage</w:t>
      </w:r>
    </w:p>
    <w:p w14:paraId="1B6B8F3F" w14:textId="6D91CD82" w:rsidR="005671C6" w:rsidRPr="00BA4E13" w:rsidRDefault="005671C6" w:rsidP="00692317">
      <w:pPr>
        <w:spacing w:line="480" w:lineRule="auto"/>
        <w:jc w:val="both"/>
        <w:rPr>
          <w:rFonts w:ascii="Times New Roman" w:hAnsi="Times New Roman" w:cs="Times New Roman"/>
          <w:bCs/>
          <w:sz w:val="24"/>
          <w:szCs w:val="24"/>
        </w:rPr>
      </w:pPr>
      <w:r w:rsidRPr="00BA4E13">
        <w:rPr>
          <w:rFonts w:ascii="Times New Roman" w:hAnsi="Times New Roman" w:cs="Times New Roman"/>
          <w:bCs/>
          <w:sz w:val="24"/>
          <w:szCs w:val="24"/>
        </w:rPr>
        <w:t>Non-indigene</w:t>
      </w:r>
      <w:r w:rsidRPr="00BA4E13">
        <w:rPr>
          <w:rFonts w:ascii="Times New Roman" w:hAnsi="Times New Roman" w:cs="Times New Roman"/>
          <w:bCs/>
          <w:sz w:val="24"/>
          <w:szCs w:val="24"/>
        </w:rPr>
        <w:tab/>
      </w:r>
      <w:r w:rsidRPr="00BA4E13">
        <w:rPr>
          <w:rFonts w:ascii="Times New Roman" w:hAnsi="Times New Roman" w:cs="Times New Roman"/>
          <w:bCs/>
          <w:sz w:val="24"/>
          <w:szCs w:val="24"/>
        </w:rPr>
        <w:tab/>
      </w:r>
      <w:r w:rsidRPr="00BA4E13">
        <w:rPr>
          <w:rFonts w:ascii="Times New Roman" w:hAnsi="Times New Roman" w:cs="Times New Roman"/>
          <w:bCs/>
          <w:sz w:val="24"/>
          <w:szCs w:val="24"/>
        </w:rPr>
        <w:tab/>
        <w:t>4,404</w:t>
      </w:r>
      <w:r w:rsidRPr="00BA4E13">
        <w:rPr>
          <w:rFonts w:ascii="Times New Roman" w:hAnsi="Times New Roman" w:cs="Times New Roman"/>
          <w:bCs/>
          <w:sz w:val="24"/>
          <w:szCs w:val="24"/>
        </w:rPr>
        <w:tab/>
      </w:r>
      <w:r w:rsidRPr="00BA4E13">
        <w:rPr>
          <w:rFonts w:ascii="Times New Roman" w:hAnsi="Times New Roman" w:cs="Times New Roman"/>
          <w:bCs/>
          <w:sz w:val="24"/>
          <w:szCs w:val="24"/>
        </w:rPr>
        <w:tab/>
      </w:r>
      <w:r w:rsidRPr="00BA4E13">
        <w:rPr>
          <w:rFonts w:ascii="Times New Roman" w:hAnsi="Times New Roman" w:cs="Times New Roman"/>
          <w:bCs/>
          <w:sz w:val="24"/>
          <w:szCs w:val="24"/>
        </w:rPr>
        <w:tab/>
        <w:t xml:space="preserve"> </w:t>
      </w:r>
      <w:r w:rsidR="008D0336" w:rsidRPr="00BA4E13">
        <w:rPr>
          <w:rFonts w:ascii="Times New Roman" w:hAnsi="Times New Roman" w:cs="Times New Roman"/>
          <w:bCs/>
          <w:sz w:val="24"/>
          <w:szCs w:val="24"/>
        </w:rPr>
        <w:t>28.77</w:t>
      </w:r>
      <w:r w:rsidRPr="00BA4E13">
        <w:rPr>
          <w:rFonts w:ascii="Times New Roman" w:hAnsi="Times New Roman" w:cs="Times New Roman"/>
          <w:bCs/>
          <w:sz w:val="24"/>
          <w:szCs w:val="24"/>
        </w:rPr>
        <w:tab/>
      </w:r>
      <w:r w:rsidRPr="00BA4E13">
        <w:rPr>
          <w:rFonts w:ascii="Times New Roman" w:hAnsi="Times New Roman" w:cs="Times New Roman"/>
          <w:bCs/>
          <w:sz w:val="24"/>
          <w:szCs w:val="24"/>
        </w:rPr>
        <w:tab/>
      </w:r>
    </w:p>
    <w:p w14:paraId="31D762D9" w14:textId="03C0B1BE" w:rsidR="005671C6" w:rsidRPr="00BA4E13" w:rsidRDefault="008D0336" w:rsidP="00692317">
      <w:pPr>
        <w:spacing w:line="480" w:lineRule="auto"/>
        <w:jc w:val="both"/>
        <w:rPr>
          <w:rFonts w:ascii="Times New Roman" w:hAnsi="Times New Roman" w:cs="Times New Roman"/>
          <w:bCs/>
          <w:sz w:val="24"/>
          <w:szCs w:val="24"/>
        </w:rPr>
      </w:pPr>
      <w:r w:rsidRPr="00BA4E13">
        <w:rPr>
          <w:rFonts w:ascii="Times New Roman" w:hAnsi="Times New Roman" w:cs="Times New Roman"/>
          <w:bCs/>
          <w:sz w:val="24"/>
          <w:szCs w:val="24"/>
        </w:rPr>
        <w:t>Indigene</w:t>
      </w:r>
      <w:r w:rsidR="005671C6" w:rsidRPr="00BA4E13">
        <w:rPr>
          <w:rFonts w:ascii="Times New Roman" w:hAnsi="Times New Roman" w:cs="Times New Roman"/>
          <w:bCs/>
          <w:sz w:val="24"/>
          <w:szCs w:val="24"/>
        </w:rPr>
        <w:tab/>
      </w:r>
      <w:r w:rsidR="005671C6" w:rsidRPr="00BA4E13">
        <w:rPr>
          <w:rFonts w:ascii="Times New Roman" w:hAnsi="Times New Roman" w:cs="Times New Roman"/>
          <w:bCs/>
          <w:sz w:val="24"/>
          <w:szCs w:val="24"/>
        </w:rPr>
        <w:tab/>
      </w:r>
      <w:r w:rsidR="005671C6" w:rsidRPr="00BA4E13">
        <w:rPr>
          <w:rFonts w:ascii="Times New Roman" w:hAnsi="Times New Roman" w:cs="Times New Roman"/>
          <w:bCs/>
          <w:sz w:val="24"/>
          <w:szCs w:val="24"/>
        </w:rPr>
        <w:tab/>
      </w:r>
      <w:r w:rsidRPr="00BA4E13">
        <w:rPr>
          <w:rFonts w:ascii="Times New Roman" w:hAnsi="Times New Roman" w:cs="Times New Roman"/>
          <w:bCs/>
          <w:sz w:val="24"/>
          <w:szCs w:val="24"/>
        </w:rPr>
        <w:t>10,901</w:t>
      </w:r>
      <w:r w:rsidR="005671C6" w:rsidRPr="00BA4E13">
        <w:rPr>
          <w:rFonts w:ascii="Times New Roman" w:hAnsi="Times New Roman" w:cs="Times New Roman"/>
          <w:bCs/>
          <w:sz w:val="24"/>
          <w:szCs w:val="24"/>
        </w:rPr>
        <w:tab/>
      </w:r>
      <w:r w:rsidR="005671C6" w:rsidRPr="00BA4E13">
        <w:rPr>
          <w:rFonts w:ascii="Times New Roman" w:hAnsi="Times New Roman" w:cs="Times New Roman"/>
          <w:bCs/>
          <w:sz w:val="24"/>
          <w:szCs w:val="24"/>
        </w:rPr>
        <w:tab/>
      </w:r>
      <w:r w:rsidR="005671C6" w:rsidRPr="00BA4E13">
        <w:rPr>
          <w:rFonts w:ascii="Times New Roman" w:hAnsi="Times New Roman" w:cs="Times New Roman"/>
          <w:bCs/>
          <w:sz w:val="24"/>
          <w:szCs w:val="24"/>
        </w:rPr>
        <w:tab/>
        <w:t xml:space="preserve"> </w:t>
      </w:r>
      <w:r w:rsidRPr="00BA4E13">
        <w:rPr>
          <w:rFonts w:ascii="Times New Roman" w:hAnsi="Times New Roman" w:cs="Times New Roman"/>
          <w:bCs/>
          <w:sz w:val="24"/>
          <w:szCs w:val="24"/>
        </w:rPr>
        <w:t>71.23</w:t>
      </w:r>
      <w:r w:rsidR="005671C6" w:rsidRPr="00BA4E13">
        <w:rPr>
          <w:rFonts w:ascii="Times New Roman" w:hAnsi="Times New Roman" w:cs="Times New Roman"/>
          <w:bCs/>
          <w:sz w:val="24"/>
          <w:szCs w:val="24"/>
        </w:rPr>
        <w:tab/>
      </w:r>
      <w:r w:rsidR="005671C6" w:rsidRPr="00BA4E13">
        <w:rPr>
          <w:rFonts w:ascii="Times New Roman" w:hAnsi="Times New Roman" w:cs="Times New Roman"/>
          <w:bCs/>
          <w:sz w:val="24"/>
          <w:szCs w:val="24"/>
        </w:rPr>
        <w:tab/>
      </w:r>
      <w:r w:rsidR="005671C6" w:rsidRPr="00BA4E13">
        <w:rPr>
          <w:rFonts w:ascii="Times New Roman" w:hAnsi="Times New Roman" w:cs="Times New Roman"/>
          <w:bCs/>
          <w:sz w:val="24"/>
          <w:szCs w:val="24"/>
        </w:rPr>
        <w:tab/>
      </w:r>
    </w:p>
    <w:p w14:paraId="76CA15A8" w14:textId="79F4EDE9" w:rsidR="005671C6" w:rsidRPr="00BA4E13" w:rsidRDefault="005671C6" w:rsidP="00692317">
      <w:pPr>
        <w:pBdr>
          <w:bottom w:val="single" w:sz="4" w:space="1" w:color="auto"/>
        </w:pBdr>
        <w:spacing w:line="480" w:lineRule="auto"/>
        <w:jc w:val="both"/>
        <w:rPr>
          <w:rFonts w:ascii="Times New Roman" w:hAnsi="Times New Roman" w:cs="Times New Roman"/>
          <w:b/>
          <w:sz w:val="24"/>
          <w:szCs w:val="24"/>
        </w:rPr>
      </w:pPr>
      <w:r w:rsidRPr="00BA4E13">
        <w:rPr>
          <w:rFonts w:ascii="Times New Roman" w:hAnsi="Times New Roman" w:cs="Times New Roman"/>
          <w:b/>
          <w:sz w:val="24"/>
          <w:szCs w:val="24"/>
        </w:rPr>
        <w:t xml:space="preserve">Total </w:t>
      </w:r>
      <w:r w:rsidRPr="00BA4E13">
        <w:rPr>
          <w:rFonts w:ascii="Times New Roman" w:hAnsi="Times New Roman" w:cs="Times New Roman"/>
          <w:b/>
          <w:sz w:val="24"/>
          <w:szCs w:val="24"/>
        </w:rPr>
        <w:tab/>
      </w:r>
      <w:r w:rsidRPr="00BA4E13">
        <w:rPr>
          <w:rFonts w:ascii="Times New Roman" w:hAnsi="Times New Roman" w:cs="Times New Roman"/>
          <w:b/>
          <w:sz w:val="24"/>
          <w:szCs w:val="24"/>
        </w:rPr>
        <w:tab/>
      </w:r>
      <w:r w:rsidRPr="00BA4E13">
        <w:rPr>
          <w:rFonts w:ascii="Times New Roman" w:hAnsi="Times New Roman" w:cs="Times New Roman"/>
          <w:b/>
          <w:sz w:val="24"/>
          <w:szCs w:val="24"/>
        </w:rPr>
        <w:tab/>
      </w:r>
      <w:r w:rsidRPr="00BA4E13">
        <w:rPr>
          <w:rFonts w:ascii="Times New Roman" w:hAnsi="Times New Roman" w:cs="Times New Roman"/>
          <w:b/>
          <w:sz w:val="24"/>
          <w:szCs w:val="24"/>
        </w:rPr>
        <w:tab/>
        <w:t>15,305</w:t>
      </w:r>
      <w:r w:rsidRPr="00BA4E13">
        <w:rPr>
          <w:rFonts w:ascii="Times New Roman" w:hAnsi="Times New Roman" w:cs="Times New Roman"/>
          <w:b/>
          <w:sz w:val="24"/>
          <w:szCs w:val="24"/>
        </w:rPr>
        <w:tab/>
      </w:r>
      <w:r w:rsidRPr="00BA4E13">
        <w:rPr>
          <w:rFonts w:ascii="Times New Roman" w:hAnsi="Times New Roman" w:cs="Times New Roman"/>
          <w:b/>
          <w:sz w:val="24"/>
          <w:szCs w:val="24"/>
        </w:rPr>
        <w:tab/>
      </w:r>
      <w:r w:rsidRPr="00BA4E13">
        <w:rPr>
          <w:rFonts w:ascii="Times New Roman" w:hAnsi="Times New Roman" w:cs="Times New Roman"/>
          <w:b/>
          <w:sz w:val="24"/>
          <w:szCs w:val="24"/>
        </w:rPr>
        <w:tab/>
        <w:t>100.00</w:t>
      </w:r>
    </w:p>
    <w:bookmarkEnd w:id="164"/>
    <w:p w14:paraId="60C7A1CE" w14:textId="77777777" w:rsidR="00DB3571" w:rsidRPr="00DB7B01" w:rsidRDefault="00DB3571" w:rsidP="006923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Author’s computation from </w:t>
      </w:r>
      <w:r w:rsidRPr="00C45A81">
        <w:rPr>
          <w:rFonts w:ascii="Times New Roman" w:hAnsi="Times New Roman" w:cs="Times New Roman"/>
          <w:sz w:val="24"/>
          <w:szCs w:val="24"/>
        </w:rPr>
        <w:t>2018/19 NLSS</w:t>
      </w:r>
      <w:r>
        <w:rPr>
          <w:rFonts w:ascii="Times New Roman" w:hAnsi="Times New Roman" w:cs="Times New Roman"/>
          <w:sz w:val="24"/>
          <w:szCs w:val="24"/>
        </w:rPr>
        <w:t xml:space="preserve"> Data, 2022</w:t>
      </w:r>
    </w:p>
    <w:p w14:paraId="2C5ADF43" w14:textId="517FBFA3" w:rsidR="00160831" w:rsidRPr="00311CA0" w:rsidRDefault="00160831" w:rsidP="00880E53">
      <w:pPr>
        <w:pStyle w:val="Heading2"/>
        <w:numPr>
          <w:ilvl w:val="2"/>
          <w:numId w:val="20"/>
        </w:numPr>
        <w:spacing w:after="240"/>
        <w:rPr>
          <w:rFonts w:ascii="Times New Roman" w:hAnsi="Times New Roman" w:cs="Times New Roman"/>
          <w:b/>
          <w:bCs/>
          <w:color w:val="000000" w:themeColor="text1"/>
          <w:sz w:val="24"/>
          <w:szCs w:val="24"/>
        </w:rPr>
      </w:pPr>
      <w:bookmarkStart w:id="165" w:name="_Toc113272449"/>
      <w:bookmarkStart w:id="166" w:name="_Hlk93920414"/>
      <w:r w:rsidRPr="00311CA0">
        <w:rPr>
          <w:rFonts w:ascii="Times New Roman" w:hAnsi="Times New Roman" w:cs="Times New Roman"/>
          <w:b/>
          <w:bCs/>
          <w:color w:val="000000" w:themeColor="text1"/>
          <w:sz w:val="24"/>
          <w:szCs w:val="24"/>
        </w:rPr>
        <w:t xml:space="preserve">Distribution of respondents by </w:t>
      </w:r>
      <w:r w:rsidR="005A0B7A" w:rsidRPr="00311CA0">
        <w:rPr>
          <w:rFonts w:ascii="Times New Roman" w:hAnsi="Times New Roman" w:cs="Times New Roman"/>
          <w:b/>
          <w:bCs/>
          <w:color w:val="000000" w:themeColor="text1"/>
          <w:sz w:val="24"/>
          <w:szCs w:val="24"/>
        </w:rPr>
        <w:t>Geopolitical r</w:t>
      </w:r>
      <w:r w:rsidRPr="00311CA0">
        <w:rPr>
          <w:rFonts w:ascii="Times New Roman" w:hAnsi="Times New Roman" w:cs="Times New Roman"/>
          <w:b/>
          <w:bCs/>
          <w:color w:val="000000" w:themeColor="text1"/>
          <w:sz w:val="24"/>
          <w:szCs w:val="24"/>
        </w:rPr>
        <w:t>egion</w:t>
      </w:r>
      <w:bookmarkEnd w:id="165"/>
    </w:p>
    <w:bookmarkEnd w:id="166"/>
    <w:p w14:paraId="1DDB173C" w14:textId="7C461123" w:rsidR="00B41829" w:rsidRDefault="00B41829" w:rsidP="00692317">
      <w:pPr>
        <w:spacing w:line="480" w:lineRule="auto"/>
        <w:jc w:val="both"/>
        <w:rPr>
          <w:rFonts w:ascii="Times New Roman" w:hAnsi="Times New Roman" w:cs="Times New Roman"/>
          <w:bCs/>
          <w:sz w:val="24"/>
          <w:szCs w:val="24"/>
        </w:rPr>
      </w:pPr>
      <w:r w:rsidRPr="00B41829">
        <w:rPr>
          <w:rFonts w:ascii="Times New Roman" w:hAnsi="Times New Roman" w:cs="Times New Roman"/>
          <w:bCs/>
          <w:sz w:val="24"/>
          <w:szCs w:val="24"/>
        </w:rPr>
        <w:t>The sampled respondents from the North-central is relatively lower with 18.75% as compared to the</w:t>
      </w:r>
      <w:r>
        <w:rPr>
          <w:rFonts w:ascii="Times New Roman" w:hAnsi="Times New Roman" w:cs="Times New Roman"/>
          <w:bCs/>
          <w:sz w:val="24"/>
          <w:szCs w:val="24"/>
        </w:rPr>
        <w:t xml:space="preserve"> </w:t>
      </w:r>
      <w:r w:rsidRPr="00B41829">
        <w:rPr>
          <w:rFonts w:ascii="Times New Roman" w:hAnsi="Times New Roman" w:cs="Times New Roman"/>
          <w:bCs/>
          <w:sz w:val="24"/>
          <w:szCs w:val="24"/>
        </w:rPr>
        <w:t>Northeast and Northwest with 20.10% and 21.82% respectively. Though North-central is largely appraised as the food basket region of the nation, the result shows that more farming households are available in the Northeast and Northwest zones but  higher productivity /output often recorded in the Northcentral zone may be as a result of other factors such as soil fertility, climate condition, and access to inputs</w:t>
      </w:r>
      <w:r>
        <w:rPr>
          <w:rFonts w:ascii="Times New Roman" w:hAnsi="Times New Roman" w:cs="Times New Roman"/>
          <w:bCs/>
          <w:sz w:val="24"/>
          <w:szCs w:val="24"/>
        </w:rPr>
        <w:t xml:space="preserve">. </w:t>
      </w:r>
    </w:p>
    <w:p w14:paraId="270C6E2B" w14:textId="21FDBDF7" w:rsidR="000B76C7" w:rsidRDefault="000B76C7" w:rsidP="00692317">
      <w:pPr>
        <w:spacing w:line="480" w:lineRule="auto"/>
        <w:jc w:val="both"/>
        <w:rPr>
          <w:rFonts w:ascii="Times New Roman" w:hAnsi="Times New Roman" w:cs="Times New Roman"/>
          <w:bCs/>
          <w:sz w:val="24"/>
          <w:szCs w:val="24"/>
        </w:rPr>
      </w:pPr>
    </w:p>
    <w:p w14:paraId="1E6D6C32" w14:textId="38DAA514" w:rsidR="007318CA" w:rsidRDefault="007318CA" w:rsidP="00692317">
      <w:pPr>
        <w:spacing w:line="480" w:lineRule="auto"/>
        <w:jc w:val="both"/>
        <w:rPr>
          <w:rFonts w:ascii="Times New Roman" w:hAnsi="Times New Roman" w:cs="Times New Roman"/>
          <w:bCs/>
          <w:sz w:val="24"/>
          <w:szCs w:val="24"/>
        </w:rPr>
      </w:pPr>
    </w:p>
    <w:p w14:paraId="36FBC802" w14:textId="6E192E38" w:rsidR="007318CA" w:rsidRDefault="007318CA" w:rsidP="00692317">
      <w:pPr>
        <w:spacing w:line="480" w:lineRule="auto"/>
        <w:jc w:val="both"/>
        <w:rPr>
          <w:rFonts w:ascii="Times New Roman" w:hAnsi="Times New Roman" w:cs="Times New Roman"/>
          <w:bCs/>
          <w:sz w:val="24"/>
          <w:szCs w:val="24"/>
        </w:rPr>
      </w:pPr>
    </w:p>
    <w:p w14:paraId="570EFCE0" w14:textId="0A39CC9D" w:rsidR="007F23C1" w:rsidRDefault="007F23C1" w:rsidP="00692317">
      <w:pPr>
        <w:spacing w:line="480" w:lineRule="auto"/>
        <w:jc w:val="both"/>
        <w:rPr>
          <w:rFonts w:ascii="Times New Roman" w:hAnsi="Times New Roman" w:cs="Times New Roman"/>
          <w:bCs/>
          <w:sz w:val="24"/>
          <w:szCs w:val="24"/>
        </w:rPr>
      </w:pPr>
    </w:p>
    <w:p w14:paraId="666B65B8" w14:textId="77777777" w:rsidR="000E2B33" w:rsidRDefault="000E2B33" w:rsidP="00692317">
      <w:pPr>
        <w:spacing w:line="480" w:lineRule="auto"/>
        <w:jc w:val="both"/>
        <w:rPr>
          <w:rFonts w:ascii="Times New Roman" w:hAnsi="Times New Roman" w:cs="Times New Roman"/>
          <w:bCs/>
          <w:sz w:val="24"/>
          <w:szCs w:val="24"/>
        </w:rPr>
      </w:pPr>
    </w:p>
    <w:p w14:paraId="4A24BDEC" w14:textId="592EE2FF" w:rsidR="00160831" w:rsidRDefault="00160831" w:rsidP="007F23C1">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7: Distribution of respondents by </w:t>
      </w:r>
      <w:r w:rsidR="005A0B7A">
        <w:rPr>
          <w:rFonts w:ascii="Times New Roman" w:hAnsi="Times New Roman" w:cs="Times New Roman"/>
          <w:b/>
          <w:sz w:val="24"/>
          <w:szCs w:val="24"/>
        </w:rPr>
        <w:t xml:space="preserve">Geopolitical </w:t>
      </w:r>
      <w:r>
        <w:rPr>
          <w:rFonts w:ascii="Times New Roman" w:hAnsi="Times New Roman" w:cs="Times New Roman"/>
          <w:b/>
          <w:sz w:val="24"/>
          <w:szCs w:val="24"/>
        </w:rPr>
        <w:t xml:space="preserve">region </w:t>
      </w:r>
    </w:p>
    <w:p w14:paraId="6176D57E" w14:textId="76C73929" w:rsidR="00160831" w:rsidRPr="00D2561C" w:rsidRDefault="007F23C1" w:rsidP="007F23C1">
      <w:pPr>
        <w:pBdr>
          <w:top w:val="single" w:sz="4" w:space="1" w:color="auto"/>
        </w:pBd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182C8DA9" wp14:editId="1C58B5A0">
                <wp:simplePos x="0" y="0"/>
                <wp:positionH relativeFrom="column">
                  <wp:posOffset>0</wp:posOffset>
                </wp:positionH>
                <wp:positionV relativeFrom="paragraph">
                  <wp:posOffset>214630</wp:posOffset>
                </wp:positionV>
                <wp:extent cx="596265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5962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71DFD7" id="Straight Connector 5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9pt" to="46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" strokecolor="windowText" strokeweight=".5pt">
                <v:stroke joinstyle="miter"/>
              </v:line>
            </w:pict>
          </mc:Fallback>
        </mc:AlternateContent>
      </w:r>
      <w:r>
        <w:rPr>
          <w:rFonts w:ascii="Times New Roman" w:hAnsi="Times New Roman" w:cs="Times New Roman"/>
          <w:b/>
          <w:sz w:val="24"/>
          <w:szCs w:val="24"/>
        </w:rPr>
        <w:t xml:space="preserve">Geopolitical region </w:t>
      </w:r>
      <w:r w:rsidR="00160831">
        <w:rPr>
          <w:rFonts w:ascii="Times New Roman" w:hAnsi="Times New Roman" w:cs="Times New Roman"/>
          <w:b/>
          <w:sz w:val="24"/>
          <w:szCs w:val="24"/>
        </w:rPr>
        <w:tab/>
      </w:r>
      <w:r w:rsidR="00160831">
        <w:rPr>
          <w:rFonts w:ascii="Times New Roman" w:hAnsi="Times New Roman" w:cs="Times New Roman"/>
          <w:b/>
          <w:sz w:val="24"/>
          <w:szCs w:val="24"/>
        </w:rPr>
        <w:tab/>
        <w:t xml:space="preserve">Frequency </w:t>
      </w:r>
      <w:r w:rsidR="00160831">
        <w:rPr>
          <w:rFonts w:ascii="Times New Roman" w:hAnsi="Times New Roman" w:cs="Times New Roman"/>
          <w:b/>
          <w:sz w:val="24"/>
          <w:szCs w:val="24"/>
        </w:rPr>
        <w:tab/>
      </w:r>
      <w:r w:rsidR="00160831">
        <w:rPr>
          <w:rFonts w:ascii="Times New Roman" w:hAnsi="Times New Roman" w:cs="Times New Roman"/>
          <w:b/>
          <w:sz w:val="24"/>
          <w:szCs w:val="24"/>
        </w:rPr>
        <w:tab/>
        <w:t>Percentage</w:t>
      </w:r>
      <w:r w:rsidR="00160831">
        <w:rPr>
          <w:rFonts w:ascii="Times New Roman" w:hAnsi="Times New Roman" w:cs="Times New Roman"/>
          <w:b/>
          <w:sz w:val="24"/>
          <w:szCs w:val="24"/>
        </w:rPr>
        <w:tab/>
      </w:r>
    </w:p>
    <w:p w14:paraId="26E936FD" w14:textId="47360531" w:rsidR="00160831" w:rsidRPr="00363AF2" w:rsidRDefault="00160831" w:rsidP="00692317">
      <w:pPr>
        <w:spacing w:line="480" w:lineRule="auto"/>
        <w:jc w:val="both"/>
        <w:rPr>
          <w:rFonts w:ascii="Times New Roman" w:hAnsi="Times New Roman" w:cs="Times New Roman"/>
          <w:bCs/>
        </w:rPr>
      </w:pPr>
      <w:r>
        <w:rPr>
          <w:rFonts w:ascii="Times New Roman" w:hAnsi="Times New Roman" w:cs="Times New Roman"/>
          <w:bCs/>
        </w:rPr>
        <w:t xml:space="preserve">North Central </w:t>
      </w:r>
      <w:r w:rsidRPr="00363AF2">
        <w:rPr>
          <w:rFonts w:ascii="Times New Roman" w:hAnsi="Times New Roman" w:cs="Times New Roman"/>
          <w:bCs/>
        </w:rPr>
        <w:tab/>
      </w:r>
      <w:r w:rsidRPr="00363AF2">
        <w:rPr>
          <w:rFonts w:ascii="Times New Roman" w:hAnsi="Times New Roman" w:cs="Times New Roman"/>
          <w:bCs/>
        </w:rPr>
        <w:tab/>
      </w:r>
      <w:r w:rsidRPr="00363AF2">
        <w:rPr>
          <w:rFonts w:ascii="Times New Roman" w:hAnsi="Times New Roman" w:cs="Times New Roman"/>
          <w:bCs/>
        </w:rPr>
        <w:tab/>
      </w:r>
      <w:r>
        <w:rPr>
          <w:rFonts w:ascii="Times New Roman" w:hAnsi="Times New Roman" w:cs="Times New Roman"/>
          <w:bCs/>
        </w:rPr>
        <w:t>2,869</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363AF2">
        <w:rPr>
          <w:rFonts w:ascii="Times New Roman" w:hAnsi="Times New Roman" w:cs="Times New Roman"/>
          <w:bCs/>
        </w:rPr>
        <w:t xml:space="preserve"> </w:t>
      </w:r>
      <w:r>
        <w:rPr>
          <w:rFonts w:ascii="Times New Roman" w:hAnsi="Times New Roman" w:cs="Times New Roman"/>
          <w:bCs/>
        </w:rPr>
        <w:t>18.75</w:t>
      </w:r>
      <w:r w:rsidRPr="00363AF2">
        <w:rPr>
          <w:rFonts w:ascii="Times New Roman" w:hAnsi="Times New Roman" w:cs="Times New Roman"/>
          <w:bCs/>
        </w:rPr>
        <w:tab/>
      </w:r>
      <w:r w:rsidRPr="00363AF2">
        <w:rPr>
          <w:rFonts w:ascii="Times New Roman" w:hAnsi="Times New Roman" w:cs="Times New Roman"/>
          <w:bCs/>
        </w:rPr>
        <w:tab/>
      </w:r>
    </w:p>
    <w:p w14:paraId="33F7D492" w14:textId="77777777" w:rsidR="00160831" w:rsidRDefault="00160831" w:rsidP="00692317">
      <w:pPr>
        <w:spacing w:line="480" w:lineRule="auto"/>
        <w:jc w:val="both"/>
        <w:rPr>
          <w:rFonts w:ascii="Times New Roman" w:hAnsi="Times New Roman" w:cs="Times New Roman"/>
          <w:bCs/>
        </w:rPr>
      </w:pPr>
      <w:r>
        <w:rPr>
          <w:rFonts w:ascii="Times New Roman" w:hAnsi="Times New Roman" w:cs="Times New Roman"/>
          <w:bCs/>
        </w:rPr>
        <w:t xml:space="preserve">North East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3,077</w:t>
      </w:r>
      <w:r w:rsidRPr="00363AF2">
        <w:rPr>
          <w:rFonts w:ascii="Times New Roman" w:hAnsi="Times New Roman" w:cs="Times New Roman"/>
          <w:bCs/>
        </w:rPr>
        <w:tab/>
      </w:r>
      <w:r w:rsidRPr="00363AF2">
        <w:rPr>
          <w:rFonts w:ascii="Times New Roman" w:hAnsi="Times New Roman" w:cs="Times New Roman"/>
          <w:bCs/>
        </w:rPr>
        <w:tab/>
      </w:r>
      <w:r w:rsidRPr="00363AF2">
        <w:rPr>
          <w:rFonts w:ascii="Times New Roman" w:hAnsi="Times New Roman" w:cs="Times New Roman"/>
          <w:bCs/>
        </w:rPr>
        <w:tab/>
        <w:t xml:space="preserve"> </w:t>
      </w:r>
      <w:r>
        <w:rPr>
          <w:rFonts w:ascii="Times New Roman" w:hAnsi="Times New Roman" w:cs="Times New Roman"/>
          <w:bCs/>
        </w:rPr>
        <w:t>20.10</w:t>
      </w:r>
    </w:p>
    <w:p w14:paraId="76E069C0" w14:textId="4CF049BA" w:rsidR="00160831" w:rsidRDefault="00160831" w:rsidP="00692317">
      <w:pPr>
        <w:spacing w:line="480" w:lineRule="auto"/>
        <w:jc w:val="both"/>
        <w:rPr>
          <w:rFonts w:ascii="Times New Roman" w:hAnsi="Times New Roman" w:cs="Times New Roman"/>
          <w:bCs/>
        </w:rPr>
      </w:pPr>
      <w:r>
        <w:rPr>
          <w:rFonts w:ascii="Times New Roman" w:hAnsi="Times New Roman" w:cs="Times New Roman"/>
          <w:bCs/>
        </w:rPr>
        <w:t xml:space="preserve">North West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3,340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7C03D2">
        <w:rPr>
          <w:rFonts w:ascii="Times New Roman" w:hAnsi="Times New Roman" w:cs="Times New Roman"/>
          <w:bCs/>
        </w:rPr>
        <w:t xml:space="preserve"> </w:t>
      </w:r>
      <w:r>
        <w:rPr>
          <w:rFonts w:ascii="Times New Roman" w:hAnsi="Times New Roman" w:cs="Times New Roman"/>
          <w:bCs/>
        </w:rPr>
        <w:t>21.82</w:t>
      </w:r>
    </w:p>
    <w:p w14:paraId="2DAA5EB9" w14:textId="39495018" w:rsidR="00160831" w:rsidRDefault="00160831" w:rsidP="00692317">
      <w:pPr>
        <w:spacing w:line="480" w:lineRule="auto"/>
        <w:jc w:val="both"/>
        <w:rPr>
          <w:rFonts w:ascii="Times New Roman" w:hAnsi="Times New Roman" w:cs="Times New Roman"/>
          <w:bCs/>
        </w:rPr>
      </w:pPr>
      <w:r>
        <w:rPr>
          <w:rFonts w:ascii="Times New Roman" w:hAnsi="Times New Roman" w:cs="Times New Roman"/>
          <w:bCs/>
        </w:rPr>
        <w:t xml:space="preserve">South East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2,290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7C03D2">
        <w:rPr>
          <w:rFonts w:ascii="Times New Roman" w:hAnsi="Times New Roman" w:cs="Times New Roman"/>
          <w:bCs/>
        </w:rPr>
        <w:t xml:space="preserve"> </w:t>
      </w:r>
      <w:r>
        <w:rPr>
          <w:rFonts w:ascii="Times New Roman" w:hAnsi="Times New Roman" w:cs="Times New Roman"/>
          <w:bCs/>
        </w:rPr>
        <w:t>14.96</w:t>
      </w:r>
    </w:p>
    <w:p w14:paraId="5BEF572F" w14:textId="4C92754C" w:rsidR="00160831" w:rsidRDefault="00160831" w:rsidP="00692317">
      <w:pPr>
        <w:spacing w:line="480" w:lineRule="auto"/>
        <w:jc w:val="both"/>
        <w:rPr>
          <w:rFonts w:ascii="Times New Roman" w:hAnsi="Times New Roman" w:cs="Times New Roman"/>
          <w:bCs/>
        </w:rPr>
      </w:pPr>
      <w:r>
        <w:rPr>
          <w:rFonts w:ascii="Times New Roman" w:hAnsi="Times New Roman" w:cs="Times New Roman"/>
          <w:bCs/>
        </w:rPr>
        <w:t xml:space="preserve">South South </w:t>
      </w:r>
      <w:r w:rsidRPr="00363AF2">
        <w:rPr>
          <w:rFonts w:ascii="Times New Roman" w:hAnsi="Times New Roman" w:cs="Times New Roman"/>
          <w:bCs/>
        </w:rPr>
        <w:tab/>
      </w:r>
      <w:r w:rsidRPr="00363AF2">
        <w:rPr>
          <w:rFonts w:ascii="Times New Roman" w:hAnsi="Times New Roman" w:cs="Times New Roman"/>
          <w:bCs/>
        </w:rPr>
        <w:tab/>
      </w:r>
      <w:r w:rsidRPr="00363AF2">
        <w:rPr>
          <w:rFonts w:ascii="Times New Roman" w:hAnsi="Times New Roman" w:cs="Times New Roman"/>
          <w:bCs/>
        </w:rPr>
        <w:tab/>
      </w:r>
      <w:r>
        <w:rPr>
          <w:rFonts w:ascii="Times New Roman" w:hAnsi="Times New Roman" w:cs="Times New Roman"/>
          <w:bCs/>
        </w:rPr>
        <w:t>2,620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7C03D2">
        <w:rPr>
          <w:rFonts w:ascii="Times New Roman" w:hAnsi="Times New Roman" w:cs="Times New Roman"/>
          <w:bCs/>
        </w:rPr>
        <w:t xml:space="preserve"> </w:t>
      </w:r>
      <w:r>
        <w:rPr>
          <w:rFonts w:ascii="Times New Roman" w:hAnsi="Times New Roman" w:cs="Times New Roman"/>
          <w:bCs/>
        </w:rPr>
        <w:t>17.12</w:t>
      </w:r>
    </w:p>
    <w:p w14:paraId="5E3B6EB6" w14:textId="5F281CDF" w:rsidR="00560CF9" w:rsidRDefault="00160831" w:rsidP="00692317">
      <w:pPr>
        <w:spacing w:line="480" w:lineRule="auto"/>
        <w:jc w:val="both"/>
        <w:rPr>
          <w:rFonts w:ascii="Times New Roman" w:hAnsi="Times New Roman" w:cs="Times New Roman"/>
          <w:bCs/>
        </w:rPr>
      </w:pPr>
      <w:r>
        <w:rPr>
          <w:rFonts w:ascii="Times New Roman" w:hAnsi="Times New Roman" w:cs="Times New Roman"/>
          <w:bCs/>
        </w:rPr>
        <w:t xml:space="preserve">South West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1,109</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7C03D2">
        <w:rPr>
          <w:rFonts w:ascii="Times New Roman" w:hAnsi="Times New Roman" w:cs="Times New Roman"/>
          <w:bCs/>
        </w:rPr>
        <w:t xml:space="preserve"> </w:t>
      </w:r>
      <w:r>
        <w:rPr>
          <w:rFonts w:ascii="Times New Roman" w:hAnsi="Times New Roman" w:cs="Times New Roman"/>
          <w:bCs/>
        </w:rPr>
        <w:t>7.25</w:t>
      </w:r>
    </w:p>
    <w:p w14:paraId="07F086A9" w14:textId="02A38623" w:rsidR="00160831" w:rsidRPr="00560CF9" w:rsidRDefault="00160831" w:rsidP="00692317">
      <w:pPr>
        <w:pBdr>
          <w:bottom w:val="single" w:sz="4" w:space="1" w:color="auto"/>
        </w:pBdr>
        <w:spacing w:line="480" w:lineRule="auto"/>
        <w:jc w:val="both"/>
        <w:rPr>
          <w:rFonts w:ascii="Times New Roman" w:hAnsi="Times New Roman" w:cs="Times New Roman"/>
          <w:bCs/>
        </w:rPr>
      </w:pPr>
      <w:r>
        <w:rPr>
          <w:rFonts w:ascii="Times New Roman" w:hAnsi="Times New Roman" w:cs="Times New Roman"/>
          <w:b/>
        </w:rPr>
        <w:t xml:space="preserve">Total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1E7B81">
        <w:rPr>
          <w:rFonts w:ascii="Times New Roman" w:hAnsi="Times New Roman" w:cs="Times New Roman"/>
          <w:b/>
        </w:rPr>
        <w:tab/>
      </w:r>
      <w:r>
        <w:rPr>
          <w:rFonts w:ascii="Times New Roman" w:hAnsi="Times New Roman" w:cs="Times New Roman"/>
          <w:b/>
        </w:rPr>
        <w:t>15,305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7C03D2">
        <w:rPr>
          <w:rFonts w:ascii="Times New Roman" w:hAnsi="Times New Roman" w:cs="Times New Roman"/>
          <w:b/>
        </w:rPr>
        <w:t xml:space="preserve"> </w:t>
      </w:r>
      <w:r>
        <w:rPr>
          <w:rFonts w:ascii="Times New Roman" w:hAnsi="Times New Roman" w:cs="Times New Roman"/>
          <w:b/>
        </w:rPr>
        <w:t>100.00</w:t>
      </w:r>
    </w:p>
    <w:p w14:paraId="6E21C1F8" w14:textId="77777777" w:rsidR="00DB3571" w:rsidRPr="00DB7B01" w:rsidRDefault="00DB3571" w:rsidP="006923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Author’s computation from </w:t>
      </w:r>
      <w:r w:rsidRPr="00C45A81">
        <w:rPr>
          <w:rFonts w:ascii="Times New Roman" w:hAnsi="Times New Roman" w:cs="Times New Roman"/>
          <w:sz w:val="24"/>
          <w:szCs w:val="24"/>
        </w:rPr>
        <w:t>2018/19 NLSS</w:t>
      </w:r>
      <w:r>
        <w:rPr>
          <w:rFonts w:ascii="Times New Roman" w:hAnsi="Times New Roman" w:cs="Times New Roman"/>
          <w:sz w:val="24"/>
          <w:szCs w:val="24"/>
        </w:rPr>
        <w:t xml:space="preserve"> Data, 2022</w:t>
      </w:r>
    </w:p>
    <w:p w14:paraId="67CCE81C" w14:textId="6F26922B" w:rsidR="00E604DD" w:rsidRPr="00311CA0" w:rsidRDefault="00D04449" w:rsidP="007671AD">
      <w:pPr>
        <w:pStyle w:val="Heading2"/>
        <w:numPr>
          <w:ilvl w:val="2"/>
          <w:numId w:val="20"/>
        </w:numPr>
        <w:spacing w:after="240"/>
        <w:rPr>
          <w:rFonts w:ascii="Times New Roman" w:hAnsi="Times New Roman" w:cs="Times New Roman"/>
          <w:b/>
          <w:bCs/>
          <w:color w:val="000000" w:themeColor="text1"/>
          <w:sz w:val="24"/>
          <w:szCs w:val="24"/>
        </w:rPr>
      </w:pPr>
      <w:bookmarkStart w:id="167" w:name="_Toc113272450"/>
      <w:r>
        <w:rPr>
          <w:rFonts w:ascii="Times New Roman" w:hAnsi="Times New Roman" w:cs="Times New Roman"/>
          <w:b/>
          <w:bCs/>
          <w:color w:val="000000" w:themeColor="text1"/>
          <w:sz w:val="24"/>
          <w:szCs w:val="24"/>
        </w:rPr>
        <w:t>Distribution of respondents by Income</w:t>
      </w:r>
      <w:bookmarkEnd w:id="167"/>
    </w:p>
    <w:p w14:paraId="000F6728" w14:textId="7F5F4D46" w:rsidR="008C681E" w:rsidRDefault="00D04449" w:rsidP="00692317">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Table 8,</w:t>
      </w:r>
      <w:r w:rsidR="009F0E69" w:rsidRPr="009F0E69">
        <w:rPr>
          <w:rFonts w:ascii="Times New Roman" w:hAnsi="Times New Roman" w:cs="Times New Roman"/>
          <w:sz w:val="24"/>
          <w:szCs w:val="24"/>
        </w:rPr>
        <w:t xml:space="preserve"> a greater proportion of the households (96.34%) earned between </w:t>
      </w:r>
      <w:r w:rsidR="009F0E69">
        <w:rPr>
          <w:rFonts w:ascii="Times New Roman" w:hAnsi="Times New Roman" w:cs="Times New Roman"/>
          <w:sz w:val="24"/>
          <w:szCs w:val="24"/>
        </w:rPr>
        <w:t>₦</w:t>
      </w:r>
      <w:r w:rsidR="007D200C">
        <w:rPr>
          <w:rFonts w:ascii="Times New Roman" w:hAnsi="Times New Roman" w:cs="Times New Roman"/>
          <w:sz w:val="24"/>
          <w:szCs w:val="24"/>
        </w:rPr>
        <w:t>301,000</w:t>
      </w:r>
      <w:r w:rsidR="009F0E69" w:rsidRPr="009F0E69">
        <w:rPr>
          <w:rFonts w:ascii="Times New Roman" w:hAnsi="Times New Roman" w:cs="Times New Roman"/>
          <w:sz w:val="24"/>
          <w:szCs w:val="24"/>
        </w:rPr>
        <w:t xml:space="preserve"> and </w:t>
      </w:r>
      <w:r w:rsidR="009F0E69">
        <w:rPr>
          <w:rFonts w:ascii="Times New Roman" w:hAnsi="Times New Roman" w:cs="Times New Roman"/>
          <w:sz w:val="24"/>
          <w:szCs w:val="24"/>
        </w:rPr>
        <w:t>₦</w:t>
      </w:r>
      <w:r w:rsidR="009F0E69" w:rsidRPr="009F0E69">
        <w:rPr>
          <w:rFonts w:ascii="Times New Roman" w:hAnsi="Times New Roman" w:cs="Times New Roman"/>
          <w:sz w:val="24"/>
          <w:szCs w:val="24"/>
        </w:rPr>
        <w:t xml:space="preserve">600,000 from agricultural activities and the mean annual income is less than </w:t>
      </w:r>
      <w:r w:rsidR="009F0E69">
        <w:rPr>
          <w:rFonts w:ascii="Times New Roman" w:hAnsi="Times New Roman" w:cs="Times New Roman"/>
          <w:sz w:val="24"/>
          <w:szCs w:val="24"/>
        </w:rPr>
        <w:t>₦</w:t>
      </w:r>
      <w:r w:rsidR="009F0E69" w:rsidRPr="009F0E69">
        <w:rPr>
          <w:rFonts w:ascii="Times New Roman" w:hAnsi="Times New Roman" w:cs="Times New Roman"/>
          <w:sz w:val="24"/>
          <w:szCs w:val="24"/>
        </w:rPr>
        <w:t>190,000. This translates to a</w:t>
      </w:r>
      <w:r w:rsidR="007D200C">
        <w:rPr>
          <w:rFonts w:ascii="Times New Roman" w:hAnsi="Times New Roman" w:cs="Times New Roman"/>
          <w:sz w:val="24"/>
          <w:szCs w:val="24"/>
        </w:rPr>
        <w:t xml:space="preserve"> lower</w:t>
      </w:r>
      <w:r w:rsidR="009F0E69" w:rsidRPr="009F0E69">
        <w:rPr>
          <w:rFonts w:ascii="Times New Roman" w:hAnsi="Times New Roman" w:cs="Times New Roman"/>
          <w:sz w:val="24"/>
          <w:szCs w:val="24"/>
        </w:rPr>
        <w:t xml:space="preserve"> monthly incom</w:t>
      </w:r>
      <w:r w:rsidR="007D200C">
        <w:rPr>
          <w:rFonts w:ascii="Times New Roman" w:hAnsi="Times New Roman" w:cs="Times New Roman"/>
          <w:sz w:val="24"/>
          <w:szCs w:val="24"/>
        </w:rPr>
        <w:t>e</w:t>
      </w:r>
      <w:r w:rsidR="009F0E69" w:rsidRPr="009F0E69">
        <w:rPr>
          <w:rFonts w:ascii="Times New Roman" w:hAnsi="Times New Roman" w:cs="Times New Roman"/>
          <w:sz w:val="24"/>
          <w:szCs w:val="24"/>
        </w:rPr>
        <w:t xml:space="preserve">, which is less than the minimum wage of </w:t>
      </w:r>
      <w:r w:rsidR="009F0E69">
        <w:rPr>
          <w:rFonts w:ascii="Times New Roman" w:hAnsi="Times New Roman" w:cs="Times New Roman"/>
          <w:sz w:val="24"/>
          <w:szCs w:val="24"/>
        </w:rPr>
        <w:t>₦</w:t>
      </w:r>
      <w:r w:rsidR="009F0E69" w:rsidRPr="009F0E69">
        <w:rPr>
          <w:rFonts w:ascii="Times New Roman" w:hAnsi="Times New Roman" w:cs="Times New Roman"/>
          <w:sz w:val="24"/>
          <w:szCs w:val="24"/>
        </w:rPr>
        <w:t>30,000.</w:t>
      </w:r>
      <w:r w:rsidR="005C79F8">
        <w:rPr>
          <w:rFonts w:ascii="Times New Roman" w:hAnsi="Times New Roman" w:cs="Times New Roman"/>
          <w:sz w:val="24"/>
          <w:szCs w:val="24"/>
        </w:rPr>
        <w:t xml:space="preserve"> The low income realized is not unexpected and this may be due to the fact that farming activities among the households are subsistence.</w:t>
      </w:r>
      <w:r w:rsidR="009F0E69" w:rsidRPr="009F0E69">
        <w:rPr>
          <w:rFonts w:ascii="Times New Roman" w:hAnsi="Times New Roman" w:cs="Times New Roman"/>
          <w:sz w:val="24"/>
          <w:szCs w:val="24"/>
        </w:rPr>
        <w:t xml:space="preserve"> With reference to their annual income, </w:t>
      </w:r>
      <w:r w:rsidR="00D9453F">
        <w:rPr>
          <w:rFonts w:ascii="Times New Roman" w:hAnsi="Times New Roman" w:cs="Times New Roman"/>
          <w:sz w:val="24"/>
          <w:szCs w:val="24"/>
        </w:rPr>
        <w:t xml:space="preserve">households are prone to experience food insecurity. </w:t>
      </w:r>
    </w:p>
    <w:p w14:paraId="502A1882" w14:textId="1CF380D3" w:rsidR="007A07BD" w:rsidRDefault="007A07BD" w:rsidP="00692317">
      <w:pPr>
        <w:spacing w:line="480" w:lineRule="auto"/>
        <w:jc w:val="both"/>
        <w:rPr>
          <w:rFonts w:ascii="Times New Roman" w:hAnsi="Times New Roman" w:cs="Times New Roman"/>
          <w:sz w:val="24"/>
          <w:szCs w:val="24"/>
        </w:rPr>
      </w:pPr>
    </w:p>
    <w:p w14:paraId="44A1D68D" w14:textId="0FB0A608" w:rsidR="004F2705" w:rsidRDefault="004F2705" w:rsidP="00692317">
      <w:pPr>
        <w:spacing w:line="480" w:lineRule="auto"/>
        <w:jc w:val="both"/>
        <w:rPr>
          <w:rFonts w:ascii="Times New Roman" w:hAnsi="Times New Roman" w:cs="Times New Roman"/>
          <w:sz w:val="24"/>
          <w:szCs w:val="24"/>
        </w:rPr>
      </w:pPr>
    </w:p>
    <w:p w14:paraId="06DE4D56" w14:textId="4158DD52" w:rsidR="004F2705" w:rsidRDefault="004F2705" w:rsidP="00692317">
      <w:pPr>
        <w:spacing w:line="480" w:lineRule="auto"/>
        <w:jc w:val="both"/>
        <w:rPr>
          <w:rFonts w:ascii="Times New Roman" w:hAnsi="Times New Roman" w:cs="Times New Roman"/>
          <w:sz w:val="24"/>
          <w:szCs w:val="24"/>
        </w:rPr>
      </w:pPr>
    </w:p>
    <w:p w14:paraId="092F6C8F" w14:textId="77777777" w:rsidR="000E2B33" w:rsidRDefault="000E2B33" w:rsidP="00692317">
      <w:pPr>
        <w:spacing w:line="480" w:lineRule="auto"/>
        <w:jc w:val="both"/>
        <w:rPr>
          <w:rFonts w:ascii="Times New Roman" w:hAnsi="Times New Roman" w:cs="Times New Roman"/>
          <w:sz w:val="24"/>
          <w:szCs w:val="24"/>
        </w:rPr>
      </w:pPr>
    </w:p>
    <w:p w14:paraId="7D99C2E3" w14:textId="6E9B7929" w:rsidR="001B4324" w:rsidRDefault="001B4324" w:rsidP="000E2B3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8: </w:t>
      </w:r>
      <w:r w:rsidR="00D9453F">
        <w:rPr>
          <w:rFonts w:ascii="Times New Roman" w:hAnsi="Times New Roman" w:cs="Times New Roman"/>
          <w:b/>
          <w:bCs/>
          <w:sz w:val="24"/>
          <w:szCs w:val="24"/>
        </w:rPr>
        <w:t>Distribution of respondents by Annual Income</w:t>
      </w:r>
    </w:p>
    <w:p w14:paraId="58397641" w14:textId="5D84008B" w:rsidR="001B4324" w:rsidRPr="00BA224C" w:rsidRDefault="000E2B33" w:rsidP="000E2B33">
      <w:pPr>
        <w:pBdr>
          <w:top w:val="single" w:sz="4" w:space="1" w:color="auto"/>
        </w:pBd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824" behindDoc="0" locked="0" layoutInCell="1" allowOverlap="1" wp14:anchorId="4B2E961B" wp14:editId="20A37BB0">
                <wp:simplePos x="0" y="0"/>
                <wp:positionH relativeFrom="column">
                  <wp:posOffset>0</wp:posOffset>
                </wp:positionH>
                <wp:positionV relativeFrom="paragraph">
                  <wp:posOffset>237490</wp:posOffset>
                </wp:positionV>
                <wp:extent cx="5934075"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5934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66C13" id="Straight Connector 6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7pt" to="467.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" strokecolor="windowText" strokeweight=".5pt">
                <v:stroke joinstyle="miter"/>
              </v:line>
            </w:pict>
          </mc:Fallback>
        </mc:AlternateContent>
      </w:r>
      <w:r>
        <w:rPr>
          <w:rFonts w:ascii="Times New Roman" w:hAnsi="Times New Roman" w:cs="Times New Roman"/>
          <w:b/>
          <w:sz w:val="24"/>
          <w:szCs w:val="24"/>
        </w:rPr>
        <w:t>Income (₦)</w:t>
      </w:r>
      <w:r w:rsidR="001B4324">
        <w:rPr>
          <w:rFonts w:ascii="Times New Roman" w:hAnsi="Times New Roman" w:cs="Times New Roman"/>
          <w:b/>
          <w:sz w:val="24"/>
          <w:szCs w:val="24"/>
        </w:rPr>
        <w:tab/>
      </w:r>
      <w:r w:rsidR="001B4324">
        <w:rPr>
          <w:rFonts w:ascii="Times New Roman" w:hAnsi="Times New Roman" w:cs="Times New Roman"/>
          <w:b/>
          <w:sz w:val="24"/>
          <w:szCs w:val="24"/>
        </w:rPr>
        <w:tab/>
      </w:r>
      <w:r w:rsidR="001B4324">
        <w:rPr>
          <w:rFonts w:ascii="Times New Roman" w:hAnsi="Times New Roman" w:cs="Times New Roman"/>
          <w:b/>
          <w:sz w:val="24"/>
          <w:szCs w:val="24"/>
        </w:rPr>
        <w:tab/>
      </w:r>
      <w:r w:rsidR="0075009B">
        <w:rPr>
          <w:rFonts w:ascii="Times New Roman" w:hAnsi="Times New Roman" w:cs="Times New Roman"/>
          <w:b/>
          <w:sz w:val="24"/>
          <w:szCs w:val="24"/>
        </w:rPr>
        <w:tab/>
      </w:r>
      <w:r w:rsidR="001B4324">
        <w:rPr>
          <w:rFonts w:ascii="Times New Roman" w:hAnsi="Times New Roman" w:cs="Times New Roman"/>
          <w:b/>
          <w:sz w:val="24"/>
          <w:szCs w:val="24"/>
        </w:rPr>
        <w:t xml:space="preserve">Frequency </w:t>
      </w:r>
      <w:r w:rsidR="001B4324">
        <w:rPr>
          <w:rFonts w:ascii="Times New Roman" w:hAnsi="Times New Roman" w:cs="Times New Roman"/>
          <w:b/>
          <w:sz w:val="24"/>
          <w:szCs w:val="24"/>
        </w:rPr>
        <w:tab/>
      </w:r>
      <w:r w:rsidR="001B4324">
        <w:rPr>
          <w:rFonts w:ascii="Times New Roman" w:hAnsi="Times New Roman" w:cs="Times New Roman"/>
          <w:b/>
          <w:sz w:val="24"/>
          <w:szCs w:val="24"/>
        </w:rPr>
        <w:tab/>
        <w:t xml:space="preserve">Percentage </w:t>
      </w:r>
      <w:r w:rsidR="001B4324">
        <w:rPr>
          <w:rFonts w:ascii="Times New Roman" w:hAnsi="Times New Roman" w:cs="Times New Roman"/>
          <w:b/>
          <w:sz w:val="24"/>
          <w:szCs w:val="24"/>
        </w:rPr>
        <w:tab/>
      </w:r>
      <w:r w:rsidR="001B4324">
        <w:rPr>
          <w:rFonts w:ascii="Times New Roman" w:hAnsi="Times New Roman" w:cs="Times New Roman"/>
          <w:b/>
          <w:sz w:val="24"/>
          <w:szCs w:val="24"/>
        </w:rPr>
        <w:tab/>
      </w:r>
      <w:r w:rsidR="001B4324">
        <w:rPr>
          <w:rFonts w:ascii="Times New Roman" w:hAnsi="Times New Roman" w:cs="Times New Roman"/>
          <w:b/>
          <w:sz w:val="24"/>
          <w:szCs w:val="24"/>
        </w:rPr>
        <w:tab/>
      </w:r>
      <w:r w:rsidR="001B4324">
        <w:rPr>
          <w:rFonts w:ascii="Times New Roman" w:hAnsi="Times New Roman" w:cs="Times New Roman"/>
          <w:b/>
          <w:sz w:val="24"/>
          <w:szCs w:val="24"/>
        </w:rPr>
        <w:tab/>
      </w:r>
    </w:p>
    <w:p w14:paraId="04BC6DAF" w14:textId="75C79A30" w:rsidR="00FA1365" w:rsidRDefault="00FA1365" w:rsidP="00692317">
      <w:pPr>
        <w:spacing w:line="480" w:lineRule="auto"/>
        <w:jc w:val="both"/>
        <w:rPr>
          <w:rFonts w:ascii="Times New Roman" w:hAnsi="Times New Roman" w:cs="Times New Roman"/>
          <w:bCs/>
        </w:rPr>
      </w:pPr>
      <w:r>
        <w:rPr>
          <w:rFonts w:ascii="Times New Roman" w:hAnsi="Times New Roman" w:cs="Times New Roman"/>
          <w:bCs/>
        </w:rPr>
        <w:t xml:space="preserve">≤ </w:t>
      </w:r>
      <w:r w:rsidR="0075009B">
        <w:rPr>
          <w:rFonts w:ascii="Times New Roman" w:hAnsi="Times New Roman" w:cs="Times New Roman"/>
          <w:bCs/>
        </w:rPr>
        <w:t>₦</w:t>
      </w:r>
      <w:r w:rsidR="00843847">
        <w:rPr>
          <w:rFonts w:ascii="Times New Roman" w:hAnsi="Times New Roman" w:cs="Times New Roman"/>
          <w:bCs/>
        </w:rPr>
        <w:t>300,000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75009B">
        <w:rPr>
          <w:rFonts w:ascii="Times New Roman" w:hAnsi="Times New Roman" w:cs="Times New Roman"/>
          <w:bCs/>
        </w:rPr>
        <w:tab/>
      </w:r>
      <w:r>
        <w:rPr>
          <w:rFonts w:ascii="Times New Roman" w:hAnsi="Times New Roman" w:cs="Times New Roman"/>
          <w:bCs/>
        </w:rPr>
        <w:t>8</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0.05</w:t>
      </w:r>
    </w:p>
    <w:p w14:paraId="2F7A918D" w14:textId="5E35D8DD" w:rsidR="001B4324" w:rsidRPr="001B4324" w:rsidRDefault="0075009B" w:rsidP="00692317">
      <w:pPr>
        <w:spacing w:line="480" w:lineRule="auto"/>
        <w:jc w:val="both"/>
        <w:rPr>
          <w:rFonts w:ascii="Times New Roman" w:hAnsi="Times New Roman" w:cs="Times New Roman"/>
          <w:bCs/>
        </w:rPr>
      </w:pPr>
      <w:r>
        <w:rPr>
          <w:rFonts w:ascii="Times New Roman" w:hAnsi="Times New Roman" w:cs="Times New Roman"/>
          <w:bCs/>
        </w:rPr>
        <w:t>₦</w:t>
      </w:r>
      <w:r w:rsidR="00843847">
        <w:rPr>
          <w:rFonts w:ascii="Times New Roman" w:hAnsi="Times New Roman" w:cs="Times New Roman"/>
          <w:bCs/>
        </w:rPr>
        <w:t xml:space="preserve">301,000 </w:t>
      </w:r>
      <w:r w:rsidR="00DF2938">
        <w:rPr>
          <w:rFonts w:ascii="Times New Roman" w:hAnsi="Times New Roman" w:cs="Times New Roman"/>
          <w:bCs/>
        </w:rPr>
        <w:t xml:space="preserve">– </w:t>
      </w:r>
      <w:r>
        <w:rPr>
          <w:rFonts w:ascii="Times New Roman" w:hAnsi="Times New Roman" w:cs="Times New Roman"/>
          <w:bCs/>
        </w:rPr>
        <w:t>₦</w:t>
      </w:r>
      <w:r w:rsidR="00843847">
        <w:rPr>
          <w:rFonts w:ascii="Times New Roman" w:hAnsi="Times New Roman" w:cs="Times New Roman"/>
          <w:bCs/>
        </w:rPr>
        <w:t>600,000</w:t>
      </w:r>
      <w:r w:rsidR="00843847">
        <w:rPr>
          <w:rFonts w:ascii="Times New Roman" w:hAnsi="Times New Roman" w:cs="Times New Roman"/>
          <w:bCs/>
        </w:rPr>
        <w:tab/>
      </w:r>
      <w:r w:rsidR="00DF2938">
        <w:rPr>
          <w:rFonts w:ascii="Times New Roman" w:hAnsi="Times New Roman" w:cs="Times New Roman"/>
          <w:bCs/>
        </w:rPr>
        <w:tab/>
      </w:r>
      <w:r>
        <w:rPr>
          <w:rFonts w:ascii="Times New Roman" w:hAnsi="Times New Roman" w:cs="Times New Roman"/>
          <w:bCs/>
        </w:rPr>
        <w:tab/>
      </w:r>
      <w:r w:rsidR="00DF2938">
        <w:rPr>
          <w:rFonts w:ascii="Times New Roman" w:hAnsi="Times New Roman" w:cs="Times New Roman"/>
          <w:bCs/>
        </w:rPr>
        <w:t>14,742</w:t>
      </w:r>
      <w:r w:rsidR="00DF2938">
        <w:rPr>
          <w:rFonts w:ascii="Times New Roman" w:hAnsi="Times New Roman" w:cs="Times New Roman"/>
          <w:bCs/>
        </w:rPr>
        <w:tab/>
      </w:r>
      <w:r w:rsidR="00DF2938">
        <w:rPr>
          <w:rFonts w:ascii="Times New Roman" w:hAnsi="Times New Roman" w:cs="Times New Roman"/>
          <w:bCs/>
        </w:rPr>
        <w:tab/>
      </w:r>
      <w:r w:rsidR="00DF2938">
        <w:rPr>
          <w:rFonts w:ascii="Times New Roman" w:hAnsi="Times New Roman" w:cs="Times New Roman"/>
          <w:bCs/>
        </w:rPr>
        <w:tab/>
        <w:t>96.34</w:t>
      </w:r>
      <w:r w:rsidR="001B4324" w:rsidRPr="001B4324">
        <w:rPr>
          <w:rFonts w:ascii="Times New Roman" w:hAnsi="Times New Roman" w:cs="Times New Roman"/>
          <w:bCs/>
        </w:rPr>
        <w:tab/>
      </w:r>
      <w:r w:rsidR="001B4324" w:rsidRPr="001B4324">
        <w:rPr>
          <w:rFonts w:ascii="Times New Roman" w:hAnsi="Times New Roman" w:cs="Times New Roman"/>
          <w:bCs/>
        </w:rPr>
        <w:tab/>
      </w:r>
      <w:r w:rsidR="001B4324" w:rsidRPr="001B4324">
        <w:rPr>
          <w:rFonts w:ascii="Times New Roman" w:hAnsi="Times New Roman" w:cs="Times New Roman"/>
          <w:bCs/>
        </w:rPr>
        <w:tab/>
      </w:r>
    </w:p>
    <w:p w14:paraId="0C2EA452" w14:textId="442CD9D2" w:rsidR="001B4324" w:rsidRPr="003534C9" w:rsidRDefault="0075009B" w:rsidP="00692317">
      <w:pPr>
        <w:spacing w:line="480" w:lineRule="auto"/>
        <w:jc w:val="both"/>
        <w:rPr>
          <w:rFonts w:ascii="Times New Roman" w:hAnsi="Times New Roman" w:cs="Times New Roman"/>
          <w:bCs/>
        </w:rPr>
      </w:pPr>
      <w:r>
        <w:rPr>
          <w:rFonts w:ascii="Times New Roman" w:hAnsi="Times New Roman" w:cs="Times New Roman"/>
          <w:bCs/>
        </w:rPr>
        <w:t>₦</w:t>
      </w:r>
      <w:r w:rsidR="00843847">
        <w:rPr>
          <w:rFonts w:ascii="Times New Roman" w:hAnsi="Times New Roman" w:cs="Times New Roman"/>
          <w:bCs/>
        </w:rPr>
        <w:t>601,000</w:t>
      </w:r>
      <w:r w:rsidR="00DF2938">
        <w:rPr>
          <w:rFonts w:ascii="Times New Roman" w:hAnsi="Times New Roman" w:cs="Times New Roman"/>
          <w:bCs/>
        </w:rPr>
        <w:t xml:space="preserve"> – </w:t>
      </w:r>
      <w:r>
        <w:rPr>
          <w:rFonts w:ascii="Times New Roman" w:hAnsi="Times New Roman" w:cs="Times New Roman"/>
          <w:bCs/>
        </w:rPr>
        <w:t>₦</w:t>
      </w:r>
      <w:r w:rsidR="00843847">
        <w:rPr>
          <w:rFonts w:ascii="Times New Roman" w:hAnsi="Times New Roman" w:cs="Times New Roman"/>
          <w:bCs/>
        </w:rPr>
        <w:t>900,000</w:t>
      </w:r>
      <w:r w:rsidR="00843847">
        <w:rPr>
          <w:rFonts w:ascii="Times New Roman" w:hAnsi="Times New Roman" w:cs="Times New Roman"/>
          <w:bCs/>
        </w:rPr>
        <w:tab/>
      </w:r>
      <w:r w:rsidR="00DF2938">
        <w:rPr>
          <w:rFonts w:ascii="Times New Roman" w:hAnsi="Times New Roman" w:cs="Times New Roman"/>
          <w:bCs/>
        </w:rPr>
        <w:tab/>
      </w:r>
      <w:r>
        <w:rPr>
          <w:rFonts w:ascii="Times New Roman" w:hAnsi="Times New Roman" w:cs="Times New Roman"/>
          <w:bCs/>
        </w:rPr>
        <w:tab/>
      </w:r>
      <w:r w:rsidR="00DF2938">
        <w:rPr>
          <w:rFonts w:ascii="Times New Roman" w:hAnsi="Times New Roman" w:cs="Times New Roman"/>
          <w:bCs/>
        </w:rPr>
        <w:t>505</w:t>
      </w:r>
      <w:r w:rsidR="00DF2938">
        <w:rPr>
          <w:rFonts w:ascii="Times New Roman" w:hAnsi="Times New Roman" w:cs="Times New Roman"/>
          <w:bCs/>
        </w:rPr>
        <w:tab/>
      </w:r>
      <w:r w:rsidR="001B4324" w:rsidRPr="003534C9">
        <w:rPr>
          <w:rFonts w:ascii="Times New Roman" w:hAnsi="Times New Roman" w:cs="Times New Roman"/>
          <w:bCs/>
        </w:rPr>
        <w:tab/>
      </w:r>
      <w:r w:rsidR="001B4324" w:rsidRPr="003534C9">
        <w:rPr>
          <w:rFonts w:ascii="Times New Roman" w:hAnsi="Times New Roman" w:cs="Times New Roman"/>
          <w:bCs/>
        </w:rPr>
        <w:tab/>
      </w:r>
      <w:r w:rsidR="00DF2938">
        <w:rPr>
          <w:rFonts w:ascii="Times New Roman" w:hAnsi="Times New Roman" w:cs="Times New Roman"/>
          <w:bCs/>
        </w:rPr>
        <w:t>3.30</w:t>
      </w:r>
      <w:r w:rsidR="001B4324" w:rsidRPr="003534C9">
        <w:rPr>
          <w:rFonts w:ascii="Times New Roman" w:hAnsi="Times New Roman" w:cs="Times New Roman"/>
          <w:bCs/>
        </w:rPr>
        <w:tab/>
      </w:r>
      <w:r w:rsidR="001B4324" w:rsidRPr="003534C9">
        <w:rPr>
          <w:rFonts w:ascii="Times New Roman" w:hAnsi="Times New Roman" w:cs="Times New Roman"/>
          <w:bCs/>
        </w:rPr>
        <w:tab/>
      </w:r>
      <w:r w:rsidR="001B4324" w:rsidRPr="003534C9">
        <w:rPr>
          <w:rFonts w:ascii="Times New Roman" w:hAnsi="Times New Roman" w:cs="Times New Roman"/>
          <w:bCs/>
        </w:rPr>
        <w:tab/>
      </w:r>
    </w:p>
    <w:p w14:paraId="1C110E43" w14:textId="2707210F" w:rsidR="00FA1365" w:rsidRDefault="0075009B" w:rsidP="00692317">
      <w:pPr>
        <w:spacing w:line="480" w:lineRule="auto"/>
        <w:jc w:val="both"/>
        <w:rPr>
          <w:rFonts w:ascii="Times New Roman" w:hAnsi="Times New Roman" w:cs="Times New Roman"/>
          <w:bCs/>
        </w:rPr>
      </w:pPr>
      <w:r>
        <w:rPr>
          <w:rFonts w:ascii="Times New Roman" w:hAnsi="Times New Roman" w:cs="Times New Roman"/>
          <w:bCs/>
        </w:rPr>
        <w:t>₦</w:t>
      </w:r>
      <w:r w:rsidR="00843847">
        <w:rPr>
          <w:rFonts w:ascii="Times New Roman" w:hAnsi="Times New Roman" w:cs="Times New Roman"/>
          <w:bCs/>
        </w:rPr>
        <w:t>901,000</w:t>
      </w:r>
      <w:r w:rsidR="00DF2938">
        <w:rPr>
          <w:rFonts w:ascii="Times New Roman" w:hAnsi="Times New Roman" w:cs="Times New Roman"/>
          <w:bCs/>
        </w:rPr>
        <w:t xml:space="preserve"> – </w:t>
      </w:r>
      <w:r>
        <w:rPr>
          <w:rFonts w:ascii="Times New Roman" w:hAnsi="Times New Roman" w:cs="Times New Roman"/>
          <w:bCs/>
        </w:rPr>
        <w:t>₦</w:t>
      </w:r>
      <w:r w:rsidR="00843847">
        <w:rPr>
          <w:rFonts w:ascii="Times New Roman" w:hAnsi="Times New Roman" w:cs="Times New Roman"/>
          <w:bCs/>
        </w:rPr>
        <w:t>1,200,000</w:t>
      </w:r>
      <w:r>
        <w:rPr>
          <w:rFonts w:ascii="Times New Roman" w:hAnsi="Times New Roman" w:cs="Times New Roman"/>
          <w:bCs/>
        </w:rPr>
        <w:tab/>
      </w:r>
      <w:r w:rsidR="00DF2938">
        <w:rPr>
          <w:rFonts w:ascii="Times New Roman" w:hAnsi="Times New Roman" w:cs="Times New Roman"/>
          <w:bCs/>
        </w:rPr>
        <w:tab/>
      </w:r>
      <w:r w:rsidR="00510270">
        <w:rPr>
          <w:rFonts w:ascii="Times New Roman" w:hAnsi="Times New Roman" w:cs="Times New Roman"/>
          <w:bCs/>
        </w:rPr>
        <w:tab/>
      </w:r>
      <w:r w:rsidR="00DF2938">
        <w:rPr>
          <w:rFonts w:ascii="Times New Roman" w:hAnsi="Times New Roman" w:cs="Times New Roman"/>
          <w:bCs/>
        </w:rPr>
        <w:t>46</w:t>
      </w:r>
      <w:r w:rsidR="00DF2938">
        <w:rPr>
          <w:rFonts w:ascii="Times New Roman" w:hAnsi="Times New Roman" w:cs="Times New Roman"/>
          <w:bCs/>
        </w:rPr>
        <w:tab/>
      </w:r>
      <w:r w:rsidR="00DF2938">
        <w:rPr>
          <w:rFonts w:ascii="Times New Roman" w:hAnsi="Times New Roman" w:cs="Times New Roman"/>
          <w:bCs/>
        </w:rPr>
        <w:tab/>
      </w:r>
      <w:r w:rsidR="00DF2938">
        <w:rPr>
          <w:rFonts w:ascii="Times New Roman" w:hAnsi="Times New Roman" w:cs="Times New Roman"/>
          <w:bCs/>
        </w:rPr>
        <w:tab/>
        <w:t>0.30</w:t>
      </w:r>
    </w:p>
    <w:p w14:paraId="02B9A2E8" w14:textId="651E3AE7" w:rsidR="001B4324" w:rsidRPr="003534C9" w:rsidRDefault="00FA1365" w:rsidP="00692317">
      <w:pPr>
        <w:spacing w:line="480" w:lineRule="auto"/>
        <w:jc w:val="both"/>
        <w:rPr>
          <w:rFonts w:ascii="Times New Roman" w:hAnsi="Times New Roman" w:cs="Times New Roman"/>
          <w:bCs/>
        </w:rPr>
      </w:pPr>
      <w:r>
        <w:rPr>
          <w:rFonts w:ascii="Times New Roman" w:hAnsi="Times New Roman" w:cs="Times New Roman"/>
          <w:bCs/>
        </w:rPr>
        <w:t xml:space="preserve">Above </w:t>
      </w:r>
      <w:r w:rsidR="0075009B">
        <w:rPr>
          <w:rFonts w:ascii="Times New Roman" w:hAnsi="Times New Roman" w:cs="Times New Roman"/>
          <w:bCs/>
        </w:rPr>
        <w:t>₦</w:t>
      </w:r>
      <w:r>
        <w:rPr>
          <w:rFonts w:ascii="Times New Roman" w:hAnsi="Times New Roman" w:cs="Times New Roman"/>
          <w:bCs/>
        </w:rPr>
        <w:t>1,</w:t>
      </w:r>
      <w:r w:rsidR="00510270">
        <w:rPr>
          <w:rFonts w:ascii="Times New Roman" w:hAnsi="Times New Roman" w:cs="Times New Roman"/>
          <w:bCs/>
        </w:rPr>
        <w:t>200,000</w:t>
      </w:r>
      <w:r>
        <w:rPr>
          <w:rFonts w:ascii="Times New Roman" w:hAnsi="Times New Roman" w:cs="Times New Roman"/>
          <w:bCs/>
        </w:rPr>
        <w:tab/>
      </w:r>
      <w:r>
        <w:rPr>
          <w:rFonts w:ascii="Times New Roman" w:hAnsi="Times New Roman" w:cs="Times New Roman"/>
          <w:bCs/>
        </w:rPr>
        <w:tab/>
      </w:r>
      <w:r w:rsidR="0075009B">
        <w:rPr>
          <w:rFonts w:ascii="Times New Roman" w:hAnsi="Times New Roman" w:cs="Times New Roman"/>
          <w:bCs/>
        </w:rPr>
        <w:tab/>
      </w:r>
      <w:r>
        <w:rPr>
          <w:rFonts w:ascii="Times New Roman" w:hAnsi="Times New Roman" w:cs="Times New Roman"/>
          <w:bCs/>
        </w:rPr>
        <w:t>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0.03</w:t>
      </w:r>
      <w:r w:rsidR="001B4324" w:rsidRPr="003534C9">
        <w:rPr>
          <w:rFonts w:ascii="Times New Roman" w:hAnsi="Times New Roman" w:cs="Times New Roman"/>
          <w:bCs/>
        </w:rPr>
        <w:tab/>
      </w:r>
    </w:p>
    <w:p w14:paraId="26AB59DA" w14:textId="3B18F79B" w:rsidR="001B4324" w:rsidRDefault="001B4324" w:rsidP="00692317">
      <w:pPr>
        <w:pBdr>
          <w:bottom w:val="single" w:sz="4" w:space="1" w:color="auto"/>
        </w:pBdr>
        <w:spacing w:line="480" w:lineRule="auto"/>
        <w:jc w:val="both"/>
        <w:rPr>
          <w:rFonts w:ascii="Times New Roman" w:hAnsi="Times New Roman" w:cs="Times New Roman"/>
          <w:b/>
        </w:rPr>
      </w:pPr>
      <w:r w:rsidRPr="003534C9">
        <w:rPr>
          <w:rFonts w:ascii="Times New Roman" w:hAnsi="Times New Roman" w:cs="Times New Roman"/>
          <w:b/>
        </w:rPr>
        <w:t xml:space="preserve">Total </w:t>
      </w:r>
      <w:r w:rsidRPr="003534C9">
        <w:rPr>
          <w:rFonts w:ascii="Times New Roman" w:hAnsi="Times New Roman" w:cs="Times New Roman"/>
          <w:b/>
        </w:rPr>
        <w:tab/>
      </w:r>
      <w:r w:rsidRPr="003534C9">
        <w:rPr>
          <w:rFonts w:ascii="Times New Roman" w:hAnsi="Times New Roman" w:cs="Times New Roman"/>
          <w:b/>
        </w:rPr>
        <w:tab/>
      </w:r>
      <w:r w:rsidRPr="003534C9">
        <w:rPr>
          <w:rFonts w:ascii="Times New Roman" w:hAnsi="Times New Roman" w:cs="Times New Roman"/>
          <w:b/>
        </w:rPr>
        <w:tab/>
      </w:r>
      <w:r w:rsidRPr="003534C9">
        <w:rPr>
          <w:rFonts w:ascii="Times New Roman" w:hAnsi="Times New Roman" w:cs="Times New Roman"/>
          <w:b/>
        </w:rPr>
        <w:tab/>
      </w:r>
      <w:r w:rsidR="0075009B">
        <w:rPr>
          <w:rFonts w:ascii="Times New Roman" w:hAnsi="Times New Roman" w:cs="Times New Roman"/>
          <w:b/>
        </w:rPr>
        <w:tab/>
      </w:r>
      <w:r w:rsidRPr="003534C9">
        <w:rPr>
          <w:rFonts w:ascii="Times New Roman" w:hAnsi="Times New Roman" w:cs="Times New Roman"/>
          <w:b/>
        </w:rPr>
        <w:t>15,30</w:t>
      </w:r>
      <w:r w:rsidR="00FA1365">
        <w:rPr>
          <w:rFonts w:ascii="Times New Roman" w:hAnsi="Times New Roman" w:cs="Times New Roman"/>
          <w:b/>
        </w:rPr>
        <w:t>5</w:t>
      </w:r>
      <w:r w:rsidRPr="003534C9">
        <w:rPr>
          <w:rFonts w:ascii="Times New Roman" w:hAnsi="Times New Roman" w:cs="Times New Roman"/>
          <w:b/>
        </w:rPr>
        <w:tab/>
      </w:r>
      <w:r w:rsidRPr="003534C9">
        <w:rPr>
          <w:rFonts w:ascii="Times New Roman" w:hAnsi="Times New Roman" w:cs="Times New Roman"/>
          <w:b/>
        </w:rPr>
        <w:tab/>
      </w:r>
      <w:r w:rsidRPr="003534C9">
        <w:rPr>
          <w:rFonts w:ascii="Times New Roman" w:hAnsi="Times New Roman" w:cs="Times New Roman"/>
          <w:b/>
        </w:rPr>
        <w:tab/>
        <w:t>100.00</w:t>
      </w:r>
      <w:r w:rsidRPr="003534C9">
        <w:rPr>
          <w:rFonts w:ascii="Times New Roman" w:hAnsi="Times New Roman" w:cs="Times New Roman"/>
          <w:b/>
        </w:rPr>
        <w:tab/>
      </w:r>
      <w:r w:rsidRPr="003534C9">
        <w:rPr>
          <w:rFonts w:ascii="Times New Roman" w:hAnsi="Times New Roman" w:cs="Times New Roman"/>
          <w:b/>
        </w:rPr>
        <w:tab/>
      </w:r>
    </w:p>
    <w:p w14:paraId="6C0B2770" w14:textId="47DFC45C" w:rsidR="00710B8D" w:rsidRPr="003534C9" w:rsidRDefault="00710B8D" w:rsidP="00692317">
      <w:pPr>
        <w:pBdr>
          <w:bottom w:val="single" w:sz="4" w:space="1" w:color="auto"/>
        </w:pBdr>
        <w:spacing w:line="480" w:lineRule="auto"/>
        <w:jc w:val="both"/>
        <w:rPr>
          <w:rFonts w:ascii="Times New Roman" w:hAnsi="Times New Roman" w:cs="Times New Roman"/>
          <w:b/>
        </w:rPr>
      </w:pPr>
      <w:r>
        <w:rPr>
          <w:rFonts w:ascii="Times New Roman" w:hAnsi="Times New Roman" w:cs="Times New Roman"/>
          <w:b/>
        </w:rPr>
        <w:t>Mean (Standard Deviation)</w:t>
      </w:r>
      <w:r>
        <w:rPr>
          <w:rFonts w:ascii="Times New Roman" w:hAnsi="Times New Roman" w:cs="Times New Roman"/>
          <w:b/>
        </w:rPr>
        <w:tab/>
      </w:r>
      <w:r w:rsidR="0075009B">
        <w:rPr>
          <w:rFonts w:ascii="Times New Roman" w:hAnsi="Times New Roman" w:cs="Times New Roman"/>
          <w:b/>
        </w:rPr>
        <w:tab/>
      </w:r>
      <w:r>
        <w:rPr>
          <w:rFonts w:ascii="Times New Roman" w:hAnsi="Times New Roman" w:cs="Times New Roman"/>
          <w:b/>
        </w:rPr>
        <w:t>189,354.5 (149,965)</w:t>
      </w:r>
    </w:p>
    <w:p w14:paraId="741DCA0A" w14:textId="4EA1EF20" w:rsidR="005B68FA" w:rsidRPr="005B68FA" w:rsidRDefault="0064409A" w:rsidP="006923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Author’s computation from </w:t>
      </w:r>
      <w:r w:rsidRPr="00C45A81">
        <w:rPr>
          <w:rFonts w:ascii="Times New Roman" w:hAnsi="Times New Roman" w:cs="Times New Roman"/>
          <w:sz w:val="24"/>
          <w:szCs w:val="24"/>
        </w:rPr>
        <w:t>2018/19 NLSS</w:t>
      </w:r>
      <w:r>
        <w:rPr>
          <w:rFonts w:ascii="Times New Roman" w:hAnsi="Times New Roman" w:cs="Times New Roman"/>
          <w:sz w:val="24"/>
          <w:szCs w:val="24"/>
        </w:rPr>
        <w:t xml:space="preserve"> Data, 2022</w:t>
      </w:r>
    </w:p>
    <w:p w14:paraId="4F45E4BA" w14:textId="204CDD9F" w:rsidR="001E039C" w:rsidRPr="00311CA0" w:rsidRDefault="00886F5A" w:rsidP="007671AD">
      <w:pPr>
        <w:pStyle w:val="Heading2"/>
        <w:numPr>
          <w:ilvl w:val="1"/>
          <w:numId w:val="20"/>
        </w:numPr>
        <w:spacing w:after="240"/>
        <w:rPr>
          <w:rFonts w:ascii="Times New Roman" w:hAnsi="Times New Roman" w:cs="Times New Roman"/>
          <w:b/>
          <w:bCs/>
          <w:color w:val="000000" w:themeColor="text1"/>
          <w:sz w:val="24"/>
          <w:szCs w:val="24"/>
        </w:rPr>
      </w:pPr>
      <w:bookmarkStart w:id="168" w:name="_Toc113272451"/>
      <w:r w:rsidRPr="00311CA0">
        <w:rPr>
          <w:rFonts w:ascii="Times New Roman" w:hAnsi="Times New Roman" w:cs="Times New Roman"/>
          <w:b/>
          <w:bCs/>
          <w:color w:val="000000" w:themeColor="text1"/>
          <w:sz w:val="24"/>
          <w:szCs w:val="24"/>
        </w:rPr>
        <w:t xml:space="preserve">Profiling of </w:t>
      </w:r>
      <w:r w:rsidR="000E73C3" w:rsidRPr="00311CA0">
        <w:rPr>
          <w:rFonts w:ascii="Times New Roman" w:hAnsi="Times New Roman" w:cs="Times New Roman"/>
          <w:b/>
          <w:bCs/>
          <w:color w:val="000000" w:themeColor="text1"/>
          <w:sz w:val="24"/>
          <w:szCs w:val="24"/>
        </w:rPr>
        <w:t>h</w:t>
      </w:r>
      <w:r w:rsidRPr="00311CA0">
        <w:rPr>
          <w:rFonts w:ascii="Times New Roman" w:hAnsi="Times New Roman" w:cs="Times New Roman"/>
          <w:b/>
          <w:bCs/>
          <w:color w:val="000000" w:themeColor="text1"/>
          <w:sz w:val="24"/>
          <w:szCs w:val="24"/>
        </w:rPr>
        <w:t>ousehold</w:t>
      </w:r>
      <w:r w:rsidR="000E73C3" w:rsidRPr="00311CA0">
        <w:rPr>
          <w:rFonts w:ascii="Times New Roman" w:hAnsi="Times New Roman" w:cs="Times New Roman"/>
          <w:b/>
          <w:bCs/>
          <w:color w:val="000000" w:themeColor="text1"/>
          <w:sz w:val="24"/>
          <w:szCs w:val="24"/>
        </w:rPr>
        <w:t>s</w:t>
      </w:r>
      <w:r w:rsidRPr="00311CA0">
        <w:rPr>
          <w:rFonts w:ascii="Times New Roman" w:hAnsi="Times New Roman" w:cs="Times New Roman"/>
          <w:b/>
          <w:bCs/>
          <w:color w:val="000000" w:themeColor="text1"/>
          <w:sz w:val="24"/>
          <w:szCs w:val="24"/>
        </w:rPr>
        <w:t xml:space="preserve"> by Food security status</w:t>
      </w:r>
      <w:r w:rsidR="00315EC2">
        <w:rPr>
          <w:rFonts w:ascii="Times New Roman" w:hAnsi="Times New Roman" w:cs="Times New Roman"/>
          <w:b/>
          <w:bCs/>
          <w:color w:val="000000" w:themeColor="text1"/>
          <w:sz w:val="24"/>
          <w:szCs w:val="24"/>
        </w:rPr>
        <w:t>.</w:t>
      </w:r>
      <w:bookmarkEnd w:id="168"/>
    </w:p>
    <w:p w14:paraId="5A6B4F03" w14:textId="617A13AD" w:rsidR="001E039C" w:rsidRPr="001E039C" w:rsidRDefault="001E039C" w:rsidP="007671AD">
      <w:pPr>
        <w:spacing w:after="0" w:line="480" w:lineRule="auto"/>
        <w:jc w:val="both"/>
        <w:rPr>
          <w:rFonts w:ascii="Times New Roman" w:hAnsi="Times New Roman" w:cs="Times New Roman"/>
          <w:bCs/>
          <w:sz w:val="24"/>
          <w:szCs w:val="24"/>
        </w:rPr>
      </w:pPr>
      <w:r w:rsidRPr="001E039C">
        <w:rPr>
          <w:rFonts w:ascii="Times New Roman" w:hAnsi="Times New Roman" w:cs="Times New Roman"/>
          <w:bCs/>
          <w:sz w:val="24"/>
          <w:szCs w:val="24"/>
        </w:rPr>
        <w:t xml:space="preserve">Table 9 </w:t>
      </w:r>
      <w:r w:rsidR="00D9453F">
        <w:rPr>
          <w:rFonts w:ascii="Times New Roman" w:hAnsi="Times New Roman" w:cs="Times New Roman"/>
          <w:bCs/>
          <w:sz w:val="24"/>
          <w:szCs w:val="24"/>
        </w:rPr>
        <w:t xml:space="preserve">depicts overall </w:t>
      </w:r>
      <w:r w:rsidRPr="001E039C">
        <w:rPr>
          <w:rFonts w:ascii="Times New Roman" w:hAnsi="Times New Roman" w:cs="Times New Roman"/>
          <w:bCs/>
          <w:sz w:val="24"/>
          <w:szCs w:val="24"/>
        </w:rPr>
        <w:t xml:space="preserve">food security profile of the rural households in Nigeria </w:t>
      </w:r>
      <w:r w:rsidR="00D9453F">
        <w:rPr>
          <w:rFonts w:ascii="Times New Roman" w:hAnsi="Times New Roman" w:cs="Times New Roman"/>
          <w:bCs/>
          <w:sz w:val="24"/>
          <w:szCs w:val="24"/>
        </w:rPr>
        <w:t>according</w:t>
      </w:r>
      <w:r w:rsidRPr="001E039C">
        <w:rPr>
          <w:rFonts w:ascii="Times New Roman" w:hAnsi="Times New Roman" w:cs="Times New Roman"/>
          <w:bCs/>
          <w:sz w:val="24"/>
          <w:szCs w:val="24"/>
        </w:rPr>
        <w:t xml:space="preserve"> </w:t>
      </w:r>
      <w:r w:rsidR="00D9453F">
        <w:rPr>
          <w:rFonts w:ascii="Times New Roman" w:hAnsi="Times New Roman" w:cs="Times New Roman"/>
          <w:bCs/>
          <w:sz w:val="24"/>
          <w:szCs w:val="24"/>
        </w:rPr>
        <w:t>to</w:t>
      </w:r>
      <w:r w:rsidRPr="001E039C">
        <w:rPr>
          <w:rFonts w:ascii="Times New Roman" w:hAnsi="Times New Roman" w:cs="Times New Roman"/>
          <w:bCs/>
          <w:sz w:val="24"/>
          <w:szCs w:val="24"/>
        </w:rPr>
        <w:t xml:space="preserve"> their per capita food expenditures. The</w:t>
      </w:r>
      <w:r w:rsidR="00D9453F">
        <w:rPr>
          <w:rFonts w:ascii="Times New Roman" w:hAnsi="Times New Roman" w:cs="Times New Roman"/>
          <w:bCs/>
          <w:sz w:val="24"/>
          <w:szCs w:val="24"/>
        </w:rPr>
        <w:t>se</w:t>
      </w:r>
      <w:r w:rsidRPr="001E039C">
        <w:rPr>
          <w:rFonts w:ascii="Times New Roman" w:hAnsi="Times New Roman" w:cs="Times New Roman"/>
          <w:bCs/>
          <w:sz w:val="24"/>
          <w:szCs w:val="24"/>
        </w:rPr>
        <w:t xml:space="preserve"> observed characteristics </w:t>
      </w:r>
      <w:r w:rsidR="00D9453F">
        <w:rPr>
          <w:rFonts w:ascii="Times New Roman" w:hAnsi="Times New Roman" w:cs="Times New Roman"/>
          <w:bCs/>
          <w:sz w:val="24"/>
          <w:szCs w:val="24"/>
        </w:rPr>
        <w:t>demonstrates</w:t>
      </w:r>
      <w:r w:rsidRPr="001E039C">
        <w:rPr>
          <w:rFonts w:ascii="Times New Roman" w:hAnsi="Times New Roman" w:cs="Times New Roman"/>
          <w:bCs/>
          <w:sz w:val="24"/>
          <w:szCs w:val="24"/>
        </w:rPr>
        <w:t xml:space="preserve"> the variation in the food </w:t>
      </w:r>
      <w:r w:rsidR="00315EC2">
        <w:rPr>
          <w:rFonts w:ascii="Times New Roman" w:hAnsi="Times New Roman" w:cs="Times New Roman"/>
          <w:bCs/>
          <w:sz w:val="24"/>
          <w:szCs w:val="24"/>
        </w:rPr>
        <w:t>in</w:t>
      </w:r>
      <w:r w:rsidRPr="001E039C">
        <w:rPr>
          <w:rFonts w:ascii="Times New Roman" w:hAnsi="Times New Roman" w:cs="Times New Roman"/>
          <w:bCs/>
          <w:sz w:val="24"/>
          <w:szCs w:val="24"/>
        </w:rPr>
        <w:t xml:space="preserve">security status of the households in the rural area. The overall food </w:t>
      </w:r>
      <w:r w:rsidR="00315EC2">
        <w:rPr>
          <w:rFonts w:ascii="Times New Roman" w:hAnsi="Times New Roman" w:cs="Times New Roman"/>
          <w:bCs/>
          <w:sz w:val="24"/>
          <w:szCs w:val="24"/>
        </w:rPr>
        <w:t>in</w:t>
      </w:r>
      <w:r w:rsidRPr="001E039C">
        <w:rPr>
          <w:rFonts w:ascii="Times New Roman" w:hAnsi="Times New Roman" w:cs="Times New Roman"/>
          <w:bCs/>
          <w:sz w:val="24"/>
          <w:szCs w:val="24"/>
        </w:rPr>
        <w:t xml:space="preserve">security among all rural households was 0.39, </w:t>
      </w:r>
      <w:bookmarkStart w:id="169" w:name="_Hlk106730467"/>
      <w:r w:rsidR="002E2759">
        <w:rPr>
          <w:rFonts w:ascii="Times New Roman" w:hAnsi="Times New Roman" w:cs="Times New Roman"/>
          <w:bCs/>
          <w:sz w:val="24"/>
          <w:szCs w:val="24"/>
        </w:rPr>
        <w:t>which indicates that</w:t>
      </w:r>
      <w:r w:rsidR="00AA0E3D">
        <w:rPr>
          <w:rFonts w:ascii="Times New Roman" w:hAnsi="Times New Roman" w:cs="Times New Roman"/>
          <w:bCs/>
          <w:sz w:val="24"/>
          <w:szCs w:val="24"/>
        </w:rPr>
        <w:t xml:space="preserve"> about</w:t>
      </w:r>
      <w:r w:rsidR="002E2759">
        <w:rPr>
          <w:rFonts w:ascii="Times New Roman" w:hAnsi="Times New Roman" w:cs="Times New Roman"/>
          <w:bCs/>
          <w:sz w:val="24"/>
          <w:szCs w:val="24"/>
        </w:rPr>
        <w:t xml:space="preserve"> </w:t>
      </w:r>
      <w:r w:rsidRPr="001E039C">
        <w:rPr>
          <w:rFonts w:ascii="Times New Roman" w:hAnsi="Times New Roman" w:cs="Times New Roman"/>
          <w:bCs/>
          <w:sz w:val="24"/>
          <w:szCs w:val="24"/>
        </w:rPr>
        <w:t>40% of the rural household were food insecure</w:t>
      </w:r>
      <w:r w:rsidR="00315EC2">
        <w:rPr>
          <w:rFonts w:ascii="Times New Roman" w:hAnsi="Times New Roman" w:cs="Times New Roman"/>
          <w:bCs/>
          <w:sz w:val="24"/>
          <w:szCs w:val="24"/>
        </w:rPr>
        <w:t>d</w:t>
      </w:r>
      <w:r w:rsidRPr="001E039C">
        <w:rPr>
          <w:rFonts w:ascii="Times New Roman" w:hAnsi="Times New Roman" w:cs="Times New Roman"/>
          <w:bCs/>
          <w:sz w:val="24"/>
          <w:szCs w:val="24"/>
        </w:rPr>
        <w:t xml:space="preserve"> </w:t>
      </w:r>
      <w:bookmarkEnd w:id="169"/>
      <w:r w:rsidRPr="001E039C">
        <w:rPr>
          <w:rFonts w:ascii="Times New Roman" w:hAnsi="Times New Roman" w:cs="Times New Roman"/>
          <w:bCs/>
          <w:sz w:val="24"/>
          <w:szCs w:val="24"/>
        </w:rPr>
        <w:t xml:space="preserve">and by implication fell below the 2/3 mean per capita food expenditure of the households and are unable to get the minimum recommended calories for livelihood. </w:t>
      </w:r>
    </w:p>
    <w:p w14:paraId="61C31AC0" w14:textId="277D4EA7" w:rsidR="001E039C" w:rsidRPr="001E039C" w:rsidRDefault="001E039C" w:rsidP="001E039C">
      <w:pPr>
        <w:spacing w:line="480" w:lineRule="auto"/>
        <w:jc w:val="both"/>
        <w:rPr>
          <w:rFonts w:ascii="Times New Roman" w:hAnsi="Times New Roman" w:cs="Times New Roman"/>
          <w:bCs/>
          <w:sz w:val="24"/>
          <w:szCs w:val="24"/>
        </w:rPr>
      </w:pPr>
      <w:r w:rsidRPr="001E039C">
        <w:rPr>
          <w:rFonts w:ascii="Times New Roman" w:hAnsi="Times New Roman" w:cs="Times New Roman"/>
          <w:bCs/>
          <w:sz w:val="24"/>
          <w:szCs w:val="24"/>
        </w:rPr>
        <w:t xml:space="preserve"> The remaining 60% of the rural households are food secure</w:t>
      </w:r>
      <w:r w:rsidR="00315EC2">
        <w:rPr>
          <w:rFonts w:ascii="Times New Roman" w:hAnsi="Times New Roman" w:cs="Times New Roman"/>
          <w:bCs/>
          <w:sz w:val="24"/>
          <w:szCs w:val="24"/>
        </w:rPr>
        <w:t>d</w:t>
      </w:r>
      <w:r w:rsidRPr="001E039C">
        <w:rPr>
          <w:rFonts w:ascii="Times New Roman" w:hAnsi="Times New Roman" w:cs="Times New Roman"/>
          <w:bCs/>
          <w:sz w:val="24"/>
          <w:szCs w:val="24"/>
        </w:rPr>
        <w:t xml:space="preserve">, this could be because farming is the primary occupation in rural areas, providing them access to owned-produced food crops and farm income to purchase those food components not grown, thus resulting in a rise in food intake. </w:t>
      </w:r>
    </w:p>
    <w:p w14:paraId="14E630D6" w14:textId="51894C8E" w:rsidR="001E039C" w:rsidRDefault="001E039C" w:rsidP="001E039C">
      <w:pPr>
        <w:spacing w:line="480" w:lineRule="auto"/>
        <w:jc w:val="both"/>
        <w:rPr>
          <w:rFonts w:ascii="Times New Roman" w:hAnsi="Times New Roman" w:cs="Times New Roman"/>
          <w:bCs/>
          <w:sz w:val="24"/>
          <w:szCs w:val="24"/>
        </w:rPr>
      </w:pPr>
      <w:r w:rsidRPr="001E039C">
        <w:rPr>
          <w:rFonts w:ascii="Times New Roman" w:hAnsi="Times New Roman" w:cs="Times New Roman"/>
          <w:bCs/>
          <w:sz w:val="24"/>
          <w:szCs w:val="24"/>
        </w:rPr>
        <w:lastRenderedPageBreak/>
        <w:t>Poverty characteristics vary significantly among the socio-economic groups as presented in Table 9.</w:t>
      </w:r>
      <w:r w:rsidR="00D33518">
        <w:rPr>
          <w:rFonts w:ascii="Times New Roman" w:hAnsi="Times New Roman" w:cs="Times New Roman"/>
          <w:bCs/>
          <w:sz w:val="24"/>
          <w:szCs w:val="24"/>
        </w:rPr>
        <w:t xml:space="preserve"> Within the </w:t>
      </w:r>
      <w:r w:rsidRPr="001E039C">
        <w:rPr>
          <w:rFonts w:ascii="Times New Roman" w:hAnsi="Times New Roman" w:cs="Times New Roman"/>
          <w:bCs/>
          <w:sz w:val="24"/>
          <w:szCs w:val="24"/>
        </w:rPr>
        <w:t>marital classes</w:t>
      </w:r>
      <w:r w:rsidR="00D33518">
        <w:rPr>
          <w:rFonts w:ascii="Times New Roman" w:hAnsi="Times New Roman" w:cs="Times New Roman"/>
          <w:bCs/>
          <w:sz w:val="24"/>
          <w:szCs w:val="24"/>
        </w:rPr>
        <w:t>,</w:t>
      </w:r>
      <w:r w:rsidRPr="001E039C">
        <w:rPr>
          <w:rFonts w:ascii="Times New Roman" w:hAnsi="Times New Roman" w:cs="Times New Roman"/>
          <w:bCs/>
          <w:sz w:val="24"/>
          <w:szCs w:val="24"/>
        </w:rPr>
        <w:t xml:space="preserve"> we have little disparity concerning the household food insecurity incidence.</w:t>
      </w:r>
      <w:r w:rsidR="00FE7787">
        <w:rPr>
          <w:rFonts w:ascii="Times New Roman" w:hAnsi="Times New Roman" w:cs="Times New Roman"/>
          <w:bCs/>
          <w:sz w:val="24"/>
          <w:szCs w:val="24"/>
        </w:rPr>
        <w:t xml:space="preserve"> O</w:t>
      </w:r>
      <w:r w:rsidRPr="001E039C">
        <w:rPr>
          <w:rFonts w:ascii="Times New Roman" w:hAnsi="Times New Roman" w:cs="Times New Roman"/>
          <w:bCs/>
          <w:sz w:val="24"/>
          <w:szCs w:val="24"/>
        </w:rPr>
        <w:t>nly 3</w:t>
      </w:r>
      <w:r w:rsidR="00FE7787">
        <w:rPr>
          <w:rFonts w:ascii="Times New Roman" w:hAnsi="Times New Roman" w:cs="Times New Roman"/>
          <w:bCs/>
          <w:sz w:val="24"/>
          <w:szCs w:val="24"/>
        </w:rPr>
        <w:t>5</w:t>
      </w:r>
      <w:r w:rsidRPr="001E039C">
        <w:rPr>
          <w:rFonts w:ascii="Times New Roman" w:hAnsi="Times New Roman" w:cs="Times New Roman"/>
          <w:bCs/>
          <w:sz w:val="24"/>
          <w:szCs w:val="24"/>
        </w:rPr>
        <w:t xml:space="preserve">% of households in this category are food secure, </w:t>
      </w:r>
      <w:r w:rsidR="00FE7787">
        <w:rPr>
          <w:rFonts w:ascii="Times New Roman" w:hAnsi="Times New Roman" w:cs="Times New Roman"/>
          <w:bCs/>
          <w:sz w:val="24"/>
          <w:szCs w:val="24"/>
        </w:rPr>
        <w:t xml:space="preserve">while the remaining </w:t>
      </w:r>
      <w:r w:rsidRPr="001E039C">
        <w:rPr>
          <w:rFonts w:ascii="Times New Roman" w:hAnsi="Times New Roman" w:cs="Times New Roman"/>
          <w:bCs/>
          <w:sz w:val="24"/>
          <w:szCs w:val="24"/>
        </w:rPr>
        <w:t xml:space="preserve">43% of unmarried households do not measure up to the recommended food requirements.  </w:t>
      </w:r>
      <w:r w:rsidR="00605A01">
        <w:rPr>
          <w:rFonts w:ascii="Times New Roman" w:hAnsi="Times New Roman" w:cs="Times New Roman"/>
          <w:bCs/>
          <w:sz w:val="24"/>
          <w:szCs w:val="24"/>
        </w:rPr>
        <w:t xml:space="preserve">Furthermore, the </w:t>
      </w:r>
      <w:r w:rsidR="00D83E10">
        <w:rPr>
          <w:rFonts w:ascii="Times New Roman" w:hAnsi="Times New Roman" w:cs="Times New Roman"/>
          <w:bCs/>
          <w:sz w:val="24"/>
          <w:szCs w:val="24"/>
        </w:rPr>
        <w:t>non-</w:t>
      </w:r>
      <w:r w:rsidR="00605A01">
        <w:rPr>
          <w:rFonts w:ascii="Times New Roman" w:hAnsi="Times New Roman" w:cs="Times New Roman"/>
          <w:bCs/>
          <w:sz w:val="24"/>
          <w:szCs w:val="24"/>
        </w:rPr>
        <w:t>literate households are food insecure</w:t>
      </w:r>
      <w:r w:rsidR="00D83E10">
        <w:rPr>
          <w:rFonts w:ascii="Times New Roman" w:hAnsi="Times New Roman" w:cs="Times New Roman"/>
          <w:bCs/>
          <w:sz w:val="24"/>
          <w:szCs w:val="24"/>
        </w:rPr>
        <w:t>d</w:t>
      </w:r>
      <w:r w:rsidR="00605A01">
        <w:rPr>
          <w:rFonts w:ascii="Times New Roman" w:hAnsi="Times New Roman" w:cs="Times New Roman"/>
          <w:bCs/>
          <w:sz w:val="24"/>
          <w:szCs w:val="24"/>
        </w:rPr>
        <w:t xml:space="preserve"> </w:t>
      </w:r>
      <w:r w:rsidR="002E2759">
        <w:rPr>
          <w:rFonts w:ascii="Times New Roman" w:hAnsi="Times New Roman" w:cs="Times New Roman"/>
          <w:bCs/>
          <w:sz w:val="24"/>
          <w:szCs w:val="24"/>
        </w:rPr>
        <w:t xml:space="preserve">which is remarkable when contrasted to homes with literacy. This could be as a consequence of </w:t>
      </w:r>
      <w:r w:rsidR="00D83E10">
        <w:rPr>
          <w:rFonts w:ascii="Times New Roman" w:hAnsi="Times New Roman" w:cs="Times New Roman"/>
          <w:bCs/>
          <w:sz w:val="24"/>
          <w:szCs w:val="24"/>
        </w:rPr>
        <w:t>non-</w:t>
      </w:r>
      <w:r w:rsidR="002E2759">
        <w:rPr>
          <w:rFonts w:ascii="Times New Roman" w:hAnsi="Times New Roman" w:cs="Times New Roman"/>
          <w:bCs/>
          <w:sz w:val="24"/>
          <w:szCs w:val="24"/>
        </w:rPr>
        <w:t>literate household dependent on income</w:t>
      </w:r>
      <w:r w:rsidR="00D83E10">
        <w:rPr>
          <w:rFonts w:ascii="Times New Roman" w:hAnsi="Times New Roman" w:cs="Times New Roman"/>
          <w:bCs/>
          <w:sz w:val="24"/>
          <w:szCs w:val="24"/>
        </w:rPr>
        <w:t xml:space="preserve"> obtained from farming activities</w:t>
      </w:r>
      <w:r w:rsidR="002E2759">
        <w:rPr>
          <w:rFonts w:ascii="Times New Roman" w:hAnsi="Times New Roman" w:cs="Times New Roman"/>
          <w:bCs/>
          <w:sz w:val="24"/>
          <w:szCs w:val="24"/>
        </w:rPr>
        <w:t xml:space="preserve"> </w:t>
      </w:r>
      <w:r w:rsidR="002837AF">
        <w:rPr>
          <w:rFonts w:ascii="Times New Roman" w:hAnsi="Times New Roman" w:cs="Times New Roman"/>
          <w:bCs/>
          <w:sz w:val="24"/>
          <w:szCs w:val="24"/>
        </w:rPr>
        <w:t xml:space="preserve">to purchase food </w:t>
      </w:r>
      <w:r w:rsidR="00D83E10">
        <w:rPr>
          <w:rFonts w:ascii="Times New Roman" w:hAnsi="Times New Roman" w:cs="Times New Roman"/>
          <w:bCs/>
          <w:sz w:val="24"/>
          <w:szCs w:val="24"/>
        </w:rPr>
        <w:t>that are not grown by such households</w:t>
      </w:r>
      <w:r w:rsidR="002837AF">
        <w:rPr>
          <w:rFonts w:ascii="Times New Roman" w:hAnsi="Times New Roman" w:cs="Times New Roman"/>
          <w:bCs/>
          <w:sz w:val="24"/>
          <w:szCs w:val="24"/>
        </w:rPr>
        <w:t xml:space="preserve">, </w:t>
      </w:r>
      <w:r w:rsidR="0098315E">
        <w:rPr>
          <w:rFonts w:ascii="Times New Roman" w:hAnsi="Times New Roman" w:cs="Times New Roman"/>
          <w:bCs/>
          <w:sz w:val="24"/>
          <w:szCs w:val="24"/>
        </w:rPr>
        <w:t xml:space="preserve">and </w:t>
      </w:r>
      <w:r w:rsidR="002837AF">
        <w:rPr>
          <w:rFonts w:ascii="Times New Roman" w:hAnsi="Times New Roman" w:cs="Times New Roman"/>
          <w:bCs/>
          <w:sz w:val="24"/>
          <w:szCs w:val="24"/>
        </w:rPr>
        <w:t xml:space="preserve">lack of appropriate flow of this </w:t>
      </w:r>
      <w:r w:rsidR="00D83E10">
        <w:rPr>
          <w:rFonts w:ascii="Times New Roman" w:hAnsi="Times New Roman" w:cs="Times New Roman"/>
          <w:bCs/>
          <w:sz w:val="24"/>
          <w:szCs w:val="24"/>
        </w:rPr>
        <w:t>income</w:t>
      </w:r>
      <w:r w:rsidR="002837AF">
        <w:rPr>
          <w:rFonts w:ascii="Times New Roman" w:hAnsi="Times New Roman" w:cs="Times New Roman"/>
          <w:bCs/>
          <w:sz w:val="24"/>
          <w:szCs w:val="24"/>
        </w:rPr>
        <w:t xml:space="preserve"> may</w:t>
      </w:r>
      <w:r w:rsidR="0098315E">
        <w:rPr>
          <w:rFonts w:ascii="Times New Roman" w:hAnsi="Times New Roman" w:cs="Times New Roman"/>
          <w:bCs/>
          <w:sz w:val="24"/>
          <w:szCs w:val="24"/>
        </w:rPr>
        <w:t xml:space="preserve"> result to sticking to eat just what is available which may not be sufficient enough to meet their minimum recommended food intake.</w:t>
      </w:r>
      <w:r w:rsidR="00AA7427">
        <w:rPr>
          <w:rFonts w:ascii="Times New Roman" w:hAnsi="Times New Roman" w:cs="Times New Roman"/>
          <w:bCs/>
          <w:sz w:val="24"/>
          <w:szCs w:val="24"/>
        </w:rPr>
        <w:t xml:space="preserve"> </w:t>
      </w:r>
      <w:r w:rsidR="00207BA7">
        <w:rPr>
          <w:rFonts w:ascii="Times New Roman" w:hAnsi="Times New Roman" w:cs="Times New Roman"/>
          <w:bCs/>
          <w:sz w:val="24"/>
          <w:szCs w:val="24"/>
        </w:rPr>
        <w:t xml:space="preserve">This outcome is consistent with those of </w:t>
      </w:r>
      <w:r w:rsidR="00177770">
        <w:rPr>
          <w:rFonts w:ascii="Times New Roman" w:hAnsi="Times New Roman" w:cs="Times New Roman"/>
          <w:bCs/>
          <w:sz w:val="24"/>
          <w:szCs w:val="24"/>
        </w:rPr>
        <w:t xml:space="preserve"> </w:t>
      </w:r>
      <w:sdt>
        <w:sdtPr>
          <w:rPr>
            <w:rFonts w:ascii="Times New Roman" w:hAnsi="Times New Roman" w:cs="Times New Roman"/>
            <w:bCs/>
            <w:sz w:val="24"/>
            <w:szCs w:val="24"/>
          </w:rPr>
          <w:id w:val="749545212"/>
          <w:citation/>
        </w:sdtPr>
        <w:sdtEndPr/>
        <w:sdtContent>
          <w:r w:rsidR="00177770">
            <w:rPr>
              <w:rFonts w:ascii="Times New Roman" w:hAnsi="Times New Roman" w:cs="Times New Roman"/>
              <w:bCs/>
              <w:sz w:val="24"/>
              <w:szCs w:val="24"/>
            </w:rPr>
            <w:fldChar w:fldCharType="begin"/>
          </w:r>
          <w:r w:rsidR="00177770">
            <w:rPr>
              <w:rFonts w:ascii="Times New Roman" w:hAnsi="Times New Roman" w:cs="Times New Roman"/>
              <w:bCs/>
              <w:sz w:val="24"/>
              <w:szCs w:val="24"/>
            </w:rPr>
            <w:instrText xml:space="preserve"> CITATION Ote21 \l 1033 </w:instrText>
          </w:r>
          <w:r w:rsidR="00177770">
            <w:rPr>
              <w:rFonts w:ascii="Times New Roman" w:hAnsi="Times New Roman" w:cs="Times New Roman"/>
              <w:bCs/>
              <w:sz w:val="24"/>
              <w:szCs w:val="24"/>
            </w:rPr>
            <w:fldChar w:fldCharType="separate"/>
          </w:r>
          <w:r w:rsidR="00177770" w:rsidRPr="00177770">
            <w:rPr>
              <w:rFonts w:ascii="Times New Roman" w:hAnsi="Times New Roman" w:cs="Times New Roman"/>
              <w:noProof/>
              <w:sz w:val="24"/>
              <w:szCs w:val="24"/>
            </w:rPr>
            <w:t>(Otekunrin, Otekunrin, Sawicka, &amp; Pszczółkowski, 2021)</w:t>
          </w:r>
          <w:r w:rsidR="00177770">
            <w:rPr>
              <w:rFonts w:ascii="Times New Roman" w:hAnsi="Times New Roman" w:cs="Times New Roman"/>
              <w:bCs/>
              <w:sz w:val="24"/>
              <w:szCs w:val="24"/>
            </w:rPr>
            <w:fldChar w:fldCharType="end"/>
          </w:r>
        </w:sdtContent>
      </w:sdt>
      <w:r w:rsidR="0039693D">
        <w:rPr>
          <w:rFonts w:ascii="Times New Roman" w:hAnsi="Times New Roman" w:cs="Times New Roman"/>
          <w:bCs/>
          <w:sz w:val="24"/>
          <w:szCs w:val="24"/>
        </w:rPr>
        <w:t xml:space="preserve"> who reported that</w:t>
      </w:r>
      <w:r w:rsidR="00CB25F6">
        <w:rPr>
          <w:rFonts w:ascii="Times New Roman" w:hAnsi="Times New Roman" w:cs="Times New Roman"/>
          <w:bCs/>
          <w:sz w:val="24"/>
          <w:szCs w:val="24"/>
        </w:rPr>
        <w:t xml:space="preserve"> food insecurity </w:t>
      </w:r>
      <w:r w:rsidR="00290CED">
        <w:rPr>
          <w:rFonts w:ascii="Times New Roman" w:hAnsi="Times New Roman" w:cs="Times New Roman"/>
          <w:bCs/>
          <w:sz w:val="24"/>
          <w:szCs w:val="24"/>
        </w:rPr>
        <w:t>exists</w:t>
      </w:r>
      <w:r w:rsidR="00CB25F6">
        <w:rPr>
          <w:rFonts w:ascii="Times New Roman" w:hAnsi="Times New Roman" w:cs="Times New Roman"/>
          <w:bCs/>
          <w:sz w:val="24"/>
          <w:szCs w:val="24"/>
        </w:rPr>
        <w:t xml:space="preserve"> among the non-literate</w:t>
      </w:r>
      <w:r w:rsidR="0039693D">
        <w:rPr>
          <w:rFonts w:ascii="Times New Roman" w:hAnsi="Times New Roman" w:cs="Times New Roman"/>
          <w:bCs/>
          <w:sz w:val="24"/>
          <w:szCs w:val="24"/>
        </w:rPr>
        <w:t xml:space="preserve"> households. </w:t>
      </w:r>
      <w:r w:rsidR="00DD3BC9">
        <w:rPr>
          <w:rFonts w:ascii="Times New Roman" w:hAnsi="Times New Roman" w:cs="Times New Roman"/>
          <w:bCs/>
          <w:sz w:val="24"/>
          <w:szCs w:val="24"/>
        </w:rPr>
        <w:t>Food insecurity also occur in all the geo-political zone with south-west being the least food</w:t>
      </w:r>
      <w:r w:rsidR="008B4942">
        <w:rPr>
          <w:rFonts w:ascii="Times New Roman" w:hAnsi="Times New Roman" w:cs="Times New Roman"/>
          <w:bCs/>
          <w:sz w:val="24"/>
          <w:szCs w:val="24"/>
        </w:rPr>
        <w:t>-insecure</w:t>
      </w:r>
      <w:r w:rsidR="00DD3BC9">
        <w:rPr>
          <w:rFonts w:ascii="Times New Roman" w:hAnsi="Times New Roman" w:cs="Times New Roman"/>
          <w:bCs/>
          <w:sz w:val="24"/>
          <w:szCs w:val="24"/>
        </w:rPr>
        <w:t xml:space="preserve"> zone. </w:t>
      </w:r>
    </w:p>
    <w:p w14:paraId="5DEC4999" w14:textId="77777777" w:rsidR="001E039C" w:rsidRPr="001E039C" w:rsidRDefault="001E039C" w:rsidP="001E039C">
      <w:pPr>
        <w:spacing w:line="480" w:lineRule="auto"/>
        <w:jc w:val="both"/>
        <w:rPr>
          <w:rFonts w:ascii="Times New Roman" w:hAnsi="Times New Roman" w:cs="Times New Roman"/>
          <w:bCs/>
          <w:sz w:val="24"/>
          <w:szCs w:val="24"/>
        </w:rPr>
      </w:pPr>
      <w:r w:rsidRPr="001E039C">
        <w:rPr>
          <w:rFonts w:ascii="Times New Roman" w:hAnsi="Times New Roman" w:cs="Times New Roman"/>
          <w:bCs/>
          <w:sz w:val="24"/>
          <w:szCs w:val="24"/>
        </w:rPr>
        <w:t xml:space="preserve">The depth of food insecurity was estimated to see how far rural households were from meeting up with the minimum requirements per day per adult equivalent. With respect to household food insecurity depth, there seems to be not many variations among the various geopolitical zones as households in the Northeast zone had about 12% shortfall in their daily calorie intake followed closely by households in the Northwest and South-south with 11% respectively. </w:t>
      </w:r>
    </w:p>
    <w:p w14:paraId="6D6B1781" w14:textId="5C8C9749" w:rsidR="00AA0E3D" w:rsidRDefault="001E039C" w:rsidP="001E039C">
      <w:pPr>
        <w:spacing w:line="480" w:lineRule="auto"/>
        <w:jc w:val="both"/>
        <w:rPr>
          <w:rFonts w:ascii="Times New Roman" w:hAnsi="Times New Roman" w:cs="Times New Roman"/>
          <w:bCs/>
          <w:sz w:val="24"/>
          <w:szCs w:val="24"/>
        </w:rPr>
      </w:pPr>
      <w:r w:rsidRPr="001E039C">
        <w:rPr>
          <w:rFonts w:ascii="Times New Roman" w:hAnsi="Times New Roman" w:cs="Times New Roman"/>
          <w:bCs/>
          <w:sz w:val="24"/>
          <w:szCs w:val="24"/>
        </w:rPr>
        <w:t>Generally, the calculated value for the food insecurity gap was found to be 1</w:t>
      </w:r>
      <w:r w:rsidR="002428E5">
        <w:rPr>
          <w:rFonts w:ascii="Times New Roman" w:hAnsi="Times New Roman" w:cs="Times New Roman"/>
          <w:bCs/>
          <w:sz w:val="24"/>
          <w:szCs w:val="24"/>
        </w:rPr>
        <w:t>3</w:t>
      </w:r>
      <w:r w:rsidRPr="001E039C">
        <w:rPr>
          <w:rFonts w:ascii="Times New Roman" w:hAnsi="Times New Roman" w:cs="Times New Roman"/>
          <w:bCs/>
          <w:sz w:val="24"/>
          <w:szCs w:val="24"/>
        </w:rPr>
        <w:t>%. These results illustrate that if resources can be mobilized to satisfy 1</w:t>
      </w:r>
      <w:r w:rsidR="002428E5">
        <w:rPr>
          <w:rFonts w:ascii="Times New Roman" w:hAnsi="Times New Roman" w:cs="Times New Roman"/>
          <w:bCs/>
          <w:sz w:val="24"/>
          <w:szCs w:val="24"/>
        </w:rPr>
        <w:t>3</w:t>
      </w:r>
      <w:r w:rsidRPr="001E039C">
        <w:rPr>
          <w:rFonts w:ascii="Times New Roman" w:hAnsi="Times New Roman" w:cs="Times New Roman"/>
          <w:bCs/>
          <w:sz w:val="24"/>
          <w:szCs w:val="24"/>
        </w:rPr>
        <w:t>% of each food-insecure household’s calorie requirement and distributed, food insecurity can</w:t>
      </w:r>
      <w:r w:rsidR="00783823">
        <w:rPr>
          <w:rFonts w:ascii="Times New Roman" w:hAnsi="Times New Roman" w:cs="Times New Roman"/>
          <w:bCs/>
          <w:sz w:val="24"/>
          <w:szCs w:val="24"/>
        </w:rPr>
        <w:t xml:space="preserve"> possibly be eradicated</w:t>
      </w:r>
      <w:r w:rsidRPr="001E039C">
        <w:rPr>
          <w:rFonts w:ascii="Times New Roman" w:hAnsi="Times New Roman" w:cs="Times New Roman"/>
          <w:bCs/>
          <w:sz w:val="24"/>
          <w:szCs w:val="24"/>
        </w:rPr>
        <w:t xml:space="preserve">. </w:t>
      </w:r>
      <w:r w:rsidR="00AF3BC2">
        <w:rPr>
          <w:rFonts w:ascii="Times New Roman" w:hAnsi="Times New Roman" w:cs="Times New Roman"/>
          <w:bCs/>
          <w:sz w:val="24"/>
          <w:szCs w:val="24"/>
        </w:rPr>
        <w:t>S</w:t>
      </w:r>
      <w:r w:rsidRPr="001E039C">
        <w:rPr>
          <w:rFonts w:ascii="Times New Roman" w:hAnsi="Times New Roman" w:cs="Times New Roman"/>
          <w:bCs/>
          <w:sz w:val="24"/>
          <w:szCs w:val="24"/>
        </w:rPr>
        <w:t>everity</w:t>
      </w:r>
      <w:r w:rsidR="00AF3BC2">
        <w:rPr>
          <w:rFonts w:ascii="Times New Roman" w:hAnsi="Times New Roman" w:cs="Times New Roman"/>
          <w:bCs/>
          <w:sz w:val="24"/>
          <w:szCs w:val="24"/>
        </w:rPr>
        <w:t xml:space="preserve"> </w:t>
      </w:r>
      <w:r w:rsidRPr="001E039C">
        <w:rPr>
          <w:rFonts w:ascii="Times New Roman" w:hAnsi="Times New Roman" w:cs="Times New Roman"/>
          <w:bCs/>
          <w:sz w:val="24"/>
          <w:szCs w:val="24"/>
        </w:rPr>
        <w:t xml:space="preserve">was calculated and the </w:t>
      </w:r>
      <w:r w:rsidR="00AF3BC2">
        <w:rPr>
          <w:rFonts w:ascii="Times New Roman" w:hAnsi="Times New Roman" w:cs="Times New Roman"/>
          <w:bCs/>
          <w:sz w:val="24"/>
          <w:szCs w:val="24"/>
        </w:rPr>
        <w:t xml:space="preserve">outcome showed </w:t>
      </w:r>
      <w:r w:rsidRPr="001E039C">
        <w:rPr>
          <w:rFonts w:ascii="Times New Roman" w:hAnsi="Times New Roman" w:cs="Times New Roman"/>
          <w:bCs/>
          <w:sz w:val="24"/>
          <w:szCs w:val="24"/>
        </w:rPr>
        <w:t xml:space="preserve">that the severity of food insecurity is 0.06% </w:t>
      </w:r>
      <w:r w:rsidR="00AF3BC2">
        <w:rPr>
          <w:rFonts w:ascii="Times New Roman" w:hAnsi="Times New Roman" w:cs="Times New Roman"/>
          <w:bCs/>
          <w:sz w:val="24"/>
          <w:szCs w:val="24"/>
        </w:rPr>
        <w:t>in the study area</w:t>
      </w:r>
      <w:r w:rsidR="0012102B">
        <w:rPr>
          <w:rFonts w:ascii="Times New Roman" w:hAnsi="Times New Roman" w:cs="Times New Roman"/>
          <w:bCs/>
          <w:sz w:val="24"/>
          <w:szCs w:val="24"/>
        </w:rPr>
        <w:t>.</w:t>
      </w:r>
    </w:p>
    <w:p w14:paraId="08014BF4" w14:textId="6F855BB6" w:rsidR="00017EE7" w:rsidRPr="002F699C" w:rsidRDefault="005B1ADD" w:rsidP="00FF77CF">
      <w:pPr>
        <w:spacing w:after="0" w:line="360" w:lineRule="auto"/>
        <w:jc w:val="both"/>
        <w:rPr>
          <w:rFonts w:ascii="Times New Roman" w:hAnsi="Times New Roman" w:cs="Times New Roman"/>
          <w:b/>
          <w:sz w:val="24"/>
          <w:szCs w:val="24"/>
        </w:rPr>
      </w:pPr>
      <w:r w:rsidRPr="002F699C">
        <w:rPr>
          <w:rFonts w:ascii="Times New Roman" w:hAnsi="Times New Roman" w:cs="Times New Roman"/>
          <w:b/>
          <w:sz w:val="24"/>
          <w:szCs w:val="24"/>
        </w:rPr>
        <w:lastRenderedPageBreak/>
        <w:t xml:space="preserve">Table </w:t>
      </w:r>
      <w:r w:rsidR="00160831" w:rsidRPr="002F699C">
        <w:rPr>
          <w:rFonts w:ascii="Times New Roman" w:hAnsi="Times New Roman" w:cs="Times New Roman"/>
          <w:b/>
          <w:sz w:val="24"/>
          <w:szCs w:val="24"/>
        </w:rPr>
        <w:t>9</w:t>
      </w:r>
      <w:r w:rsidRPr="002F699C">
        <w:rPr>
          <w:rFonts w:ascii="Times New Roman" w:hAnsi="Times New Roman" w:cs="Times New Roman"/>
          <w:b/>
          <w:sz w:val="24"/>
          <w:szCs w:val="24"/>
        </w:rPr>
        <w:t>:</w:t>
      </w:r>
      <w:r w:rsidR="008D109C" w:rsidRPr="002F699C">
        <w:rPr>
          <w:rFonts w:ascii="Times New Roman" w:hAnsi="Times New Roman" w:cs="Times New Roman"/>
          <w:b/>
          <w:sz w:val="24"/>
          <w:szCs w:val="24"/>
        </w:rPr>
        <w:t xml:space="preserve"> Food </w:t>
      </w:r>
      <w:r w:rsidR="002F699C" w:rsidRPr="002F699C">
        <w:rPr>
          <w:rFonts w:ascii="Times New Roman" w:hAnsi="Times New Roman" w:cs="Times New Roman"/>
          <w:b/>
          <w:sz w:val="24"/>
          <w:szCs w:val="24"/>
        </w:rPr>
        <w:t>in</w:t>
      </w:r>
      <w:r w:rsidR="008D109C" w:rsidRPr="002F699C">
        <w:rPr>
          <w:rFonts w:ascii="Times New Roman" w:hAnsi="Times New Roman" w:cs="Times New Roman"/>
          <w:b/>
          <w:sz w:val="24"/>
          <w:szCs w:val="24"/>
        </w:rPr>
        <w:t>security profile of Rural households</w:t>
      </w:r>
    </w:p>
    <w:p w14:paraId="4044A35E" w14:textId="77777777" w:rsidR="007863FE" w:rsidRDefault="007863FE" w:rsidP="00FF77CF">
      <w:pPr>
        <w:pBdr>
          <w:top w:val="single" w:sz="4" w:space="1" w:color="auto"/>
          <w:bottom w:val="single" w:sz="4" w:space="0" w:color="auto"/>
        </w:pBdr>
        <w:spacing w:line="360" w:lineRule="auto"/>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Food Insecurity Measure </w:t>
      </w:r>
    </w:p>
    <w:p w14:paraId="243C2C29" w14:textId="77777777" w:rsidR="007863FE" w:rsidRPr="00015D42" w:rsidRDefault="007863FE" w:rsidP="00FF77CF">
      <w:pPr>
        <w:spacing w:line="360" w:lineRule="auto"/>
        <w:jc w:val="both"/>
        <w:rPr>
          <w:rFonts w:ascii="Times New Roman" w:hAnsi="Times New Roman" w:cs="Times New Roman"/>
          <w:b/>
          <w:sz w:val="24"/>
          <w:szCs w:val="24"/>
        </w:rPr>
      </w:pPr>
      <w:r w:rsidRPr="00B63F96">
        <w:rPr>
          <w:rFonts w:ascii="Times New Roman" w:hAnsi="Times New Roman" w:cs="Times New Roman"/>
          <w:b/>
        </w:rPr>
        <w:t>Socio-economic group</w:t>
      </w:r>
      <w:r>
        <w:rPr>
          <w:rFonts w:ascii="Times New Roman" w:hAnsi="Times New Roman" w:cs="Times New Roman"/>
          <w:b/>
          <w:sz w:val="24"/>
          <w:szCs w:val="24"/>
        </w:rPr>
        <w:t xml:space="preserve"> Categories</w:t>
      </w:r>
      <w:r w:rsidRPr="00015D42">
        <w:rPr>
          <w:rFonts w:ascii="Times New Roman" w:hAnsi="Times New Roman" w:cs="Times New Roman"/>
          <w:b/>
          <w:sz w:val="24"/>
          <w:szCs w:val="24"/>
        </w:rPr>
        <w:tab/>
      </w:r>
      <w:r w:rsidRPr="00015D42">
        <w:rPr>
          <w:rFonts w:ascii="Times New Roman" w:hAnsi="Times New Roman" w:cs="Times New Roman"/>
          <w:b/>
          <w:sz w:val="24"/>
          <w:szCs w:val="24"/>
        </w:rPr>
        <w:tab/>
      </w:r>
      <w:r>
        <w:rPr>
          <w:rFonts w:ascii="Times New Roman" w:hAnsi="Times New Roman" w:cs="Times New Roman"/>
          <w:b/>
          <w:sz w:val="24"/>
          <w:szCs w:val="24"/>
        </w:rPr>
        <w:tab/>
      </w:r>
      <w:r w:rsidRPr="00015D42">
        <w:rPr>
          <w:rFonts w:ascii="Times New Roman" w:hAnsi="Times New Roman" w:cs="Times New Roman"/>
          <w:b/>
          <w:sz w:val="24"/>
          <w:szCs w:val="24"/>
        </w:rPr>
        <w:t xml:space="preserve">Incidence </w:t>
      </w:r>
      <w:r w:rsidRPr="00015D42">
        <w:rPr>
          <w:rFonts w:ascii="Times New Roman" w:hAnsi="Times New Roman" w:cs="Times New Roman"/>
          <w:b/>
          <w:sz w:val="24"/>
          <w:szCs w:val="24"/>
        </w:rPr>
        <w:tab/>
        <w:t xml:space="preserve">Depth </w:t>
      </w:r>
      <w:r w:rsidRPr="00015D42">
        <w:rPr>
          <w:rFonts w:ascii="Times New Roman" w:hAnsi="Times New Roman" w:cs="Times New Roman"/>
          <w:b/>
          <w:sz w:val="24"/>
          <w:szCs w:val="24"/>
        </w:rPr>
        <w:tab/>
      </w:r>
      <w:r>
        <w:rPr>
          <w:rFonts w:ascii="Times New Roman" w:hAnsi="Times New Roman" w:cs="Times New Roman"/>
          <w:b/>
          <w:sz w:val="24"/>
          <w:szCs w:val="24"/>
        </w:rPr>
        <w:tab/>
      </w:r>
      <w:r w:rsidRPr="00015D42">
        <w:rPr>
          <w:rFonts w:ascii="Times New Roman" w:hAnsi="Times New Roman" w:cs="Times New Roman"/>
          <w:b/>
          <w:sz w:val="24"/>
          <w:szCs w:val="24"/>
        </w:rPr>
        <w:t>Severity</w:t>
      </w:r>
    </w:p>
    <w:p w14:paraId="3376E0A9" w14:textId="77777777" w:rsidR="007863FE" w:rsidRPr="00015D42" w:rsidRDefault="007863FE" w:rsidP="00FF77CF">
      <w:pPr>
        <w:pBdr>
          <w:bottom w:val="single" w:sz="4" w:space="0" w:color="auto"/>
        </w:pBdr>
        <w:spacing w:line="360" w:lineRule="auto"/>
        <w:jc w:val="both"/>
        <w:rPr>
          <w:rFonts w:ascii="Times New Roman" w:hAnsi="Times New Roman" w:cs="Times New Roman"/>
          <w:b/>
          <w:sz w:val="24"/>
          <w:szCs w:val="24"/>
        </w:rPr>
      </w:pP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
          <w:sz w:val="24"/>
          <w:szCs w:val="24"/>
        </w:rPr>
        <w:t>(F</w:t>
      </w:r>
      <w:r w:rsidRPr="0038043B">
        <w:rPr>
          <w:rFonts w:ascii="Times New Roman" w:hAnsi="Times New Roman" w:cs="Times New Roman"/>
          <w:b/>
          <w:sz w:val="24"/>
          <w:szCs w:val="24"/>
          <w:vertAlign w:val="subscript"/>
        </w:rPr>
        <w:t>0</w:t>
      </w:r>
      <w:r w:rsidRPr="00015D42">
        <w:rPr>
          <w:rFonts w:ascii="Times New Roman" w:hAnsi="Times New Roman" w:cs="Times New Roman"/>
          <w:b/>
          <w:sz w:val="24"/>
          <w:szCs w:val="24"/>
        </w:rPr>
        <w:t>)</w:t>
      </w:r>
      <w:r w:rsidRPr="00015D42">
        <w:rPr>
          <w:rFonts w:ascii="Times New Roman" w:hAnsi="Times New Roman" w:cs="Times New Roman"/>
          <w:b/>
          <w:sz w:val="24"/>
          <w:szCs w:val="24"/>
        </w:rPr>
        <w:tab/>
      </w:r>
      <w:r w:rsidRPr="00015D42">
        <w:rPr>
          <w:rFonts w:ascii="Times New Roman" w:hAnsi="Times New Roman" w:cs="Times New Roman"/>
          <w:b/>
          <w:sz w:val="24"/>
          <w:szCs w:val="24"/>
        </w:rPr>
        <w:tab/>
        <w:t>(F</w:t>
      </w:r>
      <w:r w:rsidRPr="0038043B">
        <w:rPr>
          <w:rFonts w:ascii="Times New Roman" w:hAnsi="Times New Roman" w:cs="Times New Roman"/>
          <w:b/>
          <w:sz w:val="24"/>
          <w:szCs w:val="24"/>
          <w:vertAlign w:val="subscript"/>
        </w:rPr>
        <w:t>1</w:t>
      </w:r>
      <w:r w:rsidRPr="00015D42">
        <w:rPr>
          <w:rFonts w:ascii="Times New Roman" w:hAnsi="Times New Roman" w:cs="Times New Roman"/>
          <w:b/>
          <w:sz w:val="24"/>
          <w:szCs w:val="24"/>
        </w:rPr>
        <w:t>)</w:t>
      </w:r>
      <w:r w:rsidRPr="00015D42">
        <w:rPr>
          <w:rFonts w:ascii="Times New Roman" w:hAnsi="Times New Roman" w:cs="Times New Roman"/>
          <w:b/>
          <w:sz w:val="24"/>
          <w:szCs w:val="24"/>
        </w:rPr>
        <w:tab/>
      </w:r>
      <w:r w:rsidRPr="00015D42">
        <w:rPr>
          <w:rFonts w:ascii="Times New Roman" w:hAnsi="Times New Roman" w:cs="Times New Roman"/>
          <w:b/>
          <w:sz w:val="24"/>
          <w:szCs w:val="24"/>
        </w:rPr>
        <w:tab/>
        <w:t>(F</w:t>
      </w:r>
      <w:r w:rsidRPr="0038043B">
        <w:rPr>
          <w:rFonts w:ascii="Times New Roman" w:hAnsi="Times New Roman" w:cs="Times New Roman"/>
          <w:b/>
          <w:sz w:val="24"/>
          <w:szCs w:val="24"/>
          <w:vertAlign w:val="subscript"/>
        </w:rPr>
        <w:t>2</w:t>
      </w:r>
      <w:r w:rsidRPr="00015D42">
        <w:rPr>
          <w:rFonts w:ascii="Times New Roman" w:hAnsi="Times New Roman" w:cs="Times New Roman"/>
          <w:b/>
          <w:sz w:val="24"/>
          <w:szCs w:val="24"/>
        </w:rPr>
        <w:t>)</w:t>
      </w:r>
    </w:p>
    <w:p w14:paraId="2A9B4E75" w14:textId="77777777" w:rsidR="00743436" w:rsidRPr="00015D42" w:rsidRDefault="00743436" w:rsidP="00FF77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Geopolitical zone </w:t>
      </w:r>
      <w:r w:rsidRPr="00015D42">
        <w:rPr>
          <w:rFonts w:ascii="Times New Roman" w:hAnsi="Times New Roman" w:cs="Times New Roman"/>
          <w:bCs/>
          <w:sz w:val="24"/>
          <w:szCs w:val="24"/>
        </w:rPr>
        <w:tab/>
        <w:t xml:space="preserve">National </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Cs/>
          <w:sz w:val="24"/>
          <w:szCs w:val="24"/>
        </w:rPr>
        <w:t>0.390</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0.128</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0.059</w:t>
      </w:r>
    </w:p>
    <w:p w14:paraId="231DAEAE" w14:textId="77777777" w:rsidR="00743436" w:rsidRPr="00015D42" w:rsidRDefault="00743436" w:rsidP="00FF77CF">
      <w:pPr>
        <w:spacing w:line="360" w:lineRule="auto"/>
        <w:ind w:left="1440" w:firstLine="720"/>
        <w:jc w:val="both"/>
        <w:rPr>
          <w:rFonts w:ascii="Times New Roman" w:hAnsi="Times New Roman" w:cs="Times New Roman"/>
          <w:bCs/>
          <w:sz w:val="24"/>
          <w:szCs w:val="24"/>
        </w:rPr>
      </w:pPr>
      <w:r w:rsidRPr="00015D42">
        <w:rPr>
          <w:rFonts w:ascii="Times New Roman" w:hAnsi="Times New Roman" w:cs="Times New Roman"/>
          <w:bCs/>
          <w:sz w:val="24"/>
          <w:szCs w:val="24"/>
        </w:rPr>
        <w:t xml:space="preserve">North-central </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Cs/>
          <w:sz w:val="24"/>
          <w:szCs w:val="24"/>
        </w:rPr>
        <w:t>0.368</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0.105</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0.042</w:t>
      </w:r>
    </w:p>
    <w:p w14:paraId="44C30A53" w14:textId="77777777" w:rsidR="00743436" w:rsidRPr="00015D42" w:rsidRDefault="00743436" w:rsidP="00FF77CF">
      <w:pP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t xml:space="preserve">North-East </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Cs/>
          <w:sz w:val="24"/>
          <w:szCs w:val="24"/>
        </w:rPr>
        <w:t>0.376</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0.122</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0.057</w:t>
      </w:r>
    </w:p>
    <w:p w14:paraId="096FE613" w14:textId="77777777" w:rsidR="00743436" w:rsidRPr="00015D42" w:rsidRDefault="00743436" w:rsidP="00FF77CF">
      <w:pP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t>North-West</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Cs/>
          <w:sz w:val="24"/>
          <w:szCs w:val="24"/>
        </w:rPr>
        <w:t>0.365</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 xml:space="preserve">0.111 </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0.047</w:t>
      </w:r>
    </w:p>
    <w:p w14:paraId="24DA2B2A" w14:textId="77777777" w:rsidR="00743436" w:rsidRPr="00015D42" w:rsidRDefault="00743436" w:rsidP="00FF77CF">
      <w:pP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t xml:space="preserve">South-East </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Cs/>
          <w:sz w:val="24"/>
          <w:szCs w:val="24"/>
        </w:rPr>
        <w:t xml:space="preserve">0.359 </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0.105</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0.043</w:t>
      </w:r>
    </w:p>
    <w:p w14:paraId="60B6AFF1" w14:textId="77777777" w:rsidR="00743436" w:rsidRPr="00015D42" w:rsidRDefault="00743436" w:rsidP="00FF77CF">
      <w:pP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t xml:space="preserve">South-South </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Cs/>
          <w:sz w:val="24"/>
          <w:szCs w:val="24"/>
        </w:rPr>
        <w:t>0.380</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0.111</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0.047</w:t>
      </w:r>
    </w:p>
    <w:p w14:paraId="354A3EA0" w14:textId="1FC4B4EB" w:rsidR="00743436" w:rsidRDefault="00743436" w:rsidP="00FF77CF">
      <w:pPr>
        <w:pBdr>
          <w:bottom w:val="single" w:sz="4" w:space="1" w:color="auto"/>
        </w:pBd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t xml:space="preserve">South-West </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Cs/>
          <w:sz w:val="24"/>
          <w:szCs w:val="24"/>
        </w:rPr>
        <w:t>0.328</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0.083</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0.030</w:t>
      </w:r>
    </w:p>
    <w:p w14:paraId="72957CF9" w14:textId="7009713E" w:rsidR="007863FE" w:rsidRPr="00015D42" w:rsidRDefault="007863FE" w:rsidP="00FF77CF">
      <w:pP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 xml:space="preserve"> Sex </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t>Male</w:t>
      </w:r>
      <w:r>
        <w:rPr>
          <w:rFonts w:ascii="Times New Roman" w:hAnsi="Times New Roman" w:cs="Times New Roman"/>
          <w:bCs/>
          <w:sz w:val="24"/>
          <w:szCs w:val="24"/>
        </w:rPr>
        <w:t xml:space="preserve">-headed households </w:t>
      </w:r>
      <w:r>
        <w:rPr>
          <w:rFonts w:ascii="Times New Roman" w:hAnsi="Times New Roman" w:cs="Times New Roman"/>
          <w:bCs/>
          <w:sz w:val="24"/>
          <w:szCs w:val="24"/>
        </w:rPr>
        <w:tab/>
      </w:r>
      <w:r w:rsidRPr="00015D42">
        <w:rPr>
          <w:rFonts w:ascii="Times New Roman" w:hAnsi="Times New Roman" w:cs="Times New Roman"/>
          <w:bCs/>
          <w:sz w:val="24"/>
          <w:szCs w:val="24"/>
        </w:rPr>
        <w:t>0.395</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0.128</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0.057</w:t>
      </w:r>
    </w:p>
    <w:p w14:paraId="6BE84488" w14:textId="77777777" w:rsidR="007863FE" w:rsidRPr="00015D42" w:rsidRDefault="007863FE" w:rsidP="00FF77CF">
      <w:pPr>
        <w:pBdr>
          <w:bottom w:val="single" w:sz="4" w:space="1" w:color="auto"/>
        </w:pBd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t>Female</w:t>
      </w:r>
      <w:r>
        <w:rPr>
          <w:rFonts w:ascii="Times New Roman" w:hAnsi="Times New Roman" w:cs="Times New Roman"/>
          <w:bCs/>
          <w:sz w:val="24"/>
          <w:szCs w:val="24"/>
        </w:rPr>
        <w:t xml:space="preserve">-headed households </w:t>
      </w:r>
      <w:r>
        <w:rPr>
          <w:rFonts w:ascii="Times New Roman" w:hAnsi="Times New Roman" w:cs="Times New Roman"/>
          <w:bCs/>
          <w:sz w:val="24"/>
          <w:szCs w:val="24"/>
        </w:rPr>
        <w:tab/>
      </w:r>
      <w:r w:rsidRPr="00015D42">
        <w:rPr>
          <w:rFonts w:ascii="Times New Roman" w:hAnsi="Times New Roman" w:cs="Times New Roman"/>
          <w:bCs/>
          <w:sz w:val="24"/>
          <w:szCs w:val="24"/>
        </w:rPr>
        <w:t>0.363</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0.115</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0.052</w:t>
      </w:r>
    </w:p>
    <w:p w14:paraId="4899FAC9" w14:textId="77777777" w:rsidR="007863FE" w:rsidRPr="00015D42" w:rsidRDefault="007863FE" w:rsidP="00FF77CF">
      <w:pP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 xml:space="preserve">Marital status </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Married</w:t>
      </w:r>
      <w:r>
        <w:rPr>
          <w:rFonts w:ascii="Times New Roman" w:hAnsi="Times New Roman" w:cs="Times New Roman"/>
          <w:bCs/>
          <w:sz w:val="24"/>
          <w:szCs w:val="24"/>
        </w:rPr>
        <w:t xml:space="preserve"> household</w:t>
      </w:r>
      <w:r w:rsidRPr="00015D42">
        <w:rPr>
          <w:rFonts w:ascii="Times New Roman" w:hAnsi="Times New Roman" w:cs="Times New Roman"/>
          <w:bCs/>
          <w:sz w:val="24"/>
          <w:szCs w:val="24"/>
        </w:rPr>
        <w:t xml:space="preserve"> </w:t>
      </w:r>
      <w:r w:rsidRPr="00015D42">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Cs/>
          <w:sz w:val="24"/>
          <w:szCs w:val="24"/>
        </w:rPr>
        <w:t>0.345</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0.103</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0.045</w:t>
      </w:r>
    </w:p>
    <w:p w14:paraId="5636C1B7" w14:textId="77777777" w:rsidR="007863FE" w:rsidRPr="00015D42" w:rsidRDefault="007863FE" w:rsidP="00FF77CF">
      <w:pPr>
        <w:pBdr>
          <w:bottom w:val="single" w:sz="4" w:space="1" w:color="auto"/>
        </w:pBd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t>Other</w:t>
      </w:r>
      <w:r>
        <w:rPr>
          <w:rFonts w:ascii="Times New Roman" w:hAnsi="Times New Roman" w:cs="Times New Roman"/>
          <w:bCs/>
          <w:sz w:val="24"/>
          <w:szCs w:val="24"/>
        </w:rPr>
        <w:t xml:space="preserve"> households</w:t>
      </w:r>
      <w:r w:rsidRPr="00015D42">
        <w:rPr>
          <w:rFonts w:ascii="Times New Roman" w:hAnsi="Times New Roman" w:cs="Times New Roman"/>
          <w:bCs/>
          <w:sz w:val="24"/>
          <w:szCs w:val="24"/>
        </w:rPr>
        <w:t xml:space="preserve"> </w:t>
      </w:r>
      <w:r w:rsidRPr="00015D42">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Cs/>
          <w:sz w:val="24"/>
          <w:szCs w:val="24"/>
        </w:rPr>
        <w:t>0.433</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0.156</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0.075</w:t>
      </w:r>
    </w:p>
    <w:p w14:paraId="0DB27B60" w14:textId="4425C69B" w:rsidR="007863FE" w:rsidRPr="00015D42" w:rsidRDefault="007863FE" w:rsidP="00FF77CF">
      <w:pP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Education</w:t>
      </w:r>
      <w:r>
        <w:rPr>
          <w:rFonts w:ascii="Times New Roman" w:hAnsi="Times New Roman" w:cs="Times New Roman"/>
          <w:bCs/>
          <w:sz w:val="24"/>
          <w:szCs w:val="24"/>
        </w:rPr>
        <w:tab/>
      </w:r>
      <w:r w:rsidRPr="00015D42">
        <w:rPr>
          <w:rFonts w:ascii="Times New Roman" w:hAnsi="Times New Roman" w:cs="Times New Roman"/>
          <w:bCs/>
          <w:sz w:val="24"/>
          <w:szCs w:val="24"/>
        </w:rPr>
        <w:t xml:space="preserve"> </w:t>
      </w:r>
      <w:r w:rsidRPr="00015D42">
        <w:rPr>
          <w:rFonts w:ascii="Times New Roman" w:hAnsi="Times New Roman" w:cs="Times New Roman"/>
          <w:bCs/>
          <w:sz w:val="24"/>
          <w:szCs w:val="24"/>
        </w:rPr>
        <w:tab/>
      </w:r>
      <w:r w:rsidR="004B2C2C">
        <w:rPr>
          <w:rFonts w:ascii="Times New Roman" w:hAnsi="Times New Roman" w:cs="Times New Roman"/>
          <w:bCs/>
          <w:sz w:val="24"/>
          <w:szCs w:val="24"/>
        </w:rPr>
        <w:t xml:space="preserve">Formal education </w:t>
      </w:r>
      <w:r w:rsidRPr="00015D42">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Cs/>
          <w:sz w:val="24"/>
          <w:szCs w:val="24"/>
        </w:rPr>
        <w:t>0.378</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0.118</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0.052</w:t>
      </w:r>
    </w:p>
    <w:p w14:paraId="1333C8F3" w14:textId="30AD07B5" w:rsidR="007863FE" w:rsidRPr="00015D42" w:rsidRDefault="007863FE" w:rsidP="00FF77CF">
      <w:pPr>
        <w:pBdr>
          <w:bottom w:val="single" w:sz="4" w:space="1" w:color="auto"/>
        </w:pBd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004B2C2C">
        <w:rPr>
          <w:rFonts w:ascii="Times New Roman" w:hAnsi="Times New Roman" w:cs="Times New Roman"/>
          <w:bCs/>
          <w:sz w:val="24"/>
          <w:szCs w:val="24"/>
        </w:rPr>
        <w:t>In-formal education</w:t>
      </w:r>
      <w:r w:rsidR="004B2C2C">
        <w:rPr>
          <w:rFonts w:ascii="Times New Roman" w:hAnsi="Times New Roman" w:cs="Times New Roman"/>
          <w:bCs/>
          <w:sz w:val="24"/>
          <w:szCs w:val="24"/>
        </w:rPr>
        <w:tab/>
      </w:r>
      <w:r>
        <w:rPr>
          <w:rFonts w:ascii="Times New Roman" w:hAnsi="Times New Roman" w:cs="Times New Roman"/>
          <w:bCs/>
          <w:sz w:val="24"/>
          <w:szCs w:val="24"/>
        </w:rPr>
        <w:tab/>
      </w:r>
      <w:r w:rsidRPr="00015D42">
        <w:rPr>
          <w:rFonts w:ascii="Times New Roman" w:hAnsi="Times New Roman" w:cs="Times New Roman"/>
          <w:bCs/>
          <w:sz w:val="24"/>
          <w:szCs w:val="24"/>
        </w:rPr>
        <w:t>0.396</w:t>
      </w:r>
      <w:r>
        <w:rPr>
          <w:rFonts w:ascii="Times New Roman" w:hAnsi="Times New Roman" w:cs="Times New Roman"/>
          <w:bCs/>
          <w:sz w:val="24"/>
          <w:szCs w:val="24"/>
        </w:rPr>
        <w:t xml:space="preserve"> </w:t>
      </w:r>
      <w:r>
        <w:rPr>
          <w:rFonts w:ascii="Times New Roman" w:hAnsi="Times New Roman" w:cs="Times New Roman"/>
          <w:bCs/>
          <w:sz w:val="24"/>
          <w:szCs w:val="24"/>
        </w:rPr>
        <w:tab/>
      </w:r>
      <w:r w:rsidRPr="00015D42">
        <w:rPr>
          <w:rFonts w:ascii="Times New Roman" w:hAnsi="Times New Roman" w:cs="Times New Roman"/>
          <w:bCs/>
          <w:sz w:val="24"/>
          <w:szCs w:val="24"/>
        </w:rPr>
        <w:tab/>
        <w:t>0.126</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 xml:space="preserve">0.057 </w:t>
      </w:r>
    </w:p>
    <w:p w14:paraId="44B0D929" w14:textId="66131A6D" w:rsidR="007863FE" w:rsidRPr="00015D42" w:rsidRDefault="00D86874" w:rsidP="00FF77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Occupation</w:t>
      </w:r>
      <w:r w:rsidR="007863FE" w:rsidRPr="00015D42">
        <w:rPr>
          <w:rFonts w:ascii="Times New Roman" w:hAnsi="Times New Roman" w:cs="Times New Roman"/>
          <w:bCs/>
          <w:sz w:val="24"/>
          <w:szCs w:val="24"/>
        </w:rPr>
        <w:tab/>
      </w:r>
      <w:r w:rsidR="007863FE" w:rsidRPr="00015D42">
        <w:rPr>
          <w:rFonts w:ascii="Times New Roman" w:hAnsi="Times New Roman" w:cs="Times New Roman"/>
          <w:bCs/>
          <w:sz w:val="24"/>
          <w:szCs w:val="24"/>
        </w:rPr>
        <w:tab/>
        <w:t>Agric</w:t>
      </w:r>
      <w:r w:rsidR="007863FE">
        <w:rPr>
          <w:rFonts w:ascii="Times New Roman" w:hAnsi="Times New Roman" w:cs="Times New Roman"/>
          <w:bCs/>
          <w:sz w:val="24"/>
          <w:szCs w:val="24"/>
        </w:rPr>
        <w:t xml:space="preserve"> </w:t>
      </w:r>
      <w:r w:rsidR="00A02226">
        <w:rPr>
          <w:rFonts w:ascii="Times New Roman" w:hAnsi="Times New Roman" w:cs="Times New Roman"/>
          <w:bCs/>
          <w:sz w:val="24"/>
          <w:szCs w:val="24"/>
        </w:rPr>
        <w:t xml:space="preserve">households </w:t>
      </w:r>
      <w:r w:rsidR="00A02226" w:rsidRPr="00015D42">
        <w:rPr>
          <w:rFonts w:ascii="Times New Roman" w:hAnsi="Times New Roman" w:cs="Times New Roman"/>
          <w:bCs/>
          <w:sz w:val="24"/>
          <w:szCs w:val="24"/>
        </w:rPr>
        <w:tab/>
      </w:r>
      <w:r w:rsidR="007863FE" w:rsidRPr="00015D42">
        <w:rPr>
          <w:rFonts w:ascii="Times New Roman" w:hAnsi="Times New Roman" w:cs="Times New Roman"/>
          <w:bCs/>
          <w:sz w:val="24"/>
          <w:szCs w:val="24"/>
        </w:rPr>
        <w:tab/>
        <w:t>0.394</w:t>
      </w:r>
      <w:r w:rsidR="007863FE" w:rsidRPr="00015D42">
        <w:rPr>
          <w:rFonts w:ascii="Times New Roman" w:hAnsi="Times New Roman" w:cs="Times New Roman"/>
          <w:bCs/>
          <w:sz w:val="24"/>
          <w:szCs w:val="24"/>
        </w:rPr>
        <w:tab/>
      </w:r>
      <w:r w:rsidR="007863FE" w:rsidRPr="00015D42">
        <w:rPr>
          <w:rFonts w:ascii="Times New Roman" w:hAnsi="Times New Roman" w:cs="Times New Roman"/>
          <w:bCs/>
          <w:sz w:val="24"/>
          <w:szCs w:val="24"/>
        </w:rPr>
        <w:tab/>
        <w:t>0.130</w:t>
      </w:r>
      <w:r w:rsidR="007863FE" w:rsidRPr="00015D42">
        <w:rPr>
          <w:rFonts w:ascii="Times New Roman" w:hAnsi="Times New Roman" w:cs="Times New Roman"/>
          <w:bCs/>
          <w:sz w:val="24"/>
          <w:szCs w:val="24"/>
        </w:rPr>
        <w:tab/>
      </w:r>
      <w:r w:rsidR="007863FE" w:rsidRPr="00015D42">
        <w:rPr>
          <w:rFonts w:ascii="Times New Roman" w:hAnsi="Times New Roman" w:cs="Times New Roman"/>
          <w:bCs/>
          <w:sz w:val="24"/>
          <w:szCs w:val="24"/>
        </w:rPr>
        <w:tab/>
        <w:t>0.059</w:t>
      </w:r>
    </w:p>
    <w:p w14:paraId="4F87CD4A" w14:textId="77777777" w:rsidR="007863FE" w:rsidRPr="00015D42" w:rsidRDefault="007863FE" w:rsidP="00FF77CF">
      <w:pPr>
        <w:pBdr>
          <w:bottom w:val="single" w:sz="4" w:space="1" w:color="auto"/>
        </w:pBdr>
        <w:spacing w:line="360" w:lineRule="auto"/>
        <w:jc w:val="both"/>
        <w:rPr>
          <w:rFonts w:ascii="Times New Roman" w:hAnsi="Times New Roman" w:cs="Times New Roman"/>
          <w:bCs/>
          <w:sz w:val="24"/>
          <w:szCs w:val="24"/>
        </w:rPr>
      </w:pPr>
      <w:r w:rsidRPr="00015D42">
        <w:rPr>
          <w:rFonts w:ascii="Times New Roman" w:hAnsi="Times New Roman" w:cs="Times New Roman"/>
          <w:bCs/>
          <w:sz w:val="24"/>
          <w:szCs w:val="24"/>
        </w:rPr>
        <w:tab/>
      </w:r>
      <w:r w:rsidRPr="00015D42">
        <w:rPr>
          <w:rFonts w:ascii="Times New Roman" w:hAnsi="Times New Roman" w:cs="Times New Roman"/>
          <w:bCs/>
          <w:sz w:val="24"/>
          <w:szCs w:val="24"/>
        </w:rPr>
        <w:tab/>
      </w:r>
      <w:r w:rsidRPr="00015D42">
        <w:rPr>
          <w:rFonts w:ascii="Times New Roman" w:hAnsi="Times New Roman" w:cs="Times New Roman"/>
          <w:bCs/>
          <w:sz w:val="24"/>
          <w:szCs w:val="24"/>
        </w:rPr>
        <w:tab/>
        <w:t>Non-agric</w:t>
      </w:r>
      <w:r>
        <w:rPr>
          <w:rFonts w:ascii="Times New Roman" w:hAnsi="Times New Roman" w:cs="Times New Roman"/>
          <w:bCs/>
          <w:sz w:val="24"/>
          <w:szCs w:val="24"/>
        </w:rPr>
        <w:t xml:space="preserve"> households </w:t>
      </w:r>
      <w:r w:rsidRPr="00015D42">
        <w:rPr>
          <w:rFonts w:ascii="Times New Roman" w:hAnsi="Times New Roman" w:cs="Times New Roman"/>
          <w:bCs/>
          <w:sz w:val="24"/>
          <w:szCs w:val="24"/>
        </w:rPr>
        <w:tab/>
        <w:t>0.370</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0.112</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t>0.048</w:t>
      </w:r>
      <w:r w:rsidRPr="00015D42">
        <w:rPr>
          <w:rFonts w:ascii="Times New Roman" w:hAnsi="Times New Roman" w:cs="Times New Roman"/>
          <w:bCs/>
          <w:sz w:val="24"/>
          <w:szCs w:val="24"/>
        </w:rPr>
        <w:tab/>
      </w:r>
      <w:r w:rsidRPr="00015D42">
        <w:rPr>
          <w:rFonts w:ascii="Times New Roman" w:hAnsi="Times New Roman" w:cs="Times New Roman"/>
          <w:bCs/>
          <w:sz w:val="24"/>
          <w:szCs w:val="24"/>
        </w:rPr>
        <w:tab/>
      </w:r>
    </w:p>
    <w:p w14:paraId="2C2E2FC1" w14:textId="200F3A62" w:rsidR="007E1CC9" w:rsidRDefault="0064409A" w:rsidP="00FF77CF">
      <w:pPr>
        <w:spacing w:line="360" w:lineRule="auto"/>
        <w:jc w:val="both"/>
        <w:rPr>
          <w:rFonts w:ascii="Times New Roman" w:hAnsi="Times New Roman" w:cs="Times New Roman"/>
          <w:bCs/>
          <w:sz w:val="24"/>
          <w:szCs w:val="24"/>
        </w:rPr>
      </w:pPr>
      <w:bookmarkStart w:id="170" w:name="_Hlk94084584"/>
      <w:r>
        <w:rPr>
          <w:rFonts w:ascii="Times New Roman" w:hAnsi="Times New Roman" w:cs="Times New Roman"/>
          <w:bCs/>
          <w:sz w:val="24"/>
          <w:szCs w:val="24"/>
        </w:rPr>
        <w:t xml:space="preserve">Source: Author’s computation from </w:t>
      </w:r>
      <w:r w:rsidRPr="00C45A81">
        <w:rPr>
          <w:rFonts w:ascii="Times New Roman" w:hAnsi="Times New Roman" w:cs="Times New Roman"/>
          <w:sz w:val="24"/>
          <w:szCs w:val="24"/>
        </w:rPr>
        <w:t>2018/19 NLSS</w:t>
      </w:r>
      <w:r>
        <w:rPr>
          <w:rFonts w:ascii="Times New Roman" w:hAnsi="Times New Roman" w:cs="Times New Roman"/>
          <w:sz w:val="24"/>
          <w:szCs w:val="24"/>
        </w:rPr>
        <w:t xml:space="preserve"> Data, 2022</w:t>
      </w:r>
      <w:bookmarkEnd w:id="170"/>
    </w:p>
    <w:p w14:paraId="5946CCED" w14:textId="0DD501BB" w:rsidR="008170CE" w:rsidRPr="005B0A7C" w:rsidRDefault="006D6972" w:rsidP="00880E53">
      <w:pPr>
        <w:pStyle w:val="Heading2"/>
        <w:numPr>
          <w:ilvl w:val="1"/>
          <w:numId w:val="20"/>
        </w:numPr>
        <w:spacing w:after="240"/>
        <w:rPr>
          <w:rFonts w:ascii="Times New Roman" w:hAnsi="Times New Roman" w:cs="Times New Roman"/>
          <w:b/>
          <w:bCs/>
          <w:color w:val="auto"/>
          <w:sz w:val="24"/>
          <w:szCs w:val="24"/>
        </w:rPr>
      </w:pPr>
      <w:bookmarkStart w:id="171" w:name="_Toc113272452"/>
      <w:r w:rsidRPr="005B0A7C">
        <w:rPr>
          <w:rFonts w:ascii="Times New Roman" w:hAnsi="Times New Roman" w:cs="Times New Roman"/>
          <w:b/>
          <w:bCs/>
          <w:color w:val="auto"/>
          <w:sz w:val="24"/>
          <w:szCs w:val="24"/>
        </w:rPr>
        <w:t>Classification of household resilience by categories</w:t>
      </w:r>
      <w:bookmarkEnd w:id="171"/>
      <w:r w:rsidR="00624769" w:rsidRPr="005B0A7C">
        <w:rPr>
          <w:rFonts w:ascii="Times New Roman" w:hAnsi="Times New Roman" w:cs="Times New Roman"/>
          <w:b/>
          <w:bCs/>
          <w:color w:val="auto"/>
          <w:sz w:val="24"/>
          <w:szCs w:val="24"/>
        </w:rPr>
        <w:t xml:space="preserve"> </w:t>
      </w:r>
    </w:p>
    <w:p w14:paraId="117F82E0" w14:textId="77777777" w:rsidR="001E039C" w:rsidRDefault="001E039C" w:rsidP="001E039C">
      <w:pPr>
        <w:spacing w:line="480" w:lineRule="auto"/>
        <w:jc w:val="both"/>
        <w:rPr>
          <w:rFonts w:ascii="Times New Roman" w:hAnsi="Times New Roman" w:cs="Times New Roman"/>
          <w:sz w:val="24"/>
          <w:szCs w:val="24"/>
        </w:rPr>
      </w:pPr>
      <w:r w:rsidRPr="001E039C">
        <w:rPr>
          <w:rFonts w:ascii="Times New Roman" w:hAnsi="Times New Roman" w:cs="Times New Roman"/>
          <w:sz w:val="24"/>
          <w:szCs w:val="24"/>
        </w:rPr>
        <w:t xml:space="preserve">The rural households were classified according to their resilience categories and the result is presented in Table 10.   </w:t>
      </w:r>
    </w:p>
    <w:p w14:paraId="2908FC59" w14:textId="1618847C" w:rsidR="00E65152" w:rsidRDefault="001E039C" w:rsidP="001E039C">
      <w:pPr>
        <w:spacing w:line="480" w:lineRule="auto"/>
        <w:jc w:val="both"/>
        <w:rPr>
          <w:rFonts w:ascii="Times New Roman" w:hAnsi="Times New Roman" w:cs="Times New Roman"/>
          <w:sz w:val="24"/>
          <w:szCs w:val="24"/>
        </w:rPr>
      </w:pPr>
      <w:r w:rsidRPr="001E039C">
        <w:rPr>
          <w:rFonts w:ascii="Times New Roman" w:hAnsi="Times New Roman" w:cs="Times New Roman"/>
          <w:sz w:val="24"/>
          <w:szCs w:val="24"/>
        </w:rPr>
        <w:lastRenderedPageBreak/>
        <w:t xml:space="preserve">The result indicates that out of the 15,305 sampled </w:t>
      </w:r>
      <w:r w:rsidR="0055698A" w:rsidRPr="001E039C">
        <w:rPr>
          <w:rFonts w:ascii="Times New Roman" w:hAnsi="Times New Roman" w:cs="Times New Roman"/>
          <w:sz w:val="24"/>
          <w:szCs w:val="24"/>
        </w:rPr>
        <w:t xml:space="preserve">households, </w:t>
      </w:r>
      <w:r w:rsidR="00290CED">
        <w:rPr>
          <w:rFonts w:ascii="Times New Roman" w:hAnsi="Times New Roman" w:cs="Times New Roman"/>
          <w:sz w:val="24"/>
          <w:szCs w:val="24"/>
        </w:rPr>
        <w:t>52.2</w:t>
      </w:r>
      <w:r w:rsidR="00E65152">
        <w:rPr>
          <w:rFonts w:ascii="Times New Roman" w:hAnsi="Times New Roman" w:cs="Times New Roman"/>
          <w:sz w:val="24"/>
          <w:szCs w:val="24"/>
        </w:rPr>
        <w:t xml:space="preserve"> </w:t>
      </w:r>
      <w:r w:rsidRPr="001E039C">
        <w:rPr>
          <w:rFonts w:ascii="Times New Roman" w:hAnsi="Times New Roman" w:cs="Times New Roman"/>
          <w:sz w:val="24"/>
          <w:szCs w:val="24"/>
        </w:rPr>
        <w:t xml:space="preserve">% </w:t>
      </w:r>
      <w:r w:rsidR="0055698A">
        <w:rPr>
          <w:rFonts w:ascii="Times New Roman" w:hAnsi="Times New Roman" w:cs="Times New Roman"/>
          <w:sz w:val="24"/>
          <w:szCs w:val="24"/>
        </w:rPr>
        <w:t>are not resilience to food insecurity, implying that when exposed to shocks and pressure such as floods, unfavorable climatic conditions, etc such households do not have the ability to recover swiftly</w:t>
      </w:r>
      <w:r w:rsidR="00290CED">
        <w:rPr>
          <w:rFonts w:ascii="Times New Roman" w:hAnsi="Times New Roman" w:cs="Times New Roman"/>
          <w:sz w:val="24"/>
          <w:szCs w:val="24"/>
        </w:rPr>
        <w:t>, hence are non-resilient to shocks</w:t>
      </w:r>
      <w:r w:rsidR="0055698A">
        <w:rPr>
          <w:rFonts w:ascii="Times New Roman" w:hAnsi="Times New Roman" w:cs="Times New Roman"/>
          <w:sz w:val="24"/>
          <w:szCs w:val="24"/>
        </w:rPr>
        <w:t>.</w:t>
      </w:r>
      <w:r w:rsidRPr="001E039C">
        <w:rPr>
          <w:rFonts w:ascii="Times New Roman" w:hAnsi="Times New Roman" w:cs="Times New Roman"/>
          <w:sz w:val="24"/>
          <w:szCs w:val="24"/>
        </w:rPr>
        <w:t xml:space="preserve"> </w:t>
      </w:r>
      <w:r w:rsidR="00E65152">
        <w:rPr>
          <w:rFonts w:ascii="Times New Roman" w:hAnsi="Times New Roman" w:cs="Times New Roman"/>
          <w:sz w:val="24"/>
          <w:szCs w:val="24"/>
        </w:rPr>
        <w:t xml:space="preserve">The major occupation of rural households’ is farming and Nigerian agriculture is heavily influenced by </w:t>
      </w:r>
      <w:r w:rsidR="00865C00">
        <w:rPr>
          <w:rFonts w:ascii="Times New Roman" w:hAnsi="Times New Roman" w:cs="Times New Roman"/>
          <w:sz w:val="24"/>
          <w:szCs w:val="24"/>
        </w:rPr>
        <w:t>these environmental conditions</w:t>
      </w:r>
      <w:r w:rsidR="00E65152">
        <w:rPr>
          <w:rFonts w:ascii="Times New Roman" w:hAnsi="Times New Roman" w:cs="Times New Roman"/>
          <w:sz w:val="24"/>
          <w:szCs w:val="24"/>
        </w:rPr>
        <w:t xml:space="preserve"> which will in turn serve as constraints on agricultural output leaving rural households</w:t>
      </w:r>
      <w:r w:rsidR="002A671C">
        <w:rPr>
          <w:rFonts w:ascii="Times New Roman" w:hAnsi="Times New Roman" w:cs="Times New Roman"/>
          <w:sz w:val="24"/>
          <w:szCs w:val="24"/>
        </w:rPr>
        <w:t xml:space="preserve"> vulnerable </w:t>
      </w:r>
      <w:r w:rsidR="00E65152">
        <w:rPr>
          <w:rFonts w:ascii="Times New Roman" w:hAnsi="Times New Roman" w:cs="Times New Roman"/>
          <w:sz w:val="24"/>
          <w:szCs w:val="24"/>
        </w:rPr>
        <w:t xml:space="preserve">with little or nothing to fall back on. </w:t>
      </w:r>
    </w:p>
    <w:p w14:paraId="784DF2B9" w14:textId="67EA2B0C" w:rsidR="008C681E" w:rsidRDefault="001E039C" w:rsidP="001E039C">
      <w:pPr>
        <w:spacing w:line="480" w:lineRule="auto"/>
        <w:jc w:val="both"/>
        <w:rPr>
          <w:rFonts w:ascii="Times New Roman" w:hAnsi="Times New Roman" w:cs="Times New Roman"/>
          <w:sz w:val="24"/>
          <w:szCs w:val="24"/>
        </w:rPr>
      </w:pPr>
      <w:r w:rsidRPr="001E039C">
        <w:rPr>
          <w:rFonts w:ascii="Times New Roman" w:hAnsi="Times New Roman" w:cs="Times New Roman"/>
          <w:sz w:val="24"/>
          <w:szCs w:val="24"/>
        </w:rPr>
        <w:t xml:space="preserve">The result further revealed that </w:t>
      </w:r>
      <w:r w:rsidR="00290CED">
        <w:rPr>
          <w:rFonts w:ascii="Times New Roman" w:hAnsi="Times New Roman" w:cs="Times New Roman"/>
          <w:sz w:val="24"/>
          <w:szCs w:val="24"/>
        </w:rPr>
        <w:t>7,314</w:t>
      </w:r>
      <w:r w:rsidRPr="001E039C">
        <w:rPr>
          <w:rFonts w:ascii="Times New Roman" w:hAnsi="Times New Roman" w:cs="Times New Roman"/>
          <w:sz w:val="24"/>
          <w:szCs w:val="24"/>
        </w:rPr>
        <w:t xml:space="preserve"> out of 15,305, (</w:t>
      </w:r>
      <w:r w:rsidR="00290CED">
        <w:rPr>
          <w:rFonts w:ascii="Times New Roman" w:hAnsi="Times New Roman" w:cs="Times New Roman"/>
          <w:sz w:val="24"/>
          <w:szCs w:val="24"/>
        </w:rPr>
        <w:t>47.8</w:t>
      </w:r>
      <w:r w:rsidRPr="001E039C">
        <w:rPr>
          <w:rFonts w:ascii="Times New Roman" w:hAnsi="Times New Roman" w:cs="Times New Roman"/>
          <w:sz w:val="24"/>
          <w:szCs w:val="24"/>
        </w:rPr>
        <w:t xml:space="preserve"> %) of sampled rural households in the study area have strong ability to tolerate and recover from food insecurity</w:t>
      </w:r>
      <w:r w:rsidR="00290CED">
        <w:rPr>
          <w:rFonts w:ascii="Times New Roman" w:hAnsi="Times New Roman" w:cs="Times New Roman"/>
          <w:sz w:val="24"/>
          <w:szCs w:val="24"/>
        </w:rPr>
        <w:t xml:space="preserve"> (shock) although at different level of response</w:t>
      </w:r>
      <w:r w:rsidRPr="001E039C">
        <w:rPr>
          <w:rFonts w:ascii="Times New Roman" w:hAnsi="Times New Roman" w:cs="Times New Roman"/>
          <w:sz w:val="24"/>
          <w:szCs w:val="24"/>
        </w:rPr>
        <w:t xml:space="preserve">. This study supports the generally held belief that a household’s </w:t>
      </w:r>
      <w:r w:rsidR="00A178F6">
        <w:rPr>
          <w:rFonts w:ascii="Times New Roman" w:hAnsi="Times New Roman" w:cs="Times New Roman"/>
          <w:sz w:val="24"/>
          <w:szCs w:val="24"/>
        </w:rPr>
        <w:t>capacity to manage</w:t>
      </w:r>
      <w:r w:rsidRPr="001E039C">
        <w:rPr>
          <w:rFonts w:ascii="Times New Roman" w:hAnsi="Times New Roman" w:cs="Times New Roman"/>
          <w:sz w:val="24"/>
          <w:szCs w:val="24"/>
        </w:rPr>
        <w:t xml:space="preserve"> food insecurity is determined by </w:t>
      </w:r>
      <w:r w:rsidR="00A178F6">
        <w:rPr>
          <w:rFonts w:ascii="Times New Roman" w:hAnsi="Times New Roman" w:cs="Times New Roman"/>
          <w:sz w:val="24"/>
          <w:szCs w:val="24"/>
        </w:rPr>
        <w:t xml:space="preserve">means and opportunities </w:t>
      </w:r>
      <w:r w:rsidRPr="001E039C">
        <w:rPr>
          <w:rFonts w:ascii="Times New Roman" w:hAnsi="Times New Roman" w:cs="Times New Roman"/>
          <w:sz w:val="24"/>
          <w:szCs w:val="24"/>
        </w:rPr>
        <w:t>available</w:t>
      </w:r>
      <w:r w:rsidR="00A178F6">
        <w:rPr>
          <w:rFonts w:ascii="Times New Roman" w:hAnsi="Times New Roman" w:cs="Times New Roman"/>
          <w:sz w:val="24"/>
          <w:szCs w:val="24"/>
        </w:rPr>
        <w:t xml:space="preserve"> for generating income</w:t>
      </w:r>
      <w:r w:rsidRPr="001E039C">
        <w:rPr>
          <w:rFonts w:ascii="Times New Roman" w:hAnsi="Times New Roman" w:cs="Times New Roman"/>
          <w:sz w:val="24"/>
          <w:szCs w:val="24"/>
        </w:rPr>
        <w:t xml:space="preserve">, as well as its </w:t>
      </w:r>
      <w:r w:rsidR="00A178F6">
        <w:rPr>
          <w:rFonts w:ascii="Times New Roman" w:hAnsi="Times New Roman" w:cs="Times New Roman"/>
          <w:sz w:val="24"/>
          <w:szCs w:val="24"/>
        </w:rPr>
        <w:t>capacity</w:t>
      </w:r>
      <w:r w:rsidRPr="001E039C">
        <w:rPr>
          <w:rFonts w:ascii="Times New Roman" w:hAnsi="Times New Roman" w:cs="Times New Roman"/>
          <w:sz w:val="24"/>
          <w:szCs w:val="24"/>
        </w:rPr>
        <w:t xml:space="preserve"> to manage and recover from shock</w:t>
      </w:r>
      <w:sdt>
        <w:sdtPr>
          <w:rPr>
            <w:rFonts w:ascii="Times New Roman" w:hAnsi="Times New Roman" w:cs="Times New Roman"/>
            <w:sz w:val="24"/>
            <w:szCs w:val="24"/>
          </w:rPr>
          <w:id w:val="1013642521"/>
          <w:citation/>
        </w:sdtPr>
        <w:sdtEndPr/>
        <w:sdtContent>
          <w:r w:rsidR="0034745F">
            <w:rPr>
              <w:rFonts w:ascii="Times New Roman" w:hAnsi="Times New Roman" w:cs="Times New Roman"/>
              <w:sz w:val="24"/>
              <w:szCs w:val="24"/>
            </w:rPr>
            <w:fldChar w:fldCharType="begin"/>
          </w:r>
          <w:r w:rsidR="0034745F">
            <w:rPr>
              <w:rFonts w:ascii="Times New Roman" w:hAnsi="Times New Roman" w:cs="Times New Roman"/>
              <w:sz w:val="24"/>
              <w:szCs w:val="24"/>
            </w:rPr>
            <w:instrText xml:space="preserve"> CITATION Ata20 \l 1033 </w:instrText>
          </w:r>
          <w:r w:rsidR="0034745F">
            <w:rPr>
              <w:rFonts w:ascii="Times New Roman" w:hAnsi="Times New Roman" w:cs="Times New Roman"/>
              <w:sz w:val="24"/>
              <w:szCs w:val="24"/>
            </w:rPr>
            <w:fldChar w:fldCharType="separate"/>
          </w:r>
          <w:r w:rsidR="0034745F">
            <w:rPr>
              <w:rFonts w:ascii="Times New Roman" w:hAnsi="Times New Roman" w:cs="Times New Roman"/>
              <w:noProof/>
              <w:sz w:val="24"/>
              <w:szCs w:val="24"/>
            </w:rPr>
            <w:t xml:space="preserve"> </w:t>
          </w:r>
          <w:r w:rsidR="0034745F" w:rsidRPr="0034745F">
            <w:rPr>
              <w:rFonts w:ascii="Times New Roman" w:hAnsi="Times New Roman" w:cs="Times New Roman"/>
              <w:noProof/>
              <w:sz w:val="24"/>
              <w:szCs w:val="24"/>
            </w:rPr>
            <w:t>(Atara, Tolossa, &amp; Denu, 2020)</w:t>
          </w:r>
          <w:r w:rsidR="0034745F">
            <w:rPr>
              <w:rFonts w:ascii="Times New Roman" w:hAnsi="Times New Roman" w:cs="Times New Roman"/>
              <w:sz w:val="24"/>
              <w:szCs w:val="24"/>
            </w:rPr>
            <w:fldChar w:fldCharType="end"/>
          </w:r>
        </w:sdtContent>
      </w:sdt>
      <w:r w:rsidR="0034745F">
        <w:rPr>
          <w:rFonts w:ascii="Times New Roman" w:hAnsi="Times New Roman" w:cs="Times New Roman"/>
          <w:sz w:val="24"/>
          <w:szCs w:val="24"/>
        </w:rPr>
        <w:t xml:space="preserve">. </w:t>
      </w:r>
    </w:p>
    <w:p w14:paraId="29AB2ED9" w14:textId="7E60D7CC" w:rsidR="006D6972" w:rsidRDefault="008170CE" w:rsidP="00C2758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10: </w:t>
      </w:r>
      <w:r w:rsidR="00FE5B66">
        <w:rPr>
          <w:rFonts w:ascii="Times New Roman" w:hAnsi="Times New Roman" w:cs="Times New Roman"/>
          <w:b/>
          <w:bCs/>
          <w:sz w:val="24"/>
          <w:szCs w:val="24"/>
        </w:rPr>
        <w:t>Classification of household by resilience categories</w:t>
      </w:r>
      <w:r>
        <w:rPr>
          <w:rFonts w:ascii="Times New Roman" w:hAnsi="Times New Roman" w:cs="Times New Roman"/>
          <w:b/>
          <w:bCs/>
          <w:sz w:val="24"/>
          <w:szCs w:val="24"/>
        </w:rPr>
        <w:t xml:space="preserve"> </w:t>
      </w:r>
      <w:r w:rsidR="006D6972" w:rsidRPr="006D6972">
        <w:rPr>
          <w:rFonts w:ascii="Times New Roman" w:hAnsi="Times New Roman" w:cs="Times New Roman"/>
          <w:b/>
          <w:bCs/>
          <w:sz w:val="24"/>
          <w:szCs w:val="24"/>
        </w:rPr>
        <w:t xml:space="preserve"> </w:t>
      </w:r>
    </w:p>
    <w:p w14:paraId="44FDC96A" w14:textId="5C195E80" w:rsidR="008170CE" w:rsidRPr="006D6972" w:rsidRDefault="008170CE" w:rsidP="00C27589">
      <w:pPr>
        <w:pBdr>
          <w:top w:val="single" w:sz="12" w:space="1" w:color="auto"/>
          <w:bottom w:val="single" w:sz="4" w:space="1" w:color="auto"/>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Percentile</w:t>
      </w:r>
      <w:r w:rsidR="00925EC6">
        <w:rPr>
          <w:rFonts w:ascii="Times New Roman" w:hAnsi="Times New Roman" w:cs="Times New Roman"/>
          <w:b/>
          <w:bCs/>
          <w:sz w:val="24"/>
          <w:szCs w:val="24"/>
        </w:rPr>
        <w:tab/>
        <w:t xml:space="preserve">classification </w:t>
      </w:r>
      <w:r>
        <w:rPr>
          <w:rFonts w:ascii="Times New Roman" w:hAnsi="Times New Roman" w:cs="Times New Roman"/>
          <w:b/>
          <w:bCs/>
          <w:sz w:val="24"/>
          <w:szCs w:val="24"/>
        </w:rPr>
        <w:tab/>
      </w:r>
      <w:r>
        <w:rPr>
          <w:rFonts w:ascii="Times New Roman" w:hAnsi="Times New Roman" w:cs="Times New Roman"/>
          <w:b/>
          <w:bCs/>
          <w:sz w:val="24"/>
          <w:szCs w:val="24"/>
        </w:rPr>
        <w:tab/>
        <w:t xml:space="preserve">Frequency </w:t>
      </w:r>
      <w:r>
        <w:rPr>
          <w:rFonts w:ascii="Times New Roman" w:hAnsi="Times New Roman" w:cs="Times New Roman"/>
          <w:b/>
          <w:bCs/>
          <w:sz w:val="24"/>
          <w:szCs w:val="24"/>
        </w:rPr>
        <w:tab/>
      </w:r>
      <w:r>
        <w:rPr>
          <w:rFonts w:ascii="Times New Roman" w:hAnsi="Times New Roman" w:cs="Times New Roman"/>
          <w:b/>
          <w:bCs/>
          <w:sz w:val="24"/>
          <w:szCs w:val="24"/>
        </w:rPr>
        <w:tab/>
        <w:t xml:space="preserve">percentage </w:t>
      </w:r>
    </w:p>
    <w:p w14:paraId="581D6779" w14:textId="28E6511F" w:rsidR="008170CE" w:rsidRDefault="00925EC6" w:rsidP="00C2758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0-20</w:t>
      </w:r>
      <w:r w:rsidRPr="00925EC6">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t>Very weak</w:t>
      </w:r>
      <w:r>
        <w:rPr>
          <w:rFonts w:ascii="Times New Roman" w:hAnsi="Times New Roman" w:cs="Times New Roman"/>
          <w:bCs/>
          <w:sz w:val="24"/>
          <w:szCs w:val="24"/>
        </w:rPr>
        <w:tab/>
      </w:r>
      <w:r>
        <w:rPr>
          <w:rFonts w:ascii="Times New Roman" w:hAnsi="Times New Roman" w:cs="Times New Roman"/>
          <w:bCs/>
          <w:sz w:val="24"/>
          <w:szCs w:val="24"/>
        </w:rPr>
        <w:tab/>
      </w:r>
      <w:r w:rsidR="004D4F56">
        <w:rPr>
          <w:rFonts w:ascii="Times New Roman" w:hAnsi="Times New Roman" w:cs="Times New Roman"/>
          <w:bCs/>
          <w:sz w:val="24"/>
          <w:szCs w:val="24"/>
        </w:rPr>
        <w:t>3,695</w:t>
      </w:r>
      <w:r w:rsidR="004D4F56">
        <w:rPr>
          <w:rFonts w:ascii="Times New Roman" w:hAnsi="Times New Roman" w:cs="Times New Roman"/>
          <w:bCs/>
          <w:sz w:val="24"/>
          <w:szCs w:val="24"/>
        </w:rPr>
        <w:tab/>
      </w:r>
      <w:r w:rsidR="004D4F56">
        <w:rPr>
          <w:rFonts w:ascii="Times New Roman" w:hAnsi="Times New Roman" w:cs="Times New Roman"/>
          <w:bCs/>
          <w:sz w:val="24"/>
          <w:szCs w:val="24"/>
        </w:rPr>
        <w:tab/>
      </w:r>
      <w:r w:rsidR="004D4F56">
        <w:rPr>
          <w:rFonts w:ascii="Times New Roman" w:hAnsi="Times New Roman" w:cs="Times New Roman"/>
          <w:bCs/>
          <w:sz w:val="24"/>
          <w:szCs w:val="24"/>
        </w:rPr>
        <w:tab/>
        <w:t>24.12</w:t>
      </w:r>
    </w:p>
    <w:p w14:paraId="4E9851B5" w14:textId="2EBF462E" w:rsidR="008170CE" w:rsidRDefault="00925EC6" w:rsidP="00C2758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sidRPr="00925EC6">
        <w:rPr>
          <w:rFonts w:ascii="Times New Roman" w:hAnsi="Times New Roman" w:cs="Times New Roman"/>
          <w:bCs/>
          <w:sz w:val="24"/>
          <w:szCs w:val="24"/>
          <w:vertAlign w:val="superscript"/>
        </w:rPr>
        <w:t>st</w:t>
      </w:r>
      <w:r>
        <w:rPr>
          <w:rFonts w:ascii="Times New Roman" w:hAnsi="Times New Roman" w:cs="Times New Roman"/>
          <w:bCs/>
          <w:sz w:val="24"/>
          <w:szCs w:val="24"/>
        </w:rPr>
        <w:t>-40</w:t>
      </w:r>
      <w:r w:rsidRPr="00925EC6">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r>
        <w:rPr>
          <w:rFonts w:ascii="Times New Roman" w:hAnsi="Times New Roman" w:cs="Times New Roman"/>
          <w:bCs/>
          <w:sz w:val="24"/>
          <w:szCs w:val="24"/>
        </w:rPr>
        <w:tab/>
        <w:t>Weak</w:t>
      </w:r>
      <w:r w:rsidR="004D4F56">
        <w:rPr>
          <w:rFonts w:ascii="Times New Roman" w:hAnsi="Times New Roman" w:cs="Times New Roman"/>
          <w:bCs/>
          <w:sz w:val="24"/>
          <w:szCs w:val="24"/>
        </w:rPr>
        <w:tab/>
      </w:r>
      <w:r w:rsidR="004D4F56">
        <w:rPr>
          <w:rFonts w:ascii="Times New Roman" w:hAnsi="Times New Roman" w:cs="Times New Roman"/>
          <w:bCs/>
          <w:sz w:val="24"/>
          <w:szCs w:val="24"/>
        </w:rPr>
        <w:tab/>
      </w:r>
      <w:r w:rsidR="004D4F56">
        <w:rPr>
          <w:rFonts w:ascii="Times New Roman" w:hAnsi="Times New Roman" w:cs="Times New Roman"/>
          <w:bCs/>
          <w:sz w:val="24"/>
          <w:szCs w:val="24"/>
        </w:rPr>
        <w:tab/>
        <w:t>4,296</w:t>
      </w:r>
      <w:r w:rsidR="004D4F56">
        <w:rPr>
          <w:rFonts w:ascii="Times New Roman" w:hAnsi="Times New Roman" w:cs="Times New Roman"/>
          <w:bCs/>
          <w:sz w:val="24"/>
          <w:szCs w:val="24"/>
        </w:rPr>
        <w:tab/>
      </w:r>
      <w:r w:rsidR="004D4F56">
        <w:rPr>
          <w:rFonts w:ascii="Times New Roman" w:hAnsi="Times New Roman" w:cs="Times New Roman"/>
          <w:bCs/>
          <w:sz w:val="24"/>
          <w:szCs w:val="24"/>
        </w:rPr>
        <w:tab/>
      </w:r>
      <w:r w:rsidR="004D4F56">
        <w:rPr>
          <w:rFonts w:ascii="Times New Roman" w:hAnsi="Times New Roman" w:cs="Times New Roman"/>
          <w:bCs/>
          <w:sz w:val="24"/>
          <w:szCs w:val="24"/>
        </w:rPr>
        <w:tab/>
        <w:t>28.08</w:t>
      </w:r>
    </w:p>
    <w:p w14:paraId="439A30BE" w14:textId="3051BBB9" w:rsidR="00925EC6" w:rsidRDefault="00925EC6" w:rsidP="00C2758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41</w:t>
      </w:r>
      <w:r w:rsidRPr="00925EC6">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-60</w:t>
      </w:r>
      <w:r w:rsidRPr="00925EC6">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r>
        <w:rPr>
          <w:rFonts w:ascii="Times New Roman" w:hAnsi="Times New Roman" w:cs="Times New Roman"/>
          <w:bCs/>
          <w:sz w:val="24"/>
          <w:szCs w:val="24"/>
        </w:rPr>
        <w:tab/>
      </w:r>
      <w:bookmarkStart w:id="172" w:name="_Hlk98962057"/>
      <w:r>
        <w:rPr>
          <w:rFonts w:ascii="Times New Roman" w:hAnsi="Times New Roman" w:cs="Times New Roman"/>
          <w:bCs/>
          <w:sz w:val="24"/>
          <w:szCs w:val="24"/>
        </w:rPr>
        <w:t>Moderate</w:t>
      </w:r>
      <w:bookmarkEnd w:id="172"/>
      <w:r w:rsidR="004D4F56">
        <w:rPr>
          <w:rFonts w:ascii="Times New Roman" w:hAnsi="Times New Roman" w:cs="Times New Roman"/>
          <w:bCs/>
          <w:sz w:val="24"/>
          <w:szCs w:val="24"/>
        </w:rPr>
        <w:tab/>
      </w:r>
      <w:r w:rsidR="004D4F56">
        <w:rPr>
          <w:rFonts w:ascii="Times New Roman" w:hAnsi="Times New Roman" w:cs="Times New Roman"/>
          <w:bCs/>
          <w:sz w:val="24"/>
          <w:szCs w:val="24"/>
        </w:rPr>
        <w:tab/>
        <w:t>3,660</w:t>
      </w:r>
      <w:r w:rsidR="004D4F56">
        <w:rPr>
          <w:rFonts w:ascii="Times New Roman" w:hAnsi="Times New Roman" w:cs="Times New Roman"/>
          <w:bCs/>
          <w:sz w:val="24"/>
          <w:szCs w:val="24"/>
        </w:rPr>
        <w:tab/>
      </w:r>
      <w:r w:rsidR="004D4F56">
        <w:rPr>
          <w:rFonts w:ascii="Times New Roman" w:hAnsi="Times New Roman" w:cs="Times New Roman"/>
          <w:bCs/>
          <w:sz w:val="24"/>
          <w:szCs w:val="24"/>
        </w:rPr>
        <w:tab/>
      </w:r>
      <w:r w:rsidR="004D4F56">
        <w:rPr>
          <w:rFonts w:ascii="Times New Roman" w:hAnsi="Times New Roman" w:cs="Times New Roman"/>
          <w:bCs/>
          <w:sz w:val="24"/>
          <w:szCs w:val="24"/>
        </w:rPr>
        <w:tab/>
        <w:t>23.92</w:t>
      </w:r>
      <w:r>
        <w:rPr>
          <w:rFonts w:ascii="Times New Roman" w:hAnsi="Times New Roman" w:cs="Times New Roman"/>
          <w:bCs/>
          <w:sz w:val="24"/>
          <w:szCs w:val="24"/>
        </w:rPr>
        <w:t xml:space="preserve"> </w:t>
      </w:r>
    </w:p>
    <w:p w14:paraId="727E6138" w14:textId="6AAE9F31" w:rsidR="00925EC6" w:rsidRDefault="00925EC6" w:rsidP="00C2758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61</w:t>
      </w:r>
      <w:r w:rsidRPr="00925EC6">
        <w:rPr>
          <w:rFonts w:ascii="Times New Roman" w:hAnsi="Times New Roman" w:cs="Times New Roman"/>
          <w:bCs/>
          <w:sz w:val="24"/>
          <w:szCs w:val="24"/>
          <w:vertAlign w:val="superscript"/>
        </w:rPr>
        <w:t>st</w:t>
      </w:r>
      <w:r>
        <w:rPr>
          <w:rFonts w:ascii="Times New Roman" w:hAnsi="Times New Roman" w:cs="Times New Roman"/>
          <w:bCs/>
          <w:sz w:val="24"/>
          <w:szCs w:val="24"/>
        </w:rPr>
        <w:t>-80</w:t>
      </w:r>
      <w:r w:rsidRPr="00925EC6">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r>
        <w:rPr>
          <w:rFonts w:ascii="Times New Roman" w:hAnsi="Times New Roman" w:cs="Times New Roman"/>
          <w:bCs/>
          <w:sz w:val="24"/>
          <w:szCs w:val="24"/>
        </w:rPr>
        <w:tab/>
      </w:r>
      <w:bookmarkStart w:id="173" w:name="_Hlk98962070"/>
      <w:r>
        <w:rPr>
          <w:rFonts w:ascii="Times New Roman" w:hAnsi="Times New Roman" w:cs="Times New Roman"/>
          <w:bCs/>
          <w:sz w:val="24"/>
          <w:szCs w:val="24"/>
        </w:rPr>
        <w:t>Strong</w:t>
      </w:r>
      <w:bookmarkEnd w:id="173"/>
      <w:r w:rsidR="004D4F56">
        <w:rPr>
          <w:rFonts w:ascii="Times New Roman" w:hAnsi="Times New Roman" w:cs="Times New Roman"/>
          <w:bCs/>
          <w:sz w:val="24"/>
          <w:szCs w:val="24"/>
        </w:rPr>
        <w:tab/>
      </w:r>
      <w:r w:rsidR="004D4F56">
        <w:rPr>
          <w:rFonts w:ascii="Times New Roman" w:hAnsi="Times New Roman" w:cs="Times New Roman"/>
          <w:bCs/>
          <w:sz w:val="24"/>
          <w:szCs w:val="24"/>
        </w:rPr>
        <w:tab/>
      </w:r>
      <w:r w:rsidR="004D4F56">
        <w:rPr>
          <w:rFonts w:ascii="Times New Roman" w:hAnsi="Times New Roman" w:cs="Times New Roman"/>
          <w:bCs/>
          <w:sz w:val="24"/>
          <w:szCs w:val="24"/>
        </w:rPr>
        <w:tab/>
        <w:t>3,360</w:t>
      </w:r>
      <w:r w:rsidR="004D4F56">
        <w:rPr>
          <w:rFonts w:ascii="Times New Roman" w:hAnsi="Times New Roman" w:cs="Times New Roman"/>
          <w:bCs/>
          <w:sz w:val="24"/>
          <w:szCs w:val="24"/>
        </w:rPr>
        <w:tab/>
      </w:r>
      <w:r w:rsidR="004D4F56">
        <w:rPr>
          <w:rFonts w:ascii="Times New Roman" w:hAnsi="Times New Roman" w:cs="Times New Roman"/>
          <w:bCs/>
          <w:sz w:val="24"/>
          <w:szCs w:val="24"/>
        </w:rPr>
        <w:tab/>
      </w:r>
      <w:r w:rsidR="004D4F56">
        <w:rPr>
          <w:rFonts w:ascii="Times New Roman" w:hAnsi="Times New Roman" w:cs="Times New Roman"/>
          <w:bCs/>
          <w:sz w:val="24"/>
          <w:szCs w:val="24"/>
        </w:rPr>
        <w:tab/>
        <w:t>21.96</w:t>
      </w:r>
      <w:r>
        <w:rPr>
          <w:rFonts w:ascii="Times New Roman" w:hAnsi="Times New Roman" w:cs="Times New Roman"/>
          <w:bCs/>
          <w:sz w:val="24"/>
          <w:szCs w:val="24"/>
        </w:rPr>
        <w:t xml:space="preserve"> </w:t>
      </w:r>
    </w:p>
    <w:p w14:paraId="4E886F7B" w14:textId="2CA9D2A5" w:rsidR="00925EC6" w:rsidRDefault="00925EC6" w:rsidP="00C2758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81 above </w:t>
      </w:r>
      <w:r>
        <w:rPr>
          <w:rFonts w:ascii="Times New Roman" w:hAnsi="Times New Roman" w:cs="Times New Roman"/>
          <w:bCs/>
          <w:sz w:val="24"/>
          <w:szCs w:val="24"/>
        </w:rPr>
        <w:tab/>
      </w:r>
      <w:bookmarkStart w:id="174" w:name="_Hlk98962087"/>
      <w:r>
        <w:rPr>
          <w:rFonts w:ascii="Times New Roman" w:hAnsi="Times New Roman" w:cs="Times New Roman"/>
          <w:bCs/>
          <w:sz w:val="24"/>
          <w:szCs w:val="24"/>
        </w:rPr>
        <w:t xml:space="preserve">Very strong </w:t>
      </w:r>
      <w:bookmarkEnd w:id="174"/>
      <w:r w:rsidR="004D4F56">
        <w:rPr>
          <w:rFonts w:ascii="Times New Roman" w:hAnsi="Times New Roman" w:cs="Times New Roman"/>
          <w:bCs/>
          <w:sz w:val="24"/>
          <w:szCs w:val="24"/>
        </w:rPr>
        <w:tab/>
      </w:r>
      <w:r w:rsidR="004D4F56">
        <w:rPr>
          <w:rFonts w:ascii="Times New Roman" w:hAnsi="Times New Roman" w:cs="Times New Roman"/>
          <w:bCs/>
          <w:sz w:val="24"/>
          <w:szCs w:val="24"/>
        </w:rPr>
        <w:tab/>
        <w:t>294</w:t>
      </w:r>
      <w:r w:rsidR="004D4F56">
        <w:rPr>
          <w:rFonts w:ascii="Times New Roman" w:hAnsi="Times New Roman" w:cs="Times New Roman"/>
          <w:bCs/>
          <w:sz w:val="24"/>
          <w:szCs w:val="24"/>
        </w:rPr>
        <w:tab/>
      </w:r>
      <w:r w:rsidR="004D4F56">
        <w:rPr>
          <w:rFonts w:ascii="Times New Roman" w:hAnsi="Times New Roman" w:cs="Times New Roman"/>
          <w:bCs/>
          <w:sz w:val="24"/>
          <w:szCs w:val="24"/>
        </w:rPr>
        <w:tab/>
      </w:r>
      <w:r w:rsidR="004D4F56">
        <w:rPr>
          <w:rFonts w:ascii="Times New Roman" w:hAnsi="Times New Roman" w:cs="Times New Roman"/>
          <w:bCs/>
          <w:sz w:val="24"/>
          <w:szCs w:val="24"/>
        </w:rPr>
        <w:tab/>
        <w:t>1.92</w:t>
      </w:r>
    </w:p>
    <w:p w14:paraId="0A02C62E" w14:textId="27C0A7CF" w:rsidR="004D4F56" w:rsidRPr="004F3FCA" w:rsidRDefault="004D4F56" w:rsidP="00C27589">
      <w:pPr>
        <w:pBdr>
          <w:bottom w:val="single" w:sz="4" w:space="1" w:color="auto"/>
        </w:pBdr>
        <w:spacing w:line="360" w:lineRule="auto"/>
        <w:jc w:val="both"/>
        <w:rPr>
          <w:rFonts w:ascii="Times New Roman" w:hAnsi="Times New Roman" w:cs="Times New Roman"/>
          <w:b/>
          <w:sz w:val="24"/>
          <w:szCs w:val="24"/>
        </w:rPr>
      </w:pPr>
      <w:r w:rsidRPr="004F3FCA">
        <w:rPr>
          <w:rFonts w:ascii="Times New Roman" w:hAnsi="Times New Roman" w:cs="Times New Roman"/>
          <w:b/>
          <w:sz w:val="24"/>
          <w:szCs w:val="24"/>
        </w:rPr>
        <w:t xml:space="preserve">Total </w:t>
      </w:r>
      <w:r w:rsidRPr="004F3FCA">
        <w:rPr>
          <w:rFonts w:ascii="Times New Roman" w:hAnsi="Times New Roman" w:cs="Times New Roman"/>
          <w:b/>
          <w:sz w:val="24"/>
          <w:szCs w:val="24"/>
        </w:rPr>
        <w:tab/>
      </w:r>
      <w:r w:rsidRPr="004F3FCA">
        <w:rPr>
          <w:rFonts w:ascii="Times New Roman" w:hAnsi="Times New Roman" w:cs="Times New Roman"/>
          <w:b/>
          <w:sz w:val="24"/>
          <w:szCs w:val="24"/>
        </w:rPr>
        <w:tab/>
      </w:r>
      <w:r w:rsidRPr="004F3FCA">
        <w:rPr>
          <w:rFonts w:ascii="Times New Roman" w:hAnsi="Times New Roman" w:cs="Times New Roman"/>
          <w:b/>
          <w:sz w:val="24"/>
          <w:szCs w:val="24"/>
        </w:rPr>
        <w:tab/>
      </w:r>
      <w:r w:rsidRPr="004F3FCA">
        <w:rPr>
          <w:rFonts w:ascii="Times New Roman" w:hAnsi="Times New Roman" w:cs="Times New Roman"/>
          <w:b/>
          <w:sz w:val="24"/>
          <w:szCs w:val="24"/>
        </w:rPr>
        <w:tab/>
      </w:r>
      <w:r w:rsidRPr="004F3FCA">
        <w:rPr>
          <w:rFonts w:ascii="Times New Roman" w:hAnsi="Times New Roman" w:cs="Times New Roman"/>
          <w:b/>
          <w:sz w:val="24"/>
          <w:szCs w:val="24"/>
        </w:rPr>
        <w:tab/>
        <w:t>15,305</w:t>
      </w:r>
      <w:r w:rsidRPr="004F3FCA">
        <w:rPr>
          <w:rFonts w:ascii="Times New Roman" w:hAnsi="Times New Roman" w:cs="Times New Roman"/>
          <w:b/>
          <w:sz w:val="24"/>
          <w:szCs w:val="24"/>
        </w:rPr>
        <w:tab/>
      </w:r>
      <w:r w:rsidRPr="004F3FCA">
        <w:rPr>
          <w:rFonts w:ascii="Times New Roman" w:hAnsi="Times New Roman" w:cs="Times New Roman"/>
          <w:b/>
          <w:sz w:val="24"/>
          <w:szCs w:val="24"/>
        </w:rPr>
        <w:tab/>
      </w:r>
      <w:r w:rsidRPr="004F3FCA">
        <w:rPr>
          <w:rFonts w:ascii="Times New Roman" w:hAnsi="Times New Roman" w:cs="Times New Roman"/>
          <w:b/>
          <w:sz w:val="24"/>
          <w:szCs w:val="24"/>
        </w:rPr>
        <w:tab/>
        <w:t>100.00</w:t>
      </w:r>
    </w:p>
    <w:p w14:paraId="61EF0DB7" w14:textId="5922EC5F" w:rsidR="00B46F9E" w:rsidRPr="00867AA5" w:rsidRDefault="00F03FEE" w:rsidP="00C27589">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Source: Author’s computation from </w:t>
      </w:r>
      <w:r w:rsidRPr="00C45A81">
        <w:rPr>
          <w:rFonts w:ascii="Times New Roman" w:hAnsi="Times New Roman" w:cs="Times New Roman"/>
          <w:sz w:val="24"/>
          <w:szCs w:val="24"/>
        </w:rPr>
        <w:t>2018/19 NLSS</w:t>
      </w:r>
      <w:r>
        <w:rPr>
          <w:rFonts w:ascii="Times New Roman" w:hAnsi="Times New Roman" w:cs="Times New Roman"/>
          <w:sz w:val="24"/>
          <w:szCs w:val="24"/>
        </w:rPr>
        <w:t xml:space="preserve"> Data, 2022</w:t>
      </w:r>
    </w:p>
    <w:p w14:paraId="009C7A57" w14:textId="405285D3" w:rsidR="00FE5B66" w:rsidRDefault="000678C5" w:rsidP="00692317">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Cross-matching Socio-economic characteristics of respondents with their level of resilience.</w:t>
      </w:r>
    </w:p>
    <w:p w14:paraId="76AAE61E" w14:textId="349A998C" w:rsidR="00323DF7" w:rsidRPr="005B0A7C" w:rsidRDefault="000678C5" w:rsidP="00880E53">
      <w:pPr>
        <w:pStyle w:val="Heading2"/>
        <w:numPr>
          <w:ilvl w:val="2"/>
          <w:numId w:val="23"/>
        </w:numPr>
        <w:spacing w:after="240"/>
        <w:rPr>
          <w:rFonts w:ascii="Times New Roman" w:hAnsi="Times New Roman" w:cs="Times New Roman"/>
          <w:b/>
          <w:bCs/>
          <w:color w:val="auto"/>
          <w:sz w:val="24"/>
          <w:szCs w:val="24"/>
        </w:rPr>
      </w:pPr>
      <w:bookmarkStart w:id="175" w:name="_Toc113272453"/>
      <w:r>
        <w:rPr>
          <w:rFonts w:ascii="Times New Roman" w:hAnsi="Times New Roman" w:cs="Times New Roman"/>
          <w:b/>
          <w:bCs/>
          <w:color w:val="auto"/>
          <w:sz w:val="24"/>
          <w:szCs w:val="24"/>
        </w:rPr>
        <w:t>Sex of Household head</w:t>
      </w:r>
      <w:bookmarkEnd w:id="175"/>
    </w:p>
    <w:p w14:paraId="29FFEB02" w14:textId="77777777" w:rsidR="00E01787" w:rsidRDefault="00323DF7" w:rsidP="00692317">
      <w:pPr>
        <w:spacing w:line="480" w:lineRule="auto"/>
        <w:jc w:val="both"/>
        <w:rPr>
          <w:rFonts w:ascii="Times New Roman" w:hAnsi="Times New Roman" w:cs="Times New Roman"/>
          <w:b/>
          <w:bCs/>
          <w:sz w:val="24"/>
          <w:szCs w:val="24"/>
        </w:rPr>
      </w:pPr>
      <w:r w:rsidRPr="00D4630E">
        <w:rPr>
          <w:rFonts w:ascii="Times New Roman" w:hAnsi="Times New Roman" w:cs="Times New Roman"/>
          <w:b/>
          <w:bCs/>
          <w:sz w:val="24"/>
          <w:szCs w:val="24"/>
        </w:rPr>
        <w:t>Distribution of Household Resilience by Sex</w:t>
      </w:r>
      <w:r w:rsidR="007534FE" w:rsidRPr="00D4630E">
        <w:rPr>
          <w:rFonts w:ascii="Times New Roman" w:hAnsi="Times New Roman" w:cs="Times New Roman"/>
          <w:b/>
          <w:bCs/>
          <w:sz w:val="24"/>
          <w:szCs w:val="24"/>
        </w:rPr>
        <w:t xml:space="preserve"> </w:t>
      </w:r>
    </w:p>
    <w:p w14:paraId="2EDDD83B" w14:textId="0FEE219D" w:rsidR="009F42FF" w:rsidRDefault="0025223F" w:rsidP="006676BF">
      <w:pPr>
        <w:spacing w:line="480" w:lineRule="auto"/>
        <w:jc w:val="both"/>
        <w:rPr>
          <w:rFonts w:ascii="Times New Roman" w:hAnsi="Times New Roman" w:cs="Times New Roman"/>
          <w:sz w:val="24"/>
          <w:szCs w:val="24"/>
        </w:rPr>
      </w:pPr>
      <w:r w:rsidRPr="00B07479">
        <w:rPr>
          <w:rFonts w:ascii="Times New Roman" w:hAnsi="Times New Roman" w:cs="Times New Roman"/>
          <w:sz w:val="24"/>
          <w:szCs w:val="24"/>
        </w:rPr>
        <w:t xml:space="preserve">The </w:t>
      </w:r>
      <w:r>
        <w:rPr>
          <w:rFonts w:ascii="Times New Roman" w:hAnsi="Times New Roman" w:cs="Times New Roman"/>
          <w:sz w:val="24"/>
          <w:szCs w:val="24"/>
        </w:rPr>
        <w:t>result in Table 11 revealed that female</w:t>
      </w:r>
      <w:r w:rsidRPr="00B07479">
        <w:rPr>
          <w:rFonts w:ascii="Times New Roman" w:hAnsi="Times New Roman" w:cs="Times New Roman"/>
          <w:sz w:val="24"/>
          <w:szCs w:val="24"/>
        </w:rPr>
        <w:t>-headed households are more resilient to food insecurity than male-headed households</w:t>
      </w:r>
      <w:r>
        <w:rPr>
          <w:rFonts w:ascii="Times New Roman" w:hAnsi="Times New Roman" w:cs="Times New Roman"/>
          <w:sz w:val="24"/>
          <w:szCs w:val="24"/>
        </w:rPr>
        <w:t xml:space="preserve"> with 29.06% and 22.56% respectively.</w:t>
      </w:r>
      <w:r w:rsidRPr="00B07479">
        <w:rPr>
          <w:rFonts w:ascii="Times New Roman" w:hAnsi="Times New Roman" w:cs="Times New Roman"/>
          <w:sz w:val="24"/>
          <w:szCs w:val="24"/>
        </w:rPr>
        <w:t xml:space="preserve"> Th</w:t>
      </w:r>
      <w:r>
        <w:rPr>
          <w:rFonts w:ascii="Times New Roman" w:hAnsi="Times New Roman" w:cs="Times New Roman"/>
          <w:sz w:val="24"/>
          <w:szCs w:val="24"/>
        </w:rPr>
        <w:t xml:space="preserve">is may be because the female household heads </w:t>
      </w:r>
      <w:r w:rsidR="0018778D">
        <w:rPr>
          <w:rFonts w:ascii="Times New Roman" w:hAnsi="Times New Roman" w:cs="Times New Roman"/>
          <w:sz w:val="24"/>
          <w:szCs w:val="24"/>
        </w:rPr>
        <w:t>engage in additional revenue occupations</w:t>
      </w:r>
      <w:r>
        <w:rPr>
          <w:rFonts w:ascii="Times New Roman" w:hAnsi="Times New Roman" w:cs="Times New Roman"/>
          <w:sz w:val="24"/>
          <w:szCs w:val="24"/>
        </w:rPr>
        <w:t xml:space="preserve"> such as processing agricultural products, non-farm income, etc. This </w:t>
      </w:r>
      <w:r w:rsidR="0018778D">
        <w:rPr>
          <w:rFonts w:ascii="Times New Roman" w:hAnsi="Times New Roman" w:cs="Times New Roman"/>
          <w:sz w:val="24"/>
          <w:szCs w:val="24"/>
        </w:rPr>
        <w:t xml:space="preserve">finding is consistent with that of </w:t>
      </w:r>
      <w:r>
        <w:rPr>
          <w:rFonts w:ascii="Times New Roman" w:hAnsi="Times New Roman" w:cs="Times New Roman"/>
          <w:sz w:val="24"/>
          <w:szCs w:val="24"/>
        </w:rPr>
        <w:t xml:space="preserve"> </w:t>
      </w:r>
      <w:sdt>
        <w:sdtPr>
          <w:rPr>
            <w:rFonts w:ascii="Times New Roman" w:hAnsi="Times New Roman" w:cs="Times New Roman"/>
            <w:sz w:val="24"/>
            <w:szCs w:val="24"/>
          </w:rPr>
          <w:id w:val="-172305059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Las20 \l 1033 </w:instrText>
          </w:r>
          <w:r>
            <w:rPr>
              <w:rFonts w:ascii="Times New Roman" w:hAnsi="Times New Roman" w:cs="Times New Roman"/>
              <w:sz w:val="24"/>
              <w:szCs w:val="24"/>
            </w:rPr>
            <w:fldChar w:fldCharType="separate"/>
          </w:r>
          <w:r w:rsidR="0004050A" w:rsidRPr="0004050A">
            <w:rPr>
              <w:rFonts w:ascii="Times New Roman" w:hAnsi="Times New Roman" w:cs="Times New Roman"/>
              <w:noProof/>
              <w:sz w:val="24"/>
              <w:szCs w:val="24"/>
            </w:rPr>
            <w:t>(Lascano Galarza,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who reported that female-headed households have higher resilience to food insecurity than their male counterparts.</w:t>
      </w:r>
    </w:p>
    <w:p w14:paraId="3D8C4F7D" w14:textId="4AD244E1" w:rsidR="006676BF" w:rsidRDefault="006676BF" w:rsidP="006676BF">
      <w:pPr>
        <w:spacing w:line="480" w:lineRule="auto"/>
        <w:jc w:val="both"/>
        <w:rPr>
          <w:rFonts w:ascii="Times New Roman" w:hAnsi="Times New Roman" w:cs="Times New Roman"/>
          <w:sz w:val="24"/>
          <w:szCs w:val="24"/>
        </w:rPr>
      </w:pPr>
    </w:p>
    <w:p w14:paraId="7FA936BD" w14:textId="19A5EA0C" w:rsidR="006676BF" w:rsidRDefault="006676BF" w:rsidP="006676BF">
      <w:pPr>
        <w:spacing w:line="480" w:lineRule="auto"/>
        <w:jc w:val="both"/>
        <w:rPr>
          <w:rFonts w:ascii="Times New Roman" w:hAnsi="Times New Roman" w:cs="Times New Roman"/>
          <w:sz w:val="24"/>
          <w:szCs w:val="24"/>
        </w:rPr>
      </w:pPr>
    </w:p>
    <w:p w14:paraId="0D108BBB" w14:textId="4ECD2F58" w:rsidR="006676BF" w:rsidRDefault="006676BF" w:rsidP="006676BF">
      <w:pPr>
        <w:spacing w:line="480" w:lineRule="auto"/>
        <w:jc w:val="both"/>
        <w:rPr>
          <w:rFonts w:ascii="Times New Roman" w:hAnsi="Times New Roman" w:cs="Times New Roman"/>
          <w:sz w:val="24"/>
          <w:szCs w:val="24"/>
        </w:rPr>
      </w:pPr>
    </w:p>
    <w:p w14:paraId="309E1577" w14:textId="3BAA4F8C" w:rsidR="006676BF" w:rsidRDefault="006676BF" w:rsidP="006676BF">
      <w:pPr>
        <w:spacing w:line="480" w:lineRule="auto"/>
        <w:jc w:val="both"/>
        <w:rPr>
          <w:rFonts w:ascii="Times New Roman" w:hAnsi="Times New Roman" w:cs="Times New Roman"/>
          <w:sz w:val="24"/>
          <w:szCs w:val="24"/>
        </w:rPr>
      </w:pPr>
    </w:p>
    <w:p w14:paraId="0FBA751F" w14:textId="7F2BCFC5" w:rsidR="006676BF" w:rsidRDefault="006676BF" w:rsidP="006676BF">
      <w:pPr>
        <w:spacing w:line="480" w:lineRule="auto"/>
        <w:jc w:val="both"/>
        <w:rPr>
          <w:rFonts w:ascii="Times New Roman" w:hAnsi="Times New Roman" w:cs="Times New Roman"/>
          <w:sz w:val="24"/>
          <w:szCs w:val="24"/>
        </w:rPr>
      </w:pPr>
    </w:p>
    <w:p w14:paraId="4ECEAA88" w14:textId="697107E2" w:rsidR="006676BF" w:rsidRDefault="006676BF" w:rsidP="006676BF">
      <w:pPr>
        <w:spacing w:line="480" w:lineRule="auto"/>
        <w:jc w:val="both"/>
        <w:rPr>
          <w:rFonts w:ascii="Times New Roman" w:hAnsi="Times New Roman" w:cs="Times New Roman"/>
          <w:sz w:val="24"/>
          <w:szCs w:val="24"/>
        </w:rPr>
      </w:pPr>
    </w:p>
    <w:p w14:paraId="30485932" w14:textId="6292A2D0" w:rsidR="006676BF" w:rsidRDefault="006676BF" w:rsidP="006676BF">
      <w:pPr>
        <w:spacing w:line="480" w:lineRule="auto"/>
        <w:jc w:val="both"/>
        <w:rPr>
          <w:rFonts w:ascii="Times New Roman" w:hAnsi="Times New Roman" w:cs="Times New Roman"/>
          <w:sz w:val="24"/>
          <w:szCs w:val="24"/>
        </w:rPr>
      </w:pPr>
    </w:p>
    <w:p w14:paraId="2E7CE2A0" w14:textId="080EDE88" w:rsidR="006676BF" w:rsidRDefault="006676BF" w:rsidP="006676BF">
      <w:pPr>
        <w:spacing w:line="480" w:lineRule="auto"/>
        <w:jc w:val="both"/>
        <w:rPr>
          <w:rFonts w:ascii="Times New Roman" w:hAnsi="Times New Roman" w:cs="Times New Roman"/>
          <w:sz w:val="24"/>
          <w:szCs w:val="24"/>
        </w:rPr>
      </w:pPr>
    </w:p>
    <w:p w14:paraId="427BC595" w14:textId="2157CA49" w:rsidR="006676BF" w:rsidRDefault="006676BF" w:rsidP="006676BF">
      <w:pPr>
        <w:spacing w:line="480" w:lineRule="auto"/>
        <w:jc w:val="both"/>
        <w:rPr>
          <w:rFonts w:ascii="Times New Roman" w:hAnsi="Times New Roman" w:cs="Times New Roman"/>
          <w:sz w:val="24"/>
          <w:szCs w:val="24"/>
        </w:rPr>
      </w:pPr>
    </w:p>
    <w:p w14:paraId="3FF819B4" w14:textId="77777777" w:rsidR="006676BF" w:rsidRPr="006676BF" w:rsidRDefault="006676BF" w:rsidP="006676BF">
      <w:pPr>
        <w:spacing w:line="480" w:lineRule="auto"/>
        <w:jc w:val="both"/>
        <w:rPr>
          <w:rFonts w:ascii="Times New Roman" w:hAnsi="Times New Roman" w:cs="Times New Roman"/>
          <w:sz w:val="24"/>
          <w:szCs w:val="24"/>
        </w:rPr>
      </w:pPr>
    </w:p>
    <w:p w14:paraId="5B4F48C8" w14:textId="587EF69D" w:rsidR="0025223F" w:rsidRDefault="001E039C" w:rsidP="006676BF">
      <w:pPr>
        <w:spacing w:line="240" w:lineRule="auto"/>
        <w:jc w:val="both"/>
        <w:rPr>
          <w:rFonts w:ascii="Times New Roman" w:hAnsi="Times New Roman" w:cs="Times New Roman"/>
          <w:sz w:val="24"/>
          <w:szCs w:val="24"/>
        </w:rPr>
      </w:pPr>
      <w:r w:rsidRPr="00D4630E">
        <w:rPr>
          <w:rFonts w:ascii="Times New Roman" w:hAnsi="Times New Roman" w:cs="Times New Roman"/>
          <w:b/>
          <w:bCs/>
          <w:sz w:val="24"/>
          <w:szCs w:val="24"/>
        </w:rPr>
        <w:lastRenderedPageBreak/>
        <w:t xml:space="preserve">Table 11: </w:t>
      </w:r>
      <w:r w:rsidR="0025223F">
        <w:rPr>
          <w:rFonts w:ascii="Times New Roman" w:hAnsi="Times New Roman" w:cs="Times New Roman"/>
          <w:sz w:val="24"/>
          <w:szCs w:val="24"/>
        </w:rPr>
        <w:t xml:space="preserve"> </w:t>
      </w:r>
      <w:r w:rsidR="00126EAE">
        <w:rPr>
          <w:rFonts w:ascii="Times New Roman" w:hAnsi="Times New Roman" w:cs="Times New Roman"/>
          <w:sz w:val="24"/>
          <w:szCs w:val="24"/>
        </w:rPr>
        <w:t>Household Resilience by sex</w:t>
      </w:r>
    </w:p>
    <w:p w14:paraId="7554DC4D" w14:textId="68D0BA28" w:rsidR="00FE5B66" w:rsidRPr="00FE5B66" w:rsidRDefault="00CC64DC" w:rsidP="00843693">
      <w:pPr>
        <w:pBdr>
          <w:top w:val="single" w:sz="12" w:space="1" w:color="auto"/>
          <w:bottom w:val="single" w:sz="4" w:space="1" w:color="auto"/>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Sex</w:t>
      </w:r>
      <w:r>
        <w:rPr>
          <w:rFonts w:ascii="Times New Roman" w:hAnsi="Times New Roman" w:cs="Times New Roman"/>
          <w:b/>
          <w:bCs/>
          <w:sz w:val="24"/>
          <w:szCs w:val="24"/>
        </w:rPr>
        <w:tab/>
      </w:r>
      <w:r>
        <w:rPr>
          <w:rFonts w:ascii="Times New Roman" w:hAnsi="Times New Roman" w:cs="Times New Roman"/>
          <w:b/>
          <w:bCs/>
          <w:sz w:val="24"/>
          <w:szCs w:val="24"/>
        </w:rPr>
        <w:tab/>
      </w:r>
      <w:r w:rsidR="00EA5C4E">
        <w:rPr>
          <w:rFonts w:ascii="Times New Roman" w:hAnsi="Times New Roman" w:cs="Times New Roman"/>
          <w:b/>
          <w:bCs/>
          <w:sz w:val="24"/>
          <w:szCs w:val="24"/>
        </w:rPr>
        <w:t>Percentile</w:t>
      </w:r>
      <w:r w:rsidR="00EA5C4E">
        <w:rPr>
          <w:rFonts w:ascii="Times New Roman" w:hAnsi="Times New Roman" w:cs="Times New Roman"/>
          <w:b/>
          <w:bCs/>
          <w:sz w:val="24"/>
          <w:szCs w:val="24"/>
        </w:rPr>
        <w:tab/>
        <w:t xml:space="preserve">Frequency </w:t>
      </w:r>
      <w:r w:rsidR="00EA5C4E">
        <w:rPr>
          <w:rFonts w:ascii="Times New Roman" w:hAnsi="Times New Roman" w:cs="Times New Roman"/>
          <w:b/>
          <w:bCs/>
          <w:sz w:val="24"/>
          <w:szCs w:val="24"/>
        </w:rPr>
        <w:tab/>
        <w:t xml:space="preserve">percentage </w:t>
      </w:r>
    </w:p>
    <w:p w14:paraId="0E0E11A2" w14:textId="1CA572AE" w:rsidR="00FE5B66" w:rsidRPr="00EA5C4E" w:rsidRDefault="00CC64DC" w:rsidP="008436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r w:rsidR="00846E74">
        <w:rPr>
          <w:rFonts w:ascii="Times New Roman" w:hAnsi="Times New Roman" w:cs="Times New Roman"/>
          <w:sz w:val="24"/>
          <w:szCs w:val="24"/>
        </w:rPr>
        <w:tab/>
      </w:r>
      <w:r w:rsidR="00FE5B66" w:rsidRPr="00EA5C4E">
        <w:rPr>
          <w:rFonts w:ascii="Times New Roman" w:hAnsi="Times New Roman" w:cs="Times New Roman"/>
          <w:sz w:val="24"/>
          <w:szCs w:val="24"/>
        </w:rPr>
        <w:t xml:space="preserve"> </w:t>
      </w:r>
      <w:r w:rsidR="003E00F3">
        <w:rPr>
          <w:rFonts w:ascii="Times New Roman" w:hAnsi="Times New Roman" w:cs="Times New Roman"/>
          <w:sz w:val="24"/>
          <w:szCs w:val="24"/>
        </w:rPr>
        <w:t>Very weak</w:t>
      </w:r>
      <w:r w:rsidR="00EA5C4E" w:rsidRPr="00EA5C4E">
        <w:rPr>
          <w:rFonts w:ascii="Times New Roman" w:hAnsi="Times New Roman" w:cs="Times New Roman"/>
          <w:sz w:val="24"/>
          <w:szCs w:val="24"/>
        </w:rPr>
        <w:tab/>
        <w:t>407</w:t>
      </w:r>
      <w:r w:rsidR="00EA5C4E" w:rsidRPr="00EA5C4E">
        <w:rPr>
          <w:rFonts w:ascii="Times New Roman" w:hAnsi="Times New Roman" w:cs="Times New Roman"/>
          <w:sz w:val="24"/>
          <w:szCs w:val="24"/>
        </w:rPr>
        <w:tab/>
      </w:r>
      <w:r w:rsidR="00EA5C4E" w:rsidRPr="00EA5C4E">
        <w:rPr>
          <w:rFonts w:ascii="Times New Roman" w:hAnsi="Times New Roman" w:cs="Times New Roman"/>
          <w:sz w:val="24"/>
          <w:szCs w:val="24"/>
        </w:rPr>
        <w:tab/>
        <w:t>16.42</w:t>
      </w:r>
    </w:p>
    <w:p w14:paraId="0240E2A1" w14:textId="687AD2D1" w:rsidR="00EA5C4E" w:rsidRPr="00EA5C4E" w:rsidRDefault="003E00F3" w:rsidP="00843693">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Weak</w:t>
      </w:r>
      <w:r>
        <w:rPr>
          <w:rFonts w:ascii="Times New Roman" w:hAnsi="Times New Roman" w:cs="Times New Roman"/>
          <w:sz w:val="24"/>
          <w:szCs w:val="24"/>
        </w:rPr>
        <w:tab/>
      </w:r>
      <w:r w:rsidR="00EA5C4E" w:rsidRPr="00EA5C4E">
        <w:rPr>
          <w:rFonts w:ascii="Times New Roman" w:hAnsi="Times New Roman" w:cs="Times New Roman"/>
          <w:sz w:val="24"/>
          <w:szCs w:val="24"/>
        </w:rPr>
        <w:tab/>
        <w:t>769</w:t>
      </w:r>
      <w:r w:rsidR="00EA5C4E" w:rsidRPr="00EA5C4E">
        <w:rPr>
          <w:rFonts w:ascii="Times New Roman" w:hAnsi="Times New Roman" w:cs="Times New Roman"/>
          <w:sz w:val="24"/>
          <w:szCs w:val="24"/>
        </w:rPr>
        <w:tab/>
      </w:r>
      <w:r w:rsidR="00EA5C4E" w:rsidRPr="00EA5C4E">
        <w:rPr>
          <w:rFonts w:ascii="Times New Roman" w:hAnsi="Times New Roman" w:cs="Times New Roman"/>
          <w:sz w:val="24"/>
          <w:szCs w:val="24"/>
        </w:rPr>
        <w:tab/>
        <w:t>31.03</w:t>
      </w:r>
    </w:p>
    <w:p w14:paraId="7466D216" w14:textId="43E20E89" w:rsidR="00FE5B66" w:rsidRPr="00EA5C4E" w:rsidRDefault="003E00F3" w:rsidP="00843693">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Moderate </w:t>
      </w:r>
      <w:r w:rsidR="00EA5C4E" w:rsidRPr="00EA5C4E">
        <w:rPr>
          <w:rFonts w:ascii="Times New Roman" w:hAnsi="Times New Roman" w:cs="Times New Roman"/>
          <w:sz w:val="24"/>
          <w:szCs w:val="24"/>
        </w:rPr>
        <w:tab/>
        <w:t>720</w:t>
      </w:r>
      <w:r w:rsidR="00EA5C4E" w:rsidRPr="00EA5C4E">
        <w:rPr>
          <w:rFonts w:ascii="Times New Roman" w:hAnsi="Times New Roman" w:cs="Times New Roman"/>
          <w:sz w:val="24"/>
          <w:szCs w:val="24"/>
        </w:rPr>
        <w:tab/>
      </w:r>
      <w:r w:rsidR="00EA5C4E" w:rsidRPr="00EA5C4E">
        <w:rPr>
          <w:rFonts w:ascii="Times New Roman" w:hAnsi="Times New Roman" w:cs="Times New Roman"/>
          <w:sz w:val="24"/>
          <w:szCs w:val="24"/>
        </w:rPr>
        <w:tab/>
        <w:t>29.06</w:t>
      </w:r>
    </w:p>
    <w:p w14:paraId="57B38669" w14:textId="31092BD9" w:rsidR="00FE5B66" w:rsidRPr="00EA5C4E" w:rsidRDefault="003E00F3" w:rsidP="00843693">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Strong </w:t>
      </w:r>
      <w:r>
        <w:rPr>
          <w:rFonts w:ascii="Times New Roman" w:hAnsi="Times New Roman" w:cs="Times New Roman"/>
          <w:sz w:val="24"/>
          <w:szCs w:val="24"/>
        </w:rPr>
        <w:tab/>
      </w:r>
      <w:r w:rsidR="00EA5C4E" w:rsidRPr="00EA5C4E">
        <w:rPr>
          <w:rFonts w:ascii="Times New Roman" w:hAnsi="Times New Roman" w:cs="Times New Roman"/>
          <w:sz w:val="24"/>
          <w:szCs w:val="24"/>
        </w:rPr>
        <w:tab/>
        <w:t>559</w:t>
      </w:r>
      <w:r w:rsidR="00EA5C4E" w:rsidRPr="00EA5C4E">
        <w:rPr>
          <w:rFonts w:ascii="Times New Roman" w:hAnsi="Times New Roman" w:cs="Times New Roman"/>
          <w:sz w:val="24"/>
          <w:szCs w:val="24"/>
        </w:rPr>
        <w:tab/>
      </w:r>
      <w:r w:rsidR="00EA5C4E" w:rsidRPr="00EA5C4E">
        <w:rPr>
          <w:rFonts w:ascii="Times New Roman" w:hAnsi="Times New Roman" w:cs="Times New Roman"/>
          <w:sz w:val="24"/>
          <w:szCs w:val="24"/>
        </w:rPr>
        <w:tab/>
        <w:t>22.56</w:t>
      </w:r>
    </w:p>
    <w:p w14:paraId="5F0A90CA" w14:textId="10A38D70" w:rsidR="00EA5C4E" w:rsidRPr="00EA5C4E" w:rsidRDefault="00FE5B66" w:rsidP="00843693">
      <w:pPr>
        <w:spacing w:line="360" w:lineRule="auto"/>
        <w:ind w:left="720" w:firstLine="720"/>
        <w:jc w:val="both"/>
        <w:rPr>
          <w:rFonts w:ascii="Times New Roman" w:hAnsi="Times New Roman" w:cs="Times New Roman"/>
          <w:sz w:val="24"/>
          <w:szCs w:val="24"/>
        </w:rPr>
      </w:pPr>
      <w:r w:rsidRPr="00EA5C4E">
        <w:rPr>
          <w:rFonts w:ascii="Times New Roman" w:hAnsi="Times New Roman" w:cs="Times New Roman"/>
          <w:sz w:val="24"/>
          <w:szCs w:val="24"/>
        </w:rPr>
        <w:t xml:space="preserve"> </w:t>
      </w:r>
      <w:r w:rsidR="003E00F3">
        <w:rPr>
          <w:rFonts w:ascii="Times New Roman" w:hAnsi="Times New Roman" w:cs="Times New Roman"/>
          <w:sz w:val="24"/>
          <w:szCs w:val="24"/>
        </w:rPr>
        <w:t xml:space="preserve">Very strong </w:t>
      </w:r>
      <w:r w:rsidR="00EA5C4E" w:rsidRPr="00EA5C4E">
        <w:rPr>
          <w:rFonts w:ascii="Times New Roman" w:hAnsi="Times New Roman" w:cs="Times New Roman"/>
          <w:sz w:val="24"/>
          <w:szCs w:val="24"/>
        </w:rPr>
        <w:tab/>
        <w:t>23</w:t>
      </w:r>
      <w:r w:rsidR="00EA5C4E" w:rsidRPr="00EA5C4E">
        <w:rPr>
          <w:rFonts w:ascii="Times New Roman" w:hAnsi="Times New Roman" w:cs="Times New Roman"/>
          <w:sz w:val="24"/>
          <w:szCs w:val="24"/>
        </w:rPr>
        <w:tab/>
      </w:r>
      <w:r w:rsidR="00EA5C4E" w:rsidRPr="00EA5C4E">
        <w:rPr>
          <w:rFonts w:ascii="Times New Roman" w:hAnsi="Times New Roman" w:cs="Times New Roman"/>
          <w:sz w:val="24"/>
          <w:szCs w:val="24"/>
        </w:rPr>
        <w:tab/>
        <w:t>0.93</w:t>
      </w:r>
    </w:p>
    <w:p w14:paraId="2D72957F" w14:textId="44ACA357" w:rsidR="001A69E4" w:rsidRPr="00FE5B66" w:rsidRDefault="00CC64DC" w:rsidP="00843693">
      <w:pPr>
        <w:pBdr>
          <w:bottom w:val="single" w:sz="4" w:space="1" w:color="auto"/>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EA5C4E">
        <w:rPr>
          <w:rFonts w:ascii="Times New Roman" w:hAnsi="Times New Roman" w:cs="Times New Roman"/>
          <w:b/>
          <w:bCs/>
          <w:sz w:val="24"/>
          <w:szCs w:val="24"/>
        </w:rPr>
        <w:t xml:space="preserve">Total </w:t>
      </w:r>
      <w:r w:rsidR="00EA5C4E">
        <w:rPr>
          <w:rFonts w:ascii="Times New Roman" w:hAnsi="Times New Roman" w:cs="Times New Roman"/>
          <w:b/>
          <w:bCs/>
          <w:sz w:val="24"/>
          <w:szCs w:val="24"/>
        </w:rPr>
        <w:tab/>
      </w:r>
      <w:r w:rsidR="00EA5C4E">
        <w:rPr>
          <w:rFonts w:ascii="Times New Roman" w:hAnsi="Times New Roman" w:cs="Times New Roman"/>
          <w:b/>
          <w:bCs/>
          <w:sz w:val="24"/>
          <w:szCs w:val="24"/>
        </w:rPr>
        <w:tab/>
        <w:t>2,478</w:t>
      </w:r>
      <w:r w:rsidR="00EA5C4E">
        <w:rPr>
          <w:rFonts w:ascii="Times New Roman" w:hAnsi="Times New Roman" w:cs="Times New Roman"/>
          <w:b/>
          <w:bCs/>
          <w:sz w:val="24"/>
          <w:szCs w:val="24"/>
        </w:rPr>
        <w:tab/>
      </w:r>
      <w:r w:rsidR="00EA5C4E">
        <w:rPr>
          <w:rFonts w:ascii="Times New Roman" w:hAnsi="Times New Roman" w:cs="Times New Roman"/>
          <w:b/>
          <w:bCs/>
          <w:sz w:val="24"/>
          <w:szCs w:val="24"/>
        </w:rPr>
        <w:tab/>
        <w:t>100.00</w:t>
      </w:r>
      <w:r w:rsidR="00EA5C4E">
        <w:rPr>
          <w:rFonts w:ascii="Times New Roman" w:hAnsi="Times New Roman" w:cs="Times New Roman"/>
          <w:b/>
          <w:bCs/>
          <w:sz w:val="24"/>
          <w:szCs w:val="24"/>
        </w:rPr>
        <w:tab/>
      </w:r>
      <w:r w:rsidR="00FE5B66" w:rsidRPr="00FE5B66">
        <w:rPr>
          <w:rFonts w:ascii="Times New Roman" w:hAnsi="Times New Roman" w:cs="Times New Roman"/>
          <w:b/>
          <w:bCs/>
          <w:sz w:val="24"/>
          <w:szCs w:val="24"/>
        </w:rPr>
        <w:t xml:space="preserve">        </w:t>
      </w:r>
    </w:p>
    <w:p w14:paraId="79E36605" w14:textId="2DFFC041" w:rsidR="00CC64DC" w:rsidRPr="00EA5C4E" w:rsidRDefault="00CC64DC" w:rsidP="00843693">
      <w:pPr>
        <w:spacing w:line="360" w:lineRule="auto"/>
        <w:jc w:val="both"/>
        <w:rPr>
          <w:rFonts w:ascii="Times New Roman" w:hAnsi="Times New Roman" w:cs="Times New Roman"/>
          <w:sz w:val="24"/>
          <w:szCs w:val="24"/>
        </w:rPr>
      </w:pPr>
      <w:bookmarkStart w:id="176" w:name="_Hlk97889189"/>
      <w:r>
        <w:rPr>
          <w:rFonts w:ascii="Times New Roman" w:hAnsi="Times New Roman" w:cs="Times New Roman"/>
          <w:sz w:val="24"/>
          <w:szCs w:val="24"/>
        </w:rPr>
        <w:t xml:space="preserve">Male </w:t>
      </w:r>
      <w:r>
        <w:rPr>
          <w:rFonts w:ascii="Times New Roman" w:hAnsi="Times New Roman" w:cs="Times New Roman"/>
          <w:sz w:val="24"/>
          <w:szCs w:val="24"/>
        </w:rPr>
        <w:tab/>
      </w:r>
      <w:r>
        <w:rPr>
          <w:rFonts w:ascii="Times New Roman" w:hAnsi="Times New Roman" w:cs="Times New Roman"/>
          <w:sz w:val="24"/>
          <w:szCs w:val="24"/>
        </w:rPr>
        <w:tab/>
      </w:r>
      <w:r w:rsidR="00846E74">
        <w:rPr>
          <w:rFonts w:ascii="Times New Roman" w:hAnsi="Times New Roman" w:cs="Times New Roman"/>
          <w:sz w:val="24"/>
          <w:szCs w:val="24"/>
        </w:rPr>
        <w:t xml:space="preserve">very weak </w:t>
      </w:r>
      <w:r w:rsidRPr="00EA5C4E">
        <w:rPr>
          <w:rFonts w:ascii="Times New Roman" w:hAnsi="Times New Roman" w:cs="Times New Roman"/>
          <w:sz w:val="24"/>
          <w:szCs w:val="24"/>
        </w:rPr>
        <w:t xml:space="preserve"> </w:t>
      </w:r>
      <w:r w:rsidR="00103DF7">
        <w:rPr>
          <w:rFonts w:ascii="Times New Roman" w:hAnsi="Times New Roman" w:cs="Times New Roman"/>
          <w:sz w:val="24"/>
          <w:szCs w:val="24"/>
        </w:rPr>
        <w:t xml:space="preserve">    </w:t>
      </w:r>
      <w:r>
        <w:rPr>
          <w:rFonts w:ascii="Times New Roman" w:hAnsi="Times New Roman" w:cs="Times New Roman"/>
          <w:sz w:val="24"/>
          <w:szCs w:val="24"/>
        </w:rPr>
        <w:t>3,283</w:t>
      </w:r>
      <w:r w:rsidRPr="00EA5C4E">
        <w:rPr>
          <w:rFonts w:ascii="Times New Roman" w:hAnsi="Times New Roman" w:cs="Times New Roman"/>
          <w:sz w:val="24"/>
          <w:szCs w:val="24"/>
        </w:rPr>
        <w:tab/>
      </w:r>
      <w:r w:rsidRPr="00EA5C4E">
        <w:rPr>
          <w:rFonts w:ascii="Times New Roman" w:hAnsi="Times New Roman" w:cs="Times New Roman"/>
          <w:sz w:val="24"/>
          <w:szCs w:val="24"/>
        </w:rPr>
        <w:tab/>
      </w:r>
      <w:r>
        <w:rPr>
          <w:rFonts w:ascii="Times New Roman" w:hAnsi="Times New Roman" w:cs="Times New Roman"/>
          <w:sz w:val="24"/>
          <w:szCs w:val="24"/>
        </w:rPr>
        <w:t>25.60</w:t>
      </w:r>
    </w:p>
    <w:p w14:paraId="23CDBC90" w14:textId="0A460880" w:rsidR="00CC64DC" w:rsidRPr="00EA5C4E" w:rsidRDefault="00846E74" w:rsidP="00843693">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Weak </w:t>
      </w:r>
      <w:r>
        <w:rPr>
          <w:rFonts w:ascii="Times New Roman" w:hAnsi="Times New Roman" w:cs="Times New Roman"/>
          <w:sz w:val="24"/>
          <w:szCs w:val="24"/>
        </w:rPr>
        <w:tab/>
      </w:r>
      <w:r w:rsidR="00CC64DC" w:rsidRPr="00EA5C4E">
        <w:rPr>
          <w:rFonts w:ascii="Times New Roman" w:hAnsi="Times New Roman" w:cs="Times New Roman"/>
          <w:sz w:val="24"/>
          <w:szCs w:val="24"/>
        </w:rPr>
        <w:tab/>
      </w:r>
      <w:r w:rsidR="00CC64DC">
        <w:rPr>
          <w:rFonts w:ascii="Times New Roman" w:hAnsi="Times New Roman" w:cs="Times New Roman"/>
          <w:sz w:val="24"/>
          <w:szCs w:val="24"/>
        </w:rPr>
        <w:t>3,527</w:t>
      </w:r>
      <w:r w:rsidR="00CC64DC">
        <w:rPr>
          <w:rFonts w:ascii="Times New Roman" w:hAnsi="Times New Roman" w:cs="Times New Roman"/>
          <w:sz w:val="24"/>
          <w:szCs w:val="24"/>
        </w:rPr>
        <w:tab/>
      </w:r>
      <w:r w:rsidR="00CC64DC">
        <w:rPr>
          <w:rFonts w:ascii="Times New Roman" w:hAnsi="Times New Roman" w:cs="Times New Roman"/>
          <w:sz w:val="24"/>
          <w:szCs w:val="24"/>
        </w:rPr>
        <w:tab/>
        <w:t>27.51</w:t>
      </w:r>
    </w:p>
    <w:p w14:paraId="26C7A5C6" w14:textId="0AC97479" w:rsidR="00CC64DC" w:rsidRPr="00EA5C4E" w:rsidRDefault="00846E74" w:rsidP="00843693">
      <w:pPr>
        <w:spacing w:line="360" w:lineRule="auto"/>
        <w:ind w:left="720" w:firstLine="720"/>
        <w:jc w:val="both"/>
        <w:rPr>
          <w:rFonts w:ascii="Times New Roman" w:hAnsi="Times New Roman" w:cs="Times New Roman"/>
          <w:sz w:val="24"/>
          <w:szCs w:val="24"/>
        </w:rPr>
      </w:pPr>
      <w:bookmarkStart w:id="177" w:name="_Hlk98963236"/>
      <w:r>
        <w:rPr>
          <w:rFonts w:ascii="Times New Roman" w:hAnsi="Times New Roman" w:cs="Times New Roman"/>
          <w:sz w:val="24"/>
          <w:szCs w:val="24"/>
        </w:rPr>
        <w:t>Moderate</w:t>
      </w:r>
      <w:bookmarkEnd w:id="177"/>
      <w:r>
        <w:rPr>
          <w:rFonts w:ascii="Times New Roman" w:hAnsi="Times New Roman" w:cs="Times New Roman"/>
          <w:sz w:val="24"/>
          <w:szCs w:val="24"/>
        </w:rPr>
        <w:t xml:space="preserve"> </w:t>
      </w:r>
      <w:r w:rsidR="00CC64DC" w:rsidRPr="00EA5C4E">
        <w:rPr>
          <w:rFonts w:ascii="Times New Roman" w:hAnsi="Times New Roman" w:cs="Times New Roman"/>
          <w:sz w:val="24"/>
          <w:szCs w:val="24"/>
        </w:rPr>
        <w:tab/>
      </w:r>
      <w:r w:rsidR="00CC64DC">
        <w:rPr>
          <w:rFonts w:ascii="Times New Roman" w:hAnsi="Times New Roman" w:cs="Times New Roman"/>
          <w:sz w:val="24"/>
          <w:szCs w:val="24"/>
        </w:rPr>
        <w:t>2,940</w:t>
      </w:r>
      <w:r w:rsidR="00CC64DC" w:rsidRPr="00EA5C4E">
        <w:rPr>
          <w:rFonts w:ascii="Times New Roman" w:hAnsi="Times New Roman" w:cs="Times New Roman"/>
          <w:sz w:val="24"/>
          <w:szCs w:val="24"/>
        </w:rPr>
        <w:tab/>
      </w:r>
      <w:r w:rsidR="00CC64DC" w:rsidRPr="00EA5C4E">
        <w:rPr>
          <w:rFonts w:ascii="Times New Roman" w:hAnsi="Times New Roman" w:cs="Times New Roman"/>
          <w:sz w:val="24"/>
          <w:szCs w:val="24"/>
        </w:rPr>
        <w:tab/>
      </w:r>
      <w:r w:rsidR="00CC64DC">
        <w:rPr>
          <w:rFonts w:ascii="Times New Roman" w:hAnsi="Times New Roman" w:cs="Times New Roman"/>
          <w:sz w:val="24"/>
          <w:szCs w:val="24"/>
        </w:rPr>
        <w:t>22.93</w:t>
      </w:r>
    </w:p>
    <w:p w14:paraId="542F5F04" w14:textId="3408485E" w:rsidR="00CC64DC" w:rsidRPr="00EA5C4E" w:rsidRDefault="00846E74" w:rsidP="00843693">
      <w:pPr>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Strong </w:t>
      </w:r>
      <w:r>
        <w:rPr>
          <w:rFonts w:ascii="Times New Roman" w:hAnsi="Times New Roman" w:cs="Times New Roman"/>
          <w:sz w:val="24"/>
          <w:szCs w:val="24"/>
        </w:rPr>
        <w:tab/>
      </w:r>
      <w:r w:rsidR="00CC64DC">
        <w:rPr>
          <w:rFonts w:ascii="Times New Roman" w:hAnsi="Times New Roman" w:cs="Times New Roman"/>
          <w:sz w:val="24"/>
          <w:szCs w:val="24"/>
        </w:rPr>
        <w:tab/>
        <w:t>2,806</w:t>
      </w:r>
      <w:r w:rsidR="00CC64DC" w:rsidRPr="00EA5C4E">
        <w:rPr>
          <w:rFonts w:ascii="Times New Roman" w:hAnsi="Times New Roman" w:cs="Times New Roman"/>
          <w:sz w:val="24"/>
          <w:szCs w:val="24"/>
        </w:rPr>
        <w:tab/>
      </w:r>
      <w:r w:rsidR="00CC64DC" w:rsidRPr="00EA5C4E">
        <w:rPr>
          <w:rFonts w:ascii="Times New Roman" w:hAnsi="Times New Roman" w:cs="Times New Roman"/>
          <w:sz w:val="24"/>
          <w:szCs w:val="24"/>
        </w:rPr>
        <w:tab/>
        <w:t>22.</w:t>
      </w:r>
      <w:r w:rsidR="00CC64DC">
        <w:rPr>
          <w:rFonts w:ascii="Times New Roman" w:hAnsi="Times New Roman" w:cs="Times New Roman"/>
          <w:sz w:val="24"/>
          <w:szCs w:val="24"/>
        </w:rPr>
        <w:t>35</w:t>
      </w:r>
    </w:p>
    <w:p w14:paraId="385CFE3C" w14:textId="5F5018D8" w:rsidR="00CC64DC" w:rsidRPr="00EA5C4E" w:rsidRDefault="00CC64DC" w:rsidP="00843693">
      <w:pPr>
        <w:spacing w:line="360" w:lineRule="auto"/>
        <w:jc w:val="both"/>
        <w:rPr>
          <w:rFonts w:ascii="Times New Roman" w:hAnsi="Times New Roman" w:cs="Times New Roman"/>
          <w:sz w:val="24"/>
          <w:szCs w:val="24"/>
        </w:rPr>
      </w:pPr>
      <w:r w:rsidRPr="00EA5C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bookmarkStart w:id="178" w:name="_Hlk98963280"/>
      <w:r w:rsidR="00846E74">
        <w:rPr>
          <w:rFonts w:ascii="Times New Roman" w:hAnsi="Times New Roman" w:cs="Times New Roman"/>
          <w:sz w:val="24"/>
          <w:szCs w:val="24"/>
        </w:rPr>
        <w:t xml:space="preserve">Very strong </w:t>
      </w:r>
      <w:bookmarkEnd w:id="178"/>
      <w:r w:rsidRPr="00EA5C4E">
        <w:rPr>
          <w:rFonts w:ascii="Times New Roman" w:hAnsi="Times New Roman" w:cs="Times New Roman"/>
          <w:sz w:val="24"/>
          <w:szCs w:val="24"/>
        </w:rPr>
        <w:tab/>
      </w:r>
      <w:r>
        <w:rPr>
          <w:rFonts w:ascii="Times New Roman" w:hAnsi="Times New Roman" w:cs="Times New Roman"/>
          <w:sz w:val="24"/>
          <w:szCs w:val="24"/>
        </w:rPr>
        <w:t>271</w:t>
      </w:r>
      <w:r>
        <w:rPr>
          <w:rFonts w:ascii="Times New Roman" w:hAnsi="Times New Roman" w:cs="Times New Roman"/>
          <w:sz w:val="24"/>
          <w:szCs w:val="24"/>
        </w:rPr>
        <w:tab/>
      </w:r>
      <w:r>
        <w:rPr>
          <w:rFonts w:ascii="Times New Roman" w:hAnsi="Times New Roman" w:cs="Times New Roman"/>
          <w:sz w:val="24"/>
          <w:szCs w:val="24"/>
        </w:rPr>
        <w:tab/>
        <w:t>2.11</w:t>
      </w:r>
    </w:p>
    <w:p w14:paraId="62921F35" w14:textId="314A2ECC" w:rsidR="00CC64DC" w:rsidRPr="00B26D59" w:rsidRDefault="00CC64DC" w:rsidP="00843693">
      <w:pPr>
        <w:pBdr>
          <w:bottom w:val="single" w:sz="4" w:space="1" w:color="auto"/>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Total</w:t>
      </w:r>
      <w:r>
        <w:rPr>
          <w:rFonts w:ascii="Times New Roman" w:hAnsi="Times New Roman" w:cs="Times New Roman"/>
          <w:b/>
          <w:bCs/>
          <w:sz w:val="24"/>
          <w:szCs w:val="24"/>
        </w:rPr>
        <w:tab/>
      </w:r>
      <w:r>
        <w:rPr>
          <w:rFonts w:ascii="Times New Roman" w:hAnsi="Times New Roman" w:cs="Times New Roman"/>
          <w:b/>
          <w:bCs/>
          <w:sz w:val="24"/>
          <w:szCs w:val="24"/>
        </w:rPr>
        <w:tab/>
        <w:t>12,827</w:t>
      </w:r>
      <w:r>
        <w:rPr>
          <w:rFonts w:ascii="Times New Roman" w:hAnsi="Times New Roman" w:cs="Times New Roman"/>
          <w:b/>
          <w:bCs/>
          <w:sz w:val="24"/>
          <w:szCs w:val="24"/>
        </w:rPr>
        <w:tab/>
      </w:r>
      <w:r>
        <w:rPr>
          <w:rFonts w:ascii="Times New Roman" w:hAnsi="Times New Roman" w:cs="Times New Roman"/>
          <w:b/>
          <w:bCs/>
          <w:sz w:val="24"/>
          <w:szCs w:val="24"/>
        </w:rPr>
        <w:tab/>
        <w:t>100.00</w:t>
      </w:r>
      <w:r>
        <w:rPr>
          <w:rFonts w:ascii="Times New Roman" w:hAnsi="Times New Roman" w:cs="Times New Roman"/>
          <w:b/>
          <w:bCs/>
          <w:sz w:val="24"/>
          <w:szCs w:val="24"/>
        </w:rPr>
        <w:tab/>
      </w:r>
    </w:p>
    <w:bookmarkEnd w:id="176"/>
    <w:p w14:paraId="5B5C1CFB" w14:textId="14C52DF5" w:rsidR="00685FCA" w:rsidRPr="002837AF" w:rsidRDefault="00F03FEE" w:rsidP="00843693">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Source: Author’s computation from </w:t>
      </w:r>
      <w:r w:rsidRPr="00C45A81">
        <w:rPr>
          <w:rFonts w:ascii="Times New Roman" w:hAnsi="Times New Roman" w:cs="Times New Roman"/>
          <w:sz w:val="24"/>
          <w:szCs w:val="24"/>
        </w:rPr>
        <w:t>2018/19 NLSS</w:t>
      </w:r>
      <w:r>
        <w:rPr>
          <w:rFonts w:ascii="Times New Roman" w:hAnsi="Times New Roman" w:cs="Times New Roman"/>
          <w:sz w:val="24"/>
          <w:szCs w:val="24"/>
        </w:rPr>
        <w:t xml:space="preserve"> Data, 2022</w:t>
      </w:r>
      <w:r w:rsidR="00AA0E3D">
        <w:rPr>
          <w:rFonts w:ascii="Times New Roman" w:hAnsi="Times New Roman" w:cs="Times New Roman"/>
          <w:sz w:val="24"/>
          <w:szCs w:val="24"/>
        </w:rPr>
        <w:t>.</w:t>
      </w:r>
    </w:p>
    <w:p w14:paraId="3741387E" w14:textId="5658A316" w:rsidR="001E2548" w:rsidRPr="005B0A7C" w:rsidRDefault="001E2548" w:rsidP="00880E53">
      <w:pPr>
        <w:pStyle w:val="Heading2"/>
        <w:numPr>
          <w:ilvl w:val="2"/>
          <w:numId w:val="23"/>
        </w:numPr>
        <w:spacing w:after="240"/>
        <w:rPr>
          <w:rFonts w:ascii="Times New Roman" w:hAnsi="Times New Roman" w:cs="Times New Roman"/>
          <w:b/>
          <w:bCs/>
          <w:color w:val="auto"/>
          <w:sz w:val="24"/>
          <w:szCs w:val="24"/>
        </w:rPr>
      </w:pPr>
      <w:bookmarkStart w:id="179" w:name="_Toc113272454"/>
      <w:r w:rsidRPr="005B0A7C">
        <w:rPr>
          <w:rFonts w:ascii="Times New Roman" w:hAnsi="Times New Roman" w:cs="Times New Roman"/>
          <w:b/>
          <w:bCs/>
          <w:color w:val="auto"/>
          <w:sz w:val="24"/>
          <w:szCs w:val="24"/>
        </w:rPr>
        <w:t>Geopolitical Regions</w:t>
      </w:r>
      <w:r w:rsidR="00323DF7" w:rsidRPr="005B0A7C">
        <w:rPr>
          <w:rFonts w:ascii="Times New Roman" w:hAnsi="Times New Roman" w:cs="Times New Roman"/>
          <w:b/>
          <w:bCs/>
          <w:color w:val="auto"/>
          <w:sz w:val="24"/>
          <w:szCs w:val="24"/>
        </w:rPr>
        <w:t xml:space="preserve"> of Household Head</w:t>
      </w:r>
      <w:r w:rsidR="002127BC" w:rsidRPr="005B0A7C">
        <w:rPr>
          <w:rFonts w:ascii="Times New Roman" w:hAnsi="Times New Roman" w:cs="Times New Roman"/>
          <w:b/>
          <w:bCs/>
          <w:color w:val="auto"/>
          <w:sz w:val="24"/>
          <w:szCs w:val="24"/>
        </w:rPr>
        <w:t>.</w:t>
      </w:r>
      <w:bookmarkEnd w:id="179"/>
    </w:p>
    <w:p w14:paraId="4DA57843" w14:textId="77777777" w:rsidR="005B0A7C" w:rsidRDefault="00323DF7" w:rsidP="008F45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Distribution of Household Resilience by Geopolitical regions </w:t>
      </w:r>
    </w:p>
    <w:p w14:paraId="66E9370E" w14:textId="10CFD281" w:rsidR="00B843B3" w:rsidRDefault="008F45F2" w:rsidP="00692317">
      <w:pPr>
        <w:spacing w:line="480" w:lineRule="auto"/>
        <w:jc w:val="both"/>
        <w:rPr>
          <w:rFonts w:ascii="Times New Roman" w:hAnsi="Times New Roman" w:cs="Times New Roman"/>
          <w:sz w:val="24"/>
          <w:szCs w:val="24"/>
        </w:rPr>
      </w:pPr>
      <w:r w:rsidRPr="0037571A">
        <w:rPr>
          <w:rFonts w:ascii="Times New Roman" w:hAnsi="Times New Roman" w:cs="Times New Roman"/>
          <w:sz w:val="24"/>
          <w:szCs w:val="24"/>
        </w:rPr>
        <w:t xml:space="preserve">The result summarized in </w:t>
      </w:r>
      <w:r>
        <w:rPr>
          <w:rFonts w:ascii="Times New Roman" w:hAnsi="Times New Roman" w:cs="Times New Roman"/>
          <w:sz w:val="24"/>
          <w:szCs w:val="24"/>
        </w:rPr>
        <w:t>T</w:t>
      </w:r>
      <w:r w:rsidRPr="0037571A">
        <w:rPr>
          <w:rFonts w:ascii="Times New Roman" w:hAnsi="Times New Roman" w:cs="Times New Roman"/>
          <w:sz w:val="24"/>
          <w:szCs w:val="24"/>
        </w:rPr>
        <w:t>able 12 revealed that</w:t>
      </w:r>
      <w:r>
        <w:rPr>
          <w:rFonts w:ascii="Times New Roman" w:hAnsi="Times New Roman" w:cs="Times New Roman"/>
          <w:sz w:val="24"/>
          <w:szCs w:val="24"/>
        </w:rPr>
        <w:t xml:space="preserve"> a large portion of the surveyed households in the south-south region (46%) were more resilient. This is may be attributed to</w:t>
      </w:r>
      <w:r w:rsidR="003146AE">
        <w:rPr>
          <w:rFonts w:ascii="Times New Roman" w:hAnsi="Times New Roman" w:cs="Times New Roman"/>
          <w:sz w:val="24"/>
          <w:szCs w:val="24"/>
        </w:rPr>
        <w:t xml:space="preserve"> </w:t>
      </w:r>
      <w:r>
        <w:rPr>
          <w:rFonts w:ascii="Times New Roman" w:hAnsi="Times New Roman" w:cs="Times New Roman"/>
          <w:sz w:val="24"/>
          <w:szCs w:val="24"/>
        </w:rPr>
        <w:t xml:space="preserve">the south-south being the home of Nigeria’s oil industry. Hence households in this region may use involvement in this as a means of livelihood. </w:t>
      </w:r>
      <w:r w:rsidR="007726CC">
        <w:rPr>
          <w:rFonts w:ascii="Times New Roman" w:hAnsi="Times New Roman" w:cs="Times New Roman"/>
          <w:sz w:val="24"/>
          <w:szCs w:val="24"/>
        </w:rPr>
        <w:t>Although for other geopolitical regions, it is not surprisingly that they are not resilience to food insecurity, because t</w:t>
      </w:r>
      <w:r w:rsidR="007726CC" w:rsidRPr="007726CC">
        <w:rPr>
          <w:rFonts w:ascii="Times New Roman" w:hAnsi="Times New Roman" w:cs="Times New Roman"/>
          <w:sz w:val="24"/>
          <w:szCs w:val="24"/>
        </w:rPr>
        <w:t>hese findings are representative of the country's recognized circumstances</w:t>
      </w:r>
      <w:r w:rsidR="007726CC">
        <w:rPr>
          <w:rFonts w:ascii="Times New Roman" w:hAnsi="Times New Roman" w:cs="Times New Roman"/>
          <w:sz w:val="24"/>
          <w:szCs w:val="24"/>
        </w:rPr>
        <w:t xml:space="preserve"> presently. </w:t>
      </w:r>
      <w:r w:rsidR="002366D2">
        <w:rPr>
          <w:rFonts w:ascii="Times New Roman" w:hAnsi="Times New Roman" w:cs="Times New Roman"/>
          <w:sz w:val="24"/>
          <w:szCs w:val="24"/>
        </w:rPr>
        <w:t>This prevailing circumstance</w:t>
      </w:r>
      <w:r w:rsidR="008C4EBD">
        <w:rPr>
          <w:rFonts w:ascii="Times New Roman" w:hAnsi="Times New Roman" w:cs="Times New Roman"/>
          <w:sz w:val="24"/>
          <w:szCs w:val="24"/>
        </w:rPr>
        <w:t xml:space="preserve"> such as t</w:t>
      </w:r>
      <w:r w:rsidR="00533B0D" w:rsidRPr="00533B0D">
        <w:rPr>
          <w:rFonts w:ascii="Times New Roman" w:hAnsi="Times New Roman" w:cs="Times New Roman"/>
          <w:sz w:val="24"/>
          <w:szCs w:val="24"/>
        </w:rPr>
        <w:t xml:space="preserve">he Boko </w:t>
      </w:r>
      <w:r w:rsidR="00533B0D" w:rsidRPr="00533B0D">
        <w:rPr>
          <w:rFonts w:ascii="Times New Roman" w:hAnsi="Times New Roman" w:cs="Times New Roman"/>
          <w:sz w:val="24"/>
          <w:szCs w:val="24"/>
        </w:rPr>
        <w:lastRenderedPageBreak/>
        <w:t>Haram</w:t>
      </w:r>
      <w:r w:rsidR="008C4EBD">
        <w:rPr>
          <w:rFonts w:ascii="Times New Roman" w:hAnsi="Times New Roman" w:cs="Times New Roman"/>
          <w:sz w:val="24"/>
          <w:szCs w:val="24"/>
        </w:rPr>
        <w:t xml:space="preserve"> Insurgencies </w:t>
      </w:r>
      <w:r w:rsidR="00533B0D" w:rsidRPr="00533B0D">
        <w:rPr>
          <w:rFonts w:ascii="Times New Roman" w:hAnsi="Times New Roman" w:cs="Times New Roman"/>
          <w:sz w:val="24"/>
          <w:szCs w:val="24"/>
        </w:rPr>
        <w:t xml:space="preserve">uprising spread from the northern geopolitical region to other zones with ceaseless attacks, signaling the </w:t>
      </w:r>
      <w:r w:rsidR="002366D2">
        <w:rPr>
          <w:rFonts w:ascii="Times New Roman" w:hAnsi="Times New Roman" w:cs="Times New Roman"/>
          <w:sz w:val="24"/>
          <w:szCs w:val="24"/>
        </w:rPr>
        <w:t xml:space="preserve">beginning of a rising humanitarian catastrophe marked with </w:t>
      </w:r>
      <w:r w:rsidR="00533B0D" w:rsidRPr="00533B0D">
        <w:rPr>
          <w:rFonts w:ascii="Times New Roman" w:hAnsi="Times New Roman" w:cs="Times New Roman"/>
          <w:sz w:val="24"/>
          <w:szCs w:val="24"/>
        </w:rPr>
        <w:t xml:space="preserve">panic, dislocation, dysfunctional </w:t>
      </w:r>
      <w:r w:rsidR="001E7EDB">
        <w:rPr>
          <w:rFonts w:ascii="Times New Roman" w:hAnsi="Times New Roman" w:cs="Times New Roman"/>
          <w:sz w:val="24"/>
          <w:szCs w:val="24"/>
        </w:rPr>
        <w:t>infrastructure</w:t>
      </w:r>
      <w:r w:rsidR="00533B0D" w:rsidRPr="00533B0D">
        <w:rPr>
          <w:rFonts w:ascii="Times New Roman" w:hAnsi="Times New Roman" w:cs="Times New Roman"/>
          <w:sz w:val="24"/>
          <w:szCs w:val="24"/>
        </w:rPr>
        <w:t xml:space="preserve"> such as </w:t>
      </w:r>
      <w:r w:rsidR="001E7EDB">
        <w:rPr>
          <w:rFonts w:ascii="Times New Roman" w:hAnsi="Times New Roman" w:cs="Times New Roman"/>
          <w:sz w:val="24"/>
          <w:szCs w:val="24"/>
        </w:rPr>
        <w:t>medical services</w:t>
      </w:r>
      <w:r w:rsidR="00533B0D" w:rsidRPr="00533B0D">
        <w:rPr>
          <w:rFonts w:ascii="Times New Roman" w:hAnsi="Times New Roman" w:cs="Times New Roman"/>
          <w:sz w:val="24"/>
          <w:szCs w:val="24"/>
        </w:rPr>
        <w:t xml:space="preserve">, </w:t>
      </w:r>
      <w:r w:rsidR="001E7EDB">
        <w:rPr>
          <w:rFonts w:ascii="Times New Roman" w:hAnsi="Times New Roman" w:cs="Times New Roman"/>
          <w:sz w:val="24"/>
          <w:szCs w:val="24"/>
        </w:rPr>
        <w:t>educational institutions</w:t>
      </w:r>
      <w:r w:rsidR="00533B0D" w:rsidRPr="00533B0D">
        <w:rPr>
          <w:rFonts w:ascii="Times New Roman" w:hAnsi="Times New Roman" w:cs="Times New Roman"/>
          <w:sz w:val="24"/>
          <w:szCs w:val="24"/>
        </w:rPr>
        <w:t xml:space="preserve">, </w:t>
      </w:r>
      <w:r w:rsidR="008C4EBD">
        <w:rPr>
          <w:rFonts w:ascii="Times New Roman" w:hAnsi="Times New Roman" w:cs="Times New Roman"/>
          <w:sz w:val="24"/>
          <w:szCs w:val="24"/>
        </w:rPr>
        <w:t>with</w:t>
      </w:r>
      <w:r w:rsidR="001E7EDB">
        <w:rPr>
          <w:rFonts w:ascii="Times New Roman" w:hAnsi="Times New Roman" w:cs="Times New Roman"/>
          <w:sz w:val="24"/>
          <w:szCs w:val="24"/>
        </w:rPr>
        <w:t xml:space="preserve"> restricted access</w:t>
      </w:r>
      <w:r w:rsidR="00533B0D" w:rsidRPr="00533B0D">
        <w:rPr>
          <w:rFonts w:ascii="Times New Roman" w:hAnsi="Times New Roman" w:cs="Times New Roman"/>
          <w:sz w:val="24"/>
          <w:szCs w:val="24"/>
        </w:rPr>
        <w:t xml:space="preserve">, particularly to rural households, will reduce their resilience levels and, </w:t>
      </w:r>
      <w:r w:rsidR="00382276">
        <w:rPr>
          <w:rFonts w:ascii="Times New Roman" w:hAnsi="Times New Roman" w:cs="Times New Roman"/>
          <w:sz w:val="24"/>
          <w:szCs w:val="24"/>
        </w:rPr>
        <w:t>thereby leading to</w:t>
      </w:r>
      <w:r w:rsidR="00533B0D" w:rsidRPr="00533B0D">
        <w:rPr>
          <w:rFonts w:ascii="Times New Roman" w:hAnsi="Times New Roman" w:cs="Times New Roman"/>
          <w:sz w:val="24"/>
          <w:szCs w:val="24"/>
        </w:rPr>
        <w:t xml:space="preserve"> food insecurity.</w:t>
      </w:r>
      <w:r w:rsidR="008C4EBD">
        <w:rPr>
          <w:rFonts w:ascii="Times New Roman" w:hAnsi="Times New Roman" w:cs="Times New Roman"/>
          <w:sz w:val="24"/>
          <w:szCs w:val="24"/>
        </w:rPr>
        <w:t xml:space="preserve"> </w:t>
      </w:r>
      <w:r w:rsidR="001E7EDB">
        <w:rPr>
          <w:rFonts w:ascii="Times New Roman" w:hAnsi="Times New Roman" w:cs="Times New Roman"/>
          <w:sz w:val="24"/>
          <w:szCs w:val="24"/>
        </w:rPr>
        <w:t xml:space="preserve">This result is consistent with that of </w:t>
      </w:r>
      <w:r w:rsidR="00575C9A">
        <w:rPr>
          <w:rFonts w:ascii="Times New Roman" w:hAnsi="Times New Roman" w:cs="Times New Roman"/>
          <w:sz w:val="24"/>
          <w:szCs w:val="24"/>
        </w:rPr>
        <w:t xml:space="preserve"> </w:t>
      </w:r>
      <w:r w:rsidR="0055361B">
        <w:rPr>
          <w:rFonts w:ascii="Times New Roman" w:hAnsi="Times New Roman" w:cs="Times New Roman"/>
          <w:sz w:val="24"/>
          <w:szCs w:val="24"/>
        </w:rPr>
        <w:t xml:space="preserve"> </w:t>
      </w:r>
      <w:sdt>
        <w:sdtPr>
          <w:rPr>
            <w:rFonts w:ascii="Times New Roman" w:hAnsi="Times New Roman" w:cs="Times New Roman"/>
            <w:sz w:val="24"/>
            <w:szCs w:val="24"/>
          </w:rPr>
          <w:id w:val="1295944873"/>
          <w:citation/>
        </w:sdtPr>
        <w:sdtEndPr/>
        <w:sdtContent>
          <w:r w:rsidR="0055361B">
            <w:rPr>
              <w:rFonts w:ascii="Times New Roman" w:hAnsi="Times New Roman" w:cs="Times New Roman"/>
              <w:sz w:val="24"/>
              <w:szCs w:val="24"/>
            </w:rPr>
            <w:fldChar w:fldCharType="begin"/>
          </w:r>
          <w:r w:rsidR="0055361B">
            <w:rPr>
              <w:rFonts w:ascii="Times New Roman" w:hAnsi="Times New Roman" w:cs="Times New Roman"/>
              <w:sz w:val="24"/>
              <w:szCs w:val="24"/>
            </w:rPr>
            <w:instrText xml:space="preserve"> CITATION Dun18 \l 1033 </w:instrText>
          </w:r>
          <w:r w:rsidR="0055361B">
            <w:rPr>
              <w:rFonts w:ascii="Times New Roman" w:hAnsi="Times New Roman" w:cs="Times New Roman"/>
              <w:sz w:val="24"/>
              <w:szCs w:val="24"/>
            </w:rPr>
            <w:fldChar w:fldCharType="separate"/>
          </w:r>
          <w:r w:rsidR="0055361B" w:rsidRPr="0055361B">
            <w:rPr>
              <w:rFonts w:ascii="Times New Roman" w:hAnsi="Times New Roman" w:cs="Times New Roman"/>
              <w:noProof/>
              <w:sz w:val="24"/>
              <w:szCs w:val="24"/>
            </w:rPr>
            <w:t>(Dunn, 2018)</w:t>
          </w:r>
          <w:r w:rsidR="0055361B">
            <w:rPr>
              <w:rFonts w:ascii="Times New Roman" w:hAnsi="Times New Roman" w:cs="Times New Roman"/>
              <w:sz w:val="24"/>
              <w:szCs w:val="24"/>
            </w:rPr>
            <w:fldChar w:fldCharType="end"/>
          </w:r>
        </w:sdtContent>
      </w:sdt>
      <w:r w:rsidR="008C4EBD">
        <w:rPr>
          <w:rFonts w:ascii="Times New Roman" w:hAnsi="Times New Roman" w:cs="Times New Roman"/>
          <w:sz w:val="24"/>
          <w:szCs w:val="24"/>
        </w:rPr>
        <w:t xml:space="preserve"> </w:t>
      </w:r>
      <w:r w:rsidR="00575C9A">
        <w:rPr>
          <w:rFonts w:ascii="Times New Roman" w:hAnsi="Times New Roman" w:cs="Times New Roman"/>
          <w:sz w:val="24"/>
          <w:szCs w:val="24"/>
        </w:rPr>
        <w:t xml:space="preserve">that </w:t>
      </w:r>
      <w:r w:rsidR="00CE400C">
        <w:rPr>
          <w:rFonts w:ascii="Times New Roman" w:hAnsi="Times New Roman" w:cs="Times New Roman"/>
          <w:sz w:val="24"/>
          <w:szCs w:val="24"/>
        </w:rPr>
        <w:t>b</w:t>
      </w:r>
      <w:r w:rsidR="00CE400C" w:rsidRPr="00CE400C">
        <w:rPr>
          <w:rFonts w:ascii="Times New Roman" w:hAnsi="Times New Roman" w:cs="Times New Roman"/>
          <w:sz w:val="24"/>
          <w:szCs w:val="24"/>
        </w:rPr>
        <w:t xml:space="preserve">ecause of the Boko Haram insurgency, there was population displacement, which resulted in low harvest yield and, as a result, reduced food stock (availability, accessibility, and supply), </w:t>
      </w:r>
      <w:r w:rsidR="00D5345B">
        <w:rPr>
          <w:rFonts w:ascii="Times New Roman" w:hAnsi="Times New Roman" w:cs="Times New Roman"/>
          <w:sz w:val="24"/>
          <w:szCs w:val="24"/>
        </w:rPr>
        <w:t>leaving the rural households with little or nothing to fall back on.</w:t>
      </w:r>
    </w:p>
    <w:p w14:paraId="6A56B5B8" w14:textId="1B8642AA" w:rsidR="00A72E45" w:rsidRDefault="00A72E45" w:rsidP="00692317">
      <w:pPr>
        <w:spacing w:line="480" w:lineRule="auto"/>
        <w:jc w:val="both"/>
        <w:rPr>
          <w:rFonts w:ascii="Times New Roman" w:hAnsi="Times New Roman" w:cs="Times New Roman"/>
          <w:sz w:val="24"/>
          <w:szCs w:val="24"/>
        </w:rPr>
      </w:pPr>
    </w:p>
    <w:p w14:paraId="08B8400A" w14:textId="1F7D6FAA" w:rsidR="00A72E45" w:rsidRDefault="00A72E45" w:rsidP="00692317">
      <w:pPr>
        <w:spacing w:line="480" w:lineRule="auto"/>
        <w:jc w:val="both"/>
        <w:rPr>
          <w:rFonts w:ascii="Times New Roman" w:hAnsi="Times New Roman" w:cs="Times New Roman"/>
          <w:sz w:val="24"/>
          <w:szCs w:val="24"/>
        </w:rPr>
      </w:pPr>
    </w:p>
    <w:p w14:paraId="2A3190CB" w14:textId="4A8C92E3" w:rsidR="00A72E45" w:rsidRDefault="00A72E45" w:rsidP="00692317">
      <w:pPr>
        <w:spacing w:line="480" w:lineRule="auto"/>
        <w:jc w:val="both"/>
        <w:rPr>
          <w:rFonts w:ascii="Times New Roman" w:hAnsi="Times New Roman" w:cs="Times New Roman"/>
          <w:sz w:val="24"/>
          <w:szCs w:val="24"/>
        </w:rPr>
      </w:pPr>
    </w:p>
    <w:p w14:paraId="0DEBF1D3" w14:textId="2FA8D996" w:rsidR="00A72E45" w:rsidRDefault="00A72E45" w:rsidP="00692317">
      <w:pPr>
        <w:spacing w:line="480" w:lineRule="auto"/>
        <w:jc w:val="both"/>
        <w:rPr>
          <w:rFonts w:ascii="Times New Roman" w:hAnsi="Times New Roman" w:cs="Times New Roman"/>
          <w:sz w:val="24"/>
          <w:szCs w:val="24"/>
        </w:rPr>
      </w:pPr>
    </w:p>
    <w:p w14:paraId="0AB3D55F" w14:textId="300D673E" w:rsidR="00A72E45" w:rsidRDefault="00A72E45" w:rsidP="00692317">
      <w:pPr>
        <w:spacing w:line="480" w:lineRule="auto"/>
        <w:jc w:val="both"/>
        <w:rPr>
          <w:rFonts w:ascii="Times New Roman" w:hAnsi="Times New Roman" w:cs="Times New Roman"/>
          <w:sz w:val="24"/>
          <w:szCs w:val="24"/>
        </w:rPr>
      </w:pPr>
    </w:p>
    <w:p w14:paraId="0D3E852D" w14:textId="77777777" w:rsidR="00A72E45" w:rsidRPr="00B843B3" w:rsidRDefault="00A72E45" w:rsidP="00692317">
      <w:pPr>
        <w:spacing w:line="480" w:lineRule="auto"/>
        <w:jc w:val="both"/>
        <w:rPr>
          <w:rFonts w:ascii="Times New Roman" w:hAnsi="Times New Roman" w:cs="Times New Roman"/>
          <w:sz w:val="24"/>
          <w:szCs w:val="24"/>
        </w:rPr>
      </w:pPr>
    </w:p>
    <w:p w14:paraId="0FBD0A68" w14:textId="77777777" w:rsidR="009F42FF" w:rsidRDefault="009F42FF" w:rsidP="00A72E45">
      <w:pPr>
        <w:spacing w:line="360" w:lineRule="auto"/>
        <w:jc w:val="both"/>
        <w:rPr>
          <w:rFonts w:ascii="Times New Roman" w:hAnsi="Times New Roman" w:cs="Times New Roman"/>
          <w:b/>
          <w:bCs/>
          <w:sz w:val="24"/>
          <w:szCs w:val="24"/>
        </w:rPr>
      </w:pPr>
    </w:p>
    <w:p w14:paraId="6244E962" w14:textId="77777777" w:rsidR="009F42FF" w:rsidRDefault="009F42FF" w:rsidP="00A72E45">
      <w:pPr>
        <w:spacing w:line="360" w:lineRule="auto"/>
        <w:jc w:val="both"/>
        <w:rPr>
          <w:rFonts w:ascii="Times New Roman" w:hAnsi="Times New Roman" w:cs="Times New Roman"/>
          <w:b/>
          <w:bCs/>
          <w:sz w:val="24"/>
          <w:szCs w:val="24"/>
        </w:rPr>
      </w:pPr>
    </w:p>
    <w:p w14:paraId="08BA37E3" w14:textId="77777777" w:rsidR="009F42FF" w:rsidRDefault="009F42FF" w:rsidP="00A72E45">
      <w:pPr>
        <w:spacing w:line="360" w:lineRule="auto"/>
        <w:jc w:val="both"/>
        <w:rPr>
          <w:rFonts w:ascii="Times New Roman" w:hAnsi="Times New Roman" w:cs="Times New Roman"/>
          <w:b/>
          <w:bCs/>
          <w:sz w:val="24"/>
          <w:szCs w:val="24"/>
        </w:rPr>
      </w:pPr>
    </w:p>
    <w:p w14:paraId="6AFEA66D" w14:textId="77777777" w:rsidR="009F42FF" w:rsidRDefault="009F42FF" w:rsidP="00A72E45">
      <w:pPr>
        <w:spacing w:line="360" w:lineRule="auto"/>
        <w:jc w:val="both"/>
        <w:rPr>
          <w:rFonts w:ascii="Times New Roman" w:hAnsi="Times New Roman" w:cs="Times New Roman"/>
          <w:b/>
          <w:bCs/>
          <w:sz w:val="24"/>
          <w:szCs w:val="24"/>
        </w:rPr>
      </w:pPr>
    </w:p>
    <w:p w14:paraId="46438ED2" w14:textId="77777777" w:rsidR="009F42FF" w:rsidRDefault="009F42FF" w:rsidP="00A72E45">
      <w:pPr>
        <w:spacing w:line="360" w:lineRule="auto"/>
        <w:jc w:val="both"/>
        <w:rPr>
          <w:rFonts w:ascii="Times New Roman" w:hAnsi="Times New Roman" w:cs="Times New Roman"/>
          <w:b/>
          <w:bCs/>
          <w:sz w:val="24"/>
          <w:szCs w:val="24"/>
        </w:rPr>
      </w:pPr>
    </w:p>
    <w:p w14:paraId="28CAE56F" w14:textId="77777777" w:rsidR="009F42FF" w:rsidRDefault="009F42FF" w:rsidP="00A72E45">
      <w:pPr>
        <w:spacing w:line="360" w:lineRule="auto"/>
        <w:jc w:val="both"/>
        <w:rPr>
          <w:rFonts w:ascii="Times New Roman" w:hAnsi="Times New Roman" w:cs="Times New Roman"/>
          <w:b/>
          <w:bCs/>
          <w:sz w:val="24"/>
          <w:szCs w:val="24"/>
        </w:rPr>
      </w:pPr>
    </w:p>
    <w:p w14:paraId="0AD09052" w14:textId="77777777" w:rsidR="009F42FF" w:rsidRDefault="009F42FF" w:rsidP="00A72E45">
      <w:pPr>
        <w:spacing w:line="360" w:lineRule="auto"/>
        <w:jc w:val="both"/>
        <w:rPr>
          <w:rFonts w:ascii="Times New Roman" w:hAnsi="Times New Roman" w:cs="Times New Roman"/>
          <w:b/>
          <w:bCs/>
          <w:sz w:val="24"/>
          <w:szCs w:val="24"/>
        </w:rPr>
      </w:pPr>
    </w:p>
    <w:p w14:paraId="7E3D47B7" w14:textId="77777777" w:rsidR="009F42FF" w:rsidRDefault="009F42FF" w:rsidP="00A72E45">
      <w:pPr>
        <w:spacing w:line="360" w:lineRule="auto"/>
        <w:jc w:val="both"/>
        <w:rPr>
          <w:rFonts w:ascii="Times New Roman" w:hAnsi="Times New Roman" w:cs="Times New Roman"/>
          <w:b/>
          <w:bCs/>
          <w:sz w:val="24"/>
          <w:szCs w:val="24"/>
        </w:rPr>
      </w:pPr>
    </w:p>
    <w:p w14:paraId="4502A9E8" w14:textId="12841880" w:rsidR="00DF50F6" w:rsidRDefault="008F45F2" w:rsidP="00927236">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12</w:t>
      </w:r>
      <w:r w:rsidR="00F04260">
        <w:rPr>
          <w:rFonts w:ascii="Times New Roman" w:hAnsi="Times New Roman" w:cs="Times New Roman"/>
          <w:b/>
          <w:bCs/>
          <w:sz w:val="24"/>
          <w:szCs w:val="24"/>
        </w:rPr>
        <w:t>a</w:t>
      </w:r>
      <w:r>
        <w:rPr>
          <w:rFonts w:ascii="Times New Roman" w:hAnsi="Times New Roman" w:cs="Times New Roman"/>
          <w:b/>
          <w:bCs/>
          <w:sz w:val="24"/>
          <w:szCs w:val="24"/>
        </w:rPr>
        <w:t>:</w:t>
      </w:r>
      <w:r w:rsidR="00A72E45">
        <w:rPr>
          <w:rFonts w:ascii="Times New Roman" w:hAnsi="Times New Roman" w:cs="Times New Roman"/>
          <w:b/>
          <w:bCs/>
          <w:sz w:val="24"/>
          <w:szCs w:val="24"/>
        </w:rPr>
        <w:t xml:space="preserve"> Household Resilience by Northern Geopolitical zone </w:t>
      </w:r>
    </w:p>
    <w:p w14:paraId="4B11D5A4" w14:textId="2499286C" w:rsidR="002B088A" w:rsidRPr="00FE5B66" w:rsidRDefault="0051227F" w:rsidP="00A72E45">
      <w:pPr>
        <w:pBdr>
          <w:top w:val="single" w:sz="12" w:space="1" w:color="auto"/>
          <w:bottom w:val="single" w:sz="4" w:space="1" w:color="auto"/>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Regions</w:t>
      </w:r>
      <w:r>
        <w:rPr>
          <w:rFonts w:ascii="Times New Roman" w:hAnsi="Times New Roman" w:cs="Times New Roman"/>
          <w:b/>
          <w:bCs/>
          <w:sz w:val="24"/>
          <w:szCs w:val="24"/>
        </w:rPr>
        <w:tab/>
      </w:r>
      <w:r>
        <w:rPr>
          <w:rFonts w:ascii="Times New Roman" w:hAnsi="Times New Roman" w:cs="Times New Roman"/>
          <w:b/>
          <w:bCs/>
          <w:sz w:val="24"/>
          <w:szCs w:val="24"/>
        </w:rPr>
        <w:tab/>
        <w:t xml:space="preserve">Percentile </w:t>
      </w:r>
      <w:r>
        <w:rPr>
          <w:rFonts w:ascii="Times New Roman" w:hAnsi="Times New Roman" w:cs="Times New Roman"/>
          <w:b/>
          <w:bCs/>
          <w:sz w:val="24"/>
          <w:szCs w:val="24"/>
        </w:rPr>
        <w:tab/>
        <w:t xml:space="preserve">Frequency </w:t>
      </w:r>
      <w:r>
        <w:rPr>
          <w:rFonts w:ascii="Times New Roman" w:hAnsi="Times New Roman" w:cs="Times New Roman"/>
          <w:b/>
          <w:bCs/>
          <w:sz w:val="24"/>
          <w:szCs w:val="24"/>
        </w:rPr>
        <w:tab/>
        <w:t xml:space="preserve">Percentage   </w:t>
      </w:r>
      <w:r w:rsidR="002B088A">
        <w:rPr>
          <w:rFonts w:ascii="Times New Roman" w:hAnsi="Times New Roman" w:cs="Times New Roman"/>
          <w:b/>
          <w:bCs/>
          <w:sz w:val="24"/>
          <w:szCs w:val="24"/>
        </w:rPr>
        <w:t xml:space="preserve"> </w:t>
      </w:r>
    </w:p>
    <w:p w14:paraId="063DC475" w14:textId="76D45CDC" w:rsidR="002B088A" w:rsidRPr="00EA5C4E" w:rsidRDefault="002C6D6D" w:rsidP="00A72E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North Central </w:t>
      </w:r>
      <w:r>
        <w:rPr>
          <w:rFonts w:ascii="Times New Roman" w:hAnsi="Times New Roman" w:cs="Times New Roman"/>
          <w:sz w:val="24"/>
          <w:szCs w:val="24"/>
        </w:rPr>
        <w:tab/>
      </w:r>
      <w:r w:rsidR="002B088A" w:rsidRPr="00EA5C4E">
        <w:rPr>
          <w:rFonts w:ascii="Times New Roman" w:hAnsi="Times New Roman" w:cs="Times New Roman"/>
          <w:sz w:val="24"/>
          <w:szCs w:val="24"/>
        </w:rPr>
        <w:t xml:space="preserve"> </w:t>
      </w:r>
      <w:r w:rsidR="007D2B49">
        <w:rPr>
          <w:rFonts w:ascii="Times New Roman" w:hAnsi="Times New Roman" w:cs="Times New Roman"/>
          <w:sz w:val="24"/>
          <w:szCs w:val="24"/>
        </w:rPr>
        <w:tab/>
      </w:r>
      <w:bookmarkStart w:id="180" w:name="_Hlk98963433"/>
      <w:r w:rsidR="00846E74">
        <w:rPr>
          <w:rFonts w:ascii="Times New Roman" w:hAnsi="Times New Roman" w:cs="Times New Roman"/>
          <w:sz w:val="24"/>
          <w:szCs w:val="24"/>
        </w:rPr>
        <w:t>Very weak</w:t>
      </w:r>
      <w:bookmarkEnd w:id="180"/>
      <w:r w:rsidR="002B088A" w:rsidRPr="00EA5C4E">
        <w:rPr>
          <w:rFonts w:ascii="Times New Roman" w:hAnsi="Times New Roman" w:cs="Times New Roman"/>
          <w:sz w:val="24"/>
          <w:szCs w:val="24"/>
        </w:rPr>
        <w:tab/>
      </w:r>
      <w:r w:rsidR="007D2B49">
        <w:rPr>
          <w:rFonts w:ascii="Times New Roman" w:hAnsi="Times New Roman" w:cs="Times New Roman"/>
          <w:sz w:val="24"/>
          <w:szCs w:val="24"/>
        </w:rPr>
        <w:t>340</w:t>
      </w:r>
      <w:r w:rsidR="002B088A" w:rsidRPr="00EA5C4E">
        <w:rPr>
          <w:rFonts w:ascii="Times New Roman" w:hAnsi="Times New Roman" w:cs="Times New Roman"/>
          <w:sz w:val="24"/>
          <w:szCs w:val="24"/>
        </w:rPr>
        <w:tab/>
      </w:r>
      <w:r w:rsidR="002B088A" w:rsidRPr="00EA5C4E">
        <w:rPr>
          <w:rFonts w:ascii="Times New Roman" w:hAnsi="Times New Roman" w:cs="Times New Roman"/>
          <w:sz w:val="24"/>
          <w:szCs w:val="24"/>
        </w:rPr>
        <w:tab/>
      </w:r>
      <w:r w:rsidR="002B088A">
        <w:rPr>
          <w:rFonts w:ascii="Times New Roman" w:hAnsi="Times New Roman" w:cs="Times New Roman"/>
          <w:sz w:val="24"/>
          <w:szCs w:val="24"/>
        </w:rPr>
        <w:t>1</w:t>
      </w:r>
      <w:r w:rsidR="007D2B49">
        <w:rPr>
          <w:rFonts w:ascii="Times New Roman" w:hAnsi="Times New Roman" w:cs="Times New Roman"/>
          <w:sz w:val="24"/>
          <w:szCs w:val="24"/>
        </w:rPr>
        <w:t>1.85</w:t>
      </w:r>
    </w:p>
    <w:p w14:paraId="0AA661BF" w14:textId="02774047" w:rsidR="002B088A" w:rsidRPr="00EA5C4E" w:rsidRDefault="00846E74" w:rsidP="00A72E45">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Weak</w:t>
      </w:r>
      <w:r>
        <w:rPr>
          <w:rFonts w:ascii="Times New Roman" w:hAnsi="Times New Roman" w:cs="Times New Roman"/>
          <w:sz w:val="24"/>
          <w:szCs w:val="24"/>
        </w:rPr>
        <w:tab/>
      </w:r>
      <w:r w:rsidR="002B088A" w:rsidRPr="00EA5C4E">
        <w:rPr>
          <w:rFonts w:ascii="Times New Roman" w:hAnsi="Times New Roman" w:cs="Times New Roman"/>
          <w:sz w:val="24"/>
          <w:szCs w:val="24"/>
        </w:rPr>
        <w:tab/>
      </w:r>
      <w:r w:rsidR="007D2B49">
        <w:rPr>
          <w:rFonts w:ascii="Times New Roman" w:hAnsi="Times New Roman" w:cs="Times New Roman"/>
          <w:sz w:val="24"/>
          <w:szCs w:val="24"/>
        </w:rPr>
        <w:t>622</w:t>
      </w:r>
      <w:r w:rsidR="002B088A">
        <w:rPr>
          <w:rFonts w:ascii="Times New Roman" w:hAnsi="Times New Roman" w:cs="Times New Roman"/>
          <w:sz w:val="24"/>
          <w:szCs w:val="24"/>
        </w:rPr>
        <w:tab/>
      </w:r>
      <w:r w:rsidR="002B088A">
        <w:rPr>
          <w:rFonts w:ascii="Times New Roman" w:hAnsi="Times New Roman" w:cs="Times New Roman"/>
          <w:sz w:val="24"/>
          <w:szCs w:val="24"/>
        </w:rPr>
        <w:tab/>
      </w:r>
      <w:r w:rsidR="007D2B49">
        <w:rPr>
          <w:rFonts w:ascii="Times New Roman" w:hAnsi="Times New Roman" w:cs="Times New Roman"/>
          <w:sz w:val="24"/>
          <w:szCs w:val="24"/>
        </w:rPr>
        <w:t>21.69</w:t>
      </w:r>
    </w:p>
    <w:p w14:paraId="2C009A6E" w14:textId="38716569" w:rsidR="002B088A" w:rsidRPr="00EA5C4E" w:rsidRDefault="00846E74" w:rsidP="00A72E45">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Moderate</w:t>
      </w:r>
      <w:r w:rsidR="002B088A" w:rsidRPr="00EA5C4E">
        <w:rPr>
          <w:rFonts w:ascii="Times New Roman" w:hAnsi="Times New Roman" w:cs="Times New Roman"/>
          <w:sz w:val="24"/>
          <w:szCs w:val="24"/>
        </w:rPr>
        <w:tab/>
      </w:r>
      <w:r w:rsidR="007D2B49">
        <w:rPr>
          <w:rFonts w:ascii="Times New Roman" w:hAnsi="Times New Roman" w:cs="Times New Roman"/>
          <w:sz w:val="24"/>
          <w:szCs w:val="24"/>
        </w:rPr>
        <w:t>799</w:t>
      </w:r>
      <w:r w:rsidR="002B088A" w:rsidRPr="00EA5C4E">
        <w:rPr>
          <w:rFonts w:ascii="Times New Roman" w:hAnsi="Times New Roman" w:cs="Times New Roman"/>
          <w:sz w:val="24"/>
          <w:szCs w:val="24"/>
        </w:rPr>
        <w:tab/>
      </w:r>
      <w:r w:rsidR="002B088A" w:rsidRPr="00EA5C4E">
        <w:rPr>
          <w:rFonts w:ascii="Times New Roman" w:hAnsi="Times New Roman" w:cs="Times New Roman"/>
          <w:sz w:val="24"/>
          <w:szCs w:val="24"/>
        </w:rPr>
        <w:tab/>
      </w:r>
      <w:r w:rsidR="007D2B49">
        <w:rPr>
          <w:rFonts w:ascii="Times New Roman" w:hAnsi="Times New Roman" w:cs="Times New Roman"/>
          <w:sz w:val="24"/>
          <w:szCs w:val="24"/>
        </w:rPr>
        <w:t>27.86</w:t>
      </w:r>
    </w:p>
    <w:p w14:paraId="2E3130B9" w14:textId="71AA31F5" w:rsidR="002B088A" w:rsidRPr="00EA5C4E" w:rsidRDefault="00846E74" w:rsidP="00A72E45">
      <w:pPr>
        <w:spacing w:line="360" w:lineRule="auto"/>
        <w:ind w:left="1440" w:firstLine="720"/>
        <w:jc w:val="both"/>
        <w:rPr>
          <w:rFonts w:ascii="Times New Roman" w:hAnsi="Times New Roman" w:cs="Times New Roman"/>
          <w:sz w:val="24"/>
          <w:szCs w:val="24"/>
        </w:rPr>
      </w:pPr>
      <w:bookmarkStart w:id="181" w:name="_Hlk98963475"/>
      <w:r>
        <w:rPr>
          <w:rFonts w:ascii="Times New Roman" w:hAnsi="Times New Roman" w:cs="Times New Roman"/>
          <w:sz w:val="24"/>
          <w:szCs w:val="24"/>
        </w:rPr>
        <w:t>Strong</w:t>
      </w:r>
      <w:bookmarkEnd w:id="181"/>
      <w:r>
        <w:rPr>
          <w:rFonts w:ascii="Times New Roman" w:hAnsi="Times New Roman" w:cs="Times New Roman"/>
          <w:sz w:val="24"/>
          <w:szCs w:val="24"/>
        </w:rPr>
        <w:tab/>
      </w:r>
      <w:r w:rsidR="002B088A">
        <w:rPr>
          <w:rFonts w:ascii="Times New Roman" w:hAnsi="Times New Roman" w:cs="Times New Roman"/>
          <w:sz w:val="24"/>
          <w:szCs w:val="24"/>
        </w:rPr>
        <w:tab/>
      </w:r>
      <w:r w:rsidR="007D2B49">
        <w:rPr>
          <w:rFonts w:ascii="Times New Roman" w:hAnsi="Times New Roman" w:cs="Times New Roman"/>
          <w:sz w:val="24"/>
          <w:szCs w:val="24"/>
        </w:rPr>
        <w:t>1,022</w:t>
      </w:r>
      <w:r w:rsidR="007D2B49">
        <w:rPr>
          <w:rFonts w:ascii="Times New Roman" w:hAnsi="Times New Roman" w:cs="Times New Roman"/>
          <w:sz w:val="24"/>
          <w:szCs w:val="24"/>
        </w:rPr>
        <w:tab/>
      </w:r>
      <w:r w:rsidR="007D2B49">
        <w:rPr>
          <w:rFonts w:ascii="Times New Roman" w:hAnsi="Times New Roman" w:cs="Times New Roman"/>
          <w:sz w:val="24"/>
          <w:szCs w:val="24"/>
        </w:rPr>
        <w:tab/>
        <w:t>35.60</w:t>
      </w:r>
      <w:r w:rsidR="002B088A" w:rsidRPr="00EA5C4E">
        <w:rPr>
          <w:rFonts w:ascii="Times New Roman" w:hAnsi="Times New Roman" w:cs="Times New Roman"/>
          <w:sz w:val="24"/>
          <w:szCs w:val="24"/>
        </w:rPr>
        <w:tab/>
      </w:r>
      <w:r w:rsidR="002B088A" w:rsidRPr="00EA5C4E">
        <w:rPr>
          <w:rFonts w:ascii="Times New Roman" w:hAnsi="Times New Roman" w:cs="Times New Roman"/>
          <w:sz w:val="24"/>
          <w:szCs w:val="24"/>
        </w:rPr>
        <w:tab/>
      </w:r>
    </w:p>
    <w:p w14:paraId="3026FCFA" w14:textId="383ABE76" w:rsidR="002B088A" w:rsidRPr="00EA5C4E" w:rsidRDefault="002B088A" w:rsidP="00A72E45">
      <w:pPr>
        <w:spacing w:line="360" w:lineRule="auto"/>
        <w:ind w:left="1440" w:firstLine="720"/>
        <w:jc w:val="both"/>
        <w:rPr>
          <w:rFonts w:ascii="Times New Roman" w:hAnsi="Times New Roman" w:cs="Times New Roman"/>
          <w:sz w:val="24"/>
          <w:szCs w:val="24"/>
        </w:rPr>
      </w:pPr>
      <w:r w:rsidRPr="00EA5C4E">
        <w:rPr>
          <w:rFonts w:ascii="Times New Roman" w:hAnsi="Times New Roman" w:cs="Times New Roman"/>
          <w:sz w:val="24"/>
          <w:szCs w:val="24"/>
        </w:rPr>
        <w:t xml:space="preserve"> </w:t>
      </w:r>
      <w:r w:rsidR="00846E74">
        <w:rPr>
          <w:rFonts w:ascii="Times New Roman" w:hAnsi="Times New Roman" w:cs="Times New Roman"/>
          <w:sz w:val="24"/>
          <w:szCs w:val="24"/>
        </w:rPr>
        <w:t>Very strong</w:t>
      </w:r>
      <w:r w:rsidRPr="00EA5C4E">
        <w:rPr>
          <w:rFonts w:ascii="Times New Roman" w:hAnsi="Times New Roman" w:cs="Times New Roman"/>
          <w:sz w:val="24"/>
          <w:szCs w:val="24"/>
        </w:rPr>
        <w:tab/>
      </w:r>
      <w:r w:rsidR="007D2B49">
        <w:rPr>
          <w:rFonts w:ascii="Times New Roman" w:hAnsi="Times New Roman" w:cs="Times New Roman"/>
          <w:sz w:val="24"/>
          <w:szCs w:val="24"/>
        </w:rPr>
        <w:t>86</w:t>
      </w:r>
      <w:r>
        <w:rPr>
          <w:rFonts w:ascii="Times New Roman" w:hAnsi="Times New Roman" w:cs="Times New Roman"/>
          <w:sz w:val="24"/>
          <w:szCs w:val="24"/>
        </w:rPr>
        <w:tab/>
      </w:r>
      <w:r>
        <w:rPr>
          <w:rFonts w:ascii="Times New Roman" w:hAnsi="Times New Roman" w:cs="Times New Roman"/>
          <w:sz w:val="24"/>
          <w:szCs w:val="24"/>
        </w:rPr>
        <w:tab/>
      </w:r>
      <w:r w:rsidR="007D2B49">
        <w:rPr>
          <w:rFonts w:ascii="Times New Roman" w:hAnsi="Times New Roman" w:cs="Times New Roman"/>
          <w:sz w:val="24"/>
          <w:szCs w:val="24"/>
        </w:rPr>
        <w:t>3.00</w:t>
      </w:r>
    </w:p>
    <w:p w14:paraId="62C3DF81" w14:textId="720096FB" w:rsidR="002B088A" w:rsidRPr="00B26D59" w:rsidRDefault="0051227F" w:rsidP="00A72E45">
      <w:pPr>
        <w:pBdr>
          <w:bottom w:val="single" w:sz="4" w:space="1" w:color="auto"/>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2B088A">
        <w:rPr>
          <w:rFonts w:ascii="Times New Roman" w:hAnsi="Times New Roman" w:cs="Times New Roman"/>
          <w:b/>
          <w:bCs/>
          <w:sz w:val="24"/>
          <w:szCs w:val="24"/>
        </w:rPr>
        <w:tab/>
      </w:r>
      <w:r>
        <w:rPr>
          <w:rFonts w:ascii="Times New Roman" w:hAnsi="Times New Roman" w:cs="Times New Roman"/>
          <w:b/>
          <w:bCs/>
          <w:sz w:val="24"/>
          <w:szCs w:val="24"/>
        </w:rPr>
        <w:tab/>
        <w:t xml:space="preserve">Total </w:t>
      </w:r>
      <w:r>
        <w:rPr>
          <w:rFonts w:ascii="Times New Roman" w:hAnsi="Times New Roman" w:cs="Times New Roman"/>
          <w:b/>
          <w:bCs/>
          <w:sz w:val="24"/>
          <w:szCs w:val="24"/>
        </w:rPr>
        <w:tab/>
      </w:r>
      <w:r>
        <w:rPr>
          <w:rFonts w:ascii="Times New Roman" w:hAnsi="Times New Roman" w:cs="Times New Roman"/>
          <w:b/>
          <w:bCs/>
          <w:sz w:val="24"/>
          <w:szCs w:val="24"/>
        </w:rPr>
        <w:tab/>
      </w:r>
      <w:r w:rsidR="002B088A">
        <w:rPr>
          <w:rFonts w:ascii="Times New Roman" w:hAnsi="Times New Roman" w:cs="Times New Roman"/>
          <w:b/>
          <w:bCs/>
          <w:sz w:val="24"/>
          <w:szCs w:val="24"/>
        </w:rPr>
        <w:t>2,869</w:t>
      </w:r>
      <w:r w:rsidR="002B088A">
        <w:rPr>
          <w:rFonts w:ascii="Times New Roman" w:hAnsi="Times New Roman" w:cs="Times New Roman"/>
          <w:b/>
          <w:bCs/>
          <w:sz w:val="24"/>
          <w:szCs w:val="24"/>
        </w:rPr>
        <w:tab/>
      </w:r>
      <w:r w:rsidR="002B088A">
        <w:rPr>
          <w:rFonts w:ascii="Times New Roman" w:hAnsi="Times New Roman" w:cs="Times New Roman"/>
          <w:b/>
          <w:bCs/>
          <w:sz w:val="24"/>
          <w:szCs w:val="24"/>
        </w:rPr>
        <w:tab/>
        <w:t>100.00</w:t>
      </w:r>
      <w:r w:rsidR="002B088A">
        <w:rPr>
          <w:rFonts w:ascii="Times New Roman" w:hAnsi="Times New Roman" w:cs="Times New Roman"/>
          <w:b/>
          <w:bCs/>
          <w:sz w:val="24"/>
          <w:szCs w:val="24"/>
        </w:rPr>
        <w:tab/>
      </w:r>
    </w:p>
    <w:p w14:paraId="56B1B9F4" w14:textId="74344D53" w:rsidR="0051227F" w:rsidRPr="00EA5C4E" w:rsidRDefault="0051227F" w:rsidP="00A72E45">
      <w:pPr>
        <w:spacing w:line="360" w:lineRule="auto"/>
        <w:jc w:val="both"/>
        <w:rPr>
          <w:rFonts w:ascii="Times New Roman" w:hAnsi="Times New Roman" w:cs="Times New Roman"/>
          <w:sz w:val="24"/>
          <w:szCs w:val="24"/>
        </w:rPr>
      </w:pPr>
      <w:r w:rsidRPr="000E1056">
        <w:rPr>
          <w:rFonts w:ascii="Times New Roman" w:hAnsi="Times New Roman" w:cs="Times New Roman"/>
          <w:sz w:val="24"/>
          <w:szCs w:val="24"/>
        </w:rPr>
        <w:t>North East</w:t>
      </w:r>
      <w:r w:rsidRPr="0051227F">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846E74">
        <w:rPr>
          <w:rFonts w:ascii="Times New Roman" w:hAnsi="Times New Roman" w:cs="Times New Roman"/>
          <w:sz w:val="24"/>
          <w:szCs w:val="24"/>
        </w:rPr>
        <w:t>Very weak</w:t>
      </w:r>
      <w:r w:rsidRPr="00EA5C4E">
        <w:rPr>
          <w:rFonts w:ascii="Times New Roman" w:hAnsi="Times New Roman" w:cs="Times New Roman"/>
          <w:sz w:val="24"/>
          <w:szCs w:val="24"/>
        </w:rPr>
        <w:tab/>
      </w:r>
      <w:r>
        <w:rPr>
          <w:rFonts w:ascii="Times New Roman" w:hAnsi="Times New Roman" w:cs="Times New Roman"/>
          <w:sz w:val="24"/>
          <w:szCs w:val="24"/>
        </w:rPr>
        <w:t>688</w:t>
      </w:r>
      <w:r w:rsidRPr="00EA5C4E">
        <w:rPr>
          <w:rFonts w:ascii="Times New Roman" w:hAnsi="Times New Roman" w:cs="Times New Roman"/>
          <w:sz w:val="24"/>
          <w:szCs w:val="24"/>
        </w:rPr>
        <w:tab/>
      </w:r>
      <w:r w:rsidRPr="00EA5C4E">
        <w:rPr>
          <w:rFonts w:ascii="Times New Roman" w:hAnsi="Times New Roman" w:cs="Times New Roman"/>
          <w:sz w:val="24"/>
          <w:szCs w:val="24"/>
        </w:rPr>
        <w:tab/>
      </w:r>
      <w:r>
        <w:rPr>
          <w:rFonts w:ascii="Times New Roman" w:hAnsi="Times New Roman" w:cs="Times New Roman"/>
          <w:sz w:val="24"/>
          <w:szCs w:val="24"/>
        </w:rPr>
        <w:t>22.37</w:t>
      </w:r>
    </w:p>
    <w:p w14:paraId="7B37A492" w14:textId="53E574F9" w:rsidR="0051227F" w:rsidRPr="00EA5C4E" w:rsidRDefault="00846E74" w:rsidP="00A72E45">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Weak</w:t>
      </w:r>
      <w:r>
        <w:rPr>
          <w:rFonts w:ascii="Times New Roman" w:hAnsi="Times New Roman" w:cs="Times New Roman"/>
          <w:sz w:val="24"/>
          <w:szCs w:val="24"/>
        </w:rPr>
        <w:tab/>
      </w:r>
      <w:r w:rsidR="0051227F" w:rsidRPr="00EA5C4E">
        <w:rPr>
          <w:rFonts w:ascii="Times New Roman" w:hAnsi="Times New Roman" w:cs="Times New Roman"/>
          <w:sz w:val="24"/>
          <w:szCs w:val="24"/>
        </w:rPr>
        <w:tab/>
      </w:r>
      <w:r w:rsidR="0051227F">
        <w:rPr>
          <w:rFonts w:ascii="Times New Roman" w:hAnsi="Times New Roman" w:cs="Times New Roman"/>
          <w:sz w:val="24"/>
          <w:szCs w:val="24"/>
        </w:rPr>
        <w:t>877</w:t>
      </w:r>
      <w:r w:rsidR="0051227F">
        <w:rPr>
          <w:rFonts w:ascii="Times New Roman" w:hAnsi="Times New Roman" w:cs="Times New Roman"/>
          <w:sz w:val="24"/>
          <w:szCs w:val="24"/>
        </w:rPr>
        <w:tab/>
      </w:r>
      <w:r w:rsidR="0051227F">
        <w:rPr>
          <w:rFonts w:ascii="Times New Roman" w:hAnsi="Times New Roman" w:cs="Times New Roman"/>
          <w:sz w:val="24"/>
          <w:szCs w:val="24"/>
        </w:rPr>
        <w:tab/>
        <w:t>28.48</w:t>
      </w:r>
    </w:p>
    <w:p w14:paraId="20B17A90" w14:textId="7123CE5B" w:rsidR="0051227F" w:rsidRPr="00EA5C4E" w:rsidRDefault="00657E6F" w:rsidP="00A72E45">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Moderate</w:t>
      </w:r>
      <w:r w:rsidR="0051227F" w:rsidRPr="00EA5C4E">
        <w:rPr>
          <w:rFonts w:ascii="Times New Roman" w:hAnsi="Times New Roman" w:cs="Times New Roman"/>
          <w:sz w:val="24"/>
          <w:szCs w:val="24"/>
        </w:rPr>
        <w:tab/>
      </w:r>
      <w:r w:rsidR="0051227F">
        <w:rPr>
          <w:rFonts w:ascii="Times New Roman" w:hAnsi="Times New Roman" w:cs="Times New Roman"/>
          <w:sz w:val="24"/>
          <w:szCs w:val="24"/>
        </w:rPr>
        <w:t>768</w:t>
      </w:r>
      <w:r w:rsidR="0051227F" w:rsidRPr="00EA5C4E">
        <w:rPr>
          <w:rFonts w:ascii="Times New Roman" w:hAnsi="Times New Roman" w:cs="Times New Roman"/>
          <w:sz w:val="24"/>
          <w:szCs w:val="24"/>
        </w:rPr>
        <w:tab/>
      </w:r>
      <w:r w:rsidR="0051227F" w:rsidRPr="00EA5C4E">
        <w:rPr>
          <w:rFonts w:ascii="Times New Roman" w:hAnsi="Times New Roman" w:cs="Times New Roman"/>
          <w:sz w:val="24"/>
          <w:szCs w:val="24"/>
        </w:rPr>
        <w:tab/>
      </w:r>
      <w:r w:rsidR="0051227F">
        <w:rPr>
          <w:rFonts w:ascii="Times New Roman" w:hAnsi="Times New Roman" w:cs="Times New Roman"/>
          <w:sz w:val="24"/>
          <w:szCs w:val="24"/>
        </w:rPr>
        <w:t>24.97</w:t>
      </w:r>
    </w:p>
    <w:p w14:paraId="53B7B42A" w14:textId="515A1BA0" w:rsidR="0051227F" w:rsidRPr="00EA5C4E" w:rsidRDefault="00657E6F" w:rsidP="00A72E45">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Strong</w:t>
      </w:r>
      <w:r>
        <w:rPr>
          <w:rFonts w:ascii="Times New Roman" w:hAnsi="Times New Roman" w:cs="Times New Roman"/>
          <w:sz w:val="24"/>
          <w:szCs w:val="24"/>
        </w:rPr>
        <w:tab/>
      </w:r>
      <w:r w:rsidR="0051227F">
        <w:rPr>
          <w:rFonts w:ascii="Times New Roman" w:hAnsi="Times New Roman" w:cs="Times New Roman"/>
          <w:sz w:val="24"/>
          <w:szCs w:val="24"/>
        </w:rPr>
        <w:tab/>
        <w:t>675</w:t>
      </w:r>
      <w:r w:rsidR="0051227F">
        <w:rPr>
          <w:rFonts w:ascii="Times New Roman" w:hAnsi="Times New Roman" w:cs="Times New Roman"/>
          <w:sz w:val="24"/>
          <w:szCs w:val="24"/>
        </w:rPr>
        <w:tab/>
      </w:r>
      <w:r w:rsidR="0051227F">
        <w:rPr>
          <w:rFonts w:ascii="Times New Roman" w:hAnsi="Times New Roman" w:cs="Times New Roman"/>
          <w:sz w:val="24"/>
          <w:szCs w:val="24"/>
        </w:rPr>
        <w:tab/>
        <w:t>21.94</w:t>
      </w:r>
      <w:r w:rsidR="0051227F" w:rsidRPr="00EA5C4E">
        <w:rPr>
          <w:rFonts w:ascii="Times New Roman" w:hAnsi="Times New Roman" w:cs="Times New Roman"/>
          <w:sz w:val="24"/>
          <w:szCs w:val="24"/>
        </w:rPr>
        <w:tab/>
      </w:r>
      <w:r w:rsidR="0051227F" w:rsidRPr="00EA5C4E">
        <w:rPr>
          <w:rFonts w:ascii="Times New Roman" w:hAnsi="Times New Roman" w:cs="Times New Roman"/>
          <w:sz w:val="24"/>
          <w:szCs w:val="24"/>
        </w:rPr>
        <w:tab/>
      </w:r>
    </w:p>
    <w:p w14:paraId="49877E88" w14:textId="25DBF9EB" w:rsidR="0051227F" w:rsidRPr="00EA5C4E" w:rsidRDefault="00657E6F" w:rsidP="00A72E45">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Very strong</w:t>
      </w:r>
      <w:r w:rsidR="0051227F" w:rsidRPr="00EA5C4E">
        <w:rPr>
          <w:rFonts w:ascii="Times New Roman" w:hAnsi="Times New Roman" w:cs="Times New Roman"/>
          <w:sz w:val="24"/>
          <w:szCs w:val="24"/>
        </w:rPr>
        <w:tab/>
      </w:r>
      <w:r w:rsidR="0051227F">
        <w:rPr>
          <w:rFonts w:ascii="Times New Roman" w:hAnsi="Times New Roman" w:cs="Times New Roman"/>
          <w:sz w:val="24"/>
          <w:szCs w:val="24"/>
        </w:rPr>
        <w:t>69</w:t>
      </w:r>
      <w:r w:rsidR="0051227F">
        <w:rPr>
          <w:rFonts w:ascii="Times New Roman" w:hAnsi="Times New Roman" w:cs="Times New Roman"/>
          <w:sz w:val="24"/>
          <w:szCs w:val="24"/>
        </w:rPr>
        <w:tab/>
      </w:r>
      <w:r w:rsidR="0051227F">
        <w:rPr>
          <w:rFonts w:ascii="Times New Roman" w:hAnsi="Times New Roman" w:cs="Times New Roman"/>
          <w:sz w:val="24"/>
          <w:szCs w:val="24"/>
        </w:rPr>
        <w:tab/>
        <w:t>2.24</w:t>
      </w:r>
    </w:p>
    <w:p w14:paraId="6E0E07FD" w14:textId="10E6F3F6" w:rsidR="0051227F" w:rsidRPr="00B26D59" w:rsidRDefault="0051227F" w:rsidP="00A72E45">
      <w:pPr>
        <w:pBdr>
          <w:bottom w:val="single" w:sz="4" w:space="1" w:color="auto"/>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Total </w:t>
      </w:r>
      <w:r>
        <w:rPr>
          <w:rFonts w:ascii="Times New Roman" w:hAnsi="Times New Roman" w:cs="Times New Roman"/>
          <w:b/>
          <w:bCs/>
          <w:sz w:val="24"/>
          <w:szCs w:val="24"/>
        </w:rPr>
        <w:tab/>
      </w:r>
      <w:r>
        <w:rPr>
          <w:rFonts w:ascii="Times New Roman" w:hAnsi="Times New Roman" w:cs="Times New Roman"/>
          <w:b/>
          <w:bCs/>
          <w:sz w:val="24"/>
          <w:szCs w:val="24"/>
        </w:rPr>
        <w:tab/>
      </w:r>
      <w:r w:rsidR="00E0482A">
        <w:rPr>
          <w:rFonts w:ascii="Times New Roman" w:hAnsi="Times New Roman" w:cs="Times New Roman"/>
          <w:b/>
          <w:bCs/>
          <w:sz w:val="24"/>
          <w:szCs w:val="24"/>
        </w:rPr>
        <w:t>3,077</w:t>
      </w:r>
      <w:r>
        <w:rPr>
          <w:rFonts w:ascii="Times New Roman" w:hAnsi="Times New Roman" w:cs="Times New Roman"/>
          <w:b/>
          <w:bCs/>
          <w:sz w:val="24"/>
          <w:szCs w:val="24"/>
        </w:rPr>
        <w:tab/>
      </w:r>
      <w:r>
        <w:rPr>
          <w:rFonts w:ascii="Times New Roman" w:hAnsi="Times New Roman" w:cs="Times New Roman"/>
          <w:b/>
          <w:bCs/>
          <w:sz w:val="24"/>
          <w:szCs w:val="24"/>
        </w:rPr>
        <w:tab/>
        <w:t>100.00</w:t>
      </w:r>
      <w:r>
        <w:rPr>
          <w:rFonts w:ascii="Times New Roman" w:hAnsi="Times New Roman" w:cs="Times New Roman"/>
          <w:b/>
          <w:bCs/>
          <w:sz w:val="24"/>
          <w:szCs w:val="24"/>
        </w:rPr>
        <w:tab/>
      </w:r>
    </w:p>
    <w:p w14:paraId="302775AA" w14:textId="33D1AA2C" w:rsidR="00E0608C" w:rsidRPr="00EA5C4E" w:rsidRDefault="00E0608C" w:rsidP="00A72E45">
      <w:pPr>
        <w:spacing w:line="360" w:lineRule="auto"/>
        <w:jc w:val="both"/>
        <w:rPr>
          <w:rFonts w:ascii="Times New Roman" w:hAnsi="Times New Roman" w:cs="Times New Roman"/>
          <w:sz w:val="24"/>
          <w:szCs w:val="24"/>
        </w:rPr>
      </w:pPr>
      <w:r w:rsidRPr="000E1056">
        <w:rPr>
          <w:rFonts w:ascii="Times New Roman" w:hAnsi="Times New Roman" w:cs="Times New Roman"/>
          <w:sz w:val="24"/>
          <w:szCs w:val="24"/>
        </w:rPr>
        <w:t>North West</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4A6567">
        <w:rPr>
          <w:rFonts w:ascii="Times New Roman" w:hAnsi="Times New Roman" w:cs="Times New Roman"/>
          <w:sz w:val="24"/>
          <w:szCs w:val="24"/>
        </w:rPr>
        <w:t>Very weak</w:t>
      </w:r>
      <w:r w:rsidRPr="00EA5C4E">
        <w:rPr>
          <w:rFonts w:ascii="Times New Roman" w:hAnsi="Times New Roman" w:cs="Times New Roman"/>
          <w:sz w:val="24"/>
          <w:szCs w:val="24"/>
        </w:rPr>
        <w:tab/>
      </w:r>
      <w:r>
        <w:rPr>
          <w:rFonts w:ascii="Times New Roman" w:hAnsi="Times New Roman" w:cs="Times New Roman"/>
          <w:sz w:val="24"/>
          <w:szCs w:val="24"/>
        </w:rPr>
        <w:t>1,035</w:t>
      </w:r>
      <w:r w:rsidRPr="00EA5C4E">
        <w:rPr>
          <w:rFonts w:ascii="Times New Roman" w:hAnsi="Times New Roman" w:cs="Times New Roman"/>
          <w:sz w:val="24"/>
          <w:szCs w:val="24"/>
        </w:rPr>
        <w:tab/>
      </w:r>
      <w:r w:rsidRPr="00EA5C4E">
        <w:rPr>
          <w:rFonts w:ascii="Times New Roman" w:hAnsi="Times New Roman" w:cs="Times New Roman"/>
          <w:sz w:val="24"/>
          <w:szCs w:val="24"/>
        </w:rPr>
        <w:tab/>
      </w:r>
      <w:r>
        <w:rPr>
          <w:rFonts w:ascii="Times New Roman" w:hAnsi="Times New Roman" w:cs="Times New Roman"/>
          <w:sz w:val="24"/>
          <w:szCs w:val="24"/>
        </w:rPr>
        <w:t>30.99</w:t>
      </w:r>
    </w:p>
    <w:p w14:paraId="74D9CE86" w14:textId="0EF6BE68" w:rsidR="00E0608C" w:rsidRPr="00EA5C4E" w:rsidRDefault="004A6567" w:rsidP="00A72E45">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Weak</w:t>
      </w:r>
      <w:r>
        <w:rPr>
          <w:rFonts w:ascii="Times New Roman" w:hAnsi="Times New Roman" w:cs="Times New Roman"/>
          <w:sz w:val="24"/>
          <w:szCs w:val="24"/>
        </w:rPr>
        <w:tab/>
      </w:r>
      <w:r w:rsidR="00E0608C" w:rsidRPr="00EA5C4E">
        <w:rPr>
          <w:rFonts w:ascii="Times New Roman" w:hAnsi="Times New Roman" w:cs="Times New Roman"/>
          <w:sz w:val="24"/>
          <w:szCs w:val="24"/>
        </w:rPr>
        <w:t xml:space="preserve"> </w:t>
      </w:r>
      <w:r w:rsidR="00E0608C" w:rsidRPr="00EA5C4E">
        <w:rPr>
          <w:rFonts w:ascii="Times New Roman" w:hAnsi="Times New Roman" w:cs="Times New Roman"/>
          <w:sz w:val="24"/>
          <w:szCs w:val="24"/>
        </w:rPr>
        <w:tab/>
      </w:r>
      <w:r w:rsidR="00E0608C">
        <w:rPr>
          <w:rFonts w:ascii="Times New Roman" w:hAnsi="Times New Roman" w:cs="Times New Roman"/>
          <w:sz w:val="24"/>
          <w:szCs w:val="24"/>
        </w:rPr>
        <w:t>1,069</w:t>
      </w:r>
      <w:r w:rsidR="00E0608C">
        <w:rPr>
          <w:rFonts w:ascii="Times New Roman" w:hAnsi="Times New Roman" w:cs="Times New Roman"/>
          <w:sz w:val="24"/>
          <w:szCs w:val="24"/>
        </w:rPr>
        <w:tab/>
      </w:r>
      <w:r w:rsidR="00E0608C">
        <w:rPr>
          <w:rFonts w:ascii="Times New Roman" w:hAnsi="Times New Roman" w:cs="Times New Roman"/>
          <w:sz w:val="24"/>
          <w:szCs w:val="24"/>
        </w:rPr>
        <w:tab/>
        <w:t>32.01</w:t>
      </w:r>
    </w:p>
    <w:p w14:paraId="62D4EDBA" w14:textId="3B471FD2" w:rsidR="00E0608C" w:rsidRPr="00EA5C4E" w:rsidRDefault="004A6567" w:rsidP="00A72E45">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Moderate</w:t>
      </w:r>
      <w:r w:rsidR="00E0608C" w:rsidRPr="00EA5C4E">
        <w:rPr>
          <w:rFonts w:ascii="Times New Roman" w:hAnsi="Times New Roman" w:cs="Times New Roman"/>
          <w:sz w:val="24"/>
          <w:szCs w:val="24"/>
        </w:rPr>
        <w:t xml:space="preserve"> </w:t>
      </w:r>
      <w:r w:rsidR="00E0608C" w:rsidRPr="00EA5C4E">
        <w:rPr>
          <w:rFonts w:ascii="Times New Roman" w:hAnsi="Times New Roman" w:cs="Times New Roman"/>
          <w:sz w:val="24"/>
          <w:szCs w:val="24"/>
        </w:rPr>
        <w:tab/>
      </w:r>
      <w:r w:rsidR="00E0608C">
        <w:rPr>
          <w:rFonts w:ascii="Times New Roman" w:hAnsi="Times New Roman" w:cs="Times New Roman"/>
          <w:sz w:val="24"/>
          <w:szCs w:val="24"/>
        </w:rPr>
        <w:t>659</w:t>
      </w:r>
      <w:r w:rsidR="00E0608C" w:rsidRPr="00EA5C4E">
        <w:rPr>
          <w:rFonts w:ascii="Times New Roman" w:hAnsi="Times New Roman" w:cs="Times New Roman"/>
          <w:sz w:val="24"/>
          <w:szCs w:val="24"/>
        </w:rPr>
        <w:tab/>
      </w:r>
      <w:r w:rsidR="00E0608C" w:rsidRPr="00EA5C4E">
        <w:rPr>
          <w:rFonts w:ascii="Times New Roman" w:hAnsi="Times New Roman" w:cs="Times New Roman"/>
          <w:sz w:val="24"/>
          <w:szCs w:val="24"/>
        </w:rPr>
        <w:tab/>
      </w:r>
      <w:r w:rsidR="00E0608C">
        <w:rPr>
          <w:rFonts w:ascii="Times New Roman" w:hAnsi="Times New Roman" w:cs="Times New Roman"/>
          <w:sz w:val="24"/>
          <w:szCs w:val="24"/>
        </w:rPr>
        <w:t>19.73</w:t>
      </w:r>
    </w:p>
    <w:p w14:paraId="1DB0ECF0" w14:textId="30118FF2" w:rsidR="00E0608C" w:rsidRPr="00EA5C4E" w:rsidRDefault="004A6567" w:rsidP="00A72E45">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Strong</w:t>
      </w:r>
      <w:r>
        <w:rPr>
          <w:rFonts w:ascii="Times New Roman" w:hAnsi="Times New Roman" w:cs="Times New Roman"/>
          <w:sz w:val="24"/>
          <w:szCs w:val="24"/>
        </w:rPr>
        <w:tab/>
      </w:r>
      <w:r w:rsidR="00E0608C" w:rsidRPr="00EA5C4E">
        <w:rPr>
          <w:rFonts w:ascii="Times New Roman" w:hAnsi="Times New Roman" w:cs="Times New Roman"/>
          <w:sz w:val="24"/>
          <w:szCs w:val="24"/>
        </w:rPr>
        <w:t xml:space="preserve"> </w:t>
      </w:r>
      <w:r w:rsidR="00E0608C">
        <w:rPr>
          <w:rFonts w:ascii="Times New Roman" w:hAnsi="Times New Roman" w:cs="Times New Roman"/>
          <w:sz w:val="24"/>
          <w:szCs w:val="24"/>
        </w:rPr>
        <w:tab/>
        <w:t>527</w:t>
      </w:r>
      <w:r w:rsidR="00E0608C">
        <w:rPr>
          <w:rFonts w:ascii="Times New Roman" w:hAnsi="Times New Roman" w:cs="Times New Roman"/>
          <w:sz w:val="24"/>
          <w:szCs w:val="24"/>
        </w:rPr>
        <w:tab/>
      </w:r>
      <w:r w:rsidR="00E0608C">
        <w:rPr>
          <w:rFonts w:ascii="Times New Roman" w:hAnsi="Times New Roman" w:cs="Times New Roman"/>
          <w:sz w:val="24"/>
          <w:szCs w:val="24"/>
        </w:rPr>
        <w:tab/>
        <w:t>15.78</w:t>
      </w:r>
      <w:r w:rsidR="00E0608C" w:rsidRPr="00EA5C4E">
        <w:rPr>
          <w:rFonts w:ascii="Times New Roman" w:hAnsi="Times New Roman" w:cs="Times New Roman"/>
          <w:sz w:val="24"/>
          <w:szCs w:val="24"/>
        </w:rPr>
        <w:tab/>
      </w:r>
      <w:r w:rsidR="00E0608C" w:rsidRPr="00EA5C4E">
        <w:rPr>
          <w:rFonts w:ascii="Times New Roman" w:hAnsi="Times New Roman" w:cs="Times New Roman"/>
          <w:sz w:val="24"/>
          <w:szCs w:val="24"/>
        </w:rPr>
        <w:tab/>
      </w:r>
    </w:p>
    <w:p w14:paraId="277E6A09" w14:textId="5FAFC8D7" w:rsidR="00E0608C" w:rsidRPr="00EA5C4E" w:rsidRDefault="00E0608C" w:rsidP="00A72E45">
      <w:pPr>
        <w:spacing w:line="360" w:lineRule="auto"/>
        <w:ind w:left="1440" w:firstLine="720"/>
        <w:jc w:val="both"/>
        <w:rPr>
          <w:rFonts w:ascii="Times New Roman" w:hAnsi="Times New Roman" w:cs="Times New Roman"/>
          <w:sz w:val="24"/>
          <w:szCs w:val="24"/>
        </w:rPr>
      </w:pPr>
      <w:r w:rsidRPr="00EA5C4E">
        <w:rPr>
          <w:rFonts w:ascii="Times New Roman" w:hAnsi="Times New Roman" w:cs="Times New Roman"/>
          <w:sz w:val="24"/>
          <w:szCs w:val="24"/>
        </w:rPr>
        <w:t xml:space="preserve"> </w:t>
      </w:r>
      <w:r w:rsidR="004A6567">
        <w:rPr>
          <w:rFonts w:ascii="Times New Roman" w:hAnsi="Times New Roman" w:cs="Times New Roman"/>
          <w:sz w:val="24"/>
          <w:szCs w:val="24"/>
        </w:rPr>
        <w:t xml:space="preserve">Very strong </w:t>
      </w:r>
      <w:r>
        <w:rPr>
          <w:rFonts w:ascii="Times New Roman" w:hAnsi="Times New Roman" w:cs="Times New Roman"/>
          <w:sz w:val="24"/>
          <w:szCs w:val="24"/>
        </w:rPr>
        <w:tab/>
        <w:t>50</w:t>
      </w:r>
      <w:r>
        <w:rPr>
          <w:rFonts w:ascii="Times New Roman" w:hAnsi="Times New Roman" w:cs="Times New Roman"/>
          <w:sz w:val="24"/>
          <w:szCs w:val="24"/>
        </w:rPr>
        <w:tab/>
      </w:r>
      <w:r>
        <w:rPr>
          <w:rFonts w:ascii="Times New Roman" w:hAnsi="Times New Roman" w:cs="Times New Roman"/>
          <w:sz w:val="24"/>
          <w:szCs w:val="24"/>
        </w:rPr>
        <w:tab/>
        <w:t>1.50</w:t>
      </w:r>
    </w:p>
    <w:p w14:paraId="2BD40691" w14:textId="3FDA36A3" w:rsidR="00B843B3" w:rsidRPr="00A55F10" w:rsidRDefault="00E0608C" w:rsidP="00A72E45">
      <w:pPr>
        <w:pBdr>
          <w:bottom w:val="single" w:sz="4" w:space="1" w:color="auto"/>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Total </w:t>
      </w:r>
      <w:r>
        <w:rPr>
          <w:rFonts w:ascii="Times New Roman" w:hAnsi="Times New Roman" w:cs="Times New Roman"/>
          <w:b/>
          <w:bCs/>
          <w:sz w:val="24"/>
          <w:szCs w:val="24"/>
        </w:rPr>
        <w:tab/>
      </w:r>
      <w:r>
        <w:rPr>
          <w:rFonts w:ascii="Times New Roman" w:hAnsi="Times New Roman" w:cs="Times New Roman"/>
          <w:b/>
          <w:bCs/>
          <w:sz w:val="24"/>
          <w:szCs w:val="24"/>
        </w:rPr>
        <w:tab/>
        <w:t>3,340</w:t>
      </w:r>
      <w:r>
        <w:rPr>
          <w:rFonts w:ascii="Times New Roman" w:hAnsi="Times New Roman" w:cs="Times New Roman"/>
          <w:b/>
          <w:bCs/>
          <w:sz w:val="24"/>
          <w:szCs w:val="24"/>
        </w:rPr>
        <w:tab/>
      </w:r>
      <w:r>
        <w:rPr>
          <w:rFonts w:ascii="Times New Roman" w:hAnsi="Times New Roman" w:cs="Times New Roman"/>
          <w:b/>
          <w:bCs/>
          <w:sz w:val="24"/>
          <w:szCs w:val="24"/>
        </w:rPr>
        <w:tab/>
        <w:t>100.00</w:t>
      </w:r>
      <w:r>
        <w:rPr>
          <w:rFonts w:ascii="Times New Roman" w:hAnsi="Times New Roman" w:cs="Times New Roman"/>
          <w:b/>
          <w:bCs/>
          <w:sz w:val="24"/>
          <w:szCs w:val="24"/>
        </w:rPr>
        <w:tab/>
      </w:r>
    </w:p>
    <w:p w14:paraId="20F72C22" w14:textId="77777777" w:rsidR="00A72E45" w:rsidRPr="00867AA5" w:rsidRDefault="00A72E45" w:rsidP="00A72E45">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Source: Author’s computation from </w:t>
      </w:r>
      <w:r w:rsidRPr="00C45A81">
        <w:rPr>
          <w:rFonts w:ascii="Times New Roman" w:hAnsi="Times New Roman" w:cs="Times New Roman"/>
          <w:sz w:val="24"/>
          <w:szCs w:val="24"/>
        </w:rPr>
        <w:t>2018/19 NLSS</w:t>
      </w:r>
      <w:r>
        <w:rPr>
          <w:rFonts w:ascii="Times New Roman" w:hAnsi="Times New Roman" w:cs="Times New Roman"/>
          <w:sz w:val="24"/>
          <w:szCs w:val="24"/>
        </w:rPr>
        <w:t xml:space="preserve"> Data, 2022</w:t>
      </w:r>
    </w:p>
    <w:p w14:paraId="67E135F1" w14:textId="77777777" w:rsidR="00A72E45" w:rsidRDefault="00A72E45" w:rsidP="00F04260">
      <w:pPr>
        <w:spacing w:line="240" w:lineRule="auto"/>
        <w:jc w:val="both"/>
        <w:rPr>
          <w:rFonts w:ascii="Times New Roman" w:hAnsi="Times New Roman" w:cs="Times New Roman"/>
          <w:b/>
          <w:bCs/>
          <w:sz w:val="24"/>
          <w:szCs w:val="24"/>
        </w:rPr>
      </w:pPr>
    </w:p>
    <w:p w14:paraId="37D67D50" w14:textId="77777777" w:rsidR="00A72E45" w:rsidRDefault="00A72E45" w:rsidP="00F04260">
      <w:pPr>
        <w:spacing w:line="240" w:lineRule="auto"/>
        <w:jc w:val="both"/>
        <w:rPr>
          <w:rFonts w:ascii="Times New Roman" w:hAnsi="Times New Roman" w:cs="Times New Roman"/>
          <w:b/>
          <w:bCs/>
          <w:sz w:val="24"/>
          <w:szCs w:val="24"/>
        </w:rPr>
      </w:pPr>
    </w:p>
    <w:p w14:paraId="554C2ADB" w14:textId="77777777" w:rsidR="00927236" w:rsidRDefault="00927236" w:rsidP="00F04260">
      <w:pPr>
        <w:spacing w:line="240" w:lineRule="auto"/>
        <w:jc w:val="both"/>
        <w:rPr>
          <w:rFonts w:ascii="Times New Roman" w:hAnsi="Times New Roman" w:cs="Times New Roman"/>
          <w:b/>
          <w:bCs/>
          <w:sz w:val="24"/>
          <w:szCs w:val="24"/>
        </w:rPr>
      </w:pPr>
    </w:p>
    <w:p w14:paraId="44915315" w14:textId="47990B1D" w:rsidR="00F04260" w:rsidRDefault="00F04260" w:rsidP="00F04260">
      <w:pPr>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12b:</w:t>
      </w:r>
      <w:r w:rsidR="00A72E45">
        <w:rPr>
          <w:rFonts w:ascii="Times New Roman" w:hAnsi="Times New Roman" w:cs="Times New Roman"/>
          <w:b/>
          <w:bCs/>
          <w:sz w:val="24"/>
          <w:szCs w:val="24"/>
        </w:rPr>
        <w:t xml:space="preserve"> Household Resilience by Southern Geopolitical zone </w:t>
      </w:r>
    </w:p>
    <w:p w14:paraId="56A18E12" w14:textId="1E0E77E4" w:rsidR="00F04260" w:rsidRPr="00F04260" w:rsidRDefault="00F04260" w:rsidP="00F04260">
      <w:pPr>
        <w:pBdr>
          <w:top w:val="single" w:sz="12" w:space="1" w:color="auto"/>
          <w:bottom w:val="single" w:sz="4" w:space="1" w:color="auto"/>
        </w:pBd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Regions</w:t>
      </w:r>
      <w:r>
        <w:rPr>
          <w:rFonts w:ascii="Times New Roman" w:hAnsi="Times New Roman" w:cs="Times New Roman"/>
          <w:b/>
          <w:bCs/>
          <w:sz w:val="24"/>
          <w:szCs w:val="24"/>
        </w:rPr>
        <w:tab/>
      </w:r>
      <w:r>
        <w:rPr>
          <w:rFonts w:ascii="Times New Roman" w:hAnsi="Times New Roman" w:cs="Times New Roman"/>
          <w:b/>
          <w:bCs/>
          <w:sz w:val="24"/>
          <w:szCs w:val="24"/>
        </w:rPr>
        <w:tab/>
        <w:t xml:space="preserve">Percentile </w:t>
      </w:r>
      <w:r>
        <w:rPr>
          <w:rFonts w:ascii="Times New Roman" w:hAnsi="Times New Roman" w:cs="Times New Roman"/>
          <w:b/>
          <w:bCs/>
          <w:sz w:val="24"/>
          <w:szCs w:val="24"/>
        </w:rPr>
        <w:tab/>
        <w:t xml:space="preserve">Frequency </w:t>
      </w:r>
      <w:r>
        <w:rPr>
          <w:rFonts w:ascii="Times New Roman" w:hAnsi="Times New Roman" w:cs="Times New Roman"/>
          <w:b/>
          <w:bCs/>
          <w:sz w:val="24"/>
          <w:szCs w:val="24"/>
        </w:rPr>
        <w:tab/>
        <w:t xml:space="preserve">Percentage    </w:t>
      </w:r>
    </w:p>
    <w:p w14:paraId="3EF82747" w14:textId="1C0A6A6D" w:rsidR="003255BA" w:rsidRPr="00EA5C4E" w:rsidRDefault="003255BA" w:rsidP="00B843B3">
      <w:pPr>
        <w:spacing w:line="276" w:lineRule="auto"/>
        <w:jc w:val="both"/>
        <w:rPr>
          <w:rFonts w:ascii="Times New Roman" w:hAnsi="Times New Roman" w:cs="Times New Roman"/>
          <w:sz w:val="24"/>
          <w:szCs w:val="24"/>
        </w:rPr>
      </w:pPr>
      <w:r w:rsidRPr="000E1056">
        <w:rPr>
          <w:rFonts w:ascii="Times New Roman" w:hAnsi="Times New Roman" w:cs="Times New Roman"/>
          <w:sz w:val="24"/>
          <w:szCs w:val="24"/>
        </w:rPr>
        <w:t>South East</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3000AB">
        <w:rPr>
          <w:rFonts w:ascii="Times New Roman" w:hAnsi="Times New Roman" w:cs="Times New Roman"/>
          <w:sz w:val="24"/>
          <w:szCs w:val="24"/>
        </w:rPr>
        <w:t>very weak</w:t>
      </w:r>
      <w:r w:rsidRPr="00EA5C4E">
        <w:rPr>
          <w:rFonts w:ascii="Times New Roman" w:hAnsi="Times New Roman" w:cs="Times New Roman"/>
          <w:sz w:val="24"/>
          <w:szCs w:val="24"/>
        </w:rPr>
        <w:t xml:space="preserve"> </w:t>
      </w:r>
      <w:r w:rsidRPr="00EA5C4E">
        <w:rPr>
          <w:rFonts w:ascii="Times New Roman" w:hAnsi="Times New Roman" w:cs="Times New Roman"/>
          <w:sz w:val="24"/>
          <w:szCs w:val="24"/>
        </w:rPr>
        <w:tab/>
      </w:r>
      <w:r>
        <w:rPr>
          <w:rFonts w:ascii="Times New Roman" w:hAnsi="Times New Roman" w:cs="Times New Roman"/>
          <w:sz w:val="24"/>
          <w:szCs w:val="24"/>
        </w:rPr>
        <w:t>127</w:t>
      </w:r>
      <w:r w:rsidRPr="00EA5C4E">
        <w:rPr>
          <w:rFonts w:ascii="Times New Roman" w:hAnsi="Times New Roman" w:cs="Times New Roman"/>
          <w:sz w:val="24"/>
          <w:szCs w:val="24"/>
        </w:rPr>
        <w:tab/>
      </w:r>
      <w:r w:rsidRPr="00EA5C4E">
        <w:rPr>
          <w:rFonts w:ascii="Times New Roman" w:hAnsi="Times New Roman" w:cs="Times New Roman"/>
          <w:sz w:val="24"/>
          <w:szCs w:val="24"/>
        </w:rPr>
        <w:tab/>
      </w:r>
      <w:r>
        <w:rPr>
          <w:rFonts w:ascii="Times New Roman" w:hAnsi="Times New Roman" w:cs="Times New Roman"/>
          <w:sz w:val="24"/>
          <w:szCs w:val="24"/>
        </w:rPr>
        <w:t>5.55</w:t>
      </w:r>
    </w:p>
    <w:p w14:paraId="5107985F" w14:textId="0836B167" w:rsidR="003255BA" w:rsidRPr="00EA5C4E" w:rsidRDefault="003000AB" w:rsidP="00B843B3">
      <w:pPr>
        <w:spacing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Weak </w:t>
      </w:r>
      <w:r>
        <w:rPr>
          <w:rFonts w:ascii="Times New Roman" w:hAnsi="Times New Roman" w:cs="Times New Roman"/>
          <w:sz w:val="24"/>
          <w:szCs w:val="24"/>
        </w:rPr>
        <w:tab/>
      </w:r>
      <w:r w:rsidR="003255BA" w:rsidRPr="00EA5C4E">
        <w:rPr>
          <w:rFonts w:ascii="Times New Roman" w:hAnsi="Times New Roman" w:cs="Times New Roman"/>
          <w:sz w:val="24"/>
          <w:szCs w:val="24"/>
        </w:rPr>
        <w:t xml:space="preserve"> </w:t>
      </w:r>
      <w:r w:rsidR="003255BA" w:rsidRPr="00EA5C4E">
        <w:rPr>
          <w:rFonts w:ascii="Times New Roman" w:hAnsi="Times New Roman" w:cs="Times New Roman"/>
          <w:sz w:val="24"/>
          <w:szCs w:val="24"/>
        </w:rPr>
        <w:tab/>
      </w:r>
      <w:r w:rsidR="003255BA">
        <w:rPr>
          <w:rFonts w:ascii="Times New Roman" w:hAnsi="Times New Roman" w:cs="Times New Roman"/>
          <w:sz w:val="24"/>
          <w:szCs w:val="24"/>
        </w:rPr>
        <w:t>432</w:t>
      </w:r>
      <w:r w:rsidR="003255BA">
        <w:rPr>
          <w:rFonts w:ascii="Times New Roman" w:hAnsi="Times New Roman" w:cs="Times New Roman"/>
          <w:sz w:val="24"/>
          <w:szCs w:val="24"/>
        </w:rPr>
        <w:tab/>
      </w:r>
      <w:r w:rsidR="003255BA">
        <w:rPr>
          <w:rFonts w:ascii="Times New Roman" w:hAnsi="Times New Roman" w:cs="Times New Roman"/>
          <w:sz w:val="24"/>
          <w:szCs w:val="24"/>
        </w:rPr>
        <w:tab/>
        <w:t>18.86</w:t>
      </w:r>
    </w:p>
    <w:p w14:paraId="2B6D5C97" w14:textId="342027FA" w:rsidR="003255BA" w:rsidRPr="00EA5C4E" w:rsidRDefault="003000AB" w:rsidP="00B843B3">
      <w:pPr>
        <w:spacing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Moderate </w:t>
      </w:r>
      <w:r w:rsidRPr="00EA5C4E">
        <w:rPr>
          <w:rFonts w:ascii="Times New Roman" w:hAnsi="Times New Roman" w:cs="Times New Roman"/>
          <w:sz w:val="24"/>
          <w:szCs w:val="24"/>
        </w:rPr>
        <w:tab/>
      </w:r>
      <w:r w:rsidR="003255BA">
        <w:rPr>
          <w:rFonts w:ascii="Times New Roman" w:hAnsi="Times New Roman" w:cs="Times New Roman"/>
          <w:sz w:val="24"/>
          <w:szCs w:val="24"/>
        </w:rPr>
        <w:t>683</w:t>
      </w:r>
      <w:r w:rsidR="003255BA" w:rsidRPr="00EA5C4E">
        <w:rPr>
          <w:rFonts w:ascii="Times New Roman" w:hAnsi="Times New Roman" w:cs="Times New Roman"/>
          <w:sz w:val="24"/>
          <w:szCs w:val="24"/>
        </w:rPr>
        <w:tab/>
      </w:r>
      <w:r w:rsidR="003255BA" w:rsidRPr="00EA5C4E">
        <w:rPr>
          <w:rFonts w:ascii="Times New Roman" w:hAnsi="Times New Roman" w:cs="Times New Roman"/>
          <w:sz w:val="24"/>
          <w:szCs w:val="24"/>
        </w:rPr>
        <w:tab/>
      </w:r>
      <w:r w:rsidR="003255BA">
        <w:rPr>
          <w:rFonts w:ascii="Times New Roman" w:hAnsi="Times New Roman" w:cs="Times New Roman"/>
          <w:sz w:val="24"/>
          <w:szCs w:val="24"/>
        </w:rPr>
        <w:t>29.83</w:t>
      </w:r>
    </w:p>
    <w:p w14:paraId="1D85CBCC" w14:textId="45D52DFC" w:rsidR="003255BA" w:rsidRPr="00EA5C4E" w:rsidRDefault="003000AB" w:rsidP="00B843B3">
      <w:pPr>
        <w:spacing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Strong </w:t>
      </w:r>
      <w:r w:rsidRPr="00EA5C4E">
        <w:rPr>
          <w:rFonts w:ascii="Times New Roman" w:hAnsi="Times New Roman" w:cs="Times New Roman"/>
          <w:sz w:val="24"/>
          <w:szCs w:val="24"/>
        </w:rPr>
        <w:tab/>
      </w:r>
      <w:r>
        <w:rPr>
          <w:rFonts w:ascii="Times New Roman" w:hAnsi="Times New Roman" w:cs="Times New Roman"/>
          <w:sz w:val="24"/>
          <w:szCs w:val="24"/>
        </w:rPr>
        <w:tab/>
      </w:r>
      <w:r w:rsidR="003255BA">
        <w:rPr>
          <w:rFonts w:ascii="Times New Roman" w:hAnsi="Times New Roman" w:cs="Times New Roman"/>
          <w:sz w:val="24"/>
          <w:szCs w:val="24"/>
        </w:rPr>
        <w:t>978</w:t>
      </w:r>
      <w:r w:rsidR="003255BA">
        <w:rPr>
          <w:rFonts w:ascii="Times New Roman" w:hAnsi="Times New Roman" w:cs="Times New Roman"/>
          <w:sz w:val="24"/>
          <w:szCs w:val="24"/>
        </w:rPr>
        <w:tab/>
      </w:r>
      <w:r w:rsidR="003255BA">
        <w:rPr>
          <w:rFonts w:ascii="Times New Roman" w:hAnsi="Times New Roman" w:cs="Times New Roman"/>
          <w:sz w:val="24"/>
          <w:szCs w:val="24"/>
        </w:rPr>
        <w:tab/>
        <w:t>42.71</w:t>
      </w:r>
      <w:r w:rsidR="003255BA" w:rsidRPr="00EA5C4E">
        <w:rPr>
          <w:rFonts w:ascii="Times New Roman" w:hAnsi="Times New Roman" w:cs="Times New Roman"/>
          <w:sz w:val="24"/>
          <w:szCs w:val="24"/>
        </w:rPr>
        <w:tab/>
      </w:r>
      <w:r w:rsidR="003255BA" w:rsidRPr="00EA5C4E">
        <w:rPr>
          <w:rFonts w:ascii="Times New Roman" w:hAnsi="Times New Roman" w:cs="Times New Roman"/>
          <w:sz w:val="24"/>
          <w:szCs w:val="24"/>
        </w:rPr>
        <w:tab/>
      </w:r>
    </w:p>
    <w:p w14:paraId="30E81AC4" w14:textId="00B86CFB" w:rsidR="003255BA" w:rsidRPr="00EA5C4E" w:rsidRDefault="003255BA" w:rsidP="00B843B3">
      <w:pPr>
        <w:spacing w:line="276" w:lineRule="auto"/>
        <w:ind w:left="1440" w:firstLine="720"/>
        <w:jc w:val="both"/>
        <w:rPr>
          <w:rFonts w:ascii="Times New Roman" w:hAnsi="Times New Roman" w:cs="Times New Roman"/>
          <w:sz w:val="24"/>
          <w:szCs w:val="24"/>
        </w:rPr>
      </w:pPr>
      <w:r w:rsidRPr="00EA5C4E">
        <w:rPr>
          <w:rFonts w:ascii="Times New Roman" w:hAnsi="Times New Roman" w:cs="Times New Roman"/>
          <w:sz w:val="24"/>
          <w:szCs w:val="24"/>
        </w:rPr>
        <w:t xml:space="preserve"> </w:t>
      </w:r>
      <w:r w:rsidR="003000AB">
        <w:rPr>
          <w:rFonts w:ascii="Times New Roman" w:hAnsi="Times New Roman" w:cs="Times New Roman"/>
          <w:sz w:val="24"/>
          <w:szCs w:val="24"/>
        </w:rPr>
        <w:t xml:space="preserve">Very strong </w:t>
      </w:r>
      <w:r>
        <w:rPr>
          <w:rFonts w:ascii="Times New Roman" w:hAnsi="Times New Roman" w:cs="Times New Roman"/>
          <w:sz w:val="24"/>
          <w:szCs w:val="24"/>
        </w:rPr>
        <w:tab/>
        <w:t>70</w:t>
      </w:r>
      <w:r>
        <w:rPr>
          <w:rFonts w:ascii="Times New Roman" w:hAnsi="Times New Roman" w:cs="Times New Roman"/>
          <w:sz w:val="24"/>
          <w:szCs w:val="24"/>
        </w:rPr>
        <w:tab/>
      </w:r>
      <w:r>
        <w:rPr>
          <w:rFonts w:ascii="Times New Roman" w:hAnsi="Times New Roman" w:cs="Times New Roman"/>
          <w:sz w:val="24"/>
          <w:szCs w:val="24"/>
        </w:rPr>
        <w:tab/>
        <w:t>3.06</w:t>
      </w:r>
    </w:p>
    <w:p w14:paraId="535799E2" w14:textId="36348E27" w:rsidR="003255BA" w:rsidRPr="00B26D59" w:rsidRDefault="003255BA" w:rsidP="00B843B3">
      <w:pPr>
        <w:pBdr>
          <w:bottom w:val="single" w:sz="4" w:space="1" w:color="auto"/>
        </w:pBd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Total </w:t>
      </w:r>
      <w:r>
        <w:rPr>
          <w:rFonts w:ascii="Times New Roman" w:hAnsi="Times New Roman" w:cs="Times New Roman"/>
          <w:b/>
          <w:bCs/>
          <w:sz w:val="24"/>
          <w:szCs w:val="24"/>
        </w:rPr>
        <w:tab/>
      </w:r>
      <w:r>
        <w:rPr>
          <w:rFonts w:ascii="Times New Roman" w:hAnsi="Times New Roman" w:cs="Times New Roman"/>
          <w:b/>
          <w:bCs/>
          <w:sz w:val="24"/>
          <w:szCs w:val="24"/>
        </w:rPr>
        <w:tab/>
        <w:t>2,290</w:t>
      </w:r>
      <w:r>
        <w:rPr>
          <w:rFonts w:ascii="Times New Roman" w:hAnsi="Times New Roman" w:cs="Times New Roman"/>
          <w:b/>
          <w:bCs/>
          <w:sz w:val="24"/>
          <w:szCs w:val="24"/>
        </w:rPr>
        <w:tab/>
      </w:r>
      <w:r>
        <w:rPr>
          <w:rFonts w:ascii="Times New Roman" w:hAnsi="Times New Roman" w:cs="Times New Roman"/>
          <w:b/>
          <w:bCs/>
          <w:sz w:val="24"/>
          <w:szCs w:val="24"/>
        </w:rPr>
        <w:tab/>
        <w:t>100.00</w:t>
      </w:r>
      <w:r>
        <w:rPr>
          <w:rFonts w:ascii="Times New Roman" w:hAnsi="Times New Roman" w:cs="Times New Roman"/>
          <w:b/>
          <w:bCs/>
          <w:sz w:val="24"/>
          <w:szCs w:val="24"/>
        </w:rPr>
        <w:tab/>
      </w:r>
    </w:p>
    <w:p w14:paraId="0E3393BD" w14:textId="089CBD84" w:rsidR="001E4816" w:rsidRPr="00EA5C4E" w:rsidRDefault="001E4816" w:rsidP="00B843B3">
      <w:pPr>
        <w:spacing w:line="276" w:lineRule="auto"/>
        <w:jc w:val="both"/>
        <w:rPr>
          <w:rFonts w:ascii="Times New Roman" w:hAnsi="Times New Roman" w:cs="Times New Roman"/>
          <w:sz w:val="24"/>
          <w:szCs w:val="24"/>
        </w:rPr>
      </w:pPr>
      <w:r w:rsidRPr="000E1056">
        <w:rPr>
          <w:rFonts w:ascii="Times New Roman" w:hAnsi="Times New Roman" w:cs="Times New Roman"/>
          <w:sz w:val="24"/>
          <w:szCs w:val="24"/>
        </w:rPr>
        <w:t>South South</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18294B">
        <w:rPr>
          <w:rFonts w:ascii="Times New Roman" w:hAnsi="Times New Roman" w:cs="Times New Roman"/>
          <w:sz w:val="24"/>
          <w:szCs w:val="24"/>
        </w:rPr>
        <w:t>very weak</w:t>
      </w:r>
      <w:r w:rsidRPr="00EA5C4E">
        <w:rPr>
          <w:rFonts w:ascii="Times New Roman" w:hAnsi="Times New Roman" w:cs="Times New Roman"/>
          <w:sz w:val="24"/>
          <w:szCs w:val="24"/>
        </w:rPr>
        <w:t xml:space="preserve"> </w:t>
      </w:r>
      <w:r w:rsidRPr="00EA5C4E">
        <w:rPr>
          <w:rFonts w:ascii="Times New Roman" w:hAnsi="Times New Roman" w:cs="Times New Roman"/>
          <w:sz w:val="24"/>
          <w:szCs w:val="24"/>
        </w:rPr>
        <w:tab/>
      </w:r>
      <w:r>
        <w:rPr>
          <w:rFonts w:ascii="Times New Roman" w:hAnsi="Times New Roman" w:cs="Times New Roman"/>
          <w:sz w:val="24"/>
          <w:szCs w:val="24"/>
        </w:rPr>
        <w:t>104</w:t>
      </w:r>
      <w:r w:rsidRPr="00EA5C4E">
        <w:rPr>
          <w:rFonts w:ascii="Times New Roman" w:hAnsi="Times New Roman" w:cs="Times New Roman"/>
          <w:sz w:val="24"/>
          <w:szCs w:val="24"/>
        </w:rPr>
        <w:tab/>
      </w:r>
      <w:r w:rsidRPr="00EA5C4E">
        <w:rPr>
          <w:rFonts w:ascii="Times New Roman" w:hAnsi="Times New Roman" w:cs="Times New Roman"/>
          <w:sz w:val="24"/>
          <w:szCs w:val="24"/>
        </w:rPr>
        <w:tab/>
      </w:r>
      <w:r>
        <w:rPr>
          <w:rFonts w:ascii="Times New Roman" w:hAnsi="Times New Roman" w:cs="Times New Roman"/>
          <w:sz w:val="24"/>
          <w:szCs w:val="24"/>
        </w:rPr>
        <w:t>3.97</w:t>
      </w:r>
    </w:p>
    <w:p w14:paraId="6BB75F92" w14:textId="07AC0C2B" w:rsidR="001E4816" w:rsidRPr="00EA5C4E" w:rsidRDefault="0018294B" w:rsidP="00B843B3">
      <w:pPr>
        <w:spacing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Weak </w:t>
      </w:r>
      <w:r>
        <w:rPr>
          <w:rFonts w:ascii="Times New Roman" w:hAnsi="Times New Roman" w:cs="Times New Roman"/>
          <w:sz w:val="24"/>
          <w:szCs w:val="24"/>
        </w:rPr>
        <w:tab/>
      </w:r>
      <w:r w:rsidR="001E4816" w:rsidRPr="00EA5C4E">
        <w:rPr>
          <w:rFonts w:ascii="Times New Roman" w:hAnsi="Times New Roman" w:cs="Times New Roman"/>
          <w:sz w:val="24"/>
          <w:szCs w:val="24"/>
        </w:rPr>
        <w:t xml:space="preserve"> </w:t>
      </w:r>
      <w:r w:rsidR="001E4816" w:rsidRPr="00EA5C4E">
        <w:rPr>
          <w:rFonts w:ascii="Times New Roman" w:hAnsi="Times New Roman" w:cs="Times New Roman"/>
          <w:sz w:val="24"/>
          <w:szCs w:val="24"/>
        </w:rPr>
        <w:tab/>
      </w:r>
      <w:r w:rsidR="001E4816">
        <w:rPr>
          <w:rFonts w:ascii="Times New Roman" w:hAnsi="Times New Roman" w:cs="Times New Roman"/>
          <w:sz w:val="24"/>
          <w:szCs w:val="24"/>
        </w:rPr>
        <w:t>426</w:t>
      </w:r>
      <w:r w:rsidR="001E4816">
        <w:rPr>
          <w:rFonts w:ascii="Times New Roman" w:hAnsi="Times New Roman" w:cs="Times New Roman"/>
          <w:sz w:val="24"/>
          <w:szCs w:val="24"/>
        </w:rPr>
        <w:tab/>
      </w:r>
      <w:r w:rsidR="001E4816">
        <w:rPr>
          <w:rFonts w:ascii="Times New Roman" w:hAnsi="Times New Roman" w:cs="Times New Roman"/>
          <w:sz w:val="24"/>
          <w:szCs w:val="24"/>
        </w:rPr>
        <w:tab/>
        <w:t>16.26</w:t>
      </w:r>
    </w:p>
    <w:p w14:paraId="74DA60CB" w14:textId="5C7D90C2" w:rsidR="001E4816" w:rsidRPr="00EA5C4E" w:rsidRDefault="0018294B" w:rsidP="00B843B3">
      <w:pPr>
        <w:spacing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Moderate</w:t>
      </w:r>
      <w:r w:rsidR="001E4816" w:rsidRPr="00EA5C4E">
        <w:rPr>
          <w:rFonts w:ascii="Times New Roman" w:hAnsi="Times New Roman" w:cs="Times New Roman"/>
          <w:sz w:val="24"/>
          <w:szCs w:val="24"/>
        </w:rPr>
        <w:t xml:space="preserve"> </w:t>
      </w:r>
      <w:r w:rsidR="001E4816" w:rsidRPr="00EA5C4E">
        <w:rPr>
          <w:rFonts w:ascii="Times New Roman" w:hAnsi="Times New Roman" w:cs="Times New Roman"/>
          <w:sz w:val="24"/>
          <w:szCs w:val="24"/>
        </w:rPr>
        <w:tab/>
      </w:r>
      <w:r w:rsidR="001E4816">
        <w:rPr>
          <w:rFonts w:ascii="Times New Roman" w:hAnsi="Times New Roman" w:cs="Times New Roman"/>
          <w:sz w:val="24"/>
          <w:szCs w:val="24"/>
        </w:rPr>
        <w:t>785</w:t>
      </w:r>
      <w:r w:rsidR="001E4816" w:rsidRPr="00EA5C4E">
        <w:rPr>
          <w:rFonts w:ascii="Times New Roman" w:hAnsi="Times New Roman" w:cs="Times New Roman"/>
          <w:sz w:val="24"/>
          <w:szCs w:val="24"/>
        </w:rPr>
        <w:tab/>
      </w:r>
      <w:r w:rsidR="001E4816" w:rsidRPr="00EA5C4E">
        <w:rPr>
          <w:rFonts w:ascii="Times New Roman" w:hAnsi="Times New Roman" w:cs="Times New Roman"/>
          <w:sz w:val="24"/>
          <w:szCs w:val="24"/>
        </w:rPr>
        <w:tab/>
      </w:r>
      <w:r w:rsidR="001E4816">
        <w:rPr>
          <w:rFonts w:ascii="Times New Roman" w:hAnsi="Times New Roman" w:cs="Times New Roman"/>
          <w:sz w:val="24"/>
          <w:szCs w:val="24"/>
        </w:rPr>
        <w:t>29.96</w:t>
      </w:r>
    </w:p>
    <w:p w14:paraId="78C03637" w14:textId="07608531" w:rsidR="001E4816" w:rsidRPr="00EA5C4E" w:rsidRDefault="0018294B" w:rsidP="00B843B3">
      <w:pPr>
        <w:spacing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Strong </w:t>
      </w:r>
      <w:r>
        <w:rPr>
          <w:rFonts w:ascii="Times New Roman" w:hAnsi="Times New Roman" w:cs="Times New Roman"/>
          <w:sz w:val="24"/>
          <w:szCs w:val="24"/>
        </w:rPr>
        <w:tab/>
      </w:r>
      <w:r w:rsidRPr="00EA5C4E">
        <w:rPr>
          <w:rFonts w:ascii="Times New Roman" w:hAnsi="Times New Roman" w:cs="Times New Roman"/>
          <w:sz w:val="24"/>
          <w:szCs w:val="24"/>
        </w:rPr>
        <w:tab/>
      </w:r>
      <w:r w:rsidR="001E4816">
        <w:rPr>
          <w:rFonts w:ascii="Times New Roman" w:hAnsi="Times New Roman" w:cs="Times New Roman"/>
          <w:sz w:val="24"/>
          <w:szCs w:val="24"/>
        </w:rPr>
        <w:t>1,199</w:t>
      </w:r>
      <w:r w:rsidR="001E4816">
        <w:rPr>
          <w:rFonts w:ascii="Times New Roman" w:hAnsi="Times New Roman" w:cs="Times New Roman"/>
          <w:sz w:val="24"/>
          <w:szCs w:val="24"/>
        </w:rPr>
        <w:tab/>
      </w:r>
      <w:r w:rsidR="001E4816">
        <w:rPr>
          <w:rFonts w:ascii="Times New Roman" w:hAnsi="Times New Roman" w:cs="Times New Roman"/>
          <w:sz w:val="24"/>
          <w:szCs w:val="24"/>
        </w:rPr>
        <w:tab/>
        <w:t>45.76</w:t>
      </w:r>
      <w:r w:rsidR="001E4816" w:rsidRPr="00EA5C4E">
        <w:rPr>
          <w:rFonts w:ascii="Times New Roman" w:hAnsi="Times New Roman" w:cs="Times New Roman"/>
          <w:sz w:val="24"/>
          <w:szCs w:val="24"/>
        </w:rPr>
        <w:tab/>
      </w:r>
      <w:r w:rsidR="001E4816" w:rsidRPr="00EA5C4E">
        <w:rPr>
          <w:rFonts w:ascii="Times New Roman" w:hAnsi="Times New Roman" w:cs="Times New Roman"/>
          <w:sz w:val="24"/>
          <w:szCs w:val="24"/>
        </w:rPr>
        <w:tab/>
      </w:r>
    </w:p>
    <w:p w14:paraId="00ECE088" w14:textId="764FA2BC" w:rsidR="001E4816" w:rsidRPr="00EA5C4E" w:rsidRDefault="0018294B" w:rsidP="00B843B3">
      <w:pPr>
        <w:spacing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Very strong </w:t>
      </w:r>
      <w:r w:rsidR="001E4816">
        <w:rPr>
          <w:rFonts w:ascii="Times New Roman" w:hAnsi="Times New Roman" w:cs="Times New Roman"/>
          <w:sz w:val="24"/>
          <w:szCs w:val="24"/>
        </w:rPr>
        <w:tab/>
        <w:t>106</w:t>
      </w:r>
      <w:r w:rsidR="001E4816">
        <w:rPr>
          <w:rFonts w:ascii="Times New Roman" w:hAnsi="Times New Roman" w:cs="Times New Roman"/>
          <w:sz w:val="24"/>
          <w:szCs w:val="24"/>
        </w:rPr>
        <w:tab/>
      </w:r>
      <w:r w:rsidR="001E4816">
        <w:rPr>
          <w:rFonts w:ascii="Times New Roman" w:hAnsi="Times New Roman" w:cs="Times New Roman"/>
          <w:sz w:val="24"/>
          <w:szCs w:val="24"/>
        </w:rPr>
        <w:tab/>
        <w:t>4.05</w:t>
      </w:r>
    </w:p>
    <w:p w14:paraId="1A6E8153" w14:textId="11E69938" w:rsidR="001E4816" w:rsidRPr="00B26D59" w:rsidRDefault="001E4816" w:rsidP="00B843B3">
      <w:pPr>
        <w:pBdr>
          <w:bottom w:val="single" w:sz="4" w:space="1" w:color="auto"/>
        </w:pBd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Total </w:t>
      </w:r>
      <w:r>
        <w:rPr>
          <w:rFonts w:ascii="Times New Roman" w:hAnsi="Times New Roman" w:cs="Times New Roman"/>
          <w:b/>
          <w:bCs/>
          <w:sz w:val="24"/>
          <w:szCs w:val="24"/>
        </w:rPr>
        <w:tab/>
      </w:r>
      <w:r>
        <w:rPr>
          <w:rFonts w:ascii="Times New Roman" w:hAnsi="Times New Roman" w:cs="Times New Roman"/>
          <w:b/>
          <w:bCs/>
          <w:sz w:val="24"/>
          <w:szCs w:val="24"/>
        </w:rPr>
        <w:tab/>
        <w:t>2,620</w:t>
      </w:r>
      <w:r>
        <w:rPr>
          <w:rFonts w:ascii="Times New Roman" w:hAnsi="Times New Roman" w:cs="Times New Roman"/>
          <w:b/>
          <w:bCs/>
          <w:sz w:val="24"/>
          <w:szCs w:val="24"/>
        </w:rPr>
        <w:tab/>
      </w:r>
      <w:r>
        <w:rPr>
          <w:rFonts w:ascii="Times New Roman" w:hAnsi="Times New Roman" w:cs="Times New Roman"/>
          <w:b/>
          <w:bCs/>
          <w:sz w:val="24"/>
          <w:szCs w:val="24"/>
        </w:rPr>
        <w:tab/>
        <w:t>100.00</w:t>
      </w:r>
      <w:r>
        <w:rPr>
          <w:rFonts w:ascii="Times New Roman" w:hAnsi="Times New Roman" w:cs="Times New Roman"/>
          <w:b/>
          <w:bCs/>
          <w:sz w:val="24"/>
          <w:szCs w:val="24"/>
        </w:rPr>
        <w:tab/>
      </w:r>
    </w:p>
    <w:p w14:paraId="47C35BE4" w14:textId="5DCF0CD1" w:rsidR="008A2F4D" w:rsidRPr="00EA5C4E" w:rsidRDefault="008A2F4D" w:rsidP="00B843B3">
      <w:pPr>
        <w:spacing w:line="276" w:lineRule="auto"/>
        <w:jc w:val="both"/>
        <w:rPr>
          <w:rFonts w:ascii="Times New Roman" w:hAnsi="Times New Roman" w:cs="Times New Roman"/>
          <w:sz w:val="24"/>
          <w:szCs w:val="24"/>
        </w:rPr>
      </w:pPr>
      <w:r w:rsidRPr="000E1056">
        <w:rPr>
          <w:rFonts w:ascii="Times New Roman" w:hAnsi="Times New Roman" w:cs="Times New Roman"/>
          <w:sz w:val="24"/>
          <w:szCs w:val="24"/>
        </w:rPr>
        <w:t>South West</w:t>
      </w:r>
      <w:r>
        <w:rPr>
          <w:rFonts w:ascii="Times New Roman" w:hAnsi="Times New Roman" w:cs="Times New Roman"/>
          <w:b/>
          <w:bCs/>
          <w:sz w:val="24"/>
          <w:szCs w:val="24"/>
        </w:rPr>
        <w:t xml:space="preserve"> </w:t>
      </w:r>
      <w:r w:rsidR="000E1056">
        <w:rPr>
          <w:rFonts w:ascii="Times New Roman" w:hAnsi="Times New Roman" w:cs="Times New Roman"/>
          <w:b/>
          <w:bCs/>
          <w:sz w:val="24"/>
          <w:szCs w:val="24"/>
        </w:rPr>
        <w:tab/>
      </w:r>
      <w:r>
        <w:rPr>
          <w:rFonts w:ascii="Times New Roman" w:hAnsi="Times New Roman" w:cs="Times New Roman"/>
          <w:b/>
          <w:bCs/>
          <w:sz w:val="24"/>
          <w:szCs w:val="24"/>
        </w:rPr>
        <w:tab/>
      </w:r>
      <w:r w:rsidR="00BC76D0">
        <w:rPr>
          <w:rFonts w:ascii="Times New Roman" w:hAnsi="Times New Roman" w:cs="Times New Roman"/>
          <w:sz w:val="24"/>
          <w:szCs w:val="24"/>
        </w:rPr>
        <w:t xml:space="preserve">Very weak </w:t>
      </w:r>
      <w:r w:rsidRPr="00EA5C4E">
        <w:rPr>
          <w:rFonts w:ascii="Times New Roman" w:hAnsi="Times New Roman" w:cs="Times New Roman"/>
          <w:sz w:val="24"/>
          <w:szCs w:val="24"/>
        </w:rPr>
        <w:tab/>
      </w:r>
      <w:r>
        <w:rPr>
          <w:rFonts w:ascii="Times New Roman" w:hAnsi="Times New Roman" w:cs="Times New Roman"/>
          <w:sz w:val="24"/>
          <w:szCs w:val="24"/>
        </w:rPr>
        <w:t>187</w:t>
      </w:r>
      <w:r w:rsidRPr="00EA5C4E">
        <w:rPr>
          <w:rFonts w:ascii="Times New Roman" w:hAnsi="Times New Roman" w:cs="Times New Roman"/>
          <w:sz w:val="24"/>
          <w:szCs w:val="24"/>
        </w:rPr>
        <w:tab/>
      </w:r>
      <w:r w:rsidRPr="00EA5C4E">
        <w:rPr>
          <w:rFonts w:ascii="Times New Roman" w:hAnsi="Times New Roman" w:cs="Times New Roman"/>
          <w:sz w:val="24"/>
          <w:szCs w:val="24"/>
        </w:rPr>
        <w:tab/>
      </w:r>
      <w:r>
        <w:rPr>
          <w:rFonts w:ascii="Times New Roman" w:hAnsi="Times New Roman" w:cs="Times New Roman"/>
          <w:sz w:val="24"/>
          <w:szCs w:val="24"/>
        </w:rPr>
        <w:t>16.86</w:t>
      </w:r>
    </w:p>
    <w:p w14:paraId="2CA90429" w14:textId="68696D62" w:rsidR="008A2F4D" w:rsidRPr="00EA5C4E" w:rsidRDefault="00BC76D0" w:rsidP="00B843B3">
      <w:pPr>
        <w:spacing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Weak</w:t>
      </w:r>
      <w:r>
        <w:rPr>
          <w:rFonts w:ascii="Times New Roman" w:hAnsi="Times New Roman" w:cs="Times New Roman"/>
          <w:sz w:val="24"/>
          <w:szCs w:val="24"/>
        </w:rPr>
        <w:tab/>
      </w:r>
      <w:r w:rsidR="008A2F4D" w:rsidRPr="00EA5C4E">
        <w:rPr>
          <w:rFonts w:ascii="Times New Roman" w:hAnsi="Times New Roman" w:cs="Times New Roman"/>
          <w:sz w:val="24"/>
          <w:szCs w:val="24"/>
        </w:rPr>
        <w:t xml:space="preserve"> </w:t>
      </w:r>
      <w:r w:rsidR="008A2F4D" w:rsidRPr="00EA5C4E">
        <w:rPr>
          <w:rFonts w:ascii="Times New Roman" w:hAnsi="Times New Roman" w:cs="Times New Roman"/>
          <w:sz w:val="24"/>
          <w:szCs w:val="24"/>
        </w:rPr>
        <w:tab/>
      </w:r>
      <w:r w:rsidR="008A2F4D">
        <w:rPr>
          <w:rFonts w:ascii="Times New Roman" w:hAnsi="Times New Roman" w:cs="Times New Roman"/>
          <w:sz w:val="24"/>
          <w:szCs w:val="24"/>
        </w:rPr>
        <w:t>376</w:t>
      </w:r>
      <w:r w:rsidR="008A2F4D">
        <w:rPr>
          <w:rFonts w:ascii="Times New Roman" w:hAnsi="Times New Roman" w:cs="Times New Roman"/>
          <w:sz w:val="24"/>
          <w:szCs w:val="24"/>
        </w:rPr>
        <w:tab/>
      </w:r>
      <w:r w:rsidR="008A2F4D">
        <w:rPr>
          <w:rFonts w:ascii="Times New Roman" w:hAnsi="Times New Roman" w:cs="Times New Roman"/>
          <w:sz w:val="24"/>
          <w:szCs w:val="24"/>
        </w:rPr>
        <w:tab/>
        <w:t>33.90</w:t>
      </w:r>
    </w:p>
    <w:p w14:paraId="6B115390" w14:textId="2B818DED" w:rsidR="008A2F4D" w:rsidRPr="00EA5C4E" w:rsidRDefault="00BC76D0" w:rsidP="00B843B3">
      <w:pPr>
        <w:spacing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Moderate</w:t>
      </w:r>
      <w:r w:rsidR="008A2F4D" w:rsidRPr="00EA5C4E">
        <w:rPr>
          <w:rFonts w:ascii="Times New Roman" w:hAnsi="Times New Roman" w:cs="Times New Roman"/>
          <w:sz w:val="24"/>
          <w:szCs w:val="24"/>
        </w:rPr>
        <w:t xml:space="preserve"> </w:t>
      </w:r>
      <w:r w:rsidR="008A2F4D" w:rsidRPr="00EA5C4E">
        <w:rPr>
          <w:rFonts w:ascii="Times New Roman" w:hAnsi="Times New Roman" w:cs="Times New Roman"/>
          <w:sz w:val="24"/>
          <w:szCs w:val="24"/>
        </w:rPr>
        <w:tab/>
      </w:r>
      <w:r w:rsidR="008A2F4D">
        <w:rPr>
          <w:rFonts w:ascii="Times New Roman" w:hAnsi="Times New Roman" w:cs="Times New Roman"/>
          <w:sz w:val="24"/>
          <w:szCs w:val="24"/>
        </w:rPr>
        <w:t>297</w:t>
      </w:r>
      <w:r w:rsidR="008A2F4D" w:rsidRPr="00EA5C4E">
        <w:rPr>
          <w:rFonts w:ascii="Times New Roman" w:hAnsi="Times New Roman" w:cs="Times New Roman"/>
          <w:sz w:val="24"/>
          <w:szCs w:val="24"/>
        </w:rPr>
        <w:tab/>
      </w:r>
      <w:r w:rsidR="008A2F4D" w:rsidRPr="00EA5C4E">
        <w:rPr>
          <w:rFonts w:ascii="Times New Roman" w:hAnsi="Times New Roman" w:cs="Times New Roman"/>
          <w:sz w:val="24"/>
          <w:szCs w:val="24"/>
        </w:rPr>
        <w:tab/>
      </w:r>
      <w:r w:rsidR="008A2F4D">
        <w:rPr>
          <w:rFonts w:ascii="Times New Roman" w:hAnsi="Times New Roman" w:cs="Times New Roman"/>
          <w:sz w:val="24"/>
          <w:szCs w:val="24"/>
        </w:rPr>
        <w:t>26.78</w:t>
      </w:r>
    </w:p>
    <w:p w14:paraId="12BF9DC5" w14:textId="49ED653D" w:rsidR="008A2F4D" w:rsidRPr="00EA5C4E" w:rsidRDefault="00BC76D0" w:rsidP="00B843B3">
      <w:pPr>
        <w:spacing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Strong</w:t>
      </w:r>
      <w:r>
        <w:rPr>
          <w:rFonts w:ascii="Times New Roman" w:hAnsi="Times New Roman" w:cs="Times New Roman"/>
          <w:sz w:val="24"/>
          <w:szCs w:val="24"/>
        </w:rPr>
        <w:tab/>
      </w:r>
      <w:r w:rsidR="008A2F4D" w:rsidRPr="00EA5C4E">
        <w:rPr>
          <w:rFonts w:ascii="Times New Roman" w:hAnsi="Times New Roman" w:cs="Times New Roman"/>
          <w:sz w:val="24"/>
          <w:szCs w:val="24"/>
        </w:rPr>
        <w:t xml:space="preserve"> </w:t>
      </w:r>
      <w:r w:rsidR="008A2F4D">
        <w:rPr>
          <w:rFonts w:ascii="Times New Roman" w:hAnsi="Times New Roman" w:cs="Times New Roman"/>
          <w:sz w:val="24"/>
          <w:szCs w:val="24"/>
        </w:rPr>
        <w:tab/>
        <w:t>214</w:t>
      </w:r>
      <w:r w:rsidR="008A2F4D">
        <w:rPr>
          <w:rFonts w:ascii="Times New Roman" w:hAnsi="Times New Roman" w:cs="Times New Roman"/>
          <w:sz w:val="24"/>
          <w:szCs w:val="24"/>
        </w:rPr>
        <w:tab/>
      </w:r>
      <w:r w:rsidR="008A2F4D">
        <w:rPr>
          <w:rFonts w:ascii="Times New Roman" w:hAnsi="Times New Roman" w:cs="Times New Roman"/>
          <w:sz w:val="24"/>
          <w:szCs w:val="24"/>
        </w:rPr>
        <w:tab/>
        <w:t>19.30</w:t>
      </w:r>
      <w:r w:rsidR="008A2F4D" w:rsidRPr="00EA5C4E">
        <w:rPr>
          <w:rFonts w:ascii="Times New Roman" w:hAnsi="Times New Roman" w:cs="Times New Roman"/>
          <w:sz w:val="24"/>
          <w:szCs w:val="24"/>
        </w:rPr>
        <w:tab/>
      </w:r>
      <w:r w:rsidR="008A2F4D" w:rsidRPr="00EA5C4E">
        <w:rPr>
          <w:rFonts w:ascii="Times New Roman" w:hAnsi="Times New Roman" w:cs="Times New Roman"/>
          <w:sz w:val="24"/>
          <w:szCs w:val="24"/>
        </w:rPr>
        <w:tab/>
      </w:r>
    </w:p>
    <w:p w14:paraId="5C145C1E" w14:textId="27B3EC0D" w:rsidR="008A2F4D" w:rsidRPr="00EA5C4E" w:rsidRDefault="00BC76D0" w:rsidP="00B843B3">
      <w:pPr>
        <w:spacing w:line="276"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Very strong </w:t>
      </w:r>
      <w:r w:rsidR="008A2F4D">
        <w:rPr>
          <w:rFonts w:ascii="Times New Roman" w:hAnsi="Times New Roman" w:cs="Times New Roman"/>
          <w:sz w:val="24"/>
          <w:szCs w:val="24"/>
        </w:rPr>
        <w:tab/>
        <w:t>35</w:t>
      </w:r>
      <w:r w:rsidR="008A2F4D">
        <w:rPr>
          <w:rFonts w:ascii="Times New Roman" w:hAnsi="Times New Roman" w:cs="Times New Roman"/>
          <w:sz w:val="24"/>
          <w:szCs w:val="24"/>
        </w:rPr>
        <w:tab/>
      </w:r>
      <w:r w:rsidR="008A2F4D">
        <w:rPr>
          <w:rFonts w:ascii="Times New Roman" w:hAnsi="Times New Roman" w:cs="Times New Roman"/>
          <w:sz w:val="24"/>
          <w:szCs w:val="24"/>
        </w:rPr>
        <w:tab/>
        <w:t>3.16</w:t>
      </w:r>
    </w:p>
    <w:p w14:paraId="141EC4AA" w14:textId="2C3A77F5" w:rsidR="008A2F4D" w:rsidRPr="00B26D59" w:rsidRDefault="008A2F4D" w:rsidP="00B843B3">
      <w:pPr>
        <w:pBdr>
          <w:bottom w:val="single" w:sz="4" w:space="1" w:color="auto"/>
        </w:pBd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Total </w:t>
      </w:r>
      <w:r>
        <w:rPr>
          <w:rFonts w:ascii="Times New Roman" w:hAnsi="Times New Roman" w:cs="Times New Roman"/>
          <w:b/>
          <w:bCs/>
          <w:sz w:val="24"/>
          <w:szCs w:val="24"/>
        </w:rPr>
        <w:tab/>
      </w:r>
      <w:r>
        <w:rPr>
          <w:rFonts w:ascii="Times New Roman" w:hAnsi="Times New Roman" w:cs="Times New Roman"/>
          <w:b/>
          <w:bCs/>
          <w:sz w:val="24"/>
          <w:szCs w:val="24"/>
        </w:rPr>
        <w:tab/>
        <w:t>1,109</w:t>
      </w:r>
      <w:r>
        <w:rPr>
          <w:rFonts w:ascii="Times New Roman" w:hAnsi="Times New Roman" w:cs="Times New Roman"/>
          <w:b/>
          <w:bCs/>
          <w:sz w:val="24"/>
          <w:szCs w:val="24"/>
        </w:rPr>
        <w:tab/>
      </w:r>
      <w:r>
        <w:rPr>
          <w:rFonts w:ascii="Times New Roman" w:hAnsi="Times New Roman" w:cs="Times New Roman"/>
          <w:b/>
          <w:bCs/>
          <w:sz w:val="24"/>
          <w:szCs w:val="24"/>
        </w:rPr>
        <w:tab/>
        <w:t>100.00</w:t>
      </w:r>
      <w:r>
        <w:rPr>
          <w:rFonts w:ascii="Times New Roman" w:hAnsi="Times New Roman" w:cs="Times New Roman"/>
          <w:b/>
          <w:bCs/>
          <w:sz w:val="24"/>
          <w:szCs w:val="24"/>
        </w:rPr>
        <w:tab/>
      </w:r>
    </w:p>
    <w:p w14:paraId="658FB217" w14:textId="38B52EDB" w:rsidR="00D35294" w:rsidRPr="002A6D57" w:rsidRDefault="00F930C9" w:rsidP="00B843B3">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Source: Author’s computation from </w:t>
      </w:r>
      <w:r w:rsidRPr="00C45A81">
        <w:rPr>
          <w:rFonts w:ascii="Times New Roman" w:hAnsi="Times New Roman" w:cs="Times New Roman"/>
          <w:sz w:val="24"/>
          <w:szCs w:val="24"/>
        </w:rPr>
        <w:t>2018/19 NLSS</w:t>
      </w:r>
      <w:r>
        <w:rPr>
          <w:rFonts w:ascii="Times New Roman" w:hAnsi="Times New Roman" w:cs="Times New Roman"/>
          <w:sz w:val="24"/>
          <w:szCs w:val="24"/>
        </w:rPr>
        <w:t xml:space="preserve"> Data, 2022</w:t>
      </w:r>
    </w:p>
    <w:p w14:paraId="0CF6E1C1" w14:textId="431C9FF3" w:rsidR="005941BA" w:rsidRPr="005B0A7C" w:rsidRDefault="00624769" w:rsidP="00880E53">
      <w:pPr>
        <w:pStyle w:val="Heading2"/>
        <w:numPr>
          <w:ilvl w:val="1"/>
          <w:numId w:val="23"/>
        </w:numPr>
        <w:spacing w:after="240"/>
        <w:rPr>
          <w:rFonts w:ascii="Times New Roman" w:hAnsi="Times New Roman" w:cs="Times New Roman"/>
          <w:b/>
          <w:bCs/>
          <w:color w:val="auto"/>
          <w:sz w:val="24"/>
          <w:szCs w:val="24"/>
        </w:rPr>
      </w:pPr>
      <w:bookmarkStart w:id="182" w:name="_Toc113272455"/>
      <w:r w:rsidRPr="005B0A7C">
        <w:rPr>
          <w:rFonts w:ascii="Times New Roman" w:hAnsi="Times New Roman" w:cs="Times New Roman"/>
          <w:b/>
          <w:bCs/>
          <w:color w:val="auto"/>
          <w:sz w:val="24"/>
          <w:szCs w:val="24"/>
        </w:rPr>
        <w:t>Determinants of household</w:t>
      </w:r>
      <w:r w:rsidR="00D537A6">
        <w:rPr>
          <w:rFonts w:ascii="Times New Roman" w:hAnsi="Times New Roman" w:cs="Times New Roman"/>
          <w:b/>
          <w:bCs/>
          <w:color w:val="auto"/>
          <w:sz w:val="24"/>
          <w:szCs w:val="24"/>
        </w:rPr>
        <w:t>’s Food Insecurity</w:t>
      </w:r>
      <w:r w:rsidR="005941BA" w:rsidRPr="005B0A7C">
        <w:rPr>
          <w:rFonts w:ascii="Times New Roman" w:hAnsi="Times New Roman" w:cs="Times New Roman"/>
          <w:b/>
          <w:bCs/>
          <w:color w:val="auto"/>
          <w:sz w:val="24"/>
          <w:szCs w:val="24"/>
        </w:rPr>
        <w:t>.</w:t>
      </w:r>
      <w:bookmarkEnd w:id="182"/>
      <w:r w:rsidR="005941BA" w:rsidRPr="005B0A7C">
        <w:rPr>
          <w:rFonts w:ascii="Times New Roman" w:hAnsi="Times New Roman" w:cs="Times New Roman"/>
          <w:b/>
          <w:bCs/>
          <w:color w:val="auto"/>
          <w:sz w:val="24"/>
          <w:szCs w:val="24"/>
        </w:rPr>
        <w:t xml:space="preserve"> </w:t>
      </w:r>
    </w:p>
    <w:p w14:paraId="599E8008" w14:textId="77777777" w:rsidR="00880E53" w:rsidRDefault="006C68E4" w:rsidP="006C68E4">
      <w:pPr>
        <w:spacing w:line="480" w:lineRule="auto"/>
        <w:jc w:val="both"/>
        <w:rPr>
          <w:rFonts w:ascii="Times New Roman" w:hAnsi="Times New Roman" w:cs="Times New Roman"/>
          <w:sz w:val="24"/>
          <w:szCs w:val="24"/>
        </w:rPr>
      </w:pPr>
      <w:r w:rsidRPr="006C68E4">
        <w:rPr>
          <w:rFonts w:ascii="Times New Roman" w:hAnsi="Times New Roman" w:cs="Times New Roman"/>
          <w:sz w:val="24"/>
          <w:szCs w:val="24"/>
        </w:rPr>
        <w:t>Table 13 displays the output of the Probit Regression Model of Determinants of Food insecurity. Three out of the nine variables analyzed significantly influence the</w:t>
      </w:r>
      <w:r>
        <w:rPr>
          <w:rFonts w:ascii="Times New Roman" w:hAnsi="Times New Roman" w:cs="Times New Roman"/>
          <w:sz w:val="24"/>
          <w:szCs w:val="24"/>
        </w:rPr>
        <w:t xml:space="preserve"> </w:t>
      </w:r>
      <w:r w:rsidRPr="006C68E4">
        <w:rPr>
          <w:rFonts w:ascii="Times New Roman" w:hAnsi="Times New Roman" w:cs="Times New Roman"/>
          <w:sz w:val="24"/>
          <w:szCs w:val="24"/>
        </w:rPr>
        <w:t xml:space="preserve">food insecurity status of households in the study area. The significant variables are age, household size, and educational level. </w:t>
      </w:r>
    </w:p>
    <w:p w14:paraId="353EB8AF" w14:textId="449071C6" w:rsidR="005C1786" w:rsidRDefault="006C68E4" w:rsidP="006C68E4">
      <w:pPr>
        <w:spacing w:line="480" w:lineRule="auto"/>
        <w:jc w:val="both"/>
        <w:rPr>
          <w:rFonts w:ascii="Times New Roman" w:hAnsi="Times New Roman" w:cs="Times New Roman"/>
          <w:sz w:val="24"/>
          <w:szCs w:val="24"/>
        </w:rPr>
      </w:pPr>
      <w:r w:rsidRPr="006C68E4">
        <w:rPr>
          <w:rFonts w:ascii="Times New Roman" w:hAnsi="Times New Roman" w:cs="Times New Roman"/>
          <w:sz w:val="24"/>
          <w:szCs w:val="24"/>
        </w:rPr>
        <w:lastRenderedPageBreak/>
        <w:t>Age has a negative relationship with food security status of the rural households.</w:t>
      </w:r>
      <w:r w:rsidR="00382276">
        <w:rPr>
          <w:rFonts w:ascii="Times New Roman" w:hAnsi="Times New Roman" w:cs="Times New Roman"/>
          <w:sz w:val="24"/>
          <w:szCs w:val="24"/>
        </w:rPr>
        <w:t xml:space="preserve"> </w:t>
      </w:r>
      <w:r w:rsidRPr="006C68E4">
        <w:rPr>
          <w:rFonts w:ascii="Times New Roman" w:hAnsi="Times New Roman" w:cs="Times New Roman"/>
          <w:sz w:val="24"/>
          <w:szCs w:val="24"/>
        </w:rPr>
        <w:t xml:space="preserve">An increase in the age of the household heads by 1 year decreases the </w:t>
      </w:r>
      <w:r w:rsidR="005C1786">
        <w:rPr>
          <w:rFonts w:ascii="Times New Roman" w:hAnsi="Times New Roman" w:cs="Times New Roman"/>
          <w:sz w:val="24"/>
          <w:szCs w:val="24"/>
        </w:rPr>
        <w:t xml:space="preserve">probability </w:t>
      </w:r>
      <w:r w:rsidRPr="006C68E4">
        <w:rPr>
          <w:rFonts w:ascii="Times New Roman" w:hAnsi="Times New Roman" w:cs="Times New Roman"/>
          <w:sz w:val="24"/>
          <w:szCs w:val="24"/>
        </w:rPr>
        <w:t xml:space="preserve">of food </w:t>
      </w:r>
      <w:r w:rsidR="00871E14">
        <w:rPr>
          <w:rFonts w:ascii="Times New Roman" w:hAnsi="Times New Roman" w:cs="Times New Roman"/>
          <w:sz w:val="24"/>
          <w:szCs w:val="24"/>
        </w:rPr>
        <w:t>in</w:t>
      </w:r>
      <w:r w:rsidRPr="006C68E4">
        <w:rPr>
          <w:rFonts w:ascii="Times New Roman" w:hAnsi="Times New Roman" w:cs="Times New Roman"/>
          <w:sz w:val="24"/>
          <w:szCs w:val="24"/>
        </w:rPr>
        <w:t xml:space="preserve">security.  This might not be unconnected with reduction in productivity on the farm as men and women households’ heads are aging.   This finding is in line with the observations of </w:t>
      </w:r>
      <w:r w:rsidR="005106E8">
        <w:rPr>
          <w:rFonts w:ascii="Times New Roman" w:hAnsi="Times New Roman" w:cs="Times New Roman"/>
          <w:sz w:val="24"/>
          <w:szCs w:val="24"/>
        </w:rPr>
        <w:t xml:space="preserve"> </w:t>
      </w:r>
      <w:sdt>
        <w:sdtPr>
          <w:rPr>
            <w:rFonts w:ascii="Times New Roman" w:hAnsi="Times New Roman" w:cs="Times New Roman"/>
            <w:sz w:val="24"/>
            <w:szCs w:val="24"/>
          </w:rPr>
          <w:id w:val="74648282"/>
          <w:citation/>
        </w:sdtPr>
        <w:sdtEndPr/>
        <w:sdtContent>
          <w:r w:rsidR="005106E8">
            <w:rPr>
              <w:rFonts w:ascii="Times New Roman" w:hAnsi="Times New Roman" w:cs="Times New Roman"/>
              <w:sz w:val="24"/>
              <w:szCs w:val="24"/>
            </w:rPr>
            <w:fldChar w:fldCharType="begin"/>
          </w:r>
          <w:r w:rsidR="005106E8">
            <w:rPr>
              <w:rFonts w:ascii="Times New Roman" w:hAnsi="Times New Roman" w:cs="Times New Roman"/>
              <w:sz w:val="24"/>
              <w:szCs w:val="24"/>
            </w:rPr>
            <w:instrText xml:space="preserve">CITATION Dra191 \t  \l 1033 </w:instrText>
          </w:r>
          <w:r w:rsidR="005106E8">
            <w:rPr>
              <w:rFonts w:ascii="Times New Roman" w:hAnsi="Times New Roman" w:cs="Times New Roman"/>
              <w:sz w:val="24"/>
              <w:szCs w:val="24"/>
            </w:rPr>
            <w:fldChar w:fldCharType="separate"/>
          </w:r>
          <w:r w:rsidR="005106E8" w:rsidRPr="005106E8">
            <w:rPr>
              <w:rFonts w:ascii="Times New Roman" w:hAnsi="Times New Roman" w:cs="Times New Roman"/>
              <w:noProof/>
              <w:sz w:val="24"/>
              <w:szCs w:val="24"/>
            </w:rPr>
            <w:t>(Drammeh, Hamid, &amp; Rohana, 2019)</w:t>
          </w:r>
          <w:r w:rsidR="005106E8">
            <w:rPr>
              <w:rFonts w:ascii="Times New Roman" w:hAnsi="Times New Roman" w:cs="Times New Roman"/>
              <w:sz w:val="24"/>
              <w:szCs w:val="24"/>
            </w:rPr>
            <w:fldChar w:fldCharType="end"/>
          </w:r>
        </w:sdtContent>
      </w:sdt>
      <w:r w:rsidRPr="006C68E4">
        <w:rPr>
          <w:rFonts w:ascii="Times New Roman" w:hAnsi="Times New Roman" w:cs="Times New Roman"/>
          <w:sz w:val="24"/>
          <w:szCs w:val="24"/>
        </w:rPr>
        <w:t>, and</w:t>
      </w:r>
      <w:r w:rsidR="005106E8">
        <w:rPr>
          <w:rFonts w:ascii="Times New Roman" w:hAnsi="Times New Roman" w:cs="Times New Roman"/>
          <w:sz w:val="24"/>
          <w:szCs w:val="24"/>
        </w:rPr>
        <w:t xml:space="preserve"> </w:t>
      </w:r>
      <w:sdt>
        <w:sdtPr>
          <w:rPr>
            <w:rFonts w:ascii="Times New Roman" w:hAnsi="Times New Roman" w:cs="Times New Roman"/>
            <w:sz w:val="24"/>
            <w:szCs w:val="24"/>
          </w:rPr>
          <w:id w:val="1240532255"/>
          <w:citation/>
        </w:sdtPr>
        <w:sdtEndPr/>
        <w:sdtContent>
          <w:r w:rsidR="005106E8">
            <w:rPr>
              <w:rFonts w:ascii="Times New Roman" w:hAnsi="Times New Roman" w:cs="Times New Roman"/>
              <w:sz w:val="24"/>
              <w:szCs w:val="24"/>
            </w:rPr>
            <w:fldChar w:fldCharType="begin"/>
          </w:r>
          <w:r w:rsidR="005106E8">
            <w:rPr>
              <w:rFonts w:ascii="Times New Roman" w:hAnsi="Times New Roman" w:cs="Times New Roman"/>
              <w:sz w:val="24"/>
              <w:szCs w:val="24"/>
            </w:rPr>
            <w:instrText xml:space="preserve"> CITATION Ndo13 \l 1033 </w:instrText>
          </w:r>
          <w:r w:rsidR="005106E8">
            <w:rPr>
              <w:rFonts w:ascii="Times New Roman" w:hAnsi="Times New Roman" w:cs="Times New Roman"/>
              <w:sz w:val="24"/>
              <w:szCs w:val="24"/>
            </w:rPr>
            <w:fldChar w:fldCharType="separate"/>
          </w:r>
          <w:r w:rsidR="005106E8" w:rsidRPr="005106E8">
            <w:rPr>
              <w:rFonts w:ascii="Times New Roman" w:hAnsi="Times New Roman" w:cs="Times New Roman"/>
              <w:noProof/>
              <w:sz w:val="24"/>
              <w:szCs w:val="24"/>
            </w:rPr>
            <w:t>(Ndobo &amp; Sekhampu, 2013)</w:t>
          </w:r>
          <w:r w:rsidR="005106E8">
            <w:rPr>
              <w:rFonts w:ascii="Times New Roman" w:hAnsi="Times New Roman" w:cs="Times New Roman"/>
              <w:sz w:val="24"/>
              <w:szCs w:val="24"/>
            </w:rPr>
            <w:fldChar w:fldCharType="end"/>
          </w:r>
        </w:sdtContent>
      </w:sdt>
      <w:r w:rsidR="005C1786">
        <w:rPr>
          <w:rFonts w:ascii="Times New Roman" w:hAnsi="Times New Roman" w:cs="Times New Roman"/>
          <w:sz w:val="24"/>
          <w:szCs w:val="24"/>
        </w:rPr>
        <w:t xml:space="preserve"> that families led by elderly people experienced more food insecurity than those headed by younger people. </w:t>
      </w:r>
      <w:r w:rsidRPr="006C68E4">
        <w:rPr>
          <w:rFonts w:ascii="Times New Roman" w:hAnsi="Times New Roman" w:cs="Times New Roman"/>
          <w:sz w:val="24"/>
          <w:szCs w:val="24"/>
        </w:rPr>
        <w:t xml:space="preserve"> </w:t>
      </w:r>
    </w:p>
    <w:p w14:paraId="4E6A4B41" w14:textId="7301A2F2" w:rsidR="00242E08" w:rsidRDefault="006C68E4" w:rsidP="006C68E4">
      <w:pPr>
        <w:spacing w:line="480" w:lineRule="auto"/>
        <w:jc w:val="both"/>
        <w:rPr>
          <w:rFonts w:ascii="Times New Roman" w:hAnsi="Times New Roman" w:cs="Times New Roman"/>
          <w:sz w:val="24"/>
          <w:szCs w:val="24"/>
        </w:rPr>
      </w:pPr>
      <w:r w:rsidRPr="006C68E4">
        <w:rPr>
          <w:rFonts w:ascii="Times New Roman" w:hAnsi="Times New Roman" w:cs="Times New Roman"/>
          <w:sz w:val="24"/>
          <w:szCs w:val="24"/>
        </w:rPr>
        <w:t xml:space="preserve">The household size coefficient is significant at P&lt;0.01 and positive (0.059). </w:t>
      </w:r>
      <w:r w:rsidR="00B37D12">
        <w:rPr>
          <w:rFonts w:ascii="Times New Roman" w:hAnsi="Times New Roman" w:cs="Times New Roman"/>
          <w:sz w:val="24"/>
          <w:szCs w:val="24"/>
        </w:rPr>
        <w:t xml:space="preserve">This suggests that as a household’s size increases, food insecurity levels frequently climbs up as well. </w:t>
      </w:r>
      <w:r w:rsidR="00382276">
        <w:rPr>
          <w:rFonts w:ascii="Times New Roman" w:hAnsi="Times New Roman" w:cs="Times New Roman"/>
          <w:sz w:val="24"/>
          <w:szCs w:val="24"/>
        </w:rPr>
        <w:t xml:space="preserve">This is not unexpected as increase in household size without a </w:t>
      </w:r>
      <w:r w:rsidR="00317BCF">
        <w:rPr>
          <w:rFonts w:ascii="Times New Roman" w:hAnsi="Times New Roman" w:cs="Times New Roman"/>
          <w:sz w:val="24"/>
          <w:szCs w:val="24"/>
        </w:rPr>
        <w:t xml:space="preserve">proportionate rise on </w:t>
      </w:r>
      <w:r w:rsidR="00382276">
        <w:rPr>
          <w:rFonts w:ascii="Times New Roman" w:hAnsi="Times New Roman" w:cs="Times New Roman"/>
          <w:sz w:val="24"/>
          <w:szCs w:val="24"/>
        </w:rPr>
        <w:t xml:space="preserve">productivity and </w:t>
      </w:r>
      <w:r w:rsidR="00317BCF">
        <w:rPr>
          <w:rFonts w:ascii="Times New Roman" w:hAnsi="Times New Roman" w:cs="Times New Roman"/>
          <w:sz w:val="24"/>
          <w:szCs w:val="24"/>
        </w:rPr>
        <w:t>revenues</w:t>
      </w:r>
      <w:r w:rsidR="00382276">
        <w:rPr>
          <w:rFonts w:ascii="Times New Roman" w:hAnsi="Times New Roman" w:cs="Times New Roman"/>
          <w:sz w:val="24"/>
          <w:szCs w:val="24"/>
        </w:rPr>
        <w:t xml:space="preserve"> will increase pressure on the existing income of the household head which will without doubt will have a </w:t>
      </w:r>
      <w:r w:rsidR="00317BCF">
        <w:rPr>
          <w:rFonts w:ascii="Times New Roman" w:hAnsi="Times New Roman" w:cs="Times New Roman"/>
          <w:sz w:val="24"/>
          <w:szCs w:val="24"/>
        </w:rPr>
        <w:t>detrimental</w:t>
      </w:r>
      <w:r w:rsidR="00382276">
        <w:rPr>
          <w:rFonts w:ascii="Times New Roman" w:hAnsi="Times New Roman" w:cs="Times New Roman"/>
          <w:sz w:val="24"/>
          <w:szCs w:val="24"/>
        </w:rPr>
        <w:t xml:space="preserve"> impact on the food security status of such households.</w:t>
      </w:r>
      <w:r w:rsidRPr="006C68E4">
        <w:rPr>
          <w:rFonts w:ascii="Times New Roman" w:hAnsi="Times New Roman" w:cs="Times New Roman"/>
          <w:sz w:val="24"/>
          <w:szCs w:val="24"/>
        </w:rPr>
        <w:t xml:space="preserve"> This finding is consistent with </w:t>
      </w:r>
      <w:sdt>
        <w:sdtPr>
          <w:rPr>
            <w:rFonts w:ascii="Times New Roman" w:hAnsi="Times New Roman" w:cs="Times New Roman"/>
            <w:sz w:val="24"/>
            <w:szCs w:val="24"/>
          </w:rPr>
          <w:id w:val="1641527823"/>
          <w:citation/>
        </w:sdtPr>
        <w:sdtEndPr/>
        <w:sdtContent>
          <w:r w:rsidR="005106E8">
            <w:rPr>
              <w:rFonts w:ascii="Times New Roman" w:hAnsi="Times New Roman" w:cs="Times New Roman"/>
              <w:sz w:val="24"/>
              <w:szCs w:val="24"/>
            </w:rPr>
            <w:fldChar w:fldCharType="begin"/>
          </w:r>
          <w:r w:rsidR="005106E8">
            <w:rPr>
              <w:rFonts w:ascii="Times New Roman" w:hAnsi="Times New Roman" w:cs="Times New Roman"/>
              <w:sz w:val="24"/>
              <w:szCs w:val="24"/>
            </w:rPr>
            <w:instrText xml:space="preserve"> CITATION Ndo13 \l 1033 </w:instrText>
          </w:r>
          <w:r w:rsidR="005106E8">
            <w:rPr>
              <w:rFonts w:ascii="Times New Roman" w:hAnsi="Times New Roman" w:cs="Times New Roman"/>
              <w:sz w:val="24"/>
              <w:szCs w:val="24"/>
            </w:rPr>
            <w:fldChar w:fldCharType="separate"/>
          </w:r>
          <w:r w:rsidR="005106E8" w:rsidRPr="005106E8">
            <w:rPr>
              <w:rFonts w:ascii="Times New Roman" w:hAnsi="Times New Roman" w:cs="Times New Roman"/>
              <w:noProof/>
              <w:sz w:val="24"/>
              <w:szCs w:val="24"/>
            </w:rPr>
            <w:t>(Ndobo &amp; Sekhampu, 2013)</w:t>
          </w:r>
          <w:r w:rsidR="005106E8">
            <w:rPr>
              <w:rFonts w:ascii="Times New Roman" w:hAnsi="Times New Roman" w:cs="Times New Roman"/>
              <w:sz w:val="24"/>
              <w:szCs w:val="24"/>
            </w:rPr>
            <w:fldChar w:fldCharType="end"/>
          </w:r>
        </w:sdtContent>
      </w:sdt>
      <w:r w:rsidR="005106E8">
        <w:rPr>
          <w:rFonts w:ascii="Times New Roman" w:hAnsi="Times New Roman" w:cs="Times New Roman"/>
          <w:sz w:val="24"/>
          <w:szCs w:val="24"/>
        </w:rPr>
        <w:t xml:space="preserve"> </w:t>
      </w:r>
      <w:r w:rsidRPr="006C68E4">
        <w:rPr>
          <w:rFonts w:ascii="Times New Roman" w:hAnsi="Times New Roman" w:cs="Times New Roman"/>
          <w:sz w:val="24"/>
          <w:szCs w:val="24"/>
        </w:rPr>
        <w:t>observation that household size is associated with the</w:t>
      </w:r>
      <w:r w:rsidR="00335AC9">
        <w:rPr>
          <w:rFonts w:ascii="Times New Roman" w:hAnsi="Times New Roman" w:cs="Times New Roman"/>
          <w:sz w:val="24"/>
          <w:szCs w:val="24"/>
        </w:rPr>
        <w:t xml:space="preserve"> likelihood of having access to food</w:t>
      </w:r>
      <w:r w:rsidRPr="006C68E4">
        <w:rPr>
          <w:rFonts w:ascii="Times New Roman" w:hAnsi="Times New Roman" w:cs="Times New Roman"/>
          <w:sz w:val="24"/>
          <w:szCs w:val="24"/>
        </w:rPr>
        <w:t xml:space="preserve">. Furthermore, the result shows that, an increase in educational level will increase the </w:t>
      </w:r>
      <w:r w:rsidR="00B37D12">
        <w:rPr>
          <w:rFonts w:ascii="Times New Roman" w:hAnsi="Times New Roman" w:cs="Times New Roman"/>
          <w:sz w:val="24"/>
          <w:szCs w:val="24"/>
        </w:rPr>
        <w:t>probability</w:t>
      </w:r>
      <w:r w:rsidRPr="006C68E4">
        <w:rPr>
          <w:rFonts w:ascii="Times New Roman" w:hAnsi="Times New Roman" w:cs="Times New Roman"/>
          <w:sz w:val="24"/>
          <w:szCs w:val="24"/>
        </w:rPr>
        <w:t xml:space="preserve"> of food </w:t>
      </w:r>
      <w:r w:rsidR="00871E14">
        <w:rPr>
          <w:rFonts w:ascii="Times New Roman" w:hAnsi="Times New Roman" w:cs="Times New Roman"/>
          <w:sz w:val="24"/>
          <w:szCs w:val="24"/>
        </w:rPr>
        <w:t>in</w:t>
      </w:r>
      <w:r w:rsidRPr="006C68E4">
        <w:rPr>
          <w:rFonts w:ascii="Times New Roman" w:hAnsi="Times New Roman" w:cs="Times New Roman"/>
          <w:sz w:val="24"/>
          <w:szCs w:val="24"/>
        </w:rPr>
        <w:t>security by 31 percent.</w:t>
      </w:r>
      <w:r w:rsidR="008A049E">
        <w:rPr>
          <w:rFonts w:ascii="Times New Roman" w:hAnsi="Times New Roman" w:cs="Times New Roman"/>
          <w:sz w:val="24"/>
          <w:szCs w:val="24"/>
        </w:rPr>
        <w:t xml:space="preserve"> Majority of respondents had one level of education but nevertheless are still food insecured and this may be due to high rate of unemployment in the nation. Even with good educational level, respondents couldn’t secure good job</w:t>
      </w:r>
      <w:r w:rsidR="00EF62AB">
        <w:rPr>
          <w:rFonts w:ascii="Times New Roman" w:hAnsi="Times New Roman" w:cs="Times New Roman"/>
          <w:sz w:val="24"/>
          <w:szCs w:val="24"/>
        </w:rPr>
        <w:t xml:space="preserve">, and without employment their will be lack of resources and capital to purchase food items. </w:t>
      </w:r>
      <w:r w:rsidR="00DF4D39">
        <w:rPr>
          <w:rFonts w:ascii="Times New Roman" w:hAnsi="Times New Roman" w:cs="Times New Roman"/>
          <w:sz w:val="24"/>
          <w:szCs w:val="24"/>
        </w:rPr>
        <w:t xml:space="preserve">A better understanding of nutritional benefits may have a further positive impact as a result of improved salaries, which suggests more purchasing capacity to buy enough food for the household. </w:t>
      </w:r>
    </w:p>
    <w:p w14:paraId="0F6F8951" w14:textId="4E82B672" w:rsidR="008C07A9" w:rsidRDefault="008C07A9" w:rsidP="006C68E4">
      <w:pPr>
        <w:spacing w:line="480" w:lineRule="auto"/>
        <w:jc w:val="both"/>
        <w:rPr>
          <w:rFonts w:ascii="Times New Roman" w:hAnsi="Times New Roman" w:cs="Times New Roman"/>
          <w:sz w:val="24"/>
          <w:szCs w:val="24"/>
        </w:rPr>
      </w:pPr>
    </w:p>
    <w:p w14:paraId="079E1B91" w14:textId="57944F95" w:rsidR="00B0599E" w:rsidRDefault="00B0599E" w:rsidP="006C68E4">
      <w:pPr>
        <w:spacing w:line="480" w:lineRule="auto"/>
        <w:jc w:val="both"/>
        <w:rPr>
          <w:rFonts w:ascii="Times New Roman" w:hAnsi="Times New Roman" w:cs="Times New Roman"/>
          <w:sz w:val="24"/>
          <w:szCs w:val="24"/>
        </w:rPr>
      </w:pPr>
    </w:p>
    <w:p w14:paraId="6FBDF306" w14:textId="65211C99" w:rsidR="00B0599E" w:rsidRDefault="00B0599E" w:rsidP="006C68E4">
      <w:pPr>
        <w:spacing w:line="480" w:lineRule="auto"/>
        <w:jc w:val="both"/>
        <w:rPr>
          <w:rFonts w:ascii="Times New Roman" w:hAnsi="Times New Roman" w:cs="Times New Roman"/>
          <w:sz w:val="24"/>
          <w:szCs w:val="24"/>
        </w:rPr>
      </w:pPr>
    </w:p>
    <w:tbl>
      <w:tblPr>
        <w:tblW w:w="7575" w:type="dxa"/>
        <w:tblInd w:w="91" w:type="dxa"/>
        <w:tblLook w:val="04A0" w:firstRow="1" w:lastRow="0" w:firstColumn="1" w:lastColumn="0" w:noHBand="0" w:noVBand="1"/>
      </w:tblPr>
      <w:tblGrid>
        <w:gridCol w:w="2089"/>
        <w:gridCol w:w="2008"/>
        <w:gridCol w:w="1339"/>
        <w:gridCol w:w="974"/>
        <w:gridCol w:w="1165"/>
      </w:tblGrid>
      <w:tr w:rsidR="00964C65" w:rsidRPr="00880E53" w14:paraId="7BC27696" w14:textId="77777777" w:rsidTr="00A3537C">
        <w:trPr>
          <w:trHeight w:val="300"/>
        </w:trPr>
        <w:tc>
          <w:tcPr>
            <w:tcW w:w="7575" w:type="dxa"/>
            <w:gridSpan w:val="5"/>
            <w:tcBorders>
              <w:top w:val="nil"/>
              <w:left w:val="nil"/>
              <w:bottom w:val="nil"/>
              <w:right w:val="nil"/>
            </w:tcBorders>
            <w:shd w:val="clear" w:color="auto" w:fill="auto"/>
            <w:noWrap/>
            <w:vAlign w:val="bottom"/>
            <w:hideMark/>
          </w:tcPr>
          <w:p w14:paraId="23EF3220" w14:textId="77777777" w:rsidR="00A3537C" w:rsidRDefault="00964C65" w:rsidP="008E3C09">
            <w:pPr>
              <w:spacing w:line="240" w:lineRule="auto"/>
              <w:jc w:val="both"/>
              <w:rPr>
                <w:rFonts w:ascii="Times New Roman" w:hAnsi="Times New Roman" w:cs="Times New Roman"/>
                <w:color w:val="000000"/>
                <w:sz w:val="24"/>
                <w:szCs w:val="24"/>
              </w:rPr>
            </w:pPr>
            <w:r w:rsidRPr="00880E53">
              <w:rPr>
                <w:rFonts w:ascii="Times New Roman" w:hAnsi="Times New Roman" w:cs="Times New Roman"/>
                <w:color w:val="000000"/>
                <w:sz w:val="24"/>
                <w:szCs w:val="24"/>
              </w:rPr>
              <w:lastRenderedPageBreak/>
              <w:t>Table</w:t>
            </w:r>
            <w:r w:rsidR="00B833C7" w:rsidRPr="00880E53">
              <w:rPr>
                <w:rFonts w:ascii="Times New Roman" w:hAnsi="Times New Roman" w:cs="Times New Roman"/>
                <w:color w:val="000000"/>
                <w:sz w:val="24"/>
                <w:szCs w:val="24"/>
              </w:rPr>
              <w:t xml:space="preserve"> 13</w:t>
            </w:r>
            <w:r w:rsidRPr="00880E53">
              <w:rPr>
                <w:rFonts w:ascii="Times New Roman" w:hAnsi="Times New Roman" w:cs="Times New Roman"/>
                <w:color w:val="000000"/>
                <w:sz w:val="24"/>
                <w:szCs w:val="24"/>
              </w:rPr>
              <w:t xml:space="preserve"> Determinants of </w:t>
            </w:r>
            <w:r w:rsidR="00B833C7" w:rsidRPr="00880E53">
              <w:rPr>
                <w:rFonts w:ascii="Times New Roman" w:hAnsi="Times New Roman" w:cs="Times New Roman"/>
                <w:color w:val="000000"/>
                <w:sz w:val="24"/>
                <w:szCs w:val="24"/>
              </w:rPr>
              <w:t>household</w:t>
            </w:r>
            <w:r w:rsidR="002B352B">
              <w:rPr>
                <w:rFonts w:ascii="Times New Roman" w:hAnsi="Times New Roman" w:cs="Times New Roman"/>
                <w:color w:val="000000"/>
                <w:sz w:val="24"/>
                <w:szCs w:val="24"/>
              </w:rPr>
              <w:t>’s</w:t>
            </w:r>
            <w:r w:rsidR="00B833C7" w:rsidRPr="00880E53">
              <w:rPr>
                <w:rFonts w:ascii="Times New Roman" w:hAnsi="Times New Roman" w:cs="Times New Roman"/>
                <w:color w:val="000000"/>
                <w:sz w:val="24"/>
                <w:szCs w:val="24"/>
              </w:rPr>
              <w:t xml:space="preserve"> food insecurity status </w:t>
            </w:r>
          </w:p>
          <w:p w14:paraId="423D6260" w14:textId="5196DED3" w:rsidR="00FA200B" w:rsidRPr="00FA200B" w:rsidRDefault="00FA200B" w:rsidP="008E3C09">
            <w:pPr>
              <w:spacing w:line="240" w:lineRule="auto"/>
              <w:jc w:val="both"/>
              <w:rPr>
                <w:rFonts w:ascii="Times New Roman" w:hAnsi="Times New Roman" w:cs="Times New Roman"/>
                <w:color w:val="000000"/>
                <w:sz w:val="24"/>
                <w:szCs w:val="24"/>
              </w:rPr>
            </w:pPr>
            <w:r w:rsidRPr="00FA200B">
              <w:rPr>
                <w:rFonts w:ascii="Times New Roman" w:hAnsi="Times New Roman" w:cs="Times New Roman"/>
                <w:b/>
                <w:bCs/>
                <w:color w:val="000000"/>
                <w:sz w:val="24"/>
                <w:szCs w:val="24"/>
              </w:rPr>
              <w:t xml:space="preserve">Dependent Variable: Food Insecure </w:t>
            </w:r>
          </w:p>
          <w:tbl>
            <w:tblPr>
              <w:tblStyle w:val="TableGrid"/>
              <w:tblW w:w="7349" w:type="dxa"/>
              <w:tblLook w:val="04A0" w:firstRow="1" w:lastRow="0" w:firstColumn="1" w:lastColumn="0" w:noHBand="0" w:noVBand="1"/>
            </w:tblPr>
            <w:tblGrid>
              <w:gridCol w:w="2315"/>
              <w:gridCol w:w="1336"/>
              <w:gridCol w:w="1250"/>
              <w:gridCol w:w="1179"/>
              <w:gridCol w:w="1269"/>
            </w:tblGrid>
            <w:tr w:rsidR="00A3537C" w14:paraId="5B727240" w14:textId="77777777" w:rsidTr="00A3537C">
              <w:tc>
                <w:tcPr>
                  <w:tcW w:w="2489" w:type="dxa"/>
                </w:tcPr>
                <w:p w14:paraId="26ECD8EB" w14:textId="32840E8E" w:rsidR="00FA200B" w:rsidRPr="00FA200B" w:rsidRDefault="00FA200B" w:rsidP="00692317">
                  <w:pPr>
                    <w:spacing w:line="480" w:lineRule="auto"/>
                    <w:jc w:val="both"/>
                    <w:rPr>
                      <w:rFonts w:ascii="Times New Roman" w:hAnsi="Times New Roman" w:cs="Times New Roman"/>
                      <w:b/>
                      <w:bCs/>
                      <w:color w:val="000000"/>
                      <w:sz w:val="24"/>
                      <w:szCs w:val="24"/>
                    </w:rPr>
                  </w:pPr>
                  <w:r w:rsidRPr="00FA200B">
                    <w:rPr>
                      <w:rFonts w:ascii="Times New Roman" w:hAnsi="Times New Roman" w:cs="Times New Roman"/>
                      <w:b/>
                      <w:bCs/>
                      <w:color w:val="000000"/>
                      <w:sz w:val="24"/>
                      <w:szCs w:val="24"/>
                    </w:rPr>
                    <w:t xml:space="preserve">Independent Variable </w:t>
                  </w:r>
                </w:p>
              </w:tc>
              <w:tc>
                <w:tcPr>
                  <w:tcW w:w="908" w:type="dxa"/>
                </w:tcPr>
                <w:p w14:paraId="674A73C7" w14:textId="7E8336B4" w:rsidR="00FA200B" w:rsidRPr="00FA200B" w:rsidRDefault="00FA200B" w:rsidP="00692317">
                  <w:pPr>
                    <w:spacing w:line="480" w:lineRule="auto"/>
                    <w:jc w:val="both"/>
                    <w:rPr>
                      <w:rFonts w:ascii="Times New Roman" w:hAnsi="Times New Roman" w:cs="Times New Roman"/>
                      <w:b/>
                      <w:bCs/>
                      <w:color w:val="000000"/>
                      <w:sz w:val="24"/>
                      <w:szCs w:val="24"/>
                    </w:rPr>
                  </w:pPr>
                  <w:r w:rsidRPr="00FA200B">
                    <w:rPr>
                      <w:rFonts w:ascii="Times New Roman" w:hAnsi="Times New Roman" w:cs="Times New Roman"/>
                      <w:b/>
                      <w:bCs/>
                      <w:color w:val="000000"/>
                      <w:sz w:val="24"/>
                      <w:szCs w:val="24"/>
                    </w:rPr>
                    <w:t xml:space="preserve">Coefficient </w:t>
                  </w:r>
                </w:p>
              </w:tc>
              <w:tc>
                <w:tcPr>
                  <w:tcW w:w="1317" w:type="dxa"/>
                </w:tcPr>
                <w:p w14:paraId="2E489347" w14:textId="3FFF0CF3" w:rsidR="00FA200B" w:rsidRPr="00FA200B" w:rsidRDefault="00FA200B" w:rsidP="00692317">
                  <w:pPr>
                    <w:spacing w:line="480" w:lineRule="auto"/>
                    <w:jc w:val="both"/>
                    <w:rPr>
                      <w:rFonts w:ascii="Times New Roman" w:hAnsi="Times New Roman" w:cs="Times New Roman"/>
                      <w:b/>
                      <w:bCs/>
                      <w:color w:val="000000"/>
                      <w:sz w:val="24"/>
                      <w:szCs w:val="24"/>
                    </w:rPr>
                  </w:pPr>
                  <w:r w:rsidRPr="00FA200B">
                    <w:rPr>
                      <w:rFonts w:ascii="Times New Roman" w:hAnsi="Times New Roman" w:cs="Times New Roman"/>
                      <w:b/>
                      <w:bCs/>
                      <w:color w:val="000000"/>
                      <w:sz w:val="24"/>
                      <w:szCs w:val="24"/>
                    </w:rPr>
                    <w:t xml:space="preserve">S.E. </w:t>
                  </w:r>
                </w:p>
              </w:tc>
              <w:tc>
                <w:tcPr>
                  <w:tcW w:w="1269" w:type="dxa"/>
                </w:tcPr>
                <w:p w14:paraId="3146D98B" w14:textId="5E769952" w:rsidR="00FA200B" w:rsidRPr="00FA200B" w:rsidRDefault="00FA200B" w:rsidP="00692317">
                  <w:pPr>
                    <w:spacing w:line="480" w:lineRule="auto"/>
                    <w:jc w:val="both"/>
                    <w:rPr>
                      <w:rFonts w:ascii="Times New Roman" w:hAnsi="Times New Roman" w:cs="Times New Roman"/>
                      <w:b/>
                      <w:bCs/>
                      <w:color w:val="000000"/>
                      <w:sz w:val="24"/>
                      <w:szCs w:val="24"/>
                    </w:rPr>
                  </w:pPr>
                  <w:r w:rsidRPr="00FA200B">
                    <w:rPr>
                      <w:rFonts w:ascii="Times New Roman" w:hAnsi="Times New Roman" w:cs="Times New Roman"/>
                      <w:b/>
                      <w:bCs/>
                      <w:color w:val="000000"/>
                      <w:sz w:val="24"/>
                      <w:szCs w:val="24"/>
                    </w:rPr>
                    <w:t xml:space="preserve">P-value </w:t>
                  </w:r>
                </w:p>
              </w:tc>
              <w:tc>
                <w:tcPr>
                  <w:tcW w:w="1366" w:type="dxa"/>
                </w:tcPr>
                <w:p w14:paraId="06147FAB" w14:textId="7B57EDA0" w:rsidR="00FA200B" w:rsidRPr="00FA200B" w:rsidRDefault="00FA200B" w:rsidP="00692317">
                  <w:pPr>
                    <w:spacing w:line="480" w:lineRule="auto"/>
                    <w:jc w:val="both"/>
                    <w:rPr>
                      <w:rFonts w:ascii="Times New Roman" w:hAnsi="Times New Roman" w:cs="Times New Roman"/>
                      <w:b/>
                      <w:bCs/>
                      <w:color w:val="000000"/>
                      <w:sz w:val="24"/>
                      <w:szCs w:val="24"/>
                    </w:rPr>
                  </w:pPr>
                  <w:r w:rsidRPr="00FA200B">
                    <w:rPr>
                      <w:rFonts w:ascii="Times New Roman" w:hAnsi="Times New Roman" w:cs="Times New Roman"/>
                      <w:b/>
                      <w:bCs/>
                      <w:color w:val="000000"/>
                      <w:sz w:val="24"/>
                      <w:szCs w:val="24"/>
                    </w:rPr>
                    <w:t>Odds ratio</w:t>
                  </w:r>
                </w:p>
              </w:tc>
            </w:tr>
            <w:tr w:rsidR="00A3537C" w14:paraId="4126643B" w14:textId="77777777" w:rsidTr="00A3537C">
              <w:tc>
                <w:tcPr>
                  <w:tcW w:w="2489" w:type="dxa"/>
                </w:tcPr>
                <w:p w14:paraId="5095E4C1" w14:textId="487991C1" w:rsidR="00FA200B" w:rsidRPr="00FA200B" w:rsidRDefault="00FA200B" w:rsidP="00692317">
                  <w:pPr>
                    <w:spacing w:line="480" w:lineRule="auto"/>
                    <w:jc w:val="both"/>
                    <w:rPr>
                      <w:rFonts w:ascii="Times New Roman" w:hAnsi="Times New Roman" w:cs="Times New Roman"/>
                      <w:b/>
                      <w:bCs/>
                      <w:color w:val="000000"/>
                      <w:sz w:val="24"/>
                      <w:szCs w:val="24"/>
                    </w:rPr>
                  </w:pPr>
                  <w:r w:rsidRPr="00FA200B">
                    <w:rPr>
                      <w:rFonts w:ascii="Times New Roman" w:hAnsi="Times New Roman" w:cs="Times New Roman"/>
                      <w:b/>
                      <w:bCs/>
                      <w:color w:val="000000"/>
                      <w:sz w:val="24"/>
                      <w:szCs w:val="24"/>
                    </w:rPr>
                    <w:t>Cons</w:t>
                  </w:r>
                </w:p>
              </w:tc>
              <w:tc>
                <w:tcPr>
                  <w:tcW w:w="908" w:type="dxa"/>
                </w:tcPr>
                <w:p w14:paraId="2175A259" w14:textId="4CD477FD" w:rsidR="00FA200B" w:rsidRPr="00FA200B" w:rsidRDefault="00FA200B" w:rsidP="00692317">
                  <w:pPr>
                    <w:spacing w:line="480" w:lineRule="auto"/>
                    <w:jc w:val="both"/>
                    <w:rPr>
                      <w:rFonts w:ascii="Times New Roman" w:hAnsi="Times New Roman" w:cs="Times New Roman"/>
                      <w:b/>
                      <w:bCs/>
                      <w:color w:val="000000"/>
                      <w:sz w:val="24"/>
                      <w:szCs w:val="24"/>
                    </w:rPr>
                  </w:pPr>
                  <w:r w:rsidRPr="00FA200B">
                    <w:rPr>
                      <w:rFonts w:ascii="Times New Roman" w:hAnsi="Times New Roman" w:cs="Times New Roman"/>
                      <w:b/>
                      <w:bCs/>
                      <w:color w:val="000000"/>
                      <w:sz w:val="24"/>
                      <w:szCs w:val="24"/>
                    </w:rPr>
                    <w:t>-0.210</w:t>
                  </w:r>
                </w:p>
              </w:tc>
              <w:tc>
                <w:tcPr>
                  <w:tcW w:w="1317" w:type="dxa"/>
                </w:tcPr>
                <w:p w14:paraId="38E1E8D4" w14:textId="09D8CDC2" w:rsidR="00FA200B" w:rsidRPr="00FA200B" w:rsidRDefault="00FA200B" w:rsidP="00692317">
                  <w:pPr>
                    <w:spacing w:line="480" w:lineRule="auto"/>
                    <w:jc w:val="both"/>
                    <w:rPr>
                      <w:rFonts w:ascii="Times New Roman" w:hAnsi="Times New Roman" w:cs="Times New Roman"/>
                      <w:b/>
                      <w:bCs/>
                      <w:color w:val="000000"/>
                      <w:sz w:val="24"/>
                      <w:szCs w:val="24"/>
                    </w:rPr>
                  </w:pPr>
                  <w:r w:rsidRPr="00FA200B">
                    <w:rPr>
                      <w:rFonts w:ascii="Times New Roman" w:hAnsi="Times New Roman" w:cs="Times New Roman"/>
                      <w:b/>
                      <w:bCs/>
                      <w:color w:val="000000"/>
                      <w:sz w:val="24"/>
                      <w:szCs w:val="24"/>
                    </w:rPr>
                    <w:t>0.056</w:t>
                  </w:r>
                </w:p>
              </w:tc>
              <w:tc>
                <w:tcPr>
                  <w:tcW w:w="1269" w:type="dxa"/>
                </w:tcPr>
                <w:p w14:paraId="4DADE535" w14:textId="535A3EA4" w:rsidR="00FA200B" w:rsidRPr="00FA200B" w:rsidRDefault="00FA200B" w:rsidP="00692317">
                  <w:pPr>
                    <w:spacing w:line="480" w:lineRule="auto"/>
                    <w:jc w:val="both"/>
                    <w:rPr>
                      <w:rFonts w:ascii="Times New Roman" w:hAnsi="Times New Roman" w:cs="Times New Roman"/>
                      <w:b/>
                      <w:bCs/>
                      <w:color w:val="000000"/>
                      <w:sz w:val="24"/>
                      <w:szCs w:val="24"/>
                    </w:rPr>
                  </w:pPr>
                  <w:r w:rsidRPr="00FA200B">
                    <w:rPr>
                      <w:rFonts w:ascii="Times New Roman" w:hAnsi="Times New Roman" w:cs="Times New Roman"/>
                      <w:b/>
                      <w:bCs/>
                      <w:color w:val="000000"/>
                      <w:sz w:val="24"/>
                      <w:szCs w:val="24"/>
                    </w:rPr>
                    <w:t>0.000</w:t>
                  </w:r>
                </w:p>
              </w:tc>
              <w:tc>
                <w:tcPr>
                  <w:tcW w:w="1366" w:type="dxa"/>
                </w:tcPr>
                <w:p w14:paraId="233EF414" w14:textId="77777777" w:rsidR="00FA200B" w:rsidRDefault="00FA200B" w:rsidP="00692317">
                  <w:pPr>
                    <w:spacing w:line="480" w:lineRule="auto"/>
                    <w:jc w:val="both"/>
                    <w:rPr>
                      <w:rFonts w:ascii="Times New Roman" w:hAnsi="Times New Roman" w:cs="Times New Roman"/>
                      <w:color w:val="000000"/>
                      <w:sz w:val="24"/>
                      <w:szCs w:val="24"/>
                    </w:rPr>
                  </w:pPr>
                </w:p>
              </w:tc>
            </w:tr>
            <w:tr w:rsidR="00FA200B" w14:paraId="3126B2B9" w14:textId="77777777" w:rsidTr="00A3537C">
              <w:tc>
                <w:tcPr>
                  <w:tcW w:w="2489" w:type="dxa"/>
                </w:tcPr>
                <w:p w14:paraId="3146E310" w14:textId="205A24B4" w:rsidR="00FA200B" w:rsidRPr="00FA200B" w:rsidRDefault="00FA200B" w:rsidP="00692317">
                  <w:pPr>
                    <w:spacing w:line="480" w:lineRule="auto"/>
                    <w:jc w:val="both"/>
                    <w:rPr>
                      <w:rFonts w:ascii="Times New Roman" w:hAnsi="Times New Roman" w:cs="Times New Roman"/>
                      <w:b/>
                      <w:bCs/>
                      <w:color w:val="000000"/>
                      <w:sz w:val="24"/>
                      <w:szCs w:val="24"/>
                    </w:rPr>
                  </w:pPr>
                  <w:r w:rsidRPr="00880E53">
                    <w:rPr>
                      <w:rFonts w:ascii="Times New Roman" w:hAnsi="Times New Roman" w:cs="Times New Roman"/>
                      <w:color w:val="000000"/>
                      <w:sz w:val="24"/>
                      <w:szCs w:val="24"/>
                    </w:rPr>
                    <w:t>Age</w:t>
                  </w:r>
                </w:p>
              </w:tc>
              <w:tc>
                <w:tcPr>
                  <w:tcW w:w="908" w:type="dxa"/>
                </w:tcPr>
                <w:p w14:paraId="0781BDB3" w14:textId="63F0B71B" w:rsidR="00FA200B" w:rsidRPr="00FA200B" w:rsidRDefault="00FA200B" w:rsidP="00692317">
                  <w:pPr>
                    <w:spacing w:line="480" w:lineRule="auto"/>
                    <w:jc w:val="both"/>
                    <w:rPr>
                      <w:rFonts w:ascii="Times New Roman" w:hAnsi="Times New Roman" w:cs="Times New Roman"/>
                      <w:color w:val="000000"/>
                      <w:sz w:val="24"/>
                      <w:szCs w:val="24"/>
                    </w:rPr>
                  </w:pPr>
                  <w:r w:rsidRPr="00FA200B">
                    <w:rPr>
                      <w:rFonts w:ascii="Times New Roman" w:hAnsi="Times New Roman" w:cs="Times New Roman"/>
                      <w:color w:val="000000"/>
                      <w:sz w:val="24"/>
                      <w:szCs w:val="24"/>
                    </w:rPr>
                    <w:t>-0.018***</w:t>
                  </w:r>
                </w:p>
              </w:tc>
              <w:tc>
                <w:tcPr>
                  <w:tcW w:w="1317" w:type="dxa"/>
                </w:tcPr>
                <w:p w14:paraId="17572A30" w14:textId="2324473F" w:rsidR="00FA200B" w:rsidRPr="00FA200B" w:rsidRDefault="00FA200B" w:rsidP="00692317">
                  <w:pPr>
                    <w:spacing w:line="480" w:lineRule="auto"/>
                    <w:jc w:val="both"/>
                    <w:rPr>
                      <w:rFonts w:ascii="Times New Roman" w:hAnsi="Times New Roman" w:cs="Times New Roman"/>
                      <w:color w:val="000000"/>
                      <w:sz w:val="24"/>
                      <w:szCs w:val="24"/>
                    </w:rPr>
                  </w:pPr>
                  <w:r w:rsidRPr="00FA200B">
                    <w:rPr>
                      <w:rFonts w:ascii="Times New Roman" w:hAnsi="Times New Roman" w:cs="Times New Roman"/>
                      <w:color w:val="000000"/>
                      <w:sz w:val="24"/>
                      <w:szCs w:val="24"/>
                    </w:rPr>
                    <w:t>0.007</w:t>
                  </w:r>
                </w:p>
              </w:tc>
              <w:tc>
                <w:tcPr>
                  <w:tcW w:w="1269" w:type="dxa"/>
                </w:tcPr>
                <w:p w14:paraId="05FA22B9" w14:textId="1BA74189" w:rsidR="00FA200B" w:rsidRPr="00FA200B" w:rsidRDefault="00FA200B" w:rsidP="00692317">
                  <w:pPr>
                    <w:spacing w:line="480" w:lineRule="auto"/>
                    <w:jc w:val="both"/>
                    <w:rPr>
                      <w:rFonts w:ascii="Times New Roman" w:hAnsi="Times New Roman" w:cs="Times New Roman"/>
                      <w:color w:val="000000"/>
                      <w:sz w:val="24"/>
                      <w:szCs w:val="24"/>
                    </w:rPr>
                  </w:pPr>
                  <w:r w:rsidRPr="00FA200B">
                    <w:rPr>
                      <w:rFonts w:ascii="Times New Roman" w:hAnsi="Times New Roman" w:cs="Times New Roman"/>
                      <w:color w:val="000000"/>
                      <w:sz w:val="24"/>
                      <w:szCs w:val="24"/>
                    </w:rPr>
                    <w:t>0.009</w:t>
                  </w:r>
                </w:p>
              </w:tc>
              <w:tc>
                <w:tcPr>
                  <w:tcW w:w="1366" w:type="dxa"/>
                </w:tcPr>
                <w:p w14:paraId="6812B7EB" w14:textId="44B679A9" w:rsidR="00FA200B" w:rsidRDefault="00FA200B"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0.032</w:t>
                  </w:r>
                </w:p>
              </w:tc>
            </w:tr>
            <w:tr w:rsidR="00FA200B" w14:paraId="1A3AD815" w14:textId="77777777" w:rsidTr="00A3537C">
              <w:tc>
                <w:tcPr>
                  <w:tcW w:w="2489" w:type="dxa"/>
                </w:tcPr>
                <w:p w14:paraId="26C73CB1" w14:textId="00F9D8DA" w:rsidR="00FA200B" w:rsidRPr="00FA200B" w:rsidRDefault="00FA200B" w:rsidP="00692317">
                  <w:pPr>
                    <w:spacing w:line="480" w:lineRule="auto"/>
                    <w:jc w:val="both"/>
                    <w:rPr>
                      <w:rFonts w:ascii="Times New Roman" w:hAnsi="Times New Roman" w:cs="Times New Roman"/>
                      <w:color w:val="000000"/>
                      <w:sz w:val="24"/>
                      <w:szCs w:val="24"/>
                    </w:rPr>
                  </w:pPr>
                  <w:r w:rsidRPr="00FA200B">
                    <w:rPr>
                      <w:rFonts w:ascii="Times New Roman" w:hAnsi="Times New Roman" w:cs="Times New Roman"/>
                      <w:color w:val="000000"/>
                      <w:sz w:val="24"/>
                      <w:szCs w:val="24"/>
                    </w:rPr>
                    <w:t xml:space="preserve">Sex </w:t>
                  </w:r>
                </w:p>
              </w:tc>
              <w:tc>
                <w:tcPr>
                  <w:tcW w:w="908" w:type="dxa"/>
                </w:tcPr>
                <w:p w14:paraId="44702AB7" w14:textId="2BE74A5E" w:rsidR="00FA200B" w:rsidRPr="00FA200B" w:rsidRDefault="00FA200B" w:rsidP="00692317">
                  <w:pPr>
                    <w:spacing w:line="480" w:lineRule="auto"/>
                    <w:jc w:val="both"/>
                    <w:rPr>
                      <w:rFonts w:ascii="Times New Roman" w:hAnsi="Times New Roman" w:cs="Times New Roman"/>
                      <w:color w:val="000000"/>
                      <w:sz w:val="24"/>
                      <w:szCs w:val="24"/>
                    </w:rPr>
                  </w:pPr>
                  <w:r w:rsidRPr="00FA200B">
                    <w:rPr>
                      <w:rFonts w:ascii="Times New Roman" w:hAnsi="Times New Roman" w:cs="Times New Roman"/>
                      <w:color w:val="000000"/>
                      <w:sz w:val="24"/>
                      <w:szCs w:val="24"/>
                    </w:rPr>
                    <w:t>0.037</w:t>
                  </w:r>
                </w:p>
              </w:tc>
              <w:tc>
                <w:tcPr>
                  <w:tcW w:w="1317" w:type="dxa"/>
                </w:tcPr>
                <w:p w14:paraId="1E239536" w14:textId="5E1DCD4F" w:rsidR="00FA200B" w:rsidRPr="00FA200B" w:rsidRDefault="00FA200B" w:rsidP="00692317">
                  <w:pPr>
                    <w:spacing w:line="480" w:lineRule="auto"/>
                    <w:jc w:val="both"/>
                    <w:rPr>
                      <w:rFonts w:ascii="Times New Roman" w:hAnsi="Times New Roman" w:cs="Times New Roman"/>
                      <w:color w:val="000000"/>
                      <w:sz w:val="24"/>
                      <w:szCs w:val="24"/>
                    </w:rPr>
                  </w:pPr>
                  <w:r w:rsidRPr="00FA200B">
                    <w:rPr>
                      <w:rFonts w:ascii="Times New Roman" w:hAnsi="Times New Roman" w:cs="Times New Roman"/>
                      <w:color w:val="000000"/>
                      <w:sz w:val="24"/>
                      <w:szCs w:val="24"/>
                    </w:rPr>
                    <w:t>0.034</w:t>
                  </w:r>
                </w:p>
              </w:tc>
              <w:tc>
                <w:tcPr>
                  <w:tcW w:w="1269" w:type="dxa"/>
                </w:tcPr>
                <w:p w14:paraId="561FED37" w14:textId="28034D2C" w:rsidR="00FA200B" w:rsidRPr="00FA200B" w:rsidRDefault="00FA200B" w:rsidP="00692317">
                  <w:pPr>
                    <w:spacing w:line="480" w:lineRule="auto"/>
                    <w:jc w:val="both"/>
                    <w:rPr>
                      <w:rFonts w:ascii="Times New Roman" w:hAnsi="Times New Roman" w:cs="Times New Roman"/>
                      <w:color w:val="000000"/>
                      <w:sz w:val="24"/>
                      <w:szCs w:val="24"/>
                    </w:rPr>
                  </w:pPr>
                  <w:r w:rsidRPr="00FA200B">
                    <w:rPr>
                      <w:rFonts w:ascii="Times New Roman" w:hAnsi="Times New Roman" w:cs="Times New Roman"/>
                      <w:color w:val="000000"/>
                      <w:sz w:val="24"/>
                      <w:szCs w:val="24"/>
                    </w:rPr>
                    <w:t>0.277</w:t>
                  </w:r>
                </w:p>
              </w:tc>
              <w:tc>
                <w:tcPr>
                  <w:tcW w:w="1366" w:type="dxa"/>
                </w:tcPr>
                <w:p w14:paraId="21DC4474" w14:textId="5A57643E" w:rsidR="00FA200B" w:rsidRDefault="00FA200B"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0.299</w:t>
                  </w:r>
                </w:p>
              </w:tc>
            </w:tr>
            <w:tr w:rsidR="00FA200B" w14:paraId="6C4D0C57" w14:textId="77777777" w:rsidTr="00A3537C">
              <w:tc>
                <w:tcPr>
                  <w:tcW w:w="2489" w:type="dxa"/>
                </w:tcPr>
                <w:p w14:paraId="5F626060" w14:textId="696D8742" w:rsidR="00FA200B" w:rsidRPr="00FA200B" w:rsidRDefault="00FA200B" w:rsidP="00692317">
                  <w:pPr>
                    <w:spacing w:line="480" w:lineRule="auto"/>
                    <w:jc w:val="both"/>
                    <w:rPr>
                      <w:rFonts w:ascii="Times New Roman" w:hAnsi="Times New Roman" w:cs="Times New Roman"/>
                      <w:color w:val="000000"/>
                      <w:sz w:val="24"/>
                      <w:szCs w:val="24"/>
                    </w:rPr>
                  </w:pPr>
                  <w:r w:rsidRPr="00FA200B">
                    <w:rPr>
                      <w:rFonts w:ascii="Times New Roman" w:hAnsi="Times New Roman" w:cs="Times New Roman"/>
                      <w:color w:val="000000"/>
                      <w:sz w:val="24"/>
                      <w:szCs w:val="24"/>
                    </w:rPr>
                    <w:t xml:space="preserve">Marital Status </w:t>
                  </w:r>
                </w:p>
              </w:tc>
              <w:tc>
                <w:tcPr>
                  <w:tcW w:w="908" w:type="dxa"/>
                </w:tcPr>
                <w:p w14:paraId="5C1827BA" w14:textId="213840E3" w:rsidR="00FA200B" w:rsidRPr="00FA200B" w:rsidRDefault="00FA200B" w:rsidP="00692317">
                  <w:pPr>
                    <w:spacing w:line="480" w:lineRule="auto"/>
                    <w:jc w:val="both"/>
                    <w:rPr>
                      <w:rFonts w:ascii="Times New Roman" w:hAnsi="Times New Roman" w:cs="Times New Roman"/>
                      <w:color w:val="000000"/>
                      <w:sz w:val="24"/>
                      <w:szCs w:val="24"/>
                    </w:rPr>
                  </w:pPr>
                  <w:r w:rsidRPr="00FA200B">
                    <w:rPr>
                      <w:rFonts w:ascii="Times New Roman" w:hAnsi="Times New Roman" w:cs="Times New Roman"/>
                      <w:color w:val="000000"/>
                      <w:sz w:val="24"/>
                      <w:szCs w:val="24"/>
                    </w:rPr>
                    <w:t>0.103</w:t>
                  </w:r>
                </w:p>
              </w:tc>
              <w:tc>
                <w:tcPr>
                  <w:tcW w:w="1317" w:type="dxa"/>
                </w:tcPr>
                <w:p w14:paraId="25B8F725" w14:textId="786A0431" w:rsidR="00FA200B" w:rsidRPr="00FA200B" w:rsidRDefault="00FA200B" w:rsidP="00692317">
                  <w:pPr>
                    <w:spacing w:line="480" w:lineRule="auto"/>
                    <w:jc w:val="both"/>
                    <w:rPr>
                      <w:rFonts w:ascii="Times New Roman" w:hAnsi="Times New Roman" w:cs="Times New Roman"/>
                      <w:color w:val="000000"/>
                      <w:sz w:val="24"/>
                      <w:szCs w:val="24"/>
                    </w:rPr>
                  </w:pPr>
                  <w:r w:rsidRPr="00FA200B">
                    <w:rPr>
                      <w:rFonts w:ascii="Times New Roman" w:hAnsi="Times New Roman" w:cs="Times New Roman"/>
                      <w:color w:val="000000"/>
                      <w:sz w:val="24"/>
                      <w:szCs w:val="24"/>
                    </w:rPr>
                    <w:t>0.024</w:t>
                  </w:r>
                </w:p>
              </w:tc>
              <w:tc>
                <w:tcPr>
                  <w:tcW w:w="1269" w:type="dxa"/>
                </w:tcPr>
                <w:p w14:paraId="43EE017C" w14:textId="6C7F7082" w:rsidR="00FA200B" w:rsidRPr="00FA200B" w:rsidRDefault="00FA200B" w:rsidP="00692317">
                  <w:pPr>
                    <w:spacing w:line="480" w:lineRule="auto"/>
                    <w:jc w:val="both"/>
                    <w:rPr>
                      <w:rFonts w:ascii="Times New Roman" w:hAnsi="Times New Roman" w:cs="Times New Roman"/>
                      <w:color w:val="000000"/>
                      <w:sz w:val="24"/>
                      <w:szCs w:val="24"/>
                    </w:rPr>
                  </w:pPr>
                  <w:r w:rsidRPr="00FA200B">
                    <w:rPr>
                      <w:rFonts w:ascii="Times New Roman" w:hAnsi="Times New Roman" w:cs="Times New Roman"/>
                      <w:color w:val="000000"/>
                      <w:sz w:val="24"/>
                      <w:szCs w:val="24"/>
                    </w:rPr>
                    <w:t>0.670</w:t>
                  </w:r>
                </w:p>
              </w:tc>
              <w:tc>
                <w:tcPr>
                  <w:tcW w:w="1366" w:type="dxa"/>
                </w:tcPr>
                <w:p w14:paraId="1CBBD0FC" w14:textId="38919AA6" w:rsidR="00FA200B" w:rsidRDefault="00FA200B"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0.577</w:t>
                  </w:r>
                </w:p>
              </w:tc>
            </w:tr>
            <w:tr w:rsidR="00FA200B" w14:paraId="493E61DB" w14:textId="77777777" w:rsidTr="00A3537C">
              <w:tc>
                <w:tcPr>
                  <w:tcW w:w="2489" w:type="dxa"/>
                </w:tcPr>
                <w:p w14:paraId="357F7389" w14:textId="4A88816E"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Household size </w:t>
                  </w:r>
                </w:p>
              </w:tc>
              <w:tc>
                <w:tcPr>
                  <w:tcW w:w="908" w:type="dxa"/>
                </w:tcPr>
                <w:p w14:paraId="75800F6E" w14:textId="3C16B136"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0.059***</w:t>
                  </w:r>
                </w:p>
              </w:tc>
              <w:tc>
                <w:tcPr>
                  <w:tcW w:w="1317" w:type="dxa"/>
                </w:tcPr>
                <w:p w14:paraId="4CDCE5CC" w14:textId="0DBED520"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0.034</w:t>
                  </w:r>
                </w:p>
              </w:tc>
              <w:tc>
                <w:tcPr>
                  <w:tcW w:w="1269" w:type="dxa"/>
                </w:tcPr>
                <w:p w14:paraId="5168A03F" w14:textId="4ED17D4D"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366" w:type="dxa"/>
                </w:tcPr>
                <w:p w14:paraId="35D86243" w14:textId="26A31499" w:rsid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0.026</w:t>
                  </w:r>
                </w:p>
              </w:tc>
            </w:tr>
            <w:tr w:rsidR="00FA200B" w14:paraId="229430C7" w14:textId="77777777" w:rsidTr="00A3537C">
              <w:tc>
                <w:tcPr>
                  <w:tcW w:w="2489" w:type="dxa"/>
                </w:tcPr>
                <w:p w14:paraId="160150A2" w14:textId="4B535FF1"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Monthly Income </w:t>
                  </w:r>
                </w:p>
              </w:tc>
              <w:tc>
                <w:tcPr>
                  <w:tcW w:w="908" w:type="dxa"/>
                </w:tcPr>
                <w:p w14:paraId="4B7F1B7C" w14:textId="10EF159B"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-0.2.93e-09</w:t>
                  </w:r>
                </w:p>
              </w:tc>
              <w:tc>
                <w:tcPr>
                  <w:tcW w:w="1317" w:type="dxa"/>
                </w:tcPr>
                <w:p w14:paraId="664E4C92" w14:textId="22194505"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6.595e-08</w:t>
                  </w:r>
                </w:p>
              </w:tc>
              <w:tc>
                <w:tcPr>
                  <w:tcW w:w="1269" w:type="dxa"/>
                </w:tcPr>
                <w:p w14:paraId="64DC65C9" w14:textId="39650BC1"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0.966</w:t>
                  </w:r>
                </w:p>
              </w:tc>
              <w:tc>
                <w:tcPr>
                  <w:tcW w:w="1366" w:type="dxa"/>
                </w:tcPr>
                <w:p w14:paraId="7639CDAC" w14:textId="1488FA03" w:rsid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-1.39e-07</w:t>
                  </w:r>
                </w:p>
              </w:tc>
            </w:tr>
            <w:tr w:rsidR="00FA200B" w14:paraId="4D0E354C" w14:textId="77777777" w:rsidTr="00A3537C">
              <w:tc>
                <w:tcPr>
                  <w:tcW w:w="2489" w:type="dxa"/>
                </w:tcPr>
                <w:p w14:paraId="295AF8B3" w14:textId="0E28D949"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Educational level </w:t>
                  </w:r>
                </w:p>
              </w:tc>
              <w:tc>
                <w:tcPr>
                  <w:tcW w:w="908" w:type="dxa"/>
                </w:tcPr>
                <w:p w14:paraId="2203C385" w14:textId="79BF67A0"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0.310***</w:t>
                  </w:r>
                </w:p>
              </w:tc>
              <w:tc>
                <w:tcPr>
                  <w:tcW w:w="1317" w:type="dxa"/>
                </w:tcPr>
                <w:p w14:paraId="05708CA7" w14:textId="2FCC927B"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0.042</w:t>
                  </w:r>
                </w:p>
              </w:tc>
              <w:tc>
                <w:tcPr>
                  <w:tcW w:w="1269" w:type="dxa"/>
                </w:tcPr>
                <w:p w14:paraId="49D09325" w14:textId="5671D070" w:rsidR="00FA200B"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0.001</w:t>
                  </w:r>
                </w:p>
              </w:tc>
              <w:tc>
                <w:tcPr>
                  <w:tcW w:w="1366" w:type="dxa"/>
                </w:tcPr>
                <w:p w14:paraId="61A9E049" w14:textId="35005D8D" w:rsid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0.011</w:t>
                  </w:r>
                </w:p>
              </w:tc>
            </w:tr>
            <w:tr w:rsidR="00A3537C" w14:paraId="544EE556" w14:textId="77777777" w:rsidTr="00A3537C">
              <w:tc>
                <w:tcPr>
                  <w:tcW w:w="2489" w:type="dxa"/>
                </w:tcPr>
                <w:p w14:paraId="185BC8AD" w14:textId="2ADE6E98" w:rsidR="00A3537C"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Dependency ratio </w:t>
                  </w:r>
                </w:p>
              </w:tc>
              <w:tc>
                <w:tcPr>
                  <w:tcW w:w="908" w:type="dxa"/>
                </w:tcPr>
                <w:p w14:paraId="142E6147" w14:textId="47385553" w:rsidR="00A3537C"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-0.125</w:t>
                  </w:r>
                </w:p>
              </w:tc>
              <w:tc>
                <w:tcPr>
                  <w:tcW w:w="1317" w:type="dxa"/>
                </w:tcPr>
                <w:p w14:paraId="52569EC2" w14:textId="48F5FEC7" w:rsidR="00A3537C"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0.433</w:t>
                  </w:r>
                </w:p>
              </w:tc>
              <w:tc>
                <w:tcPr>
                  <w:tcW w:w="1269" w:type="dxa"/>
                </w:tcPr>
                <w:p w14:paraId="60155AA2" w14:textId="122304B0" w:rsidR="00A3537C"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0.772</w:t>
                  </w:r>
                </w:p>
              </w:tc>
              <w:tc>
                <w:tcPr>
                  <w:tcW w:w="1366" w:type="dxa"/>
                </w:tcPr>
                <w:p w14:paraId="2E42D0BE" w14:textId="48231410" w:rsidR="00A3537C"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0.975</w:t>
                  </w:r>
                </w:p>
              </w:tc>
            </w:tr>
            <w:tr w:rsidR="00A3537C" w14:paraId="107DBB5C" w14:textId="77777777" w:rsidTr="00A3537C">
              <w:tc>
                <w:tcPr>
                  <w:tcW w:w="2489" w:type="dxa"/>
                </w:tcPr>
                <w:p w14:paraId="5CF12554" w14:textId="051D56D9" w:rsidR="00A3537C"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Nativity </w:t>
                  </w:r>
                </w:p>
              </w:tc>
              <w:tc>
                <w:tcPr>
                  <w:tcW w:w="908" w:type="dxa"/>
                </w:tcPr>
                <w:p w14:paraId="2A31F5BD" w14:textId="61588D8A" w:rsidR="00A3537C"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0.007</w:t>
                  </w:r>
                </w:p>
              </w:tc>
              <w:tc>
                <w:tcPr>
                  <w:tcW w:w="1317" w:type="dxa"/>
                </w:tcPr>
                <w:p w14:paraId="59AD0E8D" w14:textId="6B40293B" w:rsidR="00A3537C"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0.231</w:t>
                  </w:r>
                </w:p>
              </w:tc>
              <w:tc>
                <w:tcPr>
                  <w:tcW w:w="1269" w:type="dxa"/>
                </w:tcPr>
                <w:p w14:paraId="5F142E95" w14:textId="72C99189" w:rsidR="00A3537C" w:rsidRPr="00FA200B"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0.974</w:t>
                  </w:r>
                </w:p>
              </w:tc>
              <w:tc>
                <w:tcPr>
                  <w:tcW w:w="1366" w:type="dxa"/>
                </w:tcPr>
                <w:p w14:paraId="244BF188" w14:textId="09234B12" w:rsidR="00A3537C"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0.046</w:t>
                  </w:r>
                </w:p>
              </w:tc>
            </w:tr>
            <w:tr w:rsidR="00A3537C" w14:paraId="7C2253C6" w14:textId="77777777" w:rsidTr="00A3537C">
              <w:tc>
                <w:tcPr>
                  <w:tcW w:w="2489" w:type="dxa"/>
                </w:tcPr>
                <w:p w14:paraId="64639EA4" w14:textId="2EE2E11D" w:rsidR="00A3537C"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Amount of remittance received </w:t>
                  </w:r>
                </w:p>
              </w:tc>
              <w:tc>
                <w:tcPr>
                  <w:tcW w:w="908" w:type="dxa"/>
                </w:tcPr>
                <w:p w14:paraId="5CC9D870" w14:textId="768B32BB" w:rsidR="00A3537C"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4.99e-06</w:t>
                  </w:r>
                </w:p>
              </w:tc>
              <w:tc>
                <w:tcPr>
                  <w:tcW w:w="1317" w:type="dxa"/>
                </w:tcPr>
                <w:p w14:paraId="468118E1" w14:textId="58024EDD" w:rsidR="00A3537C"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3.38e-06</w:t>
                  </w:r>
                </w:p>
              </w:tc>
              <w:tc>
                <w:tcPr>
                  <w:tcW w:w="1269" w:type="dxa"/>
                </w:tcPr>
                <w:p w14:paraId="61A4418F" w14:textId="3D45D410" w:rsidR="00A3537C"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0.140</w:t>
                  </w:r>
                </w:p>
              </w:tc>
              <w:tc>
                <w:tcPr>
                  <w:tcW w:w="1366" w:type="dxa"/>
                </w:tcPr>
                <w:p w14:paraId="7573F246" w14:textId="296B525D" w:rsidR="00A3537C" w:rsidRDefault="00A3537C" w:rsidP="0069231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1.63e-06</w:t>
                  </w:r>
                </w:p>
              </w:tc>
            </w:tr>
          </w:tbl>
          <w:p w14:paraId="37881CB7" w14:textId="6C26BC2E" w:rsidR="00FA200B" w:rsidRPr="00880E53" w:rsidRDefault="00FA200B" w:rsidP="00692317">
            <w:pPr>
              <w:spacing w:line="480" w:lineRule="auto"/>
              <w:jc w:val="both"/>
              <w:rPr>
                <w:rFonts w:ascii="Times New Roman" w:hAnsi="Times New Roman" w:cs="Times New Roman"/>
                <w:color w:val="000000"/>
                <w:sz w:val="24"/>
                <w:szCs w:val="24"/>
              </w:rPr>
            </w:pPr>
          </w:p>
        </w:tc>
      </w:tr>
      <w:tr w:rsidR="00964C65" w:rsidRPr="00880E53" w14:paraId="02C26D1A" w14:textId="77777777" w:rsidTr="00A3537C">
        <w:trPr>
          <w:trHeight w:val="300"/>
        </w:trPr>
        <w:tc>
          <w:tcPr>
            <w:tcW w:w="7575" w:type="dxa"/>
            <w:gridSpan w:val="5"/>
            <w:tcBorders>
              <w:top w:val="nil"/>
              <w:left w:val="nil"/>
              <w:bottom w:val="single" w:sz="4" w:space="0" w:color="auto"/>
              <w:right w:val="nil"/>
            </w:tcBorders>
            <w:shd w:val="clear" w:color="000000" w:fill="FFFFFF"/>
            <w:vAlign w:val="bottom"/>
            <w:hideMark/>
          </w:tcPr>
          <w:p w14:paraId="6E4C5E16" w14:textId="27661EB7" w:rsidR="00964C65" w:rsidRPr="00880E53" w:rsidRDefault="00964C65" w:rsidP="00880E53">
            <w:pPr>
              <w:spacing w:line="360" w:lineRule="auto"/>
              <w:jc w:val="both"/>
              <w:rPr>
                <w:rFonts w:ascii="Times New Roman" w:hAnsi="Times New Roman" w:cs="Times New Roman"/>
                <w:b/>
                <w:bCs/>
                <w:color w:val="000000"/>
                <w:sz w:val="24"/>
                <w:szCs w:val="24"/>
              </w:rPr>
            </w:pPr>
          </w:p>
        </w:tc>
      </w:tr>
      <w:tr w:rsidR="00A3537C" w:rsidRPr="00880E53" w14:paraId="2E57D120" w14:textId="77777777" w:rsidTr="00A3537C">
        <w:trPr>
          <w:gridAfter w:val="1"/>
          <w:wAfter w:w="1165" w:type="dxa"/>
          <w:trHeight w:val="300"/>
        </w:trPr>
        <w:tc>
          <w:tcPr>
            <w:tcW w:w="2089" w:type="dxa"/>
            <w:tcBorders>
              <w:top w:val="nil"/>
              <w:left w:val="nil"/>
              <w:bottom w:val="nil"/>
              <w:right w:val="nil"/>
            </w:tcBorders>
            <w:shd w:val="clear" w:color="auto" w:fill="auto"/>
            <w:noWrap/>
            <w:vAlign w:val="bottom"/>
            <w:hideMark/>
          </w:tcPr>
          <w:p w14:paraId="41912DE2" w14:textId="77777777" w:rsidR="00A3537C" w:rsidRPr="00880E53" w:rsidRDefault="00A3537C" w:rsidP="00880E53">
            <w:pPr>
              <w:spacing w:line="360" w:lineRule="auto"/>
              <w:jc w:val="both"/>
              <w:rPr>
                <w:rFonts w:ascii="Times New Roman" w:hAnsi="Times New Roman" w:cs="Times New Roman"/>
                <w:color w:val="000000"/>
                <w:sz w:val="24"/>
                <w:szCs w:val="24"/>
              </w:rPr>
            </w:pPr>
          </w:p>
        </w:tc>
        <w:tc>
          <w:tcPr>
            <w:tcW w:w="2008" w:type="dxa"/>
            <w:tcBorders>
              <w:top w:val="nil"/>
              <w:left w:val="nil"/>
              <w:bottom w:val="nil"/>
              <w:right w:val="nil"/>
            </w:tcBorders>
            <w:shd w:val="clear" w:color="auto" w:fill="auto"/>
            <w:noWrap/>
            <w:vAlign w:val="bottom"/>
            <w:hideMark/>
          </w:tcPr>
          <w:p w14:paraId="799A08C5" w14:textId="77777777" w:rsidR="00A3537C" w:rsidRPr="00880E53" w:rsidRDefault="00A3537C" w:rsidP="00880E53">
            <w:pPr>
              <w:spacing w:line="360" w:lineRule="auto"/>
              <w:jc w:val="both"/>
              <w:rPr>
                <w:rFonts w:ascii="Times New Roman" w:hAnsi="Times New Roman" w:cs="Times New Roman"/>
                <w:color w:val="000000"/>
                <w:sz w:val="24"/>
                <w:szCs w:val="24"/>
              </w:rPr>
            </w:pPr>
          </w:p>
        </w:tc>
        <w:tc>
          <w:tcPr>
            <w:tcW w:w="1339" w:type="dxa"/>
            <w:tcBorders>
              <w:top w:val="nil"/>
              <w:left w:val="nil"/>
              <w:bottom w:val="nil"/>
              <w:right w:val="nil"/>
            </w:tcBorders>
            <w:shd w:val="clear" w:color="auto" w:fill="auto"/>
            <w:noWrap/>
            <w:vAlign w:val="bottom"/>
            <w:hideMark/>
          </w:tcPr>
          <w:p w14:paraId="254F6D52" w14:textId="77777777" w:rsidR="00A3537C" w:rsidRPr="00880E53" w:rsidRDefault="00A3537C" w:rsidP="00880E53">
            <w:pPr>
              <w:spacing w:line="360" w:lineRule="auto"/>
              <w:jc w:val="both"/>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14:paraId="7321B116" w14:textId="77777777" w:rsidR="00A3537C" w:rsidRPr="00880E53" w:rsidRDefault="00A3537C" w:rsidP="00880E53">
            <w:pPr>
              <w:spacing w:line="360" w:lineRule="auto"/>
              <w:jc w:val="both"/>
              <w:rPr>
                <w:rFonts w:ascii="Times New Roman" w:hAnsi="Times New Roman" w:cs="Times New Roman"/>
                <w:color w:val="000000"/>
                <w:sz w:val="24"/>
                <w:szCs w:val="24"/>
              </w:rPr>
            </w:pPr>
          </w:p>
        </w:tc>
      </w:tr>
      <w:tr w:rsidR="00110762" w:rsidRPr="00880E53" w14:paraId="077FE421" w14:textId="77777777" w:rsidTr="00A3537C">
        <w:trPr>
          <w:trHeight w:val="345"/>
        </w:trPr>
        <w:tc>
          <w:tcPr>
            <w:tcW w:w="2089" w:type="dxa"/>
            <w:tcBorders>
              <w:top w:val="nil"/>
              <w:left w:val="nil"/>
              <w:bottom w:val="nil"/>
              <w:right w:val="nil"/>
            </w:tcBorders>
            <w:shd w:val="clear" w:color="000000" w:fill="FFFFFF"/>
            <w:vAlign w:val="center"/>
            <w:hideMark/>
          </w:tcPr>
          <w:p w14:paraId="79FE7397" w14:textId="1313E657" w:rsidR="00110762" w:rsidRPr="00880E53" w:rsidRDefault="001848D2" w:rsidP="00880E53">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Prob </w:t>
            </w:r>
            <w:r w:rsidRPr="001848D2">
              <w:rPr>
                <w:rFonts w:ascii="Times New Roman" w:hAnsi="Times New Roman" w:cs="Times New Roman"/>
                <w:color w:val="000000"/>
                <w:sz w:val="24"/>
                <w:szCs w:val="24"/>
              </w:rPr>
              <w:t>&gt;</w:t>
            </w:r>
            <w:r>
              <w:rPr>
                <w:rFonts w:ascii="Times New Roman" w:hAnsi="Times New Roman" w:cs="Times New Roman"/>
                <w:b/>
                <w:bCs/>
                <w:color w:val="000000"/>
                <w:sz w:val="24"/>
                <w:szCs w:val="24"/>
              </w:rPr>
              <w:t xml:space="preserve"> chi</w:t>
            </w:r>
            <w:r w:rsidRPr="001848D2">
              <w:rPr>
                <w:rFonts w:ascii="Times New Roman" w:hAnsi="Times New Roman" w:cs="Times New Roman"/>
                <w:b/>
                <w:bCs/>
                <w:color w:val="000000"/>
                <w:sz w:val="20"/>
                <w:szCs w:val="20"/>
              </w:rPr>
              <w:t>2</w:t>
            </w:r>
            <w:r w:rsidR="00110762" w:rsidRPr="001848D2">
              <w:rPr>
                <w:rFonts w:ascii="Times New Roman" w:hAnsi="Times New Roman" w:cs="Times New Roman"/>
                <w:b/>
                <w:bCs/>
                <w:color w:val="000000"/>
                <w:sz w:val="20"/>
                <w:szCs w:val="20"/>
              </w:rPr>
              <w:t xml:space="preserve"> </w:t>
            </w:r>
            <w:r w:rsidR="00110762" w:rsidRPr="00880E53">
              <w:rPr>
                <w:rFonts w:ascii="Times New Roman" w:hAnsi="Times New Roman" w:cs="Times New Roman"/>
                <w:b/>
                <w:bCs/>
                <w:color w:val="000000"/>
                <w:sz w:val="24"/>
                <w:szCs w:val="24"/>
              </w:rPr>
              <w:t xml:space="preserve">    = </w:t>
            </w:r>
          </w:p>
        </w:tc>
        <w:tc>
          <w:tcPr>
            <w:tcW w:w="2008" w:type="dxa"/>
            <w:tcBorders>
              <w:top w:val="nil"/>
              <w:left w:val="nil"/>
              <w:bottom w:val="nil"/>
              <w:right w:val="nil"/>
            </w:tcBorders>
            <w:shd w:val="clear" w:color="000000" w:fill="FFFFFF"/>
            <w:vAlign w:val="center"/>
            <w:hideMark/>
          </w:tcPr>
          <w:p w14:paraId="31A56630" w14:textId="58FA392D" w:rsidR="00110762" w:rsidRPr="00880E53" w:rsidRDefault="001848D2" w:rsidP="00880E53">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0.000</w:t>
            </w:r>
          </w:p>
        </w:tc>
        <w:tc>
          <w:tcPr>
            <w:tcW w:w="1339" w:type="dxa"/>
            <w:tcBorders>
              <w:top w:val="nil"/>
              <w:left w:val="nil"/>
              <w:bottom w:val="nil"/>
              <w:right w:val="nil"/>
            </w:tcBorders>
            <w:shd w:val="clear" w:color="000000" w:fill="FFFFFF"/>
            <w:vAlign w:val="center"/>
            <w:hideMark/>
          </w:tcPr>
          <w:p w14:paraId="314DFC81" w14:textId="6207A059" w:rsidR="00110762" w:rsidRPr="00880E53" w:rsidRDefault="00110762" w:rsidP="00880E53">
            <w:pPr>
              <w:spacing w:line="360" w:lineRule="auto"/>
              <w:jc w:val="both"/>
              <w:rPr>
                <w:rFonts w:ascii="Times New Roman" w:hAnsi="Times New Roman" w:cs="Times New Roman"/>
                <w:b/>
                <w:bCs/>
                <w:color w:val="000000"/>
                <w:sz w:val="24"/>
                <w:szCs w:val="24"/>
              </w:rPr>
            </w:pPr>
          </w:p>
        </w:tc>
        <w:tc>
          <w:tcPr>
            <w:tcW w:w="974" w:type="dxa"/>
            <w:tcBorders>
              <w:top w:val="nil"/>
              <w:left w:val="nil"/>
              <w:bottom w:val="nil"/>
              <w:right w:val="nil"/>
            </w:tcBorders>
            <w:shd w:val="clear" w:color="000000" w:fill="FFFFFF"/>
            <w:hideMark/>
          </w:tcPr>
          <w:p w14:paraId="17DCBC21"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w:t>
            </w:r>
          </w:p>
        </w:tc>
        <w:tc>
          <w:tcPr>
            <w:tcW w:w="1165" w:type="dxa"/>
            <w:tcBorders>
              <w:top w:val="nil"/>
              <w:left w:val="nil"/>
              <w:bottom w:val="nil"/>
              <w:right w:val="nil"/>
            </w:tcBorders>
            <w:shd w:val="clear" w:color="000000" w:fill="FFFFFF"/>
            <w:hideMark/>
          </w:tcPr>
          <w:p w14:paraId="0A29FA9C"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w:t>
            </w:r>
          </w:p>
        </w:tc>
      </w:tr>
      <w:tr w:rsidR="00110762" w:rsidRPr="00880E53" w14:paraId="1F2387AE" w14:textId="77777777" w:rsidTr="00A3537C">
        <w:trPr>
          <w:trHeight w:val="345"/>
        </w:trPr>
        <w:tc>
          <w:tcPr>
            <w:tcW w:w="2089" w:type="dxa"/>
            <w:tcBorders>
              <w:top w:val="nil"/>
              <w:left w:val="nil"/>
              <w:bottom w:val="nil"/>
              <w:right w:val="nil"/>
            </w:tcBorders>
            <w:shd w:val="clear" w:color="000000" w:fill="FFFFFF"/>
            <w:vAlign w:val="center"/>
            <w:hideMark/>
          </w:tcPr>
          <w:p w14:paraId="505F74F8" w14:textId="193D9928" w:rsidR="00110762" w:rsidRPr="00880E53" w:rsidRDefault="001848D2" w:rsidP="00880E53">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Pseudo R</w:t>
            </w:r>
            <w:r w:rsidRPr="001848D2">
              <w:rPr>
                <w:rFonts w:ascii="Times New Roman" w:hAnsi="Times New Roman" w:cs="Times New Roman"/>
                <w:b/>
                <w:bCs/>
                <w:color w:val="000000"/>
                <w:sz w:val="32"/>
                <w:szCs w:val="32"/>
                <w:vertAlign w:val="superscript"/>
              </w:rPr>
              <w:t>2</w:t>
            </w:r>
            <w:r w:rsidR="00110762" w:rsidRPr="00880E53">
              <w:rPr>
                <w:rFonts w:ascii="Times New Roman" w:hAnsi="Times New Roman" w:cs="Times New Roman"/>
                <w:b/>
                <w:bCs/>
                <w:color w:val="000000"/>
                <w:sz w:val="24"/>
                <w:szCs w:val="24"/>
                <w:vertAlign w:val="superscript"/>
              </w:rPr>
              <w:t xml:space="preserve">  </w:t>
            </w:r>
            <w:r w:rsidR="00110762" w:rsidRPr="00880E53">
              <w:rPr>
                <w:rFonts w:ascii="Times New Roman" w:hAnsi="Times New Roman" w:cs="Times New Roman"/>
                <w:b/>
                <w:bCs/>
                <w:color w:val="000000"/>
                <w:sz w:val="24"/>
                <w:szCs w:val="24"/>
              </w:rPr>
              <w:t xml:space="preserve"> = </w:t>
            </w:r>
          </w:p>
        </w:tc>
        <w:tc>
          <w:tcPr>
            <w:tcW w:w="2008" w:type="dxa"/>
            <w:tcBorders>
              <w:top w:val="nil"/>
              <w:left w:val="nil"/>
              <w:bottom w:val="nil"/>
              <w:right w:val="nil"/>
            </w:tcBorders>
            <w:shd w:val="clear" w:color="000000" w:fill="FFFFFF"/>
            <w:vAlign w:val="center"/>
            <w:hideMark/>
          </w:tcPr>
          <w:p w14:paraId="791723A9" w14:textId="74FAC9CB" w:rsidR="00110762" w:rsidRPr="00880E53" w:rsidRDefault="001848D2" w:rsidP="00880E53">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r w:rsidR="00110762" w:rsidRPr="00880E53">
              <w:rPr>
                <w:rFonts w:ascii="Times New Roman" w:hAnsi="Times New Roman" w:cs="Times New Roman"/>
                <w:b/>
                <w:bCs/>
                <w:color w:val="000000"/>
                <w:sz w:val="24"/>
                <w:szCs w:val="24"/>
              </w:rPr>
              <w:t>0016</w:t>
            </w:r>
          </w:p>
        </w:tc>
        <w:tc>
          <w:tcPr>
            <w:tcW w:w="1339" w:type="dxa"/>
            <w:tcBorders>
              <w:top w:val="nil"/>
              <w:left w:val="nil"/>
              <w:bottom w:val="nil"/>
              <w:right w:val="nil"/>
            </w:tcBorders>
            <w:shd w:val="clear" w:color="000000" w:fill="FFFFFF"/>
            <w:vAlign w:val="center"/>
            <w:hideMark/>
          </w:tcPr>
          <w:p w14:paraId="07BFF4DF"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w:t>
            </w:r>
          </w:p>
        </w:tc>
        <w:tc>
          <w:tcPr>
            <w:tcW w:w="974" w:type="dxa"/>
            <w:tcBorders>
              <w:top w:val="nil"/>
              <w:left w:val="nil"/>
              <w:bottom w:val="nil"/>
              <w:right w:val="nil"/>
            </w:tcBorders>
            <w:shd w:val="clear" w:color="000000" w:fill="FFFFFF"/>
            <w:hideMark/>
          </w:tcPr>
          <w:p w14:paraId="6A21C6D5"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w:t>
            </w:r>
          </w:p>
        </w:tc>
        <w:tc>
          <w:tcPr>
            <w:tcW w:w="1165" w:type="dxa"/>
            <w:tcBorders>
              <w:top w:val="nil"/>
              <w:left w:val="nil"/>
              <w:bottom w:val="nil"/>
              <w:right w:val="nil"/>
            </w:tcBorders>
            <w:shd w:val="clear" w:color="000000" w:fill="FFFFFF"/>
            <w:hideMark/>
          </w:tcPr>
          <w:p w14:paraId="2CD5BF95"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w:t>
            </w:r>
          </w:p>
        </w:tc>
      </w:tr>
      <w:tr w:rsidR="00110762" w:rsidRPr="00880E53" w14:paraId="6EE09D4F" w14:textId="77777777" w:rsidTr="00A3537C">
        <w:trPr>
          <w:trHeight w:val="570"/>
        </w:trPr>
        <w:tc>
          <w:tcPr>
            <w:tcW w:w="2089" w:type="dxa"/>
            <w:tcBorders>
              <w:top w:val="nil"/>
              <w:left w:val="nil"/>
              <w:bottom w:val="nil"/>
              <w:right w:val="nil"/>
            </w:tcBorders>
            <w:shd w:val="clear" w:color="000000" w:fill="FFFFFF"/>
            <w:vAlign w:val="center"/>
            <w:hideMark/>
          </w:tcPr>
          <w:p w14:paraId="3118DBCE" w14:textId="66A8FB23"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xml:space="preserve"> </w:t>
            </w:r>
            <w:r w:rsidR="001848D2">
              <w:rPr>
                <w:rFonts w:ascii="Times New Roman" w:hAnsi="Times New Roman" w:cs="Times New Roman"/>
                <w:b/>
                <w:bCs/>
                <w:color w:val="000000"/>
                <w:sz w:val="24"/>
                <w:szCs w:val="24"/>
              </w:rPr>
              <w:t>Log Likelihood</w:t>
            </w:r>
            <w:r w:rsidRPr="00880E53">
              <w:rPr>
                <w:rFonts w:ascii="Times New Roman" w:hAnsi="Times New Roman" w:cs="Times New Roman"/>
                <w:b/>
                <w:bCs/>
                <w:color w:val="000000"/>
                <w:sz w:val="24"/>
                <w:szCs w:val="24"/>
              </w:rPr>
              <w:t xml:space="preserve"> =</w:t>
            </w:r>
          </w:p>
        </w:tc>
        <w:tc>
          <w:tcPr>
            <w:tcW w:w="2008" w:type="dxa"/>
            <w:tcBorders>
              <w:top w:val="nil"/>
              <w:left w:val="nil"/>
              <w:bottom w:val="nil"/>
              <w:right w:val="nil"/>
            </w:tcBorders>
            <w:shd w:val="clear" w:color="000000" w:fill="FFFFFF"/>
            <w:vAlign w:val="center"/>
            <w:hideMark/>
          </w:tcPr>
          <w:p w14:paraId="21B52D27" w14:textId="5CEF83EB"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-10246.712</w:t>
            </w:r>
          </w:p>
        </w:tc>
        <w:tc>
          <w:tcPr>
            <w:tcW w:w="1339" w:type="dxa"/>
            <w:tcBorders>
              <w:top w:val="nil"/>
              <w:left w:val="nil"/>
              <w:bottom w:val="nil"/>
              <w:right w:val="nil"/>
            </w:tcBorders>
            <w:shd w:val="clear" w:color="000000" w:fill="FFFFFF"/>
            <w:vAlign w:val="center"/>
            <w:hideMark/>
          </w:tcPr>
          <w:p w14:paraId="3E91F74D"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w:t>
            </w:r>
          </w:p>
        </w:tc>
        <w:tc>
          <w:tcPr>
            <w:tcW w:w="974" w:type="dxa"/>
            <w:tcBorders>
              <w:top w:val="nil"/>
              <w:left w:val="nil"/>
              <w:bottom w:val="nil"/>
              <w:right w:val="nil"/>
            </w:tcBorders>
            <w:shd w:val="clear" w:color="000000" w:fill="FFFFFF"/>
            <w:hideMark/>
          </w:tcPr>
          <w:p w14:paraId="00C91F6A"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w:t>
            </w:r>
          </w:p>
        </w:tc>
        <w:tc>
          <w:tcPr>
            <w:tcW w:w="1165" w:type="dxa"/>
            <w:tcBorders>
              <w:top w:val="nil"/>
              <w:left w:val="nil"/>
              <w:bottom w:val="nil"/>
              <w:right w:val="nil"/>
            </w:tcBorders>
            <w:shd w:val="clear" w:color="000000" w:fill="FFFFFF"/>
            <w:hideMark/>
          </w:tcPr>
          <w:p w14:paraId="3EC6E233"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w:t>
            </w:r>
          </w:p>
        </w:tc>
      </w:tr>
      <w:tr w:rsidR="00110762" w:rsidRPr="00880E53" w14:paraId="137CA7AD" w14:textId="77777777" w:rsidTr="00A3537C">
        <w:trPr>
          <w:trHeight w:val="300"/>
        </w:trPr>
        <w:tc>
          <w:tcPr>
            <w:tcW w:w="2089" w:type="dxa"/>
            <w:tcBorders>
              <w:top w:val="nil"/>
              <w:left w:val="nil"/>
              <w:bottom w:val="nil"/>
              <w:right w:val="nil"/>
            </w:tcBorders>
            <w:shd w:val="clear" w:color="000000" w:fill="FFFFFF"/>
            <w:vAlign w:val="center"/>
            <w:hideMark/>
          </w:tcPr>
          <w:p w14:paraId="39FFE2C0"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xml:space="preserve">           n      = </w:t>
            </w:r>
          </w:p>
        </w:tc>
        <w:tc>
          <w:tcPr>
            <w:tcW w:w="2008" w:type="dxa"/>
            <w:tcBorders>
              <w:top w:val="nil"/>
              <w:left w:val="nil"/>
              <w:bottom w:val="nil"/>
              <w:right w:val="nil"/>
            </w:tcBorders>
            <w:shd w:val="clear" w:color="000000" w:fill="FFFFFF"/>
            <w:vAlign w:val="center"/>
            <w:hideMark/>
          </w:tcPr>
          <w:p w14:paraId="28AAADC1" w14:textId="42C97B3A"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15,305</w:t>
            </w:r>
          </w:p>
        </w:tc>
        <w:tc>
          <w:tcPr>
            <w:tcW w:w="1339" w:type="dxa"/>
            <w:tcBorders>
              <w:top w:val="nil"/>
              <w:left w:val="nil"/>
              <w:bottom w:val="nil"/>
              <w:right w:val="nil"/>
            </w:tcBorders>
            <w:shd w:val="clear" w:color="000000" w:fill="FFFFFF"/>
            <w:vAlign w:val="center"/>
            <w:hideMark/>
          </w:tcPr>
          <w:p w14:paraId="36D87BF6"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w:t>
            </w:r>
          </w:p>
        </w:tc>
        <w:tc>
          <w:tcPr>
            <w:tcW w:w="974" w:type="dxa"/>
            <w:tcBorders>
              <w:top w:val="nil"/>
              <w:left w:val="nil"/>
              <w:bottom w:val="nil"/>
              <w:right w:val="nil"/>
            </w:tcBorders>
            <w:shd w:val="clear" w:color="000000" w:fill="FFFFFF"/>
            <w:hideMark/>
          </w:tcPr>
          <w:p w14:paraId="2A1864B6"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w:t>
            </w:r>
          </w:p>
        </w:tc>
        <w:tc>
          <w:tcPr>
            <w:tcW w:w="1165" w:type="dxa"/>
            <w:tcBorders>
              <w:top w:val="nil"/>
              <w:left w:val="nil"/>
              <w:bottom w:val="nil"/>
              <w:right w:val="nil"/>
            </w:tcBorders>
            <w:shd w:val="clear" w:color="000000" w:fill="FFFFFF"/>
            <w:hideMark/>
          </w:tcPr>
          <w:p w14:paraId="04DC5384" w14:textId="77777777" w:rsidR="00110762" w:rsidRPr="00880E53" w:rsidRDefault="00110762" w:rsidP="00880E53">
            <w:pPr>
              <w:spacing w:line="36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 </w:t>
            </w:r>
          </w:p>
        </w:tc>
      </w:tr>
      <w:tr w:rsidR="00110762" w:rsidRPr="00880E53" w14:paraId="532A1055" w14:textId="77777777" w:rsidTr="00A3537C">
        <w:trPr>
          <w:trHeight w:val="600"/>
        </w:trPr>
        <w:tc>
          <w:tcPr>
            <w:tcW w:w="7575" w:type="dxa"/>
            <w:gridSpan w:val="5"/>
            <w:tcBorders>
              <w:top w:val="nil"/>
              <w:left w:val="nil"/>
              <w:bottom w:val="nil"/>
              <w:right w:val="nil"/>
            </w:tcBorders>
            <w:shd w:val="clear" w:color="000000" w:fill="FFFFFF"/>
            <w:hideMark/>
          </w:tcPr>
          <w:p w14:paraId="060A45F2" w14:textId="24AF7E50" w:rsidR="00110762" w:rsidRPr="00880E53" w:rsidRDefault="00110762" w:rsidP="00880E53">
            <w:pPr>
              <w:spacing w:after="0" w:line="480" w:lineRule="auto"/>
              <w:jc w:val="both"/>
              <w:rPr>
                <w:rFonts w:ascii="Times New Roman" w:hAnsi="Times New Roman" w:cs="Times New Roman"/>
                <w:color w:val="000000"/>
                <w:sz w:val="24"/>
                <w:szCs w:val="24"/>
              </w:rPr>
            </w:pPr>
            <w:r w:rsidRPr="00880E53">
              <w:rPr>
                <w:rFonts w:ascii="Times New Roman" w:hAnsi="Times New Roman" w:cs="Times New Roman"/>
                <w:color w:val="000000"/>
                <w:sz w:val="24"/>
                <w:szCs w:val="24"/>
              </w:rPr>
              <w:t>**</w:t>
            </w:r>
            <w:r w:rsidR="007A7769" w:rsidRPr="00880E53">
              <w:rPr>
                <w:rFonts w:ascii="Times New Roman" w:hAnsi="Times New Roman" w:cs="Times New Roman"/>
                <w:color w:val="000000"/>
                <w:sz w:val="24"/>
                <w:szCs w:val="24"/>
              </w:rPr>
              <w:t>*</w:t>
            </w:r>
            <w:r w:rsidRPr="00880E53">
              <w:rPr>
                <w:rFonts w:ascii="Times New Roman" w:hAnsi="Times New Roman" w:cs="Times New Roman"/>
                <w:color w:val="000000"/>
                <w:sz w:val="24"/>
                <w:szCs w:val="24"/>
              </w:rPr>
              <w:t xml:space="preserve">significant at </w:t>
            </w:r>
            <w:r w:rsidR="007A7769" w:rsidRPr="00880E53">
              <w:rPr>
                <w:rFonts w:ascii="Times New Roman" w:hAnsi="Times New Roman" w:cs="Times New Roman"/>
                <w:color w:val="000000"/>
                <w:sz w:val="24"/>
                <w:szCs w:val="24"/>
              </w:rPr>
              <w:t>1</w:t>
            </w:r>
            <w:r w:rsidRPr="00880E53">
              <w:rPr>
                <w:rFonts w:ascii="Times New Roman" w:hAnsi="Times New Roman" w:cs="Times New Roman"/>
                <w:color w:val="000000"/>
                <w:sz w:val="24"/>
                <w:szCs w:val="24"/>
              </w:rPr>
              <w:t xml:space="preserve"> per cent level</w:t>
            </w:r>
            <w:r w:rsidR="00D33518" w:rsidRPr="00880E53">
              <w:rPr>
                <w:rFonts w:ascii="Times New Roman" w:hAnsi="Times New Roman" w:cs="Times New Roman"/>
                <w:color w:val="000000"/>
                <w:sz w:val="24"/>
                <w:szCs w:val="24"/>
              </w:rPr>
              <w:t xml:space="preserve">. </w:t>
            </w:r>
          </w:p>
        </w:tc>
      </w:tr>
      <w:tr w:rsidR="00110762" w:rsidRPr="00880E53" w14:paraId="09CACFCE" w14:textId="77777777" w:rsidTr="00A3537C">
        <w:trPr>
          <w:trHeight w:val="300"/>
        </w:trPr>
        <w:tc>
          <w:tcPr>
            <w:tcW w:w="7575" w:type="dxa"/>
            <w:gridSpan w:val="5"/>
            <w:tcBorders>
              <w:top w:val="nil"/>
              <w:left w:val="nil"/>
              <w:bottom w:val="nil"/>
              <w:right w:val="nil"/>
            </w:tcBorders>
            <w:shd w:val="clear" w:color="000000" w:fill="FFFFFF"/>
            <w:hideMark/>
          </w:tcPr>
          <w:p w14:paraId="0FC1684B" w14:textId="3CD9B9BC" w:rsidR="00110762" w:rsidRPr="00880E53" w:rsidRDefault="00110762" w:rsidP="00692317">
            <w:pPr>
              <w:spacing w:line="480" w:lineRule="auto"/>
              <w:jc w:val="both"/>
              <w:rPr>
                <w:rFonts w:ascii="Times New Roman" w:hAnsi="Times New Roman" w:cs="Times New Roman"/>
                <w:b/>
                <w:bCs/>
                <w:color w:val="000000"/>
                <w:sz w:val="24"/>
                <w:szCs w:val="24"/>
              </w:rPr>
            </w:pPr>
            <w:r w:rsidRPr="00880E53">
              <w:rPr>
                <w:rFonts w:ascii="Times New Roman" w:hAnsi="Times New Roman" w:cs="Times New Roman"/>
                <w:b/>
                <w:bCs/>
                <w:color w:val="000000"/>
                <w:sz w:val="24"/>
                <w:szCs w:val="24"/>
              </w:rPr>
              <w:t>Source</w:t>
            </w:r>
            <w:r w:rsidRPr="00880E53">
              <w:rPr>
                <w:rFonts w:ascii="Times New Roman" w:hAnsi="Times New Roman" w:cs="Times New Roman"/>
                <w:color w:val="000000"/>
                <w:sz w:val="24"/>
                <w:szCs w:val="24"/>
              </w:rPr>
              <w:t>: Author’s Computation using Probit Regression Analysis (STATA)</w:t>
            </w:r>
          </w:p>
        </w:tc>
      </w:tr>
    </w:tbl>
    <w:p w14:paraId="5EC8108D" w14:textId="77777777" w:rsidR="002A6D57" w:rsidRPr="00D33518" w:rsidRDefault="008A6443" w:rsidP="001474C8">
      <w:pPr>
        <w:pStyle w:val="Heading1"/>
        <w:numPr>
          <w:ilvl w:val="0"/>
          <w:numId w:val="0"/>
        </w:numPr>
        <w:jc w:val="center"/>
        <w:rPr>
          <w:rFonts w:ascii="Times New Roman" w:hAnsi="Times New Roman" w:cs="Times New Roman"/>
          <w:b/>
          <w:bCs/>
          <w:color w:val="auto"/>
          <w:sz w:val="28"/>
          <w:szCs w:val="28"/>
        </w:rPr>
      </w:pPr>
      <w:bookmarkStart w:id="183" w:name="_Toc103603389"/>
      <w:bookmarkStart w:id="184" w:name="_Toc105405295"/>
      <w:bookmarkStart w:id="185" w:name="_Toc113272456"/>
      <w:r w:rsidRPr="00D33518">
        <w:rPr>
          <w:rFonts w:ascii="Times New Roman" w:hAnsi="Times New Roman" w:cs="Times New Roman"/>
          <w:b/>
          <w:bCs/>
          <w:color w:val="auto"/>
          <w:sz w:val="28"/>
          <w:szCs w:val="28"/>
        </w:rPr>
        <w:lastRenderedPageBreak/>
        <w:t>CHAPTER FIVE</w:t>
      </w:r>
      <w:bookmarkEnd w:id="183"/>
      <w:bookmarkEnd w:id="184"/>
      <w:bookmarkEnd w:id="185"/>
    </w:p>
    <w:p w14:paraId="2734BD87" w14:textId="34A838DF" w:rsidR="008A6443" w:rsidRPr="00D33518" w:rsidRDefault="008A6443" w:rsidP="00880E53">
      <w:pPr>
        <w:pStyle w:val="Heading1"/>
        <w:numPr>
          <w:ilvl w:val="0"/>
          <w:numId w:val="0"/>
        </w:numPr>
        <w:spacing w:after="240"/>
        <w:ind w:left="432" w:hanging="432"/>
        <w:jc w:val="center"/>
        <w:rPr>
          <w:rFonts w:ascii="Times New Roman" w:hAnsi="Times New Roman" w:cs="Times New Roman"/>
          <w:b/>
          <w:bCs/>
          <w:sz w:val="28"/>
          <w:szCs w:val="28"/>
        </w:rPr>
      </w:pPr>
      <w:bookmarkStart w:id="186" w:name="_Toc103603390"/>
      <w:bookmarkStart w:id="187" w:name="_Toc105405296"/>
      <w:bookmarkStart w:id="188" w:name="_Toc113272457"/>
      <w:r w:rsidRPr="00D33518">
        <w:rPr>
          <w:rFonts w:ascii="Times New Roman" w:hAnsi="Times New Roman" w:cs="Times New Roman"/>
          <w:b/>
          <w:bCs/>
          <w:color w:val="auto"/>
          <w:sz w:val="28"/>
          <w:szCs w:val="28"/>
        </w:rPr>
        <w:t>SUMMARY, CONCLUSION AND RECOMMENDATION</w:t>
      </w:r>
      <w:r w:rsidR="002A6D57" w:rsidRPr="00D33518">
        <w:rPr>
          <w:rFonts w:ascii="Times New Roman" w:hAnsi="Times New Roman" w:cs="Times New Roman"/>
          <w:b/>
          <w:bCs/>
          <w:color w:val="auto"/>
          <w:sz w:val="28"/>
          <w:szCs w:val="28"/>
        </w:rPr>
        <w:t>S</w:t>
      </w:r>
      <w:bookmarkEnd w:id="186"/>
      <w:bookmarkEnd w:id="187"/>
      <w:bookmarkEnd w:id="188"/>
    </w:p>
    <w:p w14:paraId="725CFD52" w14:textId="77777777" w:rsidR="0064291E" w:rsidRPr="0064291E" w:rsidRDefault="0064291E" w:rsidP="00692317">
      <w:pPr>
        <w:spacing w:line="480" w:lineRule="auto"/>
        <w:jc w:val="both"/>
        <w:rPr>
          <w:rFonts w:ascii="Times New Roman" w:hAnsi="Times New Roman" w:cs="Times New Roman"/>
          <w:bCs/>
          <w:sz w:val="24"/>
          <w:szCs w:val="24"/>
        </w:rPr>
      </w:pPr>
      <w:r w:rsidRPr="0064291E">
        <w:rPr>
          <w:rFonts w:ascii="Times New Roman" w:hAnsi="Times New Roman" w:cs="Times New Roman"/>
          <w:bCs/>
          <w:sz w:val="24"/>
          <w:szCs w:val="24"/>
        </w:rPr>
        <w:t xml:space="preserve">This study examined households’ resilience and food insecurity in rural Nigeria. To achieve these objectives, the study used secondary data obtained from the National Bureau of Statistics (NBS). </w:t>
      </w:r>
      <w:bookmarkStart w:id="189" w:name="_Hlk102470813"/>
      <w:r w:rsidRPr="0064291E">
        <w:rPr>
          <w:rFonts w:ascii="Times New Roman" w:hAnsi="Times New Roman" w:cs="Times New Roman"/>
          <w:bCs/>
          <w:sz w:val="24"/>
          <w:szCs w:val="24"/>
        </w:rPr>
        <w:t xml:space="preserve">Nigeria Living Standards Survey (NLSS) for 2018/2019 </w:t>
      </w:r>
      <w:bookmarkEnd w:id="189"/>
      <w:r w:rsidRPr="0064291E">
        <w:rPr>
          <w:rFonts w:ascii="Times New Roman" w:hAnsi="Times New Roman" w:cs="Times New Roman"/>
          <w:bCs/>
          <w:sz w:val="24"/>
          <w:szCs w:val="24"/>
        </w:rPr>
        <w:t>data contains the individual demographic characteristics, household composition, socio-economic variables, common infrastructure and geo-political zones. This chapter summarizes the findings of the study, draws the conclusion from the findings, and recommends policies aimed at reducing food insecurity among rural households.</w:t>
      </w:r>
    </w:p>
    <w:p w14:paraId="57F715AE" w14:textId="1B1E88BB" w:rsidR="005F2AAE" w:rsidRPr="003C5718" w:rsidRDefault="00564178" w:rsidP="00880E53">
      <w:pPr>
        <w:pStyle w:val="Heading2"/>
        <w:numPr>
          <w:ilvl w:val="1"/>
          <w:numId w:val="25"/>
        </w:numPr>
        <w:spacing w:after="240"/>
        <w:rPr>
          <w:rFonts w:ascii="Times New Roman" w:hAnsi="Times New Roman" w:cs="Times New Roman"/>
          <w:b/>
          <w:bCs/>
          <w:color w:val="auto"/>
          <w:sz w:val="24"/>
          <w:szCs w:val="24"/>
        </w:rPr>
      </w:pPr>
      <w:bookmarkStart w:id="190" w:name="_Toc113272458"/>
      <w:r>
        <w:rPr>
          <w:rFonts w:ascii="Times New Roman" w:hAnsi="Times New Roman" w:cs="Times New Roman"/>
          <w:b/>
          <w:bCs/>
          <w:color w:val="auto"/>
          <w:sz w:val="24"/>
          <w:szCs w:val="24"/>
        </w:rPr>
        <w:t>Summary of Findings</w:t>
      </w:r>
      <w:bookmarkEnd w:id="190"/>
      <w:r w:rsidR="00966D41" w:rsidRPr="003C5718">
        <w:rPr>
          <w:rFonts w:ascii="Times New Roman" w:hAnsi="Times New Roman" w:cs="Times New Roman"/>
          <w:b/>
          <w:bCs/>
          <w:color w:val="auto"/>
          <w:sz w:val="24"/>
          <w:szCs w:val="24"/>
        </w:rPr>
        <w:t xml:space="preserve"> </w:t>
      </w:r>
      <w:r w:rsidR="008A6443" w:rsidRPr="003C5718">
        <w:rPr>
          <w:rFonts w:ascii="Times New Roman" w:hAnsi="Times New Roman" w:cs="Times New Roman"/>
          <w:b/>
          <w:bCs/>
          <w:color w:val="auto"/>
          <w:sz w:val="24"/>
          <w:szCs w:val="24"/>
        </w:rPr>
        <w:t xml:space="preserve"> </w:t>
      </w:r>
    </w:p>
    <w:p w14:paraId="0FB91F87" w14:textId="58ADE649" w:rsidR="00800BA3" w:rsidRDefault="00B72209" w:rsidP="00692317">
      <w:pPr>
        <w:spacing w:line="480" w:lineRule="auto"/>
        <w:jc w:val="both"/>
        <w:rPr>
          <w:rFonts w:ascii="Times New Roman" w:hAnsi="Times New Roman" w:cs="Times New Roman"/>
          <w:sz w:val="24"/>
          <w:szCs w:val="24"/>
        </w:rPr>
      </w:pPr>
      <w:bookmarkStart w:id="191" w:name="_Hlk102472469"/>
      <w:r w:rsidRPr="00015D42">
        <w:rPr>
          <w:rFonts w:ascii="Times New Roman" w:hAnsi="Times New Roman" w:cs="Times New Roman"/>
          <w:bCs/>
          <w:sz w:val="24"/>
          <w:szCs w:val="24"/>
        </w:rPr>
        <w:t xml:space="preserve">The overall food security among all rural households was 0.39. </w:t>
      </w:r>
      <w:r w:rsidR="005E2495">
        <w:rPr>
          <w:rFonts w:ascii="Times New Roman" w:hAnsi="Times New Roman" w:cs="Times New Roman"/>
          <w:bCs/>
          <w:sz w:val="24"/>
          <w:szCs w:val="24"/>
        </w:rPr>
        <w:t xml:space="preserve">which indicates that </w:t>
      </w:r>
      <w:r w:rsidR="005E2495" w:rsidRPr="001E039C">
        <w:rPr>
          <w:rFonts w:ascii="Times New Roman" w:hAnsi="Times New Roman" w:cs="Times New Roman"/>
          <w:bCs/>
          <w:sz w:val="24"/>
          <w:szCs w:val="24"/>
        </w:rPr>
        <w:t>40% of the rural household were food insecure</w:t>
      </w:r>
      <w:r w:rsidR="005E2495">
        <w:rPr>
          <w:rFonts w:ascii="Times New Roman" w:hAnsi="Times New Roman" w:cs="Times New Roman"/>
          <w:bCs/>
          <w:sz w:val="24"/>
          <w:szCs w:val="24"/>
        </w:rPr>
        <w:t>.</w:t>
      </w:r>
      <w:r w:rsidR="005E2495" w:rsidRPr="001E039C">
        <w:rPr>
          <w:rFonts w:ascii="Times New Roman" w:hAnsi="Times New Roman" w:cs="Times New Roman"/>
          <w:bCs/>
          <w:sz w:val="24"/>
          <w:szCs w:val="24"/>
        </w:rPr>
        <w:t xml:space="preserve"> </w:t>
      </w:r>
      <w:r>
        <w:rPr>
          <w:rFonts w:ascii="Times New Roman" w:hAnsi="Times New Roman" w:cs="Times New Roman"/>
          <w:bCs/>
          <w:sz w:val="24"/>
          <w:szCs w:val="24"/>
        </w:rPr>
        <w:t>Concerning household food insecurity depth among the various geopolitical zones, the Northeast zone had about a 12% shortfall in their daily calorie intake followed closely by households in the Northwest and South-south with 11% respectively. The food</w:t>
      </w:r>
      <w:r w:rsidRPr="00015D42">
        <w:rPr>
          <w:rFonts w:ascii="Times New Roman" w:hAnsi="Times New Roman" w:cs="Times New Roman"/>
          <w:bCs/>
          <w:sz w:val="24"/>
          <w:szCs w:val="24"/>
        </w:rPr>
        <w:t xml:space="preserve"> insecurity gap </w:t>
      </w:r>
      <w:r>
        <w:rPr>
          <w:rFonts w:ascii="Times New Roman" w:hAnsi="Times New Roman" w:cs="Times New Roman"/>
          <w:bCs/>
          <w:sz w:val="24"/>
          <w:szCs w:val="24"/>
        </w:rPr>
        <w:t>was</w:t>
      </w:r>
      <w:r w:rsidRPr="00015D42">
        <w:rPr>
          <w:rFonts w:ascii="Times New Roman" w:hAnsi="Times New Roman" w:cs="Times New Roman"/>
          <w:bCs/>
          <w:sz w:val="24"/>
          <w:szCs w:val="24"/>
        </w:rPr>
        <w:t xml:space="preserve"> found to be 1</w:t>
      </w:r>
      <w:r>
        <w:rPr>
          <w:rFonts w:ascii="Times New Roman" w:hAnsi="Times New Roman" w:cs="Times New Roman"/>
          <w:bCs/>
          <w:sz w:val="24"/>
          <w:szCs w:val="24"/>
        </w:rPr>
        <w:t>3</w:t>
      </w:r>
      <w:r w:rsidRPr="00015D42">
        <w:rPr>
          <w:rFonts w:ascii="Times New Roman" w:hAnsi="Times New Roman" w:cs="Times New Roman"/>
          <w:bCs/>
          <w:sz w:val="24"/>
          <w:szCs w:val="24"/>
        </w:rPr>
        <w:t>%.</w:t>
      </w:r>
      <w:r>
        <w:rPr>
          <w:rFonts w:ascii="Times New Roman" w:hAnsi="Times New Roman" w:cs="Times New Roman"/>
          <w:bCs/>
          <w:sz w:val="24"/>
          <w:szCs w:val="24"/>
        </w:rPr>
        <w:t xml:space="preserve"> </w:t>
      </w:r>
      <w:r w:rsidR="001C7EDC">
        <w:rPr>
          <w:rFonts w:ascii="Times New Roman" w:hAnsi="Times New Roman" w:cs="Times New Roman"/>
          <w:sz w:val="24"/>
          <w:szCs w:val="24"/>
        </w:rPr>
        <w:t>O</w:t>
      </w:r>
      <w:r w:rsidR="001C7EDC" w:rsidRPr="001E039C">
        <w:rPr>
          <w:rFonts w:ascii="Times New Roman" w:hAnsi="Times New Roman" w:cs="Times New Roman"/>
          <w:sz w:val="24"/>
          <w:szCs w:val="24"/>
        </w:rPr>
        <w:t xml:space="preserve">ut of the 15,305 sampled households, </w:t>
      </w:r>
      <w:r w:rsidR="00284A68">
        <w:rPr>
          <w:rFonts w:ascii="Times New Roman" w:hAnsi="Times New Roman" w:cs="Times New Roman"/>
          <w:sz w:val="24"/>
          <w:szCs w:val="24"/>
        </w:rPr>
        <w:t>52.2</w:t>
      </w:r>
      <w:r w:rsidR="001C7EDC">
        <w:rPr>
          <w:rFonts w:ascii="Times New Roman" w:hAnsi="Times New Roman" w:cs="Times New Roman"/>
          <w:sz w:val="24"/>
          <w:szCs w:val="24"/>
        </w:rPr>
        <w:t xml:space="preserve"> </w:t>
      </w:r>
      <w:r w:rsidR="001C7EDC" w:rsidRPr="001E039C">
        <w:rPr>
          <w:rFonts w:ascii="Times New Roman" w:hAnsi="Times New Roman" w:cs="Times New Roman"/>
          <w:sz w:val="24"/>
          <w:szCs w:val="24"/>
        </w:rPr>
        <w:t xml:space="preserve">% </w:t>
      </w:r>
      <w:r w:rsidR="001C7EDC">
        <w:rPr>
          <w:rFonts w:ascii="Times New Roman" w:hAnsi="Times New Roman" w:cs="Times New Roman"/>
          <w:sz w:val="24"/>
          <w:szCs w:val="24"/>
        </w:rPr>
        <w:t>are not resilience to food insecurity, implying that when exposed to shocks and pressure such as floods, unfavorable climatic conditions, such households do not have the ability to recover swiftly</w:t>
      </w:r>
      <w:r w:rsidRPr="005D73F6">
        <w:rPr>
          <w:rFonts w:ascii="Times New Roman" w:hAnsi="Times New Roman" w:cs="Times New Roman"/>
          <w:sz w:val="24"/>
          <w:szCs w:val="24"/>
        </w:rPr>
        <w:t>.</w:t>
      </w:r>
      <w:r>
        <w:rPr>
          <w:rFonts w:ascii="Times New Roman" w:hAnsi="Times New Roman" w:cs="Times New Roman"/>
          <w:sz w:val="24"/>
          <w:szCs w:val="24"/>
        </w:rPr>
        <w:t xml:space="preserve"> Furthermore, female</w:t>
      </w:r>
      <w:r w:rsidRPr="00B07479">
        <w:rPr>
          <w:rFonts w:ascii="Times New Roman" w:hAnsi="Times New Roman" w:cs="Times New Roman"/>
          <w:sz w:val="24"/>
          <w:szCs w:val="24"/>
        </w:rPr>
        <w:t>-headed households are more resilient to food insecurity than male-headed households</w:t>
      </w:r>
      <w:r>
        <w:rPr>
          <w:rFonts w:ascii="Times New Roman" w:hAnsi="Times New Roman" w:cs="Times New Roman"/>
          <w:sz w:val="24"/>
          <w:szCs w:val="24"/>
        </w:rPr>
        <w:t xml:space="preserve">. The </w:t>
      </w:r>
      <w:bookmarkEnd w:id="191"/>
      <w:r>
        <w:rPr>
          <w:rFonts w:ascii="Times New Roman" w:hAnsi="Times New Roman" w:cs="Times New Roman"/>
          <w:sz w:val="24"/>
          <w:szCs w:val="24"/>
        </w:rPr>
        <w:t xml:space="preserve">Probit Regression Model of determinants of food insecurity revealed that a higher likelihood of food insecurity is determined by an increase in variables such as household size and education. However, an increase in Age decreases food security likelihood. </w:t>
      </w:r>
    </w:p>
    <w:p w14:paraId="5DB64DFE" w14:textId="5D57BFA9" w:rsidR="00B72209" w:rsidRPr="00B90872" w:rsidRDefault="00165438" w:rsidP="00800BA3">
      <w:pPr>
        <w:pStyle w:val="Heading2"/>
        <w:numPr>
          <w:ilvl w:val="1"/>
          <w:numId w:val="25"/>
        </w:numPr>
        <w:spacing w:after="240"/>
        <w:ind w:left="180"/>
        <w:rPr>
          <w:rFonts w:ascii="Times New Roman" w:hAnsi="Times New Roman" w:cs="Times New Roman"/>
          <w:b/>
          <w:bCs/>
          <w:color w:val="auto"/>
          <w:sz w:val="24"/>
          <w:szCs w:val="24"/>
        </w:rPr>
      </w:pPr>
      <w:bookmarkStart w:id="192" w:name="_Toc113272459"/>
      <w:r w:rsidRPr="00B90872">
        <w:rPr>
          <w:rFonts w:ascii="Times New Roman" w:hAnsi="Times New Roman" w:cs="Times New Roman"/>
          <w:b/>
          <w:bCs/>
          <w:color w:val="auto"/>
          <w:sz w:val="24"/>
          <w:szCs w:val="24"/>
        </w:rPr>
        <w:lastRenderedPageBreak/>
        <w:t>Conclusion of the study</w:t>
      </w:r>
      <w:bookmarkEnd w:id="192"/>
    </w:p>
    <w:p w14:paraId="169D2965" w14:textId="498C673F" w:rsidR="00541A77" w:rsidRDefault="005E2495" w:rsidP="00B722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a result of farming being the main form of employment in rural areas, the study findings indicate that 40% of rural households experience food insecurity whereas 60% of rural households are food secure. </w:t>
      </w:r>
      <w:r w:rsidR="00B72209" w:rsidRPr="00B72209">
        <w:rPr>
          <w:rFonts w:ascii="Times New Roman" w:hAnsi="Times New Roman" w:cs="Times New Roman"/>
          <w:sz w:val="24"/>
          <w:szCs w:val="24"/>
        </w:rPr>
        <w:t xml:space="preserve"> </w:t>
      </w:r>
      <w:r w:rsidR="00BB39CE">
        <w:rPr>
          <w:rFonts w:ascii="Times New Roman" w:hAnsi="Times New Roman" w:cs="Times New Roman"/>
          <w:sz w:val="24"/>
          <w:szCs w:val="24"/>
        </w:rPr>
        <w:t xml:space="preserve">The study revealed that Northeast zone had 12% shortage in their caloric intake </w:t>
      </w:r>
      <w:r w:rsidR="00541A77">
        <w:rPr>
          <w:rFonts w:ascii="Times New Roman" w:hAnsi="Times New Roman" w:cs="Times New Roman"/>
          <w:sz w:val="24"/>
          <w:szCs w:val="24"/>
        </w:rPr>
        <w:t>likewise</w:t>
      </w:r>
      <w:r w:rsidR="00BB39CE">
        <w:rPr>
          <w:rFonts w:ascii="Times New Roman" w:hAnsi="Times New Roman" w:cs="Times New Roman"/>
          <w:sz w:val="24"/>
          <w:szCs w:val="24"/>
        </w:rPr>
        <w:t xml:space="preserve"> Northwest and south</w:t>
      </w:r>
      <w:r w:rsidR="00CC4A79">
        <w:rPr>
          <w:rFonts w:ascii="Times New Roman" w:hAnsi="Times New Roman" w:cs="Times New Roman"/>
          <w:sz w:val="24"/>
          <w:szCs w:val="24"/>
        </w:rPr>
        <w:t>-</w:t>
      </w:r>
      <w:r w:rsidR="00BB39CE">
        <w:rPr>
          <w:rFonts w:ascii="Times New Roman" w:hAnsi="Times New Roman" w:cs="Times New Roman"/>
          <w:sz w:val="24"/>
          <w:szCs w:val="24"/>
        </w:rPr>
        <w:t>south had 11% shortage.</w:t>
      </w:r>
      <w:r w:rsidR="00541A77">
        <w:rPr>
          <w:rFonts w:ascii="Times New Roman" w:hAnsi="Times New Roman" w:cs="Times New Roman"/>
          <w:sz w:val="24"/>
          <w:szCs w:val="24"/>
        </w:rPr>
        <w:t xml:space="preserve"> The study shows that food insecurity gap was 13%</w:t>
      </w:r>
      <w:r w:rsidR="00AA46A3">
        <w:rPr>
          <w:rFonts w:ascii="Times New Roman" w:hAnsi="Times New Roman" w:cs="Times New Roman"/>
          <w:sz w:val="24"/>
          <w:szCs w:val="24"/>
        </w:rPr>
        <w:t xml:space="preserve"> with the literate household being food insecure while the illiterate households are food secured. </w:t>
      </w:r>
    </w:p>
    <w:p w14:paraId="2F0A25EA" w14:textId="1848AE6E" w:rsidR="00D457AE" w:rsidRDefault="00541A77" w:rsidP="00B722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revealed that </w:t>
      </w:r>
      <w:r w:rsidR="00284A68">
        <w:rPr>
          <w:rFonts w:ascii="Times New Roman" w:hAnsi="Times New Roman" w:cs="Times New Roman"/>
          <w:sz w:val="24"/>
          <w:szCs w:val="24"/>
        </w:rPr>
        <w:t>52.2</w:t>
      </w:r>
      <w:r>
        <w:rPr>
          <w:rFonts w:ascii="Times New Roman" w:hAnsi="Times New Roman" w:cs="Times New Roman"/>
          <w:sz w:val="24"/>
          <w:szCs w:val="24"/>
        </w:rPr>
        <w:t>% of the sampled household</w:t>
      </w:r>
      <w:r w:rsidR="00EA683E">
        <w:rPr>
          <w:rFonts w:ascii="Times New Roman" w:hAnsi="Times New Roman" w:cs="Times New Roman"/>
          <w:sz w:val="24"/>
          <w:szCs w:val="24"/>
        </w:rPr>
        <w:t>s</w:t>
      </w:r>
      <w:r>
        <w:rPr>
          <w:rFonts w:ascii="Times New Roman" w:hAnsi="Times New Roman" w:cs="Times New Roman"/>
          <w:sz w:val="24"/>
          <w:szCs w:val="24"/>
        </w:rPr>
        <w:t xml:space="preserve"> are not resilient to food insecurity with </w:t>
      </w:r>
      <w:r w:rsidR="00B72209" w:rsidRPr="00B72209">
        <w:rPr>
          <w:rFonts w:ascii="Times New Roman" w:hAnsi="Times New Roman" w:cs="Times New Roman"/>
          <w:sz w:val="24"/>
          <w:szCs w:val="24"/>
        </w:rPr>
        <w:t>female household heads</w:t>
      </w:r>
      <w:r>
        <w:rPr>
          <w:rFonts w:ascii="Times New Roman" w:hAnsi="Times New Roman" w:cs="Times New Roman"/>
          <w:sz w:val="24"/>
          <w:szCs w:val="24"/>
        </w:rPr>
        <w:t xml:space="preserve"> being </w:t>
      </w:r>
      <w:r w:rsidR="00B72209" w:rsidRPr="00B72209">
        <w:rPr>
          <w:rFonts w:ascii="Times New Roman" w:hAnsi="Times New Roman" w:cs="Times New Roman"/>
          <w:sz w:val="24"/>
          <w:szCs w:val="24"/>
        </w:rPr>
        <w:t xml:space="preserve">more resilient than their male counterparts. </w:t>
      </w:r>
      <w:r w:rsidR="00DC2888">
        <w:rPr>
          <w:rFonts w:ascii="Times New Roman" w:hAnsi="Times New Roman" w:cs="Times New Roman"/>
          <w:sz w:val="24"/>
          <w:szCs w:val="24"/>
        </w:rPr>
        <w:t>Consequently, as a result of the Boko Haram Insurgencies expanding from the northern geopolitical region to other zones, with ceaseless attacks, the study demonstrates that south-south is more resilient as compared to other zones.</w:t>
      </w:r>
      <w:r w:rsidR="00F93090">
        <w:rPr>
          <w:rFonts w:ascii="Times New Roman" w:hAnsi="Times New Roman" w:cs="Times New Roman"/>
          <w:sz w:val="24"/>
          <w:szCs w:val="24"/>
        </w:rPr>
        <w:t xml:space="preserve"> Finally, the study found that Age, household size, and education were the three main factors that determined whether a person experience food insecurity. </w:t>
      </w:r>
    </w:p>
    <w:p w14:paraId="5AFA2F88" w14:textId="5B67133B" w:rsidR="00CF096A" w:rsidRPr="00D457AE" w:rsidRDefault="00CF096A" w:rsidP="00800BA3">
      <w:pPr>
        <w:pStyle w:val="Heading2"/>
        <w:numPr>
          <w:ilvl w:val="1"/>
          <w:numId w:val="25"/>
        </w:numPr>
        <w:spacing w:after="240"/>
        <w:ind w:left="450" w:hanging="450"/>
        <w:rPr>
          <w:rFonts w:ascii="Times New Roman" w:hAnsi="Times New Roman" w:cs="Times New Roman"/>
          <w:b/>
          <w:bCs/>
          <w:color w:val="auto"/>
          <w:sz w:val="24"/>
          <w:szCs w:val="24"/>
        </w:rPr>
      </w:pPr>
      <w:bookmarkStart w:id="193" w:name="_Toc113272460"/>
      <w:r w:rsidRPr="00D457AE">
        <w:rPr>
          <w:rStyle w:val="Heading2Char"/>
          <w:rFonts w:ascii="Times New Roman" w:hAnsi="Times New Roman" w:cs="Times New Roman"/>
          <w:b/>
          <w:bCs/>
          <w:color w:val="auto"/>
          <w:sz w:val="24"/>
          <w:szCs w:val="24"/>
        </w:rPr>
        <w:t>Recommendations</w:t>
      </w:r>
      <w:bookmarkEnd w:id="193"/>
      <w:r w:rsidRPr="00D457AE">
        <w:rPr>
          <w:rStyle w:val="Heading2Char"/>
          <w:rFonts w:ascii="Times New Roman" w:hAnsi="Times New Roman" w:cs="Times New Roman"/>
          <w:b/>
          <w:bCs/>
          <w:color w:val="auto"/>
          <w:sz w:val="24"/>
          <w:szCs w:val="24"/>
        </w:rPr>
        <w:t xml:space="preserve"> </w:t>
      </w:r>
    </w:p>
    <w:bookmarkEnd w:id="133"/>
    <w:p w14:paraId="546F86EB" w14:textId="77777777" w:rsidR="00B72209" w:rsidRDefault="00B72209" w:rsidP="00B72209">
      <w:pPr>
        <w:spacing w:line="480" w:lineRule="auto"/>
        <w:jc w:val="both"/>
        <w:rPr>
          <w:rFonts w:ascii="Times New Roman" w:hAnsi="Times New Roman" w:cs="Times New Roman"/>
          <w:sz w:val="24"/>
          <w:szCs w:val="24"/>
        </w:rPr>
      </w:pPr>
      <w:r w:rsidRPr="00CF096A">
        <w:rPr>
          <w:rFonts w:ascii="Times New Roman" w:hAnsi="Times New Roman" w:cs="Times New Roman"/>
          <w:sz w:val="24"/>
          <w:szCs w:val="24"/>
        </w:rPr>
        <w:t xml:space="preserve">Based on the findings of this study, the following policy recommendations are suggested to enhance </w:t>
      </w:r>
      <w:r>
        <w:rPr>
          <w:rFonts w:ascii="Times New Roman" w:hAnsi="Times New Roman" w:cs="Times New Roman"/>
          <w:sz w:val="24"/>
          <w:szCs w:val="24"/>
        </w:rPr>
        <w:t xml:space="preserve">the </w:t>
      </w:r>
      <w:r w:rsidRPr="00CF096A">
        <w:rPr>
          <w:rFonts w:ascii="Times New Roman" w:hAnsi="Times New Roman" w:cs="Times New Roman"/>
          <w:sz w:val="24"/>
          <w:szCs w:val="24"/>
        </w:rPr>
        <w:t xml:space="preserve">food security of rural households. </w:t>
      </w:r>
    </w:p>
    <w:p w14:paraId="722DDD90" w14:textId="6EB3CDEA" w:rsidR="00F505FE" w:rsidRPr="0055503A" w:rsidRDefault="0055503A" w:rsidP="0055503A">
      <w:pPr>
        <w:pStyle w:val="ListParagraph"/>
        <w:numPr>
          <w:ilvl w:val="0"/>
          <w:numId w:val="17"/>
        </w:numPr>
        <w:spacing w:line="480" w:lineRule="auto"/>
        <w:rPr>
          <w:rFonts w:ascii="Times New Roman" w:hAnsi="Times New Roman" w:cs="Times New Roman"/>
          <w:sz w:val="24"/>
          <w:szCs w:val="24"/>
        </w:rPr>
      </w:pPr>
      <w:bookmarkStart w:id="194" w:name="_Hlk106732953"/>
      <w:r w:rsidRPr="0055503A">
        <w:rPr>
          <w:rFonts w:ascii="Times New Roman" w:hAnsi="Times New Roman" w:cs="Times New Roman"/>
          <w:sz w:val="24"/>
          <w:szCs w:val="24"/>
        </w:rPr>
        <w:t>Resilience policies should be developed: that recognize and respect the diverse needs of households by promoting empowerment and, as a result, develop resilience to food insecurity in the nation</w:t>
      </w:r>
      <w:r>
        <w:rPr>
          <w:rFonts w:ascii="Times New Roman" w:hAnsi="Times New Roman" w:cs="Times New Roman"/>
          <w:sz w:val="24"/>
          <w:szCs w:val="24"/>
        </w:rPr>
        <w:t xml:space="preserve">. </w:t>
      </w:r>
    </w:p>
    <w:bookmarkEnd w:id="194"/>
    <w:p w14:paraId="3997EBE7" w14:textId="77777777" w:rsidR="00B72209" w:rsidRDefault="00B72209" w:rsidP="00B72209">
      <w:pPr>
        <w:pStyle w:val="ListParagraph"/>
        <w:numPr>
          <w:ilvl w:val="0"/>
          <w:numId w:val="17"/>
        </w:numPr>
        <w:spacing w:line="480" w:lineRule="auto"/>
        <w:jc w:val="both"/>
        <w:rPr>
          <w:rFonts w:ascii="Times New Roman" w:hAnsi="Times New Roman" w:cs="Times New Roman"/>
          <w:sz w:val="24"/>
          <w:szCs w:val="24"/>
        </w:rPr>
      </w:pPr>
      <w:r w:rsidRPr="00684837">
        <w:rPr>
          <w:rFonts w:ascii="Times New Roman" w:hAnsi="Times New Roman" w:cs="Times New Roman"/>
          <w:sz w:val="24"/>
          <w:szCs w:val="24"/>
        </w:rPr>
        <w:t xml:space="preserve">The age group has an impact on food security. </w:t>
      </w:r>
      <w:bookmarkStart w:id="195" w:name="_Hlk102473140"/>
      <w:r w:rsidRPr="00684837">
        <w:rPr>
          <w:rFonts w:ascii="Times New Roman" w:hAnsi="Times New Roman" w:cs="Times New Roman"/>
          <w:sz w:val="24"/>
          <w:szCs w:val="24"/>
        </w:rPr>
        <w:t>Young people between the ages of 21 and 49 should be gainfully and productively engaged in Nigeria, thereby improving the country's food security situation.</w:t>
      </w:r>
    </w:p>
    <w:bookmarkEnd w:id="195"/>
    <w:p w14:paraId="1441C9F2" w14:textId="4A22F29A" w:rsidR="00B72209" w:rsidRDefault="00B72209" w:rsidP="00B72209">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study revealed that the female household heads are more resilient than males mainly because of engagement in other income-generating activities. Therefore, men should cease having all their eggs in one basket by having more than one stream of income generating activities.  </w:t>
      </w:r>
    </w:p>
    <w:p w14:paraId="39C1DCA8" w14:textId="7BCD7489" w:rsidR="001C066A" w:rsidRDefault="001C066A" w:rsidP="00B72209">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Due to the uprising of Boko Haram Insurgencies, it has been observed that the attacks is spreading to the south region of Nigeria, therefore an end should be put to this insurgencies so as to increase food security in the nation. </w:t>
      </w:r>
    </w:p>
    <w:p w14:paraId="7EC9383A" w14:textId="087F024F" w:rsidR="009375F6" w:rsidRDefault="009375F6" w:rsidP="00800BA3">
      <w:pPr>
        <w:pStyle w:val="ListParagraph"/>
        <w:spacing w:line="240" w:lineRule="auto"/>
        <w:jc w:val="both"/>
        <w:rPr>
          <w:rFonts w:ascii="Times New Roman" w:hAnsi="Times New Roman" w:cs="Times New Roman"/>
          <w:sz w:val="24"/>
          <w:szCs w:val="24"/>
        </w:rPr>
      </w:pPr>
    </w:p>
    <w:p w14:paraId="0FCCEB51" w14:textId="35F2E930" w:rsidR="008A54B4" w:rsidRDefault="008A54B4" w:rsidP="009375F6">
      <w:pPr>
        <w:spacing w:line="480" w:lineRule="auto"/>
        <w:jc w:val="both"/>
        <w:rPr>
          <w:rFonts w:ascii="Times New Roman" w:hAnsi="Times New Roman" w:cs="Times New Roman"/>
          <w:sz w:val="24"/>
          <w:szCs w:val="24"/>
        </w:rPr>
      </w:pPr>
    </w:p>
    <w:p w14:paraId="42E897ED" w14:textId="70192F7E" w:rsidR="00317BCF" w:rsidRDefault="00317BCF" w:rsidP="009375F6">
      <w:pPr>
        <w:spacing w:line="480" w:lineRule="auto"/>
        <w:jc w:val="both"/>
        <w:rPr>
          <w:rFonts w:ascii="Times New Roman" w:hAnsi="Times New Roman" w:cs="Times New Roman"/>
          <w:sz w:val="24"/>
          <w:szCs w:val="24"/>
        </w:rPr>
      </w:pPr>
    </w:p>
    <w:p w14:paraId="113FF128" w14:textId="77777777" w:rsidR="00317BCF" w:rsidRPr="009375F6" w:rsidRDefault="00317BCF" w:rsidP="009375F6">
      <w:pPr>
        <w:spacing w:line="480" w:lineRule="auto"/>
        <w:jc w:val="both"/>
        <w:rPr>
          <w:rFonts w:ascii="Times New Roman" w:hAnsi="Times New Roman" w:cs="Times New Roman"/>
          <w:sz w:val="24"/>
          <w:szCs w:val="24"/>
        </w:rPr>
      </w:pPr>
    </w:p>
    <w:p w14:paraId="449EDCDE" w14:textId="7C17F6D7" w:rsidR="00D0538C" w:rsidRDefault="00D0538C" w:rsidP="00D0538C">
      <w:pPr>
        <w:spacing w:line="480" w:lineRule="auto"/>
        <w:jc w:val="both"/>
        <w:rPr>
          <w:rFonts w:ascii="Times New Roman" w:hAnsi="Times New Roman" w:cs="Times New Roman"/>
          <w:sz w:val="24"/>
          <w:szCs w:val="24"/>
        </w:rPr>
      </w:pPr>
    </w:p>
    <w:p w14:paraId="3E6597A8" w14:textId="6FEE0030" w:rsidR="00D0538C" w:rsidRDefault="00D0538C" w:rsidP="00D0538C">
      <w:pPr>
        <w:spacing w:line="480" w:lineRule="auto"/>
        <w:jc w:val="both"/>
        <w:rPr>
          <w:rFonts w:ascii="Times New Roman" w:hAnsi="Times New Roman" w:cs="Times New Roman"/>
          <w:sz w:val="24"/>
          <w:szCs w:val="24"/>
        </w:rPr>
      </w:pPr>
    </w:p>
    <w:p w14:paraId="188A2FB2" w14:textId="77777777" w:rsidR="00800BA3" w:rsidRDefault="00800BA3" w:rsidP="00D0538C">
      <w:pPr>
        <w:spacing w:line="480" w:lineRule="auto"/>
        <w:jc w:val="both"/>
        <w:rPr>
          <w:rFonts w:ascii="Times New Roman" w:hAnsi="Times New Roman" w:cs="Times New Roman"/>
          <w:sz w:val="24"/>
          <w:szCs w:val="24"/>
        </w:rPr>
      </w:pPr>
    </w:p>
    <w:p w14:paraId="00D02656" w14:textId="0F3B2535" w:rsidR="00D0538C" w:rsidRDefault="00D0538C" w:rsidP="00D0538C">
      <w:pPr>
        <w:spacing w:line="480" w:lineRule="auto"/>
        <w:jc w:val="both"/>
        <w:rPr>
          <w:rFonts w:ascii="Times New Roman" w:hAnsi="Times New Roman" w:cs="Times New Roman"/>
          <w:sz w:val="24"/>
          <w:szCs w:val="24"/>
        </w:rPr>
      </w:pPr>
    </w:p>
    <w:p w14:paraId="6B0F1DF8" w14:textId="3DFDAA61" w:rsidR="00A5164A" w:rsidRDefault="00A5164A" w:rsidP="00D0538C">
      <w:pPr>
        <w:spacing w:line="480" w:lineRule="auto"/>
        <w:jc w:val="both"/>
        <w:rPr>
          <w:rFonts w:ascii="Times New Roman" w:hAnsi="Times New Roman" w:cs="Times New Roman"/>
          <w:sz w:val="24"/>
          <w:szCs w:val="24"/>
        </w:rPr>
      </w:pPr>
    </w:p>
    <w:p w14:paraId="477E2BAC" w14:textId="4E5E368E" w:rsidR="00A5164A" w:rsidRDefault="00A5164A" w:rsidP="00D0538C">
      <w:pPr>
        <w:spacing w:line="480" w:lineRule="auto"/>
        <w:jc w:val="both"/>
        <w:rPr>
          <w:rFonts w:ascii="Times New Roman" w:hAnsi="Times New Roman" w:cs="Times New Roman"/>
          <w:sz w:val="24"/>
          <w:szCs w:val="24"/>
        </w:rPr>
      </w:pPr>
    </w:p>
    <w:p w14:paraId="0F5FD3F5" w14:textId="6A5326D5" w:rsidR="00A5164A" w:rsidRDefault="00A5164A" w:rsidP="00D0538C">
      <w:pPr>
        <w:spacing w:line="480" w:lineRule="auto"/>
        <w:jc w:val="both"/>
        <w:rPr>
          <w:rFonts w:ascii="Times New Roman" w:hAnsi="Times New Roman" w:cs="Times New Roman"/>
          <w:sz w:val="24"/>
          <w:szCs w:val="24"/>
        </w:rPr>
      </w:pPr>
    </w:p>
    <w:p w14:paraId="1305A880" w14:textId="5B1DF849" w:rsidR="00A5164A" w:rsidRDefault="00A5164A" w:rsidP="00D0538C">
      <w:pPr>
        <w:spacing w:line="480" w:lineRule="auto"/>
        <w:jc w:val="both"/>
        <w:rPr>
          <w:rFonts w:ascii="Times New Roman" w:hAnsi="Times New Roman" w:cs="Times New Roman"/>
          <w:sz w:val="24"/>
          <w:szCs w:val="24"/>
        </w:rPr>
      </w:pPr>
    </w:p>
    <w:p w14:paraId="62E4726B" w14:textId="71066270" w:rsidR="00A5164A" w:rsidRDefault="00A5164A" w:rsidP="00D0538C">
      <w:pPr>
        <w:spacing w:line="480" w:lineRule="auto"/>
        <w:jc w:val="both"/>
        <w:rPr>
          <w:rFonts w:ascii="Times New Roman" w:hAnsi="Times New Roman" w:cs="Times New Roman"/>
          <w:sz w:val="24"/>
          <w:szCs w:val="24"/>
        </w:rPr>
      </w:pPr>
    </w:p>
    <w:p w14:paraId="1CFB4E49" w14:textId="0108A70B" w:rsidR="00A5164A" w:rsidRDefault="00A5164A" w:rsidP="00D0538C">
      <w:pPr>
        <w:spacing w:line="480" w:lineRule="auto"/>
        <w:jc w:val="both"/>
        <w:rPr>
          <w:rFonts w:ascii="Times New Roman" w:hAnsi="Times New Roman" w:cs="Times New Roman"/>
          <w:sz w:val="24"/>
          <w:szCs w:val="24"/>
        </w:rPr>
      </w:pPr>
    </w:p>
    <w:p w14:paraId="10448CF2" w14:textId="0A5918E6" w:rsidR="00F648ED" w:rsidRPr="00800BA3" w:rsidRDefault="00FA57F9" w:rsidP="00692317">
      <w:pPr>
        <w:spacing w:line="480" w:lineRule="auto"/>
        <w:jc w:val="both"/>
        <w:rPr>
          <w:rFonts w:ascii="Times New Roman" w:hAnsi="Times New Roman" w:cs="Times New Roman"/>
          <w:b/>
          <w:sz w:val="24"/>
          <w:szCs w:val="24"/>
        </w:rPr>
      </w:pPr>
      <w:r w:rsidRPr="00800BA3">
        <w:rPr>
          <w:rFonts w:ascii="Times New Roman" w:hAnsi="Times New Roman" w:cs="Times New Roman"/>
          <w:b/>
          <w:sz w:val="24"/>
          <w:szCs w:val="24"/>
        </w:rPr>
        <w:lastRenderedPageBreak/>
        <w:t>Appendix 1: Resilience pillars variables</w:t>
      </w:r>
    </w:p>
    <w:tbl>
      <w:tblPr>
        <w:tblStyle w:val="TableGrid"/>
        <w:tblpPr w:leftFromText="180" w:rightFromText="180" w:vertAnchor="text" w:tblpY="157"/>
        <w:tblW w:w="5000" w:type="pct"/>
        <w:tblLook w:val="04A0" w:firstRow="1" w:lastRow="0" w:firstColumn="1" w:lastColumn="0" w:noHBand="0" w:noVBand="1"/>
      </w:tblPr>
      <w:tblGrid>
        <w:gridCol w:w="2687"/>
        <w:gridCol w:w="1925"/>
        <w:gridCol w:w="2482"/>
        <w:gridCol w:w="2482"/>
      </w:tblGrid>
      <w:tr w:rsidR="00C45A81" w:rsidRPr="00ED6612" w14:paraId="5FA336A0" w14:textId="77777777" w:rsidTr="009E5046">
        <w:trPr>
          <w:trHeight w:val="352"/>
        </w:trPr>
        <w:tc>
          <w:tcPr>
            <w:tcW w:w="1403" w:type="pct"/>
          </w:tcPr>
          <w:p w14:paraId="3E34533A" w14:textId="77777777" w:rsidR="009E5046" w:rsidRPr="00ED6612" w:rsidRDefault="009E5046" w:rsidP="00692317">
            <w:pPr>
              <w:spacing w:after="160" w:line="480" w:lineRule="auto"/>
              <w:jc w:val="both"/>
              <w:rPr>
                <w:rFonts w:ascii="Times New Roman" w:hAnsi="Times New Roman" w:cs="Times New Roman"/>
                <w:b/>
                <w:bCs/>
                <w:sz w:val="19"/>
                <w:szCs w:val="19"/>
              </w:rPr>
            </w:pPr>
            <w:r w:rsidRPr="00ED6612">
              <w:rPr>
                <w:rFonts w:ascii="Times New Roman" w:hAnsi="Times New Roman" w:cs="Times New Roman"/>
                <w:b/>
                <w:bCs/>
                <w:sz w:val="19"/>
                <w:szCs w:val="19"/>
              </w:rPr>
              <w:t>Resilience pillar/Variable</w:t>
            </w:r>
          </w:p>
        </w:tc>
        <w:tc>
          <w:tcPr>
            <w:tcW w:w="1005" w:type="pct"/>
          </w:tcPr>
          <w:p w14:paraId="7869A3AB" w14:textId="77777777" w:rsidR="009E5046" w:rsidRPr="00ED6612" w:rsidRDefault="009E5046" w:rsidP="00692317">
            <w:pPr>
              <w:spacing w:after="160" w:line="480" w:lineRule="auto"/>
              <w:jc w:val="both"/>
              <w:rPr>
                <w:rFonts w:ascii="Times New Roman" w:hAnsi="Times New Roman" w:cs="Times New Roman"/>
                <w:b/>
                <w:bCs/>
                <w:sz w:val="19"/>
                <w:szCs w:val="19"/>
              </w:rPr>
            </w:pPr>
            <w:r w:rsidRPr="00ED6612">
              <w:rPr>
                <w:rFonts w:ascii="Times New Roman" w:hAnsi="Times New Roman" w:cs="Times New Roman"/>
                <w:b/>
                <w:bCs/>
                <w:sz w:val="19"/>
                <w:szCs w:val="19"/>
              </w:rPr>
              <w:t xml:space="preserve">Definition </w:t>
            </w:r>
          </w:p>
        </w:tc>
        <w:tc>
          <w:tcPr>
            <w:tcW w:w="1296" w:type="pct"/>
          </w:tcPr>
          <w:p w14:paraId="07B8E1E4" w14:textId="77777777" w:rsidR="009E5046" w:rsidRPr="00ED6612" w:rsidRDefault="009E5046" w:rsidP="00692317">
            <w:pPr>
              <w:spacing w:after="160" w:line="480" w:lineRule="auto"/>
              <w:jc w:val="both"/>
              <w:rPr>
                <w:rFonts w:ascii="Times New Roman" w:hAnsi="Times New Roman" w:cs="Times New Roman"/>
                <w:b/>
                <w:bCs/>
                <w:sz w:val="19"/>
                <w:szCs w:val="19"/>
              </w:rPr>
            </w:pPr>
            <w:r w:rsidRPr="00ED6612">
              <w:rPr>
                <w:rFonts w:ascii="Times New Roman" w:hAnsi="Times New Roman" w:cs="Times New Roman"/>
                <w:b/>
                <w:bCs/>
                <w:sz w:val="19"/>
                <w:szCs w:val="19"/>
              </w:rPr>
              <w:t>Variable justification(s)</w:t>
            </w:r>
          </w:p>
        </w:tc>
        <w:tc>
          <w:tcPr>
            <w:tcW w:w="1296" w:type="pct"/>
          </w:tcPr>
          <w:p w14:paraId="5ABEAA97" w14:textId="77777777" w:rsidR="009E5046" w:rsidRPr="00ED6612" w:rsidRDefault="009E5046" w:rsidP="00692317">
            <w:pPr>
              <w:spacing w:after="160" w:line="480" w:lineRule="auto"/>
              <w:jc w:val="both"/>
              <w:rPr>
                <w:rFonts w:ascii="Times New Roman" w:hAnsi="Times New Roman" w:cs="Times New Roman"/>
                <w:b/>
                <w:bCs/>
                <w:sz w:val="19"/>
                <w:szCs w:val="19"/>
              </w:rPr>
            </w:pPr>
            <w:r w:rsidRPr="00ED6612">
              <w:rPr>
                <w:rFonts w:ascii="Times New Roman" w:hAnsi="Times New Roman" w:cs="Times New Roman"/>
                <w:b/>
                <w:bCs/>
                <w:sz w:val="19"/>
                <w:szCs w:val="19"/>
              </w:rPr>
              <w:t xml:space="preserve">Variable measurement </w:t>
            </w:r>
          </w:p>
        </w:tc>
      </w:tr>
      <w:tr w:rsidR="00C45A81" w:rsidRPr="00ED6612" w14:paraId="41676ABF" w14:textId="77777777" w:rsidTr="009F2582">
        <w:trPr>
          <w:trHeight w:val="1423"/>
        </w:trPr>
        <w:tc>
          <w:tcPr>
            <w:tcW w:w="1403" w:type="pct"/>
          </w:tcPr>
          <w:p w14:paraId="137374D0"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Access to Basic Services (ABS)</w:t>
            </w:r>
          </w:p>
        </w:tc>
        <w:tc>
          <w:tcPr>
            <w:tcW w:w="1005" w:type="pct"/>
          </w:tcPr>
          <w:p w14:paraId="4F551D7D"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 xml:space="preserve">Having Access to basic services such as Educations, health, daily water and electricity supply and nearby markets. </w:t>
            </w:r>
          </w:p>
        </w:tc>
        <w:tc>
          <w:tcPr>
            <w:tcW w:w="1296" w:type="pct"/>
          </w:tcPr>
          <w:p w14:paraId="0F591AA8"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i). capacity for generating income from assets is constrained by lack of access to basic services</w:t>
            </w:r>
          </w:p>
          <w:p w14:paraId="68605521"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ii). establishes how vulnerable households are to risk (basic services/environmental.</w:t>
            </w:r>
          </w:p>
        </w:tc>
        <w:tc>
          <w:tcPr>
            <w:tcW w:w="1296" w:type="pct"/>
          </w:tcPr>
          <w:p w14:paraId="12FDC91F" w14:textId="6DC513FC"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Dummies (1= household has access to basic service; 0 otherwise).</w:t>
            </w:r>
          </w:p>
          <w:p w14:paraId="2D195F3D" w14:textId="6F2B7655"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An index w</w:t>
            </w:r>
            <w:r w:rsidR="00B6412E">
              <w:rPr>
                <w:rFonts w:ascii="Times New Roman" w:hAnsi="Times New Roman" w:cs="Times New Roman"/>
                <w:bCs/>
                <w:sz w:val="19"/>
                <w:szCs w:val="19"/>
              </w:rPr>
              <w:t>as</w:t>
            </w:r>
            <w:r w:rsidRPr="00ED6612">
              <w:rPr>
                <w:rFonts w:ascii="Times New Roman" w:hAnsi="Times New Roman" w:cs="Times New Roman"/>
                <w:bCs/>
                <w:sz w:val="19"/>
                <w:szCs w:val="19"/>
              </w:rPr>
              <w:t xml:space="preserve"> generated using FA</w:t>
            </w:r>
            <w:r w:rsidR="00B6412E">
              <w:rPr>
                <w:rFonts w:ascii="Times New Roman" w:hAnsi="Times New Roman" w:cs="Times New Roman"/>
                <w:bCs/>
                <w:sz w:val="19"/>
                <w:szCs w:val="19"/>
              </w:rPr>
              <w:t xml:space="preserve">. </w:t>
            </w:r>
            <w:r w:rsidRPr="00ED6612">
              <w:rPr>
                <w:rFonts w:ascii="Times New Roman" w:hAnsi="Times New Roman" w:cs="Times New Roman"/>
                <w:bCs/>
                <w:sz w:val="19"/>
                <w:szCs w:val="19"/>
              </w:rPr>
              <w:t xml:space="preserve"> Higher index value indicates better dwelling condition.</w:t>
            </w:r>
          </w:p>
        </w:tc>
      </w:tr>
      <w:tr w:rsidR="00C45A81" w:rsidRPr="00ED6612" w14:paraId="1F0203B2" w14:textId="77777777" w:rsidTr="00FA57F9">
        <w:trPr>
          <w:trHeight w:val="2873"/>
        </w:trPr>
        <w:tc>
          <w:tcPr>
            <w:tcW w:w="1403" w:type="pct"/>
          </w:tcPr>
          <w:p w14:paraId="3776F515"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 xml:space="preserve">Household Asset (AST) </w:t>
            </w:r>
          </w:p>
          <w:p w14:paraId="69A4FC58" w14:textId="77777777" w:rsidR="009E5046" w:rsidRPr="00ED6612" w:rsidRDefault="009E5046" w:rsidP="00692317">
            <w:pPr>
              <w:spacing w:after="160" w:line="480" w:lineRule="auto"/>
              <w:jc w:val="both"/>
              <w:rPr>
                <w:rFonts w:ascii="Times New Roman" w:hAnsi="Times New Roman" w:cs="Times New Roman"/>
                <w:bCs/>
                <w:sz w:val="19"/>
                <w:szCs w:val="19"/>
              </w:rPr>
            </w:pPr>
          </w:p>
          <w:p w14:paraId="7971B460" w14:textId="77777777" w:rsidR="009E5046" w:rsidRPr="00ED6612" w:rsidRDefault="009E5046" w:rsidP="00692317">
            <w:pPr>
              <w:spacing w:after="160" w:line="480" w:lineRule="auto"/>
              <w:jc w:val="both"/>
              <w:rPr>
                <w:rFonts w:ascii="Times New Roman" w:hAnsi="Times New Roman" w:cs="Times New Roman"/>
                <w:bCs/>
                <w:sz w:val="19"/>
                <w:szCs w:val="19"/>
              </w:rPr>
            </w:pPr>
          </w:p>
          <w:p w14:paraId="1A21C31C" w14:textId="77777777" w:rsidR="009E5046" w:rsidRPr="00ED6612" w:rsidRDefault="009E5046" w:rsidP="00692317">
            <w:pPr>
              <w:spacing w:after="160" w:line="480" w:lineRule="auto"/>
              <w:jc w:val="both"/>
              <w:rPr>
                <w:rFonts w:ascii="Times New Roman" w:hAnsi="Times New Roman" w:cs="Times New Roman"/>
                <w:bCs/>
                <w:sz w:val="19"/>
                <w:szCs w:val="19"/>
              </w:rPr>
            </w:pPr>
          </w:p>
          <w:p w14:paraId="6F99F806" w14:textId="77777777" w:rsidR="009E5046" w:rsidRPr="00ED6612" w:rsidRDefault="009E5046" w:rsidP="00692317">
            <w:pPr>
              <w:spacing w:after="160" w:line="480" w:lineRule="auto"/>
              <w:jc w:val="both"/>
              <w:rPr>
                <w:rFonts w:ascii="Times New Roman" w:hAnsi="Times New Roman" w:cs="Times New Roman"/>
                <w:bCs/>
                <w:sz w:val="19"/>
                <w:szCs w:val="19"/>
              </w:rPr>
            </w:pPr>
          </w:p>
          <w:p w14:paraId="00CCEBE1" w14:textId="77777777" w:rsidR="009E5046" w:rsidRPr="00ED6612" w:rsidRDefault="009E5046" w:rsidP="00692317">
            <w:pPr>
              <w:spacing w:after="160" w:line="480" w:lineRule="auto"/>
              <w:jc w:val="both"/>
              <w:rPr>
                <w:rFonts w:ascii="Times New Roman" w:hAnsi="Times New Roman" w:cs="Times New Roman"/>
                <w:bCs/>
                <w:sz w:val="19"/>
                <w:szCs w:val="19"/>
              </w:rPr>
            </w:pPr>
          </w:p>
          <w:p w14:paraId="7BFA291C"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 xml:space="preserve">Land </w:t>
            </w:r>
          </w:p>
          <w:p w14:paraId="1A4228F9"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Tropical Livestock Unit (TLU)</w:t>
            </w:r>
          </w:p>
        </w:tc>
        <w:tc>
          <w:tcPr>
            <w:tcW w:w="1005" w:type="pct"/>
          </w:tcPr>
          <w:p w14:paraId="772A948C"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Possession of household assets, e.g. residential buildings; wealth asset (e.g. non-agricultural equipment - cars, phone, etc); and agricultural asset (e.g. agricultural equipment and agricultural tools).</w:t>
            </w:r>
          </w:p>
          <w:p w14:paraId="3791B2A0" w14:textId="77777777" w:rsidR="009E5046" w:rsidRPr="00ED6612" w:rsidRDefault="009E5046" w:rsidP="00692317">
            <w:pPr>
              <w:spacing w:after="160" w:line="480" w:lineRule="auto"/>
              <w:jc w:val="both"/>
              <w:rPr>
                <w:rFonts w:ascii="Times New Roman" w:hAnsi="Times New Roman" w:cs="Times New Roman"/>
                <w:bCs/>
                <w:sz w:val="19"/>
                <w:szCs w:val="19"/>
              </w:rPr>
            </w:pPr>
          </w:p>
          <w:p w14:paraId="6B7E7006" w14:textId="77777777" w:rsidR="009E5046" w:rsidRPr="00ED6612" w:rsidRDefault="009E5046" w:rsidP="00692317">
            <w:pPr>
              <w:spacing w:after="160" w:line="480" w:lineRule="auto"/>
              <w:jc w:val="both"/>
              <w:rPr>
                <w:rFonts w:ascii="Times New Roman" w:hAnsi="Times New Roman" w:cs="Times New Roman"/>
                <w:bCs/>
                <w:sz w:val="19"/>
                <w:szCs w:val="19"/>
              </w:rPr>
            </w:pPr>
          </w:p>
          <w:p w14:paraId="6C9C9674" w14:textId="77777777" w:rsidR="009E5046" w:rsidRPr="00ED6612" w:rsidRDefault="009E5046" w:rsidP="00692317">
            <w:pPr>
              <w:spacing w:after="160" w:line="480" w:lineRule="auto"/>
              <w:jc w:val="both"/>
              <w:rPr>
                <w:rFonts w:ascii="Times New Roman" w:hAnsi="Times New Roman" w:cs="Times New Roman"/>
                <w:bCs/>
                <w:sz w:val="19"/>
                <w:szCs w:val="19"/>
              </w:rPr>
            </w:pPr>
          </w:p>
        </w:tc>
        <w:tc>
          <w:tcPr>
            <w:tcW w:w="1296" w:type="pct"/>
          </w:tcPr>
          <w:p w14:paraId="4E44DF25"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Assets are a direct function of household (income) wealth.</w:t>
            </w:r>
          </w:p>
          <w:p w14:paraId="433163C9" w14:textId="77777777" w:rsidR="009E5046" w:rsidRPr="00ED6612" w:rsidRDefault="009E5046" w:rsidP="00692317">
            <w:pPr>
              <w:spacing w:after="160" w:line="480" w:lineRule="auto"/>
              <w:jc w:val="both"/>
              <w:rPr>
                <w:rFonts w:ascii="Times New Roman" w:hAnsi="Times New Roman" w:cs="Times New Roman"/>
                <w:bCs/>
                <w:sz w:val="19"/>
                <w:szCs w:val="19"/>
              </w:rPr>
            </w:pPr>
          </w:p>
          <w:p w14:paraId="58CDEB96" w14:textId="77777777" w:rsidR="009E5046" w:rsidRPr="00ED6612" w:rsidRDefault="009E5046" w:rsidP="00692317">
            <w:pPr>
              <w:spacing w:after="160" w:line="480" w:lineRule="auto"/>
              <w:jc w:val="both"/>
              <w:rPr>
                <w:rFonts w:ascii="Times New Roman" w:hAnsi="Times New Roman" w:cs="Times New Roman"/>
                <w:bCs/>
                <w:sz w:val="19"/>
                <w:szCs w:val="19"/>
              </w:rPr>
            </w:pPr>
          </w:p>
          <w:p w14:paraId="6ED3C3F6" w14:textId="77777777" w:rsidR="009E5046" w:rsidRPr="00ED6612" w:rsidRDefault="009E5046" w:rsidP="00692317">
            <w:pPr>
              <w:spacing w:after="160" w:line="480" w:lineRule="auto"/>
              <w:jc w:val="both"/>
              <w:rPr>
                <w:rFonts w:ascii="Times New Roman" w:hAnsi="Times New Roman" w:cs="Times New Roman"/>
                <w:bCs/>
                <w:sz w:val="19"/>
                <w:szCs w:val="19"/>
              </w:rPr>
            </w:pPr>
          </w:p>
          <w:p w14:paraId="307F6BED" w14:textId="77777777" w:rsidR="009E5046" w:rsidRPr="00ED6612" w:rsidRDefault="009E5046" w:rsidP="00692317">
            <w:pPr>
              <w:spacing w:after="160" w:line="480" w:lineRule="auto"/>
              <w:jc w:val="both"/>
              <w:rPr>
                <w:rFonts w:ascii="Times New Roman" w:hAnsi="Times New Roman" w:cs="Times New Roman"/>
                <w:bCs/>
                <w:sz w:val="19"/>
                <w:szCs w:val="19"/>
              </w:rPr>
            </w:pPr>
          </w:p>
          <w:p w14:paraId="24BD134F"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Hectares of land owned</w:t>
            </w:r>
          </w:p>
          <w:p w14:paraId="37F9AEB9"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Weighted sum of the number of livestock owned by the household</w:t>
            </w:r>
          </w:p>
        </w:tc>
        <w:tc>
          <w:tcPr>
            <w:tcW w:w="1296" w:type="pct"/>
          </w:tcPr>
          <w:p w14:paraId="166BC213" w14:textId="6B29A8A4"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Dummies (1= household has specific asset; 0 otherwise).</w:t>
            </w:r>
          </w:p>
          <w:p w14:paraId="240B63AD" w14:textId="33CE9AB0"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Specific index (wealth asset index, animal index, and agricultural asset index) w</w:t>
            </w:r>
            <w:r w:rsidR="00B6412E">
              <w:rPr>
                <w:rFonts w:ascii="Times New Roman" w:hAnsi="Times New Roman" w:cs="Times New Roman"/>
                <w:bCs/>
                <w:sz w:val="19"/>
                <w:szCs w:val="19"/>
              </w:rPr>
              <w:t>as</w:t>
            </w:r>
            <w:r w:rsidRPr="00ED6612">
              <w:rPr>
                <w:rFonts w:ascii="Times New Roman" w:hAnsi="Times New Roman" w:cs="Times New Roman"/>
                <w:bCs/>
                <w:sz w:val="19"/>
                <w:szCs w:val="19"/>
              </w:rPr>
              <w:t xml:space="preserve"> generated using FA</w:t>
            </w:r>
            <w:r w:rsidR="00B6412E">
              <w:rPr>
                <w:rFonts w:ascii="Times New Roman" w:hAnsi="Times New Roman" w:cs="Times New Roman"/>
                <w:bCs/>
                <w:sz w:val="19"/>
                <w:szCs w:val="19"/>
              </w:rPr>
              <w:t>.</w:t>
            </w:r>
          </w:p>
          <w:p w14:paraId="58B2B06A" w14:textId="344E8A79" w:rsidR="003207EB"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Higher index value indicates higher household richness.</w:t>
            </w:r>
          </w:p>
          <w:p w14:paraId="7E0DE1FC" w14:textId="5CB203F4" w:rsidR="009E5046" w:rsidRPr="00ED6612" w:rsidRDefault="003207EB"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Ha of land per capita</w:t>
            </w:r>
          </w:p>
          <w:p w14:paraId="6EF097F2" w14:textId="5C5B0DF6" w:rsidR="009E5046" w:rsidRPr="00ED6612" w:rsidRDefault="00B6412E" w:rsidP="00692317">
            <w:pPr>
              <w:spacing w:after="160" w:line="480" w:lineRule="auto"/>
              <w:jc w:val="both"/>
              <w:rPr>
                <w:rFonts w:ascii="Times New Roman" w:hAnsi="Times New Roman" w:cs="Times New Roman"/>
                <w:bCs/>
                <w:sz w:val="19"/>
                <w:szCs w:val="19"/>
              </w:rPr>
            </w:pPr>
            <w:r>
              <w:rPr>
                <w:rFonts w:ascii="Times New Roman" w:hAnsi="Times New Roman" w:cs="Times New Roman"/>
                <w:bCs/>
                <w:sz w:val="19"/>
                <w:szCs w:val="19"/>
              </w:rPr>
              <w:t xml:space="preserve">Addition of all livestock owned </w:t>
            </w:r>
          </w:p>
        </w:tc>
      </w:tr>
      <w:tr w:rsidR="00C45A81" w:rsidRPr="00ED6612" w14:paraId="69FDFB63" w14:textId="77777777" w:rsidTr="009F2582">
        <w:trPr>
          <w:trHeight w:val="1135"/>
        </w:trPr>
        <w:tc>
          <w:tcPr>
            <w:tcW w:w="1403" w:type="pct"/>
          </w:tcPr>
          <w:p w14:paraId="2B5482FB"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 xml:space="preserve">Social Safety Nets (SSN) </w:t>
            </w:r>
          </w:p>
        </w:tc>
        <w:tc>
          <w:tcPr>
            <w:tcW w:w="1005" w:type="pct"/>
          </w:tcPr>
          <w:p w14:paraId="64319D51"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 xml:space="preserve">Monthly transfer received per capital </w:t>
            </w:r>
            <w:r w:rsidRPr="00ED6612">
              <w:rPr>
                <w:rFonts w:ascii="Times New Roman" w:hAnsi="Times New Roman" w:cs="Times New Roman"/>
                <w:bCs/>
                <w:sz w:val="19"/>
                <w:szCs w:val="19"/>
              </w:rPr>
              <w:lastRenderedPageBreak/>
              <w:t>(private/public)</w:t>
            </w:r>
          </w:p>
        </w:tc>
        <w:tc>
          <w:tcPr>
            <w:tcW w:w="1296" w:type="pct"/>
          </w:tcPr>
          <w:p w14:paraId="5E6D06DD"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lastRenderedPageBreak/>
              <w:t xml:space="preserve">Access to transfers (in cash or in-kind) is a poverty </w:t>
            </w:r>
            <w:r w:rsidRPr="00ED6612">
              <w:rPr>
                <w:rFonts w:ascii="Times New Roman" w:hAnsi="Times New Roman" w:cs="Times New Roman"/>
                <w:bCs/>
                <w:sz w:val="19"/>
                <w:szCs w:val="19"/>
              </w:rPr>
              <w:lastRenderedPageBreak/>
              <w:t>reduction factor; a significant source of poor households' annual income; providing valuable cash to supplement other income sources.</w:t>
            </w:r>
          </w:p>
        </w:tc>
        <w:tc>
          <w:tcPr>
            <w:tcW w:w="1296" w:type="pct"/>
          </w:tcPr>
          <w:p w14:paraId="17AD2F58"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lastRenderedPageBreak/>
              <w:t xml:space="preserve">Continuous variable (N) </w:t>
            </w:r>
          </w:p>
        </w:tc>
      </w:tr>
      <w:tr w:rsidR="00C45A81" w:rsidRPr="00ED6612" w14:paraId="1551DAA5" w14:textId="77777777" w:rsidTr="00C7155C">
        <w:trPr>
          <w:trHeight w:val="2634"/>
        </w:trPr>
        <w:tc>
          <w:tcPr>
            <w:tcW w:w="1403" w:type="pct"/>
          </w:tcPr>
          <w:p w14:paraId="335D6F60"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lastRenderedPageBreak/>
              <w:t>Adaptive capacity (AC)</w:t>
            </w:r>
          </w:p>
          <w:p w14:paraId="1EF9312E" w14:textId="77777777" w:rsidR="009E5046" w:rsidRPr="00ED6612" w:rsidRDefault="009E5046" w:rsidP="00692317">
            <w:pPr>
              <w:spacing w:after="160" w:line="480" w:lineRule="auto"/>
              <w:jc w:val="both"/>
              <w:rPr>
                <w:rFonts w:ascii="Times New Roman" w:hAnsi="Times New Roman" w:cs="Times New Roman"/>
                <w:bCs/>
                <w:sz w:val="19"/>
                <w:szCs w:val="19"/>
              </w:rPr>
            </w:pPr>
          </w:p>
          <w:p w14:paraId="7670A883" w14:textId="77777777" w:rsidR="009F2582" w:rsidRPr="00ED6612" w:rsidRDefault="009F2582" w:rsidP="00692317">
            <w:pPr>
              <w:spacing w:after="160" w:line="480" w:lineRule="auto"/>
              <w:jc w:val="both"/>
              <w:rPr>
                <w:rFonts w:ascii="Times New Roman" w:hAnsi="Times New Roman" w:cs="Times New Roman"/>
                <w:bCs/>
                <w:sz w:val="19"/>
                <w:szCs w:val="19"/>
              </w:rPr>
            </w:pPr>
          </w:p>
          <w:p w14:paraId="58E0858E"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Education (Years)</w:t>
            </w:r>
          </w:p>
          <w:p w14:paraId="4E5B2054"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Crop diversification</w:t>
            </w:r>
          </w:p>
          <w:p w14:paraId="18F40D23" w14:textId="2210DF9D"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Income diversification Participation Index</w:t>
            </w:r>
          </w:p>
          <w:p w14:paraId="65A8AA4A" w14:textId="77777777" w:rsidR="009E5046" w:rsidRPr="00ED6612" w:rsidRDefault="009E5046" w:rsidP="00692317">
            <w:pPr>
              <w:spacing w:after="160" w:line="480" w:lineRule="auto"/>
              <w:jc w:val="both"/>
              <w:rPr>
                <w:rFonts w:ascii="Times New Roman" w:hAnsi="Times New Roman" w:cs="Times New Roman"/>
                <w:bCs/>
                <w:sz w:val="19"/>
                <w:szCs w:val="19"/>
              </w:rPr>
            </w:pPr>
          </w:p>
          <w:p w14:paraId="1299CA07" w14:textId="77777777" w:rsidR="009E5046" w:rsidRPr="00ED6612" w:rsidRDefault="009E5046" w:rsidP="00692317">
            <w:pPr>
              <w:spacing w:after="160" w:line="480" w:lineRule="auto"/>
              <w:jc w:val="both"/>
              <w:rPr>
                <w:rFonts w:ascii="Times New Roman" w:hAnsi="Times New Roman" w:cs="Times New Roman"/>
                <w:bCs/>
                <w:sz w:val="19"/>
                <w:szCs w:val="19"/>
              </w:rPr>
            </w:pPr>
          </w:p>
        </w:tc>
        <w:tc>
          <w:tcPr>
            <w:tcW w:w="1005" w:type="pct"/>
          </w:tcPr>
          <w:p w14:paraId="30E82CA9"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 xml:space="preserve">H/hold ability to adjust to a new environment and produce new means of survival. </w:t>
            </w:r>
          </w:p>
        </w:tc>
        <w:tc>
          <w:tcPr>
            <w:tcW w:w="1296" w:type="pct"/>
          </w:tcPr>
          <w:p w14:paraId="5606191F" w14:textId="77777777" w:rsidR="009E5046" w:rsidRPr="00ED6612" w:rsidRDefault="009E5046" w:rsidP="00692317">
            <w:pPr>
              <w:spacing w:after="160" w:line="480" w:lineRule="auto"/>
              <w:jc w:val="both"/>
              <w:rPr>
                <w:rFonts w:ascii="Times New Roman" w:hAnsi="Times New Roman" w:cs="Times New Roman"/>
                <w:bCs/>
                <w:sz w:val="19"/>
                <w:szCs w:val="19"/>
              </w:rPr>
            </w:pPr>
          </w:p>
        </w:tc>
        <w:tc>
          <w:tcPr>
            <w:tcW w:w="1296" w:type="pct"/>
          </w:tcPr>
          <w:p w14:paraId="42FEB046" w14:textId="77777777" w:rsidR="009E5046" w:rsidRPr="00ED6612" w:rsidRDefault="009E5046" w:rsidP="00692317">
            <w:pPr>
              <w:spacing w:after="160" w:line="480" w:lineRule="auto"/>
              <w:jc w:val="both"/>
              <w:rPr>
                <w:rFonts w:ascii="Times New Roman" w:hAnsi="Times New Roman" w:cs="Times New Roman"/>
                <w:bCs/>
                <w:sz w:val="19"/>
                <w:szCs w:val="19"/>
              </w:rPr>
            </w:pPr>
          </w:p>
          <w:p w14:paraId="7C3E00AA" w14:textId="77777777" w:rsidR="009E5046" w:rsidRPr="00ED6612" w:rsidRDefault="009E5046" w:rsidP="00692317">
            <w:pPr>
              <w:spacing w:after="160" w:line="480" w:lineRule="auto"/>
              <w:jc w:val="both"/>
              <w:rPr>
                <w:rFonts w:ascii="Times New Roman" w:hAnsi="Times New Roman" w:cs="Times New Roman"/>
                <w:bCs/>
                <w:sz w:val="19"/>
                <w:szCs w:val="19"/>
              </w:rPr>
            </w:pPr>
          </w:p>
          <w:p w14:paraId="5AFDA7EB" w14:textId="77777777" w:rsidR="009F2582" w:rsidRPr="00ED6612" w:rsidRDefault="009F2582" w:rsidP="00692317">
            <w:pPr>
              <w:spacing w:after="160" w:line="480" w:lineRule="auto"/>
              <w:jc w:val="both"/>
              <w:rPr>
                <w:rFonts w:ascii="Times New Roman" w:hAnsi="Times New Roman" w:cs="Times New Roman"/>
                <w:bCs/>
                <w:sz w:val="19"/>
                <w:szCs w:val="19"/>
              </w:rPr>
            </w:pPr>
          </w:p>
          <w:p w14:paraId="7F00D902" w14:textId="708224AF"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Continuous variable</w:t>
            </w:r>
          </w:p>
          <w:p w14:paraId="5E921471"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Dummies (1= household has specific asset; 0 otherwise).</w:t>
            </w:r>
          </w:p>
          <w:p w14:paraId="66B0524A" w14:textId="67023C0A"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Specific index (diversification/participation) w</w:t>
            </w:r>
            <w:r w:rsidR="00B6412E">
              <w:rPr>
                <w:rFonts w:ascii="Times New Roman" w:hAnsi="Times New Roman" w:cs="Times New Roman"/>
                <w:bCs/>
                <w:sz w:val="19"/>
                <w:szCs w:val="19"/>
              </w:rPr>
              <w:t>as</w:t>
            </w:r>
            <w:r w:rsidRPr="00ED6612">
              <w:rPr>
                <w:rFonts w:ascii="Times New Roman" w:hAnsi="Times New Roman" w:cs="Times New Roman"/>
                <w:bCs/>
                <w:sz w:val="19"/>
                <w:szCs w:val="19"/>
              </w:rPr>
              <w:t xml:space="preserve"> generated using FA</w:t>
            </w:r>
            <w:r w:rsidR="00B6412E">
              <w:rPr>
                <w:rFonts w:ascii="Times New Roman" w:hAnsi="Times New Roman" w:cs="Times New Roman"/>
                <w:bCs/>
                <w:sz w:val="19"/>
                <w:szCs w:val="19"/>
              </w:rPr>
              <w:t>.</w:t>
            </w:r>
          </w:p>
        </w:tc>
      </w:tr>
      <w:tr w:rsidR="00C45A81" w:rsidRPr="00ED6612" w14:paraId="1BF8C11F" w14:textId="77777777" w:rsidTr="009F2582">
        <w:trPr>
          <w:trHeight w:val="782"/>
        </w:trPr>
        <w:tc>
          <w:tcPr>
            <w:tcW w:w="1403" w:type="pct"/>
          </w:tcPr>
          <w:p w14:paraId="003DA5CA"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Food security index (F</w:t>
            </w:r>
            <w:r w:rsidRPr="00ED6612">
              <w:rPr>
                <w:rFonts w:ascii="Times New Roman" w:hAnsi="Times New Roman" w:cs="Times New Roman"/>
                <w:bCs/>
                <w:sz w:val="19"/>
                <w:szCs w:val="19"/>
                <w:vertAlign w:val="subscript"/>
              </w:rPr>
              <w:t>i</w:t>
            </w:r>
            <w:r w:rsidRPr="00ED6612">
              <w:rPr>
                <w:rFonts w:ascii="Times New Roman" w:hAnsi="Times New Roman" w:cs="Times New Roman"/>
                <w:bCs/>
                <w:sz w:val="19"/>
                <w:szCs w:val="19"/>
              </w:rPr>
              <w:t>)</w:t>
            </w:r>
          </w:p>
        </w:tc>
        <w:tc>
          <w:tcPr>
            <w:tcW w:w="1005" w:type="pct"/>
          </w:tcPr>
          <w:p w14:paraId="580DF28D" w14:textId="77777777" w:rsidR="009E5046" w:rsidRPr="00ED6612" w:rsidRDefault="009E5046" w:rsidP="00692317">
            <w:pPr>
              <w:spacing w:after="160" w:line="480" w:lineRule="auto"/>
              <w:jc w:val="both"/>
              <w:rPr>
                <w:rFonts w:ascii="Times New Roman" w:hAnsi="Times New Roman" w:cs="Times New Roman"/>
                <w:bCs/>
                <w:sz w:val="19"/>
                <w:szCs w:val="19"/>
              </w:rPr>
            </w:pPr>
          </w:p>
        </w:tc>
        <w:tc>
          <w:tcPr>
            <w:tcW w:w="1296" w:type="pct"/>
          </w:tcPr>
          <w:p w14:paraId="2A1EDF98" w14:textId="77777777" w:rsidR="009E5046" w:rsidRPr="00ED6612" w:rsidRDefault="009E5046" w:rsidP="00692317">
            <w:pPr>
              <w:spacing w:after="160" w:line="480" w:lineRule="auto"/>
              <w:jc w:val="both"/>
              <w:rPr>
                <w:rFonts w:ascii="Times New Roman" w:hAnsi="Times New Roman" w:cs="Times New Roman"/>
                <w:bCs/>
                <w:sz w:val="19"/>
                <w:szCs w:val="19"/>
              </w:rPr>
            </w:pPr>
          </w:p>
        </w:tc>
        <w:tc>
          <w:tcPr>
            <w:tcW w:w="1296" w:type="pct"/>
          </w:tcPr>
          <w:p w14:paraId="7D74A04F" w14:textId="3EB3335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 xml:space="preserve">Dummy (1= household is food </w:t>
            </w:r>
            <w:r w:rsidR="00B55939">
              <w:rPr>
                <w:rFonts w:ascii="Times New Roman" w:hAnsi="Times New Roman" w:cs="Times New Roman"/>
                <w:bCs/>
                <w:sz w:val="19"/>
                <w:szCs w:val="19"/>
              </w:rPr>
              <w:t>in</w:t>
            </w:r>
            <w:r w:rsidRPr="00ED6612">
              <w:rPr>
                <w:rFonts w:ascii="Times New Roman" w:hAnsi="Times New Roman" w:cs="Times New Roman"/>
                <w:bCs/>
                <w:sz w:val="19"/>
                <w:szCs w:val="19"/>
              </w:rPr>
              <w:t>secure; 0 otherwise)</w:t>
            </w:r>
          </w:p>
          <w:p w14:paraId="7E36EB95" w14:textId="77777777" w:rsidR="009E5046" w:rsidRPr="00ED6612" w:rsidRDefault="009E5046" w:rsidP="00692317">
            <w:pPr>
              <w:spacing w:after="160" w:line="480" w:lineRule="auto"/>
              <w:jc w:val="both"/>
              <w:rPr>
                <w:rFonts w:ascii="Times New Roman" w:hAnsi="Times New Roman" w:cs="Times New Roman"/>
                <w:bCs/>
                <w:sz w:val="19"/>
                <w:szCs w:val="19"/>
              </w:rPr>
            </w:pPr>
            <w:r w:rsidRPr="00ED6612">
              <w:rPr>
                <w:rFonts w:ascii="Times New Roman" w:hAnsi="Times New Roman" w:cs="Times New Roman"/>
                <w:bCs/>
                <w:sz w:val="19"/>
                <w:szCs w:val="19"/>
              </w:rPr>
              <w:t>(dichotomous variable)</w:t>
            </w:r>
          </w:p>
        </w:tc>
      </w:tr>
    </w:tbl>
    <w:p w14:paraId="38099537" w14:textId="7F4549D4" w:rsidR="00252BA4" w:rsidRDefault="00252BA4" w:rsidP="00692317">
      <w:pPr>
        <w:spacing w:line="480" w:lineRule="auto"/>
        <w:jc w:val="both"/>
        <w:rPr>
          <w:rFonts w:ascii="Times New Roman" w:hAnsi="Times New Roman" w:cs="Times New Roman"/>
          <w:b/>
          <w:bCs/>
          <w:sz w:val="24"/>
          <w:szCs w:val="24"/>
        </w:rPr>
      </w:pPr>
    </w:p>
    <w:p w14:paraId="202E38C3" w14:textId="2844564D" w:rsidR="009E2B06" w:rsidRDefault="009E2B06" w:rsidP="00692317">
      <w:pPr>
        <w:spacing w:line="480" w:lineRule="auto"/>
        <w:jc w:val="both"/>
        <w:rPr>
          <w:rFonts w:ascii="Times New Roman" w:hAnsi="Times New Roman" w:cs="Times New Roman"/>
          <w:b/>
          <w:bCs/>
          <w:sz w:val="24"/>
          <w:szCs w:val="24"/>
        </w:rPr>
      </w:pPr>
    </w:p>
    <w:p w14:paraId="60AF8A0F" w14:textId="4950433B" w:rsidR="009E2B06" w:rsidRDefault="009E2B06" w:rsidP="00692317">
      <w:pPr>
        <w:spacing w:line="480" w:lineRule="auto"/>
        <w:jc w:val="both"/>
        <w:rPr>
          <w:rFonts w:ascii="Times New Roman" w:hAnsi="Times New Roman" w:cs="Times New Roman"/>
          <w:b/>
          <w:bCs/>
          <w:sz w:val="24"/>
          <w:szCs w:val="24"/>
        </w:rPr>
      </w:pPr>
    </w:p>
    <w:p w14:paraId="273009D9" w14:textId="4DE16F77" w:rsidR="009E2B06" w:rsidRDefault="009E2B06" w:rsidP="00692317">
      <w:pPr>
        <w:spacing w:line="480" w:lineRule="auto"/>
        <w:jc w:val="both"/>
        <w:rPr>
          <w:rFonts w:ascii="Times New Roman" w:hAnsi="Times New Roman" w:cs="Times New Roman"/>
          <w:b/>
          <w:bCs/>
          <w:sz w:val="24"/>
          <w:szCs w:val="24"/>
        </w:rPr>
      </w:pPr>
    </w:p>
    <w:p w14:paraId="5C7E188C" w14:textId="6C809769" w:rsidR="002D5790" w:rsidRDefault="002D5790" w:rsidP="00692317">
      <w:pPr>
        <w:spacing w:line="480" w:lineRule="auto"/>
        <w:jc w:val="both"/>
        <w:rPr>
          <w:rFonts w:ascii="Times New Roman" w:hAnsi="Times New Roman" w:cs="Times New Roman"/>
          <w:b/>
          <w:bCs/>
          <w:sz w:val="24"/>
          <w:szCs w:val="24"/>
        </w:rPr>
      </w:pPr>
    </w:p>
    <w:p w14:paraId="15C87FF7" w14:textId="77777777" w:rsidR="002D5790" w:rsidRDefault="002D5790" w:rsidP="00692317">
      <w:pPr>
        <w:spacing w:line="480" w:lineRule="auto"/>
        <w:jc w:val="both"/>
        <w:rPr>
          <w:rFonts w:ascii="Times New Roman" w:hAnsi="Times New Roman" w:cs="Times New Roman"/>
          <w:b/>
          <w:bCs/>
          <w:sz w:val="24"/>
          <w:szCs w:val="24"/>
        </w:rPr>
      </w:pPr>
    </w:p>
    <w:p w14:paraId="29328478" w14:textId="6C168C19" w:rsidR="00A57A96" w:rsidRPr="00C45A81" w:rsidRDefault="005C79AB" w:rsidP="00692317">
      <w:pPr>
        <w:spacing w:line="480" w:lineRule="auto"/>
        <w:jc w:val="both"/>
        <w:rPr>
          <w:rFonts w:ascii="Times New Roman" w:hAnsi="Times New Roman" w:cs="Times New Roman"/>
          <w:b/>
          <w:bCs/>
          <w:sz w:val="24"/>
          <w:szCs w:val="24"/>
        </w:rPr>
      </w:pPr>
      <w:r w:rsidRPr="00C45A81">
        <w:rPr>
          <w:rFonts w:ascii="Times New Roman" w:hAnsi="Times New Roman" w:cs="Times New Roman"/>
          <w:b/>
          <w:bCs/>
          <w:sz w:val="24"/>
          <w:szCs w:val="24"/>
        </w:rPr>
        <w:lastRenderedPageBreak/>
        <w:t>REF</w:t>
      </w:r>
      <w:r w:rsidR="000718C9" w:rsidRPr="00C45A81">
        <w:rPr>
          <w:rFonts w:ascii="Times New Roman" w:hAnsi="Times New Roman" w:cs="Times New Roman"/>
          <w:b/>
          <w:bCs/>
          <w:sz w:val="24"/>
          <w:szCs w:val="24"/>
        </w:rPr>
        <w:t>E</w:t>
      </w:r>
      <w:r w:rsidRPr="00C45A81">
        <w:rPr>
          <w:rFonts w:ascii="Times New Roman" w:hAnsi="Times New Roman" w:cs="Times New Roman"/>
          <w:b/>
          <w:bCs/>
          <w:sz w:val="24"/>
          <w:szCs w:val="24"/>
        </w:rPr>
        <w:t>RENCES</w:t>
      </w:r>
    </w:p>
    <w:sdt>
      <w:sdtPr>
        <w:rPr>
          <w:rFonts w:ascii="Times New Roman" w:eastAsiaTheme="minorHAnsi" w:hAnsi="Times New Roman" w:cs="Times New Roman"/>
          <w:color w:val="auto"/>
          <w:sz w:val="24"/>
          <w:szCs w:val="24"/>
        </w:rPr>
        <w:id w:val="-30959406"/>
        <w:docPartObj>
          <w:docPartGallery w:val="Bibliographies"/>
          <w:docPartUnique/>
        </w:docPartObj>
      </w:sdtPr>
      <w:sdtEndPr/>
      <w:sdtContent>
        <w:p w14:paraId="52A5EE36" w14:textId="434A213D" w:rsidR="000718C9" w:rsidRPr="00C45A81" w:rsidRDefault="000718C9" w:rsidP="00692317">
          <w:pPr>
            <w:pStyle w:val="Heading1"/>
            <w:numPr>
              <w:ilvl w:val="0"/>
              <w:numId w:val="0"/>
            </w:numPr>
            <w:spacing w:line="480" w:lineRule="auto"/>
            <w:ind w:left="432" w:hanging="432"/>
            <w:jc w:val="both"/>
            <w:rPr>
              <w:rFonts w:ascii="Times New Roman" w:hAnsi="Times New Roman" w:cs="Times New Roman"/>
              <w:color w:val="auto"/>
              <w:sz w:val="24"/>
              <w:szCs w:val="24"/>
            </w:rPr>
          </w:pPr>
        </w:p>
        <w:bookmarkStart w:id="196" w:name="_Hlk79673283" w:displacedByCustomXml="next"/>
        <w:sdt>
          <w:sdtPr>
            <w:rPr>
              <w:rFonts w:ascii="Times New Roman" w:hAnsi="Times New Roman" w:cs="Times New Roman"/>
              <w:sz w:val="24"/>
              <w:szCs w:val="24"/>
            </w:rPr>
            <w:id w:val="-509521138"/>
            <w:bibliography/>
          </w:sdtPr>
          <w:sdtEndPr/>
          <w:sdtContent>
            <w:p w14:paraId="6A0EED37" w14:textId="41215261" w:rsidR="0004050A" w:rsidRDefault="00006C2E" w:rsidP="0004050A">
              <w:pPr>
                <w:pStyle w:val="Bibliography"/>
                <w:ind w:left="720" w:hanging="720"/>
                <w:rPr>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p>
            <w:p w14:paraId="59AF5635" w14:textId="77777777" w:rsidR="0004050A" w:rsidRDefault="0004050A" w:rsidP="0004050A">
              <w:pPr>
                <w:pStyle w:val="Bibliography"/>
                <w:ind w:left="720" w:hanging="720"/>
                <w:rPr>
                  <w:noProof/>
                </w:rPr>
              </w:pPr>
              <w:r>
                <w:rPr>
                  <w:noProof/>
                </w:rPr>
                <w:t xml:space="preserve">Abu, G. A., &amp; Soom, A. (2016). Analysis of factors affecting food security in rural and urban farming households of Benue State, Nigeria. </w:t>
              </w:r>
              <w:r>
                <w:rPr>
                  <w:i/>
                  <w:iCs/>
                  <w:noProof/>
                </w:rPr>
                <w:t>International Journal of Food and Agricultural Economics (IJFAEC), 4</w:t>
              </w:r>
              <w:r>
                <w:rPr>
                  <w:noProof/>
                </w:rPr>
                <w:t>(1), 55-68.</w:t>
              </w:r>
            </w:p>
            <w:p w14:paraId="368B196E" w14:textId="77777777" w:rsidR="0004050A" w:rsidRDefault="0004050A" w:rsidP="0004050A">
              <w:pPr>
                <w:pStyle w:val="Bibliography"/>
                <w:ind w:left="720" w:hanging="720"/>
                <w:rPr>
                  <w:noProof/>
                </w:rPr>
              </w:pPr>
              <w:r>
                <w:rPr>
                  <w:noProof/>
                </w:rPr>
                <w:t xml:space="preserve">Adjimoti, G. O., &amp; Kwadzo, G. T. (2018). Crop diversification and household food security status: Evidence from rural Benin. </w:t>
              </w:r>
              <w:r>
                <w:rPr>
                  <w:i/>
                  <w:iCs/>
                  <w:noProof/>
                </w:rPr>
                <w:t>Agriculture &amp; Foof Security, 7</w:t>
              </w:r>
              <w:r>
                <w:rPr>
                  <w:noProof/>
                </w:rPr>
                <w:t>(1), 1-12.</w:t>
              </w:r>
            </w:p>
            <w:p w14:paraId="115B5333" w14:textId="77777777" w:rsidR="0004050A" w:rsidRDefault="0004050A" w:rsidP="0004050A">
              <w:pPr>
                <w:pStyle w:val="Bibliography"/>
                <w:ind w:left="720" w:hanging="720"/>
                <w:rPr>
                  <w:noProof/>
                </w:rPr>
              </w:pPr>
              <w:r>
                <w:rPr>
                  <w:noProof/>
                </w:rPr>
                <w:t xml:space="preserve">Afolabi, M. B., Ola, A. A., Babatunde, O., &amp; Egbogu, P. N. (2018). Food Security : A threat to human security in Nigeria. </w:t>
              </w:r>
              <w:r>
                <w:rPr>
                  <w:i/>
                  <w:iCs/>
                  <w:noProof/>
                </w:rPr>
                <w:t>Journal of Health and Social Issues (JOHESI), 7</w:t>
              </w:r>
              <w:r>
                <w:rPr>
                  <w:noProof/>
                </w:rPr>
                <w:t>(2), 122-130.</w:t>
              </w:r>
            </w:p>
            <w:p w14:paraId="779394E1" w14:textId="77777777" w:rsidR="0004050A" w:rsidRDefault="0004050A" w:rsidP="0004050A">
              <w:pPr>
                <w:pStyle w:val="Bibliography"/>
                <w:ind w:left="720" w:hanging="720"/>
                <w:rPr>
                  <w:noProof/>
                </w:rPr>
              </w:pPr>
              <w:r>
                <w:rPr>
                  <w:noProof/>
                </w:rPr>
                <w:t>Alfani, F., Dabalen, A., Fisker, P., &amp; Molini, V. (2015). Can we measure resilience? A Proposed Method and Evidence from Countries in the Sahel. (January 1, 2015). World Bank Policy Research Working Paper, (7170)., (p. 38).</w:t>
              </w:r>
            </w:p>
            <w:p w14:paraId="73C37545" w14:textId="77777777" w:rsidR="0004050A" w:rsidRDefault="0004050A" w:rsidP="0004050A">
              <w:pPr>
                <w:pStyle w:val="Bibliography"/>
                <w:ind w:left="720" w:hanging="720"/>
                <w:rPr>
                  <w:noProof/>
                </w:rPr>
              </w:pPr>
              <w:r>
                <w:rPr>
                  <w:noProof/>
                </w:rPr>
                <w:t>Alinovi, L., D’errico, M., Mane, E., &amp; Romano, D. (2009). Livelihoods strategies and household resilience to food insecurity: An empirical analysis to Kenya. European report on development. 1-52.</w:t>
              </w:r>
            </w:p>
            <w:p w14:paraId="2C76C9E2" w14:textId="77777777" w:rsidR="0004050A" w:rsidRDefault="0004050A" w:rsidP="0004050A">
              <w:pPr>
                <w:pStyle w:val="Bibliography"/>
                <w:ind w:left="720" w:hanging="720"/>
                <w:rPr>
                  <w:noProof/>
                </w:rPr>
              </w:pPr>
              <w:r>
                <w:rPr>
                  <w:noProof/>
                </w:rPr>
                <w:t xml:space="preserve">Alinovi, L., Mane, E., &amp; Romano, D. (2010). Measuring Household resilience to food insecurity: application to Palestinian households. </w:t>
              </w:r>
              <w:r>
                <w:rPr>
                  <w:i/>
                  <w:iCs/>
                  <w:noProof/>
                </w:rPr>
                <w:t>EC-FAO Food Security Programme Rom</w:t>
              </w:r>
              <w:r>
                <w:rPr>
                  <w:noProof/>
                </w:rPr>
                <w:t>, (pp. 1-39).</w:t>
              </w:r>
            </w:p>
            <w:p w14:paraId="642BB9A4" w14:textId="77777777" w:rsidR="0004050A" w:rsidRDefault="0004050A" w:rsidP="0004050A">
              <w:pPr>
                <w:pStyle w:val="Bibliography"/>
                <w:ind w:left="720" w:hanging="720"/>
                <w:rPr>
                  <w:noProof/>
                </w:rPr>
              </w:pPr>
              <w:r>
                <w:rPr>
                  <w:noProof/>
                </w:rPr>
                <w:t xml:space="preserve">Aliyu, U. S., Ozdeser, H., Çavuşoğlu, B., &amp; Usman, M. A. (2021). Food Security Sustainability: A Synthesis of the Current Concepts and Empirical Approaches for Meeting SDGs. </w:t>
              </w:r>
              <w:r>
                <w:rPr>
                  <w:i/>
                  <w:iCs/>
                  <w:noProof/>
                </w:rPr>
                <w:t>Sustainability, 13</w:t>
              </w:r>
              <w:r>
                <w:rPr>
                  <w:noProof/>
                </w:rPr>
                <w:t>(21), 11728.</w:t>
              </w:r>
            </w:p>
            <w:p w14:paraId="7C7DC0E9" w14:textId="77777777" w:rsidR="0004050A" w:rsidRDefault="0004050A" w:rsidP="0004050A">
              <w:pPr>
                <w:pStyle w:val="Bibliography"/>
                <w:ind w:left="720" w:hanging="720"/>
                <w:rPr>
                  <w:noProof/>
                </w:rPr>
              </w:pPr>
              <w:r>
                <w:rPr>
                  <w:noProof/>
                </w:rPr>
                <w:t xml:space="preserve">Ansah, I. G., Gardebroek, C., &amp; Ihle, R. (2019). Resilience and household food security: A review of concepts, methodological approaches and empirical evidence. </w:t>
              </w:r>
              <w:r>
                <w:rPr>
                  <w:i/>
                  <w:iCs/>
                  <w:noProof/>
                </w:rPr>
                <w:t>11</w:t>
              </w:r>
              <w:r>
                <w:rPr>
                  <w:noProof/>
                </w:rPr>
                <w:t>(6), 1187-1203.</w:t>
              </w:r>
            </w:p>
            <w:p w14:paraId="7F5E9FE7" w14:textId="77777777" w:rsidR="0004050A" w:rsidRDefault="0004050A" w:rsidP="0004050A">
              <w:pPr>
                <w:pStyle w:val="Bibliography"/>
                <w:ind w:left="720" w:hanging="720"/>
                <w:rPr>
                  <w:noProof/>
                </w:rPr>
              </w:pPr>
              <w:r>
                <w:rPr>
                  <w:noProof/>
                </w:rPr>
                <w:t xml:space="preserve">Arene, C. J., &amp; Anyaeji, R. C. (2010). Determinants of food security among households in Nsukka Metropolis of Enugu State, Nigeria. </w:t>
              </w:r>
              <w:r>
                <w:rPr>
                  <w:i/>
                  <w:iCs/>
                  <w:noProof/>
                </w:rPr>
                <w:t>Pakistan Journal of Social Sciences, 30</w:t>
              </w:r>
              <w:r>
                <w:rPr>
                  <w:noProof/>
                </w:rPr>
                <w:t>(1), 9-16.</w:t>
              </w:r>
            </w:p>
            <w:p w14:paraId="6C296B75" w14:textId="77777777" w:rsidR="0004050A" w:rsidRDefault="0004050A" w:rsidP="0004050A">
              <w:pPr>
                <w:pStyle w:val="Bibliography"/>
                <w:ind w:left="720" w:hanging="720"/>
                <w:rPr>
                  <w:noProof/>
                </w:rPr>
              </w:pPr>
              <w:r>
                <w:rPr>
                  <w:noProof/>
                </w:rPr>
                <w:t xml:space="preserve">Atara, A., Tolossa, D., &amp; Denu, B. (2020). "Analysis of rural households’ resilience to food insecurity: Does livelihood systems/choice/matter? The case of Boricha woreda of sidama zone in southern Ethiopia.". </w:t>
              </w:r>
              <w:r>
                <w:rPr>
                  <w:i/>
                  <w:iCs/>
                  <w:noProof/>
                </w:rPr>
                <w:t>Environmental Development,, 35</w:t>
              </w:r>
              <w:r>
                <w:rPr>
                  <w:noProof/>
                </w:rPr>
                <w:t>, 100530.</w:t>
              </w:r>
            </w:p>
            <w:p w14:paraId="0C0C622A" w14:textId="77777777" w:rsidR="0004050A" w:rsidRDefault="0004050A" w:rsidP="0004050A">
              <w:pPr>
                <w:pStyle w:val="Bibliography"/>
                <w:ind w:left="720" w:hanging="720"/>
                <w:rPr>
                  <w:noProof/>
                </w:rPr>
              </w:pPr>
              <w:r>
                <w:rPr>
                  <w:noProof/>
                </w:rPr>
                <w:t>Béné, C., Wood, R. G., Newsham, A., &amp; Davies, M. (2012). Resilience: new utopia or new tyranny? Reflection about the potentials and limits of the concept of resilience in relation to vulnerability reduction programmes. (405), 1-61.</w:t>
              </w:r>
            </w:p>
            <w:p w14:paraId="521EA612" w14:textId="77777777" w:rsidR="0004050A" w:rsidRDefault="0004050A" w:rsidP="0004050A">
              <w:pPr>
                <w:pStyle w:val="Bibliography"/>
                <w:ind w:left="720" w:hanging="720"/>
                <w:rPr>
                  <w:noProof/>
                </w:rPr>
              </w:pPr>
              <w:r>
                <w:rPr>
                  <w:noProof/>
                </w:rPr>
                <w:t xml:space="preserve">Bilir, T. E., Chatterjee, M., Ebi, K. L., Estrada, Y. O., Genova, R. C., &amp; IPCC. (2014). </w:t>
              </w:r>
              <w:r>
                <w:rPr>
                  <w:i/>
                  <w:iCs/>
                  <w:noProof/>
                </w:rPr>
                <w:t>Climate Change 2014: Impacts, Adaptation, and Vulnerability. Part A: Global and Sectoral Aspects; Contribution of Working Group II to the Fifth Assessment Report of the Intergovernmental Panel on Climate Change.</w:t>
              </w:r>
              <w:r>
                <w:rPr>
                  <w:noProof/>
                </w:rPr>
                <w:t xml:space="preserve"> </w:t>
              </w:r>
            </w:p>
            <w:p w14:paraId="7CD5DEF2" w14:textId="77777777" w:rsidR="0004050A" w:rsidRDefault="0004050A" w:rsidP="0004050A">
              <w:pPr>
                <w:pStyle w:val="Bibliography"/>
                <w:ind w:left="720" w:hanging="720"/>
                <w:rPr>
                  <w:noProof/>
                </w:rPr>
              </w:pPr>
              <w:r>
                <w:rPr>
                  <w:noProof/>
                </w:rPr>
                <w:t>Brinkman, H. J., &amp; Hendrix, C. S. (2011). Food Insecurity and Violent Conflict: Causes. Consequences, and Addressing the Challenges, World food programme. pp. 4-20.</w:t>
              </w:r>
            </w:p>
            <w:p w14:paraId="33D6E506" w14:textId="77777777" w:rsidR="0004050A" w:rsidRDefault="0004050A" w:rsidP="0004050A">
              <w:pPr>
                <w:pStyle w:val="Bibliography"/>
                <w:ind w:left="720" w:hanging="720"/>
                <w:rPr>
                  <w:noProof/>
                </w:rPr>
              </w:pPr>
              <w:r>
                <w:rPr>
                  <w:noProof/>
                </w:rPr>
                <w:lastRenderedPageBreak/>
                <w:t xml:space="preserve">Chambers, R., &amp; Conway, G. (1992). Sustainable rural livelihoods: practical concepts for the 21st century. </w:t>
              </w:r>
              <w:r>
                <w:rPr>
                  <w:i/>
                  <w:iCs/>
                  <w:noProof/>
                </w:rPr>
                <w:t>Institute of Development Studies (UK).</w:t>
              </w:r>
              <w:r>
                <w:rPr>
                  <w:noProof/>
                </w:rPr>
                <w:t xml:space="preserve"> </w:t>
              </w:r>
            </w:p>
            <w:p w14:paraId="561CDB70" w14:textId="77777777" w:rsidR="0004050A" w:rsidRDefault="0004050A" w:rsidP="0004050A">
              <w:pPr>
                <w:pStyle w:val="Bibliography"/>
                <w:ind w:left="720" w:hanging="720"/>
                <w:rPr>
                  <w:noProof/>
                </w:rPr>
              </w:pPr>
              <w:r>
                <w:rPr>
                  <w:noProof/>
                </w:rPr>
                <w:t>Ciani, F., &amp; Romano, D. (2014). Testing for household resilience to food insecurity: Evidence from Nicaragua. (1053-2016-85948).</w:t>
              </w:r>
            </w:p>
            <w:p w14:paraId="2C1B43BC" w14:textId="77777777" w:rsidR="0004050A" w:rsidRDefault="0004050A" w:rsidP="0004050A">
              <w:pPr>
                <w:pStyle w:val="Bibliography"/>
                <w:ind w:left="720" w:hanging="720"/>
                <w:rPr>
                  <w:noProof/>
                </w:rPr>
              </w:pPr>
              <w:r>
                <w:rPr>
                  <w:noProof/>
                </w:rPr>
                <w:t xml:space="preserve">Cissé, J. D., &amp; Barrett, C. B. (2018). Estimating development resilience: A conditional moments-based approach. </w:t>
              </w:r>
              <w:r>
                <w:rPr>
                  <w:i/>
                  <w:iCs/>
                  <w:noProof/>
                </w:rPr>
                <w:t>Journal of Development Economics, 135</w:t>
              </w:r>
              <w:r>
                <w:rPr>
                  <w:noProof/>
                </w:rPr>
                <w:t>, 272-284.</w:t>
              </w:r>
            </w:p>
            <w:p w14:paraId="2D025A4A" w14:textId="77777777" w:rsidR="0004050A" w:rsidRDefault="0004050A" w:rsidP="0004050A">
              <w:pPr>
                <w:pStyle w:val="Bibliography"/>
                <w:ind w:left="720" w:hanging="720"/>
                <w:rPr>
                  <w:noProof/>
                </w:rPr>
              </w:pPr>
              <w:r>
                <w:rPr>
                  <w:noProof/>
                </w:rPr>
                <w:t xml:space="preserve">Constas, M., &amp; Barrett, C. (2013). Principles of resilience measurement for food insecurity: metrics, mechanisms, and implementation plans. </w:t>
              </w:r>
              <w:r>
                <w:rPr>
                  <w:i/>
                  <w:iCs/>
                  <w:noProof/>
                </w:rPr>
                <w:t>Food and Agricultural Organization and World Food Program.</w:t>
              </w:r>
              <w:r>
                <w:rPr>
                  <w:noProof/>
                </w:rPr>
                <w:t xml:space="preserve"> Rome: Expert Consultation on Resilience Measurement Related to Food Security.</w:t>
              </w:r>
            </w:p>
            <w:p w14:paraId="4E4E9E4D" w14:textId="77777777" w:rsidR="0004050A" w:rsidRDefault="0004050A" w:rsidP="0004050A">
              <w:pPr>
                <w:pStyle w:val="Bibliography"/>
                <w:ind w:left="720" w:hanging="720"/>
                <w:rPr>
                  <w:noProof/>
                </w:rPr>
              </w:pPr>
              <w:r>
                <w:rPr>
                  <w:noProof/>
                </w:rPr>
                <w:t xml:space="preserve">Constas, M., Frankenberger, T., &amp; Hoddinott, J. (2014). Resilience Measurement Principles. </w:t>
              </w:r>
              <w:r>
                <w:rPr>
                  <w:i/>
                  <w:iCs/>
                  <w:noProof/>
                </w:rPr>
                <w:t>Food Security Infromation Network Techincal Series 1.</w:t>
              </w:r>
              <w:r>
                <w:rPr>
                  <w:noProof/>
                </w:rPr>
                <w:t xml:space="preserve"> </w:t>
              </w:r>
            </w:p>
            <w:p w14:paraId="391BCC83" w14:textId="77777777" w:rsidR="0004050A" w:rsidRDefault="0004050A" w:rsidP="0004050A">
              <w:pPr>
                <w:pStyle w:val="Bibliography"/>
                <w:ind w:left="720" w:hanging="720"/>
                <w:rPr>
                  <w:noProof/>
                </w:rPr>
              </w:pPr>
              <w:r>
                <w:rPr>
                  <w:noProof/>
                </w:rPr>
                <w:t xml:space="preserve">d’Errico, M., Garbero, A., &amp; Constas, M. (2016). Quantitative analyses for resilience measurement. Guidance for constructing variables and exploring relationships among variables. </w:t>
              </w:r>
              <w:r>
                <w:rPr>
                  <w:i/>
                  <w:iCs/>
                  <w:noProof/>
                </w:rPr>
                <w:t>Resilience measurement technical Working Group. Technical series</w:t>
              </w:r>
              <w:r>
                <w:rPr>
                  <w:noProof/>
                </w:rPr>
                <w:t>, 7.</w:t>
              </w:r>
            </w:p>
            <w:p w14:paraId="7A817D93" w14:textId="77777777" w:rsidR="0004050A" w:rsidRDefault="0004050A" w:rsidP="0004050A">
              <w:pPr>
                <w:pStyle w:val="Bibliography"/>
                <w:ind w:left="720" w:hanging="720"/>
                <w:rPr>
                  <w:noProof/>
                </w:rPr>
              </w:pPr>
              <w:r>
                <w:rPr>
                  <w:noProof/>
                </w:rPr>
                <w:t>d'Errico, M., &amp; Giuseppe, S. D. (2016). A dynamic analysis of resilience in Uganda. (16-01). doi:10.22004/ag.econ.288971</w:t>
              </w:r>
            </w:p>
            <w:p w14:paraId="54BB7540" w14:textId="77777777" w:rsidR="0004050A" w:rsidRDefault="0004050A" w:rsidP="0004050A">
              <w:pPr>
                <w:pStyle w:val="Bibliography"/>
                <w:ind w:left="720" w:hanging="720"/>
                <w:rPr>
                  <w:noProof/>
                </w:rPr>
              </w:pPr>
              <w:r>
                <w:rPr>
                  <w:noProof/>
                </w:rPr>
                <w:t xml:space="preserve">Devereux, S., Béné, C., &amp; Hoddinott, J. (2020). Conceptualising COVID-19’s impacts on household food security. Food Security. </w:t>
              </w:r>
              <w:r>
                <w:rPr>
                  <w:i/>
                  <w:iCs/>
                  <w:noProof/>
                </w:rPr>
                <w:t>12</w:t>
              </w:r>
              <w:r>
                <w:rPr>
                  <w:noProof/>
                </w:rPr>
                <w:t>(4), 769-772.</w:t>
              </w:r>
            </w:p>
            <w:p w14:paraId="368DF40A" w14:textId="77777777" w:rsidR="0004050A" w:rsidRDefault="0004050A" w:rsidP="0004050A">
              <w:pPr>
                <w:pStyle w:val="Bibliography"/>
                <w:ind w:left="720" w:hanging="720"/>
                <w:rPr>
                  <w:noProof/>
                </w:rPr>
              </w:pPr>
              <w:r>
                <w:rPr>
                  <w:noProof/>
                </w:rPr>
                <w:t xml:space="preserve">Drammeh, W., Hamid, N. A., &amp; Rohana, A. J. (2019). Determinants of household food insecurity and its association with child malnutrition in Sub-Saharan Africa: A review of the literature. </w:t>
              </w:r>
              <w:r>
                <w:rPr>
                  <w:i/>
                  <w:iCs/>
                  <w:noProof/>
                </w:rPr>
                <w:t>Current Research in Nutrition and Food Science Journal, 7</w:t>
              </w:r>
              <w:r>
                <w:rPr>
                  <w:noProof/>
                </w:rPr>
                <w:t>(3), 610-623.</w:t>
              </w:r>
            </w:p>
            <w:p w14:paraId="7ED7EAA9" w14:textId="77777777" w:rsidR="0004050A" w:rsidRDefault="0004050A" w:rsidP="0004050A">
              <w:pPr>
                <w:pStyle w:val="Bibliography"/>
                <w:ind w:left="720" w:hanging="720"/>
                <w:rPr>
                  <w:noProof/>
                </w:rPr>
              </w:pPr>
              <w:r>
                <w:rPr>
                  <w:noProof/>
                </w:rPr>
                <w:t xml:space="preserve">Drammeh, W., Hamid, N. A., &amp; Rohana, A. J. (2019a). Determinants of household food insecurity and its association with child malnutrition in Sub-Saharan Africa: A review of the literature. </w:t>
              </w:r>
              <w:r>
                <w:rPr>
                  <w:i/>
                  <w:iCs/>
                  <w:noProof/>
                </w:rPr>
                <w:t>Current Research in Nutrition and Food Science Journal, 7</w:t>
              </w:r>
              <w:r>
                <w:rPr>
                  <w:noProof/>
                </w:rPr>
                <w:t>(3), 610-623.</w:t>
              </w:r>
            </w:p>
            <w:p w14:paraId="3C525D17" w14:textId="77777777" w:rsidR="0004050A" w:rsidRDefault="0004050A" w:rsidP="0004050A">
              <w:pPr>
                <w:pStyle w:val="Bibliography"/>
                <w:ind w:left="720" w:hanging="720"/>
                <w:rPr>
                  <w:noProof/>
                </w:rPr>
              </w:pPr>
              <w:r>
                <w:rPr>
                  <w:noProof/>
                </w:rPr>
                <w:t xml:space="preserve">Dunn, G. (2018). The impact of the Boko Haram insurgency in Northeast Nigeria on childhood wasting: a double-difference study. </w:t>
              </w:r>
              <w:r>
                <w:rPr>
                  <w:i/>
                  <w:iCs/>
                  <w:noProof/>
                </w:rPr>
                <w:t>Conflict and health, 12</w:t>
              </w:r>
              <w:r>
                <w:rPr>
                  <w:noProof/>
                </w:rPr>
                <w:t>(1), 1-12. doi:10.1186/s13031-018-0136-2</w:t>
              </w:r>
            </w:p>
            <w:p w14:paraId="3ECA1366" w14:textId="77777777" w:rsidR="0004050A" w:rsidRDefault="0004050A" w:rsidP="0004050A">
              <w:pPr>
                <w:pStyle w:val="Bibliography"/>
                <w:ind w:left="720" w:hanging="720"/>
                <w:rPr>
                  <w:noProof/>
                </w:rPr>
              </w:pPr>
              <w:r>
                <w:rPr>
                  <w:noProof/>
                </w:rPr>
                <w:t xml:space="preserve">Ebeh, J. E., &amp; Agama, S. A. (2018). Determinants Of Food Security Among Households In Dekina Local Government Area Of Kogi State, Nigeria. </w:t>
              </w:r>
              <w:r>
                <w:rPr>
                  <w:i/>
                  <w:iCs/>
                  <w:noProof/>
                </w:rPr>
                <w:t>Lafia Journal Of Economics And Management Sciences, 3</w:t>
              </w:r>
              <w:r>
                <w:rPr>
                  <w:noProof/>
                </w:rPr>
                <w:t>(2), 43-43.</w:t>
              </w:r>
            </w:p>
            <w:p w14:paraId="6956F3F0" w14:textId="77777777" w:rsidR="0004050A" w:rsidRDefault="0004050A" w:rsidP="0004050A">
              <w:pPr>
                <w:pStyle w:val="Bibliography"/>
                <w:ind w:left="720" w:hanging="720"/>
                <w:rPr>
                  <w:noProof/>
                </w:rPr>
              </w:pPr>
              <w:r>
                <w:rPr>
                  <w:noProof/>
                </w:rPr>
                <w:t xml:space="preserve">Fall, M. (2018, January). Measuring Household Resilience to Food Security in the Peanut Belt of Senegal. </w:t>
              </w:r>
              <w:r>
                <w:rPr>
                  <w:i/>
                  <w:iCs/>
                  <w:noProof/>
                </w:rPr>
                <w:t>Research Gate, 48</w:t>
              </w:r>
              <w:r>
                <w:rPr>
                  <w:noProof/>
                </w:rPr>
                <w:t>(10), 1-17.</w:t>
              </w:r>
            </w:p>
            <w:p w14:paraId="47D92DC1" w14:textId="77777777" w:rsidR="0004050A" w:rsidRDefault="0004050A" w:rsidP="0004050A">
              <w:pPr>
                <w:pStyle w:val="Bibliography"/>
                <w:ind w:left="720" w:hanging="720"/>
                <w:rPr>
                  <w:noProof/>
                </w:rPr>
              </w:pPr>
              <w:r>
                <w:rPr>
                  <w:noProof/>
                </w:rPr>
                <w:t>FAO. (2016a). Resilience Index Measurement and Analysis (RIMA – II).</w:t>
              </w:r>
            </w:p>
            <w:p w14:paraId="71BD30B5" w14:textId="77777777" w:rsidR="0004050A" w:rsidRDefault="0004050A" w:rsidP="0004050A">
              <w:pPr>
                <w:pStyle w:val="Bibliography"/>
                <w:ind w:left="720" w:hanging="720"/>
                <w:rPr>
                  <w:noProof/>
                </w:rPr>
              </w:pPr>
              <w:r>
                <w:rPr>
                  <w:noProof/>
                </w:rPr>
                <w:t>FAO. (2016b). Resilience index measurement and analysis (RIMA – II).</w:t>
              </w:r>
            </w:p>
            <w:p w14:paraId="020289AB" w14:textId="77777777" w:rsidR="0004050A" w:rsidRDefault="0004050A" w:rsidP="0004050A">
              <w:pPr>
                <w:pStyle w:val="Bibliography"/>
                <w:ind w:left="720" w:hanging="720"/>
                <w:rPr>
                  <w:noProof/>
                </w:rPr>
              </w:pPr>
              <w:r>
                <w:rPr>
                  <w:noProof/>
                </w:rPr>
                <w:t xml:space="preserve">FAO. (2016b). The State of Food and Agriculture. “Climate Change, Agriculture and Food Security”, Food and Agriculture Organization,. </w:t>
              </w:r>
              <w:r>
                <w:rPr>
                  <w:i/>
                  <w:iCs/>
                  <w:noProof/>
                </w:rPr>
                <w:t>Food and Agriculture Organization,</w:t>
              </w:r>
              <w:r>
                <w:rPr>
                  <w:noProof/>
                </w:rPr>
                <w:t>.</w:t>
              </w:r>
            </w:p>
            <w:p w14:paraId="3668069D" w14:textId="77777777" w:rsidR="0004050A" w:rsidRDefault="0004050A" w:rsidP="0004050A">
              <w:pPr>
                <w:pStyle w:val="Bibliography"/>
                <w:ind w:left="720" w:hanging="720"/>
                <w:rPr>
                  <w:noProof/>
                </w:rPr>
              </w:pPr>
              <w:r>
                <w:rPr>
                  <w:noProof/>
                </w:rPr>
                <w:t xml:space="preserve">FAO. (2021). </w:t>
              </w:r>
              <w:r>
                <w:rPr>
                  <w:i/>
                  <w:iCs/>
                  <w:noProof/>
                </w:rPr>
                <w:t>Food and Agricultural Organization of the United Nation. FAO Nigeria Agriculture at a Glance.</w:t>
              </w:r>
              <w:r>
                <w:rPr>
                  <w:noProof/>
                </w:rPr>
                <w:t xml:space="preserve"> http://www.fao.org/nigeria/fao-in-nigeria/nigeria-at-a-glance/en/.</w:t>
              </w:r>
            </w:p>
            <w:p w14:paraId="4FD2964B" w14:textId="77777777" w:rsidR="0004050A" w:rsidRDefault="0004050A" w:rsidP="0004050A">
              <w:pPr>
                <w:pStyle w:val="Bibliography"/>
                <w:ind w:left="720" w:hanging="720"/>
                <w:rPr>
                  <w:noProof/>
                </w:rPr>
              </w:pPr>
              <w:r>
                <w:rPr>
                  <w:noProof/>
                </w:rPr>
                <w:lastRenderedPageBreak/>
                <w:t xml:space="preserve">Fasanya, I. O., &amp; Odudu, T. F. (2020). Modeling return and volatility spillovers among food prices in Nigeria. </w:t>
              </w:r>
              <w:r>
                <w:rPr>
                  <w:i/>
                  <w:iCs/>
                  <w:noProof/>
                </w:rPr>
                <w:t>Journal of Agriculture and Food Research, 2</w:t>
              </w:r>
              <w:r>
                <w:rPr>
                  <w:noProof/>
                </w:rPr>
                <w:t>, 100029. doi:(https://doi.org/10.1016/j.jafr.2020.100029)</w:t>
              </w:r>
            </w:p>
            <w:p w14:paraId="5CDCA33F" w14:textId="77777777" w:rsidR="0004050A" w:rsidRDefault="0004050A" w:rsidP="0004050A">
              <w:pPr>
                <w:pStyle w:val="Bibliography"/>
                <w:ind w:left="720" w:hanging="720"/>
                <w:rPr>
                  <w:noProof/>
                </w:rPr>
              </w:pPr>
              <w:r>
                <w:rPr>
                  <w:noProof/>
                </w:rPr>
                <w:t xml:space="preserve">Folke, C. (2006). Resilience: The emergence of a perspective for social–ecological systems analyses. </w:t>
              </w:r>
              <w:r>
                <w:rPr>
                  <w:i/>
                  <w:iCs/>
                  <w:noProof/>
                </w:rPr>
                <w:t>Global environmental change, 16</w:t>
              </w:r>
              <w:r>
                <w:rPr>
                  <w:noProof/>
                </w:rPr>
                <w:t>(3), 253-267.</w:t>
              </w:r>
            </w:p>
            <w:p w14:paraId="176F8639" w14:textId="77777777" w:rsidR="0004050A" w:rsidRDefault="0004050A" w:rsidP="0004050A">
              <w:pPr>
                <w:pStyle w:val="Bibliography"/>
                <w:ind w:left="720" w:hanging="720"/>
                <w:rPr>
                  <w:noProof/>
                </w:rPr>
              </w:pPr>
              <w:r>
                <w:rPr>
                  <w:noProof/>
                </w:rPr>
                <w:t xml:space="preserve">Frankenberger, T. (2015). </w:t>
              </w:r>
              <w:r>
                <w:rPr>
                  <w:i/>
                  <w:iCs/>
                  <w:noProof/>
                </w:rPr>
                <w:t>Ethiopia Pastoralist Areas Resilience Improvement and Market Expansion (PRIME) Project Impact Evaluation .</w:t>
              </w:r>
              <w:r>
                <w:rPr>
                  <w:noProof/>
                </w:rPr>
                <w:t xml:space="preserve"> Rockville: Report of the Interim Monitoring Survey .</w:t>
              </w:r>
            </w:p>
            <w:p w14:paraId="2C7D067C" w14:textId="77777777" w:rsidR="0004050A" w:rsidRDefault="0004050A" w:rsidP="0004050A">
              <w:pPr>
                <w:pStyle w:val="Bibliography"/>
                <w:ind w:left="720" w:hanging="720"/>
                <w:rPr>
                  <w:noProof/>
                </w:rPr>
              </w:pPr>
              <w:r>
                <w:rPr>
                  <w:noProof/>
                </w:rPr>
                <w:t>Frankenberger, T., &amp; Nelson, S. (2013, Februray). Background paper for the expert consultation on resilience measurement for food security. 19-21.</w:t>
              </w:r>
            </w:p>
            <w:p w14:paraId="536E8B5A" w14:textId="77777777" w:rsidR="0004050A" w:rsidRDefault="0004050A" w:rsidP="0004050A">
              <w:pPr>
                <w:pStyle w:val="Bibliography"/>
                <w:ind w:left="720" w:hanging="720"/>
                <w:rPr>
                  <w:noProof/>
                </w:rPr>
              </w:pPr>
              <w:r>
                <w:rPr>
                  <w:noProof/>
                </w:rPr>
                <w:t xml:space="preserve">Frankenberger, T., Langworthy, M., Spangler, T., Nelson, S., Campbell, J., &amp; Njoka, J. (2012). Enhancing resilience to food security shocks. </w:t>
              </w:r>
              <w:r>
                <w:rPr>
                  <w:i/>
                  <w:iCs/>
                  <w:noProof/>
                </w:rPr>
                <w:t>TANGO International, Tucson</w:t>
              </w:r>
              <w:r>
                <w:rPr>
                  <w:noProof/>
                </w:rPr>
                <w:t>.</w:t>
              </w:r>
            </w:p>
            <w:p w14:paraId="52E4E066" w14:textId="77777777" w:rsidR="0004050A" w:rsidRDefault="0004050A" w:rsidP="0004050A">
              <w:pPr>
                <w:pStyle w:val="Bibliography"/>
                <w:ind w:left="720" w:hanging="720"/>
                <w:rPr>
                  <w:noProof/>
                </w:rPr>
              </w:pPr>
              <w:r>
                <w:rPr>
                  <w:noProof/>
                </w:rPr>
                <w:t xml:space="preserve">Harper, D. J. (1996). Accounting for poverty: From attribution to discourse. </w:t>
              </w:r>
              <w:r>
                <w:rPr>
                  <w:i/>
                  <w:iCs/>
                  <w:noProof/>
                </w:rPr>
                <w:t>ournal of Community &amp; Applied Social Psychology,, 6</w:t>
              </w:r>
              <w:r>
                <w:rPr>
                  <w:noProof/>
                </w:rPr>
                <w:t>(4), 249- 265.</w:t>
              </w:r>
            </w:p>
            <w:p w14:paraId="318187B1" w14:textId="77777777" w:rsidR="0004050A" w:rsidRDefault="0004050A" w:rsidP="0004050A">
              <w:pPr>
                <w:pStyle w:val="Bibliography"/>
                <w:ind w:left="720" w:hanging="720"/>
                <w:rPr>
                  <w:noProof/>
                </w:rPr>
              </w:pPr>
              <w:r>
                <w:rPr>
                  <w:noProof/>
                </w:rPr>
                <w:t xml:space="preserve">Hendriks, S. L. (2015). The food security continuum: a novel tool for understanding food insecurity as a range of experiences. </w:t>
              </w:r>
              <w:r>
                <w:rPr>
                  <w:i/>
                  <w:iCs/>
                  <w:noProof/>
                </w:rPr>
                <w:t>Food Security, 7</w:t>
              </w:r>
              <w:r>
                <w:rPr>
                  <w:noProof/>
                </w:rPr>
                <w:t>(3), 609-619.</w:t>
              </w:r>
            </w:p>
            <w:p w14:paraId="513F5496" w14:textId="77777777" w:rsidR="0004050A" w:rsidRDefault="0004050A" w:rsidP="0004050A">
              <w:pPr>
                <w:pStyle w:val="Bibliography"/>
                <w:ind w:left="720" w:hanging="720"/>
                <w:rPr>
                  <w:noProof/>
                </w:rPr>
              </w:pPr>
              <w:r>
                <w:rPr>
                  <w:noProof/>
                </w:rPr>
                <w:t xml:space="preserve">Hoddinott, J. (2014). Looking at development through a resilience lens. In S. Fan., R. Pandya-Lorch, &amp; S. Yosef. (Eds.), </w:t>
              </w:r>
              <w:r>
                <w:rPr>
                  <w:i/>
                  <w:iCs/>
                  <w:noProof/>
                </w:rPr>
                <w:t>Resilience for food and nutrition security</w:t>
              </w:r>
              <w:r>
                <w:rPr>
                  <w:noProof/>
                </w:rPr>
                <w:t xml:space="preserve"> (p. 19). Wahington, D.C.: International Food Policy Research Institute. doi:http://dx.doi.org/10.2499/9780896296787</w:t>
              </w:r>
            </w:p>
            <w:p w14:paraId="059CDCAE" w14:textId="77777777" w:rsidR="0004050A" w:rsidRDefault="0004050A" w:rsidP="0004050A">
              <w:pPr>
                <w:pStyle w:val="Bibliography"/>
                <w:ind w:left="720" w:hanging="720"/>
                <w:rPr>
                  <w:noProof/>
                </w:rPr>
              </w:pPr>
              <w:r>
                <w:rPr>
                  <w:noProof/>
                </w:rPr>
                <w:t xml:space="preserve">Ifeoma, &amp; Agwu, A. (2014). Assessment of food security situation among farming households in rural areas of Kano state, Nigeria. </w:t>
              </w:r>
              <w:r>
                <w:rPr>
                  <w:i/>
                  <w:iCs/>
                  <w:noProof/>
                </w:rPr>
                <w:t>Journal of Central European Agriculture, 15</w:t>
              </w:r>
              <w:r>
                <w:rPr>
                  <w:noProof/>
                </w:rPr>
                <w:t>(1), 94-107.</w:t>
              </w:r>
            </w:p>
            <w:p w14:paraId="16102646" w14:textId="77777777" w:rsidR="0004050A" w:rsidRDefault="0004050A" w:rsidP="0004050A">
              <w:pPr>
                <w:pStyle w:val="Bibliography"/>
                <w:ind w:left="720" w:hanging="720"/>
                <w:rPr>
                  <w:noProof/>
                </w:rPr>
              </w:pPr>
              <w:r>
                <w:rPr>
                  <w:noProof/>
                </w:rPr>
                <w:t xml:space="preserve">Kim, J. O., &amp; Mueller, C. W. (1978). Factor analysis: Statistical methods and practical issues sage. </w:t>
              </w:r>
              <w:r>
                <w:rPr>
                  <w:i/>
                  <w:iCs/>
                  <w:noProof/>
                </w:rPr>
                <w:t>14</w:t>
              </w:r>
              <w:r>
                <w:rPr>
                  <w:noProof/>
                </w:rPr>
                <w:t>.</w:t>
              </w:r>
            </w:p>
            <w:p w14:paraId="0499091A" w14:textId="77777777" w:rsidR="0004050A" w:rsidRDefault="0004050A" w:rsidP="0004050A">
              <w:pPr>
                <w:pStyle w:val="Bibliography"/>
                <w:ind w:left="720" w:hanging="720"/>
                <w:rPr>
                  <w:noProof/>
                </w:rPr>
              </w:pPr>
              <w:r>
                <w:rPr>
                  <w:noProof/>
                </w:rPr>
                <w:t xml:space="preserve">Lascano Galarza, M. X. (2020). Resilience to food insecurity: Theory and empirical evidence from international food assistance in Malawi. </w:t>
              </w:r>
              <w:r>
                <w:rPr>
                  <w:i/>
                  <w:iCs/>
                  <w:noProof/>
                </w:rPr>
                <w:t>Journal of Agricultural Economics, 71</w:t>
              </w:r>
              <w:r>
                <w:rPr>
                  <w:noProof/>
                </w:rPr>
                <w:t>(3), 936-961.</w:t>
              </w:r>
            </w:p>
            <w:p w14:paraId="7DFECA5C" w14:textId="77777777" w:rsidR="0004050A" w:rsidRDefault="0004050A" w:rsidP="0004050A">
              <w:pPr>
                <w:pStyle w:val="Bibliography"/>
                <w:ind w:left="720" w:hanging="720"/>
                <w:rPr>
                  <w:noProof/>
                </w:rPr>
              </w:pPr>
              <w:r>
                <w:rPr>
                  <w:noProof/>
                </w:rPr>
                <w:t xml:space="preserve">Lokosang, L. B., Ramroop, S., &amp; Zewotir, T. (2014). Indexing household resilience to food insecurity shocks: The case of South Sudan. </w:t>
              </w:r>
              <w:r>
                <w:rPr>
                  <w:i/>
                  <w:iCs/>
                  <w:noProof/>
                </w:rPr>
                <w:t>Agrekon: Agricultural Economics Research, Policy and Practice in Southern Africa, 53</w:t>
              </w:r>
              <w:r>
                <w:rPr>
                  <w:noProof/>
                </w:rPr>
                <w:t>(2), 137-159. doi:Indexing household resilience to food insecurity shocks: The case of South Sudan</w:t>
              </w:r>
            </w:p>
            <w:p w14:paraId="32A63A29" w14:textId="77777777" w:rsidR="0004050A" w:rsidRDefault="0004050A" w:rsidP="0004050A">
              <w:pPr>
                <w:pStyle w:val="Bibliography"/>
                <w:ind w:left="720" w:hanging="720"/>
                <w:rPr>
                  <w:noProof/>
                </w:rPr>
              </w:pPr>
              <w:r>
                <w:rPr>
                  <w:noProof/>
                </w:rPr>
                <w:t xml:space="preserve">Matemilola, S., &amp; Elegbede, I. (2017). The Challenges of Food Security in Nigeria. </w:t>
              </w:r>
              <w:r>
                <w:rPr>
                  <w:i/>
                  <w:iCs/>
                  <w:noProof/>
                </w:rPr>
                <w:t>Open Access Library Journal.</w:t>
              </w:r>
              <w:r>
                <w:rPr>
                  <w:noProof/>
                </w:rPr>
                <w:t xml:space="preserve"> doi:https://doi.org/10.4236/oalib.1104185</w:t>
              </w:r>
            </w:p>
            <w:p w14:paraId="2E1211C9" w14:textId="77777777" w:rsidR="0004050A" w:rsidRDefault="0004050A" w:rsidP="0004050A">
              <w:pPr>
                <w:pStyle w:val="Bibliography"/>
                <w:ind w:left="720" w:hanging="720"/>
                <w:rPr>
                  <w:noProof/>
                </w:rPr>
              </w:pPr>
              <w:r>
                <w:rPr>
                  <w:noProof/>
                </w:rPr>
                <w:t xml:space="preserve">McGuire, S., &amp; FAO, I. (2015). The state of food insecurity in the world 2015: meeting the 2015 international hunger targets: taking stock of uneven progress. Rome: FAO, 2015. Advances in Nutrition. </w:t>
              </w:r>
              <w:r>
                <w:rPr>
                  <w:i/>
                  <w:iCs/>
                  <w:noProof/>
                </w:rPr>
                <w:t>6</w:t>
              </w:r>
              <w:r>
                <w:rPr>
                  <w:noProof/>
                </w:rPr>
                <w:t>(5), 623-624.</w:t>
              </w:r>
            </w:p>
            <w:p w14:paraId="0921D9DF" w14:textId="77777777" w:rsidR="00671B1D" w:rsidRDefault="00671B1D" w:rsidP="00671B1D">
              <w:pPr>
                <w:pStyle w:val="Bibliography"/>
                <w:ind w:left="720" w:hanging="720"/>
                <w:rPr>
                  <w:noProof/>
                  <w:sz w:val="24"/>
                  <w:szCs w:val="24"/>
                </w:rPr>
              </w:pPr>
              <w:r>
                <w:rPr>
                  <w:noProof/>
                </w:rPr>
                <w:t xml:space="preserve">(NBS), N. B. (2021). </w:t>
              </w:r>
              <w:r>
                <w:rPr>
                  <w:i/>
                  <w:iCs/>
                  <w:noProof/>
                </w:rPr>
                <w:t>Living Standards Survey 2018-2019.</w:t>
              </w:r>
              <w:r>
                <w:rPr>
                  <w:noProof/>
                </w:rPr>
                <w:t xml:space="preserve"> </w:t>
              </w:r>
            </w:p>
            <w:p w14:paraId="4C534FE8" w14:textId="77777777" w:rsidR="00671B1D" w:rsidRPr="00671B1D" w:rsidRDefault="00671B1D" w:rsidP="00671B1D">
              <w:pPr>
                <w:rPr>
                  <w:b/>
                </w:rPr>
              </w:pPr>
            </w:p>
            <w:p w14:paraId="06410C29" w14:textId="77777777" w:rsidR="0004050A" w:rsidRDefault="0004050A" w:rsidP="0004050A">
              <w:pPr>
                <w:pStyle w:val="Bibliography"/>
                <w:ind w:left="720" w:hanging="720"/>
                <w:rPr>
                  <w:noProof/>
                </w:rPr>
              </w:pPr>
              <w:r>
                <w:rPr>
                  <w:noProof/>
                </w:rPr>
                <w:t xml:space="preserve">Ndobo, F., &amp; Sekhampu, T. J. (2013). Determinants of vulnerability to food insecurity in a South African township: A gender analysis. </w:t>
              </w:r>
              <w:r>
                <w:rPr>
                  <w:i/>
                  <w:iCs/>
                  <w:noProof/>
                </w:rPr>
                <w:t>Mediterranean Journal of Social Sciences, 4</w:t>
              </w:r>
              <w:r>
                <w:rPr>
                  <w:noProof/>
                </w:rPr>
                <w:t>(14), 311.</w:t>
              </w:r>
            </w:p>
            <w:p w14:paraId="087C46F5" w14:textId="77777777" w:rsidR="0004050A" w:rsidRDefault="0004050A" w:rsidP="0004050A">
              <w:pPr>
                <w:pStyle w:val="Bibliography"/>
                <w:ind w:left="720" w:hanging="720"/>
                <w:rPr>
                  <w:noProof/>
                </w:rPr>
              </w:pPr>
              <w:r>
                <w:rPr>
                  <w:noProof/>
                </w:rPr>
                <w:lastRenderedPageBreak/>
                <w:t xml:space="preserve">Ogundari, K. (2017). Categorizing households into different food security states in Nigeria: the socio-economic and demographic determinants. </w:t>
              </w:r>
              <w:r>
                <w:rPr>
                  <w:i/>
                  <w:iCs/>
                  <w:noProof/>
                </w:rPr>
                <w:t>Agricultural and Food Economics, 5</w:t>
              </w:r>
              <w:r>
                <w:rPr>
                  <w:noProof/>
                </w:rPr>
                <w:t>(1), 1-20.</w:t>
              </w:r>
            </w:p>
            <w:p w14:paraId="22BAD21D" w14:textId="77777777" w:rsidR="0004050A" w:rsidRDefault="0004050A" w:rsidP="0004050A">
              <w:pPr>
                <w:pStyle w:val="Bibliography"/>
                <w:ind w:left="720" w:hanging="720"/>
                <w:rPr>
                  <w:noProof/>
                </w:rPr>
              </w:pPr>
              <w:r>
                <w:rPr>
                  <w:noProof/>
                </w:rPr>
                <w:t>Okunmadewa, F. (2001). Poverty reduction in Nigeria: A four-point demand. 'The House' University of Ibadan.</w:t>
              </w:r>
            </w:p>
            <w:p w14:paraId="741B6358" w14:textId="77777777" w:rsidR="0004050A" w:rsidRDefault="0004050A" w:rsidP="0004050A">
              <w:pPr>
                <w:pStyle w:val="Bibliography"/>
                <w:ind w:left="720" w:hanging="720"/>
                <w:rPr>
                  <w:noProof/>
                </w:rPr>
              </w:pPr>
              <w:r>
                <w:rPr>
                  <w:noProof/>
                </w:rPr>
                <w:t xml:space="preserve">Olawuyi, S. O. (2019). Building resilience against food insecurity through social networks: The case of rural farmers in Oyo State,. </w:t>
              </w:r>
              <w:r>
                <w:rPr>
                  <w:i/>
                  <w:iCs/>
                  <w:noProof/>
                </w:rPr>
                <w:t>International Journal of Social Economics., 46</w:t>
              </w:r>
              <w:r>
                <w:rPr>
                  <w:noProof/>
                </w:rPr>
                <w:t>(7), 874-886. doi:(DOI 10.1108/IJSE-11-2018-0624)</w:t>
              </w:r>
            </w:p>
            <w:p w14:paraId="59BF2BBE" w14:textId="77777777" w:rsidR="0004050A" w:rsidRDefault="0004050A" w:rsidP="0004050A">
              <w:pPr>
                <w:pStyle w:val="Bibliography"/>
                <w:ind w:left="720" w:hanging="720"/>
                <w:rPr>
                  <w:noProof/>
                </w:rPr>
              </w:pPr>
              <w:r>
                <w:rPr>
                  <w:noProof/>
                </w:rPr>
                <w:t xml:space="preserve">Omotayo, A. O., Godfrey, S. A., Ramatu, W. U., Gado, S. M., Ukamaka, E. U., Bosede, O. E., &amp; Olakunle, S. S. (2021). Food Security Index and Adoption of Agricultural Technologies Among Sesame Farmers. </w:t>
              </w:r>
              <w:r>
                <w:rPr>
                  <w:i/>
                  <w:iCs/>
                  <w:noProof/>
                </w:rPr>
                <w:t>Russian Journal of Agricultural and Socio-Economic Sciences., 2</w:t>
              </w:r>
              <w:r>
                <w:rPr>
                  <w:noProof/>
                </w:rPr>
                <w:t>(110), 2-14. doi:DOI https://doi.org/10.18551/rjoas.</w:t>
              </w:r>
            </w:p>
            <w:p w14:paraId="15FDECC5" w14:textId="77777777" w:rsidR="0004050A" w:rsidRDefault="0004050A" w:rsidP="0004050A">
              <w:pPr>
                <w:pStyle w:val="Bibliography"/>
                <w:ind w:left="720" w:hanging="720"/>
                <w:rPr>
                  <w:noProof/>
                </w:rPr>
              </w:pPr>
              <w:r>
                <w:rPr>
                  <w:noProof/>
                </w:rPr>
                <w:t xml:space="preserve">Otekunrin, O. A., Otekunrin, O. A., Sawicka, B., &amp; Pszczółkowski, P. (2021). Assessing Food Insecurity and Its Drivers among Smallholder Farming Households in Rural Oyo State, Nigeria: The HFIAS Approach. </w:t>
              </w:r>
              <w:r>
                <w:rPr>
                  <w:i/>
                  <w:iCs/>
                  <w:noProof/>
                </w:rPr>
                <w:t>Agriculture, 11</w:t>
              </w:r>
              <w:r>
                <w:rPr>
                  <w:noProof/>
                </w:rPr>
                <w:t>(12), 1-20. doi:https://doi.org/10.3390/agriculture11121189</w:t>
              </w:r>
            </w:p>
            <w:p w14:paraId="497105C0" w14:textId="77777777" w:rsidR="0004050A" w:rsidRDefault="0004050A" w:rsidP="0004050A">
              <w:pPr>
                <w:pStyle w:val="Bibliography"/>
                <w:ind w:left="720" w:hanging="720"/>
                <w:rPr>
                  <w:noProof/>
                </w:rPr>
              </w:pPr>
              <w:r>
                <w:rPr>
                  <w:noProof/>
                </w:rPr>
                <w:t xml:space="preserve">Pisano, U. (2012). </w:t>
              </w:r>
              <w:r>
                <w:rPr>
                  <w:i/>
                  <w:iCs/>
                  <w:noProof/>
                </w:rPr>
                <w:t>Resilience and Sustainable Development: Theory of resilience, systems thinking.</w:t>
              </w:r>
              <w:r>
                <w:rPr>
                  <w:noProof/>
                </w:rPr>
                <w:t xml:space="preserve"> European Sustainable Development Network (ESDN).</w:t>
              </w:r>
            </w:p>
            <w:p w14:paraId="0FF67BD5" w14:textId="77777777" w:rsidR="0004050A" w:rsidRDefault="0004050A" w:rsidP="0004050A">
              <w:pPr>
                <w:pStyle w:val="Bibliography"/>
                <w:ind w:left="720" w:hanging="720"/>
                <w:rPr>
                  <w:noProof/>
                </w:rPr>
              </w:pPr>
              <w:r>
                <w:rPr>
                  <w:noProof/>
                </w:rPr>
                <w:t xml:space="preserve">Santeramo, F. G. (2015). On the composite indicators for food security: Decisions matter! </w:t>
              </w:r>
              <w:r>
                <w:rPr>
                  <w:i/>
                  <w:iCs/>
                  <w:noProof/>
                </w:rPr>
                <w:t>Food Reviews International, 31</w:t>
              </w:r>
              <w:r>
                <w:rPr>
                  <w:noProof/>
                </w:rPr>
                <w:t>(1), 63-73. doi:(https://doi.org/10.1080/87559129.2014.961076)</w:t>
              </w:r>
            </w:p>
            <w:p w14:paraId="7DF94F20" w14:textId="77777777" w:rsidR="0004050A" w:rsidRDefault="0004050A" w:rsidP="0004050A">
              <w:pPr>
                <w:pStyle w:val="Bibliography"/>
                <w:ind w:left="720" w:hanging="720"/>
                <w:rPr>
                  <w:noProof/>
                </w:rPr>
              </w:pPr>
              <w:r>
                <w:rPr>
                  <w:noProof/>
                </w:rPr>
                <w:t xml:space="preserve">Scanlan, S. J. (2001). Food availability and access in lesser-industrialized societies: A test and interpretation of neo-Malthusian and technoecological theories. </w:t>
              </w:r>
              <w:r>
                <w:rPr>
                  <w:i/>
                  <w:iCs/>
                  <w:noProof/>
                </w:rPr>
                <w:t>In Sociological Forum, 16</w:t>
              </w:r>
              <w:r>
                <w:rPr>
                  <w:noProof/>
                </w:rPr>
                <w:t>(2), 231-262.</w:t>
              </w:r>
            </w:p>
            <w:p w14:paraId="605D7A08" w14:textId="77777777" w:rsidR="0004050A" w:rsidRDefault="0004050A" w:rsidP="0004050A">
              <w:pPr>
                <w:pStyle w:val="Bibliography"/>
                <w:ind w:left="720" w:hanging="720"/>
                <w:rPr>
                  <w:noProof/>
                </w:rPr>
              </w:pPr>
              <w:r>
                <w:rPr>
                  <w:noProof/>
                </w:rPr>
                <w:t xml:space="preserve">Sekhampu, T. J. (2013). Determinants of the Food Security Staus of Househlods Receiving Goverment Grants in Kwakwatsi, South Africa. </w:t>
              </w:r>
              <w:r>
                <w:rPr>
                  <w:i/>
                  <w:iCs/>
                  <w:noProof/>
                </w:rPr>
                <w:t>Mediterranean Journal of Social, 4</w:t>
              </w:r>
              <w:r>
                <w:rPr>
                  <w:noProof/>
                </w:rPr>
                <w:t>(1).</w:t>
              </w:r>
            </w:p>
            <w:p w14:paraId="7D1F6509" w14:textId="77777777" w:rsidR="0004050A" w:rsidRDefault="0004050A" w:rsidP="0004050A">
              <w:pPr>
                <w:pStyle w:val="Bibliography"/>
                <w:ind w:left="720" w:hanging="720"/>
                <w:rPr>
                  <w:noProof/>
                </w:rPr>
              </w:pPr>
              <w:r>
                <w:rPr>
                  <w:noProof/>
                </w:rPr>
                <w:t xml:space="preserve">Serfillippi, E., &amp; Ramnath, G. (2018). Resilience measurement and conceptual frameworks: a review of the literature. </w:t>
              </w:r>
              <w:r>
                <w:rPr>
                  <w:i/>
                  <w:iCs/>
                  <w:noProof/>
                </w:rPr>
                <w:t>Annals of public and Cooperative Economics, 89</w:t>
              </w:r>
              <w:r>
                <w:rPr>
                  <w:noProof/>
                </w:rPr>
                <w:t>(4), 645-664.</w:t>
              </w:r>
            </w:p>
            <w:p w14:paraId="38740C32" w14:textId="77777777" w:rsidR="0004050A" w:rsidRDefault="0004050A" w:rsidP="0004050A">
              <w:pPr>
                <w:pStyle w:val="Bibliography"/>
                <w:ind w:left="720" w:hanging="720"/>
                <w:rPr>
                  <w:noProof/>
                </w:rPr>
              </w:pPr>
              <w:r>
                <w:rPr>
                  <w:noProof/>
                </w:rPr>
                <w:t xml:space="preserve">Simon, G. A. (2012). </w:t>
              </w:r>
              <w:r>
                <w:rPr>
                  <w:i/>
                  <w:iCs/>
                  <w:noProof/>
                </w:rPr>
                <w:t>Food security. University of Roma Tre: Roma, Italy.</w:t>
              </w:r>
              <w:r>
                <w:rPr>
                  <w:noProof/>
                </w:rPr>
                <w:t xml:space="preserve"> </w:t>
              </w:r>
            </w:p>
            <w:p w14:paraId="5704B2CE" w14:textId="77777777" w:rsidR="0004050A" w:rsidRDefault="0004050A" w:rsidP="0004050A">
              <w:pPr>
                <w:pStyle w:val="Bibliography"/>
                <w:ind w:left="720" w:hanging="720"/>
                <w:rPr>
                  <w:noProof/>
                </w:rPr>
              </w:pPr>
              <w:r>
                <w:rPr>
                  <w:noProof/>
                </w:rPr>
                <w:t xml:space="preserve">Smith, L. C., &amp; Frankenberger, T. R. (2018). Does resilience capacity reduce the negative impact of shocks on household food security? Evidence from 2014 floods in Northern Bangladesh. </w:t>
              </w:r>
              <w:r>
                <w:rPr>
                  <w:i/>
                  <w:iCs/>
                  <w:noProof/>
                </w:rPr>
                <w:t>World Development, 102</w:t>
              </w:r>
              <w:r>
                <w:rPr>
                  <w:noProof/>
                </w:rPr>
                <w:t>, 358-376. doi:https://doi.org/10.1016/j.worlddev.2017.07.003</w:t>
              </w:r>
            </w:p>
            <w:p w14:paraId="6A4C5E1A" w14:textId="77777777" w:rsidR="0004050A" w:rsidRDefault="0004050A" w:rsidP="0004050A">
              <w:pPr>
                <w:pStyle w:val="Bibliography"/>
                <w:ind w:left="720" w:hanging="720"/>
                <w:rPr>
                  <w:noProof/>
                </w:rPr>
              </w:pPr>
              <w:r>
                <w:rPr>
                  <w:noProof/>
                </w:rPr>
                <w:t>Statistics., N. N. (2021, January 12). Living Standards Survey (NLSS) 2018/19 Dataset.</w:t>
              </w:r>
            </w:p>
            <w:p w14:paraId="0EC30069" w14:textId="77777777" w:rsidR="0004050A" w:rsidRDefault="0004050A" w:rsidP="0004050A">
              <w:pPr>
                <w:pStyle w:val="Bibliography"/>
                <w:ind w:left="720" w:hanging="720"/>
                <w:rPr>
                  <w:noProof/>
                </w:rPr>
              </w:pPr>
              <w:r>
                <w:rPr>
                  <w:noProof/>
                </w:rPr>
                <w:t xml:space="preserve">Titus, B., &amp; Adetokunbo, G. (2007). An analysis of food security situation among Nigerian urban households: Evidence from Lagos State. </w:t>
              </w:r>
              <w:r>
                <w:rPr>
                  <w:i/>
                  <w:iCs/>
                  <w:noProof/>
                </w:rPr>
                <w:t>Journal of Central European Agriculture, 8</w:t>
              </w:r>
              <w:r>
                <w:rPr>
                  <w:noProof/>
                </w:rPr>
                <w:t>(3), 397-406.</w:t>
              </w:r>
            </w:p>
            <w:p w14:paraId="69F38460" w14:textId="77777777" w:rsidR="0004050A" w:rsidRDefault="0004050A" w:rsidP="0004050A">
              <w:pPr>
                <w:pStyle w:val="Bibliography"/>
                <w:ind w:left="720" w:hanging="720"/>
                <w:rPr>
                  <w:noProof/>
                </w:rPr>
              </w:pPr>
              <w:r>
                <w:rPr>
                  <w:noProof/>
                </w:rPr>
                <w:t xml:space="preserve">Ukpe, O. U., Nweze, N. J., &amp; Arene, C. J. (2016). Food insecurity vulnerability status of farm households in Niger-Delta, Nigeria. </w:t>
              </w:r>
              <w:r>
                <w:rPr>
                  <w:i/>
                  <w:iCs/>
                  <w:noProof/>
                </w:rPr>
                <w:t>International Journal of Food and Agricultural Economics (IJFAEC),, 4</w:t>
              </w:r>
              <w:r>
                <w:rPr>
                  <w:noProof/>
                </w:rPr>
                <w:t>(1), 109-123.</w:t>
              </w:r>
            </w:p>
            <w:p w14:paraId="3E2A349C" w14:textId="77777777" w:rsidR="0004050A" w:rsidRDefault="0004050A" w:rsidP="0004050A">
              <w:pPr>
                <w:pStyle w:val="Bibliography"/>
                <w:ind w:left="720" w:hanging="720"/>
                <w:rPr>
                  <w:noProof/>
                </w:rPr>
              </w:pPr>
              <w:r>
                <w:rPr>
                  <w:noProof/>
                </w:rPr>
                <w:t>Utomo, I. (1997). Sexual attitudes and behaviour of middle-class young people in Jakarta.</w:t>
              </w:r>
            </w:p>
            <w:p w14:paraId="7431276D" w14:textId="77777777" w:rsidR="0004050A" w:rsidRDefault="0004050A" w:rsidP="0004050A">
              <w:pPr>
                <w:pStyle w:val="Bibliography"/>
                <w:ind w:left="720" w:hanging="720"/>
                <w:rPr>
                  <w:noProof/>
                </w:rPr>
              </w:pPr>
              <w:bookmarkStart w:id="197" w:name="_GoBack"/>
              <w:bookmarkEnd w:id="197"/>
              <w:r>
                <w:rPr>
                  <w:noProof/>
                </w:rPr>
                <w:lastRenderedPageBreak/>
                <w:t xml:space="preserve">Vaitla, B., Tesfay, G., Rounseville, M., &amp; Maxwell, D. (2012). Resilience and livelihoods change in Tigray, Ethiopia. </w:t>
              </w:r>
              <w:r>
                <w:rPr>
                  <w:i/>
                  <w:iCs/>
                  <w:noProof/>
                </w:rPr>
                <w:t>Tufts University, Feinstein International Center.</w:t>
              </w:r>
              <w:r>
                <w:rPr>
                  <w:noProof/>
                </w:rPr>
                <w:t xml:space="preserve"> </w:t>
              </w:r>
            </w:p>
            <w:p w14:paraId="1CC269E0" w14:textId="77777777" w:rsidR="0004050A" w:rsidRDefault="0004050A" w:rsidP="0004050A">
              <w:pPr>
                <w:pStyle w:val="Bibliography"/>
                <w:ind w:left="720" w:hanging="720"/>
                <w:rPr>
                  <w:noProof/>
                </w:rPr>
              </w:pPr>
              <w:r>
                <w:rPr>
                  <w:noProof/>
                </w:rPr>
                <w:t>von Grebmer, Bernstein, J., Mukerji, R., Patterson, F., Wiemers, M., Ní Chéilleachair, R., &amp; Fritschel, H. (2020). Global Hunger Index by Severity "Map in 2020 Global Hunger Index; One Decade to Zero Hunger.</w:t>
              </w:r>
            </w:p>
            <w:p w14:paraId="696471CA" w14:textId="77777777" w:rsidR="0004050A" w:rsidRDefault="0004050A" w:rsidP="0004050A">
              <w:pPr>
                <w:pStyle w:val="Bibliography"/>
                <w:ind w:left="720" w:hanging="720"/>
                <w:rPr>
                  <w:noProof/>
                </w:rPr>
              </w:pPr>
              <w:r>
                <w:rPr>
                  <w:noProof/>
                </w:rPr>
                <w:t>von Grebmer, Bernstein, J., Mukerji, R., Patterson, F., Wiemers, M., Ní Chéilleachair, R., &amp; Fritschel, H. (2020). Global Hunger Index by Severity "Map in 2020 Global Hunger Index; One Decade to Zero Hunger: Linking health and sustainable food systems. Welthungerhilfe: Bonn, Germany. doi:(https://doi.org/10.1007/s11205-021-02821-5)</w:t>
              </w:r>
            </w:p>
            <w:p w14:paraId="4D6E5428" w14:textId="77777777" w:rsidR="0004050A" w:rsidRDefault="0004050A" w:rsidP="0004050A">
              <w:pPr>
                <w:pStyle w:val="Bibliography"/>
                <w:ind w:left="720" w:hanging="720"/>
                <w:rPr>
                  <w:noProof/>
                </w:rPr>
              </w:pPr>
              <w:r>
                <w:rPr>
                  <w:noProof/>
                </w:rPr>
                <w:t xml:space="preserve">Zselecky, L., &amp; Yosef, S. (2014). </w:t>
              </w:r>
              <w:r>
                <w:rPr>
                  <w:i/>
                  <w:iCs/>
                  <w:noProof/>
                </w:rPr>
                <w:t>Are shocks really increasing?: A selective review of the global frequency, severity, scope, and impact of five types of shocks.</w:t>
              </w:r>
              <w:r>
                <w:rPr>
                  <w:noProof/>
                </w:rPr>
                <w:t xml:space="preserve"> </w:t>
              </w:r>
            </w:p>
            <w:p w14:paraId="55BB8E8B" w14:textId="57AFA001" w:rsidR="00952F3A" w:rsidRPr="00800BA3" w:rsidRDefault="00006C2E" w:rsidP="0004050A">
              <w:pPr>
                <w:pStyle w:val="Bibliography"/>
                <w:ind w:left="720" w:hanging="720"/>
                <w:rPr>
                  <w:rFonts w:ascii="Times New Roman" w:hAnsi="Times New Roman" w:cs="Times New Roman"/>
                  <w:sz w:val="24"/>
                  <w:szCs w:val="24"/>
                </w:rPr>
              </w:pPr>
              <w:r>
                <w:rPr>
                  <w:rFonts w:ascii="Times New Roman" w:hAnsi="Times New Roman" w:cs="Times New Roman"/>
                  <w:sz w:val="24"/>
                  <w:szCs w:val="24"/>
                </w:rPr>
                <w:fldChar w:fldCharType="end"/>
              </w:r>
            </w:p>
          </w:sdtContent>
        </w:sdt>
        <w:bookmarkEnd w:id="196" w:displacedByCustomXml="next"/>
      </w:sdtContent>
    </w:sdt>
    <w:sectPr w:rsidR="00952F3A" w:rsidRPr="00800BA3" w:rsidSect="00524E1C">
      <w:footerReference w:type="default" r:id="rId13"/>
      <w:footerReference w:type="first" r:id="rId14"/>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C5A37" w14:textId="77777777" w:rsidR="00934AB1" w:rsidRDefault="00934AB1" w:rsidP="0084635B">
      <w:pPr>
        <w:spacing w:after="0" w:line="240" w:lineRule="auto"/>
      </w:pPr>
      <w:r>
        <w:separator/>
      </w:r>
    </w:p>
  </w:endnote>
  <w:endnote w:type="continuationSeparator" w:id="0">
    <w:p w14:paraId="1D20DC02" w14:textId="77777777" w:rsidR="00934AB1" w:rsidRDefault="00934AB1" w:rsidP="0084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235175"/>
      <w:docPartObj>
        <w:docPartGallery w:val="Page Numbers (Bottom of Page)"/>
        <w:docPartUnique/>
      </w:docPartObj>
    </w:sdtPr>
    <w:sdtEndPr>
      <w:rPr>
        <w:noProof/>
      </w:rPr>
    </w:sdtEndPr>
    <w:sdtContent>
      <w:p w14:paraId="78BFB2DD" w14:textId="77777777" w:rsidR="00C26111" w:rsidRDefault="00C26111">
        <w:pPr>
          <w:pStyle w:val="Footer"/>
          <w:jc w:val="center"/>
        </w:pPr>
        <w:r>
          <w:fldChar w:fldCharType="begin"/>
        </w:r>
        <w:r>
          <w:instrText xml:space="preserve"> PAGE   \* MERGEFORMAT </w:instrText>
        </w:r>
        <w:r>
          <w:fldChar w:fldCharType="separate"/>
        </w:r>
        <w:r w:rsidR="005F4939">
          <w:rPr>
            <w:noProof/>
          </w:rPr>
          <w:t>x</w:t>
        </w:r>
        <w:r>
          <w:rPr>
            <w:noProof/>
          </w:rPr>
          <w:fldChar w:fldCharType="end"/>
        </w:r>
      </w:p>
    </w:sdtContent>
  </w:sdt>
  <w:p w14:paraId="6D3DCCAE" w14:textId="77777777" w:rsidR="00C26111" w:rsidRDefault="00C261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849D7" w14:textId="77777777" w:rsidR="00C26111" w:rsidRDefault="00C26111">
    <w:pPr>
      <w:pStyle w:val="Footer"/>
      <w:jc w:val="center"/>
    </w:pPr>
  </w:p>
  <w:p w14:paraId="7F05A33B" w14:textId="77777777" w:rsidR="00C26111" w:rsidRDefault="00C261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45936"/>
      <w:docPartObj>
        <w:docPartGallery w:val="Page Numbers (Bottom of Page)"/>
        <w:docPartUnique/>
      </w:docPartObj>
    </w:sdtPr>
    <w:sdtEndPr>
      <w:rPr>
        <w:noProof/>
      </w:rPr>
    </w:sdtEndPr>
    <w:sdtContent>
      <w:p w14:paraId="34868EE3" w14:textId="76E7C1FF" w:rsidR="00C26111" w:rsidRDefault="00C26111">
        <w:pPr>
          <w:pStyle w:val="Footer"/>
          <w:jc w:val="center"/>
        </w:pPr>
        <w:r>
          <w:fldChar w:fldCharType="begin"/>
        </w:r>
        <w:r>
          <w:instrText xml:space="preserve"> PAGE   \* MERGEFORMAT </w:instrText>
        </w:r>
        <w:r>
          <w:fldChar w:fldCharType="separate"/>
        </w:r>
        <w:r w:rsidR="005F4939">
          <w:rPr>
            <w:noProof/>
          </w:rPr>
          <w:t>10</w:t>
        </w:r>
        <w:r>
          <w:rPr>
            <w:noProof/>
          </w:rPr>
          <w:fldChar w:fldCharType="end"/>
        </w:r>
      </w:p>
    </w:sdtContent>
  </w:sdt>
  <w:p w14:paraId="320E2308" w14:textId="77777777" w:rsidR="00C26111" w:rsidRDefault="00C261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4AE9F" w14:textId="7B5234E9" w:rsidR="00C26111" w:rsidRDefault="00C26111">
    <w:pPr>
      <w:pStyle w:val="Footer"/>
      <w:jc w:val="center"/>
    </w:pPr>
  </w:p>
  <w:p w14:paraId="22F6366C" w14:textId="77777777" w:rsidR="00C26111" w:rsidRDefault="00C26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03895" w14:textId="77777777" w:rsidR="00934AB1" w:rsidRDefault="00934AB1" w:rsidP="0084635B">
      <w:pPr>
        <w:spacing w:after="0" w:line="240" w:lineRule="auto"/>
      </w:pPr>
      <w:r>
        <w:separator/>
      </w:r>
    </w:p>
  </w:footnote>
  <w:footnote w:type="continuationSeparator" w:id="0">
    <w:p w14:paraId="1550A0AF" w14:textId="77777777" w:rsidR="00934AB1" w:rsidRDefault="00934AB1" w:rsidP="00846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93A51"/>
    <w:multiLevelType w:val="multilevel"/>
    <w:tmpl w:val="AC6C1502"/>
    <w:lvl w:ilvl="0">
      <w:start w:val="5"/>
      <w:numFmt w:val="decimal"/>
      <w:lvlText w:val="%1.0"/>
      <w:lvlJc w:val="left"/>
      <w:pPr>
        <w:ind w:left="1152" w:hanging="720"/>
      </w:pPr>
      <w:rPr>
        <w:rFonts w:hint="default"/>
        <w:color w:val="auto"/>
      </w:rPr>
    </w:lvl>
    <w:lvl w:ilvl="1">
      <w:start w:val="1"/>
      <w:numFmt w:val="decimal"/>
      <w:lvlText w:val="%1.%2"/>
      <w:lvlJc w:val="left"/>
      <w:pPr>
        <w:ind w:left="1872" w:hanging="72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752" w:hanging="1440"/>
      </w:pPr>
      <w:rPr>
        <w:rFonts w:hint="default"/>
      </w:rPr>
    </w:lvl>
    <w:lvl w:ilvl="5">
      <w:start w:val="1"/>
      <w:numFmt w:val="decimal"/>
      <w:lvlText w:val="%1.%2.%3.%4.%5.%6"/>
      <w:lvlJc w:val="left"/>
      <w:pPr>
        <w:ind w:left="5472"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632" w:hanging="2160"/>
      </w:pPr>
      <w:rPr>
        <w:rFonts w:hint="default"/>
      </w:rPr>
    </w:lvl>
    <w:lvl w:ilvl="8">
      <w:start w:val="1"/>
      <w:numFmt w:val="decimal"/>
      <w:lvlText w:val="%1.%2.%3.%4.%5.%6.%7.%8.%9"/>
      <w:lvlJc w:val="left"/>
      <w:pPr>
        <w:ind w:left="8352" w:hanging="2160"/>
      </w:pPr>
      <w:rPr>
        <w:rFonts w:hint="default"/>
      </w:rPr>
    </w:lvl>
  </w:abstractNum>
  <w:abstractNum w:abstractNumId="1">
    <w:nsid w:val="0A6C761A"/>
    <w:multiLevelType w:val="multilevel"/>
    <w:tmpl w:val="2FF2B180"/>
    <w:lvl w:ilvl="0">
      <w:start w:val="4"/>
      <w:numFmt w:val="decimal"/>
      <w:lvlText w:val="%1"/>
      <w:lvlJc w:val="left"/>
      <w:pPr>
        <w:ind w:left="480" w:hanging="480"/>
      </w:pPr>
      <w:rPr>
        <w:rFonts w:hint="default"/>
        <w:b/>
      </w:rPr>
    </w:lvl>
    <w:lvl w:ilvl="1">
      <w:start w:val="1"/>
      <w:numFmt w:val="decimal"/>
      <w:lvlText w:val="%1.%2"/>
      <w:lvlJc w:val="left"/>
      <w:pPr>
        <w:ind w:left="768" w:hanging="480"/>
      </w:pPr>
      <w:rPr>
        <w:rFonts w:hint="default"/>
        <w:b/>
      </w:rPr>
    </w:lvl>
    <w:lvl w:ilvl="2">
      <w:start w:val="4"/>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2">
    <w:nsid w:val="0E72526C"/>
    <w:multiLevelType w:val="multilevel"/>
    <w:tmpl w:val="F18E5AD8"/>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810" w:hanging="720"/>
      </w:pPr>
      <w:rPr>
        <w:rFonts w:ascii="Times New Roman" w:hAnsi="Times New Roman" w:cs="Times New Roman" w:hint="default"/>
        <w:b/>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5EA596B"/>
    <w:multiLevelType w:val="multilevel"/>
    <w:tmpl w:val="FBD6C6CE"/>
    <w:numStyleLink w:val="Style1"/>
  </w:abstractNum>
  <w:abstractNum w:abstractNumId="4">
    <w:nsid w:val="1608566E"/>
    <w:multiLevelType w:val="multilevel"/>
    <w:tmpl w:val="F0323B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3E0F1D"/>
    <w:multiLevelType w:val="hybridMultilevel"/>
    <w:tmpl w:val="E8DE5342"/>
    <w:lvl w:ilvl="0" w:tplc="36A48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01731"/>
    <w:multiLevelType w:val="hybridMultilevel"/>
    <w:tmpl w:val="D960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85411"/>
    <w:multiLevelType w:val="multilevel"/>
    <w:tmpl w:val="B9267D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67D37EF"/>
    <w:multiLevelType w:val="hybridMultilevel"/>
    <w:tmpl w:val="F49CAFEA"/>
    <w:lvl w:ilvl="0" w:tplc="1D64C704">
      <w:start w:val="1"/>
      <w:numFmt w:val="bullet"/>
      <w:lvlText w:val="•"/>
      <w:lvlJc w:val="left"/>
      <w:pPr>
        <w:tabs>
          <w:tab w:val="num" w:pos="720"/>
        </w:tabs>
        <w:ind w:left="720" w:hanging="360"/>
      </w:pPr>
      <w:rPr>
        <w:rFonts w:ascii="Arial" w:hAnsi="Arial" w:hint="default"/>
      </w:rPr>
    </w:lvl>
    <w:lvl w:ilvl="1" w:tplc="93CC977E" w:tentative="1">
      <w:start w:val="1"/>
      <w:numFmt w:val="bullet"/>
      <w:lvlText w:val="•"/>
      <w:lvlJc w:val="left"/>
      <w:pPr>
        <w:tabs>
          <w:tab w:val="num" w:pos="1440"/>
        </w:tabs>
        <w:ind w:left="1440" w:hanging="360"/>
      </w:pPr>
      <w:rPr>
        <w:rFonts w:ascii="Arial" w:hAnsi="Arial" w:hint="default"/>
      </w:rPr>
    </w:lvl>
    <w:lvl w:ilvl="2" w:tplc="2FEA82B4" w:tentative="1">
      <w:start w:val="1"/>
      <w:numFmt w:val="bullet"/>
      <w:lvlText w:val="•"/>
      <w:lvlJc w:val="left"/>
      <w:pPr>
        <w:tabs>
          <w:tab w:val="num" w:pos="2160"/>
        </w:tabs>
        <w:ind w:left="2160" w:hanging="360"/>
      </w:pPr>
      <w:rPr>
        <w:rFonts w:ascii="Arial" w:hAnsi="Arial" w:hint="default"/>
      </w:rPr>
    </w:lvl>
    <w:lvl w:ilvl="3" w:tplc="DC6CBB42" w:tentative="1">
      <w:start w:val="1"/>
      <w:numFmt w:val="bullet"/>
      <w:lvlText w:val="•"/>
      <w:lvlJc w:val="left"/>
      <w:pPr>
        <w:tabs>
          <w:tab w:val="num" w:pos="2880"/>
        </w:tabs>
        <w:ind w:left="2880" w:hanging="360"/>
      </w:pPr>
      <w:rPr>
        <w:rFonts w:ascii="Arial" w:hAnsi="Arial" w:hint="default"/>
      </w:rPr>
    </w:lvl>
    <w:lvl w:ilvl="4" w:tplc="4B486216" w:tentative="1">
      <w:start w:val="1"/>
      <w:numFmt w:val="bullet"/>
      <w:lvlText w:val="•"/>
      <w:lvlJc w:val="left"/>
      <w:pPr>
        <w:tabs>
          <w:tab w:val="num" w:pos="3600"/>
        </w:tabs>
        <w:ind w:left="3600" w:hanging="360"/>
      </w:pPr>
      <w:rPr>
        <w:rFonts w:ascii="Arial" w:hAnsi="Arial" w:hint="default"/>
      </w:rPr>
    </w:lvl>
    <w:lvl w:ilvl="5" w:tplc="7B9A4D9A" w:tentative="1">
      <w:start w:val="1"/>
      <w:numFmt w:val="bullet"/>
      <w:lvlText w:val="•"/>
      <w:lvlJc w:val="left"/>
      <w:pPr>
        <w:tabs>
          <w:tab w:val="num" w:pos="4320"/>
        </w:tabs>
        <w:ind w:left="4320" w:hanging="360"/>
      </w:pPr>
      <w:rPr>
        <w:rFonts w:ascii="Arial" w:hAnsi="Arial" w:hint="default"/>
      </w:rPr>
    </w:lvl>
    <w:lvl w:ilvl="6" w:tplc="764A6F16" w:tentative="1">
      <w:start w:val="1"/>
      <w:numFmt w:val="bullet"/>
      <w:lvlText w:val="•"/>
      <w:lvlJc w:val="left"/>
      <w:pPr>
        <w:tabs>
          <w:tab w:val="num" w:pos="5040"/>
        </w:tabs>
        <w:ind w:left="5040" w:hanging="360"/>
      </w:pPr>
      <w:rPr>
        <w:rFonts w:ascii="Arial" w:hAnsi="Arial" w:hint="default"/>
      </w:rPr>
    </w:lvl>
    <w:lvl w:ilvl="7" w:tplc="371A3F5A" w:tentative="1">
      <w:start w:val="1"/>
      <w:numFmt w:val="bullet"/>
      <w:lvlText w:val="•"/>
      <w:lvlJc w:val="left"/>
      <w:pPr>
        <w:tabs>
          <w:tab w:val="num" w:pos="5760"/>
        </w:tabs>
        <w:ind w:left="5760" w:hanging="360"/>
      </w:pPr>
      <w:rPr>
        <w:rFonts w:ascii="Arial" w:hAnsi="Arial" w:hint="default"/>
      </w:rPr>
    </w:lvl>
    <w:lvl w:ilvl="8" w:tplc="D5BE90AE" w:tentative="1">
      <w:start w:val="1"/>
      <w:numFmt w:val="bullet"/>
      <w:lvlText w:val="•"/>
      <w:lvlJc w:val="left"/>
      <w:pPr>
        <w:tabs>
          <w:tab w:val="num" w:pos="6480"/>
        </w:tabs>
        <w:ind w:left="6480" w:hanging="360"/>
      </w:pPr>
      <w:rPr>
        <w:rFonts w:ascii="Arial" w:hAnsi="Arial" w:hint="default"/>
      </w:rPr>
    </w:lvl>
  </w:abstractNum>
  <w:abstractNum w:abstractNumId="9">
    <w:nsid w:val="33E80E0F"/>
    <w:multiLevelType w:val="multilevel"/>
    <w:tmpl w:val="F4C60FC8"/>
    <w:lvl w:ilvl="0">
      <w:start w:val="4"/>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35F66584"/>
    <w:multiLevelType w:val="hybridMultilevel"/>
    <w:tmpl w:val="A0B48A56"/>
    <w:lvl w:ilvl="0" w:tplc="BBC068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A27EA5"/>
    <w:multiLevelType w:val="multilevel"/>
    <w:tmpl w:val="E8EE7A24"/>
    <w:styleLink w:val="Style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C9C6CD1"/>
    <w:multiLevelType w:val="multilevel"/>
    <w:tmpl w:val="FBD6C6CE"/>
    <w:styleLink w:val="Style1"/>
    <w:lvl w:ilvl="0">
      <w:start w:val="2"/>
      <w:numFmt w:val="decimal"/>
      <w:lvlText w:val="%1"/>
      <w:lvlJc w:val="left"/>
      <w:pPr>
        <w:ind w:left="432" w:hanging="432"/>
      </w:pPr>
    </w:lvl>
    <w:lvl w:ilvl="1">
      <w:start w:val="1"/>
      <w:numFmt w:val="decimal"/>
      <w:lvlText w:val="%1.%2"/>
      <w:lvlJc w:val="left"/>
      <w:pPr>
        <w:ind w:left="666" w:hanging="576"/>
      </w:pPr>
      <w:rPr>
        <w:rFonts w:ascii="Times New Roman" w:hAnsi="Times New Roman" w:cs="Times New Roman" w:hint="default"/>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3E03305B"/>
    <w:multiLevelType w:val="hybridMultilevel"/>
    <w:tmpl w:val="B526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BE1862"/>
    <w:multiLevelType w:val="multilevel"/>
    <w:tmpl w:val="5E2C319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3991734"/>
    <w:multiLevelType w:val="multilevel"/>
    <w:tmpl w:val="04090025"/>
    <w:styleLink w:val="Style3"/>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3CF1D71"/>
    <w:multiLevelType w:val="multilevel"/>
    <w:tmpl w:val="51B2A2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4012D16"/>
    <w:multiLevelType w:val="multilevel"/>
    <w:tmpl w:val="38183F76"/>
    <w:lvl w:ilvl="0">
      <w:start w:val="1"/>
      <w:numFmt w:val="decimal"/>
      <w:lvlText w:val="%1"/>
      <w:lvlJc w:val="left"/>
      <w:pPr>
        <w:ind w:left="432" w:hanging="432"/>
      </w:pPr>
      <w:rPr>
        <w:rFonts w:hint="default"/>
      </w:rPr>
    </w:lvl>
    <w:lvl w:ilvl="1">
      <w:start w:val="1"/>
      <w:numFmt w:val="none"/>
      <w:lvlText w:val="3.3"/>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4AA267D1"/>
    <w:multiLevelType w:val="multilevel"/>
    <w:tmpl w:val="FFD2D8C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9B840B6"/>
    <w:multiLevelType w:val="multilevel"/>
    <w:tmpl w:val="F6CEC97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ajorEastAsia" w:hint="default"/>
        <w:color w:val="000000" w:themeColor="text1"/>
      </w:rPr>
    </w:lvl>
    <w:lvl w:ilvl="2">
      <w:start w:val="1"/>
      <w:numFmt w:val="decimal"/>
      <w:isLgl/>
      <w:lvlText w:val="%1.%2.%3"/>
      <w:lvlJc w:val="left"/>
      <w:pPr>
        <w:ind w:left="1080" w:hanging="720"/>
      </w:pPr>
      <w:rPr>
        <w:rFonts w:eastAsiaTheme="majorEastAsia" w:hint="default"/>
        <w:color w:val="000000" w:themeColor="text1"/>
      </w:rPr>
    </w:lvl>
    <w:lvl w:ilvl="3">
      <w:start w:val="1"/>
      <w:numFmt w:val="decimal"/>
      <w:isLgl/>
      <w:lvlText w:val="%1.%2.%3.%4"/>
      <w:lvlJc w:val="left"/>
      <w:pPr>
        <w:ind w:left="1080" w:hanging="720"/>
      </w:pPr>
      <w:rPr>
        <w:rFonts w:eastAsiaTheme="majorEastAsia" w:hint="default"/>
        <w:color w:val="000000" w:themeColor="text1"/>
      </w:rPr>
    </w:lvl>
    <w:lvl w:ilvl="4">
      <w:start w:val="1"/>
      <w:numFmt w:val="decimal"/>
      <w:isLgl/>
      <w:lvlText w:val="%1.%2.%3.%4.%5"/>
      <w:lvlJc w:val="left"/>
      <w:pPr>
        <w:ind w:left="1440" w:hanging="1080"/>
      </w:pPr>
      <w:rPr>
        <w:rFonts w:eastAsiaTheme="majorEastAsia" w:hint="default"/>
        <w:color w:val="000000" w:themeColor="text1"/>
      </w:rPr>
    </w:lvl>
    <w:lvl w:ilvl="5">
      <w:start w:val="1"/>
      <w:numFmt w:val="decimal"/>
      <w:isLgl/>
      <w:lvlText w:val="%1.%2.%3.%4.%5.%6"/>
      <w:lvlJc w:val="left"/>
      <w:pPr>
        <w:ind w:left="1440" w:hanging="1080"/>
      </w:pPr>
      <w:rPr>
        <w:rFonts w:eastAsiaTheme="majorEastAsia" w:hint="default"/>
        <w:color w:val="000000" w:themeColor="text1"/>
      </w:rPr>
    </w:lvl>
    <w:lvl w:ilvl="6">
      <w:start w:val="1"/>
      <w:numFmt w:val="decimal"/>
      <w:isLgl/>
      <w:lvlText w:val="%1.%2.%3.%4.%5.%6.%7"/>
      <w:lvlJc w:val="left"/>
      <w:pPr>
        <w:ind w:left="1800" w:hanging="1440"/>
      </w:pPr>
      <w:rPr>
        <w:rFonts w:eastAsiaTheme="majorEastAsia" w:hint="default"/>
        <w:color w:val="000000" w:themeColor="text1"/>
      </w:rPr>
    </w:lvl>
    <w:lvl w:ilvl="7">
      <w:start w:val="1"/>
      <w:numFmt w:val="decimal"/>
      <w:isLgl/>
      <w:lvlText w:val="%1.%2.%3.%4.%5.%6.%7.%8"/>
      <w:lvlJc w:val="left"/>
      <w:pPr>
        <w:ind w:left="1800" w:hanging="1440"/>
      </w:pPr>
      <w:rPr>
        <w:rFonts w:eastAsiaTheme="majorEastAsia" w:hint="default"/>
        <w:color w:val="000000" w:themeColor="text1"/>
      </w:rPr>
    </w:lvl>
    <w:lvl w:ilvl="8">
      <w:start w:val="1"/>
      <w:numFmt w:val="decimal"/>
      <w:isLgl/>
      <w:lvlText w:val="%1.%2.%3.%4.%5.%6.%7.%8.%9"/>
      <w:lvlJc w:val="left"/>
      <w:pPr>
        <w:ind w:left="2160" w:hanging="1800"/>
      </w:pPr>
      <w:rPr>
        <w:rFonts w:eastAsiaTheme="majorEastAsia" w:hint="default"/>
        <w:color w:val="000000" w:themeColor="text1"/>
      </w:rPr>
    </w:lvl>
  </w:abstractNum>
  <w:abstractNum w:abstractNumId="20">
    <w:nsid w:val="63480D8E"/>
    <w:multiLevelType w:val="multilevel"/>
    <w:tmpl w:val="66B4A0F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3643591"/>
    <w:multiLevelType w:val="multilevel"/>
    <w:tmpl w:val="4F4A3CB6"/>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676E26BC"/>
    <w:multiLevelType w:val="multilevel"/>
    <w:tmpl w:val="70363E5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78C2D96"/>
    <w:multiLevelType w:val="multilevel"/>
    <w:tmpl w:val="CACC7532"/>
    <w:lvl w:ilvl="0">
      <w:start w:val="3"/>
      <w:numFmt w:val="decimal"/>
      <w:lvlText w:val="%1"/>
      <w:lvlJc w:val="left"/>
      <w:pPr>
        <w:ind w:left="360" w:hanging="360"/>
      </w:pPr>
      <w:rPr>
        <w:rFonts w:asciiTheme="majorHAnsi" w:hAnsiTheme="majorHAnsi" w:cstheme="majorBidi" w:hint="default"/>
        <w:sz w:val="26"/>
      </w:rPr>
    </w:lvl>
    <w:lvl w:ilvl="1">
      <w:start w:val="4"/>
      <w:numFmt w:val="decimal"/>
      <w:lvlText w:val="%1.%2"/>
      <w:lvlJc w:val="left"/>
      <w:pPr>
        <w:ind w:left="360" w:hanging="360"/>
      </w:pPr>
      <w:rPr>
        <w:rFonts w:asciiTheme="majorHAnsi" w:hAnsiTheme="majorHAnsi" w:cstheme="majorBidi" w:hint="default"/>
        <w:sz w:val="26"/>
      </w:rPr>
    </w:lvl>
    <w:lvl w:ilvl="2">
      <w:start w:val="1"/>
      <w:numFmt w:val="decimal"/>
      <w:lvlText w:val="%1.%2.%3"/>
      <w:lvlJc w:val="left"/>
      <w:pPr>
        <w:ind w:left="720" w:hanging="720"/>
      </w:pPr>
      <w:rPr>
        <w:rFonts w:asciiTheme="majorHAnsi" w:hAnsiTheme="majorHAnsi" w:cstheme="majorBidi" w:hint="default"/>
        <w:sz w:val="26"/>
      </w:rPr>
    </w:lvl>
    <w:lvl w:ilvl="3">
      <w:start w:val="1"/>
      <w:numFmt w:val="decimal"/>
      <w:lvlText w:val="%1.%2.%3.%4"/>
      <w:lvlJc w:val="left"/>
      <w:pPr>
        <w:ind w:left="720" w:hanging="720"/>
      </w:pPr>
      <w:rPr>
        <w:rFonts w:asciiTheme="majorHAnsi" w:hAnsiTheme="majorHAnsi" w:cstheme="majorBidi" w:hint="default"/>
        <w:sz w:val="26"/>
      </w:rPr>
    </w:lvl>
    <w:lvl w:ilvl="4">
      <w:start w:val="1"/>
      <w:numFmt w:val="decimal"/>
      <w:lvlText w:val="%1.%2.%3.%4.%5"/>
      <w:lvlJc w:val="left"/>
      <w:pPr>
        <w:ind w:left="1080" w:hanging="1080"/>
      </w:pPr>
      <w:rPr>
        <w:rFonts w:asciiTheme="majorHAnsi" w:hAnsiTheme="majorHAnsi" w:cstheme="majorBidi" w:hint="default"/>
        <w:sz w:val="26"/>
      </w:rPr>
    </w:lvl>
    <w:lvl w:ilvl="5">
      <w:start w:val="1"/>
      <w:numFmt w:val="decimal"/>
      <w:lvlText w:val="%1.%2.%3.%4.%5.%6"/>
      <w:lvlJc w:val="left"/>
      <w:pPr>
        <w:ind w:left="1080" w:hanging="1080"/>
      </w:pPr>
      <w:rPr>
        <w:rFonts w:asciiTheme="majorHAnsi" w:hAnsiTheme="majorHAnsi" w:cstheme="majorBidi" w:hint="default"/>
        <w:sz w:val="26"/>
      </w:rPr>
    </w:lvl>
    <w:lvl w:ilvl="6">
      <w:start w:val="1"/>
      <w:numFmt w:val="decimal"/>
      <w:lvlText w:val="%1.%2.%3.%4.%5.%6.%7"/>
      <w:lvlJc w:val="left"/>
      <w:pPr>
        <w:ind w:left="1440" w:hanging="1440"/>
      </w:pPr>
      <w:rPr>
        <w:rFonts w:asciiTheme="majorHAnsi" w:hAnsiTheme="majorHAnsi" w:cstheme="majorBidi" w:hint="default"/>
        <w:sz w:val="26"/>
      </w:rPr>
    </w:lvl>
    <w:lvl w:ilvl="7">
      <w:start w:val="1"/>
      <w:numFmt w:val="decimal"/>
      <w:lvlText w:val="%1.%2.%3.%4.%5.%6.%7.%8"/>
      <w:lvlJc w:val="left"/>
      <w:pPr>
        <w:ind w:left="1440" w:hanging="1440"/>
      </w:pPr>
      <w:rPr>
        <w:rFonts w:asciiTheme="majorHAnsi" w:hAnsiTheme="majorHAnsi" w:cstheme="majorBidi" w:hint="default"/>
        <w:sz w:val="26"/>
      </w:rPr>
    </w:lvl>
    <w:lvl w:ilvl="8">
      <w:start w:val="1"/>
      <w:numFmt w:val="decimal"/>
      <w:lvlText w:val="%1.%2.%3.%4.%5.%6.%7.%8.%9"/>
      <w:lvlJc w:val="left"/>
      <w:pPr>
        <w:ind w:left="1800" w:hanging="1800"/>
      </w:pPr>
      <w:rPr>
        <w:rFonts w:asciiTheme="majorHAnsi" w:hAnsiTheme="majorHAnsi" w:cstheme="majorBidi" w:hint="default"/>
        <w:sz w:val="26"/>
      </w:rPr>
    </w:lvl>
  </w:abstractNum>
  <w:abstractNum w:abstractNumId="24">
    <w:nsid w:val="67EF0796"/>
    <w:multiLevelType w:val="hybridMultilevel"/>
    <w:tmpl w:val="89BA17A6"/>
    <w:lvl w:ilvl="0" w:tplc="F5961F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F6775B"/>
    <w:multiLevelType w:val="hybridMultilevel"/>
    <w:tmpl w:val="5718ADA8"/>
    <w:lvl w:ilvl="0" w:tplc="7ADCC9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72FB8"/>
    <w:multiLevelType w:val="hybridMultilevel"/>
    <w:tmpl w:val="3E8E1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125688"/>
    <w:multiLevelType w:val="multilevel"/>
    <w:tmpl w:val="07F0C0C4"/>
    <w:lvl w:ilvl="0">
      <w:start w:val="3"/>
      <w:numFmt w:val="decimal"/>
      <w:lvlText w:val="%1"/>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7AFC64CB"/>
    <w:multiLevelType w:val="multilevel"/>
    <w:tmpl w:val="0ED44932"/>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3"/>
  </w:num>
  <w:num w:numId="3">
    <w:abstractNumId w:val="25"/>
  </w:num>
  <w:num w:numId="4">
    <w:abstractNumId w:val="24"/>
  </w:num>
  <w:num w:numId="5">
    <w:abstractNumId w:val="10"/>
  </w:num>
  <w:num w:numId="6">
    <w:abstractNumId w:val="5"/>
  </w:num>
  <w:num w:numId="7">
    <w:abstractNumId w:val="12"/>
  </w:num>
  <w:num w:numId="8">
    <w:abstractNumId w:val="3"/>
    <w:lvlOverride w:ilvl="1">
      <w:lvl w:ilvl="1">
        <w:start w:val="1"/>
        <w:numFmt w:val="decimal"/>
        <w:lvlText w:val="%1.%2"/>
        <w:lvlJc w:val="left"/>
        <w:pPr>
          <w:ind w:left="666" w:hanging="576"/>
        </w:pPr>
        <w:rPr>
          <w:rFonts w:ascii="Times New Roman" w:hAnsi="Times New Roman" w:cs="Times New Roman" w:hint="default"/>
          <w:b/>
          <w:bCs/>
          <w:sz w:val="24"/>
          <w:szCs w:val="24"/>
        </w:rPr>
      </w:lvl>
    </w:lvlOverride>
  </w:num>
  <w:num w:numId="9">
    <w:abstractNumId w:val="11"/>
  </w:num>
  <w:num w:numId="10">
    <w:abstractNumId w:val="15"/>
  </w:num>
  <w:num w:numId="11">
    <w:abstractNumId w:val="2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4"/>
  </w:num>
  <w:num w:numId="15">
    <w:abstractNumId w:val="9"/>
  </w:num>
  <w:num w:numId="16">
    <w:abstractNumId w:val="22"/>
  </w:num>
  <w:num w:numId="17">
    <w:abstractNumId w:val="19"/>
  </w:num>
  <w:num w:numId="18">
    <w:abstractNumId w:val="21"/>
  </w:num>
  <w:num w:numId="19">
    <w:abstractNumId w:val="20"/>
  </w:num>
  <w:num w:numId="20">
    <w:abstractNumId w:val="14"/>
  </w:num>
  <w:num w:numId="21">
    <w:abstractNumId w:val="1"/>
  </w:num>
  <w:num w:numId="22">
    <w:abstractNumId w:val="2"/>
  </w:num>
  <w:num w:numId="23">
    <w:abstractNumId w:val="18"/>
  </w:num>
  <w:num w:numId="24">
    <w:abstractNumId w:val="7"/>
  </w:num>
  <w:num w:numId="25">
    <w:abstractNumId w:val="16"/>
  </w:num>
  <w:num w:numId="26">
    <w:abstractNumId w:val="0"/>
  </w:num>
  <w:num w:numId="27">
    <w:abstractNumId w:val="6"/>
  </w:num>
  <w:num w:numId="28">
    <w:abstractNumId w:val="28"/>
  </w:num>
  <w:num w:numId="2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FA"/>
    <w:rsid w:val="00000194"/>
    <w:rsid w:val="000006C5"/>
    <w:rsid w:val="00002FC0"/>
    <w:rsid w:val="00004792"/>
    <w:rsid w:val="00006C2E"/>
    <w:rsid w:val="00007262"/>
    <w:rsid w:val="000077A2"/>
    <w:rsid w:val="0001042E"/>
    <w:rsid w:val="0001052F"/>
    <w:rsid w:val="00010C34"/>
    <w:rsid w:val="00012537"/>
    <w:rsid w:val="00013919"/>
    <w:rsid w:val="000143EB"/>
    <w:rsid w:val="00015223"/>
    <w:rsid w:val="00015C20"/>
    <w:rsid w:val="00017E63"/>
    <w:rsid w:val="00017EE7"/>
    <w:rsid w:val="0002023D"/>
    <w:rsid w:val="0002075C"/>
    <w:rsid w:val="0002160A"/>
    <w:rsid w:val="000217E2"/>
    <w:rsid w:val="0002269E"/>
    <w:rsid w:val="00022BC0"/>
    <w:rsid w:val="000240EE"/>
    <w:rsid w:val="000260BC"/>
    <w:rsid w:val="00027230"/>
    <w:rsid w:val="0002739C"/>
    <w:rsid w:val="00030F02"/>
    <w:rsid w:val="000316A2"/>
    <w:rsid w:val="00031A37"/>
    <w:rsid w:val="00032156"/>
    <w:rsid w:val="00033021"/>
    <w:rsid w:val="00033543"/>
    <w:rsid w:val="00033A87"/>
    <w:rsid w:val="000340D0"/>
    <w:rsid w:val="00034AF8"/>
    <w:rsid w:val="00035B22"/>
    <w:rsid w:val="00036346"/>
    <w:rsid w:val="0004050A"/>
    <w:rsid w:val="00040570"/>
    <w:rsid w:val="00043CC5"/>
    <w:rsid w:val="00045166"/>
    <w:rsid w:val="000454B6"/>
    <w:rsid w:val="0004567A"/>
    <w:rsid w:val="00050043"/>
    <w:rsid w:val="00050F5E"/>
    <w:rsid w:val="00052A54"/>
    <w:rsid w:val="00053DEF"/>
    <w:rsid w:val="00057FE8"/>
    <w:rsid w:val="00061752"/>
    <w:rsid w:val="000617E0"/>
    <w:rsid w:val="00062175"/>
    <w:rsid w:val="00062EB7"/>
    <w:rsid w:val="00063968"/>
    <w:rsid w:val="00065321"/>
    <w:rsid w:val="00066145"/>
    <w:rsid w:val="00067795"/>
    <w:rsid w:val="000678C5"/>
    <w:rsid w:val="00070F48"/>
    <w:rsid w:val="00070F98"/>
    <w:rsid w:val="000718C9"/>
    <w:rsid w:val="0007398A"/>
    <w:rsid w:val="000746B3"/>
    <w:rsid w:val="00074BE5"/>
    <w:rsid w:val="000755AE"/>
    <w:rsid w:val="000755D1"/>
    <w:rsid w:val="0007740B"/>
    <w:rsid w:val="00081B90"/>
    <w:rsid w:val="000824D0"/>
    <w:rsid w:val="0008478F"/>
    <w:rsid w:val="0008487E"/>
    <w:rsid w:val="000853FC"/>
    <w:rsid w:val="00085AD1"/>
    <w:rsid w:val="000860EB"/>
    <w:rsid w:val="00087071"/>
    <w:rsid w:val="00090968"/>
    <w:rsid w:val="00092552"/>
    <w:rsid w:val="00095355"/>
    <w:rsid w:val="00097812"/>
    <w:rsid w:val="00097C5E"/>
    <w:rsid w:val="00097C67"/>
    <w:rsid w:val="000A1617"/>
    <w:rsid w:val="000A1E89"/>
    <w:rsid w:val="000A22D1"/>
    <w:rsid w:val="000A261A"/>
    <w:rsid w:val="000A2A76"/>
    <w:rsid w:val="000A37B9"/>
    <w:rsid w:val="000A4035"/>
    <w:rsid w:val="000A434B"/>
    <w:rsid w:val="000A4660"/>
    <w:rsid w:val="000A6793"/>
    <w:rsid w:val="000A6D69"/>
    <w:rsid w:val="000B13A8"/>
    <w:rsid w:val="000B1E18"/>
    <w:rsid w:val="000B1F3A"/>
    <w:rsid w:val="000B347D"/>
    <w:rsid w:val="000B5029"/>
    <w:rsid w:val="000B76C7"/>
    <w:rsid w:val="000B76E2"/>
    <w:rsid w:val="000C024F"/>
    <w:rsid w:val="000C086C"/>
    <w:rsid w:val="000C1AF4"/>
    <w:rsid w:val="000C1CDE"/>
    <w:rsid w:val="000C417F"/>
    <w:rsid w:val="000C4664"/>
    <w:rsid w:val="000C66A6"/>
    <w:rsid w:val="000C6B3B"/>
    <w:rsid w:val="000C79B5"/>
    <w:rsid w:val="000C7F0C"/>
    <w:rsid w:val="000D03D7"/>
    <w:rsid w:val="000D0AC6"/>
    <w:rsid w:val="000D17EF"/>
    <w:rsid w:val="000D18E2"/>
    <w:rsid w:val="000D2981"/>
    <w:rsid w:val="000D3768"/>
    <w:rsid w:val="000D3871"/>
    <w:rsid w:val="000D4A0D"/>
    <w:rsid w:val="000D4DDB"/>
    <w:rsid w:val="000D51A8"/>
    <w:rsid w:val="000D541C"/>
    <w:rsid w:val="000D61DD"/>
    <w:rsid w:val="000D62B4"/>
    <w:rsid w:val="000D6C64"/>
    <w:rsid w:val="000D75D7"/>
    <w:rsid w:val="000E00D8"/>
    <w:rsid w:val="000E091F"/>
    <w:rsid w:val="000E1056"/>
    <w:rsid w:val="000E2B33"/>
    <w:rsid w:val="000E2F65"/>
    <w:rsid w:val="000E34C3"/>
    <w:rsid w:val="000E3D36"/>
    <w:rsid w:val="000E4609"/>
    <w:rsid w:val="000E60EB"/>
    <w:rsid w:val="000E6327"/>
    <w:rsid w:val="000E6540"/>
    <w:rsid w:val="000E6AAE"/>
    <w:rsid w:val="000E73C3"/>
    <w:rsid w:val="000F0B76"/>
    <w:rsid w:val="000F1931"/>
    <w:rsid w:val="000F2903"/>
    <w:rsid w:val="000F3367"/>
    <w:rsid w:val="000F34C3"/>
    <w:rsid w:val="000F3DA0"/>
    <w:rsid w:val="000F4116"/>
    <w:rsid w:val="000F43A1"/>
    <w:rsid w:val="000F4A1E"/>
    <w:rsid w:val="000F52EF"/>
    <w:rsid w:val="000F5D1A"/>
    <w:rsid w:val="000F76D6"/>
    <w:rsid w:val="000F78B3"/>
    <w:rsid w:val="001011C1"/>
    <w:rsid w:val="00101E18"/>
    <w:rsid w:val="0010287F"/>
    <w:rsid w:val="00103DF7"/>
    <w:rsid w:val="00105205"/>
    <w:rsid w:val="00105506"/>
    <w:rsid w:val="00105E33"/>
    <w:rsid w:val="001061E7"/>
    <w:rsid w:val="00106C4A"/>
    <w:rsid w:val="0010708B"/>
    <w:rsid w:val="0010745A"/>
    <w:rsid w:val="00107847"/>
    <w:rsid w:val="00110762"/>
    <w:rsid w:val="00111F4C"/>
    <w:rsid w:val="001134AB"/>
    <w:rsid w:val="0011483D"/>
    <w:rsid w:val="0011550A"/>
    <w:rsid w:val="00115F7A"/>
    <w:rsid w:val="001205A8"/>
    <w:rsid w:val="0012102B"/>
    <w:rsid w:val="0012120D"/>
    <w:rsid w:val="00124CB4"/>
    <w:rsid w:val="00124E45"/>
    <w:rsid w:val="00125D9F"/>
    <w:rsid w:val="00126BB3"/>
    <w:rsid w:val="00126BB7"/>
    <w:rsid w:val="00126EAE"/>
    <w:rsid w:val="00126F90"/>
    <w:rsid w:val="00127D1B"/>
    <w:rsid w:val="00130AB2"/>
    <w:rsid w:val="00131C3D"/>
    <w:rsid w:val="0013278D"/>
    <w:rsid w:val="00133A83"/>
    <w:rsid w:val="00134638"/>
    <w:rsid w:val="001348AD"/>
    <w:rsid w:val="00135D46"/>
    <w:rsid w:val="0014034E"/>
    <w:rsid w:val="001415C9"/>
    <w:rsid w:val="0014181C"/>
    <w:rsid w:val="00143002"/>
    <w:rsid w:val="00144362"/>
    <w:rsid w:val="00144A8F"/>
    <w:rsid w:val="00146F48"/>
    <w:rsid w:val="001474C8"/>
    <w:rsid w:val="00150124"/>
    <w:rsid w:val="0015408A"/>
    <w:rsid w:val="00155EA8"/>
    <w:rsid w:val="001561C2"/>
    <w:rsid w:val="001600D8"/>
    <w:rsid w:val="001602DD"/>
    <w:rsid w:val="00160831"/>
    <w:rsid w:val="00160F33"/>
    <w:rsid w:val="00161EA2"/>
    <w:rsid w:val="00162ACA"/>
    <w:rsid w:val="00162D00"/>
    <w:rsid w:val="001638B6"/>
    <w:rsid w:val="001639D9"/>
    <w:rsid w:val="00163ED7"/>
    <w:rsid w:val="00164A10"/>
    <w:rsid w:val="00165438"/>
    <w:rsid w:val="001654BD"/>
    <w:rsid w:val="00165BCA"/>
    <w:rsid w:val="00165E06"/>
    <w:rsid w:val="001700A3"/>
    <w:rsid w:val="00174151"/>
    <w:rsid w:val="00174A44"/>
    <w:rsid w:val="00177770"/>
    <w:rsid w:val="00177E7F"/>
    <w:rsid w:val="001805AF"/>
    <w:rsid w:val="0018147A"/>
    <w:rsid w:val="00181821"/>
    <w:rsid w:val="00181AC6"/>
    <w:rsid w:val="0018294B"/>
    <w:rsid w:val="001848D2"/>
    <w:rsid w:val="0018778D"/>
    <w:rsid w:val="0019113C"/>
    <w:rsid w:val="001915B0"/>
    <w:rsid w:val="00191B1E"/>
    <w:rsid w:val="00192A8D"/>
    <w:rsid w:val="00192F81"/>
    <w:rsid w:val="00194312"/>
    <w:rsid w:val="001955AA"/>
    <w:rsid w:val="0019588D"/>
    <w:rsid w:val="00197201"/>
    <w:rsid w:val="001A025C"/>
    <w:rsid w:val="001A0E89"/>
    <w:rsid w:val="001A22B3"/>
    <w:rsid w:val="001A35C9"/>
    <w:rsid w:val="001A4CA9"/>
    <w:rsid w:val="001A69E4"/>
    <w:rsid w:val="001A7160"/>
    <w:rsid w:val="001A77BD"/>
    <w:rsid w:val="001B0865"/>
    <w:rsid w:val="001B09BF"/>
    <w:rsid w:val="001B0CCC"/>
    <w:rsid w:val="001B0D7E"/>
    <w:rsid w:val="001B0FBE"/>
    <w:rsid w:val="001B2CA1"/>
    <w:rsid w:val="001B2D22"/>
    <w:rsid w:val="001B3CE6"/>
    <w:rsid w:val="001B4324"/>
    <w:rsid w:val="001B5EE3"/>
    <w:rsid w:val="001B6263"/>
    <w:rsid w:val="001B707A"/>
    <w:rsid w:val="001B796F"/>
    <w:rsid w:val="001C066A"/>
    <w:rsid w:val="001C0CBF"/>
    <w:rsid w:val="001C3322"/>
    <w:rsid w:val="001C4D28"/>
    <w:rsid w:val="001C5C50"/>
    <w:rsid w:val="001C6F1E"/>
    <w:rsid w:val="001C76BB"/>
    <w:rsid w:val="001C7EDC"/>
    <w:rsid w:val="001D06DD"/>
    <w:rsid w:val="001D0854"/>
    <w:rsid w:val="001D2A09"/>
    <w:rsid w:val="001D6AE5"/>
    <w:rsid w:val="001E027C"/>
    <w:rsid w:val="001E039C"/>
    <w:rsid w:val="001E0C63"/>
    <w:rsid w:val="001E0C6E"/>
    <w:rsid w:val="001E2548"/>
    <w:rsid w:val="001E29FA"/>
    <w:rsid w:val="001E30FB"/>
    <w:rsid w:val="001E4816"/>
    <w:rsid w:val="001E7390"/>
    <w:rsid w:val="001E7407"/>
    <w:rsid w:val="001E7B81"/>
    <w:rsid w:val="001E7EDB"/>
    <w:rsid w:val="001F29BB"/>
    <w:rsid w:val="001F350F"/>
    <w:rsid w:val="001F3B0D"/>
    <w:rsid w:val="001F6937"/>
    <w:rsid w:val="001F7939"/>
    <w:rsid w:val="001F7977"/>
    <w:rsid w:val="00200B3D"/>
    <w:rsid w:val="00200D53"/>
    <w:rsid w:val="002021FE"/>
    <w:rsid w:val="0020287A"/>
    <w:rsid w:val="00202960"/>
    <w:rsid w:val="002058D4"/>
    <w:rsid w:val="00205FDB"/>
    <w:rsid w:val="00206B11"/>
    <w:rsid w:val="00207BA7"/>
    <w:rsid w:val="00211773"/>
    <w:rsid w:val="002127BC"/>
    <w:rsid w:val="002129A2"/>
    <w:rsid w:val="00213403"/>
    <w:rsid w:val="0021490A"/>
    <w:rsid w:val="00214BC7"/>
    <w:rsid w:val="00215972"/>
    <w:rsid w:val="00216369"/>
    <w:rsid w:val="00216A1C"/>
    <w:rsid w:val="00216C36"/>
    <w:rsid w:val="00220D92"/>
    <w:rsid w:val="00220EB7"/>
    <w:rsid w:val="002232B6"/>
    <w:rsid w:val="00224A66"/>
    <w:rsid w:val="00233251"/>
    <w:rsid w:val="00233BA4"/>
    <w:rsid w:val="002351D5"/>
    <w:rsid w:val="002366D2"/>
    <w:rsid w:val="00237E75"/>
    <w:rsid w:val="002416B9"/>
    <w:rsid w:val="002428E5"/>
    <w:rsid w:val="00242E08"/>
    <w:rsid w:val="0024381B"/>
    <w:rsid w:val="002446CC"/>
    <w:rsid w:val="00250C8B"/>
    <w:rsid w:val="00251BC1"/>
    <w:rsid w:val="0025223F"/>
    <w:rsid w:val="00252B9D"/>
    <w:rsid w:val="00252BA4"/>
    <w:rsid w:val="00253F48"/>
    <w:rsid w:val="00254316"/>
    <w:rsid w:val="00255C02"/>
    <w:rsid w:val="00255EEE"/>
    <w:rsid w:val="00257BCE"/>
    <w:rsid w:val="00262D89"/>
    <w:rsid w:val="00264C71"/>
    <w:rsid w:val="002654A3"/>
    <w:rsid w:val="0026603F"/>
    <w:rsid w:val="00270C30"/>
    <w:rsid w:val="00270FA8"/>
    <w:rsid w:val="00272A8B"/>
    <w:rsid w:val="00273382"/>
    <w:rsid w:val="002759DE"/>
    <w:rsid w:val="002767E8"/>
    <w:rsid w:val="00276E71"/>
    <w:rsid w:val="00281737"/>
    <w:rsid w:val="00282CE7"/>
    <w:rsid w:val="002837AF"/>
    <w:rsid w:val="0028443C"/>
    <w:rsid w:val="002849A5"/>
    <w:rsid w:val="00284A68"/>
    <w:rsid w:val="00285F10"/>
    <w:rsid w:val="00285F6A"/>
    <w:rsid w:val="002867B7"/>
    <w:rsid w:val="0028768A"/>
    <w:rsid w:val="00290543"/>
    <w:rsid w:val="00290CED"/>
    <w:rsid w:val="002922FE"/>
    <w:rsid w:val="00292B51"/>
    <w:rsid w:val="002935BE"/>
    <w:rsid w:val="00293C4B"/>
    <w:rsid w:val="00294FE9"/>
    <w:rsid w:val="00296401"/>
    <w:rsid w:val="00296535"/>
    <w:rsid w:val="002A01BB"/>
    <w:rsid w:val="002A129A"/>
    <w:rsid w:val="002A218D"/>
    <w:rsid w:val="002A3B39"/>
    <w:rsid w:val="002A426E"/>
    <w:rsid w:val="002A4470"/>
    <w:rsid w:val="002A6222"/>
    <w:rsid w:val="002A671C"/>
    <w:rsid w:val="002A6D57"/>
    <w:rsid w:val="002B088A"/>
    <w:rsid w:val="002B0E5D"/>
    <w:rsid w:val="002B2050"/>
    <w:rsid w:val="002B3201"/>
    <w:rsid w:val="002B34F8"/>
    <w:rsid w:val="002B352B"/>
    <w:rsid w:val="002B49CE"/>
    <w:rsid w:val="002B5152"/>
    <w:rsid w:val="002B5204"/>
    <w:rsid w:val="002B5D47"/>
    <w:rsid w:val="002B625D"/>
    <w:rsid w:val="002B63D1"/>
    <w:rsid w:val="002C11EA"/>
    <w:rsid w:val="002C38DE"/>
    <w:rsid w:val="002C6293"/>
    <w:rsid w:val="002C6D6D"/>
    <w:rsid w:val="002C7051"/>
    <w:rsid w:val="002D0266"/>
    <w:rsid w:val="002D1AE4"/>
    <w:rsid w:val="002D2B41"/>
    <w:rsid w:val="002D2F33"/>
    <w:rsid w:val="002D31F2"/>
    <w:rsid w:val="002D38CC"/>
    <w:rsid w:val="002D45DD"/>
    <w:rsid w:val="002D4C11"/>
    <w:rsid w:val="002D5449"/>
    <w:rsid w:val="002D5790"/>
    <w:rsid w:val="002D66B4"/>
    <w:rsid w:val="002E1D04"/>
    <w:rsid w:val="002E2759"/>
    <w:rsid w:val="002E2E8B"/>
    <w:rsid w:val="002E48AF"/>
    <w:rsid w:val="002E4FB1"/>
    <w:rsid w:val="002E5F8B"/>
    <w:rsid w:val="002E6112"/>
    <w:rsid w:val="002F04AC"/>
    <w:rsid w:val="002F192C"/>
    <w:rsid w:val="002F2A0F"/>
    <w:rsid w:val="002F4F96"/>
    <w:rsid w:val="002F667F"/>
    <w:rsid w:val="002F699C"/>
    <w:rsid w:val="002F6A2E"/>
    <w:rsid w:val="003000AB"/>
    <w:rsid w:val="003013B2"/>
    <w:rsid w:val="00302A16"/>
    <w:rsid w:val="0030388E"/>
    <w:rsid w:val="00305C87"/>
    <w:rsid w:val="003067EF"/>
    <w:rsid w:val="0030705E"/>
    <w:rsid w:val="0030745D"/>
    <w:rsid w:val="0031079E"/>
    <w:rsid w:val="003116C1"/>
    <w:rsid w:val="00311CA0"/>
    <w:rsid w:val="003124EF"/>
    <w:rsid w:val="00312A2B"/>
    <w:rsid w:val="003146AE"/>
    <w:rsid w:val="00315EC2"/>
    <w:rsid w:val="00317BCF"/>
    <w:rsid w:val="003207EB"/>
    <w:rsid w:val="00320E56"/>
    <w:rsid w:val="00321690"/>
    <w:rsid w:val="00323DF7"/>
    <w:rsid w:val="00324585"/>
    <w:rsid w:val="0032529A"/>
    <w:rsid w:val="003255BA"/>
    <w:rsid w:val="003263F3"/>
    <w:rsid w:val="003264C6"/>
    <w:rsid w:val="0032792A"/>
    <w:rsid w:val="003311AA"/>
    <w:rsid w:val="00332205"/>
    <w:rsid w:val="00332E17"/>
    <w:rsid w:val="00332FB9"/>
    <w:rsid w:val="003340BE"/>
    <w:rsid w:val="00334D12"/>
    <w:rsid w:val="00334E9B"/>
    <w:rsid w:val="00335AC9"/>
    <w:rsid w:val="003365D3"/>
    <w:rsid w:val="00336E20"/>
    <w:rsid w:val="00337F03"/>
    <w:rsid w:val="00337F29"/>
    <w:rsid w:val="0034214E"/>
    <w:rsid w:val="00342D8E"/>
    <w:rsid w:val="00343B2C"/>
    <w:rsid w:val="00344B9B"/>
    <w:rsid w:val="00344D53"/>
    <w:rsid w:val="00345F73"/>
    <w:rsid w:val="0034745F"/>
    <w:rsid w:val="003477B7"/>
    <w:rsid w:val="00350A83"/>
    <w:rsid w:val="003510EE"/>
    <w:rsid w:val="00351C74"/>
    <w:rsid w:val="003522FC"/>
    <w:rsid w:val="003534C9"/>
    <w:rsid w:val="00353894"/>
    <w:rsid w:val="00354B80"/>
    <w:rsid w:val="0035691B"/>
    <w:rsid w:val="00357E93"/>
    <w:rsid w:val="00362699"/>
    <w:rsid w:val="003626AB"/>
    <w:rsid w:val="00362BFD"/>
    <w:rsid w:val="00362E8D"/>
    <w:rsid w:val="003639B2"/>
    <w:rsid w:val="00363AF2"/>
    <w:rsid w:val="003641BE"/>
    <w:rsid w:val="0036529E"/>
    <w:rsid w:val="003653A4"/>
    <w:rsid w:val="0036609E"/>
    <w:rsid w:val="003670D2"/>
    <w:rsid w:val="00367707"/>
    <w:rsid w:val="003701FA"/>
    <w:rsid w:val="003703BC"/>
    <w:rsid w:val="00371071"/>
    <w:rsid w:val="00373E4F"/>
    <w:rsid w:val="0037430E"/>
    <w:rsid w:val="003747C6"/>
    <w:rsid w:val="00374BC1"/>
    <w:rsid w:val="0037571A"/>
    <w:rsid w:val="003769D1"/>
    <w:rsid w:val="0037743F"/>
    <w:rsid w:val="0038038B"/>
    <w:rsid w:val="00382276"/>
    <w:rsid w:val="003822DC"/>
    <w:rsid w:val="003825AC"/>
    <w:rsid w:val="00382BA7"/>
    <w:rsid w:val="0038317D"/>
    <w:rsid w:val="003832C3"/>
    <w:rsid w:val="00384D95"/>
    <w:rsid w:val="00384F89"/>
    <w:rsid w:val="00385BB4"/>
    <w:rsid w:val="003863E7"/>
    <w:rsid w:val="00387471"/>
    <w:rsid w:val="0039027A"/>
    <w:rsid w:val="003908CE"/>
    <w:rsid w:val="00390EEC"/>
    <w:rsid w:val="00390FE0"/>
    <w:rsid w:val="00392E36"/>
    <w:rsid w:val="00393014"/>
    <w:rsid w:val="003932A5"/>
    <w:rsid w:val="00394A01"/>
    <w:rsid w:val="00395B02"/>
    <w:rsid w:val="0039618A"/>
    <w:rsid w:val="0039693D"/>
    <w:rsid w:val="003A0EAF"/>
    <w:rsid w:val="003A1AF3"/>
    <w:rsid w:val="003A1F43"/>
    <w:rsid w:val="003A2475"/>
    <w:rsid w:val="003A324F"/>
    <w:rsid w:val="003A32F3"/>
    <w:rsid w:val="003A3729"/>
    <w:rsid w:val="003A404D"/>
    <w:rsid w:val="003A642A"/>
    <w:rsid w:val="003A68C3"/>
    <w:rsid w:val="003B30C4"/>
    <w:rsid w:val="003B397C"/>
    <w:rsid w:val="003B3B14"/>
    <w:rsid w:val="003B408E"/>
    <w:rsid w:val="003B40CA"/>
    <w:rsid w:val="003B4559"/>
    <w:rsid w:val="003B55A7"/>
    <w:rsid w:val="003B6E23"/>
    <w:rsid w:val="003B7B1A"/>
    <w:rsid w:val="003B7C70"/>
    <w:rsid w:val="003C010B"/>
    <w:rsid w:val="003C09DB"/>
    <w:rsid w:val="003C23AA"/>
    <w:rsid w:val="003C5718"/>
    <w:rsid w:val="003C602C"/>
    <w:rsid w:val="003D0DA3"/>
    <w:rsid w:val="003D220D"/>
    <w:rsid w:val="003D45DC"/>
    <w:rsid w:val="003D5F44"/>
    <w:rsid w:val="003D6884"/>
    <w:rsid w:val="003E00F3"/>
    <w:rsid w:val="003E0525"/>
    <w:rsid w:val="003E24F2"/>
    <w:rsid w:val="003E268D"/>
    <w:rsid w:val="003E65F5"/>
    <w:rsid w:val="003E7795"/>
    <w:rsid w:val="003F196A"/>
    <w:rsid w:val="003F1D60"/>
    <w:rsid w:val="003F1FE2"/>
    <w:rsid w:val="003F5D6A"/>
    <w:rsid w:val="003F5EF0"/>
    <w:rsid w:val="003F7C8A"/>
    <w:rsid w:val="0040029A"/>
    <w:rsid w:val="0040043A"/>
    <w:rsid w:val="004005B3"/>
    <w:rsid w:val="00401403"/>
    <w:rsid w:val="00401F38"/>
    <w:rsid w:val="00402846"/>
    <w:rsid w:val="00403C9A"/>
    <w:rsid w:val="00403EA2"/>
    <w:rsid w:val="004052B8"/>
    <w:rsid w:val="004053BF"/>
    <w:rsid w:val="00406755"/>
    <w:rsid w:val="004069B3"/>
    <w:rsid w:val="00406F0D"/>
    <w:rsid w:val="004073AF"/>
    <w:rsid w:val="004101A0"/>
    <w:rsid w:val="0041161D"/>
    <w:rsid w:val="00412D5A"/>
    <w:rsid w:val="00413ACB"/>
    <w:rsid w:val="004145A0"/>
    <w:rsid w:val="00414719"/>
    <w:rsid w:val="004149BE"/>
    <w:rsid w:val="00414BA3"/>
    <w:rsid w:val="00415019"/>
    <w:rsid w:val="00416C44"/>
    <w:rsid w:val="00417789"/>
    <w:rsid w:val="00417C82"/>
    <w:rsid w:val="00417CC4"/>
    <w:rsid w:val="004202F0"/>
    <w:rsid w:val="00422FDA"/>
    <w:rsid w:val="00424EE7"/>
    <w:rsid w:val="004253D5"/>
    <w:rsid w:val="004266CC"/>
    <w:rsid w:val="00427A05"/>
    <w:rsid w:val="00427DA0"/>
    <w:rsid w:val="004306D6"/>
    <w:rsid w:val="004314D4"/>
    <w:rsid w:val="004316ED"/>
    <w:rsid w:val="0043309C"/>
    <w:rsid w:val="004330E2"/>
    <w:rsid w:val="0043363E"/>
    <w:rsid w:val="00434574"/>
    <w:rsid w:val="00435EA6"/>
    <w:rsid w:val="00436EE7"/>
    <w:rsid w:val="00437803"/>
    <w:rsid w:val="00437F98"/>
    <w:rsid w:val="00440C88"/>
    <w:rsid w:val="004418EE"/>
    <w:rsid w:val="004440C9"/>
    <w:rsid w:val="004451CB"/>
    <w:rsid w:val="00445FF8"/>
    <w:rsid w:val="00450B50"/>
    <w:rsid w:val="00450DC3"/>
    <w:rsid w:val="00451451"/>
    <w:rsid w:val="00451C6D"/>
    <w:rsid w:val="00451CDE"/>
    <w:rsid w:val="00451F46"/>
    <w:rsid w:val="00452A0B"/>
    <w:rsid w:val="004533D6"/>
    <w:rsid w:val="00454495"/>
    <w:rsid w:val="004601BD"/>
    <w:rsid w:val="00460D71"/>
    <w:rsid w:val="00461CD2"/>
    <w:rsid w:val="004639A4"/>
    <w:rsid w:val="00463A26"/>
    <w:rsid w:val="0046429A"/>
    <w:rsid w:val="00464A5E"/>
    <w:rsid w:val="0047099C"/>
    <w:rsid w:val="00471106"/>
    <w:rsid w:val="00471A4E"/>
    <w:rsid w:val="00472BEF"/>
    <w:rsid w:val="00473721"/>
    <w:rsid w:val="00476B0F"/>
    <w:rsid w:val="00476E4D"/>
    <w:rsid w:val="00477FEB"/>
    <w:rsid w:val="0048473D"/>
    <w:rsid w:val="00485BF9"/>
    <w:rsid w:val="00486908"/>
    <w:rsid w:val="00486C9F"/>
    <w:rsid w:val="00487076"/>
    <w:rsid w:val="00490D4D"/>
    <w:rsid w:val="00490F0B"/>
    <w:rsid w:val="004910AD"/>
    <w:rsid w:val="00491A8B"/>
    <w:rsid w:val="00492365"/>
    <w:rsid w:val="00494DF5"/>
    <w:rsid w:val="00494FD9"/>
    <w:rsid w:val="00497262"/>
    <w:rsid w:val="004974FC"/>
    <w:rsid w:val="004A000D"/>
    <w:rsid w:val="004A0044"/>
    <w:rsid w:val="004A3F6B"/>
    <w:rsid w:val="004A477D"/>
    <w:rsid w:val="004A6567"/>
    <w:rsid w:val="004A65E8"/>
    <w:rsid w:val="004A6BF8"/>
    <w:rsid w:val="004A70A3"/>
    <w:rsid w:val="004A7E4F"/>
    <w:rsid w:val="004B08A7"/>
    <w:rsid w:val="004B0CB1"/>
    <w:rsid w:val="004B19C9"/>
    <w:rsid w:val="004B1D97"/>
    <w:rsid w:val="004B1DE8"/>
    <w:rsid w:val="004B2C2C"/>
    <w:rsid w:val="004B312D"/>
    <w:rsid w:val="004B46E8"/>
    <w:rsid w:val="004B57F5"/>
    <w:rsid w:val="004B5971"/>
    <w:rsid w:val="004B60CC"/>
    <w:rsid w:val="004B653E"/>
    <w:rsid w:val="004B7725"/>
    <w:rsid w:val="004C129B"/>
    <w:rsid w:val="004C44AE"/>
    <w:rsid w:val="004C6B21"/>
    <w:rsid w:val="004C78FE"/>
    <w:rsid w:val="004D0D2D"/>
    <w:rsid w:val="004D1C95"/>
    <w:rsid w:val="004D1EEF"/>
    <w:rsid w:val="004D208D"/>
    <w:rsid w:val="004D2C97"/>
    <w:rsid w:val="004D332C"/>
    <w:rsid w:val="004D358D"/>
    <w:rsid w:val="004D4F56"/>
    <w:rsid w:val="004D5208"/>
    <w:rsid w:val="004D56AD"/>
    <w:rsid w:val="004D6787"/>
    <w:rsid w:val="004D6832"/>
    <w:rsid w:val="004D753D"/>
    <w:rsid w:val="004D757F"/>
    <w:rsid w:val="004D7BEC"/>
    <w:rsid w:val="004E578C"/>
    <w:rsid w:val="004F2705"/>
    <w:rsid w:val="004F2EBC"/>
    <w:rsid w:val="004F3137"/>
    <w:rsid w:val="004F33B8"/>
    <w:rsid w:val="004F36D0"/>
    <w:rsid w:val="004F3FCA"/>
    <w:rsid w:val="004F52D8"/>
    <w:rsid w:val="004F597A"/>
    <w:rsid w:val="00501A1D"/>
    <w:rsid w:val="00502BA4"/>
    <w:rsid w:val="0050318B"/>
    <w:rsid w:val="005038E8"/>
    <w:rsid w:val="00503BF5"/>
    <w:rsid w:val="005041DE"/>
    <w:rsid w:val="00505740"/>
    <w:rsid w:val="005072C1"/>
    <w:rsid w:val="00510270"/>
    <w:rsid w:val="005106E8"/>
    <w:rsid w:val="0051227F"/>
    <w:rsid w:val="0051269E"/>
    <w:rsid w:val="00512FAC"/>
    <w:rsid w:val="0051342A"/>
    <w:rsid w:val="00513BD0"/>
    <w:rsid w:val="005146A7"/>
    <w:rsid w:val="00515A32"/>
    <w:rsid w:val="00515CB9"/>
    <w:rsid w:val="00520181"/>
    <w:rsid w:val="00520947"/>
    <w:rsid w:val="00520B83"/>
    <w:rsid w:val="00521383"/>
    <w:rsid w:val="00521DFB"/>
    <w:rsid w:val="00522306"/>
    <w:rsid w:val="00522E4B"/>
    <w:rsid w:val="00523D60"/>
    <w:rsid w:val="0052426F"/>
    <w:rsid w:val="00524A75"/>
    <w:rsid w:val="00524E1C"/>
    <w:rsid w:val="00524F80"/>
    <w:rsid w:val="005262A6"/>
    <w:rsid w:val="005263A7"/>
    <w:rsid w:val="00526716"/>
    <w:rsid w:val="0052676C"/>
    <w:rsid w:val="00530FBD"/>
    <w:rsid w:val="00531C3E"/>
    <w:rsid w:val="00532480"/>
    <w:rsid w:val="0053260D"/>
    <w:rsid w:val="00532E27"/>
    <w:rsid w:val="00533B0D"/>
    <w:rsid w:val="00535068"/>
    <w:rsid w:val="00541A77"/>
    <w:rsid w:val="00542B4E"/>
    <w:rsid w:val="00543747"/>
    <w:rsid w:val="005442FE"/>
    <w:rsid w:val="00545C56"/>
    <w:rsid w:val="00546799"/>
    <w:rsid w:val="00547007"/>
    <w:rsid w:val="0055017D"/>
    <w:rsid w:val="005506F3"/>
    <w:rsid w:val="00552269"/>
    <w:rsid w:val="0055361B"/>
    <w:rsid w:val="005547D3"/>
    <w:rsid w:val="00554A8E"/>
    <w:rsid w:val="0055503A"/>
    <w:rsid w:val="00555394"/>
    <w:rsid w:val="0055594F"/>
    <w:rsid w:val="005562FC"/>
    <w:rsid w:val="0055698A"/>
    <w:rsid w:val="00557067"/>
    <w:rsid w:val="0055795C"/>
    <w:rsid w:val="00560CF9"/>
    <w:rsid w:val="00561694"/>
    <w:rsid w:val="00563C81"/>
    <w:rsid w:val="00564178"/>
    <w:rsid w:val="00564516"/>
    <w:rsid w:val="0056520E"/>
    <w:rsid w:val="0056561D"/>
    <w:rsid w:val="00566222"/>
    <w:rsid w:val="00566EBC"/>
    <w:rsid w:val="005670E9"/>
    <w:rsid w:val="005671C6"/>
    <w:rsid w:val="00567326"/>
    <w:rsid w:val="00570627"/>
    <w:rsid w:val="00572939"/>
    <w:rsid w:val="00572EC0"/>
    <w:rsid w:val="0057378E"/>
    <w:rsid w:val="0057586A"/>
    <w:rsid w:val="00575C9A"/>
    <w:rsid w:val="00576143"/>
    <w:rsid w:val="00577130"/>
    <w:rsid w:val="0058022E"/>
    <w:rsid w:val="005804BE"/>
    <w:rsid w:val="00580757"/>
    <w:rsid w:val="00580F02"/>
    <w:rsid w:val="00581000"/>
    <w:rsid w:val="0058103D"/>
    <w:rsid w:val="005818E7"/>
    <w:rsid w:val="00583C6D"/>
    <w:rsid w:val="0058402A"/>
    <w:rsid w:val="00584213"/>
    <w:rsid w:val="00584539"/>
    <w:rsid w:val="005847C5"/>
    <w:rsid w:val="00585AB6"/>
    <w:rsid w:val="00586D82"/>
    <w:rsid w:val="00586E3B"/>
    <w:rsid w:val="00587A70"/>
    <w:rsid w:val="00587F3E"/>
    <w:rsid w:val="005909B6"/>
    <w:rsid w:val="00591BBC"/>
    <w:rsid w:val="00591D8B"/>
    <w:rsid w:val="005923E6"/>
    <w:rsid w:val="005941BA"/>
    <w:rsid w:val="00594DFA"/>
    <w:rsid w:val="00595243"/>
    <w:rsid w:val="00595C7C"/>
    <w:rsid w:val="00595CD6"/>
    <w:rsid w:val="00596241"/>
    <w:rsid w:val="00596908"/>
    <w:rsid w:val="00596A48"/>
    <w:rsid w:val="005A0B7A"/>
    <w:rsid w:val="005A126E"/>
    <w:rsid w:val="005A1C44"/>
    <w:rsid w:val="005A2CCF"/>
    <w:rsid w:val="005A7AE8"/>
    <w:rsid w:val="005B0A7C"/>
    <w:rsid w:val="005B12B0"/>
    <w:rsid w:val="005B1ADD"/>
    <w:rsid w:val="005B1E4E"/>
    <w:rsid w:val="005B2E98"/>
    <w:rsid w:val="005B37FE"/>
    <w:rsid w:val="005B5547"/>
    <w:rsid w:val="005B660B"/>
    <w:rsid w:val="005B68FA"/>
    <w:rsid w:val="005B77BF"/>
    <w:rsid w:val="005B7970"/>
    <w:rsid w:val="005B7B97"/>
    <w:rsid w:val="005C0460"/>
    <w:rsid w:val="005C0D7A"/>
    <w:rsid w:val="005C1786"/>
    <w:rsid w:val="005C23F7"/>
    <w:rsid w:val="005C4273"/>
    <w:rsid w:val="005C4B57"/>
    <w:rsid w:val="005C6C7F"/>
    <w:rsid w:val="005C79AB"/>
    <w:rsid w:val="005C79F8"/>
    <w:rsid w:val="005C7B13"/>
    <w:rsid w:val="005D0229"/>
    <w:rsid w:val="005D4D8A"/>
    <w:rsid w:val="005D59A4"/>
    <w:rsid w:val="005D73F6"/>
    <w:rsid w:val="005D7C20"/>
    <w:rsid w:val="005E114D"/>
    <w:rsid w:val="005E2382"/>
    <w:rsid w:val="005E2495"/>
    <w:rsid w:val="005E2BCD"/>
    <w:rsid w:val="005E2CB9"/>
    <w:rsid w:val="005E5336"/>
    <w:rsid w:val="005E6B47"/>
    <w:rsid w:val="005F0C7E"/>
    <w:rsid w:val="005F1527"/>
    <w:rsid w:val="005F1ACE"/>
    <w:rsid w:val="005F2AAE"/>
    <w:rsid w:val="005F2CD1"/>
    <w:rsid w:val="005F31B7"/>
    <w:rsid w:val="005F3EE7"/>
    <w:rsid w:val="005F4329"/>
    <w:rsid w:val="005F4939"/>
    <w:rsid w:val="005F5EB2"/>
    <w:rsid w:val="005F6909"/>
    <w:rsid w:val="005F74BF"/>
    <w:rsid w:val="005F7864"/>
    <w:rsid w:val="005F7A7F"/>
    <w:rsid w:val="006007B3"/>
    <w:rsid w:val="00601F49"/>
    <w:rsid w:val="00604C0F"/>
    <w:rsid w:val="0060502D"/>
    <w:rsid w:val="00605A01"/>
    <w:rsid w:val="00606D12"/>
    <w:rsid w:val="0060707C"/>
    <w:rsid w:val="006076BE"/>
    <w:rsid w:val="00607B91"/>
    <w:rsid w:val="0061182E"/>
    <w:rsid w:val="00612C63"/>
    <w:rsid w:val="00613DE2"/>
    <w:rsid w:val="00615196"/>
    <w:rsid w:val="006170E5"/>
    <w:rsid w:val="00617C22"/>
    <w:rsid w:val="00620EF3"/>
    <w:rsid w:val="00621217"/>
    <w:rsid w:val="00621CAF"/>
    <w:rsid w:val="006227C4"/>
    <w:rsid w:val="00622C47"/>
    <w:rsid w:val="00624769"/>
    <w:rsid w:val="00624F85"/>
    <w:rsid w:val="006251D4"/>
    <w:rsid w:val="00627AB6"/>
    <w:rsid w:val="00627F17"/>
    <w:rsid w:val="00630A92"/>
    <w:rsid w:val="00631704"/>
    <w:rsid w:val="00631CB5"/>
    <w:rsid w:val="00634243"/>
    <w:rsid w:val="0063761B"/>
    <w:rsid w:val="006400F2"/>
    <w:rsid w:val="00640DCE"/>
    <w:rsid w:val="00641D27"/>
    <w:rsid w:val="0064264F"/>
    <w:rsid w:val="0064291E"/>
    <w:rsid w:val="00643A47"/>
    <w:rsid w:val="00644070"/>
    <w:rsid w:val="0064409A"/>
    <w:rsid w:val="00644660"/>
    <w:rsid w:val="00645232"/>
    <w:rsid w:val="00645F18"/>
    <w:rsid w:val="006463CA"/>
    <w:rsid w:val="006478C2"/>
    <w:rsid w:val="00647EC1"/>
    <w:rsid w:val="00651C40"/>
    <w:rsid w:val="00652027"/>
    <w:rsid w:val="00653674"/>
    <w:rsid w:val="006543D6"/>
    <w:rsid w:val="00657E6F"/>
    <w:rsid w:val="00662374"/>
    <w:rsid w:val="006627F9"/>
    <w:rsid w:val="00664425"/>
    <w:rsid w:val="0066447A"/>
    <w:rsid w:val="00665C5E"/>
    <w:rsid w:val="006664C5"/>
    <w:rsid w:val="00666D43"/>
    <w:rsid w:val="006674CC"/>
    <w:rsid w:val="006676BF"/>
    <w:rsid w:val="00667972"/>
    <w:rsid w:val="00671AF9"/>
    <w:rsid w:val="00671B1D"/>
    <w:rsid w:val="00671CBE"/>
    <w:rsid w:val="00672C5F"/>
    <w:rsid w:val="006734AF"/>
    <w:rsid w:val="00675092"/>
    <w:rsid w:val="00676628"/>
    <w:rsid w:val="00677A05"/>
    <w:rsid w:val="00681452"/>
    <w:rsid w:val="006833ED"/>
    <w:rsid w:val="00683EE6"/>
    <w:rsid w:val="00684837"/>
    <w:rsid w:val="00685F2D"/>
    <w:rsid w:val="00685FCA"/>
    <w:rsid w:val="00686A5E"/>
    <w:rsid w:val="0069078C"/>
    <w:rsid w:val="00691ED1"/>
    <w:rsid w:val="00692317"/>
    <w:rsid w:val="006954D0"/>
    <w:rsid w:val="00695D23"/>
    <w:rsid w:val="00696049"/>
    <w:rsid w:val="006963E3"/>
    <w:rsid w:val="00696F9D"/>
    <w:rsid w:val="00697174"/>
    <w:rsid w:val="006A1639"/>
    <w:rsid w:val="006A1A14"/>
    <w:rsid w:val="006A4BB1"/>
    <w:rsid w:val="006A4D57"/>
    <w:rsid w:val="006A5178"/>
    <w:rsid w:val="006A645E"/>
    <w:rsid w:val="006A7DCB"/>
    <w:rsid w:val="006B1C91"/>
    <w:rsid w:val="006B241F"/>
    <w:rsid w:val="006B39EC"/>
    <w:rsid w:val="006B3FB7"/>
    <w:rsid w:val="006B4792"/>
    <w:rsid w:val="006B7C7E"/>
    <w:rsid w:val="006B7EAF"/>
    <w:rsid w:val="006C147F"/>
    <w:rsid w:val="006C1620"/>
    <w:rsid w:val="006C1D54"/>
    <w:rsid w:val="006C6031"/>
    <w:rsid w:val="006C68E2"/>
    <w:rsid w:val="006C68E4"/>
    <w:rsid w:val="006C6E20"/>
    <w:rsid w:val="006C7A0F"/>
    <w:rsid w:val="006D0C5C"/>
    <w:rsid w:val="006D0FAE"/>
    <w:rsid w:val="006D205A"/>
    <w:rsid w:val="006D2F46"/>
    <w:rsid w:val="006D2FF4"/>
    <w:rsid w:val="006D4305"/>
    <w:rsid w:val="006D4C33"/>
    <w:rsid w:val="006D4D67"/>
    <w:rsid w:val="006D4DFE"/>
    <w:rsid w:val="006D6972"/>
    <w:rsid w:val="006D6E14"/>
    <w:rsid w:val="006E0521"/>
    <w:rsid w:val="006E335F"/>
    <w:rsid w:val="006E3793"/>
    <w:rsid w:val="006E43E6"/>
    <w:rsid w:val="006E77EA"/>
    <w:rsid w:val="006F1B22"/>
    <w:rsid w:val="006F29B2"/>
    <w:rsid w:val="006F2DA6"/>
    <w:rsid w:val="006F300D"/>
    <w:rsid w:val="006F4066"/>
    <w:rsid w:val="006F4198"/>
    <w:rsid w:val="006F4464"/>
    <w:rsid w:val="006F5462"/>
    <w:rsid w:val="006F55F0"/>
    <w:rsid w:val="006F5F60"/>
    <w:rsid w:val="006F786E"/>
    <w:rsid w:val="0070091C"/>
    <w:rsid w:val="00701947"/>
    <w:rsid w:val="007019DE"/>
    <w:rsid w:val="00701DB1"/>
    <w:rsid w:val="00702155"/>
    <w:rsid w:val="007023EB"/>
    <w:rsid w:val="00702A04"/>
    <w:rsid w:val="00702C79"/>
    <w:rsid w:val="00703F0F"/>
    <w:rsid w:val="0070502F"/>
    <w:rsid w:val="007050EA"/>
    <w:rsid w:val="007061D1"/>
    <w:rsid w:val="0071019D"/>
    <w:rsid w:val="0071080A"/>
    <w:rsid w:val="00710908"/>
    <w:rsid w:val="00710B8D"/>
    <w:rsid w:val="007116AB"/>
    <w:rsid w:val="00715AFD"/>
    <w:rsid w:val="00715F82"/>
    <w:rsid w:val="00717B95"/>
    <w:rsid w:val="007206FD"/>
    <w:rsid w:val="00720814"/>
    <w:rsid w:val="00720B34"/>
    <w:rsid w:val="00721396"/>
    <w:rsid w:val="007237D6"/>
    <w:rsid w:val="00725216"/>
    <w:rsid w:val="00725B11"/>
    <w:rsid w:val="00726772"/>
    <w:rsid w:val="00726D09"/>
    <w:rsid w:val="0072739E"/>
    <w:rsid w:val="007318CA"/>
    <w:rsid w:val="00733634"/>
    <w:rsid w:val="00734757"/>
    <w:rsid w:val="00736D28"/>
    <w:rsid w:val="0073787B"/>
    <w:rsid w:val="00737D75"/>
    <w:rsid w:val="00740E9C"/>
    <w:rsid w:val="007418B4"/>
    <w:rsid w:val="00742DAB"/>
    <w:rsid w:val="00743109"/>
    <w:rsid w:val="00743436"/>
    <w:rsid w:val="00744934"/>
    <w:rsid w:val="00745088"/>
    <w:rsid w:val="00745F50"/>
    <w:rsid w:val="00747ECB"/>
    <w:rsid w:val="0075009B"/>
    <w:rsid w:val="007500F8"/>
    <w:rsid w:val="007502CA"/>
    <w:rsid w:val="0075211E"/>
    <w:rsid w:val="007534FE"/>
    <w:rsid w:val="0075563D"/>
    <w:rsid w:val="007556CE"/>
    <w:rsid w:val="00755D45"/>
    <w:rsid w:val="007565C9"/>
    <w:rsid w:val="00756C44"/>
    <w:rsid w:val="00756ED8"/>
    <w:rsid w:val="007574F2"/>
    <w:rsid w:val="00761244"/>
    <w:rsid w:val="0076162C"/>
    <w:rsid w:val="007635D7"/>
    <w:rsid w:val="007671AD"/>
    <w:rsid w:val="00767242"/>
    <w:rsid w:val="007702DE"/>
    <w:rsid w:val="007706E0"/>
    <w:rsid w:val="00770888"/>
    <w:rsid w:val="007712E1"/>
    <w:rsid w:val="00771981"/>
    <w:rsid w:val="007726CC"/>
    <w:rsid w:val="007738C0"/>
    <w:rsid w:val="00773CEC"/>
    <w:rsid w:val="00773F5A"/>
    <w:rsid w:val="00774404"/>
    <w:rsid w:val="00777297"/>
    <w:rsid w:val="007807C2"/>
    <w:rsid w:val="00780FD6"/>
    <w:rsid w:val="007832F0"/>
    <w:rsid w:val="007837F3"/>
    <w:rsid w:val="00783823"/>
    <w:rsid w:val="007850EF"/>
    <w:rsid w:val="00785EE0"/>
    <w:rsid w:val="00786109"/>
    <w:rsid w:val="007863FE"/>
    <w:rsid w:val="007870D0"/>
    <w:rsid w:val="0079018D"/>
    <w:rsid w:val="00790651"/>
    <w:rsid w:val="007917D1"/>
    <w:rsid w:val="00791D14"/>
    <w:rsid w:val="00792C35"/>
    <w:rsid w:val="00793F6F"/>
    <w:rsid w:val="007A06E2"/>
    <w:rsid w:val="007A07BD"/>
    <w:rsid w:val="007A1087"/>
    <w:rsid w:val="007A2610"/>
    <w:rsid w:val="007A38A7"/>
    <w:rsid w:val="007A3942"/>
    <w:rsid w:val="007A3973"/>
    <w:rsid w:val="007A3C14"/>
    <w:rsid w:val="007A439E"/>
    <w:rsid w:val="007A4B2A"/>
    <w:rsid w:val="007A7520"/>
    <w:rsid w:val="007A7769"/>
    <w:rsid w:val="007A7E3B"/>
    <w:rsid w:val="007B14B2"/>
    <w:rsid w:val="007B2F5C"/>
    <w:rsid w:val="007B3281"/>
    <w:rsid w:val="007B5EE6"/>
    <w:rsid w:val="007C03D2"/>
    <w:rsid w:val="007C2097"/>
    <w:rsid w:val="007C215C"/>
    <w:rsid w:val="007C2864"/>
    <w:rsid w:val="007C427F"/>
    <w:rsid w:val="007C4E22"/>
    <w:rsid w:val="007C67EA"/>
    <w:rsid w:val="007C7516"/>
    <w:rsid w:val="007C762A"/>
    <w:rsid w:val="007C7789"/>
    <w:rsid w:val="007D0443"/>
    <w:rsid w:val="007D06E7"/>
    <w:rsid w:val="007D07C0"/>
    <w:rsid w:val="007D0820"/>
    <w:rsid w:val="007D09A2"/>
    <w:rsid w:val="007D200C"/>
    <w:rsid w:val="007D2114"/>
    <w:rsid w:val="007D23AA"/>
    <w:rsid w:val="007D2B49"/>
    <w:rsid w:val="007D2DDA"/>
    <w:rsid w:val="007D42FA"/>
    <w:rsid w:val="007D4330"/>
    <w:rsid w:val="007D7608"/>
    <w:rsid w:val="007E0F46"/>
    <w:rsid w:val="007E15CF"/>
    <w:rsid w:val="007E1CC9"/>
    <w:rsid w:val="007E6A62"/>
    <w:rsid w:val="007E7375"/>
    <w:rsid w:val="007E79FB"/>
    <w:rsid w:val="007E7C1B"/>
    <w:rsid w:val="007F08AB"/>
    <w:rsid w:val="007F23C1"/>
    <w:rsid w:val="007F30A9"/>
    <w:rsid w:val="007F3543"/>
    <w:rsid w:val="007F3DDA"/>
    <w:rsid w:val="007F51BF"/>
    <w:rsid w:val="00800794"/>
    <w:rsid w:val="00800BA3"/>
    <w:rsid w:val="00801B53"/>
    <w:rsid w:val="00801D08"/>
    <w:rsid w:val="00803449"/>
    <w:rsid w:val="00805CA7"/>
    <w:rsid w:val="00806C4B"/>
    <w:rsid w:val="00807EE2"/>
    <w:rsid w:val="0081042B"/>
    <w:rsid w:val="00810436"/>
    <w:rsid w:val="008112BC"/>
    <w:rsid w:val="008122A4"/>
    <w:rsid w:val="00812B82"/>
    <w:rsid w:val="008154E8"/>
    <w:rsid w:val="008157F8"/>
    <w:rsid w:val="008170CE"/>
    <w:rsid w:val="008179EF"/>
    <w:rsid w:val="00820DC2"/>
    <w:rsid w:val="008211DD"/>
    <w:rsid w:val="00823261"/>
    <w:rsid w:val="0082533E"/>
    <w:rsid w:val="00825B15"/>
    <w:rsid w:val="00825C18"/>
    <w:rsid w:val="00825DB8"/>
    <w:rsid w:val="00825F90"/>
    <w:rsid w:val="00830C6A"/>
    <w:rsid w:val="00831A5A"/>
    <w:rsid w:val="00832D94"/>
    <w:rsid w:val="008330E0"/>
    <w:rsid w:val="0083447B"/>
    <w:rsid w:val="00835929"/>
    <w:rsid w:val="00835E76"/>
    <w:rsid w:val="00835F29"/>
    <w:rsid w:val="008360A5"/>
    <w:rsid w:val="00837BC3"/>
    <w:rsid w:val="00841FF8"/>
    <w:rsid w:val="00843693"/>
    <w:rsid w:val="008436D9"/>
    <w:rsid w:val="00843847"/>
    <w:rsid w:val="008439D1"/>
    <w:rsid w:val="0084534C"/>
    <w:rsid w:val="00845F7F"/>
    <w:rsid w:val="0084625F"/>
    <w:rsid w:val="0084635B"/>
    <w:rsid w:val="008469F3"/>
    <w:rsid w:val="00846E74"/>
    <w:rsid w:val="008506FC"/>
    <w:rsid w:val="00854166"/>
    <w:rsid w:val="00854440"/>
    <w:rsid w:val="0085482B"/>
    <w:rsid w:val="0085705B"/>
    <w:rsid w:val="008601D1"/>
    <w:rsid w:val="008630F6"/>
    <w:rsid w:val="00863499"/>
    <w:rsid w:val="00864AB6"/>
    <w:rsid w:val="00865C00"/>
    <w:rsid w:val="00865D45"/>
    <w:rsid w:val="00865E6A"/>
    <w:rsid w:val="00866497"/>
    <w:rsid w:val="00866523"/>
    <w:rsid w:val="00866F21"/>
    <w:rsid w:val="00867AA5"/>
    <w:rsid w:val="00870FDF"/>
    <w:rsid w:val="00871066"/>
    <w:rsid w:val="00871AF8"/>
    <w:rsid w:val="00871E14"/>
    <w:rsid w:val="00873087"/>
    <w:rsid w:val="0087374D"/>
    <w:rsid w:val="00874818"/>
    <w:rsid w:val="00874C30"/>
    <w:rsid w:val="0087517D"/>
    <w:rsid w:val="00875386"/>
    <w:rsid w:val="00876850"/>
    <w:rsid w:val="008768EC"/>
    <w:rsid w:val="0088032B"/>
    <w:rsid w:val="00880E53"/>
    <w:rsid w:val="00881B94"/>
    <w:rsid w:val="00882481"/>
    <w:rsid w:val="00884927"/>
    <w:rsid w:val="00884FA6"/>
    <w:rsid w:val="00886F5A"/>
    <w:rsid w:val="008871ED"/>
    <w:rsid w:val="00891620"/>
    <w:rsid w:val="00893751"/>
    <w:rsid w:val="00894068"/>
    <w:rsid w:val="00896FAA"/>
    <w:rsid w:val="008A049E"/>
    <w:rsid w:val="008A1793"/>
    <w:rsid w:val="008A2F4D"/>
    <w:rsid w:val="008A43EA"/>
    <w:rsid w:val="008A4F7F"/>
    <w:rsid w:val="008A54B4"/>
    <w:rsid w:val="008A5A3C"/>
    <w:rsid w:val="008A5E6E"/>
    <w:rsid w:val="008A6443"/>
    <w:rsid w:val="008A66C6"/>
    <w:rsid w:val="008A6D53"/>
    <w:rsid w:val="008A7638"/>
    <w:rsid w:val="008A7A15"/>
    <w:rsid w:val="008B02C3"/>
    <w:rsid w:val="008B1F01"/>
    <w:rsid w:val="008B4587"/>
    <w:rsid w:val="008B4942"/>
    <w:rsid w:val="008B509D"/>
    <w:rsid w:val="008B583D"/>
    <w:rsid w:val="008B77CA"/>
    <w:rsid w:val="008B7902"/>
    <w:rsid w:val="008C07A9"/>
    <w:rsid w:val="008C0EA5"/>
    <w:rsid w:val="008C2E0A"/>
    <w:rsid w:val="008C3C6A"/>
    <w:rsid w:val="008C4EBD"/>
    <w:rsid w:val="008C51B0"/>
    <w:rsid w:val="008C6651"/>
    <w:rsid w:val="008C681E"/>
    <w:rsid w:val="008C6ADA"/>
    <w:rsid w:val="008C71F6"/>
    <w:rsid w:val="008D0336"/>
    <w:rsid w:val="008D109C"/>
    <w:rsid w:val="008D1A01"/>
    <w:rsid w:val="008D1F76"/>
    <w:rsid w:val="008D2489"/>
    <w:rsid w:val="008D2A84"/>
    <w:rsid w:val="008D5A3A"/>
    <w:rsid w:val="008E0204"/>
    <w:rsid w:val="008E057E"/>
    <w:rsid w:val="008E2C2B"/>
    <w:rsid w:val="008E3349"/>
    <w:rsid w:val="008E3C09"/>
    <w:rsid w:val="008E512D"/>
    <w:rsid w:val="008E52AA"/>
    <w:rsid w:val="008E5F24"/>
    <w:rsid w:val="008E6F91"/>
    <w:rsid w:val="008F1F0F"/>
    <w:rsid w:val="008F2F96"/>
    <w:rsid w:val="008F3F09"/>
    <w:rsid w:val="008F45F2"/>
    <w:rsid w:val="008F75E0"/>
    <w:rsid w:val="008F7C8D"/>
    <w:rsid w:val="008F7D1F"/>
    <w:rsid w:val="009014CA"/>
    <w:rsid w:val="009026CD"/>
    <w:rsid w:val="00905AF2"/>
    <w:rsid w:val="009079EC"/>
    <w:rsid w:val="00907E1D"/>
    <w:rsid w:val="00910511"/>
    <w:rsid w:val="00911AC8"/>
    <w:rsid w:val="0091437A"/>
    <w:rsid w:val="009144B2"/>
    <w:rsid w:val="00915325"/>
    <w:rsid w:val="009159E0"/>
    <w:rsid w:val="009164BE"/>
    <w:rsid w:val="0091688E"/>
    <w:rsid w:val="00916E92"/>
    <w:rsid w:val="00916F47"/>
    <w:rsid w:val="00920DD3"/>
    <w:rsid w:val="0092192F"/>
    <w:rsid w:val="009226C0"/>
    <w:rsid w:val="00922C68"/>
    <w:rsid w:val="009230FF"/>
    <w:rsid w:val="009244B6"/>
    <w:rsid w:val="009244B7"/>
    <w:rsid w:val="009245EC"/>
    <w:rsid w:val="00924D7E"/>
    <w:rsid w:val="009253D0"/>
    <w:rsid w:val="00925AE7"/>
    <w:rsid w:val="00925EC6"/>
    <w:rsid w:val="00927236"/>
    <w:rsid w:val="00930180"/>
    <w:rsid w:val="00931E79"/>
    <w:rsid w:val="009320A9"/>
    <w:rsid w:val="00932509"/>
    <w:rsid w:val="009329B9"/>
    <w:rsid w:val="00933551"/>
    <w:rsid w:val="009337FF"/>
    <w:rsid w:val="00933CBD"/>
    <w:rsid w:val="00934AB1"/>
    <w:rsid w:val="00935586"/>
    <w:rsid w:val="00936C59"/>
    <w:rsid w:val="00936D02"/>
    <w:rsid w:val="00937050"/>
    <w:rsid w:val="009375F6"/>
    <w:rsid w:val="00941E1E"/>
    <w:rsid w:val="00942DDF"/>
    <w:rsid w:val="00944106"/>
    <w:rsid w:val="00947473"/>
    <w:rsid w:val="00951ACF"/>
    <w:rsid w:val="00952F3A"/>
    <w:rsid w:val="00952FCB"/>
    <w:rsid w:val="00953A02"/>
    <w:rsid w:val="00953DC1"/>
    <w:rsid w:val="009549A9"/>
    <w:rsid w:val="00954D58"/>
    <w:rsid w:val="00954F08"/>
    <w:rsid w:val="00955053"/>
    <w:rsid w:val="009574F9"/>
    <w:rsid w:val="0096044C"/>
    <w:rsid w:val="00960A66"/>
    <w:rsid w:val="00962440"/>
    <w:rsid w:val="00962525"/>
    <w:rsid w:val="009630D1"/>
    <w:rsid w:val="00964136"/>
    <w:rsid w:val="00964306"/>
    <w:rsid w:val="00964C65"/>
    <w:rsid w:val="009654B5"/>
    <w:rsid w:val="0096664A"/>
    <w:rsid w:val="0096665E"/>
    <w:rsid w:val="00966D41"/>
    <w:rsid w:val="00967814"/>
    <w:rsid w:val="0097139B"/>
    <w:rsid w:val="0097288E"/>
    <w:rsid w:val="0097407D"/>
    <w:rsid w:val="00975A08"/>
    <w:rsid w:val="00976AE6"/>
    <w:rsid w:val="00976CAC"/>
    <w:rsid w:val="009809ED"/>
    <w:rsid w:val="0098235E"/>
    <w:rsid w:val="0098315E"/>
    <w:rsid w:val="009834A5"/>
    <w:rsid w:val="009834E2"/>
    <w:rsid w:val="00983E3B"/>
    <w:rsid w:val="0098549D"/>
    <w:rsid w:val="00987663"/>
    <w:rsid w:val="00987718"/>
    <w:rsid w:val="00991AB2"/>
    <w:rsid w:val="00991D91"/>
    <w:rsid w:val="00992A54"/>
    <w:rsid w:val="00992E61"/>
    <w:rsid w:val="00993124"/>
    <w:rsid w:val="00994714"/>
    <w:rsid w:val="0099689C"/>
    <w:rsid w:val="00997759"/>
    <w:rsid w:val="009A2CEC"/>
    <w:rsid w:val="009A3B23"/>
    <w:rsid w:val="009A4D1F"/>
    <w:rsid w:val="009A53D1"/>
    <w:rsid w:val="009A76BF"/>
    <w:rsid w:val="009A774D"/>
    <w:rsid w:val="009A7AE3"/>
    <w:rsid w:val="009B089E"/>
    <w:rsid w:val="009B369F"/>
    <w:rsid w:val="009B382D"/>
    <w:rsid w:val="009C0D82"/>
    <w:rsid w:val="009C39CA"/>
    <w:rsid w:val="009C4578"/>
    <w:rsid w:val="009C5A81"/>
    <w:rsid w:val="009C6628"/>
    <w:rsid w:val="009D0D52"/>
    <w:rsid w:val="009D0FCB"/>
    <w:rsid w:val="009D2FE3"/>
    <w:rsid w:val="009D5D1E"/>
    <w:rsid w:val="009E0C43"/>
    <w:rsid w:val="009E1D1D"/>
    <w:rsid w:val="009E294B"/>
    <w:rsid w:val="009E2B06"/>
    <w:rsid w:val="009E5046"/>
    <w:rsid w:val="009E6D7D"/>
    <w:rsid w:val="009E7AC4"/>
    <w:rsid w:val="009F0A3F"/>
    <w:rsid w:val="009F0B0F"/>
    <w:rsid w:val="009F0E69"/>
    <w:rsid w:val="009F1044"/>
    <w:rsid w:val="009F2438"/>
    <w:rsid w:val="009F2582"/>
    <w:rsid w:val="009F2ECF"/>
    <w:rsid w:val="009F42FF"/>
    <w:rsid w:val="009F4B1D"/>
    <w:rsid w:val="009F4C53"/>
    <w:rsid w:val="009F519F"/>
    <w:rsid w:val="009F63CE"/>
    <w:rsid w:val="009F63F1"/>
    <w:rsid w:val="009F6B6C"/>
    <w:rsid w:val="00A00204"/>
    <w:rsid w:val="00A00CF7"/>
    <w:rsid w:val="00A021C9"/>
    <w:rsid w:val="00A02226"/>
    <w:rsid w:val="00A0287A"/>
    <w:rsid w:val="00A02C88"/>
    <w:rsid w:val="00A04117"/>
    <w:rsid w:val="00A049D9"/>
    <w:rsid w:val="00A064CA"/>
    <w:rsid w:val="00A07EBA"/>
    <w:rsid w:val="00A10F83"/>
    <w:rsid w:val="00A111F4"/>
    <w:rsid w:val="00A11F64"/>
    <w:rsid w:val="00A1622A"/>
    <w:rsid w:val="00A16786"/>
    <w:rsid w:val="00A178F6"/>
    <w:rsid w:val="00A17C1D"/>
    <w:rsid w:val="00A20731"/>
    <w:rsid w:val="00A234A0"/>
    <w:rsid w:val="00A24C3B"/>
    <w:rsid w:val="00A25A8C"/>
    <w:rsid w:val="00A25DE7"/>
    <w:rsid w:val="00A25EE7"/>
    <w:rsid w:val="00A261B1"/>
    <w:rsid w:val="00A26D23"/>
    <w:rsid w:val="00A279AF"/>
    <w:rsid w:val="00A27BAC"/>
    <w:rsid w:val="00A3045E"/>
    <w:rsid w:val="00A33C60"/>
    <w:rsid w:val="00A3537C"/>
    <w:rsid w:val="00A35DAE"/>
    <w:rsid w:val="00A367C0"/>
    <w:rsid w:val="00A3760F"/>
    <w:rsid w:val="00A41B9C"/>
    <w:rsid w:val="00A4217A"/>
    <w:rsid w:val="00A4310E"/>
    <w:rsid w:val="00A43B48"/>
    <w:rsid w:val="00A444B6"/>
    <w:rsid w:val="00A448F7"/>
    <w:rsid w:val="00A44D5D"/>
    <w:rsid w:val="00A4506C"/>
    <w:rsid w:val="00A4779E"/>
    <w:rsid w:val="00A511CA"/>
    <w:rsid w:val="00A5164A"/>
    <w:rsid w:val="00A51FFB"/>
    <w:rsid w:val="00A5230B"/>
    <w:rsid w:val="00A53113"/>
    <w:rsid w:val="00A537E6"/>
    <w:rsid w:val="00A55F10"/>
    <w:rsid w:val="00A56BDF"/>
    <w:rsid w:val="00A56D96"/>
    <w:rsid w:val="00A57A96"/>
    <w:rsid w:val="00A57CD1"/>
    <w:rsid w:val="00A57F18"/>
    <w:rsid w:val="00A60E5E"/>
    <w:rsid w:val="00A616D1"/>
    <w:rsid w:val="00A626B8"/>
    <w:rsid w:val="00A626BF"/>
    <w:rsid w:val="00A631B6"/>
    <w:rsid w:val="00A647EB"/>
    <w:rsid w:val="00A66225"/>
    <w:rsid w:val="00A702E1"/>
    <w:rsid w:val="00A71EE7"/>
    <w:rsid w:val="00A72E45"/>
    <w:rsid w:val="00A73162"/>
    <w:rsid w:val="00A73F83"/>
    <w:rsid w:val="00A837F2"/>
    <w:rsid w:val="00A869C0"/>
    <w:rsid w:val="00A86ACA"/>
    <w:rsid w:val="00A86F0F"/>
    <w:rsid w:val="00A90D97"/>
    <w:rsid w:val="00A940C6"/>
    <w:rsid w:val="00A95FC8"/>
    <w:rsid w:val="00A96B09"/>
    <w:rsid w:val="00A96E03"/>
    <w:rsid w:val="00A97021"/>
    <w:rsid w:val="00A971C4"/>
    <w:rsid w:val="00A97B50"/>
    <w:rsid w:val="00A97D3F"/>
    <w:rsid w:val="00AA0E3D"/>
    <w:rsid w:val="00AA1F56"/>
    <w:rsid w:val="00AA268C"/>
    <w:rsid w:val="00AA2768"/>
    <w:rsid w:val="00AA46A3"/>
    <w:rsid w:val="00AA69CE"/>
    <w:rsid w:val="00AA7427"/>
    <w:rsid w:val="00AA7855"/>
    <w:rsid w:val="00AB0479"/>
    <w:rsid w:val="00AB0B73"/>
    <w:rsid w:val="00AB4916"/>
    <w:rsid w:val="00AB4BF0"/>
    <w:rsid w:val="00AB66D0"/>
    <w:rsid w:val="00AB690E"/>
    <w:rsid w:val="00AB7B76"/>
    <w:rsid w:val="00AC0326"/>
    <w:rsid w:val="00AC0BF9"/>
    <w:rsid w:val="00AC2B48"/>
    <w:rsid w:val="00AC3530"/>
    <w:rsid w:val="00AC4D02"/>
    <w:rsid w:val="00AC6D33"/>
    <w:rsid w:val="00AD050E"/>
    <w:rsid w:val="00AD08CC"/>
    <w:rsid w:val="00AD0CE9"/>
    <w:rsid w:val="00AD347A"/>
    <w:rsid w:val="00AD361D"/>
    <w:rsid w:val="00AD4090"/>
    <w:rsid w:val="00AD40BE"/>
    <w:rsid w:val="00AD62FB"/>
    <w:rsid w:val="00AD69B3"/>
    <w:rsid w:val="00AD7913"/>
    <w:rsid w:val="00AE09D2"/>
    <w:rsid w:val="00AE0D4D"/>
    <w:rsid w:val="00AE193F"/>
    <w:rsid w:val="00AE255B"/>
    <w:rsid w:val="00AE2C0D"/>
    <w:rsid w:val="00AE4D41"/>
    <w:rsid w:val="00AF16EC"/>
    <w:rsid w:val="00AF2CE9"/>
    <w:rsid w:val="00AF3B31"/>
    <w:rsid w:val="00AF3BC2"/>
    <w:rsid w:val="00AF41E0"/>
    <w:rsid w:val="00AF4933"/>
    <w:rsid w:val="00AF573C"/>
    <w:rsid w:val="00AF7437"/>
    <w:rsid w:val="00B00BFD"/>
    <w:rsid w:val="00B02837"/>
    <w:rsid w:val="00B02A37"/>
    <w:rsid w:val="00B030DB"/>
    <w:rsid w:val="00B0545E"/>
    <w:rsid w:val="00B0599E"/>
    <w:rsid w:val="00B07479"/>
    <w:rsid w:val="00B106C4"/>
    <w:rsid w:val="00B1159C"/>
    <w:rsid w:val="00B13734"/>
    <w:rsid w:val="00B147FC"/>
    <w:rsid w:val="00B15DD1"/>
    <w:rsid w:val="00B16905"/>
    <w:rsid w:val="00B17EF6"/>
    <w:rsid w:val="00B24611"/>
    <w:rsid w:val="00B267F4"/>
    <w:rsid w:val="00B26A76"/>
    <w:rsid w:val="00B26D1F"/>
    <w:rsid w:val="00B26D59"/>
    <w:rsid w:val="00B27922"/>
    <w:rsid w:val="00B27B95"/>
    <w:rsid w:val="00B27CEA"/>
    <w:rsid w:val="00B35F20"/>
    <w:rsid w:val="00B3687A"/>
    <w:rsid w:val="00B370E7"/>
    <w:rsid w:val="00B377E9"/>
    <w:rsid w:val="00B37AE2"/>
    <w:rsid w:val="00B37D12"/>
    <w:rsid w:val="00B41825"/>
    <w:rsid w:val="00B41829"/>
    <w:rsid w:val="00B43180"/>
    <w:rsid w:val="00B4386C"/>
    <w:rsid w:val="00B44838"/>
    <w:rsid w:val="00B44890"/>
    <w:rsid w:val="00B44B0A"/>
    <w:rsid w:val="00B455EA"/>
    <w:rsid w:val="00B460E2"/>
    <w:rsid w:val="00B46F9E"/>
    <w:rsid w:val="00B5127B"/>
    <w:rsid w:val="00B519A7"/>
    <w:rsid w:val="00B54171"/>
    <w:rsid w:val="00B542A9"/>
    <w:rsid w:val="00B54BD9"/>
    <w:rsid w:val="00B54E95"/>
    <w:rsid w:val="00B55939"/>
    <w:rsid w:val="00B55C7A"/>
    <w:rsid w:val="00B56655"/>
    <w:rsid w:val="00B566A4"/>
    <w:rsid w:val="00B569CD"/>
    <w:rsid w:val="00B602D1"/>
    <w:rsid w:val="00B60D75"/>
    <w:rsid w:val="00B60F72"/>
    <w:rsid w:val="00B62178"/>
    <w:rsid w:val="00B624B3"/>
    <w:rsid w:val="00B6412E"/>
    <w:rsid w:val="00B6567D"/>
    <w:rsid w:val="00B666DC"/>
    <w:rsid w:val="00B67E0E"/>
    <w:rsid w:val="00B706C0"/>
    <w:rsid w:val="00B72209"/>
    <w:rsid w:val="00B77705"/>
    <w:rsid w:val="00B8002C"/>
    <w:rsid w:val="00B80173"/>
    <w:rsid w:val="00B807D7"/>
    <w:rsid w:val="00B81862"/>
    <w:rsid w:val="00B833C7"/>
    <w:rsid w:val="00B838B2"/>
    <w:rsid w:val="00B843B3"/>
    <w:rsid w:val="00B84699"/>
    <w:rsid w:val="00B84E22"/>
    <w:rsid w:val="00B868C9"/>
    <w:rsid w:val="00B872A1"/>
    <w:rsid w:val="00B87482"/>
    <w:rsid w:val="00B90872"/>
    <w:rsid w:val="00B912CA"/>
    <w:rsid w:val="00B92FCB"/>
    <w:rsid w:val="00B9354F"/>
    <w:rsid w:val="00B94F2E"/>
    <w:rsid w:val="00B95566"/>
    <w:rsid w:val="00BA1FAE"/>
    <w:rsid w:val="00BA224C"/>
    <w:rsid w:val="00BA3AB5"/>
    <w:rsid w:val="00BA4E13"/>
    <w:rsid w:val="00BA57A6"/>
    <w:rsid w:val="00BA6C82"/>
    <w:rsid w:val="00BA7446"/>
    <w:rsid w:val="00BB0E96"/>
    <w:rsid w:val="00BB1155"/>
    <w:rsid w:val="00BB22F3"/>
    <w:rsid w:val="00BB265B"/>
    <w:rsid w:val="00BB33A9"/>
    <w:rsid w:val="00BB39CE"/>
    <w:rsid w:val="00BB467C"/>
    <w:rsid w:val="00BB4BE8"/>
    <w:rsid w:val="00BB5EF6"/>
    <w:rsid w:val="00BB5F98"/>
    <w:rsid w:val="00BB622C"/>
    <w:rsid w:val="00BC0790"/>
    <w:rsid w:val="00BC34E2"/>
    <w:rsid w:val="00BC5E95"/>
    <w:rsid w:val="00BC6608"/>
    <w:rsid w:val="00BC6787"/>
    <w:rsid w:val="00BC76D0"/>
    <w:rsid w:val="00BC7AE6"/>
    <w:rsid w:val="00BD0ED4"/>
    <w:rsid w:val="00BD1577"/>
    <w:rsid w:val="00BD27CB"/>
    <w:rsid w:val="00BD2901"/>
    <w:rsid w:val="00BD3D62"/>
    <w:rsid w:val="00BD4D1C"/>
    <w:rsid w:val="00BD4E16"/>
    <w:rsid w:val="00BD561D"/>
    <w:rsid w:val="00BD5668"/>
    <w:rsid w:val="00BD5FAB"/>
    <w:rsid w:val="00BD773C"/>
    <w:rsid w:val="00BD7A81"/>
    <w:rsid w:val="00BE005B"/>
    <w:rsid w:val="00BE516B"/>
    <w:rsid w:val="00BE55F2"/>
    <w:rsid w:val="00BE7194"/>
    <w:rsid w:val="00BF002F"/>
    <w:rsid w:val="00BF0FDA"/>
    <w:rsid w:val="00BF104E"/>
    <w:rsid w:val="00BF1660"/>
    <w:rsid w:val="00BF235F"/>
    <w:rsid w:val="00BF328B"/>
    <w:rsid w:val="00BF3746"/>
    <w:rsid w:val="00BF4B0F"/>
    <w:rsid w:val="00BF54AF"/>
    <w:rsid w:val="00BF654A"/>
    <w:rsid w:val="00BF7590"/>
    <w:rsid w:val="00C008E8"/>
    <w:rsid w:val="00C04B2D"/>
    <w:rsid w:val="00C060F9"/>
    <w:rsid w:val="00C06598"/>
    <w:rsid w:val="00C077C6"/>
    <w:rsid w:val="00C07D9B"/>
    <w:rsid w:val="00C10EAF"/>
    <w:rsid w:val="00C113A9"/>
    <w:rsid w:val="00C121D1"/>
    <w:rsid w:val="00C1246C"/>
    <w:rsid w:val="00C1282D"/>
    <w:rsid w:val="00C12A2A"/>
    <w:rsid w:val="00C135E0"/>
    <w:rsid w:val="00C136E0"/>
    <w:rsid w:val="00C13C2C"/>
    <w:rsid w:val="00C14A51"/>
    <w:rsid w:val="00C15367"/>
    <w:rsid w:val="00C15A7A"/>
    <w:rsid w:val="00C15C6D"/>
    <w:rsid w:val="00C20DC7"/>
    <w:rsid w:val="00C21135"/>
    <w:rsid w:val="00C22530"/>
    <w:rsid w:val="00C2267B"/>
    <w:rsid w:val="00C228BE"/>
    <w:rsid w:val="00C23D05"/>
    <w:rsid w:val="00C26111"/>
    <w:rsid w:val="00C27589"/>
    <w:rsid w:val="00C31A0B"/>
    <w:rsid w:val="00C31EAF"/>
    <w:rsid w:val="00C329BD"/>
    <w:rsid w:val="00C32F16"/>
    <w:rsid w:val="00C360F4"/>
    <w:rsid w:val="00C42762"/>
    <w:rsid w:val="00C42F87"/>
    <w:rsid w:val="00C44DAF"/>
    <w:rsid w:val="00C4531E"/>
    <w:rsid w:val="00C45A81"/>
    <w:rsid w:val="00C50D43"/>
    <w:rsid w:val="00C518FD"/>
    <w:rsid w:val="00C53F6E"/>
    <w:rsid w:val="00C5496B"/>
    <w:rsid w:val="00C56F78"/>
    <w:rsid w:val="00C578A0"/>
    <w:rsid w:val="00C600BD"/>
    <w:rsid w:val="00C6010A"/>
    <w:rsid w:val="00C60227"/>
    <w:rsid w:val="00C603D4"/>
    <w:rsid w:val="00C63F2B"/>
    <w:rsid w:val="00C644EF"/>
    <w:rsid w:val="00C66086"/>
    <w:rsid w:val="00C66DBF"/>
    <w:rsid w:val="00C67A59"/>
    <w:rsid w:val="00C7083F"/>
    <w:rsid w:val="00C7155C"/>
    <w:rsid w:val="00C71CC2"/>
    <w:rsid w:val="00C74A9F"/>
    <w:rsid w:val="00C767EF"/>
    <w:rsid w:val="00C76DF4"/>
    <w:rsid w:val="00C80211"/>
    <w:rsid w:val="00C8153A"/>
    <w:rsid w:val="00C82CDA"/>
    <w:rsid w:val="00C833C0"/>
    <w:rsid w:val="00C8527A"/>
    <w:rsid w:val="00C921BB"/>
    <w:rsid w:val="00C9225F"/>
    <w:rsid w:val="00C92A6C"/>
    <w:rsid w:val="00C92BB1"/>
    <w:rsid w:val="00C93C9A"/>
    <w:rsid w:val="00C94CC2"/>
    <w:rsid w:val="00C94EA9"/>
    <w:rsid w:val="00C95354"/>
    <w:rsid w:val="00C95C08"/>
    <w:rsid w:val="00C96F6B"/>
    <w:rsid w:val="00C975EE"/>
    <w:rsid w:val="00CA4724"/>
    <w:rsid w:val="00CB0C47"/>
    <w:rsid w:val="00CB0E04"/>
    <w:rsid w:val="00CB1921"/>
    <w:rsid w:val="00CB25F6"/>
    <w:rsid w:val="00CB3A69"/>
    <w:rsid w:val="00CB3FB4"/>
    <w:rsid w:val="00CB496C"/>
    <w:rsid w:val="00CB4ECD"/>
    <w:rsid w:val="00CB60AD"/>
    <w:rsid w:val="00CB794A"/>
    <w:rsid w:val="00CC13BB"/>
    <w:rsid w:val="00CC2BEF"/>
    <w:rsid w:val="00CC3C3D"/>
    <w:rsid w:val="00CC4A79"/>
    <w:rsid w:val="00CC59BF"/>
    <w:rsid w:val="00CC64DC"/>
    <w:rsid w:val="00CC6D1C"/>
    <w:rsid w:val="00CC7CA9"/>
    <w:rsid w:val="00CD1D56"/>
    <w:rsid w:val="00CD573B"/>
    <w:rsid w:val="00CD5800"/>
    <w:rsid w:val="00CD6465"/>
    <w:rsid w:val="00CE24C9"/>
    <w:rsid w:val="00CE28CC"/>
    <w:rsid w:val="00CE400C"/>
    <w:rsid w:val="00CE6843"/>
    <w:rsid w:val="00CE6B16"/>
    <w:rsid w:val="00CE7391"/>
    <w:rsid w:val="00CF02F4"/>
    <w:rsid w:val="00CF096A"/>
    <w:rsid w:val="00CF0CC4"/>
    <w:rsid w:val="00CF1BF2"/>
    <w:rsid w:val="00CF2001"/>
    <w:rsid w:val="00CF4B22"/>
    <w:rsid w:val="00CF4E42"/>
    <w:rsid w:val="00CF5415"/>
    <w:rsid w:val="00D00D51"/>
    <w:rsid w:val="00D018BA"/>
    <w:rsid w:val="00D02CE7"/>
    <w:rsid w:val="00D03F9E"/>
    <w:rsid w:val="00D04449"/>
    <w:rsid w:val="00D0538C"/>
    <w:rsid w:val="00D0664D"/>
    <w:rsid w:val="00D0781A"/>
    <w:rsid w:val="00D10E09"/>
    <w:rsid w:val="00D10F90"/>
    <w:rsid w:val="00D14615"/>
    <w:rsid w:val="00D15B43"/>
    <w:rsid w:val="00D15D0C"/>
    <w:rsid w:val="00D173A0"/>
    <w:rsid w:val="00D174A0"/>
    <w:rsid w:val="00D17DA9"/>
    <w:rsid w:val="00D2103D"/>
    <w:rsid w:val="00D211ED"/>
    <w:rsid w:val="00D21F01"/>
    <w:rsid w:val="00D22A9A"/>
    <w:rsid w:val="00D2379B"/>
    <w:rsid w:val="00D248DB"/>
    <w:rsid w:val="00D254D2"/>
    <w:rsid w:val="00D2561C"/>
    <w:rsid w:val="00D25858"/>
    <w:rsid w:val="00D26769"/>
    <w:rsid w:val="00D27738"/>
    <w:rsid w:val="00D3294B"/>
    <w:rsid w:val="00D32CFA"/>
    <w:rsid w:val="00D33518"/>
    <w:rsid w:val="00D34E07"/>
    <w:rsid w:val="00D35294"/>
    <w:rsid w:val="00D36484"/>
    <w:rsid w:val="00D37881"/>
    <w:rsid w:val="00D40256"/>
    <w:rsid w:val="00D40326"/>
    <w:rsid w:val="00D40516"/>
    <w:rsid w:val="00D408C9"/>
    <w:rsid w:val="00D413DC"/>
    <w:rsid w:val="00D43348"/>
    <w:rsid w:val="00D44E34"/>
    <w:rsid w:val="00D457AE"/>
    <w:rsid w:val="00D4630E"/>
    <w:rsid w:val="00D4677A"/>
    <w:rsid w:val="00D512C4"/>
    <w:rsid w:val="00D524C8"/>
    <w:rsid w:val="00D52FBD"/>
    <w:rsid w:val="00D5345B"/>
    <w:rsid w:val="00D537A6"/>
    <w:rsid w:val="00D540EF"/>
    <w:rsid w:val="00D55E41"/>
    <w:rsid w:val="00D56213"/>
    <w:rsid w:val="00D5666C"/>
    <w:rsid w:val="00D6233F"/>
    <w:rsid w:val="00D63254"/>
    <w:rsid w:val="00D660F6"/>
    <w:rsid w:val="00D70BE9"/>
    <w:rsid w:val="00D71655"/>
    <w:rsid w:val="00D72E34"/>
    <w:rsid w:val="00D736F6"/>
    <w:rsid w:val="00D73C23"/>
    <w:rsid w:val="00D75B98"/>
    <w:rsid w:val="00D76136"/>
    <w:rsid w:val="00D767DC"/>
    <w:rsid w:val="00D76C9E"/>
    <w:rsid w:val="00D77256"/>
    <w:rsid w:val="00D77F13"/>
    <w:rsid w:val="00D80826"/>
    <w:rsid w:val="00D808F5"/>
    <w:rsid w:val="00D809D3"/>
    <w:rsid w:val="00D80EDC"/>
    <w:rsid w:val="00D8107E"/>
    <w:rsid w:val="00D81254"/>
    <w:rsid w:val="00D819CB"/>
    <w:rsid w:val="00D838FB"/>
    <w:rsid w:val="00D83E10"/>
    <w:rsid w:val="00D83E37"/>
    <w:rsid w:val="00D85153"/>
    <w:rsid w:val="00D86874"/>
    <w:rsid w:val="00D91283"/>
    <w:rsid w:val="00D91F08"/>
    <w:rsid w:val="00D92166"/>
    <w:rsid w:val="00D9453F"/>
    <w:rsid w:val="00D9459A"/>
    <w:rsid w:val="00D950BD"/>
    <w:rsid w:val="00D95438"/>
    <w:rsid w:val="00D966A0"/>
    <w:rsid w:val="00D96A37"/>
    <w:rsid w:val="00D97B4E"/>
    <w:rsid w:val="00D97CE7"/>
    <w:rsid w:val="00D97FAB"/>
    <w:rsid w:val="00DA2BEE"/>
    <w:rsid w:val="00DA3C56"/>
    <w:rsid w:val="00DA45B5"/>
    <w:rsid w:val="00DA4795"/>
    <w:rsid w:val="00DA4816"/>
    <w:rsid w:val="00DA4969"/>
    <w:rsid w:val="00DA4B6A"/>
    <w:rsid w:val="00DA7556"/>
    <w:rsid w:val="00DB00F9"/>
    <w:rsid w:val="00DB0994"/>
    <w:rsid w:val="00DB3571"/>
    <w:rsid w:val="00DB3E00"/>
    <w:rsid w:val="00DB492A"/>
    <w:rsid w:val="00DB684F"/>
    <w:rsid w:val="00DB6AF0"/>
    <w:rsid w:val="00DB799A"/>
    <w:rsid w:val="00DB7B01"/>
    <w:rsid w:val="00DB7BCA"/>
    <w:rsid w:val="00DB7D5C"/>
    <w:rsid w:val="00DC088C"/>
    <w:rsid w:val="00DC1EC0"/>
    <w:rsid w:val="00DC2888"/>
    <w:rsid w:val="00DC2B1C"/>
    <w:rsid w:val="00DC4101"/>
    <w:rsid w:val="00DC5919"/>
    <w:rsid w:val="00DC5EC0"/>
    <w:rsid w:val="00DC655A"/>
    <w:rsid w:val="00DD009E"/>
    <w:rsid w:val="00DD2FBA"/>
    <w:rsid w:val="00DD3BC9"/>
    <w:rsid w:val="00DD6731"/>
    <w:rsid w:val="00DD6D61"/>
    <w:rsid w:val="00DD7B85"/>
    <w:rsid w:val="00DE1512"/>
    <w:rsid w:val="00DE204B"/>
    <w:rsid w:val="00DE70D1"/>
    <w:rsid w:val="00DF0B4D"/>
    <w:rsid w:val="00DF1248"/>
    <w:rsid w:val="00DF2938"/>
    <w:rsid w:val="00DF2D8B"/>
    <w:rsid w:val="00DF3DCD"/>
    <w:rsid w:val="00DF4330"/>
    <w:rsid w:val="00DF4D39"/>
    <w:rsid w:val="00DF50F6"/>
    <w:rsid w:val="00DF57E5"/>
    <w:rsid w:val="00DF642B"/>
    <w:rsid w:val="00DF70C1"/>
    <w:rsid w:val="00E0070C"/>
    <w:rsid w:val="00E01787"/>
    <w:rsid w:val="00E0376C"/>
    <w:rsid w:val="00E0482A"/>
    <w:rsid w:val="00E04F82"/>
    <w:rsid w:val="00E0608C"/>
    <w:rsid w:val="00E125FB"/>
    <w:rsid w:val="00E13312"/>
    <w:rsid w:val="00E14474"/>
    <w:rsid w:val="00E1536C"/>
    <w:rsid w:val="00E154EF"/>
    <w:rsid w:val="00E162B2"/>
    <w:rsid w:val="00E17CF6"/>
    <w:rsid w:val="00E17D73"/>
    <w:rsid w:val="00E21CC5"/>
    <w:rsid w:val="00E21F53"/>
    <w:rsid w:val="00E23033"/>
    <w:rsid w:val="00E25113"/>
    <w:rsid w:val="00E2535B"/>
    <w:rsid w:val="00E27B49"/>
    <w:rsid w:val="00E30E48"/>
    <w:rsid w:val="00E31C99"/>
    <w:rsid w:val="00E3408E"/>
    <w:rsid w:val="00E345E1"/>
    <w:rsid w:val="00E3546D"/>
    <w:rsid w:val="00E3780E"/>
    <w:rsid w:val="00E37DB4"/>
    <w:rsid w:val="00E41B86"/>
    <w:rsid w:val="00E41ED7"/>
    <w:rsid w:val="00E42704"/>
    <w:rsid w:val="00E431C1"/>
    <w:rsid w:val="00E470A4"/>
    <w:rsid w:val="00E47402"/>
    <w:rsid w:val="00E47725"/>
    <w:rsid w:val="00E47EED"/>
    <w:rsid w:val="00E506AD"/>
    <w:rsid w:val="00E50C11"/>
    <w:rsid w:val="00E50D37"/>
    <w:rsid w:val="00E5199E"/>
    <w:rsid w:val="00E52C8F"/>
    <w:rsid w:val="00E5306F"/>
    <w:rsid w:val="00E53785"/>
    <w:rsid w:val="00E56531"/>
    <w:rsid w:val="00E56FA7"/>
    <w:rsid w:val="00E604DD"/>
    <w:rsid w:val="00E60730"/>
    <w:rsid w:val="00E6094C"/>
    <w:rsid w:val="00E61B3E"/>
    <w:rsid w:val="00E62415"/>
    <w:rsid w:val="00E629C1"/>
    <w:rsid w:val="00E643A7"/>
    <w:rsid w:val="00E65152"/>
    <w:rsid w:val="00E6547A"/>
    <w:rsid w:val="00E65901"/>
    <w:rsid w:val="00E6793B"/>
    <w:rsid w:val="00E74B3A"/>
    <w:rsid w:val="00E768C3"/>
    <w:rsid w:val="00E77809"/>
    <w:rsid w:val="00E77BA4"/>
    <w:rsid w:val="00E77DE1"/>
    <w:rsid w:val="00E80F7E"/>
    <w:rsid w:val="00E814C1"/>
    <w:rsid w:val="00E827FC"/>
    <w:rsid w:val="00E82A1E"/>
    <w:rsid w:val="00E8333E"/>
    <w:rsid w:val="00E85558"/>
    <w:rsid w:val="00E85991"/>
    <w:rsid w:val="00E86887"/>
    <w:rsid w:val="00E87717"/>
    <w:rsid w:val="00E90047"/>
    <w:rsid w:val="00E91628"/>
    <w:rsid w:val="00E93237"/>
    <w:rsid w:val="00E9355E"/>
    <w:rsid w:val="00E9375A"/>
    <w:rsid w:val="00E968F2"/>
    <w:rsid w:val="00E9729F"/>
    <w:rsid w:val="00E97349"/>
    <w:rsid w:val="00EA08BC"/>
    <w:rsid w:val="00EA09FD"/>
    <w:rsid w:val="00EA17F8"/>
    <w:rsid w:val="00EA19E1"/>
    <w:rsid w:val="00EA2557"/>
    <w:rsid w:val="00EA2B68"/>
    <w:rsid w:val="00EA2FE6"/>
    <w:rsid w:val="00EA47C7"/>
    <w:rsid w:val="00EA4982"/>
    <w:rsid w:val="00EA53E0"/>
    <w:rsid w:val="00EA5C4E"/>
    <w:rsid w:val="00EA616C"/>
    <w:rsid w:val="00EA683E"/>
    <w:rsid w:val="00EB0637"/>
    <w:rsid w:val="00EB0A28"/>
    <w:rsid w:val="00EB1113"/>
    <w:rsid w:val="00EB279A"/>
    <w:rsid w:val="00EB2870"/>
    <w:rsid w:val="00EB5820"/>
    <w:rsid w:val="00EB68A6"/>
    <w:rsid w:val="00EB7FB1"/>
    <w:rsid w:val="00EC11F9"/>
    <w:rsid w:val="00EC3A46"/>
    <w:rsid w:val="00EC4378"/>
    <w:rsid w:val="00EC666C"/>
    <w:rsid w:val="00EC66C7"/>
    <w:rsid w:val="00EC73FF"/>
    <w:rsid w:val="00ED4173"/>
    <w:rsid w:val="00ED5249"/>
    <w:rsid w:val="00ED5947"/>
    <w:rsid w:val="00ED6612"/>
    <w:rsid w:val="00ED76FA"/>
    <w:rsid w:val="00EE1DC1"/>
    <w:rsid w:val="00EE25FE"/>
    <w:rsid w:val="00EE5029"/>
    <w:rsid w:val="00EE7078"/>
    <w:rsid w:val="00EF0280"/>
    <w:rsid w:val="00EF0BEE"/>
    <w:rsid w:val="00EF0C6A"/>
    <w:rsid w:val="00EF1751"/>
    <w:rsid w:val="00EF23E4"/>
    <w:rsid w:val="00EF2B96"/>
    <w:rsid w:val="00EF41CF"/>
    <w:rsid w:val="00EF4F28"/>
    <w:rsid w:val="00EF5016"/>
    <w:rsid w:val="00EF598E"/>
    <w:rsid w:val="00EF62AB"/>
    <w:rsid w:val="00EF62FC"/>
    <w:rsid w:val="00EF6A6A"/>
    <w:rsid w:val="00F00390"/>
    <w:rsid w:val="00F00D0C"/>
    <w:rsid w:val="00F00D5E"/>
    <w:rsid w:val="00F01ADA"/>
    <w:rsid w:val="00F01EC1"/>
    <w:rsid w:val="00F0222B"/>
    <w:rsid w:val="00F03FEE"/>
    <w:rsid w:val="00F04260"/>
    <w:rsid w:val="00F0463A"/>
    <w:rsid w:val="00F06ADE"/>
    <w:rsid w:val="00F07A24"/>
    <w:rsid w:val="00F14933"/>
    <w:rsid w:val="00F1506C"/>
    <w:rsid w:val="00F157FB"/>
    <w:rsid w:val="00F15B48"/>
    <w:rsid w:val="00F20C5F"/>
    <w:rsid w:val="00F228A1"/>
    <w:rsid w:val="00F2454B"/>
    <w:rsid w:val="00F2564D"/>
    <w:rsid w:val="00F26415"/>
    <w:rsid w:val="00F340AD"/>
    <w:rsid w:val="00F35553"/>
    <w:rsid w:val="00F35D30"/>
    <w:rsid w:val="00F36340"/>
    <w:rsid w:val="00F36588"/>
    <w:rsid w:val="00F36A54"/>
    <w:rsid w:val="00F40315"/>
    <w:rsid w:val="00F40E99"/>
    <w:rsid w:val="00F411A4"/>
    <w:rsid w:val="00F476E5"/>
    <w:rsid w:val="00F505FE"/>
    <w:rsid w:val="00F50CCE"/>
    <w:rsid w:val="00F52F22"/>
    <w:rsid w:val="00F55273"/>
    <w:rsid w:val="00F56423"/>
    <w:rsid w:val="00F56E5F"/>
    <w:rsid w:val="00F570CE"/>
    <w:rsid w:val="00F618C7"/>
    <w:rsid w:val="00F61D7B"/>
    <w:rsid w:val="00F62146"/>
    <w:rsid w:val="00F62403"/>
    <w:rsid w:val="00F63DAE"/>
    <w:rsid w:val="00F648ED"/>
    <w:rsid w:val="00F66656"/>
    <w:rsid w:val="00F670FD"/>
    <w:rsid w:val="00F72A46"/>
    <w:rsid w:val="00F735B7"/>
    <w:rsid w:val="00F7474A"/>
    <w:rsid w:val="00F75514"/>
    <w:rsid w:val="00F76901"/>
    <w:rsid w:val="00F77318"/>
    <w:rsid w:val="00F77441"/>
    <w:rsid w:val="00F80105"/>
    <w:rsid w:val="00F80F9B"/>
    <w:rsid w:val="00F82A97"/>
    <w:rsid w:val="00F83902"/>
    <w:rsid w:val="00F83E8A"/>
    <w:rsid w:val="00F84FDD"/>
    <w:rsid w:val="00F855E0"/>
    <w:rsid w:val="00F9118E"/>
    <w:rsid w:val="00F91C24"/>
    <w:rsid w:val="00F91FBE"/>
    <w:rsid w:val="00F91FEC"/>
    <w:rsid w:val="00F93090"/>
    <w:rsid w:val="00F930C9"/>
    <w:rsid w:val="00F93983"/>
    <w:rsid w:val="00F93D68"/>
    <w:rsid w:val="00F93FAD"/>
    <w:rsid w:val="00F94084"/>
    <w:rsid w:val="00F95D0D"/>
    <w:rsid w:val="00F979E4"/>
    <w:rsid w:val="00FA068C"/>
    <w:rsid w:val="00FA1365"/>
    <w:rsid w:val="00FA13F3"/>
    <w:rsid w:val="00FA200B"/>
    <w:rsid w:val="00FA3ACA"/>
    <w:rsid w:val="00FA4CF2"/>
    <w:rsid w:val="00FA57F9"/>
    <w:rsid w:val="00FA6AE7"/>
    <w:rsid w:val="00FA70D3"/>
    <w:rsid w:val="00FA76BD"/>
    <w:rsid w:val="00FB06C0"/>
    <w:rsid w:val="00FB0C4D"/>
    <w:rsid w:val="00FB4E0D"/>
    <w:rsid w:val="00FB4F32"/>
    <w:rsid w:val="00FB50B0"/>
    <w:rsid w:val="00FB6DC4"/>
    <w:rsid w:val="00FB76B4"/>
    <w:rsid w:val="00FB7722"/>
    <w:rsid w:val="00FC0536"/>
    <w:rsid w:val="00FC2137"/>
    <w:rsid w:val="00FC2A1A"/>
    <w:rsid w:val="00FC32B9"/>
    <w:rsid w:val="00FC4912"/>
    <w:rsid w:val="00FC646F"/>
    <w:rsid w:val="00FD0CA5"/>
    <w:rsid w:val="00FD18CE"/>
    <w:rsid w:val="00FD19A1"/>
    <w:rsid w:val="00FD4808"/>
    <w:rsid w:val="00FD55CC"/>
    <w:rsid w:val="00FD7AD1"/>
    <w:rsid w:val="00FE0EB0"/>
    <w:rsid w:val="00FE2BE4"/>
    <w:rsid w:val="00FE2F3D"/>
    <w:rsid w:val="00FE48F7"/>
    <w:rsid w:val="00FE5B66"/>
    <w:rsid w:val="00FE7545"/>
    <w:rsid w:val="00FE7787"/>
    <w:rsid w:val="00FE7817"/>
    <w:rsid w:val="00FF141A"/>
    <w:rsid w:val="00FF2F36"/>
    <w:rsid w:val="00FF30AB"/>
    <w:rsid w:val="00FF3154"/>
    <w:rsid w:val="00FF3309"/>
    <w:rsid w:val="00FF368B"/>
    <w:rsid w:val="00FF38CD"/>
    <w:rsid w:val="00FF3EB5"/>
    <w:rsid w:val="00FF3EE3"/>
    <w:rsid w:val="00FF4BEC"/>
    <w:rsid w:val="00FF6663"/>
    <w:rsid w:val="00FF709B"/>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7AA41D"/>
  <w15:docId w15:val="{D8B2E542-0910-4398-A44F-F6452F67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390"/>
  </w:style>
  <w:style w:type="paragraph" w:styleId="Heading1">
    <w:name w:val="heading 1"/>
    <w:basedOn w:val="Normal"/>
    <w:next w:val="Normal"/>
    <w:link w:val="Heading1Char"/>
    <w:uiPriority w:val="9"/>
    <w:qFormat/>
    <w:rsid w:val="00617C22"/>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4495"/>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4495"/>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54495"/>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449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449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449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449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449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991"/>
    <w:pPr>
      <w:ind w:left="720"/>
      <w:contextualSpacing/>
    </w:pPr>
  </w:style>
  <w:style w:type="character" w:styleId="Hyperlink">
    <w:name w:val="Hyperlink"/>
    <w:basedOn w:val="DefaultParagraphFont"/>
    <w:uiPriority w:val="99"/>
    <w:unhideWhenUsed/>
    <w:rsid w:val="001A35C9"/>
    <w:rPr>
      <w:color w:val="0563C1" w:themeColor="hyperlink"/>
      <w:u w:val="single"/>
    </w:rPr>
  </w:style>
  <w:style w:type="character" w:customStyle="1" w:styleId="UnresolvedMention1">
    <w:name w:val="Unresolved Mention1"/>
    <w:basedOn w:val="DefaultParagraphFont"/>
    <w:uiPriority w:val="99"/>
    <w:semiHidden/>
    <w:unhideWhenUsed/>
    <w:rsid w:val="001A35C9"/>
    <w:rPr>
      <w:color w:val="605E5C"/>
      <w:shd w:val="clear" w:color="auto" w:fill="E1DFDD"/>
    </w:rPr>
  </w:style>
  <w:style w:type="character" w:customStyle="1" w:styleId="Heading1Char">
    <w:name w:val="Heading 1 Char"/>
    <w:basedOn w:val="DefaultParagraphFont"/>
    <w:link w:val="Heading1"/>
    <w:uiPriority w:val="9"/>
    <w:rsid w:val="00617C22"/>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617C22"/>
  </w:style>
  <w:style w:type="table" w:styleId="TableGrid">
    <w:name w:val="Table Grid"/>
    <w:basedOn w:val="TableNormal"/>
    <w:uiPriority w:val="39"/>
    <w:rsid w:val="00032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saw-cell-content">
    <w:name w:val="tablesaw-cell-content"/>
    <w:basedOn w:val="DefaultParagraphFont"/>
    <w:rsid w:val="00DC1EC0"/>
  </w:style>
  <w:style w:type="paragraph" w:styleId="Header">
    <w:name w:val="header"/>
    <w:basedOn w:val="Normal"/>
    <w:link w:val="HeaderChar"/>
    <w:uiPriority w:val="99"/>
    <w:unhideWhenUsed/>
    <w:rsid w:val="00846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35B"/>
  </w:style>
  <w:style w:type="paragraph" w:styleId="Footer">
    <w:name w:val="footer"/>
    <w:basedOn w:val="Normal"/>
    <w:link w:val="FooterChar"/>
    <w:uiPriority w:val="99"/>
    <w:unhideWhenUsed/>
    <w:rsid w:val="00846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35B"/>
  </w:style>
  <w:style w:type="paragraph" w:styleId="BalloonText">
    <w:name w:val="Balloon Text"/>
    <w:basedOn w:val="Normal"/>
    <w:link w:val="BalloonTextChar"/>
    <w:uiPriority w:val="99"/>
    <w:semiHidden/>
    <w:unhideWhenUsed/>
    <w:rsid w:val="00916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4BE"/>
    <w:rPr>
      <w:rFonts w:ascii="Segoe UI" w:hAnsi="Segoe UI" w:cs="Segoe UI"/>
      <w:sz w:val="18"/>
      <w:szCs w:val="18"/>
    </w:rPr>
  </w:style>
  <w:style w:type="character" w:customStyle="1" w:styleId="Heading2Char">
    <w:name w:val="Heading 2 Char"/>
    <w:basedOn w:val="DefaultParagraphFont"/>
    <w:link w:val="Heading2"/>
    <w:uiPriority w:val="9"/>
    <w:rsid w:val="004544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44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5449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5449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5449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5449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544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4495"/>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936D02"/>
    <w:rPr>
      <w:sz w:val="16"/>
      <w:szCs w:val="16"/>
    </w:rPr>
  </w:style>
  <w:style w:type="paragraph" w:styleId="CommentText">
    <w:name w:val="annotation text"/>
    <w:basedOn w:val="Normal"/>
    <w:link w:val="CommentTextChar"/>
    <w:uiPriority w:val="99"/>
    <w:semiHidden/>
    <w:unhideWhenUsed/>
    <w:rsid w:val="00936D02"/>
    <w:pPr>
      <w:spacing w:line="240" w:lineRule="auto"/>
    </w:pPr>
    <w:rPr>
      <w:sz w:val="20"/>
      <w:szCs w:val="20"/>
    </w:rPr>
  </w:style>
  <w:style w:type="character" w:customStyle="1" w:styleId="CommentTextChar">
    <w:name w:val="Comment Text Char"/>
    <w:basedOn w:val="DefaultParagraphFont"/>
    <w:link w:val="CommentText"/>
    <w:uiPriority w:val="99"/>
    <w:semiHidden/>
    <w:rsid w:val="00936D02"/>
    <w:rPr>
      <w:sz w:val="20"/>
      <w:szCs w:val="20"/>
    </w:rPr>
  </w:style>
  <w:style w:type="paragraph" w:styleId="CommentSubject">
    <w:name w:val="annotation subject"/>
    <w:basedOn w:val="CommentText"/>
    <w:next w:val="CommentText"/>
    <w:link w:val="CommentSubjectChar"/>
    <w:uiPriority w:val="99"/>
    <w:semiHidden/>
    <w:unhideWhenUsed/>
    <w:rsid w:val="00936D02"/>
    <w:rPr>
      <w:b/>
      <w:bCs/>
    </w:rPr>
  </w:style>
  <w:style w:type="character" w:customStyle="1" w:styleId="CommentSubjectChar">
    <w:name w:val="Comment Subject Char"/>
    <w:basedOn w:val="CommentTextChar"/>
    <w:link w:val="CommentSubject"/>
    <w:uiPriority w:val="99"/>
    <w:semiHidden/>
    <w:rsid w:val="00936D02"/>
    <w:rPr>
      <w:b/>
      <w:bCs/>
      <w:sz w:val="20"/>
      <w:szCs w:val="20"/>
    </w:rPr>
  </w:style>
  <w:style w:type="character" w:styleId="PlaceholderText">
    <w:name w:val="Placeholder Text"/>
    <w:basedOn w:val="DefaultParagraphFont"/>
    <w:uiPriority w:val="99"/>
    <w:semiHidden/>
    <w:rsid w:val="006C147F"/>
    <w:rPr>
      <w:color w:val="808080"/>
    </w:rPr>
  </w:style>
  <w:style w:type="paragraph" w:styleId="TOCHeading">
    <w:name w:val="TOC Heading"/>
    <w:basedOn w:val="Heading1"/>
    <w:next w:val="Normal"/>
    <w:uiPriority w:val="39"/>
    <w:unhideWhenUsed/>
    <w:qFormat/>
    <w:rsid w:val="00545C56"/>
    <w:pPr>
      <w:numPr>
        <w:numId w:val="0"/>
      </w:numPr>
      <w:outlineLvl w:val="9"/>
    </w:pPr>
  </w:style>
  <w:style w:type="paragraph" w:styleId="TOC1">
    <w:name w:val="toc 1"/>
    <w:basedOn w:val="Normal"/>
    <w:next w:val="Normal"/>
    <w:autoRedefine/>
    <w:uiPriority w:val="39"/>
    <w:unhideWhenUsed/>
    <w:rsid w:val="007702DE"/>
    <w:pPr>
      <w:tabs>
        <w:tab w:val="right" w:leader="dot" w:pos="9350"/>
      </w:tabs>
      <w:spacing w:after="100"/>
      <w:jc w:val="center"/>
    </w:pPr>
    <w:rPr>
      <w:rFonts w:ascii="Times New Roman" w:eastAsiaTheme="majorEastAsia" w:hAnsi="Times New Roman" w:cs="Times New Roman"/>
      <w:b/>
      <w:bCs/>
      <w:noProof/>
      <w:sz w:val="24"/>
      <w:szCs w:val="24"/>
    </w:rPr>
  </w:style>
  <w:style w:type="paragraph" w:styleId="TOC2">
    <w:name w:val="toc 2"/>
    <w:basedOn w:val="Normal"/>
    <w:next w:val="Normal"/>
    <w:autoRedefine/>
    <w:uiPriority w:val="39"/>
    <w:unhideWhenUsed/>
    <w:rsid w:val="00BF104E"/>
    <w:pPr>
      <w:tabs>
        <w:tab w:val="left" w:pos="880"/>
        <w:tab w:val="right" w:leader="dot" w:pos="9360"/>
      </w:tabs>
      <w:spacing w:after="100"/>
      <w:ind w:left="220"/>
    </w:pPr>
  </w:style>
  <w:style w:type="numbering" w:customStyle="1" w:styleId="Style1">
    <w:name w:val="Style1"/>
    <w:uiPriority w:val="99"/>
    <w:rsid w:val="002767E8"/>
    <w:pPr>
      <w:numPr>
        <w:numId w:val="7"/>
      </w:numPr>
    </w:pPr>
  </w:style>
  <w:style w:type="numbering" w:customStyle="1" w:styleId="Style2">
    <w:name w:val="Style2"/>
    <w:uiPriority w:val="99"/>
    <w:rsid w:val="00FB06C0"/>
    <w:pPr>
      <w:numPr>
        <w:numId w:val="9"/>
      </w:numPr>
    </w:pPr>
  </w:style>
  <w:style w:type="numbering" w:customStyle="1" w:styleId="Style3">
    <w:name w:val="Style3"/>
    <w:uiPriority w:val="99"/>
    <w:rsid w:val="00823261"/>
    <w:pPr>
      <w:numPr>
        <w:numId w:val="10"/>
      </w:numPr>
    </w:pPr>
  </w:style>
  <w:style w:type="paragraph" w:styleId="TOC3">
    <w:name w:val="toc 3"/>
    <w:basedOn w:val="Normal"/>
    <w:next w:val="Normal"/>
    <w:autoRedefine/>
    <w:uiPriority w:val="39"/>
    <w:unhideWhenUsed/>
    <w:rsid w:val="00F648ED"/>
    <w:pPr>
      <w:spacing w:after="100"/>
      <w:ind w:left="440"/>
    </w:pPr>
  </w:style>
  <w:style w:type="paragraph" w:styleId="NoSpacing">
    <w:name w:val="No Spacing"/>
    <w:uiPriority w:val="1"/>
    <w:qFormat/>
    <w:rsid w:val="00542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288">
      <w:bodyDiv w:val="1"/>
      <w:marLeft w:val="0"/>
      <w:marRight w:val="0"/>
      <w:marTop w:val="0"/>
      <w:marBottom w:val="0"/>
      <w:divBdr>
        <w:top w:val="none" w:sz="0" w:space="0" w:color="auto"/>
        <w:left w:val="none" w:sz="0" w:space="0" w:color="auto"/>
        <w:bottom w:val="none" w:sz="0" w:space="0" w:color="auto"/>
        <w:right w:val="none" w:sz="0" w:space="0" w:color="auto"/>
      </w:divBdr>
    </w:div>
    <w:div w:id="1324003">
      <w:bodyDiv w:val="1"/>
      <w:marLeft w:val="0"/>
      <w:marRight w:val="0"/>
      <w:marTop w:val="0"/>
      <w:marBottom w:val="0"/>
      <w:divBdr>
        <w:top w:val="none" w:sz="0" w:space="0" w:color="auto"/>
        <w:left w:val="none" w:sz="0" w:space="0" w:color="auto"/>
        <w:bottom w:val="none" w:sz="0" w:space="0" w:color="auto"/>
        <w:right w:val="none" w:sz="0" w:space="0" w:color="auto"/>
      </w:divBdr>
    </w:div>
    <w:div w:id="1705191">
      <w:bodyDiv w:val="1"/>
      <w:marLeft w:val="0"/>
      <w:marRight w:val="0"/>
      <w:marTop w:val="0"/>
      <w:marBottom w:val="0"/>
      <w:divBdr>
        <w:top w:val="none" w:sz="0" w:space="0" w:color="auto"/>
        <w:left w:val="none" w:sz="0" w:space="0" w:color="auto"/>
        <w:bottom w:val="none" w:sz="0" w:space="0" w:color="auto"/>
        <w:right w:val="none" w:sz="0" w:space="0" w:color="auto"/>
      </w:divBdr>
    </w:div>
    <w:div w:id="2123470">
      <w:bodyDiv w:val="1"/>
      <w:marLeft w:val="0"/>
      <w:marRight w:val="0"/>
      <w:marTop w:val="0"/>
      <w:marBottom w:val="0"/>
      <w:divBdr>
        <w:top w:val="none" w:sz="0" w:space="0" w:color="auto"/>
        <w:left w:val="none" w:sz="0" w:space="0" w:color="auto"/>
        <w:bottom w:val="none" w:sz="0" w:space="0" w:color="auto"/>
        <w:right w:val="none" w:sz="0" w:space="0" w:color="auto"/>
      </w:divBdr>
    </w:div>
    <w:div w:id="2444117">
      <w:bodyDiv w:val="1"/>
      <w:marLeft w:val="0"/>
      <w:marRight w:val="0"/>
      <w:marTop w:val="0"/>
      <w:marBottom w:val="0"/>
      <w:divBdr>
        <w:top w:val="none" w:sz="0" w:space="0" w:color="auto"/>
        <w:left w:val="none" w:sz="0" w:space="0" w:color="auto"/>
        <w:bottom w:val="none" w:sz="0" w:space="0" w:color="auto"/>
        <w:right w:val="none" w:sz="0" w:space="0" w:color="auto"/>
      </w:divBdr>
    </w:div>
    <w:div w:id="2823647">
      <w:bodyDiv w:val="1"/>
      <w:marLeft w:val="0"/>
      <w:marRight w:val="0"/>
      <w:marTop w:val="0"/>
      <w:marBottom w:val="0"/>
      <w:divBdr>
        <w:top w:val="none" w:sz="0" w:space="0" w:color="auto"/>
        <w:left w:val="none" w:sz="0" w:space="0" w:color="auto"/>
        <w:bottom w:val="none" w:sz="0" w:space="0" w:color="auto"/>
        <w:right w:val="none" w:sz="0" w:space="0" w:color="auto"/>
      </w:divBdr>
    </w:div>
    <w:div w:id="5065529">
      <w:bodyDiv w:val="1"/>
      <w:marLeft w:val="0"/>
      <w:marRight w:val="0"/>
      <w:marTop w:val="0"/>
      <w:marBottom w:val="0"/>
      <w:divBdr>
        <w:top w:val="none" w:sz="0" w:space="0" w:color="auto"/>
        <w:left w:val="none" w:sz="0" w:space="0" w:color="auto"/>
        <w:bottom w:val="none" w:sz="0" w:space="0" w:color="auto"/>
        <w:right w:val="none" w:sz="0" w:space="0" w:color="auto"/>
      </w:divBdr>
    </w:div>
    <w:div w:id="5599427">
      <w:bodyDiv w:val="1"/>
      <w:marLeft w:val="0"/>
      <w:marRight w:val="0"/>
      <w:marTop w:val="0"/>
      <w:marBottom w:val="0"/>
      <w:divBdr>
        <w:top w:val="none" w:sz="0" w:space="0" w:color="auto"/>
        <w:left w:val="none" w:sz="0" w:space="0" w:color="auto"/>
        <w:bottom w:val="none" w:sz="0" w:space="0" w:color="auto"/>
        <w:right w:val="none" w:sz="0" w:space="0" w:color="auto"/>
      </w:divBdr>
    </w:div>
    <w:div w:id="7298826">
      <w:bodyDiv w:val="1"/>
      <w:marLeft w:val="0"/>
      <w:marRight w:val="0"/>
      <w:marTop w:val="0"/>
      <w:marBottom w:val="0"/>
      <w:divBdr>
        <w:top w:val="none" w:sz="0" w:space="0" w:color="auto"/>
        <w:left w:val="none" w:sz="0" w:space="0" w:color="auto"/>
        <w:bottom w:val="none" w:sz="0" w:space="0" w:color="auto"/>
        <w:right w:val="none" w:sz="0" w:space="0" w:color="auto"/>
      </w:divBdr>
    </w:div>
    <w:div w:id="8459496">
      <w:bodyDiv w:val="1"/>
      <w:marLeft w:val="0"/>
      <w:marRight w:val="0"/>
      <w:marTop w:val="0"/>
      <w:marBottom w:val="0"/>
      <w:divBdr>
        <w:top w:val="none" w:sz="0" w:space="0" w:color="auto"/>
        <w:left w:val="none" w:sz="0" w:space="0" w:color="auto"/>
        <w:bottom w:val="none" w:sz="0" w:space="0" w:color="auto"/>
        <w:right w:val="none" w:sz="0" w:space="0" w:color="auto"/>
      </w:divBdr>
    </w:div>
    <w:div w:id="8728444">
      <w:bodyDiv w:val="1"/>
      <w:marLeft w:val="0"/>
      <w:marRight w:val="0"/>
      <w:marTop w:val="0"/>
      <w:marBottom w:val="0"/>
      <w:divBdr>
        <w:top w:val="none" w:sz="0" w:space="0" w:color="auto"/>
        <w:left w:val="none" w:sz="0" w:space="0" w:color="auto"/>
        <w:bottom w:val="none" w:sz="0" w:space="0" w:color="auto"/>
        <w:right w:val="none" w:sz="0" w:space="0" w:color="auto"/>
      </w:divBdr>
    </w:div>
    <w:div w:id="9723999">
      <w:bodyDiv w:val="1"/>
      <w:marLeft w:val="0"/>
      <w:marRight w:val="0"/>
      <w:marTop w:val="0"/>
      <w:marBottom w:val="0"/>
      <w:divBdr>
        <w:top w:val="none" w:sz="0" w:space="0" w:color="auto"/>
        <w:left w:val="none" w:sz="0" w:space="0" w:color="auto"/>
        <w:bottom w:val="none" w:sz="0" w:space="0" w:color="auto"/>
        <w:right w:val="none" w:sz="0" w:space="0" w:color="auto"/>
      </w:divBdr>
    </w:div>
    <w:div w:id="9918217">
      <w:bodyDiv w:val="1"/>
      <w:marLeft w:val="0"/>
      <w:marRight w:val="0"/>
      <w:marTop w:val="0"/>
      <w:marBottom w:val="0"/>
      <w:divBdr>
        <w:top w:val="none" w:sz="0" w:space="0" w:color="auto"/>
        <w:left w:val="none" w:sz="0" w:space="0" w:color="auto"/>
        <w:bottom w:val="none" w:sz="0" w:space="0" w:color="auto"/>
        <w:right w:val="none" w:sz="0" w:space="0" w:color="auto"/>
      </w:divBdr>
    </w:div>
    <w:div w:id="12148864">
      <w:bodyDiv w:val="1"/>
      <w:marLeft w:val="0"/>
      <w:marRight w:val="0"/>
      <w:marTop w:val="0"/>
      <w:marBottom w:val="0"/>
      <w:divBdr>
        <w:top w:val="none" w:sz="0" w:space="0" w:color="auto"/>
        <w:left w:val="none" w:sz="0" w:space="0" w:color="auto"/>
        <w:bottom w:val="none" w:sz="0" w:space="0" w:color="auto"/>
        <w:right w:val="none" w:sz="0" w:space="0" w:color="auto"/>
      </w:divBdr>
    </w:div>
    <w:div w:id="12268240">
      <w:bodyDiv w:val="1"/>
      <w:marLeft w:val="0"/>
      <w:marRight w:val="0"/>
      <w:marTop w:val="0"/>
      <w:marBottom w:val="0"/>
      <w:divBdr>
        <w:top w:val="none" w:sz="0" w:space="0" w:color="auto"/>
        <w:left w:val="none" w:sz="0" w:space="0" w:color="auto"/>
        <w:bottom w:val="none" w:sz="0" w:space="0" w:color="auto"/>
        <w:right w:val="none" w:sz="0" w:space="0" w:color="auto"/>
      </w:divBdr>
    </w:div>
    <w:div w:id="12459705">
      <w:bodyDiv w:val="1"/>
      <w:marLeft w:val="0"/>
      <w:marRight w:val="0"/>
      <w:marTop w:val="0"/>
      <w:marBottom w:val="0"/>
      <w:divBdr>
        <w:top w:val="none" w:sz="0" w:space="0" w:color="auto"/>
        <w:left w:val="none" w:sz="0" w:space="0" w:color="auto"/>
        <w:bottom w:val="none" w:sz="0" w:space="0" w:color="auto"/>
        <w:right w:val="none" w:sz="0" w:space="0" w:color="auto"/>
      </w:divBdr>
    </w:div>
    <w:div w:id="12726325">
      <w:bodyDiv w:val="1"/>
      <w:marLeft w:val="0"/>
      <w:marRight w:val="0"/>
      <w:marTop w:val="0"/>
      <w:marBottom w:val="0"/>
      <w:divBdr>
        <w:top w:val="none" w:sz="0" w:space="0" w:color="auto"/>
        <w:left w:val="none" w:sz="0" w:space="0" w:color="auto"/>
        <w:bottom w:val="none" w:sz="0" w:space="0" w:color="auto"/>
        <w:right w:val="none" w:sz="0" w:space="0" w:color="auto"/>
      </w:divBdr>
    </w:div>
    <w:div w:id="12997771">
      <w:bodyDiv w:val="1"/>
      <w:marLeft w:val="0"/>
      <w:marRight w:val="0"/>
      <w:marTop w:val="0"/>
      <w:marBottom w:val="0"/>
      <w:divBdr>
        <w:top w:val="none" w:sz="0" w:space="0" w:color="auto"/>
        <w:left w:val="none" w:sz="0" w:space="0" w:color="auto"/>
        <w:bottom w:val="none" w:sz="0" w:space="0" w:color="auto"/>
        <w:right w:val="none" w:sz="0" w:space="0" w:color="auto"/>
      </w:divBdr>
    </w:div>
    <w:div w:id="13315298">
      <w:bodyDiv w:val="1"/>
      <w:marLeft w:val="0"/>
      <w:marRight w:val="0"/>
      <w:marTop w:val="0"/>
      <w:marBottom w:val="0"/>
      <w:divBdr>
        <w:top w:val="none" w:sz="0" w:space="0" w:color="auto"/>
        <w:left w:val="none" w:sz="0" w:space="0" w:color="auto"/>
        <w:bottom w:val="none" w:sz="0" w:space="0" w:color="auto"/>
        <w:right w:val="none" w:sz="0" w:space="0" w:color="auto"/>
      </w:divBdr>
    </w:div>
    <w:div w:id="13771573">
      <w:bodyDiv w:val="1"/>
      <w:marLeft w:val="0"/>
      <w:marRight w:val="0"/>
      <w:marTop w:val="0"/>
      <w:marBottom w:val="0"/>
      <w:divBdr>
        <w:top w:val="none" w:sz="0" w:space="0" w:color="auto"/>
        <w:left w:val="none" w:sz="0" w:space="0" w:color="auto"/>
        <w:bottom w:val="none" w:sz="0" w:space="0" w:color="auto"/>
        <w:right w:val="none" w:sz="0" w:space="0" w:color="auto"/>
      </w:divBdr>
    </w:div>
    <w:div w:id="15235946">
      <w:bodyDiv w:val="1"/>
      <w:marLeft w:val="0"/>
      <w:marRight w:val="0"/>
      <w:marTop w:val="0"/>
      <w:marBottom w:val="0"/>
      <w:divBdr>
        <w:top w:val="none" w:sz="0" w:space="0" w:color="auto"/>
        <w:left w:val="none" w:sz="0" w:space="0" w:color="auto"/>
        <w:bottom w:val="none" w:sz="0" w:space="0" w:color="auto"/>
        <w:right w:val="none" w:sz="0" w:space="0" w:color="auto"/>
      </w:divBdr>
    </w:div>
    <w:div w:id="16127398">
      <w:bodyDiv w:val="1"/>
      <w:marLeft w:val="0"/>
      <w:marRight w:val="0"/>
      <w:marTop w:val="0"/>
      <w:marBottom w:val="0"/>
      <w:divBdr>
        <w:top w:val="none" w:sz="0" w:space="0" w:color="auto"/>
        <w:left w:val="none" w:sz="0" w:space="0" w:color="auto"/>
        <w:bottom w:val="none" w:sz="0" w:space="0" w:color="auto"/>
        <w:right w:val="none" w:sz="0" w:space="0" w:color="auto"/>
      </w:divBdr>
    </w:div>
    <w:div w:id="16153271">
      <w:bodyDiv w:val="1"/>
      <w:marLeft w:val="0"/>
      <w:marRight w:val="0"/>
      <w:marTop w:val="0"/>
      <w:marBottom w:val="0"/>
      <w:divBdr>
        <w:top w:val="none" w:sz="0" w:space="0" w:color="auto"/>
        <w:left w:val="none" w:sz="0" w:space="0" w:color="auto"/>
        <w:bottom w:val="none" w:sz="0" w:space="0" w:color="auto"/>
        <w:right w:val="none" w:sz="0" w:space="0" w:color="auto"/>
      </w:divBdr>
    </w:div>
    <w:div w:id="16582517">
      <w:bodyDiv w:val="1"/>
      <w:marLeft w:val="0"/>
      <w:marRight w:val="0"/>
      <w:marTop w:val="0"/>
      <w:marBottom w:val="0"/>
      <w:divBdr>
        <w:top w:val="none" w:sz="0" w:space="0" w:color="auto"/>
        <w:left w:val="none" w:sz="0" w:space="0" w:color="auto"/>
        <w:bottom w:val="none" w:sz="0" w:space="0" w:color="auto"/>
        <w:right w:val="none" w:sz="0" w:space="0" w:color="auto"/>
      </w:divBdr>
    </w:div>
    <w:div w:id="17200441">
      <w:bodyDiv w:val="1"/>
      <w:marLeft w:val="0"/>
      <w:marRight w:val="0"/>
      <w:marTop w:val="0"/>
      <w:marBottom w:val="0"/>
      <w:divBdr>
        <w:top w:val="none" w:sz="0" w:space="0" w:color="auto"/>
        <w:left w:val="none" w:sz="0" w:space="0" w:color="auto"/>
        <w:bottom w:val="none" w:sz="0" w:space="0" w:color="auto"/>
        <w:right w:val="none" w:sz="0" w:space="0" w:color="auto"/>
      </w:divBdr>
    </w:div>
    <w:div w:id="17897424">
      <w:bodyDiv w:val="1"/>
      <w:marLeft w:val="0"/>
      <w:marRight w:val="0"/>
      <w:marTop w:val="0"/>
      <w:marBottom w:val="0"/>
      <w:divBdr>
        <w:top w:val="none" w:sz="0" w:space="0" w:color="auto"/>
        <w:left w:val="none" w:sz="0" w:space="0" w:color="auto"/>
        <w:bottom w:val="none" w:sz="0" w:space="0" w:color="auto"/>
        <w:right w:val="none" w:sz="0" w:space="0" w:color="auto"/>
      </w:divBdr>
    </w:div>
    <w:div w:id="17975713">
      <w:bodyDiv w:val="1"/>
      <w:marLeft w:val="0"/>
      <w:marRight w:val="0"/>
      <w:marTop w:val="0"/>
      <w:marBottom w:val="0"/>
      <w:divBdr>
        <w:top w:val="none" w:sz="0" w:space="0" w:color="auto"/>
        <w:left w:val="none" w:sz="0" w:space="0" w:color="auto"/>
        <w:bottom w:val="none" w:sz="0" w:space="0" w:color="auto"/>
        <w:right w:val="none" w:sz="0" w:space="0" w:color="auto"/>
      </w:divBdr>
    </w:div>
    <w:div w:id="18246326">
      <w:bodyDiv w:val="1"/>
      <w:marLeft w:val="0"/>
      <w:marRight w:val="0"/>
      <w:marTop w:val="0"/>
      <w:marBottom w:val="0"/>
      <w:divBdr>
        <w:top w:val="none" w:sz="0" w:space="0" w:color="auto"/>
        <w:left w:val="none" w:sz="0" w:space="0" w:color="auto"/>
        <w:bottom w:val="none" w:sz="0" w:space="0" w:color="auto"/>
        <w:right w:val="none" w:sz="0" w:space="0" w:color="auto"/>
      </w:divBdr>
    </w:div>
    <w:div w:id="18896118">
      <w:bodyDiv w:val="1"/>
      <w:marLeft w:val="0"/>
      <w:marRight w:val="0"/>
      <w:marTop w:val="0"/>
      <w:marBottom w:val="0"/>
      <w:divBdr>
        <w:top w:val="none" w:sz="0" w:space="0" w:color="auto"/>
        <w:left w:val="none" w:sz="0" w:space="0" w:color="auto"/>
        <w:bottom w:val="none" w:sz="0" w:space="0" w:color="auto"/>
        <w:right w:val="none" w:sz="0" w:space="0" w:color="auto"/>
      </w:divBdr>
    </w:div>
    <w:div w:id="19088751">
      <w:bodyDiv w:val="1"/>
      <w:marLeft w:val="0"/>
      <w:marRight w:val="0"/>
      <w:marTop w:val="0"/>
      <w:marBottom w:val="0"/>
      <w:divBdr>
        <w:top w:val="none" w:sz="0" w:space="0" w:color="auto"/>
        <w:left w:val="none" w:sz="0" w:space="0" w:color="auto"/>
        <w:bottom w:val="none" w:sz="0" w:space="0" w:color="auto"/>
        <w:right w:val="none" w:sz="0" w:space="0" w:color="auto"/>
      </w:divBdr>
    </w:div>
    <w:div w:id="19625743">
      <w:bodyDiv w:val="1"/>
      <w:marLeft w:val="0"/>
      <w:marRight w:val="0"/>
      <w:marTop w:val="0"/>
      <w:marBottom w:val="0"/>
      <w:divBdr>
        <w:top w:val="none" w:sz="0" w:space="0" w:color="auto"/>
        <w:left w:val="none" w:sz="0" w:space="0" w:color="auto"/>
        <w:bottom w:val="none" w:sz="0" w:space="0" w:color="auto"/>
        <w:right w:val="none" w:sz="0" w:space="0" w:color="auto"/>
      </w:divBdr>
    </w:div>
    <w:div w:id="20129200">
      <w:bodyDiv w:val="1"/>
      <w:marLeft w:val="0"/>
      <w:marRight w:val="0"/>
      <w:marTop w:val="0"/>
      <w:marBottom w:val="0"/>
      <w:divBdr>
        <w:top w:val="none" w:sz="0" w:space="0" w:color="auto"/>
        <w:left w:val="none" w:sz="0" w:space="0" w:color="auto"/>
        <w:bottom w:val="none" w:sz="0" w:space="0" w:color="auto"/>
        <w:right w:val="none" w:sz="0" w:space="0" w:color="auto"/>
      </w:divBdr>
    </w:div>
    <w:div w:id="20935633">
      <w:bodyDiv w:val="1"/>
      <w:marLeft w:val="0"/>
      <w:marRight w:val="0"/>
      <w:marTop w:val="0"/>
      <w:marBottom w:val="0"/>
      <w:divBdr>
        <w:top w:val="none" w:sz="0" w:space="0" w:color="auto"/>
        <w:left w:val="none" w:sz="0" w:space="0" w:color="auto"/>
        <w:bottom w:val="none" w:sz="0" w:space="0" w:color="auto"/>
        <w:right w:val="none" w:sz="0" w:space="0" w:color="auto"/>
      </w:divBdr>
    </w:div>
    <w:div w:id="21320405">
      <w:bodyDiv w:val="1"/>
      <w:marLeft w:val="0"/>
      <w:marRight w:val="0"/>
      <w:marTop w:val="0"/>
      <w:marBottom w:val="0"/>
      <w:divBdr>
        <w:top w:val="none" w:sz="0" w:space="0" w:color="auto"/>
        <w:left w:val="none" w:sz="0" w:space="0" w:color="auto"/>
        <w:bottom w:val="none" w:sz="0" w:space="0" w:color="auto"/>
        <w:right w:val="none" w:sz="0" w:space="0" w:color="auto"/>
      </w:divBdr>
    </w:div>
    <w:div w:id="23213433">
      <w:bodyDiv w:val="1"/>
      <w:marLeft w:val="0"/>
      <w:marRight w:val="0"/>
      <w:marTop w:val="0"/>
      <w:marBottom w:val="0"/>
      <w:divBdr>
        <w:top w:val="none" w:sz="0" w:space="0" w:color="auto"/>
        <w:left w:val="none" w:sz="0" w:space="0" w:color="auto"/>
        <w:bottom w:val="none" w:sz="0" w:space="0" w:color="auto"/>
        <w:right w:val="none" w:sz="0" w:space="0" w:color="auto"/>
      </w:divBdr>
    </w:div>
    <w:div w:id="24723294">
      <w:bodyDiv w:val="1"/>
      <w:marLeft w:val="0"/>
      <w:marRight w:val="0"/>
      <w:marTop w:val="0"/>
      <w:marBottom w:val="0"/>
      <w:divBdr>
        <w:top w:val="none" w:sz="0" w:space="0" w:color="auto"/>
        <w:left w:val="none" w:sz="0" w:space="0" w:color="auto"/>
        <w:bottom w:val="none" w:sz="0" w:space="0" w:color="auto"/>
        <w:right w:val="none" w:sz="0" w:space="0" w:color="auto"/>
      </w:divBdr>
    </w:div>
    <w:div w:id="25839125">
      <w:bodyDiv w:val="1"/>
      <w:marLeft w:val="0"/>
      <w:marRight w:val="0"/>
      <w:marTop w:val="0"/>
      <w:marBottom w:val="0"/>
      <w:divBdr>
        <w:top w:val="none" w:sz="0" w:space="0" w:color="auto"/>
        <w:left w:val="none" w:sz="0" w:space="0" w:color="auto"/>
        <w:bottom w:val="none" w:sz="0" w:space="0" w:color="auto"/>
        <w:right w:val="none" w:sz="0" w:space="0" w:color="auto"/>
      </w:divBdr>
    </w:div>
    <w:div w:id="26373116">
      <w:bodyDiv w:val="1"/>
      <w:marLeft w:val="0"/>
      <w:marRight w:val="0"/>
      <w:marTop w:val="0"/>
      <w:marBottom w:val="0"/>
      <w:divBdr>
        <w:top w:val="none" w:sz="0" w:space="0" w:color="auto"/>
        <w:left w:val="none" w:sz="0" w:space="0" w:color="auto"/>
        <w:bottom w:val="none" w:sz="0" w:space="0" w:color="auto"/>
        <w:right w:val="none" w:sz="0" w:space="0" w:color="auto"/>
      </w:divBdr>
    </w:div>
    <w:div w:id="26830693">
      <w:bodyDiv w:val="1"/>
      <w:marLeft w:val="0"/>
      <w:marRight w:val="0"/>
      <w:marTop w:val="0"/>
      <w:marBottom w:val="0"/>
      <w:divBdr>
        <w:top w:val="none" w:sz="0" w:space="0" w:color="auto"/>
        <w:left w:val="none" w:sz="0" w:space="0" w:color="auto"/>
        <w:bottom w:val="none" w:sz="0" w:space="0" w:color="auto"/>
        <w:right w:val="none" w:sz="0" w:space="0" w:color="auto"/>
      </w:divBdr>
    </w:div>
    <w:div w:id="27611190">
      <w:bodyDiv w:val="1"/>
      <w:marLeft w:val="0"/>
      <w:marRight w:val="0"/>
      <w:marTop w:val="0"/>
      <w:marBottom w:val="0"/>
      <w:divBdr>
        <w:top w:val="none" w:sz="0" w:space="0" w:color="auto"/>
        <w:left w:val="none" w:sz="0" w:space="0" w:color="auto"/>
        <w:bottom w:val="none" w:sz="0" w:space="0" w:color="auto"/>
        <w:right w:val="none" w:sz="0" w:space="0" w:color="auto"/>
      </w:divBdr>
    </w:div>
    <w:div w:id="28066855">
      <w:bodyDiv w:val="1"/>
      <w:marLeft w:val="0"/>
      <w:marRight w:val="0"/>
      <w:marTop w:val="0"/>
      <w:marBottom w:val="0"/>
      <w:divBdr>
        <w:top w:val="none" w:sz="0" w:space="0" w:color="auto"/>
        <w:left w:val="none" w:sz="0" w:space="0" w:color="auto"/>
        <w:bottom w:val="none" w:sz="0" w:space="0" w:color="auto"/>
        <w:right w:val="none" w:sz="0" w:space="0" w:color="auto"/>
      </w:divBdr>
    </w:div>
    <w:div w:id="29455103">
      <w:bodyDiv w:val="1"/>
      <w:marLeft w:val="0"/>
      <w:marRight w:val="0"/>
      <w:marTop w:val="0"/>
      <w:marBottom w:val="0"/>
      <w:divBdr>
        <w:top w:val="none" w:sz="0" w:space="0" w:color="auto"/>
        <w:left w:val="none" w:sz="0" w:space="0" w:color="auto"/>
        <w:bottom w:val="none" w:sz="0" w:space="0" w:color="auto"/>
        <w:right w:val="none" w:sz="0" w:space="0" w:color="auto"/>
      </w:divBdr>
    </w:div>
    <w:div w:id="32578215">
      <w:bodyDiv w:val="1"/>
      <w:marLeft w:val="0"/>
      <w:marRight w:val="0"/>
      <w:marTop w:val="0"/>
      <w:marBottom w:val="0"/>
      <w:divBdr>
        <w:top w:val="none" w:sz="0" w:space="0" w:color="auto"/>
        <w:left w:val="none" w:sz="0" w:space="0" w:color="auto"/>
        <w:bottom w:val="none" w:sz="0" w:space="0" w:color="auto"/>
        <w:right w:val="none" w:sz="0" w:space="0" w:color="auto"/>
      </w:divBdr>
    </w:div>
    <w:div w:id="32778067">
      <w:bodyDiv w:val="1"/>
      <w:marLeft w:val="0"/>
      <w:marRight w:val="0"/>
      <w:marTop w:val="0"/>
      <w:marBottom w:val="0"/>
      <w:divBdr>
        <w:top w:val="none" w:sz="0" w:space="0" w:color="auto"/>
        <w:left w:val="none" w:sz="0" w:space="0" w:color="auto"/>
        <w:bottom w:val="none" w:sz="0" w:space="0" w:color="auto"/>
        <w:right w:val="none" w:sz="0" w:space="0" w:color="auto"/>
      </w:divBdr>
    </w:div>
    <w:div w:id="32970798">
      <w:bodyDiv w:val="1"/>
      <w:marLeft w:val="0"/>
      <w:marRight w:val="0"/>
      <w:marTop w:val="0"/>
      <w:marBottom w:val="0"/>
      <w:divBdr>
        <w:top w:val="none" w:sz="0" w:space="0" w:color="auto"/>
        <w:left w:val="none" w:sz="0" w:space="0" w:color="auto"/>
        <w:bottom w:val="none" w:sz="0" w:space="0" w:color="auto"/>
        <w:right w:val="none" w:sz="0" w:space="0" w:color="auto"/>
      </w:divBdr>
    </w:div>
    <w:div w:id="33387802">
      <w:bodyDiv w:val="1"/>
      <w:marLeft w:val="0"/>
      <w:marRight w:val="0"/>
      <w:marTop w:val="0"/>
      <w:marBottom w:val="0"/>
      <w:divBdr>
        <w:top w:val="none" w:sz="0" w:space="0" w:color="auto"/>
        <w:left w:val="none" w:sz="0" w:space="0" w:color="auto"/>
        <w:bottom w:val="none" w:sz="0" w:space="0" w:color="auto"/>
        <w:right w:val="none" w:sz="0" w:space="0" w:color="auto"/>
      </w:divBdr>
    </w:div>
    <w:div w:id="33510658">
      <w:bodyDiv w:val="1"/>
      <w:marLeft w:val="0"/>
      <w:marRight w:val="0"/>
      <w:marTop w:val="0"/>
      <w:marBottom w:val="0"/>
      <w:divBdr>
        <w:top w:val="none" w:sz="0" w:space="0" w:color="auto"/>
        <w:left w:val="none" w:sz="0" w:space="0" w:color="auto"/>
        <w:bottom w:val="none" w:sz="0" w:space="0" w:color="auto"/>
        <w:right w:val="none" w:sz="0" w:space="0" w:color="auto"/>
      </w:divBdr>
    </w:div>
    <w:div w:id="34081151">
      <w:bodyDiv w:val="1"/>
      <w:marLeft w:val="0"/>
      <w:marRight w:val="0"/>
      <w:marTop w:val="0"/>
      <w:marBottom w:val="0"/>
      <w:divBdr>
        <w:top w:val="none" w:sz="0" w:space="0" w:color="auto"/>
        <w:left w:val="none" w:sz="0" w:space="0" w:color="auto"/>
        <w:bottom w:val="none" w:sz="0" w:space="0" w:color="auto"/>
        <w:right w:val="none" w:sz="0" w:space="0" w:color="auto"/>
      </w:divBdr>
    </w:div>
    <w:div w:id="34162416">
      <w:bodyDiv w:val="1"/>
      <w:marLeft w:val="0"/>
      <w:marRight w:val="0"/>
      <w:marTop w:val="0"/>
      <w:marBottom w:val="0"/>
      <w:divBdr>
        <w:top w:val="none" w:sz="0" w:space="0" w:color="auto"/>
        <w:left w:val="none" w:sz="0" w:space="0" w:color="auto"/>
        <w:bottom w:val="none" w:sz="0" w:space="0" w:color="auto"/>
        <w:right w:val="none" w:sz="0" w:space="0" w:color="auto"/>
      </w:divBdr>
    </w:div>
    <w:div w:id="34626919">
      <w:bodyDiv w:val="1"/>
      <w:marLeft w:val="0"/>
      <w:marRight w:val="0"/>
      <w:marTop w:val="0"/>
      <w:marBottom w:val="0"/>
      <w:divBdr>
        <w:top w:val="none" w:sz="0" w:space="0" w:color="auto"/>
        <w:left w:val="none" w:sz="0" w:space="0" w:color="auto"/>
        <w:bottom w:val="none" w:sz="0" w:space="0" w:color="auto"/>
        <w:right w:val="none" w:sz="0" w:space="0" w:color="auto"/>
      </w:divBdr>
    </w:div>
    <w:div w:id="34893473">
      <w:bodyDiv w:val="1"/>
      <w:marLeft w:val="0"/>
      <w:marRight w:val="0"/>
      <w:marTop w:val="0"/>
      <w:marBottom w:val="0"/>
      <w:divBdr>
        <w:top w:val="none" w:sz="0" w:space="0" w:color="auto"/>
        <w:left w:val="none" w:sz="0" w:space="0" w:color="auto"/>
        <w:bottom w:val="none" w:sz="0" w:space="0" w:color="auto"/>
        <w:right w:val="none" w:sz="0" w:space="0" w:color="auto"/>
      </w:divBdr>
    </w:div>
    <w:div w:id="35466881">
      <w:bodyDiv w:val="1"/>
      <w:marLeft w:val="0"/>
      <w:marRight w:val="0"/>
      <w:marTop w:val="0"/>
      <w:marBottom w:val="0"/>
      <w:divBdr>
        <w:top w:val="none" w:sz="0" w:space="0" w:color="auto"/>
        <w:left w:val="none" w:sz="0" w:space="0" w:color="auto"/>
        <w:bottom w:val="none" w:sz="0" w:space="0" w:color="auto"/>
        <w:right w:val="none" w:sz="0" w:space="0" w:color="auto"/>
      </w:divBdr>
    </w:div>
    <w:div w:id="36273235">
      <w:bodyDiv w:val="1"/>
      <w:marLeft w:val="0"/>
      <w:marRight w:val="0"/>
      <w:marTop w:val="0"/>
      <w:marBottom w:val="0"/>
      <w:divBdr>
        <w:top w:val="none" w:sz="0" w:space="0" w:color="auto"/>
        <w:left w:val="none" w:sz="0" w:space="0" w:color="auto"/>
        <w:bottom w:val="none" w:sz="0" w:space="0" w:color="auto"/>
        <w:right w:val="none" w:sz="0" w:space="0" w:color="auto"/>
      </w:divBdr>
    </w:div>
    <w:div w:id="39407268">
      <w:bodyDiv w:val="1"/>
      <w:marLeft w:val="0"/>
      <w:marRight w:val="0"/>
      <w:marTop w:val="0"/>
      <w:marBottom w:val="0"/>
      <w:divBdr>
        <w:top w:val="none" w:sz="0" w:space="0" w:color="auto"/>
        <w:left w:val="none" w:sz="0" w:space="0" w:color="auto"/>
        <w:bottom w:val="none" w:sz="0" w:space="0" w:color="auto"/>
        <w:right w:val="none" w:sz="0" w:space="0" w:color="auto"/>
      </w:divBdr>
    </w:div>
    <w:div w:id="40136984">
      <w:bodyDiv w:val="1"/>
      <w:marLeft w:val="0"/>
      <w:marRight w:val="0"/>
      <w:marTop w:val="0"/>
      <w:marBottom w:val="0"/>
      <w:divBdr>
        <w:top w:val="none" w:sz="0" w:space="0" w:color="auto"/>
        <w:left w:val="none" w:sz="0" w:space="0" w:color="auto"/>
        <w:bottom w:val="none" w:sz="0" w:space="0" w:color="auto"/>
        <w:right w:val="none" w:sz="0" w:space="0" w:color="auto"/>
      </w:divBdr>
    </w:div>
    <w:div w:id="40400223">
      <w:bodyDiv w:val="1"/>
      <w:marLeft w:val="0"/>
      <w:marRight w:val="0"/>
      <w:marTop w:val="0"/>
      <w:marBottom w:val="0"/>
      <w:divBdr>
        <w:top w:val="none" w:sz="0" w:space="0" w:color="auto"/>
        <w:left w:val="none" w:sz="0" w:space="0" w:color="auto"/>
        <w:bottom w:val="none" w:sz="0" w:space="0" w:color="auto"/>
        <w:right w:val="none" w:sz="0" w:space="0" w:color="auto"/>
      </w:divBdr>
    </w:div>
    <w:div w:id="40710962">
      <w:bodyDiv w:val="1"/>
      <w:marLeft w:val="0"/>
      <w:marRight w:val="0"/>
      <w:marTop w:val="0"/>
      <w:marBottom w:val="0"/>
      <w:divBdr>
        <w:top w:val="none" w:sz="0" w:space="0" w:color="auto"/>
        <w:left w:val="none" w:sz="0" w:space="0" w:color="auto"/>
        <w:bottom w:val="none" w:sz="0" w:space="0" w:color="auto"/>
        <w:right w:val="none" w:sz="0" w:space="0" w:color="auto"/>
      </w:divBdr>
    </w:div>
    <w:div w:id="42797633">
      <w:bodyDiv w:val="1"/>
      <w:marLeft w:val="0"/>
      <w:marRight w:val="0"/>
      <w:marTop w:val="0"/>
      <w:marBottom w:val="0"/>
      <w:divBdr>
        <w:top w:val="none" w:sz="0" w:space="0" w:color="auto"/>
        <w:left w:val="none" w:sz="0" w:space="0" w:color="auto"/>
        <w:bottom w:val="none" w:sz="0" w:space="0" w:color="auto"/>
        <w:right w:val="none" w:sz="0" w:space="0" w:color="auto"/>
      </w:divBdr>
    </w:div>
    <w:div w:id="44179810">
      <w:bodyDiv w:val="1"/>
      <w:marLeft w:val="0"/>
      <w:marRight w:val="0"/>
      <w:marTop w:val="0"/>
      <w:marBottom w:val="0"/>
      <w:divBdr>
        <w:top w:val="none" w:sz="0" w:space="0" w:color="auto"/>
        <w:left w:val="none" w:sz="0" w:space="0" w:color="auto"/>
        <w:bottom w:val="none" w:sz="0" w:space="0" w:color="auto"/>
        <w:right w:val="none" w:sz="0" w:space="0" w:color="auto"/>
      </w:divBdr>
    </w:div>
    <w:div w:id="46533943">
      <w:bodyDiv w:val="1"/>
      <w:marLeft w:val="0"/>
      <w:marRight w:val="0"/>
      <w:marTop w:val="0"/>
      <w:marBottom w:val="0"/>
      <w:divBdr>
        <w:top w:val="none" w:sz="0" w:space="0" w:color="auto"/>
        <w:left w:val="none" w:sz="0" w:space="0" w:color="auto"/>
        <w:bottom w:val="none" w:sz="0" w:space="0" w:color="auto"/>
        <w:right w:val="none" w:sz="0" w:space="0" w:color="auto"/>
      </w:divBdr>
    </w:div>
    <w:div w:id="46609865">
      <w:bodyDiv w:val="1"/>
      <w:marLeft w:val="0"/>
      <w:marRight w:val="0"/>
      <w:marTop w:val="0"/>
      <w:marBottom w:val="0"/>
      <w:divBdr>
        <w:top w:val="none" w:sz="0" w:space="0" w:color="auto"/>
        <w:left w:val="none" w:sz="0" w:space="0" w:color="auto"/>
        <w:bottom w:val="none" w:sz="0" w:space="0" w:color="auto"/>
        <w:right w:val="none" w:sz="0" w:space="0" w:color="auto"/>
      </w:divBdr>
    </w:div>
    <w:div w:id="46685230">
      <w:bodyDiv w:val="1"/>
      <w:marLeft w:val="0"/>
      <w:marRight w:val="0"/>
      <w:marTop w:val="0"/>
      <w:marBottom w:val="0"/>
      <w:divBdr>
        <w:top w:val="none" w:sz="0" w:space="0" w:color="auto"/>
        <w:left w:val="none" w:sz="0" w:space="0" w:color="auto"/>
        <w:bottom w:val="none" w:sz="0" w:space="0" w:color="auto"/>
        <w:right w:val="none" w:sz="0" w:space="0" w:color="auto"/>
      </w:divBdr>
    </w:div>
    <w:div w:id="47538377">
      <w:bodyDiv w:val="1"/>
      <w:marLeft w:val="0"/>
      <w:marRight w:val="0"/>
      <w:marTop w:val="0"/>
      <w:marBottom w:val="0"/>
      <w:divBdr>
        <w:top w:val="none" w:sz="0" w:space="0" w:color="auto"/>
        <w:left w:val="none" w:sz="0" w:space="0" w:color="auto"/>
        <w:bottom w:val="none" w:sz="0" w:space="0" w:color="auto"/>
        <w:right w:val="none" w:sz="0" w:space="0" w:color="auto"/>
      </w:divBdr>
    </w:div>
    <w:div w:id="47580952">
      <w:bodyDiv w:val="1"/>
      <w:marLeft w:val="0"/>
      <w:marRight w:val="0"/>
      <w:marTop w:val="0"/>
      <w:marBottom w:val="0"/>
      <w:divBdr>
        <w:top w:val="none" w:sz="0" w:space="0" w:color="auto"/>
        <w:left w:val="none" w:sz="0" w:space="0" w:color="auto"/>
        <w:bottom w:val="none" w:sz="0" w:space="0" w:color="auto"/>
        <w:right w:val="none" w:sz="0" w:space="0" w:color="auto"/>
      </w:divBdr>
    </w:div>
    <w:div w:id="48188547">
      <w:bodyDiv w:val="1"/>
      <w:marLeft w:val="0"/>
      <w:marRight w:val="0"/>
      <w:marTop w:val="0"/>
      <w:marBottom w:val="0"/>
      <w:divBdr>
        <w:top w:val="none" w:sz="0" w:space="0" w:color="auto"/>
        <w:left w:val="none" w:sz="0" w:space="0" w:color="auto"/>
        <w:bottom w:val="none" w:sz="0" w:space="0" w:color="auto"/>
        <w:right w:val="none" w:sz="0" w:space="0" w:color="auto"/>
      </w:divBdr>
    </w:div>
    <w:div w:id="48502966">
      <w:bodyDiv w:val="1"/>
      <w:marLeft w:val="0"/>
      <w:marRight w:val="0"/>
      <w:marTop w:val="0"/>
      <w:marBottom w:val="0"/>
      <w:divBdr>
        <w:top w:val="none" w:sz="0" w:space="0" w:color="auto"/>
        <w:left w:val="none" w:sz="0" w:space="0" w:color="auto"/>
        <w:bottom w:val="none" w:sz="0" w:space="0" w:color="auto"/>
        <w:right w:val="none" w:sz="0" w:space="0" w:color="auto"/>
      </w:divBdr>
    </w:div>
    <w:div w:id="48892081">
      <w:bodyDiv w:val="1"/>
      <w:marLeft w:val="0"/>
      <w:marRight w:val="0"/>
      <w:marTop w:val="0"/>
      <w:marBottom w:val="0"/>
      <w:divBdr>
        <w:top w:val="none" w:sz="0" w:space="0" w:color="auto"/>
        <w:left w:val="none" w:sz="0" w:space="0" w:color="auto"/>
        <w:bottom w:val="none" w:sz="0" w:space="0" w:color="auto"/>
        <w:right w:val="none" w:sz="0" w:space="0" w:color="auto"/>
      </w:divBdr>
    </w:div>
    <w:div w:id="50033980">
      <w:bodyDiv w:val="1"/>
      <w:marLeft w:val="0"/>
      <w:marRight w:val="0"/>
      <w:marTop w:val="0"/>
      <w:marBottom w:val="0"/>
      <w:divBdr>
        <w:top w:val="none" w:sz="0" w:space="0" w:color="auto"/>
        <w:left w:val="none" w:sz="0" w:space="0" w:color="auto"/>
        <w:bottom w:val="none" w:sz="0" w:space="0" w:color="auto"/>
        <w:right w:val="none" w:sz="0" w:space="0" w:color="auto"/>
      </w:divBdr>
    </w:div>
    <w:div w:id="50270142">
      <w:bodyDiv w:val="1"/>
      <w:marLeft w:val="0"/>
      <w:marRight w:val="0"/>
      <w:marTop w:val="0"/>
      <w:marBottom w:val="0"/>
      <w:divBdr>
        <w:top w:val="none" w:sz="0" w:space="0" w:color="auto"/>
        <w:left w:val="none" w:sz="0" w:space="0" w:color="auto"/>
        <w:bottom w:val="none" w:sz="0" w:space="0" w:color="auto"/>
        <w:right w:val="none" w:sz="0" w:space="0" w:color="auto"/>
      </w:divBdr>
    </w:div>
    <w:div w:id="50738909">
      <w:bodyDiv w:val="1"/>
      <w:marLeft w:val="0"/>
      <w:marRight w:val="0"/>
      <w:marTop w:val="0"/>
      <w:marBottom w:val="0"/>
      <w:divBdr>
        <w:top w:val="none" w:sz="0" w:space="0" w:color="auto"/>
        <w:left w:val="none" w:sz="0" w:space="0" w:color="auto"/>
        <w:bottom w:val="none" w:sz="0" w:space="0" w:color="auto"/>
        <w:right w:val="none" w:sz="0" w:space="0" w:color="auto"/>
      </w:divBdr>
    </w:div>
    <w:div w:id="51775532">
      <w:bodyDiv w:val="1"/>
      <w:marLeft w:val="0"/>
      <w:marRight w:val="0"/>
      <w:marTop w:val="0"/>
      <w:marBottom w:val="0"/>
      <w:divBdr>
        <w:top w:val="none" w:sz="0" w:space="0" w:color="auto"/>
        <w:left w:val="none" w:sz="0" w:space="0" w:color="auto"/>
        <w:bottom w:val="none" w:sz="0" w:space="0" w:color="auto"/>
        <w:right w:val="none" w:sz="0" w:space="0" w:color="auto"/>
      </w:divBdr>
    </w:div>
    <w:div w:id="52044976">
      <w:bodyDiv w:val="1"/>
      <w:marLeft w:val="0"/>
      <w:marRight w:val="0"/>
      <w:marTop w:val="0"/>
      <w:marBottom w:val="0"/>
      <w:divBdr>
        <w:top w:val="none" w:sz="0" w:space="0" w:color="auto"/>
        <w:left w:val="none" w:sz="0" w:space="0" w:color="auto"/>
        <w:bottom w:val="none" w:sz="0" w:space="0" w:color="auto"/>
        <w:right w:val="none" w:sz="0" w:space="0" w:color="auto"/>
      </w:divBdr>
    </w:div>
    <w:div w:id="54548635">
      <w:bodyDiv w:val="1"/>
      <w:marLeft w:val="0"/>
      <w:marRight w:val="0"/>
      <w:marTop w:val="0"/>
      <w:marBottom w:val="0"/>
      <w:divBdr>
        <w:top w:val="none" w:sz="0" w:space="0" w:color="auto"/>
        <w:left w:val="none" w:sz="0" w:space="0" w:color="auto"/>
        <w:bottom w:val="none" w:sz="0" w:space="0" w:color="auto"/>
        <w:right w:val="none" w:sz="0" w:space="0" w:color="auto"/>
      </w:divBdr>
    </w:div>
    <w:div w:id="54621454">
      <w:bodyDiv w:val="1"/>
      <w:marLeft w:val="0"/>
      <w:marRight w:val="0"/>
      <w:marTop w:val="0"/>
      <w:marBottom w:val="0"/>
      <w:divBdr>
        <w:top w:val="none" w:sz="0" w:space="0" w:color="auto"/>
        <w:left w:val="none" w:sz="0" w:space="0" w:color="auto"/>
        <w:bottom w:val="none" w:sz="0" w:space="0" w:color="auto"/>
        <w:right w:val="none" w:sz="0" w:space="0" w:color="auto"/>
      </w:divBdr>
    </w:div>
    <w:div w:id="55202004">
      <w:bodyDiv w:val="1"/>
      <w:marLeft w:val="0"/>
      <w:marRight w:val="0"/>
      <w:marTop w:val="0"/>
      <w:marBottom w:val="0"/>
      <w:divBdr>
        <w:top w:val="none" w:sz="0" w:space="0" w:color="auto"/>
        <w:left w:val="none" w:sz="0" w:space="0" w:color="auto"/>
        <w:bottom w:val="none" w:sz="0" w:space="0" w:color="auto"/>
        <w:right w:val="none" w:sz="0" w:space="0" w:color="auto"/>
      </w:divBdr>
    </w:div>
    <w:div w:id="55933880">
      <w:bodyDiv w:val="1"/>
      <w:marLeft w:val="0"/>
      <w:marRight w:val="0"/>
      <w:marTop w:val="0"/>
      <w:marBottom w:val="0"/>
      <w:divBdr>
        <w:top w:val="none" w:sz="0" w:space="0" w:color="auto"/>
        <w:left w:val="none" w:sz="0" w:space="0" w:color="auto"/>
        <w:bottom w:val="none" w:sz="0" w:space="0" w:color="auto"/>
        <w:right w:val="none" w:sz="0" w:space="0" w:color="auto"/>
      </w:divBdr>
    </w:div>
    <w:div w:id="56172666">
      <w:bodyDiv w:val="1"/>
      <w:marLeft w:val="0"/>
      <w:marRight w:val="0"/>
      <w:marTop w:val="0"/>
      <w:marBottom w:val="0"/>
      <w:divBdr>
        <w:top w:val="none" w:sz="0" w:space="0" w:color="auto"/>
        <w:left w:val="none" w:sz="0" w:space="0" w:color="auto"/>
        <w:bottom w:val="none" w:sz="0" w:space="0" w:color="auto"/>
        <w:right w:val="none" w:sz="0" w:space="0" w:color="auto"/>
      </w:divBdr>
    </w:div>
    <w:div w:id="56587049">
      <w:bodyDiv w:val="1"/>
      <w:marLeft w:val="0"/>
      <w:marRight w:val="0"/>
      <w:marTop w:val="0"/>
      <w:marBottom w:val="0"/>
      <w:divBdr>
        <w:top w:val="none" w:sz="0" w:space="0" w:color="auto"/>
        <w:left w:val="none" w:sz="0" w:space="0" w:color="auto"/>
        <w:bottom w:val="none" w:sz="0" w:space="0" w:color="auto"/>
        <w:right w:val="none" w:sz="0" w:space="0" w:color="auto"/>
      </w:divBdr>
    </w:div>
    <w:div w:id="56975273">
      <w:bodyDiv w:val="1"/>
      <w:marLeft w:val="0"/>
      <w:marRight w:val="0"/>
      <w:marTop w:val="0"/>
      <w:marBottom w:val="0"/>
      <w:divBdr>
        <w:top w:val="none" w:sz="0" w:space="0" w:color="auto"/>
        <w:left w:val="none" w:sz="0" w:space="0" w:color="auto"/>
        <w:bottom w:val="none" w:sz="0" w:space="0" w:color="auto"/>
        <w:right w:val="none" w:sz="0" w:space="0" w:color="auto"/>
      </w:divBdr>
    </w:div>
    <w:div w:id="58598270">
      <w:bodyDiv w:val="1"/>
      <w:marLeft w:val="0"/>
      <w:marRight w:val="0"/>
      <w:marTop w:val="0"/>
      <w:marBottom w:val="0"/>
      <w:divBdr>
        <w:top w:val="none" w:sz="0" w:space="0" w:color="auto"/>
        <w:left w:val="none" w:sz="0" w:space="0" w:color="auto"/>
        <w:bottom w:val="none" w:sz="0" w:space="0" w:color="auto"/>
        <w:right w:val="none" w:sz="0" w:space="0" w:color="auto"/>
      </w:divBdr>
    </w:div>
    <w:div w:id="58603523">
      <w:bodyDiv w:val="1"/>
      <w:marLeft w:val="0"/>
      <w:marRight w:val="0"/>
      <w:marTop w:val="0"/>
      <w:marBottom w:val="0"/>
      <w:divBdr>
        <w:top w:val="none" w:sz="0" w:space="0" w:color="auto"/>
        <w:left w:val="none" w:sz="0" w:space="0" w:color="auto"/>
        <w:bottom w:val="none" w:sz="0" w:space="0" w:color="auto"/>
        <w:right w:val="none" w:sz="0" w:space="0" w:color="auto"/>
      </w:divBdr>
    </w:div>
    <w:div w:id="59061476">
      <w:bodyDiv w:val="1"/>
      <w:marLeft w:val="0"/>
      <w:marRight w:val="0"/>
      <w:marTop w:val="0"/>
      <w:marBottom w:val="0"/>
      <w:divBdr>
        <w:top w:val="none" w:sz="0" w:space="0" w:color="auto"/>
        <w:left w:val="none" w:sz="0" w:space="0" w:color="auto"/>
        <w:bottom w:val="none" w:sz="0" w:space="0" w:color="auto"/>
        <w:right w:val="none" w:sz="0" w:space="0" w:color="auto"/>
      </w:divBdr>
    </w:div>
    <w:div w:id="59138309">
      <w:bodyDiv w:val="1"/>
      <w:marLeft w:val="0"/>
      <w:marRight w:val="0"/>
      <w:marTop w:val="0"/>
      <w:marBottom w:val="0"/>
      <w:divBdr>
        <w:top w:val="none" w:sz="0" w:space="0" w:color="auto"/>
        <w:left w:val="none" w:sz="0" w:space="0" w:color="auto"/>
        <w:bottom w:val="none" w:sz="0" w:space="0" w:color="auto"/>
        <w:right w:val="none" w:sz="0" w:space="0" w:color="auto"/>
      </w:divBdr>
    </w:div>
    <w:div w:id="59867012">
      <w:bodyDiv w:val="1"/>
      <w:marLeft w:val="0"/>
      <w:marRight w:val="0"/>
      <w:marTop w:val="0"/>
      <w:marBottom w:val="0"/>
      <w:divBdr>
        <w:top w:val="none" w:sz="0" w:space="0" w:color="auto"/>
        <w:left w:val="none" w:sz="0" w:space="0" w:color="auto"/>
        <w:bottom w:val="none" w:sz="0" w:space="0" w:color="auto"/>
        <w:right w:val="none" w:sz="0" w:space="0" w:color="auto"/>
      </w:divBdr>
    </w:div>
    <w:div w:id="60837130">
      <w:bodyDiv w:val="1"/>
      <w:marLeft w:val="0"/>
      <w:marRight w:val="0"/>
      <w:marTop w:val="0"/>
      <w:marBottom w:val="0"/>
      <w:divBdr>
        <w:top w:val="none" w:sz="0" w:space="0" w:color="auto"/>
        <w:left w:val="none" w:sz="0" w:space="0" w:color="auto"/>
        <w:bottom w:val="none" w:sz="0" w:space="0" w:color="auto"/>
        <w:right w:val="none" w:sz="0" w:space="0" w:color="auto"/>
      </w:divBdr>
    </w:div>
    <w:div w:id="61372342">
      <w:bodyDiv w:val="1"/>
      <w:marLeft w:val="0"/>
      <w:marRight w:val="0"/>
      <w:marTop w:val="0"/>
      <w:marBottom w:val="0"/>
      <w:divBdr>
        <w:top w:val="none" w:sz="0" w:space="0" w:color="auto"/>
        <w:left w:val="none" w:sz="0" w:space="0" w:color="auto"/>
        <w:bottom w:val="none" w:sz="0" w:space="0" w:color="auto"/>
        <w:right w:val="none" w:sz="0" w:space="0" w:color="auto"/>
      </w:divBdr>
    </w:div>
    <w:div w:id="61413244">
      <w:bodyDiv w:val="1"/>
      <w:marLeft w:val="0"/>
      <w:marRight w:val="0"/>
      <w:marTop w:val="0"/>
      <w:marBottom w:val="0"/>
      <w:divBdr>
        <w:top w:val="none" w:sz="0" w:space="0" w:color="auto"/>
        <w:left w:val="none" w:sz="0" w:space="0" w:color="auto"/>
        <w:bottom w:val="none" w:sz="0" w:space="0" w:color="auto"/>
        <w:right w:val="none" w:sz="0" w:space="0" w:color="auto"/>
      </w:divBdr>
    </w:div>
    <w:div w:id="63139497">
      <w:bodyDiv w:val="1"/>
      <w:marLeft w:val="0"/>
      <w:marRight w:val="0"/>
      <w:marTop w:val="0"/>
      <w:marBottom w:val="0"/>
      <w:divBdr>
        <w:top w:val="none" w:sz="0" w:space="0" w:color="auto"/>
        <w:left w:val="none" w:sz="0" w:space="0" w:color="auto"/>
        <w:bottom w:val="none" w:sz="0" w:space="0" w:color="auto"/>
        <w:right w:val="none" w:sz="0" w:space="0" w:color="auto"/>
      </w:divBdr>
    </w:div>
    <w:div w:id="63339180">
      <w:bodyDiv w:val="1"/>
      <w:marLeft w:val="0"/>
      <w:marRight w:val="0"/>
      <w:marTop w:val="0"/>
      <w:marBottom w:val="0"/>
      <w:divBdr>
        <w:top w:val="none" w:sz="0" w:space="0" w:color="auto"/>
        <w:left w:val="none" w:sz="0" w:space="0" w:color="auto"/>
        <w:bottom w:val="none" w:sz="0" w:space="0" w:color="auto"/>
        <w:right w:val="none" w:sz="0" w:space="0" w:color="auto"/>
      </w:divBdr>
    </w:div>
    <w:div w:id="64036762">
      <w:bodyDiv w:val="1"/>
      <w:marLeft w:val="0"/>
      <w:marRight w:val="0"/>
      <w:marTop w:val="0"/>
      <w:marBottom w:val="0"/>
      <w:divBdr>
        <w:top w:val="none" w:sz="0" w:space="0" w:color="auto"/>
        <w:left w:val="none" w:sz="0" w:space="0" w:color="auto"/>
        <w:bottom w:val="none" w:sz="0" w:space="0" w:color="auto"/>
        <w:right w:val="none" w:sz="0" w:space="0" w:color="auto"/>
      </w:divBdr>
    </w:div>
    <w:div w:id="64570821">
      <w:bodyDiv w:val="1"/>
      <w:marLeft w:val="0"/>
      <w:marRight w:val="0"/>
      <w:marTop w:val="0"/>
      <w:marBottom w:val="0"/>
      <w:divBdr>
        <w:top w:val="none" w:sz="0" w:space="0" w:color="auto"/>
        <w:left w:val="none" w:sz="0" w:space="0" w:color="auto"/>
        <w:bottom w:val="none" w:sz="0" w:space="0" w:color="auto"/>
        <w:right w:val="none" w:sz="0" w:space="0" w:color="auto"/>
      </w:divBdr>
    </w:div>
    <w:div w:id="64693006">
      <w:bodyDiv w:val="1"/>
      <w:marLeft w:val="0"/>
      <w:marRight w:val="0"/>
      <w:marTop w:val="0"/>
      <w:marBottom w:val="0"/>
      <w:divBdr>
        <w:top w:val="none" w:sz="0" w:space="0" w:color="auto"/>
        <w:left w:val="none" w:sz="0" w:space="0" w:color="auto"/>
        <w:bottom w:val="none" w:sz="0" w:space="0" w:color="auto"/>
        <w:right w:val="none" w:sz="0" w:space="0" w:color="auto"/>
      </w:divBdr>
    </w:div>
    <w:div w:id="64767245">
      <w:bodyDiv w:val="1"/>
      <w:marLeft w:val="0"/>
      <w:marRight w:val="0"/>
      <w:marTop w:val="0"/>
      <w:marBottom w:val="0"/>
      <w:divBdr>
        <w:top w:val="none" w:sz="0" w:space="0" w:color="auto"/>
        <w:left w:val="none" w:sz="0" w:space="0" w:color="auto"/>
        <w:bottom w:val="none" w:sz="0" w:space="0" w:color="auto"/>
        <w:right w:val="none" w:sz="0" w:space="0" w:color="auto"/>
      </w:divBdr>
    </w:div>
    <w:div w:id="65033136">
      <w:bodyDiv w:val="1"/>
      <w:marLeft w:val="0"/>
      <w:marRight w:val="0"/>
      <w:marTop w:val="0"/>
      <w:marBottom w:val="0"/>
      <w:divBdr>
        <w:top w:val="none" w:sz="0" w:space="0" w:color="auto"/>
        <w:left w:val="none" w:sz="0" w:space="0" w:color="auto"/>
        <w:bottom w:val="none" w:sz="0" w:space="0" w:color="auto"/>
        <w:right w:val="none" w:sz="0" w:space="0" w:color="auto"/>
      </w:divBdr>
    </w:div>
    <w:div w:id="65687403">
      <w:bodyDiv w:val="1"/>
      <w:marLeft w:val="0"/>
      <w:marRight w:val="0"/>
      <w:marTop w:val="0"/>
      <w:marBottom w:val="0"/>
      <w:divBdr>
        <w:top w:val="none" w:sz="0" w:space="0" w:color="auto"/>
        <w:left w:val="none" w:sz="0" w:space="0" w:color="auto"/>
        <w:bottom w:val="none" w:sz="0" w:space="0" w:color="auto"/>
        <w:right w:val="none" w:sz="0" w:space="0" w:color="auto"/>
      </w:divBdr>
    </w:div>
    <w:div w:id="67533840">
      <w:bodyDiv w:val="1"/>
      <w:marLeft w:val="0"/>
      <w:marRight w:val="0"/>
      <w:marTop w:val="0"/>
      <w:marBottom w:val="0"/>
      <w:divBdr>
        <w:top w:val="none" w:sz="0" w:space="0" w:color="auto"/>
        <w:left w:val="none" w:sz="0" w:space="0" w:color="auto"/>
        <w:bottom w:val="none" w:sz="0" w:space="0" w:color="auto"/>
        <w:right w:val="none" w:sz="0" w:space="0" w:color="auto"/>
      </w:divBdr>
    </w:div>
    <w:div w:id="67963741">
      <w:bodyDiv w:val="1"/>
      <w:marLeft w:val="0"/>
      <w:marRight w:val="0"/>
      <w:marTop w:val="0"/>
      <w:marBottom w:val="0"/>
      <w:divBdr>
        <w:top w:val="none" w:sz="0" w:space="0" w:color="auto"/>
        <w:left w:val="none" w:sz="0" w:space="0" w:color="auto"/>
        <w:bottom w:val="none" w:sz="0" w:space="0" w:color="auto"/>
        <w:right w:val="none" w:sz="0" w:space="0" w:color="auto"/>
      </w:divBdr>
    </w:div>
    <w:div w:id="68774909">
      <w:bodyDiv w:val="1"/>
      <w:marLeft w:val="0"/>
      <w:marRight w:val="0"/>
      <w:marTop w:val="0"/>
      <w:marBottom w:val="0"/>
      <w:divBdr>
        <w:top w:val="none" w:sz="0" w:space="0" w:color="auto"/>
        <w:left w:val="none" w:sz="0" w:space="0" w:color="auto"/>
        <w:bottom w:val="none" w:sz="0" w:space="0" w:color="auto"/>
        <w:right w:val="none" w:sz="0" w:space="0" w:color="auto"/>
      </w:divBdr>
    </w:div>
    <w:div w:id="70393749">
      <w:bodyDiv w:val="1"/>
      <w:marLeft w:val="0"/>
      <w:marRight w:val="0"/>
      <w:marTop w:val="0"/>
      <w:marBottom w:val="0"/>
      <w:divBdr>
        <w:top w:val="none" w:sz="0" w:space="0" w:color="auto"/>
        <w:left w:val="none" w:sz="0" w:space="0" w:color="auto"/>
        <w:bottom w:val="none" w:sz="0" w:space="0" w:color="auto"/>
        <w:right w:val="none" w:sz="0" w:space="0" w:color="auto"/>
      </w:divBdr>
    </w:div>
    <w:div w:id="71197248">
      <w:bodyDiv w:val="1"/>
      <w:marLeft w:val="0"/>
      <w:marRight w:val="0"/>
      <w:marTop w:val="0"/>
      <w:marBottom w:val="0"/>
      <w:divBdr>
        <w:top w:val="none" w:sz="0" w:space="0" w:color="auto"/>
        <w:left w:val="none" w:sz="0" w:space="0" w:color="auto"/>
        <w:bottom w:val="none" w:sz="0" w:space="0" w:color="auto"/>
        <w:right w:val="none" w:sz="0" w:space="0" w:color="auto"/>
      </w:divBdr>
    </w:div>
    <w:div w:id="71247623">
      <w:bodyDiv w:val="1"/>
      <w:marLeft w:val="0"/>
      <w:marRight w:val="0"/>
      <w:marTop w:val="0"/>
      <w:marBottom w:val="0"/>
      <w:divBdr>
        <w:top w:val="none" w:sz="0" w:space="0" w:color="auto"/>
        <w:left w:val="none" w:sz="0" w:space="0" w:color="auto"/>
        <w:bottom w:val="none" w:sz="0" w:space="0" w:color="auto"/>
        <w:right w:val="none" w:sz="0" w:space="0" w:color="auto"/>
      </w:divBdr>
    </w:div>
    <w:div w:id="71320181">
      <w:bodyDiv w:val="1"/>
      <w:marLeft w:val="0"/>
      <w:marRight w:val="0"/>
      <w:marTop w:val="0"/>
      <w:marBottom w:val="0"/>
      <w:divBdr>
        <w:top w:val="none" w:sz="0" w:space="0" w:color="auto"/>
        <w:left w:val="none" w:sz="0" w:space="0" w:color="auto"/>
        <w:bottom w:val="none" w:sz="0" w:space="0" w:color="auto"/>
        <w:right w:val="none" w:sz="0" w:space="0" w:color="auto"/>
      </w:divBdr>
    </w:div>
    <w:div w:id="72437684">
      <w:bodyDiv w:val="1"/>
      <w:marLeft w:val="0"/>
      <w:marRight w:val="0"/>
      <w:marTop w:val="0"/>
      <w:marBottom w:val="0"/>
      <w:divBdr>
        <w:top w:val="none" w:sz="0" w:space="0" w:color="auto"/>
        <w:left w:val="none" w:sz="0" w:space="0" w:color="auto"/>
        <w:bottom w:val="none" w:sz="0" w:space="0" w:color="auto"/>
        <w:right w:val="none" w:sz="0" w:space="0" w:color="auto"/>
      </w:divBdr>
    </w:div>
    <w:div w:id="72513945">
      <w:bodyDiv w:val="1"/>
      <w:marLeft w:val="0"/>
      <w:marRight w:val="0"/>
      <w:marTop w:val="0"/>
      <w:marBottom w:val="0"/>
      <w:divBdr>
        <w:top w:val="none" w:sz="0" w:space="0" w:color="auto"/>
        <w:left w:val="none" w:sz="0" w:space="0" w:color="auto"/>
        <w:bottom w:val="none" w:sz="0" w:space="0" w:color="auto"/>
        <w:right w:val="none" w:sz="0" w:space="0" w:color="auto"/>
      </w:divBdr>
    </w:div>
    <w:div w:id="73550434">
      <w:bodyDiv w:val="1"/>
      <w:marLeft w:val="0"/>
      <w:marRight w:val="0"/>
      <w:marTop w:val="0"/>
      <w:marBottom w:val="0"/>
      <w:divBdr>
        <w:top w:val="none" w:sz="0" w:space="0" w:color="auto"/>
        <w:left w:val="none" w:sz="0" w:space="0" w:color="auto"/>
        <w:bottom w:val="none" w:sz="0" w:space="0" w:color="auto"/>
        <w:right w:val="none" w:sz="0" w:space="0" w:color="auto"/>
      </w:divBdr>
    </w:div>
    <w:div w:id="73597401">
      <w:bodyDiv w:val="1"/>
      <w:marLeft w:val="0"/>
      <w:marRight w:val="0"/>
      <w:marTop w:val="0"/>
      <w:marBottom w:val="0"/>
      <w:divBdr>
        <w:top w:val="none" w:sz="0" w:space="0" w:color="auto"/>
        <w:left w:val="none" w:sz="0" w:space="0" w:color="auto"/>
        <w:bottom w:val="none" w:sz="0" w:space="0" w:color="auto"/>
        <w:right w:val="none" w:sz="0" w:space="0" w:color="auto"/>
      </w:divBdr>
    </w:div>
    <w:div w:id="73748895">
      <w:bodyDiv w:val="1"/>
      <w:marLeft w:val="0"/>
      <w:marRight w:val="0"/>
      <w:marTop w:val="0"/>
      <w:marBottom w:val="0"/>
      <w:divBdr>
        <w:top w:val="none" w:sz="0" w:space="0" w:color="auto"/>
        <w:left w:val="none" w:sz="0" w:space="0" w:color="auto"/>
        <w:bottom w:val="none" w:sz="0" w:space="0" w:color="auto"/>
        <w:right w:val="none" w:sz="0" w:space="0" w:color="auto"/>
      </w:divBdr>
    </w:div>
    <w:div w:id="74129189">
      <w:bodyDiv w:val="1"/>
      <w:marLeft w:val="0"/>
      <w:marRight w:val="0"/>
      <w:marTop w:val="0"/>
      <w:marBottom w:val="0"/>
      <w:divBdr>
        <w:top w:val="none" w:sz="0" w:space="0" w:color="auto"/>
        <w:left w:val="none" w:sz="0" w:space="0" w:color="auto"/>
        <w:bottom w:val="none" w:sz="0" w:space="0" w:color="auto"/>
        <w:right w:val="none" w:sz="0" w:space="0" w:color="auto"/>
      </w:divBdr>
    </w:div>
    <w:div w:id="74132284">
      <w:bodyDiv w:val="1"/>
      <w:marLeft w:val="0"/>
      <w:marRight w:val="0"/>
      <w:marTop w:val="0"/>
      <w:marBottom w:val="0"/>
      <w:divBdr>
        <w:top w:val="none" w:sz="0" w:space="0" w:color="auto"/>
        <w:left w:val="none" w:sz="0" w:space="0" w:color="auto"/>
        <w:bottom w:val="none" w:sz="0" w:space="0" w:color="auto"/>
        <w:right w:val="none" w:sz="0" w:space="0" w:color="auto"/>
      </w:divBdr>
    </w:div>
    <w:div w:id="75564388">
      <w:bodyDiv w:val="1"/>
      <w:marLeft w:val="0"/>
      <w:marRight w:val="0"/>
      <w:marTop w:val="0"/>
      <w:marBottom w:val="0"/>
      <w:divBdr>
        <w:top w:val="none" w:sz="0" w:space="0" w:color="auto"/>
        <w:left w:val="none" w:sz="0" w:space="0" w:color="auto"/>
        <w:bottom w:val="none" w:sz="0" w:space="0" w:color="auto"/>
        <w:right w:val="none" w:sz="0" w:space="0" w:color="auto"/>
      </w:divBdr>
    </w:div>
    <w:div w:id="75713568">
      <w:bodyDiv w:val="1"/>
      <w:marLeft w:val="0"/>
      <w:marRight w:val="0"/>
      <w:marTop w:val="0"/>
      <w:marBottom w:val="0"/>
      <w:divBdr>
        <w:top w:val="none" w:sz="0" w:space="0" w:color="auto"/>
        <w:left w:val="none" w:sz="0" w:space="0" w:color="auto"/>
        <w:bottom w:val="none" w:sz="0" w:space="0" w:color="auto"/>
        <w:right w:val="none" w:sz="0" w:space="0" w:color="auto"/>
      </w:divBdr>
    </w:div>
    <w:div w:id="77020251">
      <w:bodyDiv w:val="1"/>
      <w:marLeft w:val="0"/>
      <w:marRight w:val="0"/>
      <w:marTop w:val="0"/>
      <w:marBottom w:val="0"/>
      <w:divBdr>
        <w:top w:val="none" w:sz="0" w:space="0" w:color="auto"/>
        <w:left w:val="none" w:sz="0" w:space="0" w:color="auto"/>
        <w:bottom w:val="none" w:sz="0" w:space="0" w:color="auto"/>
        <w:right w:val="none" w:sz="0" w:space="0" w:color="auto"/>
      </w:divBdr>
    </w:div>
    <w:div w:id="77407856">
      <w:bodyDiv w:val="1"/>
      <w:marLeft w:val="0"/>
      <w:marRight w:val="0"/>
      <w:marTop w:val="0"/>
      <w:marBottom w:val="0"/>
      <w:divBdr>
        <w:top w:val="none" w:sz="0" w:space="0" w:color="auto"/>
        <w:left w:val="none" w:sz="0" w:space="0" w:color="auto"/>
        <w:bottom w:val="none" w:sz="0" w:space="0" w:color="auto"/>
        <w:right w:val="none" w:sz="0" w:space="0" w:color="auto"/>
      </w:divBdr>
    </w:div>
    <w:div w:id="78138173">
      <w:bodyDiv w:val="1"/>
      <w:marLeft w:val="0"/>
      <w:marRight w:val="0"/>
      <w:marTop w:val="0"/>
      <w:marBottom w:val="0"/>
      <w:divBdr>
        <w:top w:val="none" w:sz="0" w:space="0" w:color="auto"/>
        <w:left w:val="none" w:sz="0" w:space="0" w:color="auto"/>
        <w:bottom w:val="none" w:sz="0" w:space="0" w:color="auto"/>
        <w:right w:val="none" w:sz="0" w:space="0" w:color="auto"/>
      </w:divBdr>
    </w:div>
    <w:div w:id="79524040">
      <w:bodyDiv w:val="1"/>
      <w:marLeft w:val="0"/>
      <w:marRight w:val="0"/>
      <w:marTop w:val="0"/>
      <w:marBottom w:val="0"/>
      <w:divBdr>
        <w:top w:val="none" w:sz="0" w:space="0" w:color="auto"/>
        <w:left w:val="none" w:sz="0" w:space="0" w:color="auto"/>
        <w:bottom w:val="none" w:sz="0" w:space="0" w:color="auto"/>
        <w:right w:val="none" w:sz="0" w:space="0" w:color="auto"/>
      </w:divBdr>
    </w:div>
    <w:div w:id="82260949">
      <w:bodyDiv w:val="1"/>
      <w:marLeft w:val="0"/>
      <w:marRight w:val="0"/>
      <w:marTop w:val="0"/>
      <w:marBottom w:val="0"/>
      <w:divBdr>
        <w:top w:val="none" w:sz="0" w:space="0" w:color="auto"/>
        <w:left w:val="none" w:sz="0" w:space="0" w:color="auto"/>
        <w:bottom w:val="none" w:sz="0" w:space="0" w:color="auto"/>
        <w:right w:val="none" w:sz="0" w:space="0" w:color="auto"/>
      </w:divBdr>
    </w:div>
    <w:div w:id="82338994">
      <w:bodyDiv w:val="1"/>
      <w:marLeft w:val="0"/>
      <w:marRight w:val="0"/>
      <w:marTop w:val="0"/>
      <w:marBottom w:val="0"/>
      <w:divBdr>
        <w:top w:val="none" w:sz="0" w:space="0" w:color="auto"/>
        <w:left w:val="none" w:sz="0" w:space="0" w:color="auto"/>
        <w:bottom w:val="none" w:sz="0" w:space="0" w:color="auto"/>
        <w:right w:val="none" w:sz="0" w:space="0" w:color="auto"/>
      </w:divBdr>
    </w:div>
    <w:div w:id="84503530">
      <w:bodyDiv w:val="1"/>
      <w:marLeft w:val="0"/>
      <w:marRight w:val="0"/>
      <w:marTop w:val="0"/>
      <w:marBottom w:val="0"/>
      <w:divBdr>
        <w:top w:val="none" w:sz="0" w:space="0" w:color="auto"/>
        <w:left w:val="none" w:sz="0" w:space="0" w:color="auto"/>
        <w:bottom w:val="none" w:sz="0" w:space="0" w:color="auto"/>
        <w:right w:val="none" w:sz="0" w:space="0" w:color="auto"/>
      </w:divBdr>
    </w:div>
    <w:div w:id="85271265">
      <w:bodyDiv w:val="1"/>
      <w:marLeft w:val="0"/>
      <w:marRight w:val="0"/>
      <w:marTop w:val="0"/>
      <w:marBottom w:val="0"/>
      <w:divBdr>
        <w:top w:val="none" w:sz="0" w:space="0" w:color="auto"/>
        <w:left w:val="none" w:sz="0" w:space="0" w:color="auto"/>
        <w:bottom w:val="none" w:sz="0" w:space="0" w:color="auto"/>
        <w:right w:val="none" w:sz="0" w:space="0" w:color="auto"/>
      </w:divBdr>
    </w:div>
    <w:div w:id="86267787">
      <w:bodyDiv w:val="1"/>
      <w:marLeft w:val="0"/>
      <w:marRight w:val="0"/>
      <w:marTop w:val="0"/>
      <w:marBottom w:val="0"/>
      <w:divBdr>
        <w:top w:val="none" w:sz="0" w:space="0" w:color="auto"/>
        <w:left w:val="none" w:sz="0" w:space="0" w:color="auto"/>
        <w:bottom w:val="none" w:sz="0" w:space="0" w:color="auto"/>
        <w:right w:val="none" w:sz="0" w:space="0" w:color="auto"/>
      </w:divBdr>
    </w:div>
    <w:div w:id="86388387">
      <w:bodyDiv w:val="1"/>
      <w:marLeft w:val="0"/>
      <w:marRight w:val="0"/>
      <w:marTop w:val="0"/>
      <w:marBottom w:val="0"/>
      <w:divBdr>
        <w:top w:val="none" w:sz="0" w:space="0" w:color="auto"/>
        <w:left w:val="none" w:sz="0" w:space="0" w:color="auto"/>
        <w:bottom w:val="none" w:sz="0" w:space="0" w:color="auto"/>
        <w:right w:val="none" w:sz="0" w:space="0" w:color="auto"/>
      </w:divBdr>
    </w:div>
    <w:div w:id="86463895">
      <w:bodyDiv w:val="1"/>
      <w:marLeft w:val="0"/>
      <w:marRight w:val="0"/>
      <w:marTop w:val="0"/>
      <w:marBottom w:val="0"/>
      <w:divBdr>
        <w:top w:val="none" w:sz="0" w:space="0" w:color="auto"/>
        <w:left w:val="none" w:sz="0" w:space="0" w:color="auto"/>
        <w:bottom w:val="none" w:sz="0" w:space="0" w:color="auto"/>
        <w:right w:val="none" w:sz="0" w:space="0" w:color="auto"/>
      </w:divBdr>
    </w:div>
    <w:div w:id="87242345">
      <w:bodyDiv w:val="1"/>
      <w:marLeft w:val="0"/>
      <w:marRight w:val="0"/>
      <w:marTop w:val="0"/>
      <w:marBottom w:val="0"/>
      <w:divBdr>
        <w:top w:val="none" w:sz="0" w:space="0" w:color="auto"/>
        <w:left w:val="none" w:sz="0" w:space="0" w:color="auto"/>
        <w:bottom w:val="none" w:sz="0" w:space="0" w:color="auto"/>
        <w:right w:val="none" w:sz="0" w:space="0" w:color="auto"/>
      </w:divBdr>
    </w:div>
    <w:div w:id="88015686">
      <w:bodyDiv w:val="1"/>
      <w:marLeft w:val="0"/>
      <w:marRight w:val="0"/>
      <w:marTop w:val="0"/>
      <w:marBottom w:val="0"/>
      <w:divBdr>
        <w:top w:val="none" w:sz="0" w:space="0" w:color="auto"/>
        <w:left w:val="none" w:sz="0" w:space="0" w:color="auto"/>
        <w:bottom w:val="none" w:sz="0" w:space="0" w:color="auto"/>
        <w:right w:val="none" w:sz="0" w:space="0" w:color="auto"/>
      </w:divBdr>
    </w:div>
    <w:div w:id="89736919">
      <w:bodyDiv w:val="1"/>
      <w:marLeft w:val="0"/>
      <w:marRight w:val="0"/>
      <w:marTop w:val="0"/>
      <w:marBottom w:val="0"/>
      <w:divBdr>
        <w:top w:val="none" w:sz="0" w:space="0" w:color="auto"/>
        <w:left w:val="none" w:sz="0" w:space="0" w:color="auto"/>
        <w:bottom w:val="none" w:sz="0" w:space="0" w:color="auto"/>
        <w:right w:val="none" w:sz="0" w:space="0" w:color="auto"/>
      </w:divBdr>
    </w:div>
    <w:div w:id="90778805">
      <w:bodyDiv w:val="1"/>
      <w:marLeft w:val="0"/>
      <w:marRight w:val="0"/>
      <w:marTop w:val="0"/>
      <w:marBottom w:val="0"/>
      <w:divBdr>
        <w:top w:val="none" w:sz="0" w:space="0" w:color="auto"/>
        <w:left w:val="none" w:sz="0" w:space="0" w:color="auto"/>
        <w:bottom w:val="none" w:sz="0" w:space="0" w:color="auto"/>
        <w:right w:val="none" w:sz="0" w:space="0" w:color="auto"/>
      </w:divBdr>
    </w:div>
    <w:div w:id="91359981">
      <w:bodyDiv w:val="1"/>
      <w:marLeft w:val="0"/>
      <w:marRight w:val="0"/>
      <w:marTop w:val="0"/>
      <w:marBottom w:val="0"/>
      <w:divBdr>
        <w:top w:val="none" w:sz="0" w:space="0" w:color="auto"/>
        <w:left w:val="none" w:sz="0" w:space="0" w:color="auto"/>
        <w:bottom w:val="none" w:sz="0" w:space="0" w:color="auto"/>
        <w:right w:val="none" w:sz="0" w:space="0" w:color="auto"/>
      </w:divBdr>
    </w:div>
    <w:div w:id="91515836">
      <w:bodyDiv w:val="1"/>
      <w:marLeft w:val="0"/>
      <w:marRight w:val="0"/>
      <w:marTop w:val="0"/>
      <w:marBottom w:val="0"/>
      <w:divBdr>
        <w:top w:val="none" w:sz="0" w:space="0" w:color="auto"/>
        <w:left w:val="none" w:sz="0" w:space="0" w:color="auto"/>
        <w:bottom w:val="none" w:sz="0" w:space="0" w:color="auto"/>
        <w:right w:val="none" w:sz="0" w:space="0" w:color="auto"/>
      </w:divBdr>
    </w:div>
    <w:div w:id="92019730">
      <w:bodyDiv w:val="1"/>
      <w:marLeft w:val="0"/>
      <w:marRight w:val="0"/>
      <w:marTop w:val="0"/>
      <w:marBottom w:val="0"/>
      <w:divBdr>
        <w:top w:val="none" w:sz="0" w:space="0" w:color="auto"/>
        <w:left w:val="none" w:sz="0" w:space="0" w:color="auto"/>
        <w:bottom w:val="none" w:sz="0" w:space="0" w:color="auto"/>
        <w:right w:val="none" w:sz="0" w:space="0" w:color="auto"/>
      </w:divBdr>
    </w:div>
    <w:div w:id="92360928">
      <w:bodyDiv w:val="1"/>
      <w:marLeft w:val="0"/>
      <w:marRight w:val="0"/>
      <w:marTop w:val="0"/>
      <w:marBottom w:val="0"/>
      <w:divBdr>
        <w:top w:val="none" w:sz="0" w:space="0" w:color="auto"/>
        <w:left w:val="none" w:sz="0" w:space="0" w:color="auto"/>
        <w:bottom w:val="none" w:sz="0" w:space="0" w:color="auto"/>
        <w:right w:val="none" w:sz="0" w:space="0" w:color="auto"/>
      </w:divBdr>
    </w:div>
    <w:div w:id="93475167">
      <w:bodyDiv w:val="1"/>
      <w:marLeft w:val="0"/>
      <w:marRight w:val="0"/>
      <w:marTop w:val="0"/>
      <w:marBottom w:val="0"/>
      <w:divBdr>
        <w:top w:val="none" w:sz="0" w:space="0" w:color="auto"/>
        <w:left w:val="none" w:sz="0" w:space="0" w:color="auto"/>
        <w:bottom w:val="none" w:sz="0" w:space="0" w:color="auto"/>
        <w:right w:val="none" w:sz="0" w:space="0" w:color="auto"/>
      </w:divBdr>
    </w:div>
    <w:div w:id="93475945">
      <w:bodyDiv w:val="1"/>
      <w:marLeft w:val="0"/>
      <w:marRight w:val="0"/>
      <w:marTop w:val="0"/>
      <w:marBottom w:val="0"/>
      <w:divBdr>
        <w:top w:val="none" w:sz="0" w:space="0" w:color="auto"/>
        <w:left w:val="none" w:sz="0" w:space="0" w:color="auto"/>
        <w:bottom w:val="none" w:sz="0" w:space="0" w:color="auto"/>
        <w:right w:val="none" w:sz="0" w:space="0" w:color="auto"/>
      </w:divBdr>
    </w:div>
    <w:div w:id="93523000">
      <w:bodyDiv w:val="1"/>
      <w:marLeft w:val="0"/>
      <w:marRight w:val="0"/>
      <w:marTop w:val="0"/>
      <w:marBottom w:val="0"/>
      <w:divBdr>
        <w:top w:val="none" w:sz="0" w:space="0" w:color="auto"/>
        <w:left w:val="none" w:sz="0" w:space="0" w:color="auto"/>
        <w:bottom w:val="none" w:sz="0" w:space="0" w:color="auto"/>
        <w:right w:val="none" w:sz="0" w:space="0" w:color="auto"/>
      </w:divBdr>
    </w:div>
    <w:div w:id="95248432">
      <w:bodyDiv w:val="1"/>
      <w:marLeft w:val="0"/>
      <w:marRight w:val="0"/>
      <w:marTop w:val="0"/>
      <w:marBottom w:val="0"/>
      <w:divBdr>
        <w:top w:val="none" w:sz="0" w:space="0" w:color="auto"/>
        <w:left w:val="none" w:sz="0" w:space="0" w:color="auto"/>
        <w:bottom w:val="none" w:sz="0" w:space="0" w:color="auto"/>
        <w:right w:val="none" w:sz="0" w:space="0" w:color="auto"/>
      </w:divBdr>
    </w:div>
    <w:div w:id="97021845">
      <w:bodyDiv w:val="1"/>
      <w:marLeft w:val="0"/>
      <w:marRight w:val="0"/>
      <w:marTop w:val="0"/>
      <w:marBottom w:val="0"/>
      <w:divBdr>
        <w:top w:val="none" w:sz="0" w:space="0" w:color="auto"/>
        <w:left w:val="none" w:sz="0" w:space="0" w:color="auto"/>
        <w:bottom w:val="none" w:sz="0" w:space="0" w:color="auto"/>
        <w:right w:val="none" w:sz="0" w:space="0" w:color="auto"/>
      </w:divBdr>
    </w:div>
    <w:div w:id="99616769">
      <w:bodyDiv w:val="1"/>
      <w:marLeft w:val="0"/>
      <w:marRight w:val="0"/>
      <w:marTop w:val="0"/>
      <w:marBottom w:val="0"/>
      <w:divBdr>
        <w:top w:val="none" w:sz="0" w:space="0" w:color="auto"/>
        <w:left w:val="none" w:sz="0" w:space="0" w:color="auto"/>
        <w:bottom w:val="none" w:sz="0" w:space="0" w:color="auto"/>
        <w:right w:val="none" w:sz="0" w:space="0" w:color="auto"/>
      </w:divBdr>
    </w:div>
    <w:div w:id="99762270">
      <w:bodyDiv w:val="1"/>
      <w:marLeft w:val="0"/>
      <w:marRight w:val="0"/>
      <w:marTop w:val="0"/>
      <w:marBottom w:val="0"/>
      <w:divBdr>
        <w:top w:val="none" w:sz="0" w:space="0" w:color="auto"/>
        <w:left w:val="none" w:sz="0" w:space="0" w:color="auto"/>
        <w:bottom w:val="none" w:sz="0" w:space="0" w:color="auto"/>
        <w:right w:val="none" w:sz="0" w:space="0" w:color="auto"/>
      </w:divBdr>
    </w:div>
    <w:div w:id="101923727">
      <w:bodyDiv w:val="1"/>
      <w:marLeft w:val="0"/>
      <w:marRight w:val="0"/>
      <w:marTop w:val="0"/>
      <w:marBottom w:val="0"/>
      <w:divBdr>
        <w:top w:val="none" w:sz="0" w:space="0" w:color="auto"/>
        <w:left w:val="none" w:sz="0" w:space="0" w:color="auto"/>
        <w:bottom w:val="none" w:sz="0" w:space="0" w:color="auto"/>
        <w:right w:val="none" w:sz="0" w:space="0" w:color="auto"/>
      </w:divBdr>
    </w:div>
    <w:div w:id="103115769">
      <w:bodyDiv w:val="1"/>
      <w:marLeft w:val="0"/>
      <w:marRight w:val="0"/>
      <w:marTop w:val="0"/>
      <w:marBottom w:val="0"/>
      <w:divBdr>
        <w:top w:val="none" w:sz="0" w:space="0" w:color="auto"/>
        <w:left w:val="none" w:sz="0" w:space="0" w:color="auto"/>
        <w:bottom w:val="none" w:sz="0" w:space="0" w:color="auto"/>
        <w:right w:val="none" w:sz="0" w:space="0" w:color="auto"/>
      </w:divBdr>
    </w:div>
    <w:div w:id="104080342">
      <w:bodyDiv w:val="1"/>
      <w:marLeft w:val="0"/>
      <w:marRight w:val="0"/>
      <w:marTop w:val="0"/>
      <w:marBottom w:val="0"/>
      <w:divBdr>
        <w:top w:val="none" w:sz="0" w:space="0" w:color="auto"/>
        <w:left w:val="none" w:sz="0" w:space="0" w:color="auto"/>
        <w:bottom w:val="none" w:sz="0" w:space="0" w:color="auto"/>
        <w:right w:val="none" w:sz="0" w:space="0" w:color="auto"/>
      </w:divBdr>
    </w:div>
    <w:div w:id="104621542">
      <w:bodyDiv w:val="1"/>
      <w:marLeft w:val="0"/>
      <w:marRight w:val="0"/>
      <w:marTop w:val="0"/>
      <w:marBottom w:val="0"/>
      <w:divBdr>
        <w:top w:val="none" w:sz="0" w:space="0" w:color="auto"/>
        <w:left w:val="none" w:sz="0" w:space="0" w:color="auto"/>
        <w:bottom w:val="none" w:sz="0" w:space="0" w:color="auto"/>
        <w:right w:val="none" w:sz="0" w:space="0" w:color="auto"/>
      </w:divBdr>
    </w:div>
    <w:div w:id="105514171">
      <w:bodyDiv w:val="1"/>
      <w:marLeft w:val="0"/>
      <w:marRight w:val="0"/>
      <w:marTop w:val="0"/>
      <w:marBottom w:val="0"/>
      <w:divBdr>
        <w:top w:val="none" w:sz="0" w:space="0" w:color="auto"/>
        <w:left w:val="none" w:sz="0" w:space="0" w:color="auto"/>
        <w:bottom w:val="none" w:sz="0" w:space="0" w:color="auto"/>
        <w:right w:val="none" w:sz="0" w:space="0" w:color="auto"/>
      </w:divBdr>
    </w:div>
    <w:div w:id="106050786">
      <w:bodyDiv w:val="1"/>
      <w:marLeft w:val="0"/>
      <w:marRight w:val="0"/>
      <w:marTop w:val="0"/>
      <w:marBottom w:val="0"/>
      <w:divBdr>
        <w:top w:val="none" w:sz="0" w:space="0" w:color="auto"/>
        <w:left w:val="none" w:sz="0" w:space="0" w:color="auto"/>
        <w:bottom w:val="none" w:sz="0" w:space="0" w:color="auto"/>
        <w:right w:val="none" w:sz="0" w:space="0" w:color="auto"/>
      </w:divBdr>
    </w:div>
    <w:div w:id="106432528">
      <w:bodyDiv w:val="1"/>
      <w:marLeft w:val="0"/>
      <w:marRight w:val="0"/>
      <w:marTop w:val="0"/>
      <w:marBottom w:val="0"/>
      <w:divBdr>
        <w:top w:val="none" w:sz="0" w:space="0" w:color="auto"/>
        <w:left w:val="none" w:sz="0" w:space="0" w:color="auto"/>
        <w:bottom w:val="none" w:sz="0" w:space="0" w:color="auto"/>
        <w:right w:val="none" w:sz="0" w:space="0" w:color="auto"/>
      </w:divBdr>
    </w:div>
    <w:div w:id="106587397">
      <w:bodyDiv w:val="1"/>
      <w:marLeft w:val="0"/>
      <w:marRight w:val="0"/>
      <w:marTop w:val="0"/>
      <w:marBottom w:val="0"/>
      <w:divBdr>
        <w:top w:val="none" w:sz="0" w:space="0" w:color="auto"/>
        <w:left w:val="none" w:sz="0" w:space="0" w:color="auto"/>
        <w:bottom w:val="none" w:sz="0" w:space="0" w:color="auto"/>
        <w:right w:val="none" w:sz="0" w:space="0" w:color="auto"/>
      </w:divBdr>
    </w:div>
    <w:div w:id="106897874">
      <w:bodyDiv w:val="1"/>
      <w:marLeft w:val="0"/>
      <w:marRight w:val="0"/>
      <w:marTop w:val="0"/>
      <w:marBottom w:val="0"/>
      <w:divBdr>
        <w:top w:val="none" w:sz="0" w:space="0" w:color="auto"/>
        <w:left w:val="none" w:sz="0" w:space="0" w:color="auto"/>
        <w:bottom w:val="none" w:sz="0" w:space="0" w:color="auto"/>
        <w:right w:val="none" w:sz="0" w:space="0" w:color="auto"/>
      </w:divBdr>
    </w:div>
    <w:div w:id="108281681">
      <w:bodyDiv w:val="1"/>
      <w:marLeft w:val="0"/>
      <w:marRight w:val="0"/>
      <w:marTop w:val="0"/>
      <w:marBottom w:val="0"/>
      <w:divBdr>
        <w:top w:val="none" w:sz="0" w:space="0" w:color="auto"/>
        <w:left w:val="none" w:sz="0" w:space="0" w:color="auto"/>
        <w:bottom w:val="none" w:sz="0" w:space="0" w:color="auto"/>
        <w:right w:val="none" w:sz="0" w:space="0" w:color="auto"/>
      </w:divBdr>
    </w:div>
    <w:div w:id="108938620">
      <w:bodyDiv w:val="1"/>
      <w:marLeft w:val="0"/>
      <w:marRight w:val="0"/>
      <w:marTop w:val="0"/>
      <w:marBottom w:val="0"/>
      <w:divBdr>
        <w:top w:val="none" w:sz="0" w:space="0" w:color="auto"/>
        <w:left w:val="none" w:sz="0" w:space="0" w:color="auto"/>
        <w:bottom w:val="none" w:sz="0" w:space="0" w:color="auto"/>
        <w:right w:val="none" w:sz="0" w:space="0" w:color="auto"/>
      </w:divBdr>
    </w:div>
    <w:div w:id="109015301">
      <w:bodyDiv w:val="1"/>
      <w:marLeft w:val="0"/>
      <w:marRight w:val="0"/>
      <w:marTop w:val="0"/>
      <w:marBottom w:val="0"/>
      <w:divBdr>
        <w:top w:val="none" w:sz="0" w:space="0" w:color="auto"/>
        <w:left w:val="none" w:sz="0" w:space="0" w:color="auto"/>
        <w:bottom w:val="none" w:sz="0" w:space="0" w:color="auto"/>
        <w:right w:val="none" w:sz="0" w:space="0" w:color="auto"/>
      </w:divBdr>
    </w:div>
    <w:div w:id="109016877">
      <w:bodyDiv w:val="1"/>
      <w:marLeft w:val="0"/>
      <w:marRight w:val="0"/>
      <w:marTop w:val="0"/>
      <w:marBottom w:val="0"/>
      <w:divBdr>
        <w:top w:val="none" w:sz="0" w:space="0" w:color="auto"/>
        <w:left w:val="none" w:sz="0" w:space="0" w:color="auto"/>
        <w:bottom w:val="none" w:sz="0" w:space="0" w:color="auto"/>
        <w:right w:val="none" w:sz="0" w:space="0" w:color="auto"/>
      </w:divBdr>
    </w:div>
    <w:div w:id="109126936">
      <w:bodyDiv w:val="1"/>
      <w:marLeft w:val="0"/>
      <w:marRight w:val="0"/>
      <w:marTop w:val="0"/>
      <w:marBottom w:val="0"/>
      <w:divBdr>
        <w:top w:val="none" w:sz="0" w:space="0" w:color="auto"/>
        <w:left w:val="none" w:sz="0" w:space="0" w:color="auto"/>
        <w:bottom w:val="none" w:sz="0" w:space="0" w:color="auto"/>
        <w:right w:val="none" w:sz="0" w:space="0" w:color="auto"/>
      </w:divBdr>
    </w:div>
    <w:div w:id="109594531">
      <w:bodyDiv w:val="1"/>
      <w:marLeft w:val="0"/>
      <w:marRight w:val="0"/>
      <w:marTop w:val="0"/>
      <w:marBottom w:val="0"/>
      <w:divBdr>
        <w:top w:val="none" w:sz="0" w:space="0" w:color="auto"/>
        <w:left w:val="none" w:sz="0" w:space="0" w:color="auto"/>
        <w:bottom w:val="none" w:sz="0" w:space="0" w:color="auto"/>
        <w:right w:val="none" w:sz="0" w:space="0" w:color="auto"/>
      </w:divBdr>
    </w:div>
    <w:div w:id="109784445">
      <w:bodyDiv w:val="1"/>
      <w:marLeft w:val="0"/>
      <w:marRight w:val="0"/>
      <w:marTop w:val="0"/>
      <w:marBottom w:val="0"/>
      <w:divBdr>
        <w:top w:val="none" w:sz="0" w:space="0" w:color="auto"/>
        <w:left w:val="none" w:sz="0" w:space="0" w:color="auto"/>
        <w:bottom w:val="none" w:sz="0" w:space="0" w:color="auto"/>
        <w:right w:val="none" w:sz="0" w:space="0" w:color="auto"/>
      </w:divBdr>
    </w:div>
    <w:div w:id="109788386">
      <w:bodyDiv w:val="1"/>
      <w:marLeft w:val="0"/>
      <w:marRight w:val="0"/>
      <w:marTop w:val="0"/>
      <w:marBottom w:val="0"/>
      <w:divBdr>
        <w:top w:val="none" w:sz="0" w:space="0" w:color="auto"/>
        <w:left w:val="none" w:sz="0" w:space="0" w:color="auto"/>
        <w:bottom w:val="none" w:sz="0" w:space="0" w:color="auto"/>
        <w:right w:val="none" w:sz="0" w:space="0" w:color="auto"/>
      </w:divBdr>
    </w:div>
    <w:div w:id="109865214">
      <w:bodyDiv w:val="1"/>
      <w:marLeft w:val="0"/>
      <w:marRight w:val="0"/>
      <w:marTop w:val="0"/>
      <w:marBottom w:val="0"/>
      <w:divBdr>
        <w:top w:val="none" w:sz="0" w:space="0" w:color="auto"/>
        <w:left w:val="none" w:sz="0" w:space="0" w:color="auto"/>
        <w:bottom w:val="none" w:sz="0" w:space="0" w:color="auto"/>
        <w:right w:val="none" w:sz="0" w:space="0" w:color="auto"/>
      </w:divBdr>
    </w:div>
    <w:div w:id="110364485">
      <w:bodyDiv w:val="1"/>
      <w:marLeft w:val="0"/>
      <w:marRight w:val="0"/>
      <w:marTop w:val="0"/>
      <w:marBottom w:val="0"/>
      <w:divBdr>
        <w:top w:val="none" w:sz="0" w:space="0" w:color="auto"/>
        <w:left w:val="none" w:sz="0" w:space="0" w:color="auto"/>
        <w:bottom w:val="none" w:sz="0" w:space="0" w:color="auto"/>
        <w:right w:val="none" w:sz="0" w:space="0" w:color="auto"/>
      </w:divBdr>
    </w:div>
    <w:div w:id="110831834">
      <w:bodyDiv w:val="1"/>
      <w:marLeft w:val="0"/>
      <w:marRight w:val="0"/>
      <w:marTop w:val="0"/>
      <w:marBottom w:val="0"/>
      <w:divBdr>
        <w:top w:val="none" w:sz="0" w:space="0" w:color="auto"/>
        <w:left w:val="none" w:sz="0" w:space="0" w:color="auto"/>
        <w:bottom w:val="none" w:sz="0" w:space="0" w:color="auto"/>
        <w:right w:val="none" w:sz="0" w:space="0" w:color="auto"/>
      </w:divBdr>
    </w:div>
    <w:div w:id="111169423">
      <w:bodyDiv w:val="1"/>
      <w:marLeft w:val="0"/>
      <w:marRight w:val="0"/>
      <w:marTop w:val="0"/>
      <w:marBottom w:val="0"/>
      <w:divBdr>
        <w:top w:val="none" w:sz="0" w:space="0" w:color="auto"/>
        <w:left w:val="none" w:sz="0" w:space="0" w:color="auto"/>
        <w:bottom w:val="none" w:sz="0" w:space="0" w:color="auto"/>
        <w:right w:val="none" w:sz="0" w:space="0" w:color="auto"/>
      </w:divBdr>
    </w:div>
    <w:div w:id="111441431">
      <w:bodyDiv w:val="1"/>
      <w:marLeft w:val="0"/>
      <w:marRight w:val="0"/>
      <w:marTop w:val="0"/>
      <w:marBottom w:val="0"/>
      <w:divBdr>
        <w:top w:val="none" w:sz="0" w:space="0" w:color="auto"/>
        <w:left w:val="none" w:sz="0" w:space="0" w:color="auto"/>
        <w:bottom w:val="none" w:sz="0" w:space="0" w:color="auto"/>
        <w:right w:val="none" w:sz="0" w:space="0" w:color="auto"/>
      </w:divBdr>
    </w:div>
    <w:div w:id="112527766">
      <w:bodyDiv w:val="1"/>
      <w:marLeft w:val="0"/>
      <w:marRight w:val="0"/>
      <w:marTop w:val="0"/>
      <w:marBottom w:val="0"/>
      <w:divBdr>
        <w:top w:val="none" w:sz="0" w:space="0" w:color="auto"/>
        <w:left w:val="none" w:sz="0" w:space="0" w:color="auto"/>
        <w:bottom w:val="none" w:sz="0" w:space="0" w:color="auto"/>
        <w:right w:val="none" w:sz="0" w:space="0" w:color="auto"/>
      </w:divBdr>
    </w:div>
    <w:div w:id="113137569">
      <w:bodyDiv w:val="1"/>
      <w:marLeft w:val="0"/>
      <w:marRight w:val="0"/>
      <w:marTop w:val="0"/>
      <w:marBottom w:val="0"/>
      <w:divBdr>
        <w:top w:val="none" w:sz="0" w:space="0" w:color="auto"/>
        <w:left w:val="none" w:sz="0" w:space="0" w:color="auto"/>
        <w:bottom w:val="none" w:sz="0" w:space="0" w:color="auto"/>
        <w:right w:val="none" w:sz="0" w:space="0" w:color="auto"/>
      </w:divBdr>
    </w:div>
    <w:div w:id="113258068">
      <w:bodyDiv w:val="1"/>
      <w:marLeft w:val="0"/>
      <w:marRight w:val="0"/>
      <w:marTop w:val="0"/>
      <w:marBottom w:val="0"/>
      <w:divBdr>
        <w:top w:val="none" w:sz="0" w:space="0" w:color="auto"/>
        <w:left w:val="none" w:sz="0" w:space="0" w:color="auto"/>
        <w:bottom w:val="none" w:sz="0" w:space="0" w:color="auto"/>
        <w:right w:val="none" w:sz="0" w:space="0" w:color="auto"/>
      </w:divBdr>
    </w:div>
    <w:div w:id="113989495">
      <w:bodyDiv w:val="1"/>
      <w:marLeft w:val="0"/>
      <w:marRight w:val="0"/>
      <w:marTop w:val="0"/>
      <w:marBottom w:val="0"/>
      <w:divBdr>
        <w:top w:val="none" w:sz="0" w:space="0" w:color="auto"/>
        <w:left w:val="none" w:sz="0" w:space="0" w:color="auto"/>
        <w:bottom w:val="none" w:sz="0" w:space="0" w:color="auto"/>
        <w:right w:val="none" w:sz="0" w:space="0" w:color="auto"/>
      </w:divBdr>
    </w:div>
    <w:div w:id="115099817">
      <w:bodyDiv w:val="1"/>
      <w:marLeft w:val="0"/>
      <w:marRight w:val="0"/>
      <w:marTop w:val="0"/>
      <w:marBottom w:val="0"/>
      <w:divBdr>
        <w:top w:val="none" w:sz="0" w:space="0" w:color="auto"/>
        <w:left w:val="none" w:sz="0" w:space="0" w:color="auto"/>
        <w:bottom w:val="none" w:sz="0" w:space="0" w:color="auto"/>
        <w:right w:val="none" w:sz="0" w:space="0" w:color="auto"/>
      </w:divBdr>
    </w:div>
    <w:div w:id="116339822">
      <w:bodyDiv w:val="1"/>
      <w:marLeft w:val="0"/>
      <w:marRight w:val="0"/>
      <w:marTop w:val="0"/>
      <w:marBottom w:val="0"/>
      <w:divBdr>
        <w:top w:val="none" w:sz="0" w:space="0" w:color="auto"/>
        <w:left w:val="none" w:sz="0" w:space="0" w:color="auto"/>
        <w:bottom w:val="none" w:sz="0" w:space="0" w:color="auto"/>
        <w:right w:val="none" w:sz="0" w:space="0" w:color="auto"/>
      </w:divBdr>
    </w:div>
    <w:div w:id="118233416">
      <w:bodyDiv w:val="1"/>
      <w:marLeft w:val="0"/>
      <w:marRight w:val="0"/>
      <w:marTop w:val="0"/>
      <w:marBottom w:val="0"/>
      <w:divBdr>
        <w:top w:val="none" w:sz="0" w:space="0" w:color="auto"/>
        <w:left w:val="none" w:sz="0" w:space="0" w:color="auto"/>
        <w:bottom w:val="none" w:sz="0" w:space="0" w:color="auto"/>
        <w:right w:val="none" w:sz="0" w:space="0" w:color="auto"/>
      </w:divBdr>
    </w:div>
    <w:div w:id="118382106">
      <w:bodyDiv w:val="1"/>
      <w:marLeft w:val="0"/>
      <w:marRight w:val="0"/>
      <w:marTop w:val="0"/>
      <w:marBottom w:val="0"/>
      <w:divBdr>
        <w:top w:val="none" w:sz="0" w:space="0" w:color="auto"/>
        <w:left w:val="none" w:sz="0" w:space="0" w:color="auto"/>
        <w:bottom w:val="none" w:sz="0" w:space="0" w:color="auto"/>
        <w:right w:val="none" w:sz="0" w:space="0" w:color="auto"/>
      </w:divBdr>
    </w:div>
    <w:div w:id="118962287">
      <w:bodyDiv w:val="1"/>
      <w:marLeft w:val="0"/>
      <w:marRight w:val="0"/>
      <w:marTop w:val="0"/>
      <w:marBottom w:val="0"/>
      <w:divBdr>
        <w:top w:val="none" w:sz="0" w:space="0" w:color="auto"/>
        <w:left w:val="none" w:sz="0" w:space="0" w:color="auto"/>
        <w:bottom w:val="none" w:sz="0" w:space="0" w:color="auto"/>
        <w:right w:val="none" w:sz="0" w:space="0" w:color="auto"/>
      </w:divBdr>
    </w:div>
    <w:div w:id="119418066">
      <w:bodyDiv w:val="1"/>
      <w:marLeft w:val="0"/>
      <w:marRight w:val="0"/>
      <w:marTop w:val="0"/>
      <w:marBottom w:val="0"/>
      <w:divBdr>
        <w:top w:val="none" w:sz="0" w:space="0" w:color="auto"/>
        <w:left w:val="none" w:sz="0" w:space="0" w:color="auto"/>
        <w:bottom w:val="none" w:sz="0" w:space="0" w:color="auto"/>
        <w:right w:val="none" w:sz="0" w:space="0" w:color="auto"/>
      </w:divBdr>
    </w:div>
    <w:div w:id="121659222">
      <w:bodyDiv w:val="1"/>
      <w:marLeft w:val="0"/>
      <w:marRight w:val="0"/>
      <w:marTop w:val="0"/>
      <w:marBottom w:val="0"/>
      <w:divBdr>
        <w:top w:val="none" w:sz="0" w:space="0" w:color="auto"/>
        <w:left w:val="none" w:sz="0" w:space="0" w:color="auto"/>
        <w:bottom w:val="none" w:sz="0" w:space="0" w:color="auto"/>
        <w:right w:val="none" w:sz="0" w:space="0" w:color="auto"/>
      </w:divBdr>
    </w:div>
    <w:div w:id="123239312">
      <w:bodyDiv w:val="1"/>
      <w:marLeft w:val="0"/>
      <w:marRight w:val="0"/>
      <w:marTop w:val="0"/>
      <w:marBottom w:val="0"/>
      <w:divBdr>
        <w:top w:val="none" w:sz="0" w:space="0" w:color="auto"/>
        <w:left w:val="none" w:sz="0" w:space="0" w:color="auto"/>
        <w:bottom w:val="none" w:sz="0" w:space="0" w:color="auto"/>
        <w:right w:val="none" w:sz="0" w:space="0" w:color="auto"/>
      </w:divBdr>
    </w:div>
    <w:div w:id="123625016">
      <w:bodyDiv w:val="1"/>
      <w:marLeft w:val="0"/>
      <w:marRight w:val="0"/>
      <w:marTop w:val="0"/>
      <w:marBottom w:val="0"/>
      <w:divBdr>
        <w:top w:val="none" w:sz="0" w:space="0" w:color="auto"/>
        <w:left w:val="none" w:sz="0" w:space="0" w:color="auto"/>
        <w:bottom w:val="none" w:sz="0" w:space="0" w:color="auto"/>
        <w:right w:val="none" w:sz="0" w:space="0" w:color="auto"/>
      </w:divBdr>
    </w:div>
    <w:div w:id="124466322">
      <w:bodyDiv w:val="1"/>
      <w:marLeft w:val="0"/>
      <w:marRight w:val="0"/>
      <w:marTop w:val="0"/>
      <w:marBottom w:val="0"/>
      <w:divBdr>
        <w:top w:val="none" w:sz="0" w:space="0" w:color="auto"/>
        <w:left w:val="none" w:sz="0" w:space="0" w:color="auto"/>
        <w:bottom w:val="none" w:sz="0" w:space="0" w:color="auto"/>
        <w:right w:val="none" w:sz="0" w:space="0" w:color="auto"/>
      </w:divBdr>
    </w:div>
    <w:div w:id="124858969">
      <w:bodyDiv w:val="1"/>
      <w:marLeft w:val="0"/>
      <w:marRight w:val="0"/>
      <w:marTop w:val="0"/>
      <w:marBottom w:val="0"/>
      <w:divBdr>
        <w:top w:val="none" w:sz="0" w:space="0" w:color="auto"/>
        <w:left w:val="none" w:sz="0" w:space="0" w:color="auto"/>
        <w:bottom w:val="none" w:sz="0" w:space="0" w:color="auto"/>
        <w:right w:val="none" w:sz="0" w:space="0" w:color="auto"/>
      </w:divBdr>
    </w:div>
    <w:div w:id="125436870">
      <w:bodyDiv w:val="1"/>
      <w:marLeft w:val="0"/>
      <w:marRight w:val="0"/>
      <w:marTop w:val="0"/>
      <w:marBottom w:val="0"/>
      <w:divBdr>
        <w:top w:val="none" w:sz="0" w:space="0" w:color="auto"/>
        <w:left w:val="none" w:sz="0" w:space="0" w:color="auto"/>
        <w:bottom w:val="none" w:sz="0" w:space="0" w:color="auto"/>
        <w:right w:val="none" w:sz="0" w:space="0" w:color="auto"/>
      </w:divBdr>
    </w:div>
    <w:div w:id="125705548">
      <w:bodyDiv w:val="1"/>
      <w:marLeft w:val="0"/>
      <w:marRight w:val="0"/>
      <w:marTop w:val="0"/>
      <w:marBottom w:val="0"/>
      <w:divBdr>
        <w:top w:val="none" w:sz="0" w:space="0" w:color="auto"/>
        <w:left w:val="none" w:sz="0" w:space="0" w:color="auto"/>
        <w:bottom w:val="none" w:sz="0" w:space="0" w:color="auto"/>
        <w:right w:val="none" w:sz="0" w:space="0" w:color="auto"/>
      </w:divBdr>
    </w:div>
    <w:div w:id="126510006">
      <w:bodyDiv w:val="1"/>
      <w:marLeft w:val="0"/>
      <w:marRight w:val="0"/>
      <w:marTop w:val="0"/>
      <w:marBottom w:val="0"/>
      <w:divBdr>
        <w:top w:val="none" w:sz="0" w:space="0" w:color="auto"/>
        <w:left w:val="none" w:sz="0" w:space="0" w:color="auto"/>
        <w:bottom w:val="none" w:sz="0" w:space="0" w:color="auto"/>
        <w:right w:val="none" w:sz="0" w:space="0" w:color="auto"/>
      </w:divBdr>
    </w:div>
    <w:div w:id="126751582">
      <w:bodyDiv w:val="1"/>
      <w:marLeft w:val="0"/>
      <w:marRight w:val="0"/>
      <w:marTop w:val="0"/>
      <w:marBottom w:val="0"/>
      <w:divBdr>
        <w:top w:val="none" w:sz="0" w:space="0" w:color="auto"/>
        <w:left w:val="none" w:sz="0" w:space="0" w:color="auto"/>
        <w:bottom w:val="none" w:sz="0" w:space="0" w:color="auto"/>
        <w:right w:val="none" w:sz="0" w:space="0" w:color="auto"/>
      </w:divBdr>
    </w:div>
    <w:div w:id="126974299">
      <w:bodyDiv w:val="1"/>
      <w:marLeft w:val="0"/>
      <w:marRight w:val="0"/>
      <w:marTop w:val="0"/>
      <w:marBottom w:val="0"/>
      <w:divBdr>
        <w:top w:val="none" w:sz="0" w:space="0" w:color="auto"/>
        <w:left w:val="none" w:sz="0" w:space="0" w:color="auto"/>
        <w:bottom w:val="none" w:sz="0" w:space="0" w:color="auto"/>
        <w:right w:val="none" w:sz="0" w:space="0" w:color="auto"/>
      </w:divBdr>
    </w:div>
    <w:div w:id="127165024">
      <w:bodyDiv w:val="1"/>
      <w:marLeft w:val="0"/>
      <w:marRight w:val="0"/>
      <w:marTop w:val="0"/>
      <w:marBottom w:val="0"/>
      <w:divBdr>
        <w:top w:val="none" w:sz="0" w:space="0" w:color="auto"/>
        <w:left w:val="none" w:sz="0" w:space="0" w:color="auto"/>
        <w:bottom w:val="none" w:sz="0" w:space="0" w:color="auto"/>
        <w:right w:val="none" w:sz="0" w:space="0" w:color="auto"/>
      </w:divBdr>
    </w:div>
    <w:div w:id="127208469">
      <w:bodyDiv w:val="1"/>
      <w:marLeft w:val="0"/>
      <w:marRight w:val="0"/>
      <w:marTop w:val="0"/>
      <w:marBottom w:val="0"/>
      <w:divBdr>
        <w:top w:val="none" w:sz="0" w:space="0" w:color="auto"/>
        <w:left w:val="none" w:sz="0" w:space="0" w:color="auto"/>
        <w:bottom w:val="none" w:sz="0" w:space="0" w:color="auto"/>
        <w:right w:val="none" w:sz="0" w:space="0" w:color="auto"/>
      </w:divBdr>
    </w:div>
    <w:div w:id="127364855">
      <w:bodyDiv w:val="1"/>
      <w:marLeft w:val="0"/>
      <w:marRight w:val="0"/>
      <w:marTop w:val="0"/>
      <w:marBottom w:val="0"/>
      <w:divBdr>
        <w:top w:val="none" w:sz="0" w:space="0" w:color="auto"/>
        <w:left w:val="none" w:sz="0" w:space="0" w:color="auto"/>
        <w:bottom w:val="none" w:sz="0" w:space="0" w:color="auto"/>
        <w:right w:val="none" w:sz="0" w:space="0" w:color="auto"/>
      </w:divBdr>
    </w:div>
    <w:div w:id="128592812">
      <w:bodyDiv w:val="1"/>
      <w:marLeft w:val="0"/>
      <w:marRight w:val="0"/>
      <w:marTop w:val="0"/>
      <w:marBottom w:val="0"/>
      <w:divBdr>
        <w:top w:val="none" w:sz="0" w:space="0" w:color="auto"/>
        <w:left w:val="none" w:sz="0" w:space="0" w:color="auto"/>
        <w:bottom w:val="none" w:sz="0" w:space="0" w:color="auto"/>
        <w:right w:val="none" w:sz="0" w:space="0" w:color="auto"/>
      </w:divBdr>
    </w:div>
    <w:div w:id="129245907">
      <w:bodyDiv w:val="1"/>
      <w:marLeft w:val="0"/>
      <w:marRight w:val="0"/>
      <w:marTop w:val="0"/>
      <w:marBottom w:val="0"/>
      <w:divBdr>
        <w:top w:val="none" w:sz="0" w:space="0" w:color="auto"/>
        <w:left w:val="none" w:sz="0" w:space="0" w:color="auto"/>
        <w:bottom w:val="none" w:sz="0" w:space="0" w:color="auto"/>
        <w:right w:val="none" w:sz="0" w:space="0" w:color="auto"/>
      </w:divBdr>
    </w:div>
    <w:div w:id="129632832">
      <w:bodyDiv w:val="1"/>
      <w:marLeft w:val="0"/>
      <w:marRight w:val="0"/>
      <w:marTop w:val="0"/>
      <w:marBottom w:val="0"/>
      <w:divBdr>
        <w:top w:val="none" w:sz="0" w:space="0" w:color="auto"/>
        <w:left w:val="none" w:sz="0" w:space="0" w:color="auto"/>
        <w:bottom w:val="none" w:sz="0" w:space="0" w:color="auto"/>
        <w:right w:val="none" w:sz="0" w:space="0" w:color="auto"/>
      </w:divBdr>
    </w:div>
    <w:div w:id="129791501">
      <w:bodyDiv w:val="1"/>
      <w:marLeft w:val="0"/>
      <w:marRight w:val="0"/>
      <w:marTop w:val="0"/>
      <w:marBottom w:val="0"/>
      <w:divBdr>
        <w:top w:val="none" w:sz="0" w:space="0" w:color="auto"/>
        <w:left w:val="none" w:sz="0" w:space="0" w:color="auto"/>
        <w:bottom w:val="none" w:sz="0" w:space="0" w:color="auto"/>
        <w:right w:val="none" w:sz="0" w:space="0" w:color="auto"/>
      </w:divBdr>
    </w:div>
    <w:div w:id="131600768">
      <w:bodyDiv w:val="1"/>
      <w:marLeft w:val="0"/>
      <w:marRight w:val="0"/>
      <w:marTop w:val="0"/>
      <w:marBottom w:val="0"/>
      <w:divBdr>
        <w:top w:val="none" w:sz="0" w:space="0" w:color="auto"/>
        <w:left w:val="none" w:sz="0" w:space="0" w:color="auto"/>
        <w:bottom w:val="none" w:sz="0" w:space="0" w:color="auto"/>
        <w:right w:val="none" w:sz="0" w:space="0" w:color="auto"/>
      </w:divBdr>
    </w:div>
    <w:div w:id="131942183">
      <w:bodyDiv w:val="1"/>
      <w:marLeft w:val="0"/>
      <w:marRight w:val="0"/>
      <w:marTop w:val="0"/>
      <w:marBottom w:val="0"/>
      <w:divBdr>
        <w:top w:val="none" w:sz="0" w:space="0" w:color="auto"/>
        <w:left w:val="none" w:sz="0" w:space="0" w:color="auto"/>
        <w:bottom w:val="none" w:sz="0" w:space="0" w:color="auto"/>
        <w:right w:val="none" w:sz="0" w:space="0" w:color="auto"/>
      </w:divBdr>
    </w:div>
    <w:div w:id="131990235">
      <w:bodyDiv w:val="1"/>
      <w:marLeft w:val="0"/>
      <w:marRight w:val="0"/>
      <w:marTop w:val="0"/>
      <w:marBottom w:val="0"/>
      <w:divBdr>
        <w:top w:val="none" w:sz="0" w:space="0" w:color="auto"/>
        <w:left w:val="none" w:sz="0" w:space="0" w:color="auto"/>
        <w:bottom w:val="none" w:sz="0" w:space="0" w:color="auto"/>
        <w:right w:val="none" w:sz="0" w:space="0" w:color="auto"/>
      </w:divBdr>
    </w:div>
    <w:div w:id="132186127">
      <w:bodyDiv w:val="1"/>
      <w:marLeft w:val="0"/>
      <w:marRight w:val="0"/>
      <w:marTop w:val="0"/>
      <w:marBottom w:val="0"/>
      <w:divBdr>
        <w:top w:val="none" w:sz="0" w:space="0" w:color="auto"/>
        <w:left w:val="none" w:sz="0" w:space="0" w:color="auto"/>
        <w:bottom w:val="none" w:sz="0" w:space="0" w:color="auto"/>
        <w:right w:val="none" w:sz="0" w:space="0" w:color="auto"/>
      </w:divBdr>
    </w:div>
    <w:div w:id="134228888">
      <w:bodyDiv w:val="1"/>
      <w:marLeft w:val="0"/>
      <w:marRight w:val="0"/>
      <w:marTop w:val="0"/>
      <w:marBottom w:val="0"/>
      <w:divBdr>
        <w:top w:val="none" w:sz="0" w:space="0" w:color="auto"/>
        <w:left w:val="none" w:sz="0" w:space="0" w:color="auto"/>
        <w:bottom w:val="none" w:sz="0" w:space="0" w:color="auto"/>
        <w:right w:val="none" w:sz="0" w:space="0" w:color="auto"/>
      </w:divBdr>
    </w:div>
    <w:div w:id="134494678">
      <w:bodyDiv w:val="1"/>
      <w:marLeft w:val="0"/>
      <w:marRight w:val="0"/>
      <w:marTop w:val="0"/>
      <w:marBottom w:val="0"/>
      <w:divBdr>
        <w:top w:val="none" w:sz="0" w:space="0" w:color="auto"/>
        <w:left w:val="none" w:sz="0" w:space="0" w:color="auto"/>
        <w:bottom w:val="none" w:sz="0" w:space="0" w:color="auto"/>
        <w:right w:val="none" w:sz="0" w:space="0" w:color="auto"/>
      </w:divBdr>
    </w:div>
    <w:div w:id="134836096">
      <w:bodyDiv w:val="1"/>
      <w:marLeft w:val="0"/>
      <w:marRight w:val="0"/>
      <w:marTop w:val="0"/>
      <w:marBottom w:val="0"/>
      <w:divBdr>
        <w:top w:val="none" w:sz="0" w:space="0" w:color="auto"/>
        <w:left w:val="none" w:sz="0" w:space="0" w:color="auto"/>
        <w:bottom w:val="none" w:sz="0" w:space="0" w:color="auto"/>
        <w:right w:val="none" w:sz="0" w:space="0" w:color="auto"/>
      </w:divBdr>
    </w:div>
    <w:div w:id="134955935">
      <w:bodyDiv w:val="1"/>
      <w:marLeft w:val="0"/>
      <w:marRight w:val="0"/>
      <w:marTop w:val="0"/>
      <w:marBottom w:val="0"/>
      <w:divBdr>
        <w:top w:val="none" w:sz="0" w:space="0" w:color="auto"/>
        <w:left w:val="none" w:sz="0" w:space="0" w:color="auto"/>
        <w:bottom w:val="none" w:sz="0" w:space="0" w:color="auto"/>
        <w:right w:val="none" w:sz="0" w:space="0" w:color="auto"/>
      </w:divBdr>
    </w:div>
    <w:div w:id="135073630">
      <w:bodyDiv w:val="1"/>
      <w:marLeft w:val="0"/>
      <w:marRight w:val="0"/>
      <w:marTop w:val="0"/>
      <w:marBottom w:val="0"/>
      <w:divBdr>
        <w:top w:val="none" w:sz="0" w:space="0" w:color="auto"/>
        <w:left w:val="none" w:sz="0" w:space="0" w:color="auto"/>
        <w:bottom w:val="none" w:sz="0" w:space="0" w:color="auto"/>
        <w:right w:val="none" w:sz="0" w:space="0" w:color="auto"/>
      </w:divBdr>
    </w:div>
    <w:div w:id="135226314">
      <w:bodyDiv w:val="1"/>
      <w:marLeft w:val="0"/>
      <w:marRight w:val="0"/>
      <w:marTop w:val="0"/>
      <w:marBottom w:val="0"/>
      <w:divBdr>
        <w:top w:val="none" w:sz="0" w:space="0" w:color="auto"/>
        <w:left w:val="none" w:sz="0" w:space="0" w:color="auto"/>
        <w:bottom w:val="none" w:sz="0" w:space="0" w:color="auto"/>
        <w:right w:val="none" w:sz="0" w:space="0" w:color="auto"/>
      </w:divBdr>
    </w:div>
    <w:div w:id="135876223">
      <w:bodyDiv w:val="1"/>
      <w:marLeft w:val="0"/>
      <w:marRight w:val="0"/>
      <w:marTop w:val="0"/>
      <w:marBottom w:val="0"/>
      <w:divBdr>
        <w:top w:val="none" w:sz="0" w:space="0" w:color="auto"/>
        <w:left w:val="none" w:sz="0" w:space="0" w:color="auto"/>
        <w:bottom w:val="none" w:sz="0" w:space="0" w:color="auto"/>
        <w:right w:val="none" w:sz="0" w:space="0" w:color="auto"/>
      </w:divBdr>
    </w:div>
    <w:div w:id="136144745">
      <w:bodyDiv w:val="1"/>
      <w:marLeft w:val="0"/>
      <w:marRight w:val="0"/>
      <w:marTop w:val="0"/>
      <w:marBottom w:val="0"/>
      <w:divBdr>
        <w:top w:val="none" w:sz="0" w:space="0" w:color="auto"/>
        <w:left w:val="none" w:sz="0" w:space="0" w:color="auto"/>
        <w:bottom w:val="none" w:sz="0" w:space="0" w:color="auto"/>
        <w:right w:val="none" w:sz="0" w:space="0" w:color="auto"/>
      </w:divBdr>
    </w:div>
    <w:div w:id="137066280">
      <w:bodyDiv w:val="1"/>
      <w:marLeft w:val="0"/>
      <w:marRight w:val="0"/>
      <w:marTop w:val="0"/>
      <w:marBottom w:val="0"/>
      <w:divBdr>
        <w:top w:val="none" w:sz="0" w:space="0" w:color="auto"/>
        <w:left w:val="none" w:sz="0" w:space="0" w:color="auto"/>
        <w:bottom w:val="none" w:sz="0" w:space="0" w:color="auto"/>
        <w:right w:val="none" w:sz="0" w:space="0" w:color="auto"/>
      </w:divBdr>
    </w:div>
    <w:div w:id="137890865">
      <w:bodyDiv w:val="1"/>
      <w:marLeft w:val="0"/>
      <w:marRight w:val="0"/>
      <w:marTop w:val="0"/>
      <w:marBottom w:val="0"/>
      <w:divBdr>
        <w:top w:val="none" w:sz="0" w:space="0" w:color="auto"/>
        <w:left w:val="none" w:sz="0" w:space="0" w:color="auto"/>
        <w:bottom w:val="none" w:sz="0" w:space="0" w:color="auto"/>
        <w:right w:val="none" w:sz="0" w:space="0" w:color="auto"/>
      </w:divBdr>
    </w:div>
    <w:div w:id="138113665">
      <w:bodyDiv w:val="1"/>
      <w:marLeft w:val="0"/>
      <w:marRight w:val="0"/>
      <w:marTop w:val="0"/>
      <w:marBottom w:val="0"/>
      <w:divBdr>
        <w:top w:val="none" w:sz="0" w:space="0" w:color="auto"/>
        <w:left w:val="none" w:sz="0" w:space="0" w:color="auto"/>
        <w:bottom w:val="none" w:sz="0" w:space="0" w:color="auto"/>
        <w:right w:val="none" w:sz="0" w:space="0" w:color="auto"/>
      </w:divBdr>
    </w:div>
    <w:div w:id="138502057">
      <w:bodyDiv w:val="1"/>
      <w:marLeft w:val="0"/>
      <w:marRight w:val="0"/>
      <w:marTop w:val="0"/>
      <w:marBottom w:val="0"/>
      <w:divBdr>
        <w:top w:val="none" w:sz="0" w:space="0" w:color="auto"/>
        <w:left w:val="none" w:sz="0" w:space="0" w:color="auto"/>
        <w:bottom w:val="none" w:sz="0" w:space="0" w:color="auto"/>
        <w:right w:val="none" w:sz="0" w:space="0" w:color="auto"/>
      </w:divBdr>
    </w:div>
    <w:div w:id="139199073">
      <w:bodyDiv w:val="1"/>
      <w:marLeft w:val="0"/>
      <w:marRight w:val="0"/>
      <w:marTop w:val="0"/>
      <w:marBottom w:val="0"/>
      <w:divBdr>
        <w:top w:val="none" w:sz="0" w:space="0" w:color="auto"/>
        <w:left w:val="none" w:sz="0" w:space="0" w:color="auto"/>
        <w:bottom w:val="none" w:sz="0" w:space="0" w:color="auto"/>
        <w:right w:val="none" w:sz="0" w:space="0" w:color="auto"/>
      </w:divBdr>
    </w:div>
    <w:div w:id="142430532">
      <w:bodyDiv w:val="1"/>
      <w:marLeft w:val="0"/>
      <w:marRight w:val="0"/>
      <w:marTop w:val="0"/>
      <w:marBottom w:val="0"/>
      <w:divBdr>
        <w:top w:val="none" w:sz="0" w:space="0" w:color="auto"/>
        <w:left w:val="none" w:sz="0" w:space="0" w:color="auto"/>
        <w:bottom w:val="none" w:sz="0" w:space="0" w:color="auto"/>
        <w:right w:val="none" w:sz="0" w:space="0" w:color="auto"/>
      </w:divBdr>
    </w:div>
    <w:div w:id="142548276">
      <w:bodyDiv w:val="1"/>
      <w:marLeft w:val="0"/>
      <w:marRight w:val="0"/>
      <w:marTop w:val="0"/>
      <w:marBottom w:val="0"/>
      <w:divBdr>
        <w:top w:val="none" w:sz="0" w:space="0" w:color="auto"/>
        <w:left w:val="none" w:sz="0" w:space="0" w:color="auto"/>
        <w:bottom w:val="none" w:sz="0" w:space="0" w:color="auto"/>
        <w:right w:val="none" w:sz="0" w:space="0" w:color="auto"/>
      </w:divBdr>
    </w:div>
    <w:div w:id="144782981">
      <w:bodyDiv w:val="1"/>
      <w:marLeft w:val="0"/>
      <w:marRight w:val="0"/>
      <w:marTop w:val="0"/>
      <w:marBottom w:val="0"/>
      <w:divBdr>
        <w:top w:val="none" w:sz="0" w:space="0" w:color="auto"/>
        <w:left w:val="none" w:sz="0" w:space="0" w:color="auto"/>
        <w:bottom w:val="none" w:sz="0" w:space="0" w:color="auto"/>
        <w:right w:val="none" w:sz="0" w:space="0" w:color="auto"/>
      </w:divBdr>
    </w:div>
    <w:div w:id="145051247">
      <w:bodyDiv w:val="1"/>
      <w:marLeft w:val="0"/>
      <w:marRight w:val="0"/>
      <w:marTop w:val="0"/>
      <w:marBottom w:val="0"/>
      <w:divBdr>
        <w:top w:val="none" w:sz="0" w:space="0" w:color="auto"/>
        <w:left w:val="none" w:sz="0" w:space="0" w:color="auto"/>
        <w:bottom w:val="none" w:sz="0" w:space="0" w:color="auto"/>
        <w:right w:val="none" w:sz="0" w:space="0" w:color="auto"/>
      </w:divBdr>
    </w:div>
    <w:div w:id="145124602">
      <w:bodyDiv w:val="1"/>
      <w:marLeft w:val="0"/>
      <w:marRight w:val="0"/>
      <w:marTop w:val="0"/>
      <w:marBottom w:val="0"/>
      <w:divBdr>
        <w:top w:val="none" w:sz="0" w:space="0" w:color="auto"/>
        <w:left w:val="none" w:sz="0" w:space="0" w:color="auto"/>
        <w:bottom w:val="none" w:sz="0" w:space="0" w:color="auto"/>
        <w:right w:val="none" w:sz="0" w:space="0" w:color="auto"/>
      </w:divBdr>
    </w:div>
    <w:div w:id="145169766">
      <w:bodyDiv w:val="1"/>
      <w:marLeft w:val="0"/>
      <w:marRight w:val="0"/>
      <w:marTop w:val="0"/>
      <w:marBottom w:val="0"/>
      <w:divBdr>
        <w:top w:val="none" w:sz="0" w:space="0" w:color="auto"/>
        <w:left w:val="none" w:sz="0" w:space="0" w:color="auto"/>
        <w:bottom w:val="none" w:sz="0" w:space="0" w:color="auto"/>
        <w:right w:val="none" w:sz="0" w:space="0" w:color="auto"/>
      </w:divBdr>
    </w:div>
    <w:div w:id="145783262">
      <w:bodyDiv w:val="1"/>
      <w:marLeft w:val="0"/>
      <w:marRight w:val="0"/>
      <w:marTop w:val="0"/>
      <w:marBottom w:val="0"/>
      <w:divBdr>
        <w:top w:val="none" w:sz="0" w:space="0" w:color="auto"/>
        <w:left w:val="none" w:sz="0" w:space="0" w:color="auto"/>
        <w:bottom w:val="none" w:sz="0" w:space="0" w:color="auto"/>
        <w:right w:val="none" w:sz="0" w:space="0" w:color="auto"/>
      </w:divBdr>
    </w:div>
    <w:div w:id="146437470">
      <w:bodyDiv w:val="1"/>
      <w:marLeft w:val="0"/>
      <w:marRight w:val="0"/>
      <w:marTop w:val="0"/>
      <w:marBottom w:val="0"/>
      <w:divBdr>
        <w:top w:val="none" w:sz="0" w:space="0" w:color="auto"/>
        <w:left w:val="none" w:sz="0" w:space="0" w:color="auto"/>
        <w:bottom w:val="none" w:sz="0" w:space="0" w:color="auto"/>
        <w:right w:val="none" w:sz="0" w:space="0" w:color="auto"/>
      </w:divBdr>
    </w:div>
    <w:div w:id="147676194">
      <w:bodyDiv w:val="1"/>
      <w:marLeft w:val="0"/>
      <w:marRight w:val="0"/>
      <w:marTop w:val="0"/>
      <w:marBottom w:val="0"/>
      <w:divBdr>
        <w:top w:val="none" w:sz="0" w:space="0" w:color="auto"/>
        <w:left w:val="none" w:sz="0" w:space="0" w:color="auto"/>
        <w:bottom w:val="none" w:sz="0" w:space="0" w:color="auto"/>
        <w:right w:val="none" w:sz="0" w:space="0" w:color="auto"/>
      </w:divBdr>
    </w:div>
    <w:div w:id="147793540">
      <w:bodyDiv w:val="1"/>
      <w:marLeft w:val="0"/>
      <w:marRight w:val="0"/>
      <w:marTop w:val="0"/>
      <w:marBottom w:val="0"/>
      <w:divBdr>
        <w:top w:val="none" w:sz="0" w:space="0" w:color="auto"/>
        <w:left w:val="none" w:sz="0" w:space="0" w:color="auto"/>
        <w:bottom w:val="none" w:sz="0" w:space="0" w:color="auto"/>
        <w:right w:val="none" w:sz="0" w:space="0" w:color="auto"/>
      </w:divBdr>
    </w:div>
    <w:div w:id="149949142">
      <w:bodyDiv w:val="1"/>
      <w:marLeft w:val="0"/>
      <w:marRight w:val="0"/>
      <w:marTop w:val="0"/>
      <w:marBottom w:val="0"/>
      <w:divBdr>
        <w:top w:val="none" w:sz="0" w:space="0" w:color="auto"/>
        <w:left w:val="none" w:sz="0" w:space="0" w:color="auto"/>
        <w:bottom w:val="none" w:sz="0" w:space="0" w:color="auto"/>
        <w:right w:val="none" w:sz="0" w:space="0" w:color="auto"/>
      </w:divBdr>
    </w:div>
    <w:div w:id="150292364">
      <w:bodyDiv w:val="1"/>
      <w:marLeft w:val="0"/>
      <w:marRight w:val="0"/>
      <w:marTop w:val="0"/>
      <w:marBottom w:val="0"/>
      <w:divBdr>
        <w:top w:val="none" w:sz="0" w:space="0" w:color="auto"/>
        <w:left w:val="none" w:sz="0" w:space="0" w:color="auto"/>
        <w:bottom w:val="none" w:sz="0" w:space="0" w:color="auto"/>
        <w:right w:val="none" w:sz="0" w:space="0" w:color="auto"/>
      </w:divBdr>
    </w:div>
    <w:div w:id="151529408">
      <w:bodyDiv w:val="1"/>
      <w:marLeft w:val="0"/>
      <w:marRight w:val="0"/>
      <w:marTop w:val="0"/>
      <w:marBottom w:val="0"/>
      <w:divBdr>
        <w:top w:val="none" w:sz="0" w:space="0" w:color="auto"/>
        <w:left w:val="none" w:sz="0" w:space="0" w:color="auto"/>
        <w:bottom w:val="none" w:sz="0" w:space="0" w:color="auto"/>
        <w:right w:val="none" w:sz="0" w:space="0" w:color="auto"/>
      </w:divBdr>
    </w:div>
    <w:div w:id="151677733">
      <w:bodyDiv w:val="1"/>
      <w:marLeft w:val="0"/>
      <w:marRight w:val="0"/>
      <w:marTop w:val="0"/>
      <w:marBottom w:val="0"/>
      <w:divBdr>
        <w:top w:val="none" w:sz="0" w:space="0" w:color="auto"/>
        <w:left w:val="none" w:sz="0" w:space="0" w:color="auto"/>
        <w:bottom w:val="none" w:sz="0" w:space="0" w:color="auto"/>
        <w:right w:val="none" w:sz="0" w:space="0" w:color="auto"/>
      </w:divBdr>
    </w:div>
    <w:div w:id="152532380">
      <w:bodyDiv w:val="1"/>
      <w:marLeft w:val="0"/>
      <w:marRight w:val="0"/>
      <w:marTop w:val="0"/>
      <w:marBottom w:val="0"/>
      <w:divBdr>
        <w:top w:val="none" w:sz="0" w:space="0" w:color="auto"/>
        <w:left w:val="none" w:sz="0" w:space="0" w:color="auto"/>
        <w:bottom w:val="none" w:sz="0" w:space="0" w:color="auto"/>
        <w:right w:val="none" w:sz="0" w:space="0" w:color="auto"/>
      </w:divBdr>
    </w:div>
    <w:div w:id="152843144">
      <w:bodyDiv w:val="1"/>
      <w:marLeft w:val="0"/>
      <w:marRight w:val="0"/>
      <w:marTop w:val="0"/>
      <w:marBottom w:val="0"/>
      <w:divBdr>
        <w:top w:val="none" w:sz="0" w:space="0" w:color="auto"/>
        <w:left w:val="none" w:sz="0" w:space="0" w:color="auto"/>
        <w:bottom w:val="none" w:sz="0" w:space="0" w:color="auto"/>
        <w:right w:val="none" w:sz="0" w:space="0" w:color="auto"/>
      </w:divBdr>
    </w:div>
    <w:div w:id="153226560">
      <w:bodyDiv w:val="1"/>
      <w:marLeft w:val="0"/>
      <w:marRight w:val="0"/>
      <w:marTop w:val="0"/>
      <w:marBottom w:val="0"/>
      <w:divBdr>
        <w:top w:val="none" w:sz="0" w:space="0" w:color="auto"/>
        <w:left w:val="none" w:sz="0" w:space="0" w:color="auto"/>
        <w:bottom w:val="none" w:sz="0" w:space="0" w:color="auto"/>
        <w:right w:val="none" w:sz="0" w:space="0" w:color="auto"/>
      </w:divBdr>
    </w:div>
    <w:div w:id="153689765">
      <w:bodyDiv w:val="1"/>
      <w:marLeft w:val="0"/>
      <w:marRight w:val="0"/>
      <w:marTop w:val="0"/>
      <w:marBottom w:val="0"/>
      <w:divBdr>
        <w:top w:val="none" w:sz="0" w:space="0" w:color="auto"/>
        <w:left w:val="none" w:sz="0" w:space="0" w:color="auto"/>
        <w:bottom w:val="none" w:sz="0" w:space="0" w:color="auto"/>
        <w:right w:val="none" w:sz="0" w:space="0" w:color="auto"/>
      </w:divBdr>
    </w:div>
    <w:div w:id="154732448">
      <w:bodyDiv w:val="1"/>
      <w:marLeft w:val="0"/>
      <w:marRight w:val="0"/>
      <w:marTop w:val="0"/>
      <w:marBottom w:val="0"/>
      <w:divBdr>
        <w:top w:val="none" w:sz="0" w:space="0" w:color="auto"/>
        <w:left w:val="none" w:sz="0" w:space="0" w:color="auto"/>
        <w:bottom w:val="none" w:sz="0" w:space="0" w:color="auto"/>
        <w:right w:val="none" w:sz="0" w:space="0" w:color="auto"/>
      </w:divBdr>
    </w:div>
    <w:div w:id="155386451">
      <w:bodyDiv w:val="1"/>
      <w:marLeft w:val="0"/>
      <w:marRight w:val="0"/>
      <w:marTop w:val="0"/>
      <w:marBottom w:val="0"/>
      <w:divBdr>
        <w:top w:val="none" w:sz="0" w:space="0" w:color="auto"/>
        <w:left w:val="none" w:sz="0" w:space="0" w:color="auto"/>
        <w:bottom w:val="none" w:sz="0" w:space="0" w:color="auto"/>
        <w:right w:val="none" w:sz="0" w:space="0" w:color="auto"/>
      </w:divBdr>
    </w:div>
    <w:div w:id="155613722">
      <w:bodyDiv w:val="1"/>
      <w:marLeft w:val="0"/>
      <w:marRight w:val="0"/>
      <w:marTop w:val="0"/>
      <w:marBottom w:val="0"/>
      <w:divBdr>
        <w:top w:val="none" w:sz="0" w:space="0" w:color="auto"/>
        <w:left w:val="none" w:sz="0" w:space="0" w:color="auto"/>
        <w:bottom w:val="none" w:sz="0" w:space="0" w:color="auto"/>
        <w:right w:val="none" w:sz="0" w:space="0" w:color="auto"/>
      </w:divBdr>
    </w:div>
    <w:div w:id="155996808">
      <w:bodyDiv w:val="1"/>
      <w:marLeft w:val="0"/>
      <w:marRight w:val="0"/>
      <w:marTop w:val="0"/>
      <w:marBottom w:val="0"/>
      <w:divBdr>
        <w:top w:val="none" w:sz="0" w:space="0" w:color="auto"/>
        <w:left w:val="none" w:sz="0" w:space="0" w:color="auto"/>
        <w:bottom w:val="none" w:sz="0" w:space="0" w:color="auto"/>
        <w:right w:val="none" w:sz="0" w:space="0" w:color="auto"/>
      </w:divBdr>
    </w:div>
    <w:div w:id="156464780">
      <w:bodyDiv w:val="1"/>
      <w:marLeft w:val="0"/>
      <w:marRight w:val="0"/>
      <w:marTop w:val="0"/>
      <w:marBottom w:val="0"/>
      <w:divBdr>
        <w:top w:val="none" w:sz="0" w:space="0" w:color="auto"/>
        <w:left w:val="none" w:sz="0" w:space="0" w:color="auto"/>
        <w:bottom w:val="none" w:sz="0" w:space="0" w:color="auto"/>
        <w:right w:val="none" w:sz="0" w:space="0" w:color="auto"/>
      </w:divBdr>
    </w:div>
    <w:div w:id="156577562">
      <w:bodyDiv w:val="1"/>
      <w:marLeft w:val="0"/>
      <w:marRight w:val="0"/>
      <w:marTop w:val="0"/>
      <w:marBottom w:val="0"/>
      <w:divBdr>
        <w:top w:val="none" w:sz="0" w:space="0" w:color="auto"/>
        <w:left w:val="none" w:sz="0" w:space="0" w:color="auto"/>
        <w:bottom w:val="none" w:sz="0" w:space="0" w:color="auto"/>
        <w:right w:val="none" w:sz="0" w:space="0" w:color="auto"/>
      </w:divBdr>
    </w:div>
    <w:div w:id="157769589">
      <w:bodyDiv w:val="1"/>
      <w:marLeft w:val="0"/>
      <w:marRight w:val="0"/>
      <w:marTop w:val="0"/>
      <w:marBottom w:val="0"/>
      <w:divBdr>
        <w:top w:val="none" w:sz="0" w:space="0" w:color="auto"/>
        <w:left w:val="none" w:sz="0" w:space="0" w:color="auto"/>
        <w:bottom w:val="none" w:sz="0" w:space="0" w:color="auto"/>
        <w:right w:val="none" w:sz="0" w:space="0" w:color="auto"/>
      </w:divBdr>
    </w:div>
    <w:div w:id="162087476">
      <w:bodyDiv w:val="1"/>
      <w:marLeft w:val="0"/>
      <w:marRight w:val="0"/>
      <w:marTop w:val="0"/>
      <w:marBottom w:val="0"/>
      <w:divBdr>
        <w:top w:val="none" w:sz="0" w:space="0" w:color="auto"/>
        <w:left w:val="none" w:sz="0" w:space="0" w:color="auto"/>
        <w:bottom w:val="none" w:sz="0" w:space="0" w:color="auto"/>
        <w:right w:val="none" w:sz="0" w:space="0" w:color="auto"/>
      </w:divBdr>
    </w:div>
    <w:div w:id="162282993">
      <w:bodyDiv w:val="1"/>
      <w:marLeft w:val="0"/>
      <w:marRight w:val="0"/>
      <w:marTop w:val="0"/>
      <w:marBottom w:val="0"/>
      <w:divBdr>
        <w:top w:val="none" w:sz="0" w:space="0" w:color="auto"/>
        <w:left w:val="none" w:sz="0" w:space="0" w:color="auto"/>
        <w:bottom w:val="none" w:sz="0" w:space="0" w:color="auto"/>
        <w:right w:val="none" w:sz="0" w:space="0" w:color="auto"/>
      </w:divBdr>
    </w:div>
    <w:div w:id="163055586">
      <w:bodyDiv w:val="1"/>
      <w:marLeft w:val="0"/>
      <w:marRight w:val="0"/>
      <w:marTop w:val="0"/>
      <w:marBottom w:val="0"/>
      <w:divBdr>
        <w:top w:val="none" w:sz="0" w:space="0" w:color="auto"/>
        <w:left w:val="none" w:sz="0" w:space="0" w:color="auto"/>
        <w:bottom w:val="none" w:sz="0" w:space="0" w:color="auto"/>
        <w:right w:val="none" w:sz="0" w:space="0" w:color="auto"/>
      </w:divBdr>
    </w:div>
    <w:div w:id="163208605">
      <w:bodyDiv w:val="1"/>
      <w:marLeft w:val="0"/>
      <w:marRight w:val="0"/>
      <w:marTop w:val="0"/>
      <w:marBottom w:val="0"/>
      <w:divBdr>
        <w:top w:val="none" w:sz="0" w:space="0" w:color="auto"/>
        <w:left w:val="none" w:sz="0" w:space="0" w:color="auto"/>
        <w:bottom w:val="none" w:sz="0" w:space="0" w:color="auto"/>
        <w:right w:val="none" w:sz="0" w:space="0" w:color="auto"/>
      </w:divBdr>
    </w:div>
    <w:div w:id="164713576">
      <w:bodyDiv w:val="1"/>
      <w:marLeft w:val="0"/>
      <w:marRight w:val="0"/>
      <w:marTop w:val="0"/>
      <w:marBottom w:val="0"/>
      <w:divBdr>
        <w:top w:val="none" w:sz="0" w:space="0" w:color="auto"/>
        <w:left w:val="none" w:sz="0" w:space="0" w:color="auto"/>
        <w:bottom w:val="none" w:sz="0" w:space="0" w:color="auto"/>
        <w:right w:val="none" w:sz="0" w:space="0" w:color="auto"/>
      </w:divBdr>
    </w:div>
    <w:div w:id="165219605">
      <w:bodyDiv w:val="1"/>
      <w:marLeft w:val="0"/>
      <w:marRight w:val="0"/>
      <w:marTop w:val="0"/>
      <w:marBottom w:val="0"/>
      <w:divBdr>
        <w:top w:val="none" w:sz="0" w:space="0" w:color="auto"/>
        <w:left w:val="none" w:sz="0" w:space="0" w:color="auto"/>
        <w:bottom w:val="none" w:sz="0" w:space="0" w:color="auto"/>
        <w:right w:val="none" w:sz="0" w:space="0" w:color="auto"/>
      </w:divBdr>
    </w:div>
    <w:div w:id="166094117">
      <w:bodyDiv w:val="1"/>
      <w:marLeft w:val="0"/>
      <w:marRight w:val="0"/>
      <w:marTop w:val="0"/>
      <w:marBottom w:val="0"/>
      <w:divBdr>
        <w:top w:val="none" w:sz="0" w:space="0" w:color="auto"/>
        <w:left w:val="none" w:sz="0" w:space="0" w:color="auto"/>
        <w:bottom w:val="none" w:sz="0" w:space="0" w:color="auto"/>
        <w:right w:val="none" w:sz="0" w:space="0" w:color="auto"/>
      </w:divBdr>
    </w:div>
    <w:div w:id="166218150">
      <w:bodyDiv w:val="1"/>
      <w:marLeft w:val="0"/>
      <w:marRight w:val="0"/>
      <w:marTop w:val="0"/>
      <w:marBottom w:val="0"/>
      <w:divBdr>
        <w:top w:val="none" w:sz="0" w:space="0" w:color="auto"/>
        <w:left w:val="none" w:sz="0" w:space="0" w:color="auto"/>
        <w:bottom w:val="none" w:sz="0" w:space="0" w:color="auto"/>
        <w:right w:val="none" w:sz="0" w:space="0" w:color="auto"/>
      </w:divBdr>
    </w:div>
    <w:div w:id="166286201">
      <w:bodyDiv w:val="1"/>
      <w:marLeft w:val="0"/>
      <w:marRight w:val="0"/>
      <w:marTop w:val="0"/>
      <w:marBottom w:val="0"/>
      <w:divBdr>
        <w:top w:val="none" w:sz="0" w:space="0" w:color="auto"/>
        <w:left w:val="none" w:sz="0" w:space="0" w:color="auto"/>
        <w:bottom w:val="none" w:sz="0" w:space="0" w:color="auto"/>
        <w:right w:val="none" w:sz="0" w:space="0" w:color="auto"/>
      </w:divBdr>
    </w:div>
    <w:div w:id="167016933">
      <w:bodyDiv w:val="1"/>
      <w:marLeft w:val="0"/>
      <w:marRight w:val="0"/>
      <w:marTop w:val="0"/>
      <w:marBottom w:val="0"/>
      <w:divBdr>
        <w:top w:val="none" w:sz="0" w:space="0" w:color="auto"/>
        <w:left w:val="none" w:sz="0" w:space="0" w:color="auto"/>
        <w:bottom w:val="none" w:sz="0" w:space="0" w:color="auto"/>
        <w:right w:val="none" w:sz="0" w:space="0" w:color="auto"/>
      </w:divBdr>
    </w:div>
    <w:div w:id="167410815">
      <w:bodyDiv w:val="1"/>
      <w:marLeft w:val="0"/>
      <w:marRight w:val="0"/>
      <w:marTop w:val="0"/>
      <w:marBottom w:val="0"/>
      <w:divBdr>
        <w:top w:val="none" w:sz="0" w:space="0" w:color="auto"/>
        <w:left w:val="none" w:sz="0" w:space="0" w:color="auto"/>
        <w:bottom w:val="none" w:sz="0" w:space="0" w:color="auto"/>
        <w:right w:val="none" w:sz="0" w:space="0" w:color="auto"/>
      </w:divBdr>
    </w:div>
    <w:div w:id="167599477">
      <w:bodyDiv w:val="1"/>
      <w:marLeft w:val="0"/>
      <w:marRight w:val="0"/>
      <w:marTop w:val="0"/>
      <w:marBottom w:val="0"/>
      <w:divBdr>
        <w:top w:val="none" w:sz="0" w:space="0" w:color="auto"/>
        <w:left w:val="none" w:sz="0" w:space="0" w:color="auto"/>
        <w:bottom w:val="none" w:sz="0" w:space="0" w:color="auto"/>
        <w:right w:val="none" w:sz="0" w:space="0" w:color="auto"/>
      </w:divBdr>
    </w:div>
    <w:div w:id="168297626">
      <w:bodyDiv w:val="1"/>
      <w:marLeft w:val="0"/>
      <w:marRight w:val="0"/>
      <w:marTop w:val="0"/>
      <w:marBottom w:val="0"/>
      <w:divBdr>
        <w:top w:val="none" w:sz="0" w:space="0" w:color="auto"/>
        <w:left w:val="none" w:sz="0" w:space="0" w:color="auto"/>
        <w:bottom w:val="none" w:sz="0" w:space="0" w:color="auto"/>
        <w:right w:val="none" w:sz="0" w:space="0" w:color="auto"/>
      </w:divBdr>
    </w:div>
    <w:div w:id="169222835">
      <w:bodyDiv w:val="1"/>
      <w:marLeft w:val="0"/>
      <w:marRight w:val="0"/>
      <w:marTop w:val="0"/>
      <w:marBottom w:val="0"/>
      <w:divBdr>
        <w:top w:val="none" w:sz="0" w:space="0" w:color="auto"/>
        <w:left w:val="none" w:sz="0" w:space="0" w:color="auto"/>
        <w:bottom w:val="none" w:sz="0" w:space="0" w:color="auto"/>
        <w:right w:val="none" w:sz="0" w:space="0" w:color="auto"/>
      </w:divBdr>
    </w:div>
    <w:div w:id="169561998">
      <w:bodyDiv w:val="1"/>
      <w:marLeft w:val="0"/>
      <w:marRight w:val="0"/>
      <w:marTop w:val="0"/>
      <w:marBottom w:val="0"/>
      <w:divBdr>
        <w:top w:val="none" w:sz="0" w:space="0" w:color="auto"/>
        <w:left w:val="none" w:sz="0" w:space="0" w:color="auto"/>
        <w:bottom w:val="none" w:sz="0" w:space="0" w:color="auto"/>
        <w:right w:val="none" w:sz="0" w:space="0" w:color="auto"/>
      </w:divBdr>
    </w:div>
    <w:div w:id="170411032">
      <w:bodyDiv w:val="1"/>
      <w:marLeft w:val="0"/>
      <w:marRight w:val="0"/>
      <w:marTop w:val="0"/>
      <w:marBottom w:val="0"/>
      <w:divBdr>
        <w:top w:val="none" w:sz="0" w:space="0" w:color="auto"/>
        <w:left w:val="none" w:sz="0" w:space="0" w:color="auto"/>
        <w:bottom w:val="none" w:sz="0" w:space="0" w:color="auto"/>
        <w:right w:val="none" w:sz="0" w:space="0" w:color="auto"/>
      </w:divBdr>
    </w:div>
    <w:div w:id="171267089">
      <w:bodyDiv w:val="1"/>
      <w:marLeft w:val="0"/>
      <w:marRight w:val="0"/>
      <w:marTop w:val="0"/>
      <w:marBottom w:val="0"/>
      <w:divBdr>
        <w:top w:val="none" w:sz="0" w:space="0" w:color="auto"/>
        <w:left w:val="none" w:sz="0" w:space="0" w:color="auto"/>
        <w:bottom w:val="none" w:sz="0" w:space="0" w:color="auto"/>
        <w:right w:val="none" w:sz="0" w:space="0" w:color="auto"/>
      </w:divBdr>
    </w:div>
    <w:div w:id="171843419">
      <w:bodyDiv w:val="1"/>
      <w:marLeft w:val="0"/>
      <w:marRight w:val="0"/>
      <w:marTop w:val="0"/>
      <w:marBottom w:val="0"/>
      <w:divBdr>
        <w:top w:val="none" w:sz="0" w:space="0" w:color="auto"/>
        <w:left w:val="none" w:sz="0" w:space="0" w:color="auto"/>
        <w:bottom w:val="none" w:sz="0" w:space="0" w:color="auto"/>
        <w:right w:val="none" w:sz="0" w:space="0" w:color="auto"/>
      </w:divBdr>
    </w:div>
    <w:div w:id="173375287">
      <w:bodyDiv w:val="1"/>
      <w:marLeft w:val="0"/>
      <w:marRight w:val="0"/>
      <w:marTop w:val="0"/>
      <w:marBottom w:val="0"/>
      <w:divBdr>
        <w:top w:val="none" w:sz="0" w:space="0" w:color="auto"/>
        <w:left w:val="none" w:sz="0" w:space="0" w:color="auto"/>
        <w:bottom w:val="none" w:sz="0" w:space="0" w:color="auto"/>
        <w:right w:val="none" w:sz="0" w:space="0" w:color="auto"/>
      </w:divBdr>
    </w:div>
    <w:div w:id="174078415">
      <w:bodyDiv w:val="1"/>
      <w:marLeft w:val="0"/>
      <w:marRight w:val="0"/>
      <w:marTop w:val="0"/>
      <w:marBottom w:val="0"/>
      <w:divBdr>
        <w:top w:val="none" w:sz="0" w:space="0" w:color="auto"/>
        <w:left w:val="none" w:sz="0" w:space="0" w:color="auto"/>
        <w:bottom w:val="none" w:sz="0" w:space="0" w:color="auto"/>
        <w:right w:val="none" w:sz="0" w:space="0" w:color="auto"/>
      </w:divBdr>
    </w:div>
    <w:div w:id="174539242">
      <w:bodyDiv w:val="1"/>
      <w:marLeft w:val="0"/>
      <w:marRight w:val="0"/>
      <w:marTop w:val="0"/>
      <w:marBottom w:val="0"/>
      <w:divBdr>
        <w:top w:val="none" w:sz="0" w:space="0" w:color="auto"/>
        <w:left w:val="none" w:sz="0" w:space="0" w:color="auto"/>
        <w:bottom w:val="none" w:sz="0" w:space="0" w:color="auto"/>
        <w:right w:val="none" w:sz="0" w:space="0" w:color="auto"/>
      </w:divBdr>
    </w:div>
    <w:div w:id="174655412">
      <w:bodyDiv w:val="1"/>
      <w:marLeft w:val="0"/>
      <w:marRight w:val="0"/>
      <w:marTop w:val="0"/>
      <w:marBottom w:val="0"/>
      <w:divBdr>
        <w:top w:val="none" w:sz="0" w:space="0" w:color="auto"/>
        <w:left w:val="none" w:sz="0" w:space="0" w:color="auto"/>
        <w:bottom w:val="none" w:sz="0" w:space="0" w:color="auto"/>
        <w:right w:val="none" w:sz="0" w:space="0" w:color="auto"/>
      </w:divBdr>
    </w:div>
    <w:div w:id="175118280">
      <w:bodyDiv w:val="1"/>
      <w:marLeft w:val="0"/>
      <w:marRight w:val="0"/>
      <w:marTop w:val="0"/>
      <w:marBottom w:val="0"/>
      <w:divBdr>
        <w:top w:val="none" w:sz="0" w:space="0" w:color="auto"/>
        <w:left w:val="none" w:sz="0" w:space="0" w:color="auto"/>
        <w:bottom w:val="none" w:sz="0" w:space="0" w:color="auto"/>
        <w:right w:val="none" w:sz="0" w:space="0" w:color="auto"/>
      </w:divBdr>
    </w:div>
    <w:div w:id="175268382">
      <w:bodyDiv w:val="1"/>
      <w:marLeft w:val="0"/>
      <w:marRight w:val="0"/>
      <w:marTop w:val="0"/>
      <w:marBottom w:val="0"/>
      <w:divBdr>
        <w:top w:val="none" w:sz="0" w:space="0" w:color="auto"/>
        <w:left w:val="none" w:sz="0" w:space="0" w:color="auto"/>
        <w:bottom w:val="none" w:sz="0" w:space="0" w:color="auto"/>
        <w:right w:val="none" w:sz="0" w:space="0" w:color="auto"/>
      </w:divBdr>
    </w:div>
    <w:div w:id="176578695">
      <w:bodyDiv w:val="1"/>
      <w:marLeft w:val="0"/>
      <w:marRight w:val="0"/>
      <w:marTop w:val="0"/>
      <w:marBottom w:val="0"/>
      <w:divBdr>
        <w:top w:val="none" w:sz="0" w:space="0" w:color="auto"/>
        <w:left w:val="none" w:sz="0" w:space="0" w:color="auto"/>
        <w:bottom w:val="none" w:sz="0" w:space="0" w:color="auto"/>
        <w:right w:val="none" w:sz="0" w:space="0" w:color="auto"/>
      </w:divBdr>
    </w:div>
    <w:div w:id="176620188">
      <w:bodyDiv w:val="1"/>
      <w:marLeft w:val="0"/>
      <w:marRight w:val="0"/>
      <w:marTop w:val="0"/>
      <w:marBottom w:val="0"/>
      <w:divBdr>
        <w:top w:val="none" w:sz="0" w:space="0" w:color="auto"/>
        <w:left w:val="none" w:sz="0" w:space="0" w:color="auto"/>
        <w:bottom w:val="none" w:sz="0" w:space="0" w:color="auto"/>
        <w:right w:val="none" w:sz="0" w:space="0" w:color="auto"/>
      </w:divBdr>
    </w:div>
    <w:div w:id="177158133">
      <w:bodyDiv w:val="1"/>
      <w:marLeft w:val="0"/>
      <w:marRight w:val="0"/>
      <w:marTop w:val="0"/>
      <w:marBottom w:val="0"/>
      <w:divBdr>
        <w:top w:val="none" w:sz="0" w:space="0" w:color="auto"/>
        <w:left w:val="none" w:sz="0" w:space="0" w:color="auto"/>
        <w:bottom w:val="none" w:sz="0" w:space="0" w:color="auto"/>
        <w:right w:val="none" w:sz="0" w:space="0" w:color="auto"/>
      </w:divBdr>
    </w:div>
    <w:div w:id="177744121">
      <w:bodyDiv w:val="1"/>
      <w:marLeft w:val="0"/>
      <w:marRight w:val="0"/>
      <w:marTop w:val="0"/>
      <w:marBottom w:val="0"/>
      <w:divBdr>
        <w:top w:val="none" w:sz="0" w:space="0" w:color="auto"/>
        <w:left w:val="none" w:sz="0" w:space="0" w:color="auto"/>
        <w:bottom w:val="none" w:sz="0" w:space="0" w:color="auto"/>
        <w:right w:val="none" w:sz="0" w:space="0" w:color="auto"/>
      </w:divBdr>
    </w:div>
    <w:div w:id="178204843">
      <w:bodyDiv w:val="1"/>
      <w:marLeft w:val="0"/>
      <w:marRight w:val="0"/>
      <w:marTop w:val="0"/>
      <w:marBottom w:val="0"/>
      <w:divBdr>
        <w:top w:val="none" w:sz="0" w:space="0" w:color="auto"/>
        <w:left w:val="none" w:sz="0" w:space="0" w:color="auto"/>
        <w:bottom w:val="none" w:sz="0" w:space="0" w:color="auto"/>
        <w:right w:val="none" w:sz="0" w:space="0" w:color="auto"/>
      </w:divBdr>
    </w:div>
    <w:div w:id="178350173">
      <w:bodyDiv w:val="1"/>
      <w:marLeft w:val="0"/>
      <w:marRight w:val="0"/>
      <w:marTop w:val="0"/>
      <w:marBottom w:val="0"/>
      <w:divBdr>
        <w:top w:val="none" w:sz="0" w:space="0" w:color="auto"/>
        <w:left w:val="none" w:sz="0" w:space="0" w:color="auto"/>
        <w:bottom w:val="none" w:sz="0" w:space="0" w:color="auto"/>
        <w:right w:val="none" w:sz="0" w:space="0" w:color="auto"/>
      </w:divBdr>
    </w:div>
    <w:div w:id="179710350">
      <w:bodyDiv w:val="1"/>
      <w:marLeft w:val="0"/>
      <w:marRight w:val="0"/>
      <w:marTop w:val="0"/>
      <w:marBottom w:val="0"/>
      <w:divBdr>
        <w:top w:val="none" w:sz="0" w:space="0" w:color="auto"/>
        <w:left w:val="none" w:sz="0" w:space="0" w:color="auto"/>
        <w:bottom w:val="none" w:sz="0" w:space="0" w:color="auto"/>
        <w:right w:val="none" w:sz="0" w:space="0" w:color="auto"/>
      </w:divBdr>
    </w:div>
    <w:div w:id="180123232">
      <w:bodyDiv w:val="1"/>
      <w:marLeft w:val="0"/>
      <w:marRight w:val="0"/>
      <w:marTop w:val="0"/>
      <w:marBottom w:val="0"/>
      <w:divBdr>
        <w:top w:val="none" w:sz="0" w:space="0" w:color="auto"/>
        <w:left w:val="none" w:sz="0" w:space="0" w:color="auto"/>
        <w:bottom w:val="none" w:sz="0" w:space="0" w:color="auto"/>
        <w:right w:val="none" w:sz="0" w:space="0" w:color="auto"/>
      </w:divBdr>
    </w:div>
    <w:div w:id="180511969">
      <w:bodyDiv w:val="1"/>
      <w:marLeft w:val="0"/>
      <w:marRight w:val="0"/>
      <w:marTop w:val="0"/>
      <w:marBottom w:val="0"/>
      <w:divBdr>
        <w:top w:val="none" w:sz="0" w:space="0" w:color="auto"/>
        <w:left w:val="none" w:sz="0" w:space="0" w:color="auto"/>
        <w:bottom w:val="none" w:sz="0" w:space="0" w:color="auto"/>
        <w:right w:val="none" w:sz="0" w:space="0" w:color="auto"/>
      </w:divBdr>
    </w:div>
    <w:div w:id="180708103">
      <w:bodyDiv w:val="1"/>
      <w:marLeft w:val="0"/>
      <w:marRight w:val="0"/>
      <w:marTop w:val="0"/>
      <w:marBottom w:val="0"/>
      <w:divBdr>
        <w:top w:val="none" w:sz="0" w:space="0" w:color="auto"/>
        <w:left w:val="none" w:sz="0" w:space="0" w:color="auto"/>
        <w:bottom w:val="none" w:sz="0" w:space="0" w:color="auto"/>
        <w:right w:val="none" w:sz="0" w:space="0" w:color="auto"/>
      </w:divBdr>
    </w:div>
    <w:div w:id="180894981">
      <w:bodyDiv w:val="1"/>
      <w:marLeft w:val="0"/>
      <w:marRight w:val="0"/>
      <w:marTop w:val="0"/>
      <w:marBottom w:val="0"/>
      <w:divBdr>
        <w:top w:val="none" w:sz="0" w:space="0" w:color="auto"/>
        <w:left w:val="none" w:sz="0" w:space="0" w:color="auto"/>
        <w:bottom w:val="none" w:sz="0" w:space="0" w:color="auto"/>
        <w:right w:val="none" w:sz="0" w:space="0" w:color="auto"/>
      </w:divBdr>
    </w:div>
    <w:div w:id="181552322">
      <w:bodyDiv w:val="1"/>
      <w:marLeft w:val="0"/>
      <w:marRight w:val="0"/>
      <w:marTop w:val="0"/>
      <w:marBottom w:val="0"/>
      <w:divBdr>
        <w:top w:val="none" w:sz="0" w:space="0" w:color="auto"/>
        <w:left w:val="none" w:sz="0" w:space="0" w:color="auto"/>
        <w:bottom w:val="none" w:sz="0" w:space="0" w:color="auto"/>
        <w:right w:val="none" w:sz="0" w:space="0" w:color="auto"/>
      </w:divBdr>
    </w:div>
    <w:div w:id="181943438">
      <w:bodyDiv w:val="1"/>
      <w:marLeft w:val="0"/>
      <w:marRight w:val="0"/>
      <w:marTop w:val="0"/>
      <w:marBottom w:val="0"/>
      <w:divBdr>
        <w:top w:val="none" w:sz="0" w:space="0" w:color="auto"/>
        <w:left w:val="none" w:sz="0" w:space="0" w:color="auto"/>
        <w:bottom w:val="none" w:sz="0" w:space="0" w:color="auto"/>
        <w:right w:val="none" w:sz="0" w:space="0" w:color="auto"/>
      </w:divBdr>
    </w:div>
    <w:div w:id="182020016">
      <w:bodyDiv w:val="1"/>
      <w:marLeft w:val="0"/>
      <w:marRight w:val="0"/>
      <w:marTop w:val="0"/>
      <w:marBottom w:val="0"/>
      <w:divBdr>
        <w:top w:val="none" w:sz="0" w:space="0" w:color="auto"/>
        <w:left w:val="none" w:sz="0" w:space="0" w:color="auto"/>
        <w:bottom w:val="none" w:sz="0" w:space="0" w:color="auto"/>
        <w:right w:val="none" w:sz="0" w:space="0" w:color="auto"/>
      </w:divBdr>
    </w:div>
    <w:div w:id="182133253">
      <w:bodyDiv w:val="1"/>
      <w:marLeft w:val="0"/>
      <w:marRight w:val="0"/>
      <w:marTop w:val="0"/>
      <w:marBottom w:val="0"/>
      <w:divBdr>
        <w:top w:val="none" w:sz="0" w:space="0" w:color="auto"/>
        <w:left w:val="none" w:sz="0" w:space="0" w:color="auto"/>
        <w:bottom w:val="none" w:sz="0" w:space="0" w:color="auto"/>
        <w:right w:val="none" w:sz="0" w:space="0" w:color="auto"/>
      </w:divBdr>
    </w:div>
    <w:div w:id="182134966">
      <w:bodyDiv w:val="1"/>
      <w:marLeft w:val="0"/>
      <w:marRight w:val="0"/>
      <w:marTop w:val="0"/>
      <w:marBottom w:val="0"/>
      <w:divBdr>
        <w:top w:val="none" w:sz="0" w:space="0" w:color="auto"/>
        <w:left w:val="none" w:sz="0" w:space="0" w:color="auto"/>
        <w:bottom w:val="none" w:sz="0" w:space="0" w:color="auto"/>
        <w:right w:val="none" w:sz="0" w:space="0" w:color="auto"/>
      </w:divBdr>
    </w:div>
    <w:div w:id="182329849">
      <w:bodyDiv w:val="1"/>
      <w:marLeft w:val="0"/>
      <w:marRight w:val="0"/>
      <w:marTop w:val="0"/>
      <w:marBottom w:val="0"/>
      <w:divBdr>
        <w:top w:val="none" w:sz="0" w:space="0" w:color="auto"/>
        <w:left w:val="none" w:sz="0" w:space="0" w:color="auto"/>
        <w:bottom w:val="none" w:sz="0" w:space="0" w:color="auto"/>
        <w:right w:val="none" w:sz="0" w:space="0" w:color="auto"/>
      </w:divBdr>
    </w:div>
    <w:div w:id="182478510">
      <w:bodyDiv w:val="1"/>
      <w:marLeft w:val="0"/>
      <w:marRight w:val="0"/>
      <w:marTop w:val="0"/>
      <w:marBottom w:val="0"/>
      <w:divBdr>
        <w:top w:val="none" w:sz="0" w:space="0" w:color="auto"/>
        <w:left w:val="none" w:sz="0" w:space="0" w:color="auto"/>
        <w:bottom w:val="none" w:sz="0" w:space="0" w:color="auto"/>
        <w:right w:val="none" w:sz="0" w:space="0" w:color="auto"/>
      </w:divBdr>
    </w:div>
    <w:div w:id="183714623">
      <w:bodyDiv w:val="1"/>
      <w:marLeft w:val="0"/>
      <w:marRight w:val="0"/>
      <w:marTop w:val="0"/>
      <w:marBottom w:val="0"/>
      <w:divBdr>
        <w:top w:val="none" w:sz="0" w:space="0" w:color="auto"/>
        <w:left w:val="none" w:sz="0" w:space="0" w:color="auto"/>
        <w:bottom w:val="none" w:sz="0" w:space="0" w:color="auto"/>
        <w:right w:val="none" w:sz="0" w:space="0" w:color="auto"/>
      </w:divBdr>
    </w:div>
    <w:div w:id="183983661">
      <w:bodyDiv w:val="1"/>
      <w:marLeft w:val="0"/>
      <w:marRight w:val="0"/>
      <w:marTop w:val="0"/>
      <w:marBottom w:val="0"/>
      <w:divBdr>
        <w:top w:val="none" w:sz="0" w:space="0" w:color="auto"/>
        <w:left w:val="none" w:sz="0" w:space="0" w:color="auto"/>
        <w:bottom w:val="none" w:sz="0" w:space="0" w:color="auto"/>
        <w:right w:val="none" w:sz="0" w:space="0" w:color="auto"/>
      </w:divBdr>
    </w:div>
    <w:div w:id="185950698">
      <w:bodyDiv w:val="1"/>
      <w:marLeft w:val="0"/>
      <w:marRight w:val="0"/>
      <w:marTop w:val="0"/>
      <w:marBottom w:val="0"/>
      <w:divBdr>
        <w:top w:val="none" w:sz="0" w:space="0" w:color="auto"/>
        <w:left w:val="none" w:sz="0" w:space="0" w:color="auto"/>
        <w:bottom w:val="none" w:sz="0" w:space="0" w:color="auto"/>
        <w:right w:val="none" w:sz="0" w:space="0" w:color="auto"/>
      </w:divBdr>
    </w:div>
    <w:div w:id="186219473">
      <w:bodyDiv w:val="1"/>
      <w:marLeft w:val="0"/>
      <w:marRight w:val="0"/>
      <w:marTop w:val="0"/>
      <w:marBottom w:val="0"/>
      <w:divBdr>
        <w:top w:val="none" w:sz="0" w:space="0" w:color="auto"/>
        <w:left w:val="none" w:sz="0" w:space="0" w:color="auto"/>
        <w:bottom w:val="none" w:sz="0" w:space="0" w:color="auto"/>
        <w:right w:val="none" w:sz="0" w:space="0" w:color="auto"/>
      </w:divBdr>
    </w:div>
    <w:div w:id="186873566">
      <w:bodyDiv w:val="1"/>
      <w:marLeft w:val="0"/>
      <w:marRight w:val="0"/>
      <w:marTop w:val="0"/>
      <w:marBottom w:val="0"/>
      <w:divBdr>
        <w:top w:val="none" w:sz="0" w:space="0" w:color="auto"/>
        <w:left w:val="none" w:sz="0" w:space="0" w:color="auto"/>
        <w:bottom w:val="none" w:sz="0" w:space="0" w:color="auto"/>
        <w:right w:val="none" w:sz="0" w:space="0" w:color="auto"/>
      </w:divBdr>
    </w:div>
    <w:div w:id="187254191">
      <w:bodyDiv w:val="1"/>
      <w:marLeft w:val="0"/>
      <w:marRight w:val="0"/>
      <w:marTop w:val="0"/>
      <w:marBottom w:val="0"/>
      <w:divBdr>
        <w:top w:val="none" w:sz="0" w:space="0" w:color="auto"/>
        <w:left w:val="none" w:sz="0" w:space="0" w:color="auto"/>
        <w:bottom w:val="none" w:sz="0" w:space="0" w:color="auto"/>
        <w:right w:val="none" w:sz="0" w:space="0" w:color="auto"/>
      </w:divBdr>
    </w:div>
    <w:div w:id="187374791">
      <w:bodyDiv w:val="1"/>
      <w:marLeft w:val="0"/>
      <w:marRight w:val="0"/>
      <w:marTop w:val="0"/>
      <w:marBottom w:val="0"/>
      <w:divBdr>
        <w:top w:val="none" w:sz="0" w:space="0" w:color="auto"/>
        <w:left w:val="none" w:sz="0" w:space="0" w:color="auto"/>
        <w:bottom w:val="none" w:sz="0" w:space="0" w:color="auto"/>
        <w:right w:val="none" w:sz="0" w:space="0" w:color="auto"/>
      </w:divBdr>
    </w:div>
    <w:div w:id="191504879">
      <w:bodyDiv w:val="1"/>
      <w:marLeft w:val="0"/>
      <w:marRight w:val="0"/>
      <w:marTop w:val="0"/>
      <w:marBottom w:val="0"/>
      <w:divBdr>
        <w:top w:val="none" w:sz="0" w:space="0" w:color="auto"/>
        <w:left w:val="none" w:sz="0" w:space="0" w:color="auto"/>
        <w:bottom w:val="none" w:sz="0" w:space="0" w:color="auto"/>
        <w:right w:val="none" w:sz="0" w:space="0" w:color="auto"/>
      </w:divBdr>
    </w:div>
    <w:div w:id="192235346">
      <w:bodyDiv w:val="1"/>
      <w:marLeft w:val="0"/>
      <w:marRight w:val="0"/>
      <w:marTop w:val="0"/>
      <w:marBottom w:val="0"/>
      <w:divBdr>
        <w:top w:val="none" w:sz="0" w:space="0" w:color="auto"/>
        <w:left w:val="none" w:sz="0" w:space="0" w:color="auto"/>
        <w:bottom w:val="none" w:sz="0" w:space="0" w:color="auto"/>
        <w:right w:val="none" w:sz="0" w:space="0" w:color="auto"/>
      </w:divBdr>
    </w:div>
    <w:div w:id="192964975">
      <w:bodyDiv w:val="1"/>
      <w:marLeft w:val="0"/>
      <w:marRight w:val="0"/>
      <w:marTop w:val="0"/>
      <w:marBottom w:val="0"/>
      <w:divBdr>
        <w:top w:val="none" w:sz="0" w:space="0" w:color="auto"/>
        <w:left w:val="none" w:sz="0" w:space="0" w:color="auto"/>
        <w:bottom w:val="none" w:sz="0" w:space="0" w:color="auto"/>
        <w:right w:val="none" w:sz="0" w:space="0" w:color="auto"/>
      </w:divBdr>
    </w:div>
    <w:div w:id="193734915">
      <w:bodyDiv w:val="1"/>
      <w:marLeft w:val="0"/>
      <w:marRight w:val="0"/>
      <w:marTop w:val="0"/>
      <w:marBottom w:val="0"/>
      <w:divBdr>
        <w:top w:val="none" w:sz="0" w:space="0" w:color="auto"/>
        <w:left w:val="none" w:sz="0" w:space="0" w:color="auto"/>
        <w:bottom w:val="none" w:sz="0" w:space="0" w:color="auto"/>
        <w:right w:val="none" w:sz="0" w:space="0" w:color="auto"/>
      </w:divBdr>
    </w:div>
    <w:div w:id="193810883">
      <w:bodyDiv w:val="1"/>
      <w:marLeft w:val="0"/>
      <w:marRight w:val="0"/>
      <w:marTop w:val="0"/>
      <w:marBottom w:val="0"/>
      <w:divBdr>
        <w:top w:val="none" w:sz="0" w:space="0" w:color="auto"/>
        <w:left w:val="none" w:sz="0" w:space="0" w:color="auto"/>
        <w:bottom w:val="none" w:sz="0" w:space="0" w:color="auto"/>
        <w:right w:val="none" w:sz="0" w:space="0" w:color="auto"/>
      </w:divBdr>
    </w:div>
    <w:div w:id="194470420">
      <w:bodyDiv w:val="1"/>
      <w:marLeft w:val="0"/>
      <w:marRight w:val="0"/>
      <w:marTop w:val="0"/>
      <w:marBottom w:val="0"/>
      <w:divBdr>
        <w:top w:val="none" w:sz="0" w:space="0" w:color="auto"/>
        <w:left w:val="none" w:sz="0" w:space="0" w:color="auto"/>
        <w:bottom w:val="none" w:sz="0" w:space="0" w:color="auto"/>
        <w:right w:val="none" w:sz="0" w:space="0" w:color="auto"/>
      </w:divBdr>
    </w:div>
    <w:div w:id="194512053">
      <w:bodyDiv w:val="1"/>
      <w:marLeft w:val="0"/>
      <w:marRight w:val="0"/>
      <w:marTop w:val="0"/>
      <w:marBottom w:val="0"/>
      <w:divBdr>
        <w:top w:val="none" w:sz="0" w:space="0" w:color="auto"/>
        <w:left w:val="none" w:sz="0" w:space="0" w:color="auto"/>
        <w:bottom w:val="none" w:sz="0" w:space="0" w:color="auto"/>
        <w:right w:val="none" w:sz="0" w:space="0" w:color="auto"/>
      </w:divBdr>
    </w:div>
    <w:div w:id="195313421">
      <w:bodyDiv w:val="1"/>
      <w:marLeft w:val="0"/>
      <w:marRight w:val="0"/>
      <w:marTop w:val="0"/>
      <w:marBottom w:val="0"/>
      <w:divBdr>
        <w:top w:val="none" w:sz="0" w:space="0" w:color="auto"/>
        <w:left w:val="none" w:sz="0" w:space="0" w:color="auto"/>
        <w:bottom w:val="none" w:sz="0" w:space="0" w:color="auto"/>
        <w:right w:val="none" w:sz="0" w:space="0" w:color="auto"/>
      </w:divBdr>
    </w:div>
    <w:div w:id="196553714">
      <w:bodyDiv w:val="1"/>
      <w:marLeft w:val="0"/>
      <w:marRight w:val="0"/>
      <w:marTop w:val="0"/>
      <w:marBottom w:val="0"/>
      <w:divBdr>
        <w:top w:val="none" w:sz="0" w:space="0" w:color="auto"/>
        <w:left w:val="none" w:sz="0" w:space="0" w:color="auto"/>
        <w:bottom w:val="none" w:sz="0" w:space="0" w:color="auto"/>
        <w:right w:val="none" w:sz="0" w:space="0" w:color="auto"/>
      </w:divBdr>
    </w:div>
    <w:div w:id="196746493">
      <w:bodyDiv w:val="1"/>
      <w:marLeft w:val="0"/>
      <w:marRight w:val="0"/>
      <w:marTop w:val="0"/>
      <w:marBottom w:val="0"/>
      <w:divBdr>
        <w:top w:val="none" w:sz="0" w:space="0" w:color="auto"/>
        <w:left w:val="none" w:sz="0" w:space="0" w:color="auto"/>
        <w:bottom w:val="none" w:sz="0" w:space="0" w:color="auto"/>
        <w:right w:val="none" w:sz="0" w:space="0" w:color="auto"/>
      </w:divBdr>
    </w:div>
    <w:div w:id="197665580">
      <w:bodyDiv w:val="1"/>
      <w:marLeft w:val="0"/>
      <w:marRight w:val="0"/>
      <w:marTop w:val="0"/>
      <w:marBottom w:val="0"/>
      <w:divBdr>
        <w:top w:val="none" w:sz="0" w:space="0" w:color="auto"/>
        <w:left w:val="none" w:sz="0" w:space="0" w:color="auto"/>
        <w:bottom w:val="none" w:sz="0" w:space="0" w:color="auto"/>
        <w:right w:val="none" w:sz="0" w:space="0" w:color="auto"/>
      </w:divBdr>
    </w:div>
    <w:div w:id="198276687">
      <w:bodyDiv w:val="1"/>
      <w:marLeft w:val="0"/>
      <w:marRight w:val="0"/>
      <w:marTop w:val="0"/>
      <w:marBottom w:val="0"/>
      <w:divBdr>
        <w:top w:val="none" w:sz="0" w:space="0" w:color="auto"/>
        <w:left w:val="none" w:sz="0" w:space="0" w:color="auto"/>
        <w:bottom w:val="none" w:sz="0" w:space="0" w:color="auto"/>
        <w:right w:val="none" w:sz="0" w:space="0" w:color="auto"/>
      </w:divBdr>
    </w:div>
    <w:div w:id="198858791">
      <w:bodyDiv w:val="1"/>
      <w:marLeft w:val="0"/>
      <w:marRight w:val="0"/>
      <w:marTop w:val="0"/>
      <w:marBottom w:val="0"/>
      <w:divBdr>
        <w:top w:val="none" w:sz="0" w:space="0" w:color="auto"/>
        <w:left w:val="none" w:sz="0" w:space="0" w:color="auto"/>
        <w:bottom w:val="none" w:sz="0" w:space="0" w:color="auto"/>
        <w:right w:val="none" w:sz="0" w:space="0" w:color="auto"/>
      </w:divBdr>
    </w:div>
    <w:div w:id="199250661">
      <w:bodyDiv w:val="1"/>
      <w:marLeft w:val="0"/>
      <w:marRight w:val="0"/>
      <w:marTop w:val="0"/>
      <w:marBottom w:val="0"/>
      <w:divBdr>
        <w:top w:val="none" w:sz="0" w:space="0" w:color="auto"/>
        <w:left w:val="none" w:sz="0" w:space="0" w:color="auto"/>
        <w:bottom w:val="none" w:sz="0" w:space="0" w:color="auto"/>
        <w:right w:val="none" w:sz="0" w:space="0" w:color="auto"/>
      </w:divBdr>
    </w:div>
    <w:div w:id="199828017">
      <w:bodyDiv w:val="1"/>
      <w:marLeft w:val="0"/>
      <w:marRight w:val="0"/>
      <w:marTop w:val="0"/>
      <w:marBottom w:val="0"/>
      <w:divBdr>
        <w:top w:val="none" w:sz="0" w:space="0" w:color="auto"/>
        <w:left w:val="none" w:sz="0" w:space="0" w:color="auto"/>
        <w:bottom w:val="none" w:sz="0" w:space="0" w:color="auto"/>
        <w:right w:val="none" w:sz="0" w:space="0" w:color="auto"/>
      </w:divBdr>
    </w:div>
    <w:div w:id="201551405">
      <w:bodyDiv w:val="1"/>
      <w:marLeft w:val="0"/>
      <w:marRight w:val="0"/>
      <w:marTop w:val="0"/>
      <w:marBottom w:val="0"/>
      <w:divBdr>
        <w:top w:val="none" w:sz="0" w:space="0" w:color="auto"/>
        <w:left w:val="none" w:sz="0" w:space="0" w:color="auto"/>
        <w:bottom w:val="none" w:sz="0" w:space="0" w:color="auto"/>
        <w:right w:val="none" w:sz="0" w:space="0" w:color="auto"/>
      </w:divBdr>
    </w:div>
    <w:div w:id="201602795">
      <w:bodyDiv w:val="1"/>
      <w:marLeft w:val="0"/>
      <w:marRight w:val="0"/>
      <w:marTop w:val="0"/>
      <w:marBottom w:val="0"/>
      <w:divBdr>
        <w:top w:val="none" w:sz="0" w:space="0" w:color="auto"/>
        <w:left w:val="none" w:sz="0" w:space="0" w:color="auto"/>
        <w:bottom w:val="none" w:sz="0" w:space="0" w:color="auto"/>
        <w:right w:val="none" w:sz="0" w:space="0" w:color="auto"/>
      </w:divBdr>
    </w:div>
    <w:div w:id="203257323">
      <w:bodyDiv w:val="1"/>
      <w:marLeft w:val="0"/>
      <w:marRight w:val="0"/>
      <w:marTop w:val="0"/>
      <w:marBottom w:val="0"/>
      <w:divBdr>
        <w:top w:val="none" w:sz="0" w:space="0" w:color="auto"/>
        <w:left w:val="none" w:sz="0" w:space="0" w:color="auto"/>
        <w:bottom w:val="none" w:sz="0" w:space="0" w:color="auto"/>
        <w:right w:val="none" w:sz="0" w:space="0" w:color="auto"/>
      </w:divBdr>
    </w:div>
    <w:div w:id="203953238">
      <w:bodyDiv w:val="1"/>
      <w:marLeft w:val="0"/>
      <w:marRight w:val="0"/>
      <w:marTop w:val="0"/>
      <w:marBottom w:val="0"/>
      <w:divBdr>
        <w:top w:val="none" w:sz="0" w:space="0" w:color="auto"/>
        <w:left w:val="none" w:sz="0" w:space="0" w:color="auto"/>
        <w:bottom w:val="none" w:sz="0" w:space="0" w:color="auto"/>
        <w:right w:val="none" w:sz="0" w:space="0" w:color="auto"/>
      </w:divBdr>
    </w:div>
    <w:div w:id="205145109">
      <w:bodyDiv w:val="1"/>
      <w:marLeft w:val="0"/>
      <w:marRight w:val="0"/>
      <w:marTop w:val="0"/>
      <w:marBottom w:val="0"/>
      <w:divBdr>
        <w:top w:val="none" w:sz="0" w:space="0" w:color="auto"/>
        <w:left w:val="none" w:sz="0" w:space="0" w:color="auto"/>
        <w:bottom w:val="none" w:sz="0" w:space="0" w:color="auto"/>
        <w:right w:val="none" w:sz="0" w:space="0" w:color="auto"/>
      </w:divBdr>
    </w:div>
    <w:div w:id="205802689">
      <w:bodyDiv w:val="1"/>
      <w:marLeft w:val="0"/>
      <w:marRight w:val="0"/>
      <w:marTop w:val="0"/>
      <w:marBottom w:val="0"/>
      <w:divBdr>
        <w:top w:val="none" w:sz="0" w:space="0" w:color="auto"/>
        <w:left w:val="none" w:sz="0" w:space="0" w:color="auto"/>
        <w:bottom w:val="none" w:sz="0" w:space="0" w:color="auto"/>
        <w:right w:val="none" w:sz="0" w:space="0" w:color="auto"/>
      </w:divBdr>
    </w:div>
    <w:div w:id="207256702">
      <w:bodyDiv w:val="1"/>
      <w:marLeft w:val="0"/>
      <w:marRight w:val="0"/>
      <w:marTop w:val="0"/>
      <w:marBottom w:val="0"/>
      <w:divBdr>
        <w:top w:val="none" w:sz="0" w:space="0" w:color="auto"/>
        <w:left w:val="none" w:sz="0" w:space="0" w:color="auto"/>
        <w:bottom w:val="none" w:sz="0" w:space="0" w:color="auto"/>
        <w:right w:val="none" w:sz="0" w:space="0" w:color="auto"/>
      </w:divBdr>
    </w:div>
    <w:div w:id="208298411">
      <w:bodyDiv w:val="1"/>
      <w:marLeft w:val="0"/>
      <w:marRight w:val="0"/>
      <w:marTop w:val="0"/>
      <w:marBottom w:val="0"/>
      <w:divBdr>
        <w:top w:val="none" w:sz="0" w:space="0" w:color="auto"/>
        <w:left w:val="none" w:sz="0" w:space="0" w:color="auto"/>
        <w:bottom w:val="none" w:sz="0" w:space="0" w:color="auto"/>
        <w:right w:val="none" w:sz="0" w:space="0" w:color="auto"/>
      </w:divBdr>
    </w:div>
    <w:div w:id="208300233">
      <w:bodyDiv w:val="1"/>
      <w:marLeft w:val="0"/>
      <w:marRight w:val="0"/>
      <w:marTop w:val="0"/>
      <w:marBottom w:val="0"/>
      <w:divBdr>
        <w:top w:val="none" w:sz="0" w:space="0" w:color="auto"/>
        <w:left w:val="none" w:sz="0" w:space="0" w:color="auto"/>
        <w:bottom w:val="none" w:sz="0" w:space="0" w:color="auto"/>
        <w:right w:val="none" w:sz="0" w:space="0" w:color="auto"/>
      </w:divBdr>
    </w:div>
    <w:div w:id="208735175">
      <w:bodyDiv w:val="1"/>
      <w:marLeft w:val="0"/>
      <w:marRight w:val="0"/>
      <w:marTop w:val="0"/>
      <w:marBottom w:val="0"/>
      <w:divBdr>
        <w:top w:val="none" w:sz="0" w:space="0" w:color="auto"/>
        <w:left w:val="none" w:sz="0" w:space="0" w:color="auto"/>
        <w:bottom w:val="none" w:sz="0" w:space="0" w:color="auto"/>
        <w:right w:val="none" w:sz="0" w:space="0" w:color="auto"/>
      </w:divBdr>
    </w:div>
    <w:div w:id="210001841">
      <w:bodyDiv w:val="1"/>
      <w:marLeft w:val="0"/>
      <w:marRight w:val="0"/>
      <w:marTop w:val="0"/>
      <w:marBottom w:val="0"/>
      <w:divBdr>
        <w:top w:val="none" w:sz="0" w:space="0" w:color="auto"/>
        <w:left w:val="none" w:sz="0" w:space="0" w:color="auto"/>
        <w:bottom w:val="none" w:sz="0" w:space="0" w:color="auto"/>
        <w:right w:val="none" w:sz="0" w:space="0" w:color="auto"/>
      </w:divBdr>
    </w:div>
    <w:div w:id="210390332">
      <w:bodyDiv w:val="1"/>
      <w:marLeft w:val="0"/>
      <w:marRight w:val="0"/>
      <w:marTop w:val="0"/>
      <w:marBottom w:val="0"/>
      <w:divBdr>
        <w:top w:val="none" w:sz="0" w:space="0" w:color="auto"/>
        <w:left w:val="none" w:sz="0" w:space="0" w:color="auto"/>
        <w:bottom w:val="none" w:sz="0" w:space="0" w:color="auto"/>
        <w:right w:val="none" w:sz="0" w:space="0" w:color="auto"/>
      </w:divBdr>
    </w:div>
    <w:div w:id="210505082">
      <w:bodyDiv w:val="1"/>
      <w:marLeft w:val="0"/>
      <w:marRight w:val="0"/>
      <w:marTop w:val="0"/>
      <w:marBottom w:val="0"/>
      <w:divBdr>
        <w:top w:val="none" w:sz="0" w:space="0" w:color="auto"/>
        <w:left w:val="none" w:sz="0" w:space="0" w:color="auto"/>
        <w:bottom w:val="none" w:sz="0" w:space="0" w:color="auto"/>
        <w:right w:val="none" w:sz="0" w:space="0" w:color="auto"/>
      </w:divBdr>
    </w:div>
    <w:div w:id="210925671">
      <w:bodyDiv w:val="1"/>
      <w:marLeft w:val="0"/>
      <w:marRight w:val="0"/>
      <w:marTop w:val="0"/>
      <w:marBottom w:val="0"/>
      <w:divBdr>
        <w:top w:val="none" w:sz="0" w:space="0" w:color="auto"/>
        <w:left w:val="none" w:sz="0" w:space="0" w:color="auto"/>
        <w:bottom w:val="none" w:sz="0" w:space="0" w:color="auto"/>
        <w:right w:val="none" w:sz="0" w:space="0" w:color="auto"/>
      </w:divBdr>
    </w:div>
    <w:div w:id="211767005">
      <w:bodyDiv w:val="1"/>
      <w:marLeft w:val="0"/>
      <w:marRight w:val="0"/>
      <w:marTop w:val="0"/>
      <w:marBottom w:val="0"/>
      <w:divBdr>
        <w:top w:val="none" w:sz="0" w:space="0" w:color="auto"/>
        <w:left w:val="none" w:sz="0" w:space="0" w:color="auto"/>
        <w:bottom w:val="none" w:sz="0" w:space="0" w:color="auto"/>
        <w:right w:val="none" w:sz="0" w:space="0" w:color="auto"/>
      </w:divBdr>
    </w:div>
    <w:div w:id="211768511">
      <w:bodyDiv w:val="1"/>
      <w:marLeft w:val="0"/>
      <w:marRight w:val="0"/>
      <w:marTop w:val="0"/>
      <w:marBottom w:val="0"/>
      <w:divBdr>
        <w:top w:val="none" w:sz="0" w:space="0" w:color="auto"/>
        <w:left w:val="none" w:sz="0" w:space="0" w:color="auto"/>
        <w:bottom w:val="none" w:sz="0" w:space="0" w:color="auto"/>
        <w:right w:val="none" w:sz="0" w:space="0" w:color="auto"/>
      </w:divBdr>
    </w:div>
    <w:div w:id="212085153">
      <w:bodyDiv w:val="1"/>
      <w:marLeft w:val="0"/>
      <w:marRight w:val="0"/>
      <w:marTop w:val="0"/>
      <w:marBottom w:val="0"/>
      <w:divBdr>
        <w:top w:val="none" w:sz="0" w:space="0" w:color="auto"/>
        <w:left w:val="none" w:sz="0" w:space="0" w:color="auto"/>
        <w:bottom w:val="none" w:sz="0" w:space="0" w:color="auto"/>
        <w:right w:val="none" w:sz="0" w:space="0" w:color="auto"/>
      </w:divBdr>
    </w:div>
    <w:div w:id="212889612">
      <w:bodyDiv w:val="1"/>
      <w:marLeft w:val="0"/>
      <w:marRight w:val="0"/>
      <w:marTop w:val="0"/>
      <w:marBottom w:val="0"/>
      <w:divBdr>
        <w:top w:val="none" w:sz="0" w:space="0" w:color="auto"/>
        <w:left w:val="none" w:sz="0" w:space="0" w:color="auto"/>
        <w:bottom w:val="none" w:sz="0" w:space="0" w:color="auto"/>
        <w:right w:val="none" w:sz="0" w:space="0" w:color="auto"/>
      </w:divBdr>
    </w:div>
    <w:div w:id="213351003">
      <w:bodyDiv w:val="1"/>
      <w:marLeft w:val="0"/>
      <w:marRight w:val="0"/>
      <w:marTop w:val="0"/>
      <w:marBottom w:val="0"/>
      <w:divBdr>
        <w:top w:val="none" w:sz="0" w:space="0" w:color="auto"/>
        <w:left w:val="none" w:sz="0" w:space="0" w:color="auto"/>
        <w:bottom w:val="none" w:sz="0" w:space="0" w:color="auto"/>
        <w:right w:val="none" w:sz="0" w:space="0" w:color="auto"/>
      </w:divBdr>
    </w:div>
    <w:div w:id="214238724">
      <w:bodyDiv w:val="1"/>
      <w:marLeft w:val="0"/>
      <w:marRight w:val="0"/>
      <w:marTop w:val="0"/>
      <w:marBottom w:val="0"/>
      <w:divBdr>
        <w:top w:val="none" w:sz="0" w:space="0" w:color="auto"/>
        <w:left w:val="none" w:sz="0" w:space="0" w:color="auto"/>
        <w:bottom w:val="none" w:sz="0" w:space="0" w:color="auto"/>
        <w:right w:val="none" w:sz="0" w:space="0" w:color="auto"/>
      </w:divBdr>
    </w:div>
    <w:div w:id="214315548">
      <w:bodyDiv w:val="1"/>
      <w:marLeft w:val="0"/>
      <w:marRight w:val="0"/>
      <w:marTop w:val="0"/>
      <w:marBottom w:val="0"/>
      <w:divBdr>
        <w:top w:val="none" w:sz="0" w:space="0" w:color="auto"/>
        <w:left w:val="none" w:sz="0" w:space="0" w:color="auto"/>
        <w:bottom w:val="none" w:sz="0" w:space="0" w:color="auto"/>
        <w:right w:val="none" w:sz="0" w:space="0" w:color="auto"/>
      </w:divBdr>
    </w:div>
    <w:div w:id="214389927">
      <w:bodyDiv w:val="1"/>
      <w:marLeft w:val="0"/>
      <w:marRight w:val="0"/>
      <w:marTop w:val="0"/>
      <w:marBottom w:val="0"/>
      <w:divBdr>
        <w:top w:val="none" w:sz="0" w:space="0" w:color="auto"/>
        <w:left w:val="none" w:sz="0" w:space="0" w:color="auto"/>
        <w:bottom w:val="none" w:sz="0" w:space="0" w:color="auto"/>
        <w:right w:val="none" w:sz="0" w:space="0" w:color="auto"/>
      </w:divBdr>
    </w:div>
    <w:div w:id="215169409">
      <w:bodyDiv w:val="1"/>
      <w:marLeft w:val="0"/>
      <w:marRight w:val="0"/>
      <w:marTop w:val="0"/>
      <w:marBottom w:val="0"/>
      <w:divBdr>
        <w:top w:val="none" w:sz="0" w:space="0" w:color="auto"/>
        <w:left w:val="none" w:sz="0" w:space="0" w:color="auto"/>
        <w:bottom w:val="none" w:sz="0" w:space="0" w:color="auto"/>
        <w:right w:val="none" w:sz="0" w:space="0" w:color="auto"/>
      </w:divBdr>
    </w:div>
    <w:div w:id="215549566">
      <w:bodyDiv w:val="1"/>
      <w:marLeft w:val="0"/>
      <w:marRight w:val="0"/>
      <w:marTop w:val="0"/>
      <w:marBottom w:val="0"/>
      <w:divBdr>
        <w:top w:val="none" w:sz="0" w:space="0" w:color="auto"/>
        <w:left w:val="none" w:sz="0" w:space="0" w:color="auto"/>
        <w:bottom w:val="none" w:sz="0" w:space="0" w:color="auto"/>
        <w:right w:val="none" w:sz="0" w:space="0" w:color="auto"/>
      </w:divBdr>
    </w:div>
    <w:div w:id="216748491">
      <w:bodyDiv w:val="1"/>
      <w:marLeft w:val="0"/>
      <w:marRight w:val="0"/>
      <w:marTop w:val="0"/>
      <w:marBottom w:val="0"/>
      <w:divBdr>
        <w:top w:val="none" w:sz="0" w:space="0" w:color="auto"/>
        <w:left w:val="none" w:sz="0" w:space="0" w:color="auto"/>
        <w:bottom w:val="none" w:sz="0" w:space="0" w:color="auto"/>
        <w:right w:val="none" w:sz="0" w:space="0" w:color="auto"/>
      </w:divBdr>
    </w:div>
    <w:div w:id="217515430">
      <w:bodyDiv w:val="1"/>
      <w:marLeft w:val="0"/>
      <w:marRight w:val="0"/>
      <w:marTop w:val="0"/>
      <w:marBottom w:val="0"/>
      <w:divBdr>
        <w:top w:val="none" w:sz="0" w:space="0" w:color="auto"/>
        <w:left w:val="none" w:sz="0" w:space="0" w:color="auto"/>
        <w:bottom w:val="none" w:sz="0" w:space="0" w:color="auto"/>
        <w:right w:val="none" w:sz="0" w:space="0" w:color="auto"/>
      </w:divBdr>
    </w:div>
    <w:div w:id="218254014">
      <w:bodyDiv w:val="1"/>
      <w:marLeft w:val="0"/>
      <w:marRight w:val="0"/>
      <w:marTop w:val="0"/>
      <w:marBottom w:val="0"/>
      <w:divBdr>
        <w:top w:val="none" w:sz="0" w:space="0" w:color="auto"/>
        <w:left w:val="none" w:sz="0" w:space="0" w:color="auto"/>
        <w:bottom w:val="none" w:sz="0" w:space="0" w:color="auto"/>
        <w:right w:val="none" w:sz="0" w:space="0" w:color="auto"/>
      </w:divBdr>
    </w:div>
    <w:div w:id="218439220">
      <w:bodyDiv w:val="1"/>
      <w:marLeft w:val="0"/>
      <w:marRight w:val="0"/>
      <w:marTop w:val="0"/>
      <w:marBottom w:val="0"/>
      <w:divBdr>
        <w:top w:val="none" w:sz="0" w:space="0" w:color="auto"/>
        <w:left w:val="none" w:sz="0" w:space="0" w:color="auto"/>
        <w:bottom w:val="none" w:sz="0" w:space="0" w:color="auto"/>
        <w:right w:val="none" w:sz="0" w:space="0" w:color="auto"/>
      </w:divBdr>
    </w:div>
    <w:div w:id="220605466">
      <w:bodyDiv w:val="1"/>
      <w:marLeft w:val="0"/>
      <w:marRight w:val="0"/>
      <w:marTop w:val="0"/>
      <w:marBottom w:val="0"/>
      <w:divBdr>
        <w:top w:val="none" w:sz="0" w:space="0" w:color="auto"/>
        <w:left w:val="none" w:sz="0" w:space="0" w:color="auto"/>
        <w:bottom w:val="none" w:sz="0" w:space="0" w:color="auto"/>
        <w:right w:val="none" w:sz="0" w:space="0" w:color="auto"/>
      </w:divBdr>
    </w:div>
    <w:div w:id="221454948">
      <w:bodyDiv w:val="1"/>
      <w:marLeft w:val="0"/>
      <w:marRight w:val="0"/>
      <w:marTop w:val="0"/>
      <w:marBottom w:val="0"/>
      <w:divBdr>
        <w:top w:val="none" w:sz="0" w:space="0" w:color="auto"/>
        <w:left w:val="none" w:sz="0" w:space="0" w:color="auto"/>
        <w:bottom w:val="none" w:sz="0" w:space="0" w:color="auto"/>
        <w:right w:val="none" w:sz="0" w:space="0" w:color="auto"/>
      </w:divBdr>
    </w:div>
    <w:div w:id="223758701">
      <w:bodyDiv w:val="1"/>
      <w:marLeft w:val="0"/>
      <w:marRight w:val="0"/>
      <w:marTop w:val="0"/>
      <w:marBottom w:val="0"/>
      <w:divBdr>
        <w:top w:val="none" w:sz="0" w:space="0" w:color="auto"/>
        <w:left w:val="none" w:sz="0" w:space="0" w:color="auto"/>
        <w:bottom w:val="none" w:sz="0" w:space="0" w:color="auto"/>
        <w:right w:val="none" w:sz="0" w:space="0" w:color="auto"/>
      </w:divBdr>
    </w:div>
    <w:div w:id="224217353">
      <w:bodyDiv w:val="1"/>
      <w:marLeft w:val="0"/>
      <w:marRight w:val="0"/>
      <w:marTop w:val="0"/>
      <w:marBottom w:val="0"/>
      <w:divBdr>
        <w:top w:val="none" w:sz="0" w:space="0" w:color="auto"/>
        <w:left w:val="none" w:sz="0" w:space="0" w:color="auto"/>
        <w:bottom w:val="none" w:sz="0" w:space="0" w:color="auto"/>
        <w:right w:val="none" w:sz="0" w:space="0" w:color="auto"/>
      </w:divBdr>
    </w:div>
    <w:div w:id="226844908">
      <w:bodyDiv w:val="1"/>
      <w:marLeft w:val="0"/>
      <w:marRight w:val="0"/>
      <w:marTop w:val="0"/>
      <w:marBottom w:val="0"/>
      <w:divBdr>
        <w:top w:val="none" w:sz="0" w:space="0" w:color="auto"/>
        <w:left w:val="none" w:sz="0" w:space="0" w:color="auto"/>
        <w:bottom w:val="none" w:sz="0" w:space="0" w:color="auto"/>
        <w:right w:val="none" w:sz="0" w:space="0" w:color="auto"/>
      </w:divBdr>
    </w:div>
    <w:div w:id="227112633">
      <w:bodyDiv w:val="1"/>
      <w:marLeft w:val="0"/>
      <w:marRight w:val="0"/>
      <w:marTop w:val="0"/>
      <w:marBottom w:val="0"/>
      <w:divBdr>
        <w:top w:val="none" w:sz="0" w:space="0" w:color="auto"/>
        <w:left w:val="none" w:sz="0" w:space="0" w:color="auto"/>
        <w:bottom w:val="none" w:sz="0" w:space="0" w:color="auto"/>
        <w:right w:val="none" w:sz="0" w:space="0" w:color="auto"/>
      </w:divBdr>
    </w:div>
    <w:div w:id="228006507">
      <w:bodyDiv w:val="1"/>
      <w:marLeft w:val="0"/>
      <w:marRight w:val="0"/>
      <w:marTop w:val="0"/>
      <w:marBottom w:val="0"/>
      <w:divBdr>
        <w:top w:val="none" w:sz="0" w:space="0" w:color="auto"/>
        <w:left w:val="none" w:sz="0" w:space="0" w:color="auto"/>
        <w:bottom w:val="none" w:sz="0" w:space="0" w:color="auto"/>
        <w:right w:val="none" w:sz="0" w:space="0" w:color="auto"/>
      </w:divBdr>
    </w:div>
    <w:div w:id="228662003">
      <w:bodyDiv w:val="1"/>
      <w:marLeft w:val="0"/>
      <w:marRight w:val="0"/>
      <w:marTop w:val="0"/>
      <w:marBottom w:val="0"/>
      <w:divBdr>
        <w:top w:val="none" w:sz="0" w:space="0" w:color="auto"/>
        <w:left w:val="none" w:sz="0" w:space="0" w:color="auto"/>
        <w:bottom w:val="none" w:sz="0" w:space="0" w:color="auto"/>
        <w:right w:val="none" w:sz="0" w:space="0" w:color="auto"/>
      </w:divBdr>
    </w:div>
    <w:div w:id="228924703">
      <w:bodyDiv w:val="1"/>
      <w:marLeft w:val="0"/>
      <w:marRight w:val="0"/>
      <w:marTop w:val="0"/>
      <w:marBottom w:val="0"/>
      <w:divBdr>
        <w:top w:val="none" w:sz="0" w:space="0" w:color="auto"/>
        <w:left w:val="none" w:sz="0" w:space="0" w:color="auto"/>
        <w:bottom w:val="none" w:sz="0" w:space="0" w:color="auto"/>
        <w:right w:val="none" w:sz="0" w:space="0" w:color="auto"/>
      </w:divBdr>
    </w:div>
    <w:div w:id="229923641">
      <w:bodyDiv w:val="1"/>
      <w:marLeft w:val="0"/>
      <w:marRight w:val="0"/>
      <w:marTop w:val="0"/>
      <w:marBottom w:val="0"/>
      <w:divBdr>
        <w:top w:val="none" w:sz="0" w:space="0" w:color="auto"/>
        <w:left w:val="none" w:sz="0" w:space="0" w:color="auto"/>
        <w:bottom w:val="none" w:sz="0" w:space="0" w:color="auto"/>
        <w:right w:val="none" w:sz="0" w:space="0" w:color="auto"/>
      </w:divBdr>
    </w:div>
    <w:div w:id="230627426">
      <w:bodyDiv w:val="1"/>
      <w:marLeft w:val="0"/>
      <w:marRight w:val="0"/>
      <w:marTop w:val="0"/>
      <w:marBottom w:val="0"/>
      <w:divBdr>
        <w:top w:val="none" w:sz="0" w:space="0" w:color="auto"/>
        <w:left w:val="none" w:sz="0" w:space="0" w:color="auto"/>
        <w:bottom w:val="none" w:sz="0" w:space="0" w:color="auto"/>
        <w:right w:val="none" w:sz="0" w:space="0" w:color="auto"/>
      </w:divBdr>
    </w:div>
    <w:div w:id="231041295">
      <w:bodyDiv w:val="1"/>
      <w:marLeft w:val="0"/>
      <w:marRight w:val="0"/>
      <w:marTop w:val="0"/>
      <w:marBottom w:val="0"/>
      <w:divBdr>
        <w:top w:val="none" w:sz="0" w:space="0" w:color="auto"/>
        <w:left w:val="none" w:sz="0" w:space="0" w:color="auto"/>
        <w:bottom w:val="none" w:sz="0" w:space="0" w:color="auto"/>
        <w:right w:val="none" w:sz="0" w:space="0" w:color="auto"/>
      </w:divBdr>
    </w:div>
    <w:div w:id="231236717">
      <w:bodyDiv w:val="1"/>
      <w:marLeft w:val="0"/>
      <w:marRight w:val="0"/>
      <w:marTop w:val="0"/>
      <w:marBottom w:val="0"/>
      <w:divBdr>
        <w:top w:val="none" w:sz="0" w:space="0" w:color="auto"/>
        <w:left w:val="none" w:sz="0" w:space="0" w:color="auto"/>
        <w:bottom w:val="none" w:sz="0" w:space="0" w:color="auto"/>
        <w:right w:val="none" w:sz="0" w:space="0" w:color="auto"/>
      </w:divBdr>
    </w:div>
    <w:div w:id="231888808">
      <w:bodyDiv w:val="1"/>
      <w:marLeft w:val="0"/>
      <w:marRight w:val="0"/>
      <w:marTop w:val="0"/>
      <w:marBottom w:val="0"/>
      <w:divBdr>
        <w:top w:val="none" w:sz="0" w:space="0" w:color="auto"/>
        <w:left w:val="none" w:sz="0" w:space="0" w:color="auto"/>
        <w:bottom w:val="none" w:sz="0" w:space="0" w:color="auto"/>
        <w:right w:val="none" w:sz="0" w:space="0" w:color="auto"/>
      </w:divBdr>
    </w:div>
    <w:div w:id="232014173">
      <w:bodyDiv w:val="1"/>
      <w:marLeft w:val="0"/>
      <w:marRight w:val="0"/>
      <w:marTop w:val="0"/>
      <w:marBottom w:val="0"/>
      <w:divBdr>
        <w:top w:val="none" w:sz="0" w:space="0" w:color="auto"/>
        <w:left w:val="none" w:sz="0" w:space="0" w:color="auto"/>
        <w:bottom w:val="none" w:sz="0" w:space="0" w:color="auto"/>
        <w:right w:val="none" w:sz="0" w:space="0" w:color="auto"/>
      </w:divBdr>
    </w:div>
    <w:div w:id="233205317">
      <w:bodyDiv w:val="1"/>
      <w:marLeft w:val="0"/>
      <w:marRight w:val="0"/>
      <w:marTop w:val="0"/>
      <w:marBottom w:val="0"/>
      <w:divBdr>
        <w:top w:val="none" w:sz="0" w:space="0" w:color="auto"/>
        <w:left w:val="none" w:sz="0" w:space="0" w:color="auto"/>
        <w:bottom w:val="none" w:sz="0" w:space="0" w:color="auto"/>
        <w:right w:val="none" w:sz="0" w:space="0" w:color="auto"/>
      </w:divBdr>
    </w:div>
    <w:div w:id="233441012">
      <w:bodyDiv w:val="1"/>
      <w:marLeft w:val="0"/>
      <w:marRight w:val="0"/>
      <w:marTop w:val="0"/>
      <w:marBottom w:val="0"/>
      <w:divBdr>
        <w:top w:val="none" w:sz="0" w:space="0" w:color="auto"/>
        <w:left w:val="none" w:sz="0" w:space="0" w:color="auto"/>
        <w:bottom w:val="none" w:sz="0" w:space="0" w:color="auto"/>
        <w:right w:val="none" w:sz="0" w:space="0" w:color="auto"/>
      </w:divBdr>
    </w:div>
    <w:div w:id="234165546">
      <w:bodyDiv w:val="1"/>
      <w:marLeft w:val="0"/>
      <w:marRight w:val="0"/>
      <w:marTop w:val="0"/>
      <w:marBottom w:val="0"/>
      <w:divBdr>
        <w:top w:val="none" w:sz="0" w:space="0" w:color="auto"/>
        <w:left w:val="none" w:sz="0" w:space="0" w:color="auto"/>
        <w:bottom w:val="none" w:sz="0" w:space="0" w:color="auto"/>
        <w:right w:val="none" w:sz="0" w:space="0" w:color="auto"/>
      </w:divBdr>
    </w:div>
    <w:div w:id="236021301">
      <w:bodyDiv w:val="1"/>
      <w:marLeft w:val="0"/>
      <w:marRight w:val="0"/>
      <w:marTop w:val="0"/>
      <w:marBottom w:val="0"/>
      <w:divBdr>
        <w:top w:val="none" w:sz="0" w:space="0" w:color="auto"/>
        <w:left w:val="none" w:sz="0" w:space="0" w:color="auto"/>
        <w:bottom w:val="none" w:sz="0" w:space="0" w:color="auto"/>
        <w:right w:val="none" w:sz="0" w:space="0" w:color="auto"/>
      </w:divBdr>
    </w:div>
    <w:div w:id="236138137">
      <w:bodyDiv w:val="1"/>
      <w:marLeft w:val="0"/>
      <w:marRight w:val="0"/>
      <w:marTop w:val="0"/>
      <w:marBottom w:val="0"/>
      <w:divBdr>
        <w:top w:val="none" w:sz="0" w:space="0" w:color="auto"/>
        <w:left w:val="none" w:sz="0" w:space="0" w:color="auto"/>
        <w:bottom w:val="none" w:sz="0" w:space="0" w:color="auto"/>
        <w:right w:val="none" w:sz="0" w:space="0" w:color="auto"/>
      </w:divBdr>
    </w:div>
    <w:div w:id="236667569">
      <w:bodyDiv w:val="1"/>
      <w:marLeft w:val="0"/>
      <w:marRight w:val="0"/>
      <w:marTop w:val="0"/>
      <w:marBottom w:val="0"/>
      <w:divBdr>
        <w:top w:val="none" w:sz="0" w:space="0" w:color="auto"/>
        <w:left w:val="none" w:sz="0" w:space="0" w:color="auto"/>
        <w:bottom w:val="none" w:sz="0" w:space="0" w:color="auto"/>
        <w:right w:val="none" w:sz="0" w:space="0" w:color="auto"/>
      </w:divBdr>
    </w:div>
    <w:div w:id="236944674">
      <w:bodyDiv w:val="1"/>
      <w:marLeft w:val="0"/>
      <w:marRight w:val="0"/>
      <w:marTop w:val="0"/>
      <w:marBottom w:val="0"/>
      <w:divBdr>
        <w:top w:val="none" w:sz="0" w:space="0" w:color="auto"/>
        <w:left w:val="none" w:sz="0" w:space="0" w:color="auto"/>
        <w:bottom w:val="none" w:sz="0" w:space="0" w:color="auto"/>
        <w:right w:val="none" w:sz="0" w:space="0" w:color="auto"/>
      </w:divBdr>
    </w:div>
    <w:div w:id="237255604">
      <w:bodyDiv w:val="1"/>
      <w:marLeft w:val="0"/>
      <w:marRight w:val="0"/>
      <w:marTop w:val="0"/>
      <w:marBottom w:val="0"/>
      <w:divBdr>
        <w:top w:val="none" w:sz="0" w:space="0" w:color="auto"/>
        <w:left w:val="none" w:sz="0" w:space="0" w:color="auto"/>
        <w:bottom w:val="none" w:sz="0" w:space="0" w:color="auto"/>
        <w:right w:val="none" w:sz="0" w:space="0" w:color="auto"/>
      </w:divBdr>
    </w:div>
    <w:div w:id="237522225">
      <w:bodyDiv w:val="1"/>
      <w:marLeft w:val="0"/>
      <w:marRight w:val="0"/>
      <w:marTop w:val="0"/>
      <w:marBottom w:val="0"/>
      <w:divBdr>
        <w:top w:val="none" w:sz="0" w:space="0" w:color="auto"/>
        <w:left w:val="none" w:sz="0" w:space="0" w:color="auto"/>
        <w:bottom w:val="none" w:sz="0" w:space="0" w:color="auto"/>
        <w:right w:val="none" w:sz="0" w:space="0" w:color="auto"/>
      </w:divBdr>
    </w:div>
    <w:div w:id="239409975">
      <w:bodyDiv w:val="1"/>
      <w:marLeft w:val="0"/>
      <w:marRight w:val="0"/>
      <w:marTop w:val="0"/>
      <w:marBottom w:val="0"/>
      <w:divBdr>
        <w:top w:val="none" w:sz="0" w:space="0" w:color="auto"/>
        <w:left w:val="none" w:sz="0" w:space="0" w:color="auto"/>
        <w:bottom w:val="none" w:sz="0" w:space="0" w:color="auto"/>
        <w:right w:val="none" w:sz="0" w:space="0" w:color="auto"/>
      </w:divBdr>
    </w:div>
    <w:div w:id="242448629">
      <w:bodyDiv w:val="1"/>
      <w:marLeft w:val="0"/>
      <w:marRight w:val="0"/>
      <w:marTop w:val="0"/>
      <w:marBottom w:val="0"/>
      <w:divBdr>
        <w:top w:val="none" w:sz="0" w:space="0" w:color="auto"/>
        <w:left w:val="none" w:sz="0" w:space="0" w:color="auto"/>
        <w:bottom w:val="none" w:sz="0" w:space="0" w:color="auto"/>
        <w:right w:val="none" w:sz="0" w:space="0" w:color="auto"/>
      </w:divBdr>
    </w:div>
    <w:div w:id="243271423">
      <w:bodyDiv w:val="1"/>
      <w:marLeft w:val="0"/>
      <w:marRight w:val="0"/>
      <w:marTop w:val="0"/>
      <w:marBottom w:val="0"/>
      <w:divBdr>
        <w:top w:val="none" w:sz="0" w:space="0" w:color="auto"/>
        <w:left w:val="none" w:sz="0" w:space="0" w:color="auto"/>
        <w:bottom w:val="none" w:sz="0" w:space="0" w:color="auto"/>
        <w:right w:val="none" w:sz="0" w:space="0" w:color="auto"/>
      </w:divBdr>
    </w:div>
    <w:div w:id="243687941">
      <w:bodyDiv w:val="1"/>
      <w:marLeft w:val="0"/>
      <w:marRight w:val="0"/>
      <w:marTop w:val="0"/>
      <w:marBottom w:val="0"/>
      <w:divBdr>
        <w:top w:val="none" w:sz="0" w:space="0" w:color="auto"/>
        <w:left w:val="none" w:sz="0" w:space="0" w:color="auto"/>
        <w:bottom w:val="none" w:sz="0" w:space="0" w:color="auto"/>
        <w:right w:val="none" w:sz="0" w:space="0" w:color="auto"/>
      </w:divBdr>
    </w:div>
    <w:div w:id="244070756">
      <w:bodyDiv w:val="1"/>
      <w:marLeft w:val="0"/>
      <w:marRight w:val="0"/>
      <w:marTop w:val="0"/>
      <w:marBottom w:val="0"/>
      <w:divBdr>
        <w:top w:val="none" w:sz="0" w:space="0" w:color="auto"/>
        <w:left w:val="none" w:sz="0" w:space="0" w:color="auto"/>
        <w:bottom w:val="none" w:sz="0" w:space="0" w:color="auto"/>
        <w:right w:val="none" w:sz="0" w:space="0" w:color="auto"/>
      </w:divBdr>
    </w:div>
    <w:div w:id="244414326">
      <w:bodyDiv w:val="1"/>
      <w:marLeft w:val="0"/>
      <w:marRight w:val="0"/>
      <w:marTop w:val="0"/>
      <w:marBottom w:val="0"/>
      <w:divBdr>
        <w:top w:val="none" w:sz="0" w:space="0" w:color="auto"/>
        <w:left w:val="none" w:sz="0" w:space="0" w:color="auto"/>
        <w:bottom w:val="none" w:sz="0" w:space="0" w:color="auto"/>
        <w:right w:val="none" w:sz="0" w:space="0" w:color="auto"/>
      </w:divBdr>
    </w:div>
    <w:div w:id="244807296">
      <w:bodyDiv w:val="1"/>
      <w:marLeft w:val="0"/>
      <w:marRight w:val="0"/>
      <w:marTop w:val="0"/>
      <w:marBottom w:val="0"/>
      <w:divBdr>
        <w:top w:val="none" w:sz="0" w:space="0" w:color="auto"/>
        <w:left w:val="none" w:sz="0" w:space="0" w:color="auto"/>
        <w:bottom w:val="none" w:sz="0" w:space="0" w:color="auto"/>
        <w:right w:val="none" w:sz="0" w:space="0" w:color="auto"/>
      </w:divBdr>
    </w:div>
    <w:div w:id="245111167">
      <w:bodyDiv w:val="1"/>
      <w:marLeft w:val="0"/>
      <w:marRight w:val="0"/>
      <w:marTop w:val="0"/>
      <w:marBottom w:val="0"/>
      <w:divBdr>
        <w:top w:val="none" w:sz="0" w:space="0" w:color="auto"/>
        <w:left w:val="none" w:sz="0" w:space="0" w:color="auto"/>
        <w:bottom w:val="none" w:sz="0" w:space="0" w:color="auto"/>
        <w:right w:val="none" w:sz="0" w:space="0" w:color="auto"/>
      </w:divBdr>
    </w:div>
    <w:div w:id="247152676">
      <w:bodyDiv w:val="1"/>
      <w:marLeft w:val="0"/>
      <w:marRight w:val="0"/>
      <w:marTop w:val="0"/>
      <w:marBottom w:val="0"/>
      <w:divBdr>
        <w:top w:val="none" w:sz="0" w:space="0" w:color="auto"/>
        <w:left w:val="none" w:sz="0" w:space="0" w:color="auto"/>
        <w:bottom w:val="none" w:sz="0" w:space="0" w:color="auto"/>
        <w:right w:val="none" w:sz="0" w:space="0" w:color="auto"/>
      </w:divBdr>
    </w:div>
    <w:div w:id="248126020">
      <w:bodyDiv w:val="1"/>
      <w:marLeft w:val="0"/>
      <w:marRight w:val="0"/>
      <w:marTop w:val="0"/>
      <w:marBottom w:val="0"/>
      <w:divBdr>
        <w:top w:val="none" w:sz="0" w:space="0" w:color="auto"/>
        <w:left w:val="none" w:sz="0" w:space="0" w:color="auto"/>
        <w:bottom w:val="none" w:sz="0" w:space="0" w:color="auto"/>
        <w:right w:val="none" w:sz="0" w:space="0" w:color="auto"/>
      </w:divBdr>
    </w:div>
    <w:div w:id="248928719">
      <w:bodyDiv w:val="1"/>
      <w:marLeft w:val="0"/>
      <w:marRight w:val="0"/>
      <w:marTop w:val="0"/>
      <w:marBottom w:val="0"/>
      <w:divBdr>
        <w:top w:val="none" w:sz="0" w:space="0" w:color="auto"/>
        <w:left w:val="none" w:sz="0" w:space="0" w:color="auto"/>
        <w:bottom w:val="none" w:sz="0" w:space="0" w:color="auto"/>
        <w:right w:val="none" w:sz="0" w:space="0" w:color="auto"/>
      </w:divBdr>
    </w:div>
    <w:div w:id="249854602">
      <w:bodyDiv w:val="1"/>
      <w:marLeft w:val="0"/>
      <w:marRight w:val="0"/>
      <w:marTop w:val="0"/>
      <w:marBottom w:val="0"/>
      <w:divBdr>
        <w:top w:val="none" w:sz="0" w:space="0" w:color="auto"/>
        <w:left w:val="none" w:sz="0" w:space="0" w:color="auto"/>
        <w:bottom w:val="none" w:sz="0" w:space="0" w:color="auto"/>
        <w:right w:val="none" w:sz="0" w:space="0" w:color="auto"/>
      </w:divBdr>
    </w:div>
    <w:div w:id="250747172">
      <w:bodyDiv w:val="1"/>
      <w:marLeft w:val="0"/>
      <w:marRight w:val="0"/>
      <w:marTop w:val="0"/>
      <w:marBottom w:val="0"/>
      <w:divBdr>
        <w:top w:val="none" w:sz="0" w:space="0" w:color="auto"/>
        <w:left w:val="none" w:sz="0" w:space="0" w:color="auto"/>
        <w:bottom w:val="none" w:sz="0" w:space="0" w:color="auto"/>
        <w:right w:val="none" w:sz="0" w:space="0" w:color="auto"/>
      </w:divBdr>
    </w:div>
    <w:div w:id="252249207">
      <w:bodyDiv w:val="1"/>
      <w:marLeft w:val="0"/>
      <w:marRight w:val="0"/>
      <w:marTop w:val="0"/>
      <w:marBottom w:val="0"/>
      <w:divBdr>
        <w:top w:val="none" w:sz="0" w:space="0" w:color="auto"/>
        <w:left w:val="none" w:sz="0" w:space="0" w:color="auto"/>
        <w:bottom w:val="none" w:sz="0" w:space="0" w:color="auto"/>
        <w:right w:val="none" w:sz="0" w:space="0" w:color="auto"/>
      </w:divBdr>
    </w:div>
    <w:div w:id="252857555">
      <w:bodyDiv w:val="1"/>
      <w:marLeft w:val="0"/>
      <w:marRight w:val="0"/>
      <w:marTop w:val="0"/>
      <w:marBottom w:val="0"/>
      <w:divBdr>
        <w:top w:val="none" w:sz="0" w:space="0" w:color="auto"/>
        <w:left w:val="none" w:sz="0" w:space="0" w:color="auto"/>
        <w:bottom w:val="none" w:sz="0" w:space="0" w:color="auto"/>
        <w:right w:val="none" w:sz="0" w:space="0" w:color="auto"/>
      </w:divBdr>
    </w:div>
    <w:div w:id="252982578">
      <w:bodyDiv w:val="1"/>
      <w:marLeft w:val="0"/>
      <w:marRight w:val="0"/>
      <w:marTop w:val="0"/>
      <w:marBottom w:val="0"/>
      <w:divBdr>
        <w:top w:val="none" w:sz="0" w:space="0" w:color="auto"/>
        <w:left w:val="none" w:sz="0" w:space="0" w:color="auto"/>
        <w:bottom w:val="none" w:sz="0" w:space="0" w:color="auto"/>
        <w:right w:val="none" w:sz="0" w:space="0" w:color="auto"/>
      </w:divBdr>
    </w:div>
    <w:div w:id="254284776">
      <w:bodyDiv w:val="1"/>
      <w:marLeft w:val="0"/>
      <w:marRight w:val="0"/>
      <w:marTop w:val="0"/>
      <w:marBottom w:val="0"/>
      <w:divBdr>
        <w:top w:val="none" w:sz="0" w:space="0" w:color="auto"/>
        <w:left w:val="none" w:sz="0" w:space="0" w:color="auto"/>
        <w:bottom w:val="none" w:sz="0" w:space="0" w:color="auto"/>
        <w:right w:val="none" w:sz="0" w:space="0" w:color="auto"/>
      </w:divBdr>
    </w:div>
    <w:div w:id="254674264">
      <w:bodyDiv w:val="1"/>
      <w:marLeft w:val="0"/>
      <w:marRight w:val="0"/>
      <w:marTop w:val="0"/>
      <w:marBottom w:val="0"/>
      <w:divBdr>
        <w:top w:val="none" w:sz="0" w:space="0" w:color="auto"/>
        <w:left w:val="none" w:sz="0" w:space="0" w:color="auto"/>
        <w:bottom w:val="none" w:sz="0" w:space="0" w:color="auto"/>
        <w:right w:val="none" w:sz="0" w:space="0" w:color="auto"/>
      </w:divBdr>
    </w:div>
    <w:div w:id="255214778">
      <w:bodyDiv w:val="1"/>
      <w:marLeft w:val="0"/>
      <w:marRight w:val="0"/>
      <w:marTop w:val="0"/>
      <w:marBottom w:val="0"/>
      <w:divBdr>
        <w:top w:val="none" w:sz="0" w:space="0" w:color="auto"/>
        <w:left w:val="none" w:sz="0" w:space="0" w:color="auto"/>
        <w:bottom w:val="none" w:sz="0" w:space="0" w:color="auto"/>
        <w:right w:val="none" w:sz="0" w:space="0" w:color="auto"/>
      </w:divBdr>
    </w:div>
    <w:div w:id="255594878">
      <w:bodyDiv w:val="1"/>
      <w:marLeft w:val="0"/>
      <w:marRight w:val="0"/>
      <w:marTop w:val="0"/>
      <w:marBottom w:val="0"/>
      <w:divBdr>
        <w:top w:val="none" w:sz="0" w:space="0" w:color="auto"/>
        <w:left w:val="none" w:sz="0" w:space="0" w:color="auto"/>
        <w:bottom w:val="none" w:sz="0" w:space="0" w:color="auto"/>
        <w:right w:val="none" w:sz="0" w:space="0" w:color="auto"/>
      </w:divBdr>
    </w:div>
    <w:div w:id="255678479">
      <w:bodyDiv w:val="1"/>
      <w:marLeft w:val="0"/>
      <w:marRight w:val="0"/>
      <w:marTop w:val="0"/>
      <w:marBottom w:val="0"/>
      <w:divBdr>
        <w:top w:val="none" w:sz="0" w:space="0" w:color="auto"/>
        <w:left w:val="none" w:sz="0" w:space="0" w:color="auto"/>
        <w:bottom w:val="none" w:sz="0" w:space="0" w:color="auto"/>
        <w:right w:val="none" w:sz="0" w:space="0" w:color="auto"/>
      </w:divBdr>
    </w:div>
    <w:div w:id="256791300">
      <w:bodyDiv w:val="1"/>
      <w:marLeft w:val="0"/>
      <w:marRight w:val="0"/>
      <w:marTop w:val="0"/>
      <w:marBottom w:val="0"/>
      <w:divBdr>
        <w:top w:val="none" w:sz="0" w:space="0" w:color="auto"/>
        <w:left w:val="none" w:sz="0" w:space="0" w:color="auto"/>
        <w:bottom w:val="none" w:sz="0" w:space="0" w:color="auto"/>
        <w:right w:val="none" w:sz="0" w:space="0" w:color="auto"/>
      </w:divBdr>
    </w:div>
    <w:div w:id="256793008">
      <w:bodyDiv w:val="1"/>
      <w:marLeft w:val="0"/>
      <w:marRight w:val="0"/>
      <w:marTop w:val="0"/>
      <w:marBottom w:val="0"/>
      <w:divBdr>
        <w:top w:val="none" w:sz="0" w:space="0" w:color="auto"/>
        <w:left w:val="none" w:sz="0" w:space="0" w:color="auto"/>
        <w:bottom w:val="none" w:sz="0" w:space="0" w:color="auto"/>
        <w:right w:val="none" w:sz="0" w:space="0" w:color="auto"/>
      </w:divBdr>
    </w:div>
    <w:div w:id="257104430">
      <w:bodyDiv w:val="1"/>
      <w:marLeft w:val="0"/>
      <w:marRight w:val="0"/>
      <w:marTop w:val="0"/>
      <w:marBottom w:val="0"/>
      <w:divBdr>
        <w:top w:val="none" w:sz="0" w:space="0" w:color="auto"/>
        <w:left w:val="none" w:sz="0" w:space="0" w:color="auto"/>
        <w:bottom w:val="none" w:sz="0" w:space="0" w:color="auto"/>
        <w:right w:val="none" w:sz="0" w:space="0" w:color="auto"/>
      </w:divBdr>
    </w:div>
    <w:div w:id="258409990">
      <w:bodyDiv w:val="1"/>
      <w:marLeft w:val="0"/>
      <w:marRight w:val="0"/>
      <w:marTop w:val="0"/>
      <w:marBottom w:val="0"/>
      <w:divBdr>
        <w:top w:val="none" w:sz="0" w:space="0" w:color="auto"/>
        <w:left w:val="none" w:sz="0" w:space="0" w:color="auto"/>
        <w:bottom w:val="none" w:sz="0" w:space="0" w:color="auto"/>
        <w:right w:val="none" w:sz="0" w:space="0" w:color="auto"/>
      </w:divBdr>
    </w:div>
    <w:div w:id="260072345">
      <w:bodyDiv w:val="1"/>
      <w:marLeft w:val="0"/>
      <w:marRight w:val="0"/>
      <w:marTop w:val="0"/>
      <w:marBottom w:val="0"/>
      <w:divBdr>
        <w:top w:val="none" w:sz="0" w:space="0" w:color="auto"/>
        <w:left w:val="none" w:sz="0" w:space="0" w:color="auto"/>
        <w:bottom w:val="none" w:sz="0" w:space="0" w:color="auto"/>
        <w:right w:val="none" w:sz="0" w:space="0" w:color="auto"/>
      </w:divBdr>
    </w:div>
    <w:div w:id="260643471">
      <w:bodyDiv w:val="1"/>
      <w:marLeft w:val="0"/>
      <w:marRight w:val="0"/>
      <w:marTop w:val="0"/>
      <w:marBottom w:val="0"/>
      <w:divBdr>
        <w:top w:val="none" w:sz="0" w:space="0" w:color="auto"/>
        <w:left w:val="none" w:sz="0" w:space="0" w:color="auto"/>
        <w:bottom w:val="none" w:sz="0" w:space="0" w:color="auto"/>
        <w:right w:val="none" w:sz="0" w:space="0" w:color="auto"/>
      </w:divBdr>
    </w:div>
    <w:div w:id="260651447">
      <w:bodyDiv w:val="1"/>
      <w:marLeft w:val="0"/>
      <w:marRight w:val="0"/>
      <w:marTop w:val="0"/>
      <w:marBottom w:val="0"/>
      <w:divBdr>
        <w:top w:val="none" w:sz="0" w:space="0" w:color="auto"/>
        <w:left w:val="none" w:sz="0" w:space="0" w:color="auto"/>
        <w:bottom w:val="none" w:sz="0" w:space="0" w:color="auto"/>
        <w:right w:val="none" w:sz="0" w:space="0" w:color="auto"/>
      </w:divBdr>
    </w:div>
    <w:div w:id="261307964">
      <w:bodyDiv w:val="1"/>
      <w:marLeft w:val="0"/>
      <w:marRight w:val="0"/>
      <w:marTop w:val="0"/>
      <w:marBottom w:val="0"/>
      <w:divBdr>
        <w:top w:val="none" w:sz="0" w:space="0" w:color="auto"/>
        <w:left w:val="none" w:sz="0" w:space="0" w:color="auto"/>
        <w:bottom w:val="none" w:sz="0" w:space="0" w:color="auto"/>
        <w:right w:val="none" w:sz="0" w:space="0" w:color="auto"/>
      </w:divBdr>
    </w:div>
    <w:div w:id="264702596">
      <w:bodyDiv w:val="1"/>
      <w:marLeft w:val="0"/>
      <w:marRight w:val="0"/>
      <w:marTop w:val="0"/>
      <w:marBottom w:val="0"/>
      <w:divBdr>
        <w:top w:val="none" w:sz="0" w:space="0" w:color="auto"/>
        <w:left w:val="none" w:sz="0" w:space="0" w:color="auto"/>
        <w:bottom w:val="none" w:sz="0" w:space="0" w:color="auto"/>
        <w:right w:val="none" w:sz="0" w:space="0" w:color="auto"/>
      </w:divBdr>
    </w:div>
    <w:div w:id="265118132">
      <w:bodyDiv w:val="1"/>
      <w:marLeft w:val="0"/>
      <w:marRight w:val="0"/>
      <w:marTop w:val="0"/>
      <w:marBottom w:val="0"/>
      <w:divBdr>
        <w:top w:val="none" w:sz="0" w:space="0" w:color="auto"/>
        <w:left w:val="none" w:sz="0" w:space="0" w:color="auto"/>
        <w:bottom w:val="none" w:sz="0" w:space="0" w:color="auto"/>
        <w:right w:val="none" w:sz="0" w:space="0" w:color="auto"/>
      </w:divBdr>
    </w:div>
    <w:div w:id="266088504">
      <w:bodyDiv w:val="1"/>
      <w:marLeft w:val="0"/>
      <w:marRight w:val="0"/>
      <w:marTop w:val="0"/>
      <w:marBottom w:val="0"/>
      <w:divBdr>
        <w:top w:val="none" w:sz="0" w:space="0" w:color="auto"/>
        <w:left w:val="none" w:sz="0" w:space="0" w:color="auto"/>
        <w:bottom w:val="none" w:sz="0" w:space="0" w:color="auto"/>
        <w:right w:val="none" w:sz="0" w:space="0" w:color="auto"/>
      </w:divBdr>
    </w:div>
    <w:div w:id="266736122">
      <w:bodyDiv w:val="1"/>
      <w:marLeft w:val="0"/>
      <w:marRight w:val="0"/>
      <w:marTop w:val="0"/>
      <w:marBottom w:val="0"/>
      <w:divBdr>
        <w:top w:val="none" w:sz="0" w:space="0" w:color="auto"/>
        <w:left w:val="none" w:sz="0" w:space="0" w:color="auto"/>
        <w:bottom w:val="none" w:sz="0" w:space="0" w:color="auto"/>
        <w:right w:val="none" w:sz="0" w:space="0" w:color="auto"/>
      </w:divBdr>
    </w:div>
    <w:div w:id="267584622">
      <w:bodyDiv w:val="1"/>
      <w:marLeft w:val="0"/>
      <w:marRight w:val="0"/>
      <w:marTop w:val="0"/>
      <w:marBottom w:val="0"/>
      <w:divBdr>
        <w:top w:val="none" w:sz="0" w:space="0" w:color="auto"/>
        <w:left w:val="none" w:sz="0" w:space="0" w:color="auto"/>
        <w:bottom w:val="none" w:sz="0" w:space="0" w:color="auto"/>
        <w:right w:val="none" w:sz="0" w:space="0" w:color="auto"/>
      </w:divBdr>
    </w:div>
    <w:div w:id="268123709">
      <w:bodyDiv w:val="1"/>
      <w:marLeft w:val="0"/>
      <w:marRight w:val="0"/>
      <w:marTop w:val="0"/>
      <w:marBottom w:val="0"/>
      <w:divBdr>
        <w:top w:val="none" w:sz="0" w:space="0" w:color="auto"/>
        <w:left w:val="none" w:sz="0" w:space="0" w:color="auto"/>
        <w:bottom w:val="none" w:sz="0" w:space="0" w:color="auto"/>
        <w:right w:val="none" w:sz="0" w:space="0" w:color="auto"/>
      </w:divBdr>
    </w:div>
    <w:div w:id="268124301">
      <w:bodyDiv w:val="1"/>
      <w:marLeft w:val="0"/>
      <w:marRight w:val="0"/>
      <w:marTop w:val="0"/>
      <w:marBottom w:val="0"/>
      <w:divBdr>
        <w:top w:val="none" w:sz="0" w:space="0" w:color="auto"/>
        <w:left w:val="none" w:sz="0" w:space="0" w:color="auto"/>
        <w:bottom w:val="none" w:sz="0" w:space="0" w:color="auto"/>
        <w:right w:val="none" w:sz="0" w:space="0" w:color="auto"/>
      </w:divBdr>
    </w:div>
    <w:div w:id="268704830">
      <w:bodyDiv w:val="1"/>
      <w:marLeft w:val="0"/>
      <w:marRight w:val="0"/>
      <w:marTop w:val="0"/>
      <w:marBottom w:val="0"/>
      <w:divBdr>
        <w:top w:val="none" w:sz="0" w:space="0" w:color="auto"/>
        <w:left w:val="none" w:sz="0" w:space="0" w:color="auto"/>
        <w:bottom w:val="none" w:sz="0" w:space="0" w:color="auto"/>
        <w:right w:val="none" w:sz="0" w:space="0" w:color="auto"/>
      </w:divBdr>
    </w:div>
    <w:div w:id="269164033">
      <w:bodyDiv w:val="1"/>
      <w:marLeft w:val="0"/>
      <w:marRight w:val="0"/>
      <w:marTop w:val="0"/>
      <w:marBottom w:val="0"/>
      <w:divBdr>
        <w:top w:val="none" w:sz="0" w:space="0" w:color="auto"/>
        <w:left w:val="none" w:sz="0" w:space="0" w:color="auto"/>
        <w:bottom w:val="none" w:sz="0" w:space="0" w:color="auto"/>
        <w:right w:val="none" w:sz="0" w:space="0" w:color="auto"/>
      </w:divBdr>
    </w:div>
    <w:div w:id="270205668">
      <w:bodyDiv w:val="1"/>
      <w:marLeft w:val="0"/>
      <w:marRight w:val="0"/>
      <w:marTop w:val="0"/>
      <w:marBottom w:val="0"/>
      <w:divBdr>
        <w:top w:val="none" w:sz="0" w:space="0" w:color="auto"/>
        <w:left w:val="none" w:sz="0" w:space="0" w:color="auto"/>
        <w:bottom w:val="none" w:sz="0" w:space="0" w:color="auto"/>
        <w:right w:val="none" w:sz="0" w:space="0" w:color="auto"/>
      </w:divBdr>
    </w:div>
    <w:div w:id="271321530">
      <w:bodyDiv w:val="1"/>
      <w:marLeft w:val="0"/>
      <w:marRight w:val="0"/>
      <w:marTop w:val="0"/>
      <w:marBottom w:val="0"/>
      <w:divBdr>
        <w:top w:val="none" w:sz="0" w:space="0" w:color="auto"/>
        <w:left w:val="none" w:sz="0" w:space="0" w:color="auto"/>
        <w:bottom w:val="none" w:sz="0" w:space="0" w:color="auto"/>
        <w:right w:val="none" w:sz="0" w:space="0" w:color="auto"/>
      </w:divBdr>
    </w:div>
    <w:div w:id="271401900">
      <w:bodyDiv w:val="1"/>
      <w:marLeft w:val="0"/>
      <w:marRight w:val="0"/>
      <w:marTop w:val="0"/>
      <w:marBottom w:val="0"/>
      <w:divBdr>
        <w:top w:val="none" w:sz="0" w:space="0" w:color="auto"/>
        <w:left w:val="none" w:sz="0" w:space="0" w:color="auto"/>
        <w:bottom w:val="none" w:sz="0" w:space="0" w:color="auto"/>
        <w:right w:val="none" w:sz="0" w:space="0" w:color="auto"/>
      </w:divBdr>
    </w:div>
    <w:div w:id="272134704">
      <w:bodyDiv w:val="1"/>
      <w:marLeft w:val="0"/>
      <w:marRight w:val="0"/>
      <w:marTop w:val="0"/>
      <w:marBottom w:val="0"/>
      <w:divBdr>
        <w:top w:val="none" w:sz="0" w:space="0" w:color="auto"/>
        <w:left w:val="none" w:sz="0" w:space="0" w:color="auto"/>
        <w:bottom w:val="none" w:sz="0" w:space="0" w:color="auto"/>
        <w:right w:val="none" w:sz="0" w:space="0" w:color="auto"/>
      </w:divBdr>
    </w:div>
    <w:div w:id="272325813">
      <w:bodyDiv w:val="1"/>
      <w:marLeft w:val="0"/>
      <w:marRight w:val="0"/>
      <w:marTop w:val="0"/>
      <w:marBottom w:val="0"/>
      <w:divBdr>
        <w:top w:val="none" w:sz="0" w:space="0" w:color="auto"/>
        <w:left w:val="none" w:sz="0" w:space="0" w:color="auto"/>
        <w:bottom w:val="none" w:sz="0" w:space="0" w:color="auto"/>
        <w:right w:val="none" w:sz="0" w:space="0" w:color="auto"/>
      </w:divBdr>
    </w:div>
    <w:div w:id="273024493">
      <w:bodyDiv w:val="1"/>
      <w:marLeft w:val="0"/>
      <w:marRight w:val="0"/>
      <w:marTop w:val="0"/>
      <w:marBottom w:val="0"/>
      <w:divBdr>
        <w:top w:val="none" w:sz="0" w:space="0" w:color="auto"/>
        <w:left w:val="none" w:sz="0" w:space="0" w:color="auto"/>
        <w:bottom w:val="none" w:sz="0" w:space="0" w:color="auto"/>
        <w:right w:val="none" w:sz="0" w:space="0" w:color="auto"/>
      </w:divBdr>
    </w:div>
    <w:div w:id="273365646">
      <w:bodyDiv w:val="1"/>
      <w:marLeft w:val="0"/>
      <w:marRight w:val="0"/>
      <w:marTop w:val="0"/>
      <w:marBottom w:val="0"/>
      <w:divBdr>
        <w:top w:val="none" w:sz="0" w:space="0" w:color="auto"/>
        <w:left w:val="none" w:sz="0" w:space="0" w:color="auto"/>
        <w:bottom w:val="none" w:sz="0" w:space="0" w:color="auto"/>
        <w:right w:val="none" w:sz="0" w:space="0" w:color="auto"/>
      </w:divBdr>
    </w:div>
    <w:div w:id="274404286">
      <w:bodyDiv w:val="1"/>
      <w:marLeft w:val="0"/>
      <w:marRight w:val="0"/>
      <w:marTop w:val="0"/>
      <w:marBottom w:val="0"/>
      <w:divBdr>
        <w:top w:val="none" w:sz="0" w:space="0" w:color="auto"/>
        <w:left w:val="none" w:sz="0" w:space="0" w:color="auto"/>
        <w:bottom w:val="none" w:sz="0" w:space="0" w:color="auto"/>
        <w:right w:val="none" w:sz="0" w:space="0" w:color="auto"/>
      </w:divBdr>
    </w:div>
    <w:div w:id="275916728">
      <w:bodyDiv w:val="1"/>
      <w:marLeft w:val="0"/>
      <w:marRight w:val="0"/>
      <w:marTop w:val="0"/>
      <w:marBottom w:val="0"/>
      <w:divBdr>
        <w:top w:val="none" w:sz="0" w:space="0" w:color="auto"/>
        <w:left w:val="none" w:sz="0" w:space="0" w:color="auto"/>
        <w:bottom w:val="none" w:sz="0" w:space="0" w:color="auto"/>
        <w:right w:val="none" w:sz="0" w:space="0" w:color="auto"/>
      </w:divBdr>
    </w:div>
    <w:div w:id="276064591">
      <w:bodyDiv w:val="1"/>
      <w:marLeft w:val="0"/>
      <w:marRight w:val="0"/>
      <w:marTop w:val="0"/>
      <w:marBottom w:val="0"/>
      <w:divBdr>
        <w:top w:val="none" w:sz="0" w:space="0" w:color="auto"/>
        <w:left w:val="none" w:sz="0" w:space="0" w:color="auto"/>
        <w:bottom w:val="none" w:sz="0" w:space="0" w:color="auto"/>
        <w:right w:val="none" w:sz="0" w:space="0" w:color="auto"/>
      </w:divBdr>
    </w:div>
    <w:div w:id="278488176">
      <w:bodyDiv w:val="1"/>
      <w:marLeft w:val="0"/>
      <w:marRight w:val="0"/>
      <w:marTop w:val="0"/>
      <w:marBottom w:val="0"/>
      <w:divBdr>
        <w:top w:val="none" w:sz="0" w:space="0" w:color="auto"/>
        <w:left w:val="none" w:sz="0" w:space="0" w:color="auto"/>
        <w:bottom w:val="none" w:sz="0" w:space="0" w:color="auto"/>
        <w:right w:val="none" w:sz="0" w:space="0" w:color="auto"/>
      </w:divBdr>
    </w:div>
    <w:div w:id="278802175">
      <w:bodyDiv w:val="1"/>
      <w:marLeft w:val="0"/>
      <w:marRight w:val="0"/>
      <w:marTop w:val="0"/>
      <w:marBottom w:val="0"/>
      <w:divBdr>
        <w:top w:val="none" w:sz="0" w:space="0" w:color="auto"/>
        <w:left w:val="none" w:sz="0" w:space="0" w:color="auto"/>
        <w:bottom w:val="none" w:sz="0" w:space="0" w:color="auto"/>
        <w:right w:val="none" w:sz="0" w:space="0" w:color="auto"/>
      </w:divBdr>
    </w:div>
    <w:div w:id="280307625">
      <w:bodyDiv w:val="1"/>
      <w:marLeft w:val="0"/>
      <w:marRight w:val="0"/>
      <w:marTop w:val="0"/>
      <w:marBottom w:val="0"/>
      <w:divBdr>
        <w:top w:val="none" w:sz="0" w:space="0" w:color="auto"/>
        <w:left w:val="none" w:sz="0" w:space="0" w:color="auto"/>
        <w:bottom w:val="none" w:sz="0" w:space="0" w:color="auto"/>
        <w:right w:val="none" w:sz="0" w:space="0" w:color="auto"/>
      </w:divBdr>
    </w:div>
    <w:div w:id="280500648">
      <w:bodyDiv w:val="1"/>
      <w:marLeft w:val="0"/>
      <w:marRight w:val="0"/>
      <w:marTop w:val="0"/>
      <w:marBottom w:val="0"/>
      <w:divBdr>
        <w:top w:val="none" w:sz="0" w:space="0" w:color="auto"/>
        <w:left w:val="none" w:sz="0" w:space="0" w:color="auto"/>
        <w:bottom w:val="none" w:sz="0" w:space="0" w:color="auto"/>
        <w:right w:val="none" w:sz="0" w:space="0" w:color="auto"/>
      </w:divBdr>
    </w:div>
    <w:div w:id="281155632">
      <w:bodyDiv w:val="1"/>
      <w:marLeft w:val="0"/>
      <w:marRight w:val="0"/>
      <w:marTop w:val="0"/>
      <w:marBottom w:val="0"/>
      <w:divBdr>
        <w:top w:val="none" w:sz="0" w:space="0" w:color="auto"/>
        <w:left w:val="none" w:sz="0" w:space="0" w:color="auto"/>
        <w:bottom w:val="none" w:sz="0" w:space="0" w:color="auto"/>
        <w:right w:val="none" w:sz="0" w:space="0" w:color="auto"/>
      </w:divBdr>
    </w:div>
    <w:div w:id="281303789">
      <w:bodyDiv w:val="1"/>
      <w:marLeft w:val="0"/>
      <w:marRight w:val="0"/>
      <w:marTop w:val="0"/>
      <w:marBottom w:val="0"/>
      <w:divBdr>
        <w:top w:val="none" w:sz="0" w:space="0" w:color="auto"/>
        <w:left w:val="none" w:sz="0" w:space="0" w:color="auto"/>
        <w:bottom w:val="none" w:sz="0" w:space="0" w:color="auto"/>
        <w:right w:val="none" w:sz="0" w:space="0" w:color="auto"/>
      </w:divBdr>
    </w:div>
    <w:div w:id="281889289">
      <w:bodyDiv w:val="1"/>
      <w:marLeft w:val="0"/>
      <w:marRight w:val="0"/>
      <w:marTop w:val="0"/>
      <w:marBottom w:val="0"/>
      <w:divBdr>
        <w:top w:val="none" w:sz="0" w:space="0" w:color="auto"/>
        <w:left w:val="none" w:sz="0" w:space="0" w:color="auto"/>
        <w:bottom w:val="none" w:sz="0" w:space="0" w:color="auto"/>
        <w:right w:val="none" w:sz="0" w:space="0" w:color="auto"/>
      </w:divBdr>
    </w:div>
    <w:div w:id="282422042">
      <w:bodyDiv w:val="1"/>
      <w:marLeft w:val="0"/>
      <w:marRight w:val="0"/>
      <w:marTop w:val="0"/>
      <w:marBottom w:val="0"/>
      <w:divBdr>
        <w:top w:val="none" w:sz="0" w:space="0" w:color="auto"/>
        <w:left w:val="none" w:sz="0" w:space="0" w:color="auto"/>
        <w:bottom w:val="none" w:sz="0" w:space="0" w:color="auto"/>
        <w:right w:val="none" w:sz="0" w:space="0" w:color="auto"/>
      </w:divBdr>
    </w:div>
    <w:div w:id="283734429">
      <w:bodyDiv w:val="1"/>
      <w:marLeft w:val="0"/>
      <w:marRight w:val="0"/>
      <w:marTop w:val="0"/>
      <w:marBottom w:val="0"/>
      <w:divBdr>
        <w:top w:val="none" w:sz="0" w:space="0" w:color="auto"/>
        <w:left w:val="none" w:sz="0" w:space="0" w:color="auto"/>
        <w:bottom w:val="none" w:sz="0" w:space="0" w:color="auto"/>
        <w:right w:val="none" w:sz="0" w:space="0" w:color="auto"/>
      </w:divBdr>
    </w:div>
    <w:div w:id="284700756">
      <w:bodyDiv w:val="1"/>
      <w:marLeft w:val="0"/>
      <w:marRight w:val="0"/>
      <w:marTop w:val="0"/>
      <w:marBottom w:val="0"/>
      <w:divBdr>
        <w:top w:val="none" w:sz="0" w:space="0" w:color="auto"/>
        <w:left w:val="none" w:sz="0" w:space="0" w:color="auto"/>
        <w:bottom w:val="none" w:sz="0" w:space="0" w:color="auto"/>
        <w:right w:val="none" w:sz="0" w:space="0" w:color="auto"/>
      </w:divBdr>
    </w:div>
    <w:div w:id="285430215">
      <w:bodyDiv w:val="1"/>
      <w:marLeft w:val="0"/>
      <w:marRight w:val="0"/>
      <w:marTop w:val="0"/>
      <w:marBottom w:val="0"/>
      <w:divBdr>
        <w:top w:val="none" w:sz="0" w:space="0" w:color="auto"/>
        <w:left w:val="none" w:sz="0" w:space="0" w:color="auto"/>
        <w:bottom w:val="none" w:sz="0" w:space="0" w:color="auto"/>
        <w:right w:val="none" w:sz="0" w:space="0" w:color="auto"/>
      </w:divBdr>
    </w:div>
    <w:div w:id="285431629">
      <w:bodyDiv w:val="1"/>
      <w:marLeft w:val="0"/>
      <w:marRight w:val="0"/>
      <w:marTop w:val="0"/>
      <w:marBottom w:val="0"/>
      <w:divBdr>
        <w:top w:val="none" w:sz="0" w:space="0" w:color="auto"/>
        <w:left w:val="none" w:sz="0" w:space="0" w:color="auto"/>
        <w:bottom w:val="none" w:sz="0" w:space="0" w:color="auto"/>
        <w:right w:val="none" w:sz="0" w:space="0" w:color="auto"/>
      </w:divBdr>
    </w:div>
    <w:div w:id="287052830">
      <w:bodyDiv w:val="1"/>
      <w:marLeft w:val="0"/>
      <w:marRight w:val="0"/>
      <w:marTop w:val="0"/>
      <w:marBottom w:val="0"/>
      <w:divBdr>
        <w:top w:val="none" w:sz="0" w:space="0" w:color="auto"/>
        <w:left w:val="none" w:sz="0" w:space="0" w:color="auto"/>
        <w:bottom w:val="none" w:sz="0" w:space="0" w:color="auto"/>
        <w:right w:val="none" w:sz="0" w:space="0" w:color="auto"/>
      </w:divBdr>
    </w:div>
    <w:div w:id="289485039">
      <w:bodyDiv w:val="1"/>
      <w:marLeft w:val="0"/>
      <w:marRight w:val="0"/>
      <w:marTop w:val="0"/>
      <w:marBottom w:val="0"/>
      <w:divBdr>
        <w:top w:val="none" w:sz="0" w:space="0" w:color="auto"/>
        <w:left w:val="none" w:sz="0" w:space="0" w:color="auto"/>
        <w:bottom w:val="none" w:sz="0" w:space="0" w:color="auto"/>
        <w:right w:val="none" w:sz="0" w:space="0" w:color="auto"/>
      </w:divBdr>
    </w:div>
    <w:div w:id="290401809">
      <w:bodyDiv w:val="1"/>
      <w:marLeft w:val="0"/>
      <w:marRight w:val="0"/>
      <w:marTop w:val="0"/>
      <w:marBottom w:val="0"/>
      <w:divBdr>
        <w:top w:val="none" w:sz="0" w:space="0" w:color="auto"/>
        <w:left w:val="none" w:sz="0" w:space="0" w:color="auto"/>
        <w:bottom w:val="none" w:sz="0" w:space="0" w:color="auto"/>
        <w:right w:val="none" w:sz="0" w:space="0" w:color="auto"/>
      </w:divBdr>
    </w:div>
    <w:div w:id="290668324">
      <w:bodyDiv w:val="1"/>
      <w:marLeft w:val="0"/>
      <w:marRight w:val="0"/>
      <w:marTop w:val="0"/>
      <w:marBottom w:val="0"/>
      <w:divBdr>
        <w:top w:val="none" w:sz="0" w:space="0" w:color="auto"/>
        <w:left w:val="none" w:sz="0" w:space="0" w:color="auto"/>
        <w:bottom w:val="none" w:sz="0" w:space="0" w:color="auto"/>
        <w:right w:val="none" w:sz="0" w:space="0" w:color="auto"/>
      </w:divBdr>
    </w:div>
    <w:div w:id="290939960">
      <w:bodyDiv w:val="1"/>
      <w:marLeft w:val="0"/>
      <w:marRight w:val="0"/>
      <w:marTop w:val="0"/>
      <w:marBottom w:val="0"/>
      <w:divBdr>
        <w:top w:val="none" w:sz="0" w:space="0" w:color="auto"/>
        <w:left w:val="none" w:sz="0" w:space="0" w:color="auto"/>
        <w:bottom w:val="none" w:sz="0" w:space="0" w:color="auto"/>
        <w:right w:val="none" w:sz="0" w:space="0" w:color="auto"/>
      </w:divBdr>
    </w:div>
    <w:div w:id="291980477">
      <w:bodyDiv w:val="1"/>
      <w:marLeft w:val="0"/>
      <w:marRight w:val="0"/>
      <w:marTop w:val="0"/>
      <w:marBottom w:val="0"/>
      <w:divBdr>
        <w:top w:val="none" w:sz="0" w:space="0" w:color="auto"/>
        <w:left w:val="none" w:sz="0" w:space="0" w:color="auto"/>
        <w:bottom w:val="none" w:sz="0" w:space="0" w:color="auto"/>
        <w:right w:val="none" w:sz="0" w:space="0" w:color="auto"/>
      </w:divBdr>
    </w:div>
    <w:div w:id="292636201">
      <w:bodyDiv w:val="1"/>
      <w:marLeft w:val="0"/>
      <w:marRight w:val="0"/>
      <w:marTop w:val="0"/>
      <w:marBottom w:val="0"/>
      <w:divBdr>
        <w:top w:val="none" w:sz="0" w:space="0" w:color="auto"/>
        <w:left w:val="none" w:sz="0" w:space="0" w:color="auto"/>
        <w:bottom w:val="none" w:sz="0" w:space="0" w:color="auto"/>
        <w:right w:val="none" w:sz="0" w:space="0" w:color="auto"/>
      </w:divBdr>
    </w:div>
    <w:div w:id="294139952">
      <w:bodyDiv w:val="1"/>
      <w:marLeft w:val="0"/>
      <w:marRight w:val="0"/>
      <w:marTop w:val="0"/>
      <w:marBottom w:val="0"/>
      <w:divBdr>
        <w:top w:val="none" w:sz="0" w:space="0" w:color="auto"/>
        <w:left w:val="none" w:sz="0" w:space="0" w:color="auto"/>
        <w:bottom w:val="none" w:sz="0" w:space="0" w:color="auto"/>
        <w:right w:val="none" w:sz="0" w:space="0" w:color="auto"/>
      </w:divBdr>
    </w:div>
    <w:div w:id="294989870">
      <w:bodyDiv w:val="1"/>
      <w:marLeft w:val="0"/>
      <w:marRight w:val="0"/>
      <w:marTop w:val="0"/>
      <w:marBottom w:val="0"/>
      <w:divBdr>
        <w:top w:val="none" w:sz="0" w:space="0" w:color="auto"/>
        <w:left w:val="none" w:sz="0" w:space="0" w:color="auto"/>
        <w:bottom w:val="none" w:sz="0" w:space="0" w:color="auto"/>
        <w:right w:val="none" w:sz="0" w:space="0" w:color="auto"/>
      </w:divBdr>
    </w:div>
    <w:div w:id="295264062">
      <w:bodyDiv w:val="1"/>
      <w:marLeft w:val="0"/>
      <w:marRight w:val="0"/>
      <w:marTop w:val="0"/>
      <w:marBottom w:val="0"/>
      <w:divBdr>
        <w:top w:val="none" w:sz="0" w:space="0" w:color="auto"/>
        <w:left w:val="none" w:sz="0" w:space="0" w:color="auto"/>
        <w:bottom w:val="none" w:sz="0" w:space="0" w:color="auto"/>
        <w:right w:val="none" w:sz="0" w:space="0" w:color="auto"/>
      </w:divBdr>
    </w:div>
    <w:div w:id="297034512">
      <w:bodyDiv w:val="1"/>
      <w:marLeft w:val="0"/>
      <w:marRight w:val="0"/>
      <w:marTop w:val="0"/>
      <w:marBottom w:val="0"/>
      <w:divBdr>
        <w:top w:val="none" w:sz="0" w:space="0" w:color="auto"/>
        <w:left w:val="none" w:sz="0" w:space="0" w:color="auto"/>
        <w:bottom w:val="none" w:sz="0" w:space="0" w:color="auto"/>
        <w:right w:val="none" w:sz="0" w:space="0" w:color="auto"/>
      </w:divBdr>
    </w:div>
    <w:div w:id="297151625">
      <w:bodyDiv w:val="1"/>
      <w:marLeft w:val="0"/>
      <w:marRight w:val="0"/>
      <w:marTop w:val="0"/>
      <w:marBottom w:val="0"/>
      <w:divBdr>
        <w:top w:val="none" w:sz="0" w:space="0" w:color="auto"/>
        <w:left w:val="none" w:sz="0" w:space="0" w:color="auto"/>
        <w:bottom w:val="none" w:sz="0" w:space="0" w:color="auto"/>
        <w:right w:val="none" w:sz="0" w:space="0" w:color="auto"/>
      </w:divBdr>
    </w:div>
    <w:div w:id="297418101">
      <w:bodyDiv w:val="1"/>
      <w:marLeft w:val="0"/>
      <w:marRight w:val="0"/>
      <w:marTop w:val="0"/>
      <w:marBottom w:val="0"/>
      <w:divBdr>
        <w:top w:val="none" w:sz="0" w:space="0" w:color="auto"/>
        <w:left w:val="none" w:sz="0" w:space="0" w:color="auto"/>
        <w:bottom w:val="none" w:sz="0" w:space="0" w:color="auto"/>
        <w:right w:val="none" w:sz="0" w:space="0" w:color="auto"/>
      </w:divBdr>
    </w:div>
    <w:div w:id="297613366">
      <w:bodyDiv w:val="1"/>
      <w:marLeft w:val="0"/>
      <w:marRight w:val="0"/>
      <w:marTop w:val="0"/>
      <w:marBottom w:val="0"/>
      <w:divBdr>
        <w:top w:val="none" w:sz="0" w:space="0" w:color="auto"/>
        <w:left w:val="none" w:sz="0" w:space="0" w:color="auto"/>
        <w:bottom w:val="none" w:sz="0" w:space="0" w:color="auto"/>
        <w:right w:val="none" w:sz="0" w:space="0" w:color="auto"/>
      </w:divBdr>
    </w:div>
    <w:div w:id="298728813">
      <w:bodyDiv w:val="1"/>
      <w:marLeft w:val="0"/>
      <w:marRight w:val="0"/>
      <w:marTop w:val="0"/>
      <w:marBottom w:val="0"/>
      <w:divBdr>
        <w:top w:val="none" w:sz="0" w:space="0" w:color="auto"/>
        <w:left w:val="none" w:sz="0" w:space="0" w:color="auto"/>
        <w:bottom w:val="none" w:sz="0" w:space="0" w:color="auto"/>
        <w:right w:val="none" w:sz="0" w:space="0" w:color="auto"/>
      </w:divBdr>
    </w:div>
    <w:div w:id="298920864">
      <w:bodyDiv w:val="1"/>
      <w:marLeft w:val="0"/>
      <w:marRight w:val="0"/>
      <w:marTop w:val="0"/>
      <w:marBottom w:val="0"/>
      <w:divBdr>
        <w:top w:val="none" w:sz="0" w:space="0" w:color="auto"/>
        <w:left w:val="none" w:sz="0" w:space="0" w:color="auto"/>
        <w:bottom w:val="none" w:sz="0" w:space="0" w:color="auto"/>
        <w:right w:val="none" w:sz="0" w:space="0" w:color="auto"/>
      </w:divBdr>
    </w:div>
    <w:div w:id="299726404">
      <w:bodyDiv w:val="1"/>
      <w:marLeft w:val="0"/>
      <w:marRight w:val="0"/>
      <w:marTop w:val="0"/>
      <w:marBottom w:val="0"/>
      <w:divBdr>
        <w:top w:val="none" w:sz="0" w:space="0" w:color="auto"/>
        <w:left w:val="none" w:sz="0" w:space="0" w:color="auto"/>
        <w:bottom w:val="none" w:sz="0" w:space="0" w:color="auto"/>
        <w:right w:val="none" w:sz="0" w:space="0" w:color="auto"/>
      </w:divBdr>
    </w:div>
    <w:div w:id="300312517">
      <w:bodyDiv w:val="1"/>
      <w:marLeft w:val="0"/>
      <w:marRight w:val="0"/>
      <w:marTop w:val="0"/>
      <w:marBottom w:val="0"/>
      <w:divBdr>
        <w:top w:val="none" w:sz="0" w:space="0" w:color="auto"/>
        <w:left w:val="none" w:sz="0" w:space="0" w:color="auto"/>
        <w:bottom w:val="none" w:sz="0" w:space="0" w:color="auto"/>
        <w:right w:val="none" w:sz="0" w:space="0" w:color="auto"/>
      </w:divBdr>
    </w:div>
    <w:div w:id="300380034">
      <w:bodyDiv w:val="1"/>
      <w:marLeft w:val="0"/>
      <w:marRight w:val="0"/>
      <w:marTop w:val="0"/>
      <w:marBottom w:val="0"/>
      <w:divBdr>
        <w:top w:val="none" w:sz="0" w:space="0" w:color="auto"/>
        <w:left w:val="none" w:sz="0" w:space="0" w:color="auto"/>
        <w:bottom w:val="none" w:sz="0" w:space="0" w:color="auto"/>
        <w:right w:val="none" w:sz="0" w:space="0" w:color="auto"/>
      </w:divBdr>
    </w:div>
    <w:div w:id="301812691">
      <w:bodyDiv w:val="1"/>
      <w:marLeft w:val="0"/>
      <w:marRight w:val="0"/>
      <w:marTop w:val="0"/>
      <w:marBottom w:val="0"/>
      <w:divBdr>
        <w:top w:val="none" w:sz="0" w:space="0" w:color="auto"/>
        <w:left w:val="none" w:sz="0" w:space="0" w:color="auto"/>
        <w:bottom w:val="none" w:sz="0" w:space="0" w:color="auto"/>
        <w:right w:val="none" w:sz="0" w:space="0" w:color="auto"/>
      </w:divBdr>
    </w:div>
    <w:div w:id="302661239">
      <w:bodyDiv w:val="1"/>
      <w:marLeft w:val="0"/>
      <w:marRight w:val="0"/>
      <w:marTop w:val="0"/>
      <w:marBottom w:val="0"/>
      <w:divBdr>
        <w:top w:val="none" w:sz="0" w:space="0" w:color="auto"/>
        <w:left w:val="none" w:sz="0" w:space="0" w:color="auto"/>
        <w:bottom w:val="none" w:sz="0" w:space="0" w:color="auto"/>
        <w:right w:val="none" w:sz="0" w:space="0" w:color="auto"/>
      </w:divBdr>
    </w:div>
    <w:div w:id="303388510">
      <w:bodyDiv w:val="1"/>
      <w:marLeft w:val="0"/>
      <w:marRight w:val="0"/>
      <w:marTop w:val="0"/>
      <w:marBottom w:val="0"/>
      <w:divBdr>
        <w:top w:val="none" w:sz="0" w:space="0" w:color="auto"/>
        <w:left w:val="none" w:sz="0" w:space="0" w:color="auto"/>
        <w:bottom w:val="none" w:sz="0" w:space="0" w:color="auto"/>
        <w:right w:val="none" w:sz="0" w:space="0" w:color="auto"/>
      </w:divBdr>
    </w:div>
    <w:div w:id="303703466">
      <w:bodyDiv w:val="1"/>
      <w:marLeft w:val="0"/>
      <w:marRight w:val="0"/>
      <w:marTop w:val="0"/>
      <w:marBottom w:val="0"/>
      <w:divBdr>
        <w:top w:val="none" w:sz="0" w:space="0" w:color="auto"/>
        <w:left w:val="none" w:sz="0" w:space="0" w:color="auto"/>
        <w:bottom w:val="none" w:sz="0" w:space="0" w:color="auto"/>
        <w:right w:val="none" w:sz="0" w:space="0" w:color="auto"/>
      </w:divBdr>
    </w:div>
    <w:div w:id="304287603">
      <w:bodyDiv w:val="1"/>
      <w:marLeft w:val="0"/>
      <w:marRight w:val="0"/>
      <w:marTop w:val="0"/>
      <w:marBottom w:val="0"/>
      <w:divBdr>
        <w:top w:val="none" w:sz="0" w:space="0" w:color="auto"/>
        <w:left w:val="none" w:sz="0" w:space="0" w:color="auto"/>
        <w:bottom w:val="none" w:sz="0" w:space="0" w:color="auto"/>
        <w:right w:val="none" w:sz="0" w:space="0" w:color="auto"/>
      </w:divBdr>
    </w:div>
    <w:div w:id="304774928">
      <w:bodyDiv w:val="1"/>
      <w:marLeft w:val="0"/>
      <w:marRight w:val="0"/>
      <w:marTop w:val="0"/>
      <w:marBottom w:val="0"/>
      <w:divBdr>
        <w:top w:val="none" w:sz="0" w:space="0" w:color="auto"/>
        <w:left w:val="none" w:sz="0" w:space="0" w:color="auto"/>
        <w:bottom w:val="none" w:sz="0" w:space="0" w:color="auto"/>
        <w:right w:val="none" w:sz="0" w:space="0" w:color="auto"/>
      </w:divBdr>
    </w:div>
    <w:div w:id="305478066">
      <w:bodyDiv w:val="1"/>
      <w:marLeft w:val="0"/>
      <w:marRight w:val="0"/>
      <w:marTop w:val="0"/>
      <w:marBottom w:val="0"/>
      <w:divBdr>
        <w:top w:val="none" w:sz="0" w:space="0" w:color="auto"/>
        <w:left w:val="none" w:sz="0" w:space="0" w:color="auto"/>
        <w:bottom w:val="none" w:sz="0" w:space="0" w:color="auto"/>
        <w:right w:val="none" w:sz="0" w:space="0" w:color="auto"/>
      </w:divBdr>
    </w:div>
    <w:div w:id="306739693">
      <w:bodyDiv w:val="1"/>
      <w:marLeft w:val="0"/>
      <w:marRight w:val="0"/>
      <w:marTop w:val="0"/>
      <w:marBottom w:val="0"/>
      <w:divBdr>
        <w:top w:val="none" w:sz="0" w:space="0" w:color="auto"/>
        <w:left w:val="none" w:sz="0" w:space="0" w:color="auto"/>
        <w:bottom w:val="none" w:sz="0" w:space="0" w:color="auto"/>
        <w:right w:val="none" w:sz="0" w:space="0" w:color="auto"/>
      </w:divBdr>
    </w:div>
    <w:div w:id="308753297">
      <w:bodyDiv w:val="1"/>
      <w:marLeft w:val="0"/>
      <w:marRight w:val="0"/>
      <w:marTop w:val="0"/>
      <w:marBottom w:val="0"/>
      <w:divBdr>
        <w:top w:val="none" w:sz="0" w:space="0" w:color="auto"/>
        <w:left w:val="none" w:sz="0" w:space="0" w:color="auto"/>
        <w:bottom w:val="none" w:sz="0" w:space="0" w:color="auto"/>
        <w:right w:val="none" w:sz="0" w:space="0" w:color="auto"/>
      </w:divBdr>
    </w:div>
    <w:div w:id="309215001">
      <w:bodyDiv w:val="1"/>
      <w:marLeft w:val="0"/>
      <w:marRight w:val="0"/>
      <w:marTop w:val="0"/>
      <w:marBottom w:val="0"/>
      <w:divBdr>
        <w:top w:val="none" w:sz="0" w:space="0" w:color="auto"/>
        <w:left w:val="none" w:sz="0" w:space="0" w:color="auto"/>
        <w:bottom w:val="none" w:sz="0" w:space="0" w:color="auto"/>
        <w:right w:val="none" w:sz="0" w:space="0" w:color="auto"/>
      </w:divBdr>
    </w:div>
    <w:div w:id="309601691">
      <w:bodyDiv w:val="1"/>
      <w:marLeft w:val="0"/>
      <w:marRight w:val="0"/>
      <w:marTop w:val="0"/>
      <w:marBottom w:val="0"/>
      <w:divBdr>
        <w:top w:val="none" w:sz="0" w:space="0" w:color="auto"/>
        <w:left w:val="none" w:sz="0" w:space="0" w:color="auto"/>
        <w:bottom w:val="none" w:sz="0" w:space="0" w:color="auto"/>
        <w:right w:val="none" w:sz="0" w:space="0" w:color="auto"/>
      </w:divBdr>
    </w:div>
    <w:div w:id="310253774">
      <w:bodyDiv w:val="1"/>
      <w:marLeft w:val="0"/>
      <w:marRight w:val="0"/>
      <w:marTop w:val="0"/>
      <w:marBottom w:val="0"/>
      <w:divBdr>
        <w:top w:val="none" w:sz="0" w:space="0" w:color="auto"/>
        <w:left w:val="none" w:sz="0" w:space="0" w:color="auto"/>
        <w:bottom w:val="none" w:sz="0" w:space="0" w:color="auto"/>
        <w:right w:val="none" w:sz="0" w:space="0" w:color="auto"/>
      </w:divBdr>
    </w:div>
    <w:div w:id="311100179">
      <w:bodyDiv w:val="1"/>
      <w:marLeft w:val="0"/>
      <w:marRight w:val="0"/>
      <w:marTop w:val="0"/>
      <w:marBottom w:val="0"/>
      <w:divBdr>
        <w:top w:val="none" w:sz="0" w:space="0" w:color="auto"/>
        <w:left w:val="none" w:sz="0" w:space="0" w:color="auto"/>
        <w:bottom w:val="none" w:sz="0" w:space="0" w:color="auto"/>
        <w:right w:val="none" w:sz="0" w:space="0" w:color="auto"/>
      </w:divBdr>
    </w:div>
    <w:div w:id="313073201">
      <w:bodyDiv w:val="1"/>
      <w:marLeft w:val="0"/>
      <w:marRight w:val="0"/>
      <w:marTop w:val="0"/>
      <w:marBottom w:val="0"/>
      <w:divBdr>
        <w:top w:val="none" w:sz="0" w:space="0" w:color="auto"/>
        <w:left w:val="none" w:sz="0" w:space="0" w:color="auto"/>
        <w:bottom w:val="none" w:sz="0" w:space="0" w:color="auto"/>
        <w:right w:val="none" w:sz="0" w:space="0" w:color="auto"/>
      </w:divBdr>
    </w:div>
    <w:div w:id="313872001">
      <w:bodyDiv w:val="1"/>
      <w:marLeft w:val="0"/>
      <w:marRight w:val="0"/>
      <w:marTop w:val="0"/>
      <w:marBottom w:val="0"/>
      <w:divBdr>
        <w:top w:val="none" w:sz="0" w:space="0" w:color="auto"/>
        <w:left w:val="none" w:sz="0" w:space="0" w:color="auto"/>
        <w:bottom w:val="none" w:sz="0" w:space="0" w:color="auto"/>
        <w:right w:val="none" w:sz="0" w:space="0" w:color="auto"/>
      </w:divBdr>
    </w:div>
    <w:div w:id="313995932">
      <w:bodyDiv w:val="1"/>
      <w:marLeft w:val="0"/>
      <w:marRight w:val="0"/>
      <w:marTop w:val="0"/>
      <w:marBottom w:val="0"/>
      <w:divBdr>
        <w:top w:val="none" w:sz="0" w:space="0" w:color="auto"/>
        <w:left w:val="none" w:sz="0" w:space="0" w:color="auto"/>
        <w:bottom w:val="none" w:sz="0" w:space="0" w:color="auto"/>
        <w:right w:val="none" w:sz="0" w:space="0" w:color="auto"/>
      </w:divBdr>
    </w:div>
    <w:div w:id="315575151">
      <w:bodyDiv w:val="1"/>
      <w:marLeft w:val="0"/>
      <w:marRight w:val="0"/>
      <w:marTop w:val="0"/>
      <w:marBottom w:val="0"/>
      <w:divBdr>
        <w:top w:val="none" w:sz="0" w:space="0" w:color="auto"/>
        <w:left w:val="none" w:sz="0" w:space="0" w:color="auto"/>
        <w:bottom w:val="none" w:sz="0" w:space="0" w:color="auto"/>
        <w:right w:val="none" w:sz="0" w:space="0" w:color="auto"/>
      </w:divBdr>
    </w:div>
    <w:div w:id="315961905">
      <w:bodyDiv w:val="1"/>
      <w:marLeft w:val="0"/>
      <w:marRight w:val="0"/>
      <w:marTop w:val="0"/>
      <w:marBottom w:val="0"/>
      <w:divBdr>
        <w:top w:val="none" w:sz="0" w:space="0" w:color="auto"/>
        <w:left w:val="none" w:sz="0" w:space="0" w:color="auto"/>
        <w:bottom w:val="none" w:sz="0" w:space="0" w:color="auto"/>
        <w:right w:val="none" w:sz="0" w:space="0" w:color="auto"/>
      </w:divBdr>
    </w:div>
    <w:div w:id="317655554">
      <w:bodyDiv w:val="1"/>
      <w:marLeft w:val="0"/>
      <w:marRight w:val="0"/>
      <w:marTop w:val="0"/>
      <w:marBottom w:val="0"/>
      <w:divBdr>
        <w:top w:val="none" w:sz="0" w:space="0" w:color="auto"/>
        <w:left w:val="none" w:sz="0" w:space="0" w:color="auto"/>
        <w:bottom w:val="none" w:sz="0" w:space="0" w:color="auto"/>
        <w:right w:val="none" w:sz="0" w:space="0" w:color="auto"/>
      </w:divBdr>
    </w:div>
    <w:div w:id="320088075">
      <w:bodyDiv w:val="1"/>
      <w:marLeft w:val="0"/>
      <w:marRight w:val="0"/>
      <w:marTop w:val="0"/>
      <w:marBottom w:val="0"/>
      <w:divBdr>
        <w:top w:val="none" w:sz="0" w:space="0" w:color="auto"/>
        <w:left w:val="none" w:sz="0" w:space="0" w:color="auto"/>
        <w:bottom w:val="none" w:sz="0" w:space="0" w:color="auto"/>
        <w:right w:val="none" w:sz="0" w:space="0" w:color="auto"/>
      </w:divBdr>
    </w:div>
    <w:div w:id="321275482">
      <w:bodyDiv w:val="1"/>
      <w:marLeft w:val="0"/>
      <w:marRight w:val="0"/>
      <w:marTop w:val="0"/>
      <w:marBottom w:val="0"/>
      <w:divBdr>
        <w:top w:val="none" w:sz="0" w:space="0" w:color="auto"/>
        <w:left w:val="none" w:sz="0" w:space="0" w:color="auto"/>
        <w:bottom w:val="none" w:sz="0" w:space="0" w:color="auto"/>
        <w:right w:val="none" w:sz="0" w:space="0" w:color="auto"/>
      </w:divBdr>
    </w:div>
    <w:div w:id="321734361">
      <w:bodyDiv w:val="1"/>
      <w:marLeft w:val="0"/>
      <w:marRight w:val="0"/>
      <w:marTop w:val="0"/>
      <w:marBottom w:val="0"/>
      <w:divBdr>
        <w:top w:val="none" w:sz="0" w:space="0" w:color="auto"/>
        <w:left w:val="none" w:sz="0" w:space="0" w:color="auto"/>
        <w:bottom w:val="none" w:sz="0" w:space="0" w:color="auto"/>
        <w:right w:val="none" w:sz="0" w:space="0" w:color="auto"/>
      </w:divBdr>
    </w:div>
    <w:div w:id="321736904">
      <w:bodyDiv w:val="1"/>
      <w:marLeft w:val="0"/>
      <w:marRight w:val="0"/>
      <w:marTop w:val="0"/>
      <w:marBottom w:val="0"/>
      <w:divBdr>
        <w:top w:val="none" w:sz="0" w:space="0" w:color="auto"/>
        <w:left w:val="none" w:sz="0" w:space="0" w:color="auto"/>
        <w:bottom w:val="none" w:sz="0" w:space="0" w:color="auto"/>
        <w:right w:val="none" w:sz="0" w:space="0" w:color="auto"/>
      </w:divBdr>
    </w:div>
    <w:div w:id="323121329">
      <w:bodyDiv w:val="1"/>
      <w:marLeft w:val="0"/>
      <w:marRight w:val="0"/>
      <w:marTop w:val="0"/>
      <w:marBottom w:val="0"/>
      <w:divBdr>
        <w:top w:val="none" w:sz="0" w:space="0" w:color="auto"/>
        <w:left w:val="none" w:sz="0" w:space="0" w:color="auto"/>
        <w:bottom w:val="none" w:sz="0" w:space="0" w:color="auto"/>
        <w:right w:val="none" w:sz="0" w:space="0" w:color="auto"/>
      </w:divBdr>
    </w:div>
    <w:div w:id="323551748">
      <w:bodyDiv w:val="1"/>
      <w:marLeft w:val="0"/>
      <w:marRight w:val="0"/>
      <w:marTop w:val="0"/>
      <w:marBottom w:val="0"/>
      <w:divBdr>
        <w:top w:val="none" w:sz="0" w:space="0" w:color="auto"/>
        <w:left w:val="none" w:sz="0" w:space="0" w:color="auto"/>
        <w:bottom w:val="none" w:sz="0" w:space="0" w:color="auto"/>
        <w:right w:val="none" w:sz="0" w:space="0" w:color="auto"/>
      </w:divBdr>
    </w:div>
    <w:div w:id="323631883">
      <w:bodyDiv w:val="1"/>
      <w:marLeft w:val="0"/>
      <w:marRight w:val="0"/>
      <w:marTop w:val="0"/>
      <w:marBottom w:val="0"/>
      <w:divBdr>
        <w:top w:val="none" w:sz="0" w:space="0" w:color="auto"/>
        <w:left w:val="none" w:sz="0" w:space="0" w:color="auto"/>
        <w:bottom w:val="none" w:sz="0" w:space="0" w:color="auto"/>
        <w:right w:val="none" w:sz="0" w:space="0" w:color="auto"/>
      </w:divBdr>
    </w:div>
    <w:div w:id="324627354">
      <w:bodyDiv w:val="1"/>
      <w:marLeft w:val="0"/>
      <w:marRight w:val="0"/>
      <w:marTop w:val="0"/>
      <w:marBottom w:val="0"/>
      <w:divBdr>
        <w:top w:val="none" w:sz="0" w:space="0" w:color="auto"/>
        <w:left w:val="none" w:sz="0" w:space="0" w:color="auto"/>
        <w:bottom w:val="none" w:sz="0" w:space="0" w:color="auto"/>
        <w:right w:val="none" w:sz="0" w:space="0" w:color="auto"/>
      </w:divBdr>
    </w:div>
    <w:div w:id="325476379">
      <w:bodyDiv w:val="1"/>
      <w:marLeft w:val="0"/>
      <w:marRight w:val="0"/>
      <w:marTop w:val="0"/>
      <w:marBottom w:val="0"/>
      <w:divBdr>
        <w:top w:val="none" w:sz="0" w:space="0" w:color="auto"/>
        <w:left w:val="none" w:sz="0" w:space="0" w:color="auto"/>
        <w:bottom w:val="none" w:sz="0" w:space="0" w:color="auto"/>
        <w:right w:val="none" w:sz="0" w:space="0" w:color="auto"/>
      </w:divBdr>
    </w:div>
    <w:div w:id="327291966">
      <w:bodyDiv w:val="1"/>
      <w:marLeft w:val="0"/>
      <w:marRight w:val="0"/>
      <w:marTop w:val="0"/>
      <w:marBottom w:val="0"/>
      <w:divBdr>
        <w:top w:val="none" w:sz="0" w:space="0" w:color="auto"/>
        <w:left w:val="none" w:sz="0" w:space="0" w:color="auto"/>
        <w:bottom w:val="none" w:sz="0" w:space="0" w:color="auto"/>
        <w:right w:val="none" w:sz="0" w:space="0" w:color="auto"/>
      </w:divBdr>
    </w:div>
    <w:div w:id="328480575">
      <w:bodyDiv w:val="1"/>
      <w:marLeft w:val="0"/>
      <w:marRight w:val="0"/>
      <w:marTop w:val="0"/>
      <w:marBottom w:val="0"/>
      <w:divBdr>
        <w:top w:val="none" w:sz="0" w:space="0" w:color="auto"/>
        <w:left w:val="none" w:sz="0" w:space="0" w:color="auto"/>
        <w:bottom w:val="none" w:sz="0" w:space="0" w:color="auto"/>
        <w:right w:val="none" w:sz="0" w:space="0" w:color="auto"/>
      </w:divBdr>
    </w:div>
    <w:div w:id="329260404">
      <w:bodyDiv w:val="1"/>
      <w:marLeft w:val="0"/>
      <w:marRight w:val="0"/>
      <w:marTop w:val="0"/>
      <w:marBottom w:val="0"/>
      <w:divBdr>
        <w:top w:val="none" w:sz="0" w:space="0" w:color="auto"/>
        <w:left w:val="none" w:sz="0" w:space="0" w:color="auto"/>
        <w:bottom w:val="none" w:sz="0" w:space="0" w:color="auto"/>
        <w:right w:val="none" w:sz="0" w:space="0" w:color="auto"/>
      </w:divBdr>
    </w:div>
    <w:div w:id="331102699">
      <w:bodyDiv w:val="1"/>
      <w:marLeft w:val="0"/>
      <w:marRight w:val="0"/>
      <w:marTop w:val="0"/>
      <w:marBottom w:val="0"/>
      <w:divBdr>
        <w:top w:val="none" w:sz="0" w:space="0" w:color="auto"/>
        <w:left w:val="none" w:sz="0" w:space="0" w:color="auto"/>
        <w:bottom w:val="none" w:sz="0" w:space="0" w:color="auto"/>
        <w:right w:val="none" w:sz="0" w:space="0" w:color="auto"/>
      </w:divBdr>
    </w:div>
    <w:div w:id="331496517">
      <w:bodyDiv w:val="1"/>
      <w:marLeft w:val="0"/>
      <w:marRight w:val="0"/>
      <w:marTop w:val="0"/>
      <w:marBottom w:val="0"/>
      <w:divBdr>
        <w:top w:val="none" w:sz="0" w:space="0" w:color="auto"/>
        <w:left w:val="none" w:sz="0" w:space="0" w:color="auto"/>
        <w:bottom w:val="none" w:sz="0" w:space="0" w:color="auto"/>
        <w:right w:val="none" w:sz="0" w:space="0" w:color="auto"/>
      </w:divBdr>
    </w:div>
    <w:div w:id="335887376">
      <w:bodyDiv w:val="1"/>
      <w:marLeft w:val="0"/>
      <w:marRight w:val="0"/>
      <w:marTop w:val="0"/>
      <w:marBottom w:val="0"/>
      <w:divBdr>
        <w:top w:val="none" w:sz="0" w:space="0" w:color="auto"/>
        <w:left w:val="none" w:sz="0" w:space="0" w:color="auto"/>
        <w:bottom w:val="none" w:sz="0" w:space="0" w:color="auto"/>
        <w:right w:val="none" w:sz="0" w:space="0" w:color="auto"/>
      </w:divBdr>
    </w:div>
    <w:div w:id="339160851">
      <w:bodyDiv w:val="1"/>
      <w:marLeft w:val="0"/>
      <w:marRight w:val="0"/>
      <w:marTop w:val="0"/>
      <w:marBottom w:val="0"/>
      <w:divBdr>
        <w:top w:val="none" w:sz="0" w:space="0" w:color="auto"/>
        <w:left w:val="none" w:sz="0" w:space="0" w:color="auto"/>
        <w:bottom w:val="none" w:sz="0" w:space="0" w:color="auto"/>
        <w:right w:val="none" w:sz="0" w:space="0" w:color="auto"/>
      </w:divBdr>
    </w:div>
    <w:div w:id="339234548">
      <w:bodyDiv w:val="1"/>
      <w:marLeft w:val="0"/>
      <w:marRight w:val="0"/>
      <w:marTop w:val="0"/>
      <w:marBottom w:val="0"/>
      <w:divBdr>
        <w:top w:val="none" w:sz="0" w:space="0" w:color="auto"/>
        <w:left w:val="none" w:sz="0" w:space="0" w:color="auto"/>
        <w:bottom w:val="none" w:sz="0" w:space="0" w:color="auto"/>
        <w:right w:val="none" w:sz="0" w:space="0" w:color="auto"/>
      </w:divBdr>
    </w:div>
    <w:div w:id="340013234">
      <w:bodyDiv w:val="1"/>
      <w:marLeft w:val="0"/>
      <w:marRight w:val="0"/>
      <w:marTop w:val="0"/>
      <w:marBottom w:val="0"/>
      <w:divBdr>
        <w:top w:val="none" w:sz="0" w:space="0" w:color="auto"/>
        <w:left w:val="none" w:sz="0" w:space="0" w:color="auto"/>
        <w:bottom w:val="none" w:sz="0" w:space="0" w:color="auto"/>
        <w:right w:val="none" w:sz="0" w:space="0" w:color="auto"/>
      </w:divBdr>
    </w:div>
    <w:div w:id="340164319">
      <w:bodyDiv w:val="1"/>
      <w:marLeft w:val="0"/>
      <w:marRight w:val="0"/>
      <w:marTop w:val="0"/>
      <w:marBottom w:val="0"/>
      <w:divBdr>
        <w:top w:val="none" w:sz="0" w:space="0" w:color="auto"/>
        <w:left w:val="none" w:sz="0" w:space="0" w:color="auto"/>
        <w:bottom w:val="none" w:sz="0" w:space="0" w:color="auto"/>
        <w:right w:val="none" w:sz="0" w:space="0" w:color="auto"/>
      </w:divBdr>
    </w:div>
    <w:div w:id="342557952">
      <w:bodyDiv w:val="1"/>
      <w:marLeft w:val="0"/>
      <w:marRight w:val="0"/>
      <w:marTop w:val="0"/>
      <w:marBottom w:val="0"/>
      <w:divBdr>
        <w:top w:val="none" w:sz="0" w:space="0" w:color="auto"/>
        <w:left w:val="none" w:sz="0" w:space="0" w:color="auto"/>
        <w:bottom w:val="none" w:sz="0" w:space="0" w:color="auto"/>
        <w:right w:val="none" w:sz="0" w:space="0" w:color="auto"/>
      </w:divBdr>
    </w:div>
    <w:div w:id="343896378">
      <w:bodyDiv w:val="1"/>
      <w:marLeft w:val="0"/>
      <w:marRight w:val="0"/>
      <w:marTop w:val="0"/>
      <w:marBottom w:val="0"/>
      <w:divBdr>
        <w:top w:val="none" w:sz="0" w:space="0" w:color="auto"/>
        <w:left w:val="none" w:sz="0" w:space="0" w:color="auto"/>
        <w:bottom w:val="none" w:sz="0" w:space="0" w:color="auto"/>
        <w:right w:val="none" w:sz="0" w:space="0" w:color="auto"/>
      </w:divBdr>
    </w:div>
    <w:div w:id="346255007">
      <w:bodyDiv w:val="1"/>
      <w:marLeft w:val="0"/>
      <w:marRight w:val="0"/>
      <w:marTop w:val="0"/>
      <w:marBottom w:val="0"/>
      <w:divBdr>
        <w:top w:val="none" w:sz="0" w:space="0" w:color="auto"/>
        <w:left w:val="none" w:sz="0" w:space="0" w:color="auto"/>
        <w:bottom w:val="none" w:sz="0" w:space="0" w:color="auto"/>
        <w:right w:val="none" w:sz="0" w:space="0" w:color="auto"/>
      </w:divBdr>
    </w:div>
    <w:div w:id="347029994">
      <w:bodyDiv w:val="1"/>
      <w:marLeft w:val="0"/>
      <w:marRight w:val="0"/>
      <w:marTop w:val="0"/>
      <w:marBottom w:val="0"/>
      <w:divBdr>
        <w:top w:val="none" w:sz="0" w:space="0" w:color="auto"/>
        <w:left w:val="none" w:sz="0" w:space="0" w:color="auto"/>
        <w:bottom w:val="none" w:sz="0" w:space="0" w:color="auto"/>
        <w:right w:val="none" w:sz="0" w:space="0" w:color="auto"/>
      </w:divBdr>
    </w:div>
    <w:div w:id="347752912">
      <w:bodyDiv w:val="1"/>
      <w:marLeft w:val="0"/>
      <w:marRight w:val="0"/>
      <w:marTop w:val="0"/>
      <w:marBottom w:val="0"/>
      <w:divBdr>
        <w:top w:val="none" w:sz="0" w:space="0" w:color="auto"/>
        <w:left w:val="none" w:sz="0" w:space="0" w:color="auto"/>
        <w:bottom w:val="none" w:sz="0" w:space="0" w:color="auto"/>
        <w:right w:val="none" w:sz="0" w:space="0" w:color="auto"/>
      </w:divBdr>
    </w:div>
    <w:div w:id="348679561">
      <w:bodyDiv w:val="1"/>
      <w:marLeft w:val="0"/>
      <w:marRight w:val="0"/>
      <w:marTop w:val="0"/>
      <w:marBottom w:val="0"/>
      <w:divBdr>
        <w:top w:val="none" w:sz="0" w:space="0" w:color="auto"/>
        <w:left w:val="none" w:sz="0" w:space="0" w:color="auto"/>
        <w:bottom w:val="none" w:sz="0" w:space="0" w:color="auto"/>
        <w:right w:val="none" w:sz="0" w:space="0" w:color="auto"/>
      </w:divBdr>
    </w:div>
    <w:div w:id="349381873">
      <w:bodyDiv w:val="1"/>
      <w:marLeft w:val="0"/>
      <w:marRight w:val="0"/>
      <w:marTop w:val="0"/>
      <w:marBottom w:val="0"/>
      <w:divBdr>
        <w:top w:val="none" w:sz="0" w:space="0" w:color="auto"/>
        <w:left w:val="none" w:sz="0" w:space="0" w:color="auto"/>
        <w:bottom w:val="none" w:sz="0" w:space="0" w:color="auto"/>
        <w:right w:val="none" w:sz="0" w:space="0" w:color="auto"/>
      </w:divBdr>
    </w:div>
    <w:div w:id="349986580">
      <w:bodyDiv w:val="1"/>
      <w:marLeft w:val="0"/>
      <w:marRight w:val="0"/>
      <w:marTop w:val="0"/>
      <w:marBottom w:val="0"/>
      <w:divBdr>
        <w:top w:val="none" w:sz="0" w:space="0" w:color="auto"/>
        <w:left w:val="none" w:sz="0" w:space="0" w:color="auto"/>
        <w:bottom w:val="none" w:sz="0" w:space="0" w:color="auto"/>
        <w:right w:val="none" w:sz="0" w:space="0" w:color="auto"/>
      </w:divBdr>
    </w:div>
    <w:div w:id="350573320">
      <w:bodyDiv w:val="1"/>
      <w:marLeft w:val="0"/>
      <w:marRight w:val="0"/>
      <w:marTop w:val="0"/>
      <w:marBottom w:val="0"/>
      <w:divBdr>
        <w:top w:val="none" w:sz="0" w:space="0" w:color="auto"/>
        <w:left w:val="none" w:sz="0" w:space="0" w:color="auto"/>
        <w:bottom w:val="none" w:sz="0" w:space="0" w:color="auto"/>
        <w:right w:val="none" w:sz="0" w:space="0" w:color="auto"/>
      </w:divBdr>
    </w:div>
    <w:div w:id="351223557">
      <w:bodyDiv w:val="1"/>
      <w:marLeft w:val="0"/>
      <w:marRight w:val="0"/>
      <w:marTop w:val="0"/>
      <w:marBottom w:val="0"/>
      <w:divBdr>
        <w:top w:val="none" w:sz="0" w:space="0" w:color="auto"/>
        <w:left w:val="none" w:sz="0" w:space="0" w:color="auto"/>
        <w:bottom w:val="none" w:sz="0" w:space="0" w:color="auto"/>
        <w:right w:val="none" w:sz="0" w:space="0" w:color="auto"/>
      </w:divBdr>
    </w:div>
    <w:div w:id="352659490">
      <w:bodyDiv w:val="1"/>
      <w:marLeft w:val="0"/>
      <w:marRight w:val="0"/>
      <w:marTop w:val="0"/>
      <w:marBottom w:val="0"/>
      <w:divBdr>
        <w:top w:val="none" w:sz="0" w:space="0" w:color="auto"/>
        <w:left w:val="none" w:sz="0" w:space="0" w:color="auto"/>
        <w:bottom w:val="none" w:sz="0" w:space="0" w:color="auto"/>
        <w:right w:val="none" w:sz="0" w:space="0" w:color="auto"/>
      </w:divBdr>
    </w:div>
    <w:div w:id="354499405">
      <w:bodyDiv w:val="1"/>
      <w:marLeft w:val="0"/>
      <w:marRight w:val="0"/>
      <w:marTop w:val="0"/>
      <w:marBottom w:val="0"/>
      <w:divBdr>
        <w:top w:val="none" w:sz="0" w:space="0" w:color="auto"/>
        <w:left w:val="none" w:sz="0" w:space="0" w:color="auto"/>
        <w:bottom w:val="none" w:sz="0" w:space="0" w:color="auto"/>
        <w:right w:val="none" w:sz="0" w:space="0" w:color="auto"/>
      </w:divBdr>
    </w:div>
    <w:div w:id="354579694">
      <w:bodyDiv w:val="1"/>
      <w:marLeft w:val="0"/>
      <w:marRight w:val="0"/>
      <w:marTop w:val="0"/>
      <w:marBottom w:val="0"/>
      <w:divBdr>
        <w:top w:val="none" w:sz="0" w:space="0" w:color="auto"/>
        <w:left w:val="none" w:sz="0" w:space="0" w:color="auto"/>
        <w:bottom w:val="none" w:sz="0" w:space="0" w:color="auto"/>
        <w:right w:val="none" w:sz="0" w:space="0" w:color="auto"/>
      </w:divBdr>
    </w:div>
    <w:div w:id="354700031">
      <w:bodyDiv w:val="1"/>
      <w:marLeft w:val="0"/>
      <w:marRight w:val="0"/>
      <w:marTop w:val="0"/>
      <w:marBottom w:val="0"/>
      <w:divBdr>
        <w:top w:val="none" w:sz="0" w:space="0" w:color="auto"/>
        <w:left w:val="none" w:sz="0" w:space="0" w:color="auto"/>
        <w:bottom w:val="none" w:sz="0" w:space="0" w:color="auto"/>
        <w:right w:val="none" w:sz="0" w:space="0" w:color="auto"/>
      </w:divBdr>
    </w:div>
    <w:div w:id="355271996">
      <w:bodyDiv w:val="1"/>
      <w:marLeft w:val="0"/>
      <w:marRight w:val="0"/>
      <w:marTop w:val="0"/>
      <w:marBottom w:val="0"/>
      <w:divBdr>
        <w:top w:val="none" w:sz="0" w:space="0" w:color="auto"/>
        <w:left w:val="none" w:sz="0" w:space="0" w:color="auto"/>
        <w:bottom w:val="none" w:sz="0" w:space="0" w:color="auto"/>
        <w:right w:val="none" w:sz="0" w:space="0" w:color="auto"/>
      </w:divBdr>
    </w:div>
    <w:div w:id="355733703">
      <w:bodyDiv w:val="1"/>
      <w:marLeft w:val="0"/>
      <w:marRight w:val="0"/>
      <w:marTop w:val="0"/>
      <w:marBottom w:val="0"/>
      <w:divBdr>
        <w:top w:val="none" w:sz="0" w:space="0" w:color="auto"/>
        <w:left w:val="none" w:sz="0" w:space="0" w:color="auto"/>
        <w:bottom w:val="none" w:sz="0" w:space="0" w:color="auto"/>
        <w:right w:val="none" w:sz="0" w:space="0" w:color="auto"/>
      </w:divBdr>
    </w:div>
    <w:div w:id="356590221">
      <w:bodyDiv w:val="1"/>
      <w:marLeft w:val="0"/>
      <w:marRight w:val="0"/>
      <w:marTop w:val="0"/>
      <w:marBottom w:val="0"/>
      <w:divBdr>
        <w:top w:val="none" w:sz="0" w:space="0" w:color="auto"/>
        <w:left w:val="none" w:sz="0" w:space="0" w:color="auto"/>
        <w:bottom w:val="none" w:sz="0" w:space="0" w:color="auto"/>
        <w:right w:val="none" w:sz="0" w:space="0" w:color="auto"/>
      </w:divBdr>
    </w:div>
    <w:div w:id="356741730">
      <w:bodyDiv w:val="1"/>
      <w:marLeft w:val="0"/>
      <w:marRight w:val="0"/>
      <w:marTop w:val="0"/>
      <w:marBottom w:val="0"/>
      <w:divBdr>
        <w:top w:val="none" w:sz="0" w:space="0" w:color="auto"/>
        <w:left w:val="none" w:sz="0" w:space="0" w:color="auto"/>
        <w:bottom w:val="none" w:sz="0" w:space="0" w:color="auto"/>
        <w:right w:val="none" w:sz="0" w:space="0" w:color="auto"/>
      </w:divBdr>
    </w:div>
    <w:div w:id="357318117">
      <w:bodyDiv w:val="1"/>
      <w:marLeft w:val="0"/>
      <w:marRight w:val="0"/>
      <w:marTop w:val="0"/>
      <w:marBottom w:val="0"/>
      <w:divBdr>
        <w:top w:val="none" w:sz="0" w:space="0" w:color="auto"/>
        <w:left w:val="none" w:sz="0" w:space="0" w:color="auto"/>
        <w:bottom w:val="none" w:sz="0" w:space="0" w:color="auto"/>
        <w:right w:val="none" w:sz="0" w:space="0" w:color="auto"/>
      </w:divBdr>
    </w:div>
    <w:div w:id="357388361">
      <w:bodyDiv w:val="1"/>
      <w:marLeft w:val="0"/>
      <w:marRight w:val="0"/>
      <w:marTop w:val="0"/>
      <w:marBottom w:val="0"/>
      <w:divBdr>
        <w:top w:val="none" w:sz="0" w:space="0" w:color="auto"/>
        <w:left w:val="none" w:sz="0" w:space="0" w:color="auto"/>
        <w:bottom w:val="none" w:sz="0" w:space="0" w:color="auto"/>
        <w:right w:val="none" w:sz="0" w:space="0" w:color="auto"/>
      </w:divBdr>
    </w:div>
    <w:div w:id="357587869">
      <w:bodyDiv w:val="1"/>
      <w:marLeft w:val="0"/>
      <w:marRight w:val="0"/>
      <w:marTop w:val="0"/>
      <w:marBottom w:val="0"/>
      <w:divBdr>
        <w:top w:val="none" w:sz="0" w:space="0" w:color="auto"/>
        <w:left w:val="none" w:sz="0" w:space="0" w:color="auto"/>
        <w:bottom w:val="none" w:sz="0" w:space="0" w:color="auto"/>
        <w:right w:val="none" w:sz="0" w:space="0" w:color="auto"/>
      </w:divBdr>
    </w:div>
    <w:div w:id="357853932">
      <w:bodyDiv w:val="1"/>
      <w:marLeft w:val="0"/>
      <w:marRight w:val="0"/>
      <w:marTop w:val="0"/>
      <w:marBottom w:val="0"/>
      <w:divBdr>
        <w:top w:val="none" w:sz="0" w:space="0" w:color="auto"/>
        <w:left w:val="none" w:sz="0" w:space="0" w:color="auto"/>
        <w:bottom w:val="none" w:sz="0" w:space="0" w:color="auto"/>
        <w:right w:val="none" w:sz="0" w:space="0" w:color="auto"/>
      </w:divBdr>
    </w:div>
    <w:div w:id="358241982">
      <w:bodyDiv w:val="1"/>
      <w:marLeft w:val="0"/>
      <w:marRight w:val="0"/>
      <w:marTop w:val="0"/>
      <w:marBottom w:val="0"/>
      <w:divBdr>
        <w:top w:val="none" w:sz="0" w:space="0" w:color="auto"/>
        <w:left w:val="none" w:sz="0" w:space="0" w:color="auto"/>
        <w:bottom w:val="none" w:sz="0" w:space="0" w:color="auto"/>
        <w:right w:val="none" w:sz="0" w:space="0" w:color="auto"/>
      </w:divBdr>
    </w:div>
    <w:div w:id="359354216">
      <w:bodyDiv w:val="1"/>
      <w:marLeft w:val="0"/>
      <w:marRight w:val="0"/>
      <w:marTop w:val="0"/>
      <w:marBottom w:val="0"/>
      <w:divBdr>
        <w:top w:val="none" w:sz="0" w:space="0" w:color="auto"/>
        <w:left w:val="none" w:sz="0" w:space="0" w:color="auto"/>
        <w:bottom w:val="none" w:sz="0" w:space="0" w:color="auto"/>
        <w:right w:val="none" w:sz="0" w:space="0" w:color="auto"/>
      </w:divBdr>
    </w:div>
    <w:div w:id="360514396">
      <w:bodyDiv w:val="1"/>
      <w:marLeft w:val="0"/>
      <w:marRight w:val="0"/>
      <w:marTop w:val="0"/>
      <w:marBottom w:val="0"/>
      <w:divBdr>
        <w:top w:val="none" w:sz="0" w:space="0" w:color="auto"/>
        <w:left w:val="none" w:sz="0" w:space="0" w:color="auto"/>
        <w:bottom w:val="none" w:sz="0" w:space="0" w:color="auto"/>
        <w:right w:val="none" w:sz="0" w:space="0" w:color="auto"/>
      </w:divBdr>
    </w:div>
    <w:div w:id="360589855">
      <w:bodyDiv w:val="1"/>
      <w:marLeft w:val="0"/>
      <w:marRight w:val="0"/>
      <w:marTop w:val="0"/>
      <w:marBottom w:val="0"/>
      <w:divBdr>
        <w:top w:val="none" w:sz="0" w:space="0" w:color="auto"/>
        <w:left w:val="none" w:sz="0" w:space="0" w:color="auto"/>
        <w:bottom w:val="none" w:sz="0" w:space="0" w:color="auto"/>
        <w:right w:val="none" w:sz="0" w:space="0" w:color="auto"/>
      </w:divBdr>
    </w:div>
    <w:div w:id="361781101">
      <w:bodyDiv w:val="1"/>
      <w:marLeft w:val="0"/>
      <w:marRight w:val="0"/>
      <w:marTop w:val="0"/>
      <w:marBottom w:val="0"/>
      <w:divBdr>
        <w:top w:val="none" w:sz="0" w:space="0" w:color="auto"/>
        <w:left w:val="none" w:sz="0" w:space="0" w:color="auto"/>
        <w:bottom w:val="none" w:sz="0" w:space="0" w:color="auto"/>
        <w:right w:val="none" w:sz="0" w:space="0" w:color="auto"/>
      </w:divBdr>
    </w:div>
    <w:div w:id="364060938">
      <w:bodyDiv w:val="1"/>
      <w:marLeft w:val="0"/>
      <w:marRight w:val="0"/>
      <w:marTop w:val="0"/>
      <w:marBottom w:val="0"/>
      <w:divBdr>
        <w:top w:val="none" w:sz="0" w:space="0" w:color="auto"/>
        <w:left w:val="none" w:sz="0" w:space="0" w:color="auto"/>
        <w:bottom w:val="none" w:sz="0" w:space="0" w:color="auto"/>
        <w:right w:val="none" w:sz="0" w:space="0" w:color="auto"/>
      </w:divBdr>
    </w:div>
    <w:div w:id="364988371">
      <w:bodyDiv w:val="1"/>
      <w:marLeft w:val="0"/>
      <w:marRight w:val="0"/>
      <w:marTop w:val="0"/>
      <w:marBottom w:val="0"/>
      <w:divBdr>
        <w:top w:val="none" w:sz="0" w:space="0" w:color="auto"/>
        <w:left w:val="none" w:sz="0" w:space="0" w:color="auto"/>
        <w:bottom w:val="none" w:sz="0" w:space="0" w:color="auto"/>
        <w:right w:val="none" w:sz="0" w:space="0" w:color="auto"/>
      </w:divBdr>
    </w:div>
    <w:div w:id="365184025">
      <w:bodyDiv w:val="1"/>
      <w:marLeft w:val="0"/>
      <w:marRight w:val="0"/>
      <w:marTop w:val="0"/>
      <w:marBottom w:val="0"/>
      <w:divBdr>
        <w:top w:val="none" w:sz="0" w:space="0" w:color="auto"/>
        <w:left w:val="none" w:sz="0" w:space="0" w:color="auto"/>
        <w:bottom w:val="none" w:sz="0" w:space="0" w:color="auto"/>
        <w:right w:val="none" w:sz="0" w:space="0" w:color="auto"/>
      </w:divBdr>
    </w:div>
    <w:div w:id="365567252">
      <w:bodyDiv w:val="1"/>
      <w:marLeft w:val="0"/>
      <w:marRight w:val="0"/>
      <w:marTop w:val="0"/>
      <w:marBottom w:val="0"/>
      <w:divBdr>
        <w:top w:val="none" w:sz="0" w:space="0" w:color="auto"/>
        <w:left w:val="none" w:sz="0" w:space="0" w:color="auto"/>
        <w:bottom w:val="none" w:sz="0" w:space="0" w:color="auto"/>
        <w:right w:val="none" w:sz="0" w:space="0" w:color="auto"/>
      </w:divBdr>
    </w:div>
    <w:div w:id="365567528">
      <w:bodyDiv w:val="1"/>
      <w:marLeft w:val="0"/>
      <w:marRight w:val="0"/>
      <w:marTop w:val="0"/>
      <w:marBottom w:val="0"/>
      <w:divBdr>
        <w:top w:val="none" w:sz="0" w:space="0" w:color="auto"/>
        <w:left w:val="none" w:sz="0" w:space="0" w:color="auto"/>
        <w:bottom w:val="none" w:sz="0" w:space="0" w:color="auto"/>
        <w:right w:val="none" w:sz="0" w:space="0" w:color="auto"/>
      </w:divBdr>
    </w:div>
    <w:div w:id="365716175">
      <w:bodyDiv w:val="1"/>
      <w:marLeft w:val="0"/>
      <w:marRight w:val="0"/>
      <w:marTop w:val="0"/>
      <w:marBottom w:val="0"/>
      <w:divBdr>
        <w:top w:val="none" w:sz="0" w:space="0" w:color="auto"/>
        <w:left w:val="none" w:sz="0" w:space="0" w:color="auto"/>
        <w:bottom w:val="none" w:sz="0" w:space="0" w:color="auto"/>
        <w:right w:val="none" w:sz="0" w:space="0" w:color="auto"/>
      </w:divBdr>
    </w:div>
    <w:div w:id="367491338">
      <w:bodyDiv w:val="1"/>
      <w:marLeft w:val="0"/>
      <w:marRight w:val="0"/>
      <w:marTop w:val="0"/>
      <w:marBottom w:val="0"/>
      <w:divBdr>
        <w:top w:val="none" w:sz="0" w:space="0" w:color="auto"/>
        <w:left w:val="none" w:sz="0" w:space="0" w:color="auto"/>
        <w:bottom w:val="none" w:sz="0" w:space="0" w:color="auto"/>
        <w:right w:val="none" w:sz="0" w:space="0" w:color="auto"/>
      </w:divBdr>
    </w:div>
    <w:div w:id="367681802">
      <w:bodyDiv w:val="1"/>
      <w:marLeft w:val="0"/>
      <w:marRight w:val="0"/>
      <w:marTop w:val="0"/>
      <w:marBottom w:val="0"/>
      <w:divBdr>
        <w:top w:val="none" w:sz="0" w:space="0" w:color="auto"/>
        <w:left w:val="none" w:sz="0" w:space="0" w:color="auto"/>
        <w:bottom w:val="none" w:sz="0" w:space="0" w:color="auto"/>
        <w:right w:val="none" w:sz="0" w:space="0" w:color="auto"/>
      </w:divBdr>
    </w:div>
    <w:div w:id="368921354">
      <w:bodyDiv w:val="1"/>
      <w:marLeft w:val="0"/>
      <w:marRight w:val="0"/>
      <w:marTop w:val="0"/>
      <w:marBottom w:val="0"/>
      <w:divBdr>
        <w:top w:val="none" w:sz="0" w:space="0" w:color="auto"/>
        <w:left w:val="none" w:sz="0" w:space="0" w:color="auto"/>
        <w:bottom w:val="none" w:sz="0" w:space="0" w:color="auto"/>
        <w:right w:val="none" w:sz="0" w:space="0" w:color="auto"/>
      </w:divBdr>
    </w:div>
    <w:div w:id="370108790">
      <w:bodyDiv w:val="1"/>
      <w:marLeft w:val="0"/>
      <w:marRight w:val="0"/>
      <w:marTop w:val="0"/>
      <w:marBottom w:val="0"/>
      <w:divBdr>
        <w:top w:val="none" w:sz="0" w:space="0" w:color="auto"/>
        <w:left w:val="none" w:sz="0" w:space="0" w:color="auto"/>
        <w:bottom w:val="none" w:sz="0" w:space="0" w:color="auto"/>
        <w:right w:val="none" w:sz="0" w:space="0" w:color="auto"/>
      </w:divBdr>
    </w:div>
    <w:div w:id="371004524">
      <w:bodyDiv w:val="1"/>
      <w:marLeft w:val="0"/>
      <w:marRight w:val="0"/>
      <w:marTop w:val="0"/>
      <w:marBottom w:val="0"/>
      <w:divBdr>
        <w:top w:val="none" w:sz="0" w:space="0" w:color="auto"/>
        <w:left w:val="none" w:sz="0" w:space="0" w:color="auto"/>
        <w:bottom w:val="none" w:sz="0" w:space="0" w:color="auto"/>
        <w:right w:val="none" w:sz="0" w:space="0" w:color="auto"/>
      </w:divBdr>
    </w:div>
    <w:div w:id="371266372">
      <w:bodyDiv w:val="1"/>
      <w:marLeft w:val="0"/>
      <w:marRight w:val="0"/>
      <w:marTop w:val="0"/>
      <w:marBottom w:val="0"/>
      <w:divBdr>
        <w:top w:val="none" w:sz="0" w:space="0" w:color="auto"/>
        <w:left w:val="none" w:sz="0" w:space="0" w:color="auto"/>
        <w:bottom w:val="none" w:sz="0" w:space="0" w:color="auto"/>
        <w:right w:val="none" w:sz="0" w:space="0" w:color="auto"/>
      </w:divBdr>
    </w:div>
    <w:div w:id="371392558">
      <w:bodyDiv w:val="1"/>
      <w:marLeft w:val="0"/>
      <w:marRight w:val="0"/>
      <w:marTop w:val="0"/>
      <w:marBottom w:val="0"/>
      <w:divBdr>
        <w:top w:val="none" w:sz="0" w:space="0" w:color="auto"/>
        <w:left w:val="none" w:sz="0" w:space="0" w:color="auto"/>
        <w:bottom w:val="none" w:sz="0" w:space="0" w:color="auto"/>
        <w:right w:val="none" w:sz="0" w:space="0" w:color="auto"/>
      </w:divBdr>
    </w:div>
    <w:div w:id="372929259">
      <w:bodyDiv w:val="1"/>
      <w:marLeft w:val="0"/>
      <w:marRight w:val="0"/>
      <w:marTop w:val="0"/>
      <w:marBottom w:val="0"/>
      <w:divBdr>
        <w:top w:val="none" w:sz="0" w:space="0" w:color="auto"/>
        <w:left w:val="none" w:sz="0" w:space="0" w:color="auto"/>
        <w:bottom w:val="none" w:sz="0" w:space="0" w:color="auto"/>
        <w:right w:val="none" w:sz="0" w:space="0" w:color="auto"/>
      </w:divBdr>
    </w:div>
    <w:div w:id="373193584">
      <w:bodyDiv w:val="1"/>
      <w:marLeft w:val="0"/>
      <w:marRight w:val="0"/>
      <w:marTop w:val="0"/>
      <w:marBottom w:val="0"/>
      <w:divBdr>
        <w:top w:val="none" w:sz="0" w:space="0" w:color="auto"/>
        <w:left w:val="none" w:sz="0" w:space="0" w:color="auto"/>
        <w:bottom w:val="none" w:sz="0" w:space="0" w:color="auto"/>
        <w:right w:val="none" w:sz="0" w:space="0" w:color="auto"/>
      </w:divBdr>
    </w:div>
    <w:div w:id="374281767">
      <w:bodyDiv w:val="1"/>
      <w:marLeft w:val="0"/>
      <w:marRight w:val="0"/>
      <w:marTop w:val="0"/>
      <w:marBottom w:val="0"/>
      <w:divBdr>
        <w:top w:val="none" w:sz="0" w:space="0" w:color="auto"/>
        <w:left w:val="none" w:sz="0" w:space="0" w:color="auto"/>
        <w:bottom w:val="none" w:sz="0" w:space="0" w:color="auto"/>
        <w:right w:val="none" w:sz="0" w:space="0" w:color="auto"/>
      </w:divBdr>
    </w:div>
    <w:div w:id="374358802">
      <w:bodyDiv w:val="1"/>
      <w:marLeft w:val="0"/>
      <w:marRight w:val="0"/>
      <w:marTop w:val="0"/>
      <w:marBottom w:val="0"/>
      <w:divBdr>
        <w:top w:val="none" w:sz="0" w:space="0" w:color="auto"/>
        <w:left w:val="none" w:sz="0" w:space="0" w:color="auto"/>
        <w:bottom w:val="none" w:sz="0" w:space="0" w:color="auto"/>
        <w:right w:val="none" w:sz="0" w:space="0" w:color="auto"/>
      </w:divBdr>
    </w:div>
    <w:div w:id="375088938">
      <w:bodyDiv w:val="1"/>
      <w:marLeft w:val="0"/>
      <w:marRight w:val="0"/>
      <w:marTop w:val="0"/>
      <w:marBottom w:val="0"/>
      <w:divBdr>
        <w:top w:val="none" w:sz="0" w:space="0" w:color="auto"/>
        <w:left w:val="none" w:sz="0" w:space="0" w:color="auto"/>
        <w:bottom w:val="none" w:sz="0" w:space="0" w:color="auto"/>
        <w:right w:val="none" w:sz="0" w:space="0" w:color="auto"/>
      </w:divBdr>
    </w:div>
    <w:div w:id="376390848">
      <w:bodyDiv w:val="1"/>
      <w:marLeft w:val="0"/>
      <w:marRight w:val="0"/>
      <w:marTop w:val="0"/>
      <w:marBottom w:val="0"/>
      <w:divBdr>
        <w:top w:val="none" w:sz="0" w:space="0" w:color="auto"/>
        <w:left w:val="none" w:sz="0" w:space="0" w:color="auto"/>
        <w:bottom w:val="none" w:sz="0" w:space="0" w:color="auto"/>
        <w:right w:val="none" w:sz="0" w:space="0" w:color="auto"/>
      </w:divBdr>
    </w:div>
    <w:div w:id="376591804">
      <w:bodyDiv w:val="1"/>
      <w:marLeft w:val="0"/>
      <w:marRight w:val="0"/>
      <w:marTop w:val="0"/>
      <w:marBottom w:val="0"/>
      <w:divBdr>
        <w:top w:val="none" w:sz="0" w:space="0" w:color="auto"/>
        <w:left w:val="none" w:sz="0" w:space="0" w:color="auto"/>
        <w:bottom w:val="none" w:sz="0" w:space="0" w:color="auto"/>
        <w:right w:val="none" w:sz="0" w:space="0" w:color="auto"/>
      </w:divBdr>
    </w:div>
    <w:div w:id="378211758">
      <w:bodyDiv w:val="1"/>
      <w:marLeft w:val="0"/>
      <w:marRight w:val="0"/>
      <w:marTop w:val="0"/>
      <w:marBottom w:val="0"/>
      <w:divBdr>
        <w:top w:val="none" w:sz="0" w:space="0" w:color="auto"/>
        <w:left w:val="none" w:sz="0" w:space="0" w:color="auto"/>
        <w:bottom w:val="none" w:sz="0" w:space="0" w:color="auto"/>
        <w:right w:val="none" w:sz="0" w:space="0" w:color="auto"/>
      </w:divBdr>
    </w:div>
    <w:div w:id="380178873">
      <w:bodyDiv w:val="1"/>
      <w:marLeft w:val="0"/>
      <w:marRight w:val="0"/>
      <w:marTop w:val="0"/>
      <w:marBottom w:val="0"/>
      <w:divBdr>
        <w:top w:val="none" w:sz="0" w:space="0" w:color="auto"/>
        <w:left w:val="none" w:sz="0" w:space="0" w:color="auto"/>
        <w:bottom w:val="none" w:sz="0" w:space="0" w:color="auto"/>
        <w:right w:val="none" w:sz="0" w:space="0" w:color="auto"/>
      </w:divBdr>
    </w:div>
    <w:div w:id="381487461">
      <w:bodyDiv w:val="1"/>
      <w:marLeft w:val="0"/>
      <w:marRight w:val="0"/>
      <w:marTop w:val="0"/>
      <w:marBottom w:val="0"/>
      <w:divBdr>
        <w:top w:val="none" w:sz="0" w:space="0" w:color="auto"/>
        <w:left w:val="none" w:sz="0" w:space="0" w:color="auto"/>
        <w:bottom w:val="none" w:sz="0" w:space="0" w:color="auto"/>
        <w:right w:val="none" w:sz="0" w:space="0" w:color="auto"/>
      </w:divBdr>
    </w:div>
    <w:div w:id="382369052">
      <w:bodyDiv w:val="1"/>
      <w:marLeft w:val="0"/>
      <w:marRight w:val="0"/>
      <w:marTop w:val="0"/>
      <w:marBottom w:val="0"/>
      <w:divBdr>
        <w:top w:val="none" w:sz="0" w:space="0" w:color="auto"/>
        <w:left w:val="none" w:sz="0" w:space="0" w:color="auto"/>
        <w:bottom w:val="none" w:sz="0" w:space="0" w:color="auto"/>
        <w:right w:val="none" w:sz="0" w:space="0" w:color="auto"/>
      </w:divBdr>
    </w:div>
    <w:div w:id="383331865">
      <w:bodyDiv w:val="1"/>
      <w:marLeft w:val="0"/>
      <w:marRight w:val="0"/>
      <w:marTop w:val="0"/>
      <w:marBottom w:val="0"/>
      <w:divBdr>
        <w:top w:val="none" w:sz="0" w:space="0" w:color="auto"/>
        <w:left w:val="none" w:sz="0" w:space="0" w:color="auto"/>
        <w:bottom w:val="none" w:sz="0" w:space="0" w:color="auto"/>
        <w:right w:val="none" w:sz="0" w:space="0" w:color="auto"/>
      </w:divBdr>
    </w:div>
    <w:div w:id="384763357">
      <w:bodyDiv w:val="1"/>
      <w:marLeft w:val="0"/>
      <w:marRight w:val="0"/>
      <w:marTop w:val="0"/>
      <w:marBottom w:val="0"/>
      <w:divBdr>
        <w:top w:val="none" w:sz="0" w:space="0" w:color="auto"/>
        <w:left w:val="none" w:sz="0" w:space="0" w:color="auto"/>
        <w:bottom w:val="none" w:sz="0" w:space="0" w:color="auto"/>
        <w:right w:val="none" w:sz="0" w:space="0" w:color="auto"/>
      </w:divBdr>
    </w:div>
    <w:div w:id="385031914">
      <w:bodyDiv w:val="1"/>
      <w:marLeft w:val="0"/>
      <w:marRight w:val="0"/>
      <w:marTop w:val="0"/>
      <w:marBottom w:val="0"/>
      <w:divBdr>
        <w:top w:val="none" w:sz="0" w:space="0" w:color="auto"/>
        <w:left w:val="none" w:sz="0" w:space="0" w:color="auto"/>
        <w:bottom w:val="none" w:sz="0" w:space="0" w:color="auto"/>
        <w:right w:val="none" w:sz="0" w:space="0" w:color="auto"/>
      </w:divBdr>
    </w:div>
    <w:div w:id="385184056">
      <w:bodyDiv w:val="1"/>
      <w:marLeft w:val="0"/>
      <w:marRight w:val="0"/>
      <w:marTop w:val="0"/>
      <w:marBottom w:val="0"/>
      <w:divBdr>
        <w:top w:val="none" w:sz="0" w:space="0" w:color="auto"/>
        <w:left w:val="none" w:sz="0" w:space="0" w:color="auto"/>
        <w:bottom w:val="none" w:sz="0" w:space="0" w:color="auto"/>
        <w:right w:val="none" w:sz="0" w:space="0" w:color="auto"/>
      </w:divBdr>
    </w:div>
    <w:div w:id="386228086">
      <w:bodyDiv w:val="1"/>
      <w:marLeft w:val="0"/>
      <w:marRight w:val="0"/>
      <w:marTop w:val="0"/>
      <w:marBottom w:val="0"/>
      <w:divBdr>
        <w:top w:val="none" w:sz="0" w:space="0" w:color="auto"/>
        <w:left w:val="none" w:sz="0" w:space="0" w:color="auto"/>
        <w:bottom w:val="none" w:sz="0" w:space="0" w:color="auto"/>
        <w:right w:val="none" w:sz="0" w:space="0" w:color="auto"/>
      </w:divBdr>
    </w:div>
    <w:div w:id="386607097">
      <w:bodyDiv w:val="1"/>
      <w:marLeft w:val="0"/>
      <w:marRight w:val="0"/>
      <w:marTop w:val="0"/>
      <w:marBottom w:val="0"/>
      <w:divBdr>
        <w:top w:val="none" w:sz="0" w:space="0" w:color="auto"/>
        <w:left w:val="none" w:sz="0" w:space="0" w:color="auto"/>
        <w:bottom w:val="none" w:sz="0" w:space="0" w:color="auto"/>
        <w:right w:val="none" w:sz="0" w:space="0" w:color="auto"/>
      </w:divBdr>
    </w:div>
    <w:div w:id="386690896">
      <w:bodyDiv w:val="1"/>
      <w:marLeft w:val="0"/>
      <w:marRight w:val="0"/>
      <w:marTop w:val="0"/>
      <w:marBottom w:val="0"/>
      <w:divBdr>
        <w:top w:val="none" w:sz="0" w:space="0" w:color="auto"/>
        <w:left w:val="none" w:sz="0" w:space="0" w:color="auto"/>
        <w:bottom w:val="none" w:sz="0" w:space="0" w:color="auto"/>
        <w:right w:val="none" w:sz="0" w:space="0" w:color="auto"/>
      </w:divBdr>
    </w:div>
    <w:div w:id="387147197">
      <w:bodyDiv w:val="1"/>
      <w:marLeft w:val="0"/>
      <w:marRight w:val="0"/>
      <w:marTop w:val="0"/>
      <w:marBottom w:val="0"/>
      <w:divBdr>
        <w:top w:val="none" w:sz="0" w:space="0" w:color="auto"/>
        <w:left w:val="none" w:sz="0" w:space="0" w:color="auto"/>
        <w:bottom w:val="none" w:sz="0" w:space="0" w:color="auto"/>
        <w:right w:val="none" w:sz="0" w:space="0" w:color="auto"/>
      </w:divBdr>
    </w:div>
    <w:div w:id="388311452">
      <w:bodyDiv w:val="1"/>
      <w:marLeft w:val="0"/>
      <w:marRight w:val="0"/>
      <w:marTop w:val="0"/>
      <w:marBottom w:val="0"/>
      <w:divBdr>
        <w:top w:val="none" w:sz="0" w:space="0" w:color="auto"/>
        <w:left w:val="none" w:sz="0" w:space="0" w:color="auto"/>
        <w:bottom w:val="none" w:sz="0" w:space="0" w:color="auto"/>
        <w:right w:val="none" w:sz="0" w:space="0" w:color="auto"/>
      </w:divBdr>
    </w:div>
    <w:div w:id="389110013">
      <w:bodyDiv w:val="1"/>
      <w:marLeft w:val="0"/>
      <w:marRight w:val="0"/>
      <w:marTop w:val="0"/>
      <w:marBottom w:val="0"/>
      <w:divBdr>
        <w:top w:val="none" w:sz="0" w:space="0" w:color="auto"/>
        <w:left w:val="none" w:sz="0" w:space="0" w:color="auto"/>
        <w:bottom w:val="none" w:sz="0" w:space="0" w:color="auto"/>
        <w:right w:val="none" w:sz="0" w:space="0" w:color="auto"/>
      </w:divBdr>
    </w:div>
    <w:div w:id="390078932">
      <w:bodyDiv w:val="1"/>
      <w:marLeft w:val="0"/>
      <w:marRight w:val="0"/>
      <w:marTop w:val="0"/>
      <w:marBottom w:val="0"/>
      <w:divBdr>
        <w:top w:val="none" w:sz="0" w:space="0" w:color="auto"/>
        <w:left w:val="none" w:sz="0" w:space="0" w:color="auto"/>
        <w:bottom w:val="none" w:sz="0" w:space="0" w:color="auto"/>
        <w:right w:val="none" w:sz="0" w:space="0" w:color="auto"/>
      </w:divBdr>
    </w:div>
    <w:div w:id="390426512">
      <w:bodyDiv w:val="1"/>
      <w:marLeft w:val="0"/>
      <w:marRight w:val="0"/>
      <w:marTop w:val="0"/>
      <w:marBottom w:val="0"/>
      <w:divBdr>
        <w:top w:val="none" w:sz="0" w:space="0" w:color="auto"/>
        <w:left w:val="none" w:sz="0" w:space="0" w:color="auto"/>
        <w:bottom w:val="none" w:sz="0" w:space="0" w:color="auto"/>
        <w:right w:val="none" w:sz="0" w:space="0" w:color="auto"/>
      </w:divBdr>
    </w:div>
    <w:div w:id="392167882">
      <w:bodyDiv w:val="1"/>
      <w:marLeft w:val="0"/>
      <w:marRight w:val="0"/>
      <w:marTop w:val="0"/>
      <w:marBottom w:val="0"/>
      <w:divBdr>
        <w:top w:val="none" w:sz="0" w:space="0" w:color="auto"/>
        <w:left w:val="none" w:sz="0" w:space="0" w:color="auto"/>
        <w:bottom w:val="none" w:sz="0" w:space="0" w:color="auto"/>
        <w:right w:val="none" w:sz="0" w:space="0" w:color="auto"/>
      </w:divBdr>
    </w:div>
    <w:div w:id="392197279">
      <w:bodyDiv w:val="1"/>
      <w:marLeft w:val="0"/>
      <w:marRight w:val="0"/>
      <w:marTop w:val="0"/>
      <w:marBottom w:val="0"/>
      <w:divBdr>
        <w:top w:val="none" w:sz="0" w:space="0" w:color="auto"/>
        <w:left w:val="none" w:sz="0" w:space="0" w:color="auto"/>
        <w:bottom w:val="none" w:sz="0" w:space="0" w:color="auto"/>
        <w:right w:val="none" w:sz="0" w:space="0" w:color="auto"/>
      </w:divBdr>
    </w:div>
    <w:div w:id="394352312">
      <w:bodyDiv w:val="1"/>
      <w:marLeft w:val="0"/>
      <w:marRight w:val="0"/>
      <w:marTop w:val="0"/>
      <w:marBottom w:val="0"/>
      <w:divBdr>
        <w:top w:val="none" w:sz="0" w:space="0" w:color="auto"/>
        <w:left w:val="none" w:sz="0" w:space="0" w:color="auto"/>
        <w:bottom w:val="none" w:sz="0" w:space="0" w:color="auto"/>
        <w:right w:val="none" w:sz="0" w:space="0" w:color="auto"/>
      </w:divBdr>
    </w:div>
    <w:div w:id="394352625">
      <w:bodyDiv w:val="1"/>
      <w:marLeft w:val="0"/>
      <w:marRight w:val="0"/>
      <w:marTop w:val="0"/>
      <w:marBottom w:val="0"/>
      <w:divBdr>
        <w:top w:val="none" w:sz="0" w:space="0" w:color="auto"/>
        <w:left w:val="none" w:sz="0" w:space="0" w:color="auto"/>
        <w:bottom w:val="none" w:sz="0" w:space="0" w:color="auto"/>
        <w:right w:val="none" w:sz="0" w:space="0" w:color="auto"/>
      </w:divBdr>
    </w:div>
    <w:div w:id="394426751">
      <w:bodyDiv w:val="1"/>
      <w:marLeft w:val="0"/>
      <w:marRight w:val="0"/>
      <w:marTop w:val="0"/>
      <w:marBottom w:val="0"/>
      <w:divBdr>
        <w:top w:val="none" w:sz="0" w:space="0" w:color="auto"/>
        <w:left w:val="none" w:sz="0" w:space="0" w:color="auto"/>
        <w:bottom w:val="none" w:sz="0" w:space="0" w:color="auto"/>
        <w:right w:val="none" w:sz="0" w:space="0" w:color="auto"/>
      </w:divBdr>
    </w:div>
    <w:div w:id="395666216">
      <w:bodyDiv w:val="1"/>
      <w:marLeft w:val="0"/>
      <w:marRight w:val="0"/>
      <w:marTop w:val="0"/>
      <w:marBottom w:val="0"/>
      <w:divBdr>
        <w:top w:val="none" w:sz="0" w:space="0" w:color="auto"/>
        <w:left w:val="none" w:sz="0" w:space="0" w:color="auto"/>
        <w:bottom w:val="none" w:sz="0" w:space="0" w:color="auto"/>
        <w:right w:val="none" w:sz="0" w:space="0" w:color="auto"/>
      </w:divBdr>
    </w:div>
    <w:div w:id="397752199">
      <w:bodyDiv w:val="1"/>
      <w:marLeft w:val="0"/>
      <w:marRight w:val="0"/>
      <w:marTop w:val="0"/>
      <w:marBottom w:val="0"/>
      <w:divBdr>
        <w:top w:val="none" w:sz="0" w:space="0" w:color="auto"/>
        <w:left w:val="none" w:sz="0" w:space="0" w:color="auto"/>
        <w:bottom w:val="none" w:sz="0" w:space="0" w:color="auto"/>
        <w:right w:val="none" w:sz="0" w:space="0" w:color="auto"/>
      </w:divBdr>
    </w:div>
    <w:div w:id="397946331">
      <w:bodyDiv w:val="1"/>
      <w:marLeft w:val="0"/>
      <w:marRight w:val="0"/>
      <w:marTop w:val="0"/>
      <w:marBottom w:val="0"/>
      <w:divBdr>
        <w:top w:val="none" w:sz="0" w:space="0" w:color="auto"/>
        <w:left w:val="none" w:sz="0" w:space="0" w:color="auto"/>
        <w:bottom w:val="none" w:sz="0" w:space="0" w:color="auto"/>
        <w:right w:val="none" w:sz="0" w:space="0" w:color="auto"/>
      </w:divBdr>
    </w:div>
    <w:div w:id="399134474">
      <w:bodyDiv w:val="1"/>
      <w:marLeft w:val="0"/>
      <w:marRight w:val="0"/>
      <w:marTop w:val="0"/>
      <w:marBottom w:val="0"/>
      <w:divBdr>
        <w:top w:val="none" w:sz="0" w:space="0" w:color="auto"/>
        <w:left w:val="none" w:sz="0" w:space="0" w:color="auto"/>
        <w:bottom w:val="none" w:sz="0" w:space="0" w:color="auto"/>
        <w:right w:val="none" w:sz="0" w:space="0" w:color="auto"/>
      </w:divBdr>
    </w:div>
    <w:div w:id="399865791">
      <w:bodyDiv w:val="1"/>
      <w:marLeft w:val="0"/>
      <w:marRight w:val="0"/>
      <w:marTop w:val="0"/>
      <w:marBottom w:val="0"/>
      <w:divBdr>
        <w:top w:val="none" w:sz="0" w:space="0" w:color="auto"/>
        <w:left w:val="none" w:sz="0" w:space="0" w:color="auto"/>
        <w:bottom w:val="none" w:sz="0" w:space="0" w:color="auto"/>
        <w:right w:val="none" w:sz="0" w:space="0" w:color="auto"/>
      </w:divBdr>
    </w:div>
    <w:div w:id="400640258">
      <w:bodyDiv w:val="1"/>
      <w:marLeft w:val="0"/>
      <w:marRight w:val="0"/>
      <w:marTop w:val="0"/>
      <w:marBottom w:val="0"/>
      <w:divBdr>
        <w:top w:val="none" w:sz="0" w:space="0" w:color="auto"/>
        <w:left w:val="none" w:sz="0" w:space="0" w:color="auto"/>
        <w:bottom w:val="none" w:sz="0" w:space="0" w:color="auto"/>
        <w:right w:val="none" w:sz="0" w:space="0" w:color="auto"/>
      </w:divBdr>
    </w:div>
    <w:div w:id="401608446">
      <w:bodyDiv w:val="1"/>
      <w:marLeft w:val="0"/>
      <w:marRight w:val="0"/>
      <w:marTop w:val="0"/>
      <w:marBottom w:val="0"/>
      <w:divBdr>
        <w:top w:val="none" w:sz="0" w:space="0" w:color="auto"/>
        <w:left w:val="none" w:sz="0" w:space="0" w:color="auto"/>
        <w:bottom w:val="none" w:sz="0" w:space="0" w:color="auto"/>
        <w:right w:val="none" w:sz="0" w:space="0" w:color="auto"/>
      </w:divBdr>
    </w:div>
    <w:div w:id="401829511">
      <w:bodyDiv w:val="1"/>
      <w:marLeft w:val="0"/>
      <w:marRight w:val="0"/>
      <w:marTop w:val="0"/>
      <w:marBottom w:val="0"/>
      <w:divBdr>
        <w:top w:val="none" w:sz="0" w:space="0" w:color="auto"/>
        <w:left w:val="none" w:sz="0" w:space="0" w:color="auto"/>
        <w:bottom w:val="none" w:sz="0" w:space="0" w:color="auto"/>
        <w:right w:val="none" w:sz="0" w:space="0" w:color="auto"/>
      </w:divBdr>
    </w:div>
    <w:div w:id="402989602">
      <w:bodyDiv w:val="1"/>
      <w:marLeft w:val="0"/>
      <w:marRight w:val="0"/>
      <w:marTop w:val="0"/>
      <w:marBottom w:val="0"/>
      <w:divBdr>
        <w:top w:val="none" w:sz="0" w:space="0" w:color="auto"/>
        <w:left w:val="none" w:sz="0" w:space="0" w:color="auto"/>
        <w:bottom w:val="none" w:sz="0" w:space="0" w:color="auto"/>
        <w:right w:val="none" w:sz="0" w:space="0" w:color="auto"/>
      </w:divBdr>
    </w:div>
    <w:div w:id="402991481">
      <w:bodyDiv w:val="1"/>
      <w:marLeft w:val="0"/>
      <w:marRight w:val="0"/>
      <w:marTop w:val="0"/>
      <w:marBottom w:val="0"/>
      <w:divBdr>
        <w:top w:val="none" w:sz="0" w:space="0" w:color="auto"/>
        <w:left w:val="none" w:sz="0" w:space="0" w:color="auto"/>
        <w:bottom w:val="none" w:sz="0" w:space="0" w:color="auto"/>
        <w:right w:val="none" w:sz="0" w:space="0" w:color="auto"/>
      </w:divBdr>
    </w:div>
    <w:div w:id="404110790">
      <w:bodyDiv w:val="1"/>
      <w:marLeft w:val="0"/>
      <w:marRight w:val="0"/>
      <w:marTop w:val="0"/>
      <w:marBottom w:val="0"/>
      <w:divBdr>
        <w:top w:val="none" w:sz="0" w:space="0" w:color="auto"/>
        <w:left w:val="none" w:sz="0" w:space="0" w:color="auto"/>
        <w:bottom w:val="none" w:sz="0" w:space="0" w:color="auto"/>
        <w:right w:val="none" w:sz="0" w:space="0" w:color="auto"/>
      </w:divBdr>
    </w:div>
    <w:div w:id="405686413">
      <w:bodyDiv w:val="1"/>
      <w:marLeft w:val="0"/>
      <w:marRight w:val="0"/>
      <w:marTop w:val="0"/>
      <w:marBottom w:val="0"/>
      <w:divBdr>
        <w:top w:val="none" w:sz="0" w:space="0" w:color="auto"/>
        <w:left w:val="none" w:sz="0" w:space="0" w:color="auto"/>
        <w:bottom w:val="none" w:sz="0" w:space="0" w:color="auto"/>
        <w:right w:val="none" w:sz="0" w:space="0" w:color="auto"/>
      </w:divBdr>
    </w:div>
    <w:div w:id="406729152">
      <w:bodyDiv w:val="1"/>
      <w:marLeft w:val="0"/>
      <w:marRight w:val="0"/>
      <w:marTop w:val="0"/>
      <w:marBottom w:val="0"/>
      <w:divBdr>
        <w:top w:val="none" w:sz="0" w:space="0" w:color="auto"/>
        <w:left w:val="none" w:sz="0" w:space="0" w:color="auto"/>
        <w:bottom w:val="none" w:sz="0" w:space="0" w:color="auto"/>
        <w:right w:val="none" w:sz="0" w:space="0" w:color="auto"/>
      </w:divBdr>
    </w:div>
    <w:div w:id="407574765">
      <w:bodyDiv w:val="1"/>
      <w:marLeft w:val="0"/>
      <w:marRight w:val="0"/>
      <w:marTop w:val="0"/>
      <w:marBottom w:val="0"/>
      <w:divBdr>
        <w:top w:val="none" w:sz="0" w:space="0" w:color="auto"/>
        <w:left w:val="none" w:sz="0" w:space="0" w:color="auto"/>
        <w:bottom w:val="none" w:sz="0" w:space="0" w:color="auto"/>
        <w:right w:val="none" w:sz="0" w:space="0" w:color="auto"/>
      </w:divBdr>
    </w:div>
    <w:div w:id="408694549">
      <w:bodyDiv w:val="1"/>
      <w:marLeft w:val="0"/>
      <w:marRight w:val="0"/>
      <w:marTop w:val="0"/>
      <w:marBottom w:val="0"/>
      <w:divBdr>
        <w:top w:val="none" w:sz="0" w:space="0" w:color="auto"/>
        <w:left w:val="none" w:sz="0" w:space="0" w:color="auto"/>
        <w:bottom w:val="none" w:sz="0" w:space="0" w:color="auto"/>
        <w:right w:val="none" w:sz="0" w:space="0" w:color="auto"/>
      </w:divBdr>
    </w:div>
    <w:div w:id="410200855">
      <w:bodyDiv w:val="1"/>
      <w:marLeft w:val="0"/>
      <w:marRight w:val="0"/>
      <w:marTop w:val="0"/>
      <w:marBottom w:val="0"/>
      <w:divBdr>
        <w:top w:val="none" w:sz="0" w:space="0" w:color="auto"/>
        <w:left w:val="none" w:sz="0" w:space="0" w:color="auto"/>
        <w:bottom w:val="none" w:sz="0" w:space="0" w:color="auto"/>
        <w:right w:val="none" w:sz="0" w:space="0" w:color="auto"/>
      </w:divBdr>
    </w:div>
    <w:div w:id="410735547">
      <w:bodyDiv w:val="1"/>
      <w:marLeft w:val="0"/>
      <w:marRight w:val="0"/>
      <w:marTop w:val="0"/>
      <w:marBottom w:val="0"/>
      <w:divBdr>
        <w:top w:val="none" w:sz="0" w:space="0" w:color="auto"/>
        <w:left w:val="none" w:sz="0" w:space="0" w:color="auto"/>
        <w:bottom w:val="none" w:sz="0" w:space="0" w:color="auto"/>
        <w:right w:val="none" w:sz="0" w:space="0" w:color="auto"/>
      </w:divBdr>
    </w:div>
    <w:div w:id="412432888">
      <w:bodyDiv w:val="1"/>
      <w:marLeft w:val="0"/>
      <w:marRight w:val="0"/>
      <w:marTop w:val="0"/>
      <w:marBottom w:val="0"/>
      <w:divBdr>
        <w:top w:val="none" w:sz="0" w:space="0" w:color="auto"/>
        <w:left w:val="none" w:sz="0" w:space="0" w:color="auto"/>
        <w:bottom w:val="none" w:sz="0" w:space="0" w:color="auto"/>
        <w:right w:val="none" w:sz="0" w:space="0" w:color="auto"/>
      </w:divBdr>
    </w:div>
    <w:div w:id="412550242">
      <w:bodyDiv w:val="1"/>
      <w:marLeft w:val="0"/>
      <w:marRight w:val="0"/>
      <w:marTop w:val="0"/>
      <w:marBottom w:val="0"/>
      <w:divBdr>
        <w:top w:val="none" w:sz="0" w:space="0" w:color="auto"/>
        <w:left w:val="none" w:sz="0" w:space="0" w:color="auto"/>
        <w:bottom w:val="none" w:sz="0" w:space="0" w:color="auto"/>
        <w:right w:val="none" w:sz="0" w:space="0" w:color="auto"/>
      </w:divBdr>
    </w:div>
    <w:div w:id="413010112">
      <w:bodyDiv w:val="1"/>
      <w:marLeft w:val="0"/>
      <w:marRight w:val="0"/>
      <w:marTop w:val="0"/>
      <w:marBottom w:val="0"/>
      <w:divBdr>
        <w:top w:val="none" w:sz="0" w:space="0" w:color="auto"/>
        <w:left w:val="none" w:sz="0" w:space="0" w:color="auto"/>
        <w:bottom w:val="none" w:sz="0" w:space="0" w:color="auto"/>
        <w:right w:val="none" w:sz="0" w:space="0" w:color="auto"/>
      </w:divBdr>
    </w:div>
    <w:div w:id="413162302">
      <w:bodyDiv w:val="1"/>
      <w:marLeft w:val="0"/>
      <w:marRight w:val="0"/>
      <w:marTop w:val="0"/>
      <w:marBottom w:val="0"/>
      <w:divBdr>
        <w:top w:val="none" w:sz="0" w:space="0" w:color="auto"/>
        <w:left w:val="none" w:sz="0" w:space="0" w:color="auto"/>
        <w:bottom w:val="none" w:sz="0" w:space="0" w:color="auto"/>
        <w:right w:val="none" w:sz="0" w:space="0" w:color="auto"/>
      </w:divBdr>
    </w:div>
    <w:div w:id="415369009">
      <w:bodyDiv w:val="1"/>
      <w:marLeft w:val="0"/>
      <w:marRight w:val="0"/>
      <w:marTop w:val="0"/>
      <w:marBottom w:val="0"/>
      <w:divBdr>
        <w:top w:val="none" w:sz="0" w:space="0" w:color="auto"/>
        <w:left w:val="none" w:sz="0" w:space="0" w:color="auto"/>
        <w:bottom w:val="none" w:sz="0" w:space="0" w:color="auto"/>
        <w:right w:val="none" w:sz="0" w:space="0" w:color="auto"/>
      </w:divBdr>
    </w:div>
    <w:div w:id="415909100">
      <w:bodyDiv w:val="1"/>
      <w:marLeft w:val="0"/>
      <w:marRight w:val="0"/>
      <w:marTop w:val="0"/>
      <w:marBottom w:val="0"/>
      <w:divBdr>
        <w:top w:val="none" w:sz="0" w:space="0" w:color="auto"/>
        <w:left w:val="none" w:sz="0" w:space="0" w:color="auto"/>
        <w:bottom w:val="none" w:sz="0" w:space="0" w:color="auto"/>
        <w:right w:val="none" w:sz="0" w:space="0" w:color="auto"/>
      </w:divBdr>
    </w:div>
    <w:div w:id="417097017">
      <w:bodyDiv w:val="1"/>
      <w:marLeft w:val="0"/>
      <w:marRight w:val="0"/>
      <w:marTop w:val="0"/>
      <w:marBottom w:val="0"/>
      <w:divBdr>
        <w:top w:val="none" w:sz="0" w:space="0" w:color="auto"/>
        <w:left w:val="none" w:sz="0" w:space="0" w:color="auto"/>
        <w:bottom w:val="none" w:sz="0" w:space="0" w:color="auto"/>
        <w:right w:val="none" w:sz="0" w:space="0" w:color="auto"/>
      </w:divBdr>
    </w:div>
    <w:div w:id="417362959">
      <w:bodyDiv w:val="1"/>
      <w:marLeft w:val="0"/>
      <w:marRight w:val="0"/>
      <w:marTop w:val="0"/>
      <w:marBottom w:val="0"/>
      <w:divBdr>
        <w:top w:val="none" w:sz="0" w:space="0" w:color="auto"/>
        <w:left w:val="none" w:sz="0" w:space="0" w:color="auto"/>
        <w:bottom w:val="none" w:sz="0" w:space="0" w:color="auto"/>
        <w:right w:val="none" w:sz="0" w:space="0" w:color="auto"/>
      </w:divBdr>
    </w:div>
    <w:div w:id="418136665">
      <w:bodyDiv w:val="1"/>
      <w:marLeft w:val="0"/>
      <w:marRight w:val="0"/>
      <w:marTop w:val="0"/>
      <w:marBottom w:val="0"/>
      <w:divBdr>
        <w:top w:val="none" w:sz="0" w:space="0" w:color="auto"/>
        <w:left w:val="none" w:sz="0" w:space="0" w:color="auto"/>
        <w:bottom w:val="none" w:sz="0" w:space="0" w:color="auto"/>
        <w:right w:val="none" w:sz="0" w:space="0" w:color="auto"/>
      </w:divBdr>
    </w:div>
    <w:div w:id="418334573">
      <w:bodyDiv w:val="1"/>
      <w:marLeft w:val="0"/>
      <w:marRight w:val="0"/>
      <w:marTop w:val="0"/>
      <w:marBottom w:val="0"/>
      <w:divBdr>
        <w:top w:val="none" w:sz="0" w:space="0" w:color="auto"/>
        <w:left w:val="none" w:sz="0" w:space="0" w:color="auto"/>
        <w:bottom w:val="none" w:sz="0" w:space="0" w:color="auto"/>
        <w:right w:val="none" w:sz="0" w:space="0" w:color="auto"/>
      </w:divBdr>
    </w:div>
    <w:div w:id="419496292">
      <w:bodyDiv w:val="1"/>
      <w:marLeft w:val="0"/>
      <w:marRight w:val="0"/>
      <w:marTop w:val="0"/>
      <w:marBottom w:val="0"/>
      <w:divBdr>
        <w:top w:val="none" w:sz="0" w:space="0" w:color="auto"/>
        <w:left w:val="none" w:sz="0" w:space="0" w:color="auto"/>
        <w:bottom w:val="none" w:sz="0" w:space="0" w:color="auto"/>
        <w:right w:val="none" w:sz="0" w:space="0" w:color="auto"/>
      </w:divBdr>
    </w:div>
    <w:div w:id="421951644">
      <w:bodyDiv w:val="1"/>
      <w:marLeft w:val="0"/>
      <w:marRight w:val="0"/>
      <w:marTop w:val="0"/>
      <w:marBottom w:val="0"/>
      <w:divBdr>
        <w:top w:val="none" w:sz="0" w:space="0" w:color="auto"/>
        <w:left w:val="none" w:sz="0" w:space="0" w:color="auto"/>
        <w:bottom w:val="none" w:sz="0" w:space="0" w:color="auto"/>
        <w:right w:val="none" w:sz="0" w:space="0" w:color="auto"/>
      </w:divBdr>
    </w:div>
    <w:div w:id="421951909">
      <w:bodyDiv w:val="1"/>
      <w:marLeft w:val="0"/>
      <w:marRight w:val="0"/>
      <w:marTop w:val="0"/>
      <w:marBottom w:val="0"/>
      <w:divBdr>
        <w:top w:val="none" w:sz="0" w:space="0" w:color="auto"/>
        <w:left w:val="none" w:sz="0" w:space="0" w:color="auto"/>
        <w:bottom w:val="none" w:sz="0" w:space="0" w:color="auto"/>
        <w:right w:val="none" w:sz="0" w:space="0" w:color="auto"/>
      </w:divBdr>
    </w:div>
    <w:div w:id="423496590">
      <w:bodyDiv w:val="1"/>
      <w:marLeft w:val="0"/>
      <w:marRight w:val="0"/>
      <w:marTop w:val="0"/>
      <w:marBottom w:val="0"/>
      <w:divBdr>
        <w:top w:val="none" w:sz="0" w:space="0" w:color="auto"/>
        <w:left w:val="none" w:sz="0" w:space="0" w:color="auto"/>
        <w:bottom w:val="none" w:sz="0" w:space="0" w:color="auto"/>
        <w:right w:val="none" w:sz="0" w:space="0" w:color="auto"/>
      </w:divBdr>
    </w:div>
    <w:div w:id="423502231">
      <w:bodyDiv w:val="1"/>
      <w:marLeft w:val="0"/>
      <w:marRight w:val="0"/>
      <w:marTop w:val="0"/>
      <w:marBottom w:val="0"/>
      <w:divBdr>
        <w:top w:val="none" w:sz="0" w:space="0" w:color="auto"/>
        <w:left w:val="none" w:sz="0" w:space="0" w:color="auto"/>
        <w:bottom w:val="none" w:sz="0" w:space="0" w:color="auto"/>
        <w:right w:val="none" w:sz="0" w:space="0" w:color="auto"/>
      </w:divBdr>
    </w:div>
    <w:div w:id="423572280">
      <w:bodyDiv w:val="1"/>
      <w:marLeft w:val="0"/>
      <w:marRight w:val="0"/>
      <w:marTop w:val="0"/>
      <w:marBottom w:val="0"/>
      <w:divBdr>
        <w:top w:val="none" w:sz="0" w:space="0" w:color="auto"/>
        <w:left w:val="none" w:sz="0" w:space="0" w:color="auto"/>
        <w:bottom w:val="none" w:sz="0" w:space="0" w:color="auto"/>
        <w:right w:val="none" w:sz="0" w:space="0" w:color="auto"/>
      </w:divBdr>
    </w:div>
    <w:div w:id="425535576">
      <w:bodyDiv w:val="1"/>
      <w:marLeft w:val="0"/>
      <w:marRight w:val="0"/>
      <w:marTop w:val="0"/>
      <w:marBottom w:val="0"/>
      <w:divBdr>
        <w:top w:val="none" w:sz="0" w:space="0" w:color="auto"/>
        <w:left w:val="none" w:sz="0" w:space="0" w:color="auto"/>
        <w:bottom w:val="none" w:sz="0" w:space="0" w:color="auto"/>
        <w:right w:val="none" w:sz="0" w:space="0" w:color="auto"/>
      </w:divBdr>
    </w:div>
    <w:div w:id="425733867">
      <w:bodyDiv w:val="1"/>
      <w:marLeft w:val="0"/>
      <w:marRight w:val="0"/>
      <w:marTop w:val="0"/>
      <w:marBottom w:val="0"/>
      <w:divBdr>
        <w:top w:val="none" w:sz="0" w:space="0" w:color="auto"/>
        <w:left w:val="none" w:sz="0" w:space="0" w:color="auto"/>
        <w:bottom w:val="none" w:sz="0" w:space="0" w:color="auto"/>
        <w:right w:val="none" w:sz="0" w:space="0" w:color="auto"/>
      </w:divBdr>
    </w:div>
    <w:div w:id="426194743">
      <w:bodyDiv w:val="1"/>
      <w:marLeft w:val="0"/>
      <w:marRight w:val="0"/>
      <w:marTop w:val="0"/>
      <w:marBottom w:val="0"/>
      <w:divBdr>
        <w:top w:val="none" w:sz="0" w:space="0" w:color="auto"/>
        <w:left w:val="none" w:sz="0" w:space="0" w:color="auto"/>
        <w:bottom w:val="none" w:sz="0" w:space="0" w:color="auto"/>
        <w:right w:val="none" w:sz="0" w:space="0" w:color="auto"/>
      </w:divBdr>
    </w:div>
    <w:div w:id="426312154">
      <w:bodyDiv w:val="1"/>
      <w:marLeft w:val="0"/>
      <w:marRight w:val="0"/>
      <w:marTop w:val="0"/>
      <w:marBottom w:val="0"/>
      <w:divBdr>
        <w:top w:val="none" w:sz="0" w:space="0" w:color="auto"/>
        <w:left w:val="none" w:sz="0" w:space="0" w:color="auto"/>
        <w:bottom w:val="none" w:sz="0" w:space="0" w:color="auto"/>
        <w:right w:val="none" w:sz="0" w:space="0" w:color="auto"/>
      </w:divBdr>
    </w:div>
    <w:div w:id="428278939">
      <w:bodyDiv w:val="1"/>
      <w:marLeft w:val="0"/>
      <w:marRight w:val="0"/>
      <w:marTop w:val="0"/>
      <w:marBottom w:val="0"/>
      <w:divBdr>
        <w:top w:val="none" w:sz="0" w:space="0" w:color="auto"/>
        <w:left w:val="none" w:sz="0" w:space="0" w:color="auto"/>
        <w:bottom w:val="none" w:sz="0" w:space="0" w:color="auto"/>
        <w:right w:val="none" w:sz="0" w:space="0" w:color="auto"/>
      </w:divBdr>
    </w:div>
    <w:div w:id="429087986">
      <w:bodyDiv w:val="1"/>
      <w:marLeft w:val="0"/>
      <w:marRight w:val="0"/>
      <w:marTop w:val="0"/>
      <w:marBottom w:val="0"/>
      <w:divBdr>
        <w:top w:val="none" w:sz="0" w:space="0" w:color="auto"/>
        <w:left w:val="none" w:sz="0" w:space="0" w:color="auto"/>
        <w:bottom w:val="none" w:sz="0" w:space="0" w:color="auto"/>
        <w:right w:val="none" w:sz="0" w:space="0" w:color="auto"/>
      </w:divBdr>
    </w:div>
    <w:div w:id="429472525">
      <w:bodyDiv w:val="1"/>
      <w:marLeft w:val="0"/>
      <w:marRight w:val="0"/>
      <w:marTop w:val="0"/>
      <w:marBottom w:val="0"/>
      <w:divBdr>
        <w:top w:val="none" w:sz="0" w:space="0" w:color="auto"/>
        <w:left w:val="none" w:sz="0" w:space="0" w:color="auto"/>
        <w:bottom w:val="none" w:sz="0" w:space="0" w:color="auto"/>
        <w:right w:val="none" w:sz="0" w:space="0" w:color="auto"/>
      </w:divBdr>
    </w:div>
    <w:div w:id="429545180">
      <w:bodyDiv w:val="1"/>
      <w:marLeft w:val="0"/>
      <w:marRight w:val="0"/>
      <w:marTop w:val="0"/>
      <w:marBottom w:val="0"/>
      <w:divBdr>
        <w:top w:val="none" w:sz="0" w:space="0" w:color="auto"/>
        <w:left w:val="none" w:sz="0" w:space="0" w:color="auto"/>
        <w:bottom w:val="none" w:sz="0" w:space="0" w:color="auto"/>
        <w:right w:val="none" w:sz="0" w:space="0" w:color="auto"/>
      </w:divBdr>
    </w:div>
    <w:div w:id="430786724">
      <w:bodyDiv w:val="1"/>
      <w:marLeft w:val="0"/>
      <w:marRight w:val="0"/>
      <w:marTop w:val="0"/>
      <w:marBottom w:val="0"/>
      <w:divBdr>
        <w:top w:val="none" w:sz="0" w:space="0" w:color="auto"/>
        <w:left w:val="none" w:sz="0" w:space="0" w:color="auto"/>
        <w:bottom w:val="none" w:sz="0" w:space="0" w:color="auto"/>
        <w:right w:val="none" w:sz="0" w:space="0" w:color="auto"/>
      </w:divBdr>
    </w:div>
    <w:div w:id="431323472">
      <w:bodyDiv w:val="1"/>
      <w:marLeft w:val="0"/>
      <w:marRight w:val="0"/>
      <w:marTop w:val="0"/>
      <w:marBottom w:val="0"/>
      <w:divBdr>
        <w:top w:val="none" w:sz="0" w:space="0" w:color="auto"/>
        <w:left w:val="none" w:sz="0" w:space="0" w:color="auto"/>
        <w:bottom w:val="none" w:sz="0" w:space="0" w:color="auto"/>
        <w:right w:val="none" w:sz="0" w:space="0" w:color="auto"/>
      </w:divBdr>
    </w:div>
    <w:div w:id="432096477">
      <w:bodyDiv w:val="1"/>
      <w:marLeft w:val="0"/>
      <w:marRight w:val="0"/>
      <w:marTop w:val="0"/>
      <w:marBottom w:val="0"/>
      <w:divBdr>
        <w:top w:val="none" w:sz="0" w:space="0" w:color="auto"/>
        <w:left w:val="none" w:sz="0" w:space="0" w:color="auto"/>
        <w:bottom w:val="none" w:sz="0" w:space="0" w:color="auto"/>
        <w:right w:val="none" w:sz="0" w:space="0" w:color="auto"/>
      </w:divBdr>
    </w:div>
    <w:div w:id="432550051">
      <w:bodyDiv w:val="1"/>
      <w:marLeft w:val="0"/>
      <w:marRight w:val="0"/>
      <w:marTop w:val="0"/>
      <w:marBottom w:val="0"/>
      <w:divBdr>
        <w:top w:val="none" w:sz="0" w:space="0" w:color="auto"/>
        <w:left w:val="none" w:sz="0" w:space="0" w:color="auto"/>
        <w:bottom w:val="none" w:sz="0" w:space="0" w:color="auto"/>
        <w:right w:val="none" w:sz="0" w:space="0" w:color="auto"/>
      </w:divBdr>
    </w:div>
    <w:div w:id="432555238">
      <w:bodyDiv w:val="1"/>
      <w:marLeft w:val="0"/>
      <w:marRight w:val="0"/>
      <w:marTop w:val="0"/>
      <w:marBottom w:val="0"/>
      <w:divBdr>
        <w:top w:val="none" w:sz="0" w:space="0" w:color="auto"/>
        <w:left w:val="none" w:sz="0" w:space="0" w:color="auto"/>
        <w:bottom w:val="none" w:sz="0" w:space="0" w:color="auto"/>
        <w:right w:val="none" w:sz="0" w:space="0" w:color="auto"/>
      </w:divBdr>
    </w:div>
    <w:div w:id="433020335">
      <w:bodyDiv w:val="1"/>
      <w:marLeft w:val="0"/>
      <w:marRight w:val="0"/>
      <w:marTop w:val="0"/>
      <w:marBottom w:val="0"/>
      <w:divBdr>
        <w:top w:val="none" w:sz="0" w:space="0" w:color="auto"/>
        <w:left w:val="none" w:sz="0" w:space="0" w:color="auto"/>
        <w:bottom w:val="none" w:sz="0" w:space="0" w:color="auto"/>
        <w:right w:val="none" w:sz="0" w:space="0" w:color="auto"/>
      </w:divBdr>
    </w:div>
    <w:div w:id="434524558">
      <w:bodyDiv w:val="1"/>
      <w:marLeft w:val="0"/>
      <w:marRight w:val="0"/>
      <w:marTop w:val="0"/>
      <w:marBottom w:val="0"/>
      <w:divBdr>
        <w:top w:val="none" w:sz="0" w:space="0" w:color="auto"/>
        <w:left w:val="none" w:sz="0" w:space="0" w:color="auto"/>
        <w:bottom w:val="none" w:sz="0" w:space="0" w:color="auto"/>
        <w:right w:val="none" w:sz="0" w:space="0" w:color="auto"/>
      </w:divBdr>
    </w:div>
    <w:div w:id="434983363">
      <w:bodyDiv w:val="1"/>
      <w:marLeft w:val="0"/>
      <w:marRight w:val="0"/>
      <w:marTop w:val="0"/>
      <w:marBottom w:val="0"/>
      <w:divBdr>
        <w:top w:val="none" w:sz="0" w:space="0" w:color="auto"/>
        <w:left w:val="none" w:sz="0" w:space="0" w:color="auto"/>
        <w:bottom w:val="none" w:sz="0" w:space="0" w:color="auto"/>
        <w:right w:val="none" w:sz="0" w:space="0" w:color="auto"/>
      </w:divBdr>
    </w:div>
    <w:div w:id="436679557">
      <w:bodyDiv w:val="1"/>
      <w:marLeft w:val="0"/>
      <w:marRight w:val="0"/>
      <w:marTop w:val="0"/>
      <w:marBottom w:val="0"/>
      <w:divBdr>
        <w:top w:val="none" w:sz="0" w:space="0" w:color="auto"/>
        <w:left w:val="none" w:sz="0" w:space="0" w:color="auto"/>
        <w:bottom w:val="none" w:sz="0" w:space="0" w:color="auto"/>
        <w:right w:val="none" w:sz="0" w:space="0" w:color="auto"/>
      </w:divBdr>
    </w:div>
    <w:div w:id="437063145">
      <w:bodyDiv w:val="1"/>
      <w:marLeft w:val="0"/>
      <w:marRight w:val="0"/>
      <w:marTop w:val="0"/>
      <w:marBottom w:val="0"/>
      <w:divBdr>
        <w:top w:val="none" w:sz="0" w:space="0" w:color="auto"/>
        <w:left w:val="none" w:sz="0" w:space="0" w:color="auto"/>
        <w:bottom w:val="none" w:sz="0" w:space="0" w:color="auto"/>
        <w:right w:val="none" w:sz="0" w:space="0" w:color="auto"/>
      </w:divBdr>
    </w:div>
    <w:div w:id="437067773">
      <w:bodyDiv w:val="1"/>
      <w:marLeft w:val="0"/>
      <w:marRight w:val="0"/>
      <w:marTop w:val="0"/>
      <w:marBottom w:val="0"/>
      <w:divBdr>
        <w:top w:val="none" w:sz="0" w:space="0" w:color="auto"/>
        <w:left w:val="none" w:sz="0" w:space="0" w:color="auto"/>
        <w:bottom w:val="none" w:sz="0" w:space="0" w:color="auto"/>
        <w:right w:val="none" w:sz="0" w:space="0" w:color="auto"/>
      </w:divBdr>
    </w:div>
    <w:div w:id="437259788">
      <w:bodyDiv w:val="1"/>
      <w:marLeft w:val="0"/>
      <w:marRight w:val="0"/>
      <w:marTop w:val="0"/>
      <w:marBottom w:val="0"/>
      <w:divBdr>
        <w:top w:val="none" w:sz="0" w:space="0" w:color="auto"/>
        <w:left w:val="none" w:sz="0" w:space="0" w:color="auto"/>
        <w:bottom w:val="none" w:sz="0" w:space="0" w:color="auto"/>
        <w:right w:val="none" w:sz="0" w:space="0" w:color="auto"/>
      </w:divBdr>
    </w:div>
    <w:div w:id="437796312">
      <w:bodyDiv w:val="1"/>
      <w:marLeft w:val="0"/>
      <w:marRight w:val="0"/>
      <w:marTop w:val="0"/>
      <w:marBottom w:val="0"/>
      <w:divBdr>
        <w:top w:val="none" w:sz="0" w:space="0" w:color="auto"/>
        <w:left w:val="none" w:sz="0" w:space="0" w:color="auto"/>
        <w:bottom w:val="none" w:sz="0" w:space="0" w:color="auto"/>
        <w:right w:val="none" w:sz="0" w:space="0" w:color="auto"/>
      </w:divBdr>
    </w:div>
    <w:div w:id="438111264">
      <w:bodyDiv w:val="1"/>
      <w:marLeft w:val="0"/>
      <w:marRight w:val="0"/>
      <w:marTop w:val="0"/>
      <w:marBottom w:val="0"/>
      <w:divBdr>
        <w:top w:val="none" w:sz="0" w:space="0" w:color="auto"/>
        <w:left w:val="none" w:sz="0" w:space="0" w:color="auto"/>
        <w:bottom w:val="none" w:sz="0" w:space="0" w:color="auto"/>
        <w:right w:val="none" w:sz="0" w:space="0" w:color="auto"/>
      </w:divBdr>
    </w:div>
    <w:div w:id="438527582">
      <w:bodyDiv w:val="1"/>
      <w:marLeft w:val="0"/>
      <w:marRight w:val="0"/>
      <w:marTop w:val="0"/>
      <w:marBottom w:val="0"/>
      <w:divBdr>
        <w:top w:val="none" w:sz="0" w:space="0" w:color="auto"/>
        <w:left w:val="none" w:sz="0" w:space="0" w:color="auto"/>
        <w:bottom w:val="none" w:sz="0" w:space="0" w:color="auto"/>
        <w:right w:val="none" w:sz="0" w:space="0" w:color="auto"/>
      </w:divBdr>
    </w:div>
    <w:div w:id="439373202">
      <w:bodyDiv w:val="1"/>
      <w:marLeft w:val="0"/>
      <w:marRight w:val="0"/>
      <w:marTop w:val="0"/>
      <w:marBottom w:val="0"/>
      <w:divBdr>
        <w:top w:val="none" w:sz="0" w:space="0" w:color="auto"/>
        <w:left w:val="none" w:sz="0" w:space="0" w:color="auto"/>
        <w:bottom w:val="none" w:sz="0" w:space="0" w:color="auto"/>
        <w:right w:val="none" w:sz="0" w:space="0" w:color="auto"/>
      </w:divBdr>
    </w:div>
    <w:div w:id="439494854">
      <w:bodyDiv w:val="1"/>
      <w:marLeft w:val="0"/>
      <w:marRight w:val="0"/>
      <w:marTop w:val="0"/>
      <w:marBottom w:val="0"/>
      <w:divBdr>
        <w:top w:val="none" w:sz="0" w:space="0" w:color="auto"/>
        <w:left w:val="none" w:sz="0" w:space="0" w:color="auto"/>
        <w:bottom w:val="none" w:sz="0" w:space="0" w:color="auto"/>
        <w:right w:val="none" w:sz="0" w:space="0" w:color="auto"/>
      </w:divBdr>
    </w:div>
    <w:div w:id="440032039">
      <w:bodyDiv w:val="1"/>
      <w:marLeft w:val="0"/>
      <w:marRight w:val="0"/>
      <w:marTop w:val="0"/>
      <w:marBottom w:val="0"/>
      <w:divBdr>
        <w:top w:val="none" w:sz="0" w:space="0" w:color="auto"/>
        <w:left w:val="none" w:sz="0" w:space="0" w:color="auto"/>
        <w:bottom w:val="none" w:sz="0" w:space="0" w:color="auto"/>
        <w:right w:val="none" w:sz="0" w:space="0" w:color="auto"/>
      </w:divBdr>
    </w:div>
    <w:div w:id="440102903">
      <w:bodyDiv w:val="1"/>
      <w:marLeft w:val="0"/>
      <w:marRight w:val="0"/>
      <w:marTop w:val="0"/>
      <w:marBottom w:val="0"/>
      <w:divBdr>
        <w:top w:val="none" w:sz="0" w:space="0" w:color="auto"/>
        <w:left w:val="none" w:sz="0" w:space="0" w:color="auto"/>
        <w:bottom w:val="none" w:sz="0" w:space="0" w:color="auto"/>
        <w:right w:val="none" w:sz="0" w:space="0" w:color="auto"/>
      </w:divBdr>
    </w:div>
    <w:div w:id="441189240">
      <w:bodyDiv w:val="1"/>
      <w:marLeft w:val="0"/>
      <w:marRight w:val="0"/>
      <w:marTop w:val="0"/>
      <w:marBottom w:val="0"/>
      <w:divBdr>
        <w:top w:val="none" w:sz="0" w:space="0" w:color="auto"/>
        <w:left w:val="none" w:sz="0" w:space="0" w:color="auto"/>
        <w:bottom w:val="none" w:sz="0" w:space="0" w:color="auto"/>
        <w:right w:val="none" w:sz="0" w:space="0" w:color="auto"/>
      </w:divBdr>
    </w:div>
    <w:div w:id="441536139">
      <w:bodyDiv w:val="1"/>
      <w:marLeft w:val="0"/>
      <w:marRight w:val="0"/>
      <w:marTop w:val="0"/>
      <w:marBottom w:val="0"/>
      <w:divBdr>
        <w:top w:val="none" w:sz="0" w:space="0" w:color="auto"/>
        <w:left w:val="none" w:sz="0" w:space="0" w:color="auto"/>
        <w:bottom w:val="none" w:sz="0" w:space="0" w:color="auto"/>
        <w:right w:val="none" w:sz="0" w:space="0" w:color="auto"/>
      </w:divBdr>
    </w:div>
    <w:div w:id="441999245">
      <w:bodyDiv w:val="1"/>
      <w:marLeft w:val="0"/>
      <w:marRight w:val="0"/>
      <w:marTop w:val="0"/>
      <w:marBottom w:val="0"/>
      <w:divBdr>
        <w:top w:val="none" w:sz="0" w:space="0" w:color="auto"/>
        <w:left w:val="none" w:sz="0" w:space="0" w:color="auto"/>
        <w:bottom w:val="none" w:sz="0" w:space="0" w:color="auto"/>
        <w:right w:val="none" w:sz="0" w:space="0" w:color="auto"/>
      </w:divBdr>
    </w:div>
    <w:div w:id="442387548">
      <w:bodyDiv w:val="1"/>
      <w:marLeft w:val="0"/>
      <w:marRight w:val="0"/>
      <w:marTop w:val="0"/>
      <w:marBottom w:val="0"/>
      <w:divBdr>
        <w:top w:val="none" w:sz="0" w:space="0" w:color="auto"/>
        <w:left w:val="none" w:sz="0" w:space="0" w:color="auto"/>
        <w:bottom w:val="none" w:sz="0" w:space="0" w:color="auto"/>
        <w:right w:val="none" w:sz="0" w:space="0" w:color="auto"/>
      </w:divBdr>
    </w:div>
    <w:div w:id="442767301">
      <w:bodyDiv w:val="1"/>
      <w:marLeft w:val="0"/>
      <w:marRight w:val="0"/>
      <w:marTop w:val="0"/>
      <w:marBottom w:val="0"/>
      <w:divBdr>
        <w:top w:val="none" w:sz="0" w:space="0" w:color="auto"/>
        <w:left w:val="none" w:sz="0" w:space="0" w:color="auto"/>
        <w:bottom w:val="none" w:sz="0" w:space="0" w:color="auto"/>
        <w:right w:val="none" w:sz="0" w:space="0" w:color="auto"/>
      </w:divBdr>
    </w:div>
    <w:div w:id="442918604">
      <w:bodyDiv w:val="1"/>
      <w:marLeft w:val="0"/>
      <w:marRight w:val="0"/>
      <w:marTop w:val="0"/>
      <w:marBottom w:val="0"/>
      <w:divBdr>
        <w:top w:val="none" w:sz="0" w:space="0" w:color="auto"/>
        <w:left w:val="none" w:sz="0" w:space="0" w:color="auto"/>
        <w:bottom w:val="none" w:sz="0" w:space="0" w:color="auto"/>
        <w:right w:val="none" w:sz="0" w:space="0" w:color="auto"/>
      </w:divBdr>
    </w:div>
    <w:div w:id="443378544">
      <w:bodyDiv w:val="1"/>
      <w:marLeft w:val="0"/>
      <w:marRight w:val="0"/>
      <w:marTop w:val="0"/>
      <w:marBottom w:val="0"/>
      <w:divBdr>
        <w:top w:val="none" w:sz="0" w:space="0" w:color="auto"/>
        <w:left w:val="none" w:sz="0" w:space="0" w:color="auto"/>
        <w:bottom w:val="none" w:sz="0" w:space="0" w:color="auto"/>
        <w:right w:val="none" w:sz="0" w:space="0" w:color="auto"/>
      </w:divBdr>
    </w:div>
    <w:div w:id="443421724">
      <w:bodyDiv w:val="1"/>
      <w:marLeft w:val="0"/>
      <w:marRight w:val="0"/>
      <w:marTop w:val="0"/>
      <w:marBottom w:val="0"/>
      <w:divBdr>
        <w:top w:val="none" w:sz="0" w:space="0" w:color="auto"/>
        <w:left w:val="none" w:sz="0" w:space="0" w:color="auto"/>
        <w:bottom w:val="none" w:sz="0" w:space="0" w:color="auto"/>
        <w:right w:val="none" w:sz="0" w:space="0" w:color="auto"/>
      </w:divBdr>
    </w:div>
    <w:div w:id="444152235">
      <w:bodyDiv w:val="1"/>
      <w:marLeft w:val="0"/>
      <w:marRight w:val="0"/>
      <w:marTop w:val="0"/>
      <w:marBottom w:val="0"/>
      <w:divBdr>
        <w:top w:val="none" w:sz="0" w:space="0" w:color="auto"/>
        <w:left w:val="none" w:sz="0" w:space="0" w:color="auto"/>
        <w:bottom w:val="none" w:sz="0" w:space="0" w:color="auto"/>
        <w:right w:val="none" w:sz="0" w:space="0" w:color="auto"/>
      </w:divBdr>
    </w:div>
    <w:div w:id="444466484">
      <w:bodyDiv w:val="1"/>
      <w:marLeft w:val="0"/>
      <w:marRight w:val="0"/>
      <w:marTop w:val="0"/>
      <w:marBottom w:val="0"/>
      <w:divBdr>
        <w:top w:val="none" w:sz="0" w:space="0" w:color="auto"/>
        <w:left w:val="none" w:sz="0" w:space="0" w:color="auto"/>
        <w:bottom w:val="none" w:sz="0" w:space="0" w:color="auto"/>
        <w:right w:val="none" w:sz="0" w:space="0" w:color="auto"/>
      </w:divBdr>
    </w:div>
    <w:div w:id="444815873">
      <w:bodyDiv w:val="1"/>
      <w:marLeft w:val="0"/>
      <w:marRight w:val="0"/>
      <w:marTop w:val="0"/>
      <w:marBottom w:val="0"/>
      <w:divBdr>
        <w:top w:val="none" w:sz="0" w:space="0" w:color="auto"/>
        <w:left w:val="none" w:sz="0" w:space="0" w:color="auto"/>
        <w:bottom w:val="none" w:sz="0" w:space="0" w:color="auto"/>
        <w:right w:val="none" w:sz="0" w:space="0" w:color="auto"/>
      </w:divBdr>
    </w:div>
    <w:div w:id="446462560">
      <w:bodyDiv w:val="1"/>
      <w:marLeft w:val="0"/>
      <w:marRight w:val="0"/>
      <w:marTop w:val="0"/>
      <w:marBottom w:val="0"/>
      <w:divBdr>
        <w:top w:val="none" w:sz="0" w:space="0" w:color="auto"/>
        <w:left w:val="none" w:sz="0" w:space="0" w:color="auto"/>
        <w:bottom w:val="none" w:sz="0" w:space="0" w:color="auto"/>
        <w:right w:val="none" w:sz="0" w:space="0" w:color="auto"/>
      </w:divBdr>
    </w:div>
    <w:div w:id="447046299">
      <w:bodyDiv w:val="1"/>
      <w:marLeft w:val="0"/>
      <w:marRight w:val="0"/>
      <w:marTop w:val="0"/>
      <w:marBottom w:val="0"/>
      <w:divBdr>
        <w:top w:val="none" w:sz="0" w:space="0" w:color="auto"/>
        <w:left w:val="none" w:sz="0" w:space="0" w:color="auto"/>
        <w:bottom w:val="none" w:sz="0" w:space="0" w:color="auto"/>
        <w:right w:val="none" w:sz="0" w:space="0" w:color="auto"/>
      </w:divBdr>
    </w:div>
    <w:div w:id="447312092">
      <w:bodyDiv w:val="1"/>
      <w:marLeft w:val="0"/>
      <w:marRight w:val="0"/>
      <w:marTop w:val="0"/>
      <w:marBottom w:val="0"/>
      <w:divBdr>
        <w:top w:val="none" w:sz="0" w:space="0" w:color="auto"/>
        <w:left w:val="none" w:sz="0" w:space="0" w:color="auto"/>
        <w:bottom w:val="none" w:sz="0" w:space="0" w:color="auto"/>
        <w:right w:val="none" w:sz="0" w:space="0" w:color="auto"/>
      </w:divBdr>
    </w:div>
    <w:div w:id="447506707">
      <w:bodyDiv w:val="1"/>
      <w:marLeft w:val="0"/>
      <w:marRight w:val="0"/>
      <w:marTop w:val="0"/>
      <w:marBottom w:val="0"/>
      <w:divBdr>
        <w:top w:val="none" w:sz="0" w:space="0" w:color="auto"/>
        <w:left w:val="none" w:sz="0" w:space="0" w:color="auto"/>
        <w:bottom w:val="none" w:sz="0" w:space="0" w:color="auto"/>
        <w:right w:val="none" w:sz="0" w:space="0" w:color="auto"/>
      </w:divBdr>
    </w:div>
    <w:div w:id="447697312">
      <w:bodyDiv w:val="1"/>
      <w:marLeft w:val="0"/>
      <w:marRight w:val="0"/>
      <w:marTop w:val="0"/>
      <w:marBottom w:val="0"/>
      <w:divBdr>
        <w:top w:val="none" w:sz="0" w:space="0" w:color="auto"/>
        <w:left w:val="none" w:sz="0" w:space="0" w:color="auto"/>
        <w:bottom w:val="none" w:sz="0" w:space="0" w:color="auto"/>
        <w:right w:val="none" w:sz="0" w:space="0" w:color="auto"/>
      </w:divBdr>
    </w:div>
    <w:div w:id="448353621">
      <w:bodyDiv w:val="1"/>
      <w:marLeft w:val="0"/>
      <w:marRight w:val="0"/>
      <w:marTop w:val="0"/>
      <w:marBottom w:val="0"/>
      <w:divBdr>
        <w:top w:val="none" w:sz="0" w:space="0" w:color="auto"/>
        <w:left w:val="none" w:sz="0" w:space="0" w:color="auto"/>
        <w:bottom w:val="none" w:sz="0" w:space="0" w:color="auto"/>
        <w:right w:val="none" w:sz="0" w:space="0" w:color="auto"/>
      </w:divBdr>
    </w:div>
    <w:div w:id="450050326">
      <w:bodyDiv w:val="1"/>
      <w:marLeft w:val="0"/>
      <w:marRight w:val="0"/>
      <w:marTop w:val="0"/>
      <w:marBottom w:val="0"/>
      <w:divBdr>
        <w:top w:val="none" w:sz="0" w:space="0" w:color="auto"/>
        <w:left w:val="none" w:sz="0" w:space="0" w:color="auto"/>
        <w:bottom w:val="none" w:sz="0" w:space="0" w:color="auto"/>
        <w:right w:val="none" w:sz="0" w:space="0" w:color="auto"/>
      </w:divBdr>
    </w:div>
    <w:div w:id="451173685">
      <w:bodyDiv w:val="1"/>
      <w:marLeft w:val="0"/>
      <w:marRight w:val="0"/>
      <w:marTop w:val="0"/>
      <w:marBottom w:val="0"/>
      <w:divBdr>
        <w:top w:val="none" w:sz="0" w:space="0" w:color="auto"/>
        <w:left w:val="none" w:sz="0" w:space="0" w:color="auto"/>
        <w:bottom w:val="none" w:sz="0" w:space="0" w:color="auto"/>
        <w:right w:val="none" w:sz="0" w:space="0" w:color="auto"/>
      </w:divBdr>
    </w:div>
    <w:div w:id="451247084">
      <w:bodyDiv w:val="1"/>
      <w:marLeft w:val="0"/>
      <w:marRight w:val="0"/>
      <w:marTop w:val="0"/>
      <w:marBottom w:val="0"/>
      <w:divBdr>
        <w:top w:val="none" w:sz="0" w:space="0" w:color="auto"/>
        <w:left w:val="none" w:sz="0" w:space="0" w:color="auto"/>
        <w:bottom w:val="none" w:sz="0" w:space="0" w:color="auto"/>
        <w:right w:val="none" w:sz="0" w:space="0" w:color="auto"/>
      </w:divBdr>
    </w:div>
    <w:div w:id="451439738">
      <w:bodyDiv w:val="1"/>
      <w:marLeft w:val="0"/>
      <w:marRight w:val="0"/>
      <w:marTop w:val="0"/>
      <w:marBottom w:val="0"/>
      <w:divBdr>
        <w:top w:val="none" w:sz="0" w:space="0" w:color="auto"/>
        <w:left w:val="none" w:sz="0" w:space="0" w:color="auto"/>
        <w:bottom w:val="none" w:sz="0" w:space="0" w:color="auto"/>
        <w:right w:val="none" w:sz="0" w:space="0" w:color="auto"/>
      </w:divBdr>
    </w:div>
    <w:div w:id="452751335">
      <w:bodyDiv w:val="1"/>
      <w:marLeft w:val="0"/>
      <w:marRight w:val="0"/>
      <w:marTop w:val="0"/>
      <w:marBottom w:val="0"/>
      <w:divBdr>
        <w:top w:val="none" w:sz="0" w:space="0" w:color="auto"/>
        <w:left w:val="none" w:sz="0" w:space="0" w:color="auto"/>
        <w:bottom w:val="none" w:sz="0" w:space="0" w:color="auto"/>
        <w:right w:val="none" w:sz="0" w:space="0" w:color="auto"/>
      </w:divBdr>
    </w:div>
    <w:div w:id="453209896">
      <w:bodyDiv w:val="1"/>
      <w:marLeft w:val="0"/>
      <w:marRight w:val="0"/>
      <w:marTop w:val="0"/>
      <w:marBottom w:val="0"/>
      <w:divBdr>
        <w:top w:val="none" w:sz="0" w:space="0" w:color="auto"/>
        <w:left w:val="none" w:sz="0" w:space="0" w:color="auto"/>
        <w:bottom w:val="none" w:sz="0" w:space="0" w:color="auto"/>
        <w:right w:val="none" w:sz="0" w:space="0" w:color="auto"/>
      </w:divBdr>
    </w:div>
    <w:div w:id="453254689">
      <w:bodyDiv w:val="1"/>
      <w:marLeft w:val="0"/>
      <w:marRight w:val="0"/>
      <w:marTop w:val="0"/>
      <w:marBottom w:val="0"/>
      <w:divBdr>
        <w:top w:val="none" w:sz="0" w:space="0" w:color="auto"/>
        <w:left w:val="none" w:sz="0" w:space="0" w:color="auto"/>
        <w:bottom w:val="none" w:sz="0" w:space="0" w:color="auto"/>
        <w:right w:val="none" w:sz="0" w:space="0" w:color="auto"/>
      </w:divBdr>
    </w:div>
    <w:div w:id="453331006">
      <w:bodyDiv w:val="1"/>
      <w:marLeft w:val="0"/>
      <w:marRight w:val="0"/>
      <w:marTop w:val="0"/>
      <w:marBottom w:val="0"/>
      <w:divBdr>
        <w:top w:val="none" w:sz="0" w:space="0" w:color="auto"/>
        <w:left w:val="none" w:sz="0" w:space="0" w:color="auto"/>
        <w:bottom w:val="none" w:sz="0" w:space="0" w:color="auto"/>
        <w:right w:val="none" w:sz="0" w:space="0" w:color="auto"/>
      </w:divBdr>
    </w:div>
    <w:div w:id="453721189">
      <w:bodyDiv w:val="1"/>
      <w:marLeft w:val="0"/>
      <w:marRight w:val="0"/>
      <w:marTop w:val="0"/>
      <w:marBottom w:val="0"/>
      <w:divBdr>
        <w:top w:val="none" w:sz="0" w:space="0" w:color="auto"/>
        <w:left w:val="none" w:sz="0" w:space="0" w:color="auto"/>
        <w:bottom w:val="none" w:sz="0" w:space="0" w:color="auto"/>
        <w:right w:val="none" w:sz="0" w:space="0" w:color="auto"/>
      </w:divBdr>
    </w:div>
    <w:div w:id="453792462">
      <w:bodyDiv w:val="1"/>
      <w:marLeft w:val="0"/>
      <w:marRight w:val="0"/>
      <w:marTop w:val="0"/>
      <w:marBottom w:val="0"/>
      <w:divBdr>
        <w:top w:val="none" w:sz="0" w:space="0" w:color="auto"/>
        <w:left w:val="none" w:sz="0" w:space="0" w:color="auto"/>
        <w:bottom w:val="none" w:sz="0" w:space="0" w:color="auto"/>
        <w:right w:val="none" w:sz="0" w:space="0" w:color="auto"/>
      </w:divBdr>
    </w:div>
    <w:div w:id="453862796">
      <w:bodyDiv w:val="1"/>
      <w:marLeft w:val="0"/>
      <w:marRight w:val="0"/>
      <w:marTop w:val="0"/>
      <w:marBottom w:val="0"/>
      <w:divBdr>
        <w:top w:val="none" w:sz="0" w:space="0" w:color="auto"/>
        <w:left w:val="none" w:sz="0" w:space="0" w:color="auto"/>
        <w:bottom w:val="none" w:sz="0" w:space="0" w:color="auto"/>
        <w:right w:val="none" w:sz="0" w:space="0" w:color="auto"/>
      </w:divBdr>
    </w:div>
    <w:div w:id="454831084">
      <w:bodyDiv w:val="1"/>
      <w:marLeft w:val="0"/>
      <w:marRight w:val="0"/>
      <w:marTop w:val="0"/>
      <w:marBottom w:val="0"/>
      <w:divBdr>
        <w:top w:val="none" w:sz="0" w:space="0" w:color="auto"/>
        <w:left w:val="none" w:sz="0" w:space="0" w:color="auto"/>
        <w:bottom w:val="none" w:sz="0" w:space="0" w:color="auto"/>
        <w:right w:val="none" w:sz="0" w:space="0" w:color="auto"/>
      </w:divBdr>
    </w:div>
    <w:div w:id="454909072">
      <w:bodyDiv w:val="1"/>
      <w:marLeft w:val="0"/>
      <w:marRight w:val="0"/>
      <w:marTop w:val="0"/>
      <w:marBottom w:val="0"/>
      <w:divBdr>
        <w:top w:val="none" w:sz="0" w:space="0" w:color="auto"/>
        <w:left w:val="none" w:sz="0" w:space="0" w:color="auto"/>
        <w:bottom w:val="none" w:sz="0" w:space="0" w:color="auto"/>
        <w:right w:val="none" w:sz="0" w:space="0" w:color="auto"/>
      </w:divBdr>
    </w:div>
    <w:div w:id="455490993">
      <w:bodyDiv w:val="1"/>
      <w:marLeft w:val="0"/>
      <w:marRight w:val="0"/>
      <w:marTop w:val="0"/>
      <w:marBottom w:val="0"/>
      <w:divBdr>
        <w:top w:val="none" w:sz="0" w:space="0" w:color="auto"/>
        <w:left w:val="none" w:sz="0" w:space="0" w:color="auto"/>
        <w:bottom w:val="none" w:sz="0" w:space="0" w:color="auto"/>
        <w:right w:val="none" w:sz="0" w:space="0" w:color="auto"/>
      </w:divBdr>
    </w:div>
    <w:div w:id="455687227">
      <w:bodyDiv w:val="1"/>
      <w:marLeft w:val="0"/>
      <w:marRight w:val="0"/>
      <w:marTop w:val="0"/>
      <w:marBottom w:val="0"/>
      <w:divBdr>
        <w:top w:val="none" w:sz="0" w:space="0" w:color="auto"/>
        <w:left w:val="none" w:sz="0" w:space="0" w:color="auto"/>
        <w:bottom w:val="none" w:sz="0" w:space="0" w:color="auto"/>
        <w:right w:val="none" w:sz="0" w:space="0" w:color="auto"/>
      </w:divBdr>
    </w:div>
    <w:div w:id="455948037">
      <w:bodyDiv w:val="1"/>
      <w:marLeft w:val="0"/>
      <w:marRight w:val="0"/>
      <w:marTop w:val="0"/>
      <w:marBottom w:val="0"/>
      <w:divBdr>
        <w:top w:val="none" w:sz="0" w:space="0" w:color="auto"/>
        <w:left w:val="none" w:sz="0" w:space="0" w:color="auto"/>
        <w:bottom w:val="none" w:sz="0" w:space="0" w:color="auto"/>
        <w:right w:val="none" w:sz="0" w:space="0" w:color="auto"/>
      </w:divBdr>
    </w:div>
    <w:div w:id="458689830">
      <w:bodyDiv w:val="1"/>
      <w:marLeft w:val="0"/>
      <w:marRight w:val="0"/>
      <w:marTop w:val="0"/>
      <w:marBottom w:val="0"/>
      <w:divBdr>
        <w:top w:val="none" w:sz="0" w:space="0" w:color="auto"/>
        <w:left w:val="none" w:sz="0" w:space="0" w:color="auto"/>
        <w:bottom w:val="none" w:sz="0" w:space="0" w:color="auto"/>
        <w:right w:val="none" w:sz="0" w:space="0" w:color="auto"/>
      </w:divBdr>
    </w:div>
    <w:div w:id="459080222">
      <w:bodyDiv w:val="1"/>
      <w:marLeft w:val="0"/>
      <w:marRight w:val="0"/>
      <w:marTop w:val="0"/>
      <w:marBottom w:val="0"/>
      <w:divBdr>
        <w:top w:val="none" w:sz="0" w:space="0" w:color="auto"/>
        <w:left w:val="none" w:sz="0" w:space="0" w:color="auto"/>
        <w:bottom w:val="none" w:sz="0" w:space="0" w:color="auto"/>
        <w:right w:val="none" w:sz="0" w:space="0" w:color="auto"/>
      </w:divBdr>
    </w:div>
    <w:div w:id="459230235">
      <w:bodyDiv w:val="1"/>
      <w:marLeft w:val="0"/>
      <w:marRight w:val="0"/>
      <w:marTop w:val="0"/>
      <w:marBottom w:val="0"/>
      <w:divBdr>
        <w:top w:val="none" w:sz="0" w:space="0" w:color="auto"/>
        <w:left w:val="none" w:sz="0" w:space="0" w:color="auto"/>
        <w:bottom w:val="none" w:sz="0" w:space="0" w:color="auto"/>
        <w:right w:val="none" w:sz="0" w:space="0" w:color="auto"/>
      </w:divBdr>
    </w:div>
    <w:div w:id="459567846">
      <w:bodyDiv w:val="1"/>
      <w:marLeft w:val="0"/>
      <w:marRight w:val="0"/>
      <w:marTop w:val="0"/>
      <w:marBottom w:val="0"/>
      <w:divBdr>
        <w:top w:val="none" w:sz="0" w:space="0" w:color="auto"/>
        <w:left w:val="none" w:sz="0" w:space="0" w:color="auto"/>
        <w:bottom w:val="none" w:sz="0" w:space="0" w:color="auto"/>
        <w:right w:val="none" w:sz="0" w:space="0" w:color="auto"/>
      </w:divBdr>
    </w:div>
    <w:div w:id="460731605">
      <w:bodyDiv w:val="1"/>
      <w:marLeft w:val="0"/>
      <w:marRight w:val="0"/>
      <w:marTop w:val="0"/>
      <w:marBottom w:val="0"/>
      <w:divBdr>
        <w:top w:val="none" w:sz="0" w:space="0" w:color="auto"/>
        <w:left w:val="none" w:sz="0" w:space="0" w:color="auto"/>
        <w:bottom w:val="none" w:sz="0" w:space="0" w:color="auto"/>
        <w:right w:val="none" w:sz="0" w:space="0" w:color="auto"/>
      </w:divBdr>
    </w:div>
    <w:div w:id="461197722">
      <w:bodyDiv w:val="1"/>
      <w:marLeft w:val="0"/>
      <w:marRight w:val="0"/>
      <w:marTop w:val="0"/>
      <w:marBottom w:val="0"/>
      <w:divBdr>
        <w:top w:val="none" w:sz="0" w:space="0" w:color="auto"/>
        <w:left w:val="none" w:sz="0" w:space="0" w:color="auto"/>
        <w:bottom w:val="none" w:sz="0" w:space="0" w:color="auto"/>
        <w:right w:val="none" w:sz="0" w:space="0" w:color="auto"/>
      </w:divBdr>
    </w:div>
    <w:div w:id="461584601">
      <w:bodyDiv w:val="1"/>
      <w:marLeft w:val="0"/>
      <w:marRight w:val="0"/>
      <w:marTop w:val="0"/>
      <w:marBottom w:val="0"/>
      <w:divBdr>
        <w:top w:val="none" w:sz="0" w:space="0" w:color="auto"/>
        <w:left w:val="none" w:sz="0" w:space="0" w:color="auto"/>
        <w:bottom w:val="none" w:sz="0" w:space="0" w:color="auto"/>
        <w:right w:val="none" w:sz="0" w:space="0" w:color="auto"/>
      </w:divBdr>
    </w:div>
    <w:div w:id="462620363">
      <w:bodyDiv w:val="1"/>
      <w:marLeft w:val="0"/>
      <w:marRight w:val="0"/>
      <w:marTop w:val="0"/>
      <w:marBottom w:val="0"/>
      <w:divBdr>
        <w:top w:val="none" w:sz="0" w:space="0" w:color="auto"/>
        <w:left w:val="none" w:sz="0" w:space="0" w:color="auto"/>
        <w:bottom w:val="none" w:sz="0" w:space="0" w:color="auto"/>
        <w:right w:val="none" w:sz="0" w:space="0" w:color="auto"/>
      </w:divBdr>
    </w:div>
    <w:div w:id="463013042">
      <w:bodyDiv w:val="1"/>
      <w:marLeft w:val="0"/>
      <w:marRight w:val="0"/>
      <w:marTop w:val="0"/>
      <w:marBottom w:val="0"/>
      <w:divBdr>
        <w:top w:val="none" w:sz="0" w:space="0" w:color="auto"/>
        <w:left w:val="none" w:sz="0" w:space="0" w:color="auto"/>
        <w:bottom w:val="none" w:sz="0" w:space="0" w:color="auto"/>
        <w:right w:val="none" w:sz="0" w:space="0" w:color="auto"/>
      </w:divBdr>
    </w:div>
    <w:div w:id="466355415">
      <w:bodyDiv w:val="1"/>
      <w:marLeft w:val="0"/>
      <w:marRight w:val="0"/>
      <w:marTop w:val="0"/>
      <w:marBottom w:val="0"/>
      <w:divBdr>
        <w:top w:val="none" w:sz="0" w:space="0" w:color="auto"/>
        <w:left w:val="none" w:sz="0" w:space="0" w:color="auto"/>
        <w:bottom w:val="none" w:sz="0" w:space="0" w:color="auto"/>
        <w:right w:val="none" w:sz="0" w:space="0" w:color="auto"/>
      </w:divBdr>
    </w:div>
    <w:div w:id="466508008">
      <w:bodyDiv w:val="1"/>
      <w:marLeft w:val="0"/>
      <w:marRight w:val="0"/>
      <w:marTop w:val="0"/>
      <w:marBottom w:val="0"/>
      <w:divBdr>
        <w:top w:val="none" w:sz="0" w:space="0" w:color="auto"/>
        <w:left w:val="none" w:sz="0" w:space="0" w:color="auto"/>
        <w:bottom w:val="none" w:sz="0" w:space="0" w:color="auto"/>
        <w:right w:val="none" w:sz="0" w:space="0" w:color="auto"/>
      </w:divBdr>
    </w:div>
    <w:div w:id="467819677">
      <w:bodyDiv w:val="1"/>
      <w:marLeft w:val="0"/>
      <w:marRight w:val="0"/>
      <w:marTop w:val="0"/>
      <w:marBottom w:val="0"/>
      <w:divBdr>
        <w:top w:val="none" w:sz="0" w:space="0" w:color="auto"/>
        <w:left w:val="none" w:sz="0" w:space="0" w:color="auto"/>
        <w:bottom w:val="none" w:sz="0" w:space="0" w:color="auto"/>
        <w:right w:val="none" w:sz="0" w:space="0" w:color="auto"/>
      </w:divBdr>
    </w:div>
    <w:div w:id="467824654">
      <w:bodyDiv w:val="1"/>
      <w:marLeft w:val="0"/>
      <w:marRight w:val="0"/>
      <w:marTop w:val="0"/>
      <w:marBottom w:val="0"/>
      <w:divBdr>
        <w:top w:val="none" w:sz="0" w:space="0" w:color="auto"/>
        <w:left w:val="none" w:sz="0" w:space="0" w:color="auto"/>
        <w:bottom w:val="none" w:sz="0" w:space="0" w:color="auto"/>
        <w:right w:val="none" w:sz="0" w:space="0" w:color="auto"/>
      </w:divBdr>
    </w:div>
    <w:div w:id="467937809">
      <w:bodyDiv w:val="1"/>
      <w:marLeft w:val="0"/>
      <w:marRight w:val="0"/>
      <w:marTop w:val="0"/>
      <w:marBottom w:val="0"/>
      <w:divBdr>
        <w:top w:val="none" w:sz="0" w:space="0" w:color="auto"/>
        <w:left w:val="none" w:sz="0" w:space="0" w:color="auto"/>
        <w:bottom w:val="none" w:sz="0" w:space="0" w:color="auto"/>
        <w:right w:val="none" w:sz="0" w:space="0" w:color="auto"/>
      </w:divBdr>
    </w:div>
    <w:div w:id="469900358">
      <w:bodyDiv w:val="1"/>
      <w:marLeft w:val="0"/>
      <w:marRight w:val="0"/>
      <w:marTop w:val="0"/>
      <w:marBottom w:val="0"/>
      <w:divBdr>
        <w:top w:val="none" w:sz="0" w:space="0" w:color="auto"/>
        <w:left w:val="none" w:sz="0" w:space="0" w:color="auto"/>
        <w:bottom w:val="none" w:sz="0" w:space="0" w:color="auto"/>
        <w:right w:val="none" w:sz="0" w:space="0" w:color="auto"/>
      </w:divBdr>
    </w:div>
    <w:div w:id="469909888">
      <w:bodyDiv w:val="1"/>
      <w:marLeft w:val="0"/>
      <w:marRight w:val="0"/>
      <w:marTop w:val="0"/>
      <w:marBottom w:val="0"/>
      <w:divBdr>
        <w:top w:val="none" w:sz="0" w:space="0" w:color="auto"/>
        <w:left w:val="none" w:sz="0" w:space="0" w:color="auto"/>
        <w:bottom w:val="none" w:sz="0" w:space="0" w:color="auto"/>
        <w:right w:val="none" w:sz="0" w:space="0" w:color="auto"/>
      </w:divBdr>
    </w:div>
    <w:div w:id="470445038">
      <w:bodyDiv w:val="1"/>
      <w:marLeft w:val="0"/>
      <w:marRight w:val="0"/>
      <w:marTop w:val="0"/>
      <w:marBottom w:val="0"/>
      <w:divBdr>
        <w:top w:val="none" w:sz="0" w:space="0" w:color="auto"/>
        <w:left w:val="none" w:sz="0" w:space="0" w:color="auto"/>
        <w:bottom w:val="none" w:sz="0" w:space="0" w:color="auto"/>
        <w:right w:val="none" w:sz="0" w:space="0" w:color="auto"/>
      </w:divBdr>
    </w:div>
    <w:div w:id="471800149">
      <w:bodyDiv w:val="1"/>
      <w:marLeft w:val="0"/>
      <w:marRight w:val="0"/>
      <w:marTop w:val="0"/>
      <w:marBottom w:val="0"/>
      <w:divBdr>
        <w:top w:val="none" w:sz="0" w:space="0" w:color="auto"/>
        <w:left w:val="none" w:sz="0" w:space="0" w:color="auto"/>
        <w:bottom w:val="none" w:sz="0" w:space="0" w:color="auto"/>
        <w:right w:val="none" w:sz="0" w:space="0" w:color="auto"/>
      </w:divBdr>
    </w:div>
    <w:div w:id="473064421">
      <w:bodyDiv w:val="1"/>
      <w:marLeft w:val="0"/>
      <w:marRight w:val="0"/>
      <w:marTop w:val="0"/>
      <w:marBottom w:val="0"/>
      <w:divBdr>
        <w:top w:val="none" w:sz="0" w:space="0" w:color="auto"/>
        <w:left w:val="none" w:sz="0" w:space="0" w:color="auto"/>
        <w:bottom w:val="none" w:sz="0" w:space="0" w:color="auto"/>
        <w:right w:val="none" w:sz="0" w:space="0" w:color="auto"/>
      </w:divBdr>
    </w:div>
    <w:div w:id="474224438">
      <w:bodyDiv w:val="1"/>
      <w:marLeft w:val="0"/>
      <w:marRight w:val="0"/>
      <w:marTop w:val="0"/>
      <w:marBottom w:val="0"/>
      <w:divBdr>
        <w:top w:val="none" w:sz="0" w:space="0" w:color="auto"/>
        <w:left w:val="none" w:sz="0" w:space="0" w:color="auto"/>
        <w:bottom w:val="none" w:sz="0" w:space="0" w:color="auto"/>
        <w:right w:val="none" w:sz="0" w:space="0" w:color="auto"/>
      </w:divBdr>
    </w:div>
    <w:div w:id="474228312">
      <w:bodyDiv w:val="1"/>
      <w:marLeft w:val="0"/>
      <w:marRight w:val="0"/>
      <w:marTop w:val="0"/>
      <w:marBottom w:val="0"/>
      <w:divBdr>
        <w:top w:val="none" w:sz="0" w:space="0" w:color="auto"/>
        <w:left w:val="none" w:sz="0" w:space="0" w:color="auto"/>
        <w:bottom w:val="none" w:sz="0" w:space="0" w:color="auto"/>
        <w:right w:val="none" w:sz="0" w:space="0" w:color="auto"/>
      </w:divBdr>
    </w:div>
    <w:div w:id="474445309">
      <w:bodyDiv w:val="1"/>
      <w:marLeft w:val="0"/>
      <w:marRight w:val="0"/>
      <w:marTop w:val="0"/>
      <w:marBottom w:val="0"/>
      <w:divBdr>
        <w:top w:val="none" w:sz="0" w:space="0" w:color="auto"/>
        <w:left w:val="none" w:sz="0" w:space="0" w:color="auto"/>
        <w:bottom w:val="none" w:sz="0" w:space="0" w:color="auto"/>
        <w:right w:val="none" w:sz="0" w:space="0" w:color="auto"/>
      </w:divBdr>
    </w:div>
    <w:div w:id="476189408">
      <w:bodyDiv w:val="1"/>
      <w:marLeft w:val="0"/>
      <w:marRight w:val="0"/>
      <w:marTop w:val="0"/>
      <w:marBottom w:val="0"/>
      <w:divBdr>
        <w:top w:val="none" w:sz="0" w:space="0" w:color="auto"/>
        <w:left w:val="none" w:sz="0" w:space="0" w:color="auto"/>
        <w:bottom w:val="none" w:sz="0" w:space="0" w:color="auto"/>
        <w:right w:val="none" w:sz="0" w:space="0" w:color="auto"/>
      </w:divBdr>
    </w:div>
    <w:div w:id="476191765">
      <w:bodyDiv w:val="1"/>
      <w:marLeft w:val="0"/>
      <w:marRight w:val="0"/>
      <w:marTop w:val="0"/>
      <w:marBottom w:val="0"/>
      <w:divBdr>
        <w:top w:val="none" w:sz="0" w:space="0" w:color="auto"/>
        <w:left w:val="none" w:sz="0" w:space="0" w:color="auto"/>
        <w:bottom w:val="none" w:sz="0" w:space="0" w:color="auto"/>
        <w:right w:val="none" w:sz="0" w:space="0" w:color="auto"/>
      </w:divBdr>
    </w:div>
    <w:div w:id="476456179">
      <w:bodyDiv w:val="1"/>
      <w:marLeft w:val="0"/>
      <w:marRight w:val="0"/>
      <w:marTop w:val="0"/>
      <w:marBottom w:val="0"/>
      <w:divBdr>
        <w:top w:val="none" w:sz="0" w:space="0" w:color="auto"/>
        <w:left w:val="none" w:sz="0" w:space="0" w:color="auto"/>
        <w:bottom w:val="none" w:sz="0" w:space="0" w:color="auto"/>
        <w:right w:val="none" w:sz="0" w:space="0" w:color="auto"/>
      </w:divBdr>
    </w:div>
    <w:div w:id="476726282">
      <w:bodyDiv w:val="1"/>
      <w:marLeft w:val="0"/>
      <w:marRight w:val="0"/>
      <w:marTop w:val="0"/>
      <w:marBottom w:val="0"/>
      <w:divBdr>
        <w:top w:val="none" w:sz="0" w:space="0" w:color="auto"/>
        <w:left w:val="none" w:sz="0" w:space="0" w:color="auto"/>
        <w:bottom w:val="none" w:sz="0" w:space="0" w:color="auto"/>
        <w:right w:val="none" w:sz="0" w:space="0" w:color="auto"/>
      </w:divBdr>
    </w:div>
    <w:div w:id="478690408">
      <w:bodyDiv w:val="1"/>
      <w:marLeft w:val="0"/>
      <w:marRight w:val="0"/>
      <w:marTop w:val="0"/>
      <w:marBottom w:val="0"/>
      <w:divBdr>
        <w:top w:val="none" w:sz="0" w:space="0" w:color="auto"/>
        <w:left w:val="none" w:sz="0" w:space="0" w:color="auto"/>
        <w:bottom w:val="none" w:sz="0" w:space="0" w:color="auto"/>
        <w:right w:val="none" w:sz="0" w:space="0" w:color="auto"/>
      </w:divBdr>
    </w:div>
    <w:div w:id="478810576">
      <w:bodyDiv w:val="1"/>
      <w:marLeft w:val="0"/>
      <w:marRight w:val="0"/>
      <w:marTop w:val="0"/>
      <w:marBottom w:val="0"/>
      <w:divBdr>
        <w:top w:val="none" w:sz="0" w:space="0" w:color="auto"/>
        <w:left w:val="none" w:sz="0" w:space="0" w:color="auto"/>
        <w:bottom w:val="none" w:sz="0" w:space="0" w:color="auto"/>
        <w:right w:val="none" w:sz="0" w:space="0" w:color="auto"/>
      </w:divBdr>
    </w:div>
    <w:div w:id="479153476">
      <w:bodyDiv w:val="1"/>
      <w:marLeft w:val="0"/>
      <w:marRight w:val="0"/>
      <w:marTop w:val="0"/>
      <w:marBottom w:val="0"/>
      <w:divBdr>
        <w:top w:val="none" w:sz="0" w:space="0" w:color="auto"/>
        <w:left w:val="none" w:sz="0" w:space="0" w:color="auto"/>
        <w:bottom w:val="none" w:sz="0" w:space="0" w:color="auto"/>
        <w:right w:val="none" w:sz="0" w:space="0" w:color="auto"/>
      </w:divBdr>
    </w:div>
    <w:div w:id="481047364">
      <w:bodyDiv w:val="1"/>
      <w:marLeft w:val="0"/>
      <w:marRight w:val="0"/>
      <w:marTop w:val="0"/>
      <w:marBottom w:val="0"/>
      <w:divBdr>
        <w:top w:val="none" w:sz="0" w:space="0" w:color="auto"/>
        <w:left w:val="none" w:sz="0" w:space="0" w:color="auto"/>
        <w:bottom w:val="none" w:sz="0" w:space="0" w:color="auto"/>
        <w:right w:val="none" w:sz="0" w:space="0" w:color="auto"/>
      </w:divBdr>
    </w:div>
    <w:div w:id="482040963">
      <w:bodyDiv w:val="1"/>
      <w:marLeft w:val="0"/>
      <w:marRight w:val="0"/>
      <w:marTop w:val="0"/>
      <w:marBottom w:val="0"/>
      <w:divBdr>
        <w:top w:val="none" w:sz="0" w:space="0" w:color="auto"/>
        <w:left w:val="none" w:sz="0" w:space="0" w:color="auto"/>
        <w:bottom w:val="none" w:sz="0" w:space="0" w:color="auto"/>
        <w:right w:val="none" w:sz="0" w:space="0" w:color="auto"/>
      </w:divBdr>
    </w:div>
    <w:div w:id="482427677">
      <w:bodyDiv w:val="1"/>
      <w:marLeft w:val="0"/>
      <w:marRight w:val="0"/>
      <w:marTop w:val="0"/>
      <w:marBottom w:val="0"/>
      <w:divBdr>
        <w:top w:val="none" w:sz="0" w:space="0" w:color="auto"/>
        <w:left w:val="none" w:sz="0" w:space="0" w:color="auto"/>
        <w:bottom w:val="none" w:sz="0" w:space="0" w:color="auto"/>
        <w:right w:val="none" w:sz="0" w:space="0" w:color="auto"/>
      </w:divBdr>
    </w:div>
    <w:div w:id="482507071">
      <w:bodyDiv w:val="1"/>
      <w:marLeft w:val="0"/>
      <w:marRight w:val="0"/>
      <w:marTop w:val="0"/>
      <w:marBottom w:val="0"/>
      <w:divBdr>
        <w:top w:val="none" w:sz="0" w:space="0" w:color="auto"/>
        <w:left w:val="none" w:sz="0" w:space="0" w:color="auto"/>
        <w:bottom w:val="none" w:sz="0" w:space="0" w:color="auto"/>
        <w:right w:val="none" w:sz="0" w:space="0" w:color="auto"/>
      </w:divBdr>
    </w:div>
    <w:div w:id="482813806">
      <w:bodyDiv w:val="1"/>
      <w:marLeft w:val="0"/>
      <w:marRight w:val="0"/>
      <w:marTop w:val="0"/>
      <w:marBottom w:val="0"/>
      <w:divBdr>
        <w:top w:val="none" w:sz="0" w:space="0" w:color="auto"/>
        <w:left w:val="none" w:sz="0" w:space="0" w:color="auto"/>
        <w:bottom w:val="none" w:sz="0" w:space="0" w:color="auto"/>
        <w:right w:val="none" w:sz="0" w:space="0" w:color="auto"/>
      </w:divBdr>
    </w:div>
    <w:div w:id="482820555">
      <w:bodyDiv w:val="1"/>
      <w:marLeft w:val="0"/>
      <w:marRight w:val="0"/>
      <w:marTop w:val="0"/>
      <w:marBottom w:val="0"/>
      <w:divBdr>
        <w:top w:val="none" w:sz="0" w:space="0" w:color="auto"/>
        <w:left w:val="none" w:sz="0" w:space="0" w:color="auto"/>
        <w:bottom w:val="none" w:sz="0" w:space="0" w:color="auto"/>
        <w:right w:val="none" w:sz="0" w:space="0" w:color="auto"/>
      </w:divBdr>
    </w:div>
    <w:div w:id="483621291">
      <w:bodyDiv w:val="1"/>
      <w:marLeft w:val="0"/>
      <w:marRight w:val="0"/>
      <w:marTop w:val="0"/>
      <w:marBottom w:val="0"/>
      <w:divBdr>
        <w:top w:val="none" w:sz="0" w:space="0" w:color="auto"/>
        <w:left w:val="none" w:sz="0" w:space="0" w:color="auto"/>
        <w:bottom w:val="none" w:sz="0" w:space="0" w:color="auto"/>
        <w:right w:val="none" w:sz="0" w:space="0" w:color="auto"/>
      </w:divBdr>
    </w:div>
    <w:div w:id="483816081">
      <w:bodyDiv w:val="1"/>
      <w:marLeft w:val="0"/>
      <w:marRight w:val="0"/>
      <w:marTop w:val="0"/>
      <w:marBottom w:val="0"/>
      <w:divBdr>
        <w:top w:val="none" w:sz="0" w:space="0" w:color="auto"/>
        <w:left w:val="none" w:sz="0" w:space="0" w:color="auto"/>
        <w:bottom w:val="none" w:sz="0" w:space="0" w:color="auto"/>
        <w:right w:val="none" w:sz="0" w:space="0" w:color="auto"/>
      </w:divBdr>
    </w:div>
    <w:div w:id="484322700">
      <w:bodyDiv w:val="1"/>
      <w:marLeft w:val="0"/>
      <w:marRight w:val="0"/>
      <w:marTop w:val="0"/>
      <w:marBottom w:val="0"/>
      <w:divBdr>
        <w:top w:val="none" w:sz="0" w:space="0" w:color="auto"/>
        <w:left w:val="none" w:sz="0" w:space="0" w:color="auto"/>
        <w:bottom w:val="none" w:sz="0" w:space="0" w:color="auto"/>
        <w:right w:val="none" w:sz="0" w:space="0" w:color="auto"/>
      </w:divBdr>
    </w:div>
    <w:div w:id="484472364">
      <w:bodyDiv w:val="1"/>
      <w:marLeft w:val="0"/>
      <w:marRight w:val="0"/>
      <w:marTop w:val="0"/>
      <w:marBottom w:val="0"/>
      <w:divBdr>
        <w:top w:val="none" w:sz="0" w:space="0" w:color="auto"/>
        <w:left w:val="none" w:sz="0" w:space="0" w:color="auto"/>
        <w:bottom w:val="none" w:sz="0" w:space="0" w:color="auto"/>
        <w:right w:val="none" w:sz="0" w:space="0" w:color="auto"/>
      </w:divBdr>
    </w:div>
    <w:div w:id="484704602">
      <w:bodyDiv w:val="1"/>
      <w:marLeft w:val="0"/>
      <w:marRight w:val="0"/>
      <w:marTop w:val="0"/>
      <w:marBottom w:val="0"/>
      <w:divBdr>
        <w:top w:val="none" w:sz="0" w:space="0" w:color="auto"/>
        <w:left w:val="none" w:sz="0" w:space="0" w:color="auto"/>
        <w:bottom w:val="none" w:sz="0" w:space="0" w:color="auto"/>
        <w:right w:val="none" w:sz="0" w:space="0" w:color="auto"/>
      </w:divBdr>
    </w:div>
    <w:div w:id="484974534">
      <w:bodyDiv w:val="1"/>
      <w:marLeft w:val="0"/>
      <w:marRight w:val="0"/>
      <w:marTop w:val="0"/>
      <w:marBottom w:val="0"/>
      <w:divBdr>
        <w:top w:val="none" w:sz="0" w:space="0" w:color="auto"/>
        <w:left w:val="none" w:sz="0" w:space="0" w:color="auto"/>
        <w:bottom w:val="none" w:sz="0" w:space="0" w:color="auto"/>
        <w:right w:val="none" w:sz="0" w:space="0" w:color="auto"/>
      </w:divBdr>
    </w:div>
    <w:div w:id="486752305">
      <w:bodyDiv w:val="1"/>
      <w:marLeft w:val="0"/>
      <w:marRight w:val="0"/>
      <w:marTop w:val="0"/>
      <w:marBottom w:val="0"/>
      <w:divBdr>
        <w:top w:val="none" w:sz="0" w:space="0" w:color="auto"/>
        <w:left w:val="none" w:sz="0" w:space="0" w:color="auto"/>
        <w:bottom w:val="none" w:sz="0" w:space="0" w:color="auto"/>
        <w:right w:val="none" w:sz="0" w:space="0" w:color="auto"/>
      </w:divBdr>
    </w:div>
    <w:div w:id="487063685">
      <w:bodyDiv w:val="1"/>
      <w:marLeft w:val="0"/>
      <w:marRight w:val="0"/>
      <w:marTop w:val="0"/>
      <w:marBottom w:val="0"/>
      <w:divBdr>
        <w:top w:val="none" w:sz="0" w:space="0" w:color="auto"/>
        <w:left w:val="none" w:sz="0" w:space="0" w:color="auto"/>
        <w:bottom w:val="none" w:sz="0" w:space="0" w:color="auto"/>
        <w:right w:val="none" w:sz="0" w:space="0" w:color="auto"/>
      </w:divBdr>
    </w:div>
    <w:div w:id="487136843">
      <w:bodyDiv w:val="1"/>
      <w:marLeft w:val="0"/>
      <w:marRight w:val="0"/>
      <w:marTop w:val="0"/>
      <w:marBottom w:val="0"/>
      <w:divBdr>
        <w:top w:val="none" w:sz="0" w:space="0" w:color="auto"/>
        <w:left w:val="none" w:sz="0" w:space="0" w:color="auto"/>
        <w:bottom w:val="none" w:sz="0" w:space="0" w:color="auto"/>
        <w:right w:val="none" w:sz="0" w:space="0" w:color="auto"/>
      </w:divBdr>
    </w:div>
    <w:div w:id="488058978">
      <w:bodyDiv w:val="1"/>
      <w:marLeft w:val="0"/>
      <w:marRight w:val="0"/>
      <w:marTop w:val="0"/>
      <w:marBottom w:val="0"/>
      <w:divBdr>
        <w:top w:val="none" w:sz="0" w:space="0" w:color="auto"/>
        <w:left w:val="none" w:sz="0" w:space="0" w:color="auto"/>
        <w:bottom w:val="none" w:sz="0" w:space="0" w:color="auto"/>
        <w:right w:val="none" w:sz="0" w:space="0" w:color="auto"/>
      </w:divBdr>
    </w:div>
    <w:div w:id="488790451">
      <w:bodyDiv w:val="1"/>
      <w:marLeft w:val="0"/>
      <w:marRight w:val="0"/>
      <w:marTop w:val="0"/>
      <w:marBottom w:val="0"/>
      <w:divBdr>
        <w:top w:val="none" w:sz="0" w:space="0" w:color="auto"/>
        <w:left w:val="none" w:sz="0" w:space="0" w:color="auto"/>
        <w:bottom w:val="none" w:sz="0" w:space="0" w:color="auto"/>
        <w:right w:val="none" w:sz="0" w:space="0" w:color="auto"/>
      </w:divBdr>
    </w:div>
    <w:div w:id="492064139">
      <w:bodyDiv w:val="1"/>
      <w:marLeft w:val="0"/>
      <w:marRight w:val="0"/>
      <w:marTop w:val="0"/>
      <w:marBottom w:val="0"/>
      <w:divBdr>
        <w:top w:val="none" w:sz="0" w:space="0" w:color="auto"/>
        <w:left w:val="none" w:sz="0" w:space="0" w:color="auto"/>
        <w:bottom w:val="none" w:sz="0" w:space="0" w:color="auto"/>
        <w:right w:val="none" w:sz="0" w:space="0" w:color="auto"/>
      </w:divBdr>
    </w:div>
    <w:div w:id="492137004">
      <w:bodyDiv w:val="1"/>
      <w:marLeft w:val="0"/>
      <w:marRight w:val="0"/>
      <w:marTop w:val="0"/>
      <w:marBottom w:val="0"/>
      <w:divBdr>
        <w:top w:val="none" w:sz="0" w:space="0" w:color="auto"/>
        <w:left w:val="none" w:sz="0" w:space="0" w:color="auto"/>
        <w:bottom w:val="none" w:sz="0" w:space="0" w:color="auto"/>
        <w:right w:val="none" w:sz="0" w:space="0" w:color="auto"/>
      </w:divBdr>
    </w:div>
    <w:div w:id="492451120">
      <w:bodyDiv w:val="1"/>
      <w:marLeft w:val="0"/>
      <w:marRight w:val="0"/>
      <w:marTop w:val="0"/>
      <w:marBottom w:val="0"/>
      <w:divBdr>
        <w:top w:val="none" w:sz="0" w:space="0" w:color="auto"/>
        <w:left w:val="none" w:sz="0" w:space="0" w:color="auto"/>
        <w:bottom w:val="none" w:sz="0" w:space="0" w:color="auto"/>
        <w:right w:val="none" w:sz="0" w:space="0" w:color="auto"/>
      </w:divBdr>
    </w:div>
    <w:div w:id="492986016">
      <w:bodyDiv w:val="1"/>
      <w:marLeft w:val="0"/>
      <w:marRight w:val="0"/>
      <w:marTop w:val="0"/>
      <w:marBottom w:val="0"/>
      <w:divBdr>
        <w:top w:val="none" w:sz="0" w:space="0" w:color="auto"/>
        <w:left w:val="none" w:sz="0" w:space="0" w:color="auto"/>
        <w:bottom w:val="none" w:sz="0" w:space="0" w:color="auto"/>
        <w:right w:val="none" w:sz="0" w:space="0" w:color="auto"/>
      </w:divBdr>
    </w:div>
    <w:div w:id="493298851">
      <w:bodyDiv w:val="1"/>
      <w:marLeft w:val="0"/>
      <w:marRight w:val="0"/>
      <w:marTop w:val="0"/>
      <w:marBottom w:val="0"/>
      <w:divBdr>
        <w:top w:val="none" w:sz="0" w:space="0" w:color="auto"/>
        <w:left w:val="none" w:sz="0" w:space="0" w:color="auto"/>
        <w:bottom w:val="none" w:sz="0" w:space="0" w:color="auto"/>
        <w:right w:val="none" w:sz="0" w:space="0" w:color="auto"/>
      </w:divBdr>
    </w:div>
    <w:div w:id="494304779">
      <w:bodyDiv w:val="1"/>
      <w:marLeft w:val="0"/>
      <w:marRight w:val="0"/>
      <w:marTop w:val="0"/>
      <w:marBottom w:val="0"/>
      <w:divBdr>
        <w:top w:val="none" w:sz="0" w:space="0" w:color="auto"/>
        <w:left w:val="none" w:sz="0" w:space="0" w:color="auto"/>
        <w:bottom w:val="none" w:sz="0" w:space="0" w:color="auto"/>
        <w:right w:val="none" w:sz="0" w:space="0" w:color="auto"/>
      </w:divBdr>
    </w:div>
    <w:div w:id="494689916">
      <w:bodyDiv w:val="1"/>
      <w:marLeft w:val="0"/>
      <w:marRight w:val="0"/>
      <w:marTop w:val="0"/>
      <w:marBottom w:val="0"/>
      <w:divBdr>
        <w:top w:val="none" w:sz="0" w:space="0" w:color="auto"/>
        <w:left w:val="none" w:sz="0" w:space="0" w:color="auto"/>
        <w:bottom w:val="none" w:sz="0" w:space="0" w:color="auto"/>
        <w:right w:val="none" w:sz="0" w:space="0" w:color="auto"/>
      </w:divBdr>
    </w:div>
    <w:div w:id="494953914">
      <w:bodyDiv w:val="1"/>
      <w:marLeft w:val="0"/>
      <w:marRight w:val="0"/>
      <w:marTop w:val="0"/>
      <w:marBottom w:val="0"/>
      <w:divBdr>
        <w:top w:val="none" w:sz="0" w:space="0" w:color="auto"/>
        <w:left w:val="none" w:sz="0" w:space="0" w:color="auto"/>
        <w:bottom w:val="none" w:sz="0" w:space="0" w:color="auto"/>
        <w:right w:val="none" w:sz="0" w:space="0" w:color="auto"/>
      </w:divBdr>
    </w:div>
    <w:div w:id="494998127">
      <w:bodyDiv w:val="1"/>
      <w:marLeft w:val="0"/>
      <w:marRight w:val="0"/>
      <w:marTop w:val="0"/>
      <w:marBottom w:val="0"/>
      <w:divBdr>
        <w:top w:val="none" w:sz="0" w:space="0" w:color="auto"/>
        <w:left w:val="none" w:sz="0" w:space="0" w:color="auto"/>
        <w:bottom w:val="none" w:sz="0" w:space="0" w:color="auto"/>
        <w:right w:val="none" w:sz="0" w:space="0" w:color="auto"/>
      </w:divBdr>
    </w:div>
    <w:div w:id="495072697">
      <w:bodyDiv w:val="1"/>
      <w:marLeft w:val="0"/>
      <w:marRight w:val="0"/>
      <w:marTop w:val="0"/>
      <w:marBottom w:val="0"/>
      <w:divBdr>
        <w:top w:val="none" w:sz="0" w:space="0" w:color="auto"/>
        <w:left w:val="none" w:sz="0" w:space="0" w:color="auto"/>
        <w:bottom w:val="none" w:sz="0" w:space="0" w:color="auto"/>
        <w:right w:val="none" w:sz="0" w:space="0" w:color="auto"/>
      </w:divBdr>
    </w:div>
    <w:div w:id="495993628">
      <w:bodyDiv w:val="1"/>
      <w:marLeft w:val="0"/>
      <w:marRight w:val="0"/>
      <w:marTop w:val="0"/>
      <w:marBottom w:val="0"/>
      <w:divBdr>
        <w:top w:val="none" w:sz="0" w:space="0" w:color="auto"/>
        <w:left w:val="none" w:sz="0" w:space="0" w:color="auto"/>
        <w:bottom w:val="none" w:sz="0" w:space="0" w:color="auto"/>
        <w:right w:val="none" w:sz="0" w:space="0" w:color="auto"/>
      </w:divBdr>
    </w:div>
    <w:div w:id="496072548">
      <w:bodyDiv w:val="1"/>
      <w:marLeft w:val="0"/>
      <w:marRight w:val="0"/>
      <w:marTop w:val="0"/>
      <w:marBottom w:val="0"/>
      <w:divBdr>
        <w:top w:val="none" w:sz="0" w:space="0" w:color="auto"/>
        <w:left w:val="none" w:sz="0" w:space="0" w:color="auto"/>
        <w:bottom w:val="none" w:sz="0" w:space="0" w:color="auto"/>
        <w:right w:val="none" w:sz="0" w:space="0" w:color="auto"/>
      </w:divBdr>
    </w:div>
    <w:div w:id="497114413">
      <w:bodyDiv w:val="1"/>
      <w:marLeft w:val="0"/>
      <w:marRight w:val="0"/>
      <w:marTop w:val="0"/>
      <w:marBottom w:val="0"/>
      <w:divBdr>
        <w:top w:val="none" w:sz="0" w:space="0" w:color="auto"/>
        <w:left w:val="none" w:sz="0" w:space="0" w:color="auto"/>
        <w:bottom w:val="none" w:sz="0" w:space="0" w:color="auto"/>
        <w:right w:val="none" w:sz="0" w:space="0" w:color="auto"/>
      </w:divBdr>
    </w:div>
    <w:div w:id="497888526">
      <w:bodyDiv w:val="1"/>
      <w:marLeft w:val="0"/>
      <w:marRight w:val="0"/>
      <w:marTop w:val="0"/>
      <w:marBottom w:val="0"/>
      <w:divBdr>
        <w:top w:val="none" w:sz="0" w:space="0" w:color="auto"/>
        <w:left w:val="none" w:sz="0" w:space="0" w:color="auto"/>
        <w:bottom w:val="none" w:sz="0" w:space="0" w:color="auto"/>
        <w:right w:val="none" w:sz="0" w:space="0" w:color="auto"/>
      </w:divBdr>
    </w:div>
    <w:div w:id="498086321">
      <w:bodyDiv w:val="1"/>
      <w:marLeft w:val="0"/>
      <w:marRight w:val="0"/>
      <w:marTop w:val="0"/>
      <w:marBottom w:val="0"/>
      <w:divBdr>
        <w:top w:val="none" w:sz="0" w:space="0" w:color="auto"/>
        <w:left w:val="none" w:sz="0" w:space="0" w:color="auto"/>
        <w:bottom w:val="none" w:sz="0" w:space="0" w:color="auto"/>
        <w:right w:val="none" w:sz="0" w:space="0" w:color="auto"/>
      </w:divBdr>
    </w:div>
    <w:div w:id="498691413">
      <w:bodyDiv w:val="1"/>
      <w:marLeft w:val="0"/>
      <w:marRight w:val="0"/>
      <w:marTop w:val="0"/>
      <w:marBottom w:val="0"/>
      <w:divBdr>
        <w:top w:val="none" w:sz="0" w:space="0" w:color="auto"/>
        <w:left w:val="none" w:sz="0" w:space="0" w:color="auto"/>
        <w:bottom w:val="none" w:sz="0" w:space="0" w:color="auto"/>
        <w:right w:val="none" w:sz="0" w:space="0" w:color="auto"/>
      </w:divBdr>
    </w:div>
    <w:div w:id="498740423">
      <w:bodyDiv w:val="1"/>
      <w:marLeft w:val="0"/>
      <w:marRight w:val="0"/>
      <w:marTop w:val="0"/>
      <w:marBottom w:val="0"/>
      <w:divBdr>
        <w:top w:val="none" w:sz="0" w:space="0" w:color="auto"/>
        <w:left w:val="none" w:sz="0" w:space="0" w:color="auto"/>
        <w:bottom w:val="none" w:sz="0" w:space="0" w:color="auto"/>
        <w:right w:val="none" w:sz="0" w:space="0" w:color="auto"/>
      </w:divBdr>
    </w:div>
    <w:div w:id="499196975">
      <w:bodyDiv w:val="1"/>
      <w:marLeft w:val="0"/>
      <w:marRight w:val="0"/>
      <w:marTop w:val="0"/>
      <w:marBottom w:val="0"/>
      <w:divBdr>
        <w:top w:val="none" w:sz="0" w:space="0" w:color="auto"/>
        <w:left w:val="none" w:sz="0" w:space="0" w:color="auto"/>
        <w:bottom w:val="none" w:sz="0" w:space="0" w:color="auto"/>
        <w:right w:val="none" w:sz="0" w:space="0" w:color="auto"/>
      </w:divBdr>
    </w:div>
    <w:div w:id="499659149">
      <w:bodyDiv w:val="1"/>
      <w:marLeft w:val="0"/>
      <w:marRight w:val="0"/>
      <w:marTop w:val="0"/>
      <w:marBottom w:val="0"/>
      <w:divBdr>
        <w:top w:val="none" w:sz="0" w:space="0" w:color="auto"/>
        <w:left w:val="none" w:sz="0" w:space="0" w:color="auto"/>
        <w:bottom w:val="none" w:sz="0" w:space="0" w:color="auto"/>
        <w:right w:val="none" w:sz="0" w:space="0" w:color="auto"/>
      </w:divBdr>
    </w:div>
    <w:div w:id="499662303">
      <w:bodyDiv w:val="1"/>
      <w:marLeft w:val="0"/>
      <w:marRight w:val="0"/>
      <w:marTop w:val="0"/>
      <w:marBottom w:val="0"/>
      <w:divBdr>
        <w:top w:val="none" w:sz="0" w:space="0" w:color="auto"/>
        <w:left w:val="none" w:sz="0" w:space="0" w:color="auto"/>
        <w:bottom w:val="none" w:sz="0" w:space="0" w:color="auto"/>
        <w:right w:val="none" w:sz="0" w:space="0" w:color="auto"/>
      </w:divBdr>
    </w:div>
    <w:div w:id="505023858">
      <w:bodyDiv w:val="1"/>
      <w:marLeft w:val="0"/>
      <w:marRight w:val="0"/>
      <w:marTop w:val="0"/>
      <w:marBottom w:val="0"/>
      <w:divBdr>
        <w:top w:val="none" w:sz="0" w:space="0" w:color="auto"/>
        <w:left w:val="none" w:sz="0" w:space="0" w:color="auto"/>
        <w:bottom w:val="none" w:sz="0" w:space="0" w:color="auto"/>
        <w:right w:val="none" w:sz="0" w:space="0" w:color="auto"/>
      </w:divBdr>
    </w:div>
    <w:div w:id="506095907">
      <w:bodyDiv w:val="1"/>
      <w:marLeft w:val="0"/>
      <w:marRight w:val="0"/>
      <w:marTop w:val="0"/>
      <w:marBottom w:val="0"/>
      <w:divBdr>
        <w:top w:val="none" w:sz="0" w:space="0" w:color="auto"/>
        <w:left w:val="none" w:sz="0" w:space="0" w:color="auto"/>
        <w:bottom w:val="none" w:sz="0" w:space="0" w:color="auto"/>
        <w:right w:val="none" w:sz="0" w:space="0" w:color="auto"/>
      </w:divBdr>
    </w:div>
    <w:div w:id="506335283">
      <w:bodyDiv w:val="1"/>
      <w:marLeft w:val="0"/>
      <w:marRight w:val="0"/>
      <w:marTop w:val="0"/>
      <w:marBottom w:val="0"/>
      <w:divBdr>
        <w:top w:val="none" w:sz="0" w:space="0" w:color="auto"/>
        <w:left w:val="none" w:sz="0" w:space="0" w:color="auto"/>
        <w:bottom w:val="none" w:sz="0" w:space="0" w:color="auto"/>
        <w:right w:val="none" w:sz="0" w:space="0" w:color="auto"/>
      </w:divBdr>
    </w:div>
    <w:div w:id="506948143">
      <w:bodyDiv w:val="1"/>
      <w:marLeft w:val="0"/>
      <w:marRight w:val="0"/>
      <w:marTop w:val="0"/>
      <w:marBottom w:val="0"/>
      <w:divBdr>
        <w:top w:val="none" w:sz="0" w:space="0" w:color="auto"/>
        <w:left w:val="none" w:sz="0" w:space="0" w:color="auto"/>
        <w:bottom w:val="none" w:sz="0" w:space="0" w:color="auto"/>
        <w:right w:val="none" w:sz="0" w:space="0" w:color="auto"/>
      </w:divBdr>
    </w:div>
    <w:div w:id="507330902">
      <w:bodyDiv w:val="1"/>
      <w:marLeft w:val="0"/>
      <w:marRight w:val="0"/>
      <w:marTop w:val="0"/>
      <w:marBottom w:val="0"/>
      <w:divBdr>
        <w:top w:val="none" w:sz="0" w:space="0" w:color="auto"/>
        <w:left w:val="none" w:sz="0" w:space="0" w:color="auto"/>
        <w:bottom w:val="none" w:sz="0" w:space="0" w:color="auto"/>
        <w:right w:val="none" w:sz="0" w:space="0" w:color="auto"/>
      </w:divBdr>
    </w:div>
    <w:div w:id="507597519">
      <w:bodyDiv w:val="1"/>
      <w:marLeft w:val="0"/>
      <w:marRight w:val="0"/>
      <w:marTop w:val="0"/>
      <w:marBottom w:val="0"/>
      <w:divBdr>
        <w:top w:val="none" w:sz="0" w:space="0" w:color="auto"/>
        <w:left w:val="none" w:sz="0" w:space="0" w:color="auto"/>
        <w:bottom w:val="none" w:sz="0" w:space="0" w:color="auto"/>
        <w:right w:val="none" w:sz="0" w:space="0" w:color="auto"/>
      </w:divBdr>
    </w:div>
    <w:div w:id="507866279">
      <w:bodyDiv w:val="1"/>
      <w:marLeft w:val="0"/>
      <w:marRight w:val="0"/>
      <w:marTop w:val="0"/>
      <w:marBottom w:val="0"/>
      <w:divBdr>
        <w:top w:val="none" w:sz="0" w:space="0" w:color="auto"/>
        <w:left w:val="none" w:sz="0" w:space="0" w:color="auto"/>
        <w:bottom w:val="none" w:sz="0" w:space="0" w:color="auto"/>
        <w:right w:val="none" w:sz="0" w:space="0" w:color="auto"/>
      </w:divBdr>
    </w:div>
    <w:div w:id="507908091">
      <w:bodyDiv w:val="1"/>
      <w:marLeft w:val="0"/>
      <w:marRight w:val="0"/>
      <w:marTop w:val="0"/>
      <w:marBottom w:val="0"/>
      <w:divBdr>
        <w:top w:val="none" w:sz="0" w:space="0" w:color="auto"/>
        <w:left w:val="none" w:sz="0" w:space="0" w:color="auto"/>
        <w:bottom w:val="none" w:sz="0" w:space="0" w:color="auto"/>
        <w:right w:val="none" w:sz="0" w:space="0" w:color="auto"/>
      </w:divBdr>
    </w:div>
    <w:div w:id="508060975">
      <w:bodyDiv w:val="1"/>
      <w:marLeft w:val="0"/>
      <w:marRight w:val="0"/>
      <w:marTop w:val="0"/>
      <w:marBottom w:val="0"/>
      <w:divBdr>
        <w:top w:val="none" w:sz="0" w:space="0" w:color="auto"/>
        <w:left w:val="none" w:sz="0" w:space="0" w:color="auto"/>
        <w:bottom w:val="none" w:sz="0" w:space="0" w:color="auto"/>
        <w:right w:val="none" w:sz="0" w:space="0" w:color="auto"/>
      </w:divBdr>
    </w:div>
    <w:div w:id="508563951">
      <w:bodyDiv w:val="1"/>
      <w:marLeft w:val="0"/>
      <w:marRight w:val="0"/>
      <w:marTop w:val="0"/>
      <w:marBottom w:val="0"/>
      <w:divBdr>
        <w:top w:val="none" w:sz="0" w:space="0" w:color="auto"/>
        <w:left w:val="none" w:sz="0" w:space="0" w:color="auto"/>
        <w:bottom w:val="none" w:sz="0" w:space="0" w:color="auto"/>
        <w:right w:val="none" w:sz="0" w:space="0" w:color="auto"/>
      </w:divBdr>
    </w:div>
    <w:div w:id="509757276">
      <w:bodyDiv w:val="1"/>
      <w:marLeft w:val="0"/>
      <w:marRight w:val="0"/>
      <w:marTop w:val="0"/>
      <w:marBottom w:val="0"/>
      <w:divBdr>
        <w:top w:val="none" w:sz="0" w:space="0" w:color="auto"/>
        <w:left w:val="none" w:sz="0" w:space="0" w:color="auto"/>
        <w:bottom w:val="none" w:sz="0" w:space="0" w:color="auto"/>
        <w:right w:val="none" w:sz="0" w:space="0" w:color="auto"/>
      </w:divBdr>
    </w:div>
    <w:div w:id="510489980">
      <w:bodyDiv w:val="1"/>
      <w:marLeft w:val="0"/>
      <w:marRight w:val="0"/>
      <w:marTop w:val="0"/>
      <w:marBottom w:val="0"/>
      <w:divBdr>
        <w:top w:val="none" w:sz="0" w:space="0" w:color="auto"/>
        <w:left w:val="none" w:sz="0" w:space="0" w:color="auto"/>
        <w:bottom w:val="none" w:sz="0" w:space="0" w:color="auto"/>
        <w:right w:val="none" w:sz="0" w:space="0" w:color="auto"/>
      </w:divBdr>
    </w:div>
    <w:div w:id="511067321">
      <w:bodyDiv w:val="1"/>
      <w:marLeft w:val="0"/>
      <w:marRight w:val="0"/>
      <w:marTop w:val="0"/>
      <w:marBottom w:val="0"/>
      <w:divBdr>
        <w:top w:val="none" w:sz="0" w:space="0" w:color="auto"/>
        <w:left w:val="none" w:sz="0" w:space="0" w:color="auto"/>
        <w:bottom w:val="none" w:sz="0" w:space="0" w:color="auto"/>
        <w:right w:val="none" w:sz="0" w:space="0" w:color="auto"/>
      </w:divBdr>
    </w:div>
    <w:div w:id="511800223">
      <w:bodyDiv w:val="1"/>
      <w:marLeft w:val="0"/>
      <w:marRight w:val="0"/>
      <w:marTop w:val="0"/>
      <w:marBottom w:val="0"/>
      <w:divBdr>
        <w:top w:val="none" w:sz="0" w:space="0" w:color="auto"/>
        <w:left w:val="none" w:sz="0" w:space="0" w:color="auto"/>
        <w:bottom w:val="none" w:sz="0" w:space="0" w:color="auto"/>
        <w:right w:val="none" w:sz="0" w:space="0" w:color="auto"/>
      </w:divBdr>
    </w:div>
    <w:div w:id="512456900">
      <w:bodyDiv w:val="1"/>
      <w:marLeft w:val="0"/>
      <w:marRight w:val="0"/>
      <w:marTop w:val="0"/>
      <w:marBottom w:val="0"/>
      <w:divBdr>
        <w:top w:val="none" w:sz="0" w:space="0" w:color="auto"/>
        <w:left w:val="none" w:sz="0" w:space="0" w:color="auto"/>
        <w:bottom w:val="none" w:sz="0" w:space="0" w:color="auto"/>
        <w:right w:val="none" w:sz="0" w:space="0" w:color="auto"/>
      </w:divBdr>
    </w:div>
    <w:div w:id="512497494">
      <w:bodyDiv w:val="1"/>
      <w:marLeft w:val="0"/>
      <w:marRight w:val="0"/>
      <w:marTop w:val="0"/>
      <w:marBottom w:val="0"/>
      <w:divBdr>
        <w:top w:val="none" w:sz="0" w:space="0" w:color="auto"/>
        <w:left w:val="none" w:sz="0" w:space="0" w:color="auto"/>
        <w:bottom w:val="none" w:sz="0" w:space="0" w:color="auto"/>
        <w:right w:val="none" w:sz="0" w:space="0" w:color="auto"/>
      </w:divBdr>
    </w:div>
    <w:div w:id="513886820">
      <w:bodyDiv w:val="1"/>
      <w:marLeft w:val="0"/>
      <w:marRight w:val="0"/>
      <w:marTop w:val="0"/>
      <w:marBottom w:val="0"/>
      <w:divBdr>
        <w:top w:val="none" w:sz="0" w:space="0" w:color="auto"/>
        <w:left w:val="none" w:sz="0" w:space="0" w:color="auto"/>
        <w:bottom w:val="none" w:sz="0" w:space="0" w:color="auto"/>
        <w:right w:val="none" w:sz="0" w:space="0" w:color="auto"/>
      </w:divBdr>
    </w:div>
    <w:div w:id="514348904">
      <w:bodyDiv w:val="1"/>
      <w:marLeft w:val="0"/>
      <w:marRight w:val="0"/>
      <w:marTop w:val="0"/>
      <w:marBottom w:val="0"/>
      <w:divBdr>
        <w:top w:val="none" w:sz="0" w:space="0" w:color="auto"/>
        <w:left w:val="none" w:sz="0" w:space="0" w:color="auto"/>
        <w:bottom w:val="none" w:sz="0" w:space="0" w:color="auto"/>
        <w:right w:val="none" w:sz="0" w:space="0" w:color="auto"/>
      </w:divBdr>
    </w:div>
    <w:div w:id="515270351">
      <w:bodyDiv w:val="1"/>
      <w:marLeft w:val="0"/>
      <w:marRight w:val="0"/>
      <w:marTop w:val="0"/>
      <w:marBottom w:val="0"/>
      <w:divBdr>
        <w:top w:val="none" w:sz="0" w:space="0" w:color="auto"/>
        <w:left w:val="none" w:sz="0" w:space="0" w:color="auto"/>
        <w:bottom w:val="none" w:sz="0" w:space="0" w:color="auto"/>
        <w:right w:val="none" w:sz="0" w:space="0" w:color="auto"/>
      </w:divBdr>
    </w:div>
    <w:div w:id="515927785">
      <w:bodyDiv w:val="1"/>
      <w:marLeft w:val="0"/>
      <w:marRight w:val="0"/>
      <w:marTop w:val="0"/>
      <w:marBottom w:val="0"/>
      <w:divBdr>
        <w:top w:val="none" w:sz="0" w:space="0" w:color="auto"/>
        <w:left w:val="none" w:sz="0" w:space="0" w:color="auto"/>
        <w:bottom w:val="none" w:sz="0" w:space="0" w:color="auto"/>
        <w:right w:val="none" w:sz="0" w:space="0" w:color="auto"/>
      </w:divBdr>
    </w:div>
    <w:div w:id="516506484">
      <w:bodyDiv w:val="1"/>
      <w:marLeft w:val="0"/>
      <w:marRight w:val="0"/>
      <w:marTop w:val="0"/>
      <w:marBottom w:val="0"/>
      <w:divBdr>
        <w:top w:val="none" w:sz="0" w:space="0" w:color="auto"/>
        <w:left w:val="none" w:sz="0" w:space="0" w:color="auto"/>
        <w:bottom w:val="none" w:sz="0" w:space="0" w:color="auto"/>
        <w:right w:val="none" w:sz="0" w:space="0" w:color="auto"/>
      </w:divBdr>
    </w:div>
    <w:div w:id="516820583">
      <w:bodyDiv w:val="1"/>
      <w:marLeft w:val="0"/>
      <w:marRight w:val="0"/>
      <w:marTop w:val="0"/>
      <w:marBottom w:val="0"/>
      <w:divBdr>
        <w:top w:val="none" w:sz="0" w:space="0" w:color="auto"/>
        <w:left w:val="none" w:sz="0" w:space="0" w:color="auto"/>
        <w:bottom w:val="none" w:sz="0" w:space="0" w:color="auto"/>
        <w:right w:val="none" w:sz="0" w:space="0" w:color="auto"/>
      </w:divBdr>
    </w:div>
    <w:div w:id="518128686">
      <w:bodyDiv w:val="1"/>
      <w:marLeft w:val="0"/>
      <w:marRight w:val="0"/>
      <w:marTop w:val="0"/>
      <w:marBottom w:val="0"/>
      <w:divBdr>
        <w:top w:val="none" w:sz="0" w:space="0" w:color="auto"/>
        <w:left w:val="none" w:sz="0" w:space="0" w:color="auto"/>
        <w:bottom w:val="none" w:sz="0" w:space="0" w:color="auto"/>
        <w:right w:val="none" w:sz="0" w:space="0" w:color="auto"/>
      </w:divBdr>
    </w:div>
    <w:div w:id="518158822">
      <w:bodyDiv w:val="1"/>
      <w:marLeft w:val="0"/>
      <w:marRight w:val="0"/>
      <w:marTop w:val="0"/>
      <w:marBottom w:val="0"/>
      <w:divBdr>
        <w:top w:val="none" w:sz="0" w:space="0" w:color="auto"/>
        <w:left w:val="none" w:sz="0" w:space="0" w:color="auto"/>
        <w:bottom w:val="none" w:sz="0" w:space="0" w:color="auto"/>
        <w:right w:val="none" w:sz="0" w:space="0" w:color="auto"/>
      </w:divBdr>
    </w:div>
    <w:div w:id="518353556">
      <w:bodyDiv w:val="1"/>
      <w:marLeft w:val="0"/>
      <w:marRight w:val="0"/>
      <w:marTop w:val="0"/>
      <w:marBottom w:val="0"/>
      <w:divBdr>
        <w:top w:val="none" w:sz="0" w:space="0" w:color="auto"/>
        <w:left w:val="none" w:sz="0" w:space="0" w:color="auto"/>
        <w:bottom w:val="none" w:sz="0" w:space="0" w:color="auto"/>
        <w:right w:val="none" w:sz="0" w:space="0" w:color="auto"/>
      </w:divBdr>
    </w:div>
    <w:div w:id="519050055">
      <w:bodyDiv w:val="1"/>
      <w:marLeft w:val="0"/>
      <w:marRight w:val="0"/>
      <w:marTop w:val="0"/>
      <w:marBottom w:val="0"/>
      <w:divBdr>
        <w:top w:val="none" w:sz="0" w:space="0" w:color="auto"/>
        <w:left w:val="none" w:sz="0" w:space="0" w:color="auto"/>
        <w:bottom w:val="none" w:sz="0" w:space="0" w:color="auto"/>
        <w:right w:val="none" w:sz="0" w:space="0" w:color="auto"/>
      </w:divBdr>
    </w:div>
    <w:div w:id="519666688">
      <w:bodyDiv w:val="1"/>
      <w:marLeft w:val="0"/>
      <w:marRight w:val="0"/>
      <w:marTop w:val="0"/>
      <w:marBottom w:val="0"/>
      <w:divBdr>
        <w:top w:val="none" w:sz="0" w:space="0" w:color="auto"/>
        <w:left w:val="none" w:sz="0" w:space="0" w:color="auto"/>
        <w:bottom w:val="none" w:sz="0" w:space="0" w:color="auto"/>
        <w:right w:val="none" w:sz="0" w:space="0" w:color="auto"/>
      </w:divBdr>
    </w:div>
    <w:div w:id="520436239">
      <w:bodyDiv w:val="1"/>
      <w:marLeft w:val="0"/>
      <w:marRight w:val="0"/>
      <w:marTop w:val="0"/>
      <w:marBottom w:val="0"/>
      <w:divBdr>
        <w:top w:val="none" w:sz="0" w:space="0" w:color="auto"/>
        <w:left w:val="none" w:sz="0" w:space="0" w:color="auto"/>
        <w:bottom w:val="none" w:sz="0" w:space="0" w:color="auto"/>
        <w:right w:val="none" w:sz="0" w:space="0" w:color="auto"/>
      </w:divBdr>
    </w:div>
    <w:div w:id="522675179">
      <w:bodyDiv w:val="1"/>
      <w:marLeft w:val="0"/>
      <w:marRight w:val="0"/>
      <w:marTop w:val="0"/>
      <w:marBottom w:val="0"/>
      <w:divBdr>
        <w:top w:val="none" w:sz="0" w:space="0" w:color="auto"/>
        <w:left w:val="none" w:sz="0" w:space="0" w:color="auto"/>
        <w:bottom w:val="none" w:sz="0" w:space="0" w:color="auto"/>
        <w:right w:val="none" w:sz="0" w:space="0" w:color="auto"/>
      </w:divBdr>
    </w:div>
    <w:div w:id="523903191">
      <w:bodyDiv w:val="1"/>
      <w:marLeft w:val="0"/>
      <w:marRight w:val="0"/>
      <w:marTop w:val="0"/>
      <w:marBottom w:val="0"/>
      <w:divBdr>
        <w:top w:val="none" w:sz="0" w:space="0" w:color="auto"/>
        <w:left w:val="none" w:sz="0" w:space="0" w:color="auto"/>
        <w:bottom w:val="none" w:sz="0" w:space="0" w:color="auto"/>
        <w:right w:val="none" w:sz="0" w:space="0" w:color="auto"/>
      </w:divBdr>
    </w:div>
    <w:div w:id="525561361">
      <w:bodyDiv w:val="1"/>
      <w:marLeft w:val="0"/>
      <w:marRight w:val="0"/>
      <w:marTop w:val="0"/>
      <w:marBottom w:val="0"/>
      <w:divBdr>
        <w:top w:val="none" w:sz="0" w:space="0" w:color="auto"/>
        <w:left w:val="none" w:sz="0" w:space="0" w:color="auto"/>
        <w:bottom w:val="none" w:sz="0" w:space="0" w:color="auto"/>
        <w:right w:val="none" w:sz="0" w:space="0" w:color="auto"/>
      </w:divBdr>
    </w:div>
    <w:div w:id="525602791">
      <w:bodyDiv w:val="1"/>
      <w:marLeft w:val="0"/>
      <w:marRight w:val="0"/>
      <w:marTop w:val="0"/>
      <w:marBottom w:val="0"/>
      <w:divBdr>
        <w:top w:val="none" w:sz="0" w:space="0" w:color="auto"/>
        <w:left w:val="none" w:sz="0" w:space="0" w:color="auto"/>
        <w:bottom w:val="none" w:sz="0" w:space="0" w:color="auto"/>
        <w:right w:val="none" w:sz="0" w:space="0" w:color="auto"/>
      </w:divBdr>
    </w:div>
    <w:div w:id="525680884">
      <w:bodyDiv w:val="1"/>
      <w:marLeft w:val="0"/>
      <w:marRight w:val="0"/>
      <w:marTop w:val="0"/>
      <w:marBottom w:val="0"/>
      <w:divBdr>
        <w:top w:val="none" w:sz="0" w:space="0" w:color="auto"/>
        <w:left w:val="none" w:sz="0" w:space="0" w:color="auto"/>
        <w:bottom w:val="none" w:sz="0" w:space="0" w:color="auto"/>
        <w:right w:val="none" w:sz="0" w:space="0" w:color="auto"/>
      </w:divBdr>
    </w:div>
    <w:div w:id="526062604">
      <w:bodyDiv w:val="1"/>
      <w:marLeft w:val="0"/>
      <w:marRight w:val="0"/>
      <w:marTop w:val="0"/>
      <w:marBottom w:val="0"/>
      <w:divBdr>
        <w:top w:val="none" w:sz="0" w:space="0" w:color="auto"/>
        <w:left w:val="none" w:sz="0" w:space="0" w:color="auto"/>
        <w:bottom w:val="none" w:sz="0" w:space="0" w:color="auto"/>
        <w:right w:val="none" w:sz="0" w:space="0" w:color="auto"/>
      </w:divBdr>
    </w:div>
    <w:div w:id="526136866">
      <w:bodyDiv w:val="1"/>
      <w:marLeft w:val="0"/>
      <w:marRight w:val="0"/>
      <w:marTop w:val="0"/>
      <w:marBottom w:val="0"/>
      <w:divBdr>
        <w:top w:val="none" w:sz="0" w:space="0" w:color="auto"/>
        <w:left w:val="none" w:sz="0" w:space="0" w:color="auto"/>
        <w:bottom w:val="none" w:sz="0" w:space="0" w:color="auto"/>
        <w:right w:val="none" w:sz="0" w:space="0" w:color="auto"/>
      </w:divBdr>
    </w:div>
    <w:div w:id="526869500">
      <w:bodyDiv w:val="1"/>
      <w:marLeft w:val="0"/>
      <w:marRight w:val="0"/>
      <w:marTop w:val="0"/>
      <w:marBottom w:val="0"/>
      <w:divBdr>
        <w:top w:val="none" w:sz="0" w:space="0" w:color="auto"/>
        <w:left w:val="none" w:sz="0" w:space="0" w:color="auto"/>
        <w:bottom w:val="none" w:sz="0" w:space="0" w:color="auto"/>
        <w:right w:val="none" w:sz="0" w:space="0" w:color="auto"/>
      </w:divBdr>
    </w:div>
    <w:div w:id="527448090">
      <w:bodyDiv w:val="1"/>
      <w:marLeft w:val="0"/>
      <w:marRight w:val="0"/>
      <w:marTop w:val="0"/>
      <w:marBottom w:val="0"/>
      <w:divBdr>
        <w:top w:val="none" w:sz="0" w:space="0" w:color="auto"/>
        <w:left w:val="none" w:sz="0" w:space="0" w:color="auto"/>
        <w:bottom w:val="none" w:sz="0" w:space="0" w:color="auto"/>
        <w:right w:val="none" w:sz="0" w:space="0" w:color="auto"/>
      </w:divBdr>
    </w:div>
    <w:div w:id="527639764">
      <w:bodyDiv w:val="1"/>
      <w:marLeft w:val="0"/>
      <w:marRight w:val="0"/>
      <w:marTop w:val="0"/>
      <w:marBottom w:val="0"/>
      <w:divBdr>
        <w:top w:val="none" w:sz="0" w:space="0" w:color="auto"/>
        <w:left w:val="none" w:sz="0" w:space="0" w:color="auto"/>
        <w:bottom w:val="none" w:sz="0" w:space="0" w:color="auto"/>
        <w:right w:val="none" w:sz="0" w:space="0" w:color="auto"/>
      </w:divBdr>
    </w:div>
    <w:div w:id="529494158">
      <w:bodyDiv w:val="1"/>
      <w:marLeft w:val="0"/>
      <w:marRight w:val="0"/>
      <w:marTop w:val="0"/>
      <w:marBottom w:val="0"/>
      <w:divBdr>
        <w:top w:val="none" w:sz="0" w:space="0" w:color="auto"/>
        <w:left w:val="none" w:sz="0" w:space="0" w:color="auto"/>
        <w:bottom w:val="none" w:sz="0" w:space="0" w:color="auto"/>
        <w:right w:val="none" w:sz="0" w:space="0" w:color="auto"/>
      </w:divBdr>
    </w:div>
    <w:div w:id="529612715">
      <w:bodyDiv w:val="1"/>
      <w:marLeft w:val="0"/>
      <w:marRight w:val="0"/>
      <w:marTop w:val="0"/>
      <w:marBottom w:val="0"/>
      <w:divBdr>
        <w:top w:val="none" w:sz="0" w:space="0" w:color="auto"/>
        <w:left w:val="none" w:sz="0" w:space="0" w:color="auto"/>
        <w:bottom w:val="none" w:sz="0" w:space="0" w:color="auto"/>
        <w:right w:val="none" w:sz="0" w:space="0" w:color="auto"/>
      </w:divBdr>
    </w:div>
    <w:div w:id="530339194">
      <w:bodyDiv w:val="1"/>
      <w:marLeft w:val="0"/>
      <w:marRight w:val="0"/>
      <w:marTop w:val="0"/>
      <w:marBottom w:val="0"/>
      <w:divBdr>
        <w:top w:val="none" w:sz="0" w:space="0" w:color="auto"/>
        <w:left w:val="none" w:sz="0" w:space="0" w:color="auto"/>
        <w:bottom w:val="none" w:sz="0" w:space="0" w:color="auto"/>
        <w:right w:val="none" w:sz="0" w:space="0" w:color="auto"/>
      </w:divBdr>
    </w:div>
    <w:div w:id="532304500">
      <w:bodyDiv w:val="1"/>
      <w:marLeft w:val="0"/>
      <w:marRight w:val="0"/>
      <w:marTop w:val="0"/>
      <w:marBottom w:val="0"/>
      <w:divBdr>
        <w:top w:val="none" w:sz="0" w:space="0" w:color="auto"/>
        <w:left w:val="none" w:sz="0" w:space="0" w:color="auto"/>
        <w:bottom w:val="none" w:sz="0" w:space="0" w:color="auto"/>
        <w:right w:val="none" w:sz="0" w:space="0" w:color="auto"/>
      </w:divBdr>
    </w:div>
    <w:div w:id="532423832">
      <w:bodyDiv w:val="1"/>
      <w:marLeft w:val="0"/>
      <w:marRight w:val="0"/>
      <w:marTop w:val="0"/>
      <w:marBottom w:val="0"/>
      <w:divBdr>
        <w:top w:val="none" w:sz="0" w:space="0" w:color="auto"/>
        <w:left w:val="none" w:sz="0" w:space="0" w:color="auto"/>
        <w:bottom w:val="none" w:sz="0" w:space="0" w:color="auto"/>
        <w:right w:val="none" w:sz="0" w:space="0" w:color="auto"/>
      </w:divBdr>
    </w:div>
    <w:div w:id="532504084">
      <w:bodyDiv w:val="1"/>
      <w:marLeft w:val="0"/>
      <w:marRight w:val="0"/>
      <w:marTop w:val="0"/>
      <w:marBottom w:val="0"/>
      <w:divBdr>
        <w:top w:val="none" w:sz="0" w:space="0" w:color="auto"/>
        <w:left w:val="none" w:sz="0" w:space="0" w:color="auto"/>
        <w:bottom w:val="none" w:sz="0" w:space="0" w:color="auto"/>
        <w:right w:val="none" w:sz="0" w:space="0" w:color="auto"/>
      </w:divBdr>
    </w:div>
    <w:div w:id="532690961">
      <w:bodyDiv w:val="1"/>
      <w:marLeft w:val="0"/>
      <w:marRight w:val="0"/>
      <w:marTop w:val="0"/>
      <w:marBottom w:val="0"/>
      <w:divBdr>
        <w:top w:val="none" w:sz="0" w:space="0" w:color="auto"/>
        <w:left w:val="none" w:sz="0" w:space="0" w:color="auto"/>
        <w:bottom w:val="none" w:sz="0" w:space="0" w:color="auto"/>
        <w:right w:val="none" w:sz="0" w:space="0" w:color="auto"/>
      </w:divBdr>
    </w:div>
    <w:div w:id="533423210">
      <w:bodyDiv w:val="1"/>
      <w:marLeft w:val="0"/>
      <w:marRight w:val="0"/>
      <w:marTop w:val="0"/>
      <w:marBottom w:val="0"/>
      <w:divBdr>
        <w:top w:val="none" w:sz="0" w:space="0" w:color="auto"/>
        <w:left w:val="none" w:sz="0" w:space="0" w:color="auto"/>
        <w:bottom w:val="none" w:sz="0" w:space="0" w:color="auto"/>
        <w:right w:val="none" w:sz="0" w:space="0" w:color="auto"/>
      </w:divBdr>
    </w:div>
    <w:div w:id="535702311">
      <w:bodyDiv w:val="1"/>
      <w:marLeft w:val="0"/>
      <w:marRight w:val="0"/>
      <w:marTop w:val="0"/>
      <w:marBottom w:val="0"/>
      <w:divBdr>
        <w:top w:val="none" w:sz="0" w:space="0" w:color="auto"/>
        <w:left w:val="none" w:sz="0" w:space="0" w:color="auto"/>
        <w:bottom w:val="none" w:sz="0" w:space="0" w:color="auto"/>
        <w:right w:val="none" w:sz="0" w:space="0" w:color="auto"/>
      </w:divBdr>
    </w:div>
    <w:div w:id="535703556">
      <w:bodyDiv w:val="1"/>
      <w:marLeft w:val="0"/>
      <w:marRight w:val="0"/>
      <w:marTop w:val="0"/>
      <w:marBottom w:val="0"/>
      <w:divBdr>
        <w:top w:val="none" w:sz="0" w:space="0" w:color="auto"/>
        <w:left w:val="none" w:sz="0" w:space="0" w:color="auto"/>
        <w:bottom w:val="none" w:sz="0" w:space="0" w:color="auto"/>
        <w:right w:val="none" w:sz="0" w:space="0" w:color="auto"/>
      </w:divBdr>
    </w:div>
    <w:div w:id="536746851">
      <w:bodyDiv w:val="1"/>
      <w:marLeft w:val="0"/>
      <w:marRight w:val="0"/>
      <w:marTop w:val="0"/>
      <w:marBottom w:val="0"/>
      <w:divBdr>
        <w:top w:val="none" w:sz="0" w:space="0" w:color="auto"/>
        <w:left w:val="none" w:sz="0" w:space="0" w:color="auto"/>
        <w:bottom w:val="none" w:sz="0" w:space="0" w:color="auto"/>
        <w:right w:val="none" w:sz="0" w:space="0" w:color="auto"/>
      </w:divBdr>
    </w:div>
    <w:div w:id="537086225">
      <w:bodyDiv w:val="1"/>
      <w:marLeft w:val="0"/>
      <w:marRight w:val="0"/>
      <w:marTop w:val="0"/>
      <w:marBottom w:val="0"/>
      <w:divBdr>
        <w:top w:val="none" w:sz="0" w:space="0" w:color="auto"/>
        <w:left w:val="none" w:sz="0" w:space="0" w:color="auto"/>
        <w:bottom w:val="none" w:sz="0" w:space="0" w:color="auto"/>
        <w:right w:val="none" w:sz="0" w:space="0" w:color="auto"/>
      </w:divBdr>
    </w:div>
    <w:div w:id="538133221">
      <w:bodyDiv w:val="1"/>
      <w:marLeft w:val="0"/>
      <w:marRight w:val="0"/>
      <w:marTop w:val="0"/>
      <w:marBottom w:val="0"/>
      <w:divBdr>
        <w:top w:val="none" w:sz="0" w:space="0" w:color="auto"/>
        <w:left w:val="none" w:sz="0" w:space="0" w:color="auto"/>
        <w:bottom w:val="none" w:sz="0" w:space="0" w:color="auto"/>
        <w:right w:val="none" w:sz="0" w:space="0" w:color="auto"/>
      </w:divBdr>
    </w:div>
    <w:div w:id="538251013">
      <w:bodyDiv w:val="1"/>
      <w:marLeft w:val="0"/>
      <w:marRight w:val="0"/>
      <w:marTop w:val="0"/>
      <w:marBottom w:val="0"/>
      <w:divBdr>
        <w:top w:val="none" w:sz="0" w:space="0" w:color="auto"/>
        <w:left w:val="none" w:sz="0" w:space="0" w:color="auto"/>
        <w:bottom w:val="none" w:sz="0" w:space="0" w:color="auto"/>
        <w:right w:val="none" w:sz="0" w:space="0" w:color="auto"/>
      </w:divBdr>
    </w:div>
    <w:div w:id="538706662">
      <w:bodyDiv w:val="1"/>
      <w:marLeft w:val="0"/>
      <w:marRight w:val="0"/>
      <w:marTop w:val="0"/>
      <w:marBottom w:val="0"/>
      <w:divBdr>
        <w:top w:val="none" w:sz="0" w:space="0" w:color="auto"/>
        <w:left w:val="none" w:sz="0" w:space="0" w:color="auto"/>
        <w:bottom w:val="none" w:sz="0" w:space="0" w:color="auto"/>
        <w:right w:val="none" w:sz="0" w:space="0" w:color="auto"/>
      </w:divBdr>
    </w:div>
    <w:div w:id="538785214">
      <w:bodyDiv w:val="1"/>
      <w:marLeft w:val="0"/>
      <w:marRight w:val="0"/>
      <w:marTop w:val="0"/>
      <w:marBottom w:val="0"/>
      <w:divBdr>
        <w:top w:val="none" w:sz="0" w:space="0" w:color="auto"/>
        <w:left w:val="none" w:sz="0" w:space="0" w:color="auto"/>
        <w:bottom w:val="none" w:sz="0" w:space="0" w:color="auto"/>
        <w:right w:val="none" w:sz="0" w:space="0" w:color="auto"/>
      </w:divBdr>
    </w:div>
    <w:div w:id="539129280">
      <w:bodyDiv w:val="1"/>
      <w:marLeft w:val="0"/>
      <w:marRight w:val="0"/>
      <w:marTop w:val="0"/>
      <w:marBottom w:val="0"/>
      <w:divBdr>
        <w:top w:val="none" w:sz="0" w:space="0" w:color="auto"/>
        <w:left w:val="none" w:sz="0" w:space="0" w:color="auto"/>
        <w:bottom w:val="none" w:sz="0" w:space="0" w:color="auto"/>
        <w:right w:val="none" w:sz="0" w:space="0" w:color="auto"/>
      </w:divBdr>
    </w:div>
    <w:div w:id="539320400">
      <w:bodyDiv w:val="1"/>
      <w:marLeft w:val="0"/>
      <w:marRight w:val="0"/>
      <w:marTop w:val="0"/>
      <w:marBottom w:val="0"/>
      <w:divBdr>
        <w:top w:val="none" w:sz="0" w:space="0" w:color="auto"/>
        <w:left w:val="none" w:sz="0" w:space="0" w:color="auto"/>
        <w:bottom w:val="none" w:sz="0" w:space="0" w:color="auto"/>
        <w:right w:val="none" w:sz="0" w:space="0" w:color="auto"/>
      </w:divBdr>
    </w:div>
    <w:div w:id="541551637">
      <w:bodyDiv w:val="1"/>
      <w:marLeft w:val="0"/>
      <w:marRight w:val="0"/>
      <w:marTop w:val="0"/>
      <w:marBottom w:val="0"/>
      <w:divBdr>
        <w:top w:val="none" w:sz="0" w:space="0" w:color="auto"/>
        <w:left w:val="none" w:sz="0" w:space="0" w:color="auto"/>
        <w:bottom w:val="none" w:sz="0" w:space="0" w:color="auto"/>
        <w:right w:val="none" w:sz="0" w:space="0" w:color="auto"/>
      </w:divBdr>
    </w:div>
    <w:div w:id="542062059">
      <w:bodyDiv w:val="1"/>
      <w:marLeft w:val="0"/>
      <w:marRight w:val="0"/>
      <w:marTop w:val="0"/>
      <w:marBottom w:val="0"/>
      <w:divBdr>
        <w:top w:val="none" w:sz="0" w:space="0" w:color="auto"/>
        <w:left w:val="none" w:sz="0" w:space="0" w:color="auto"/>
        <w:bottom w:val="none" w:sz="0" w:space="0" w:color="auto"/>
        <w:right w:val="none" w:sz="0" w:space="0" w:color="auto"/>
      </w:divBdr>
    </w:div>
    <w:div w:id="543560355">
      <w:bodyDiv w:val="1"/>
      <w:marLeft w:val="0"/>
      <w:marRight w:val="0"/>
      <w:marTop w:val="0"/>
      <w:marBottom w:val="0"/>
      <w:divBdr>
        <w:top w:val="none" w:sz="0" w:space="0" w:color="auto"/>
        <w:left w:val="none" w:sz="0" w:space="0" w:color="auto"/>
        <w:bottom w:val="none" w:sz="0" w:space="0" w:color="auto"/>
        <w:right w:val="none" w:sz="0" w:space="0" w:color="auto"/>
      </w:divBdr>
    </w:div>
    <w:div w:id="544367360">
      <w:bodyDiv w:val="1"/>
      <w:marLeft w:val="0"/>
      <w:marRight w:val="0"/>
      <w:marTop w:val="0"/>
      <w:marBottom w:val="0"/>
      <w:divBdr>
        <w:top w:val="none" w:sz="0" w:space="0" w:color="auto"/>
        <w:left w:val="none" w:sz="0" w:space="0" w:color="auto"/>
        <w:bottom w:val="none" w:sz="0" w:space="0" w:color="auto"/>
        <w:right w:val="none" w:sz="0" w:space="0" w:color="auto"/>
      </w:divBdr>
    </w:div>
    <w:div w:id="546643421">
      <w:bodyDiv w:val="1"/>
      <w:marLeft w:val="0"/>
      <w:marRight w:val="0"/>
      <w:marTop w:val="0"/>
      <w:marBottom w:val="0"/>
      <w:divBdr>
        <w:top w:val="none" w:sz="0" w:space="0" w:color="auto"/>
        <w:left w:val="none" w:sz="0" w:space="0" w:color="auto"/>
        <w:bottom w:val="none" w:sz="0" w:space="0" w:color="auto"/>
        <w:right w:val="none" w:sz="0" w:space="0" w:color="auto"/>
      </w:divBdr>
    </w:div>
    <w:div w:id="548764356">
      <w:bodyDiv w:val="1"/>
      <w:marLeft w:val="0"/>
      <w:marRight w:val="0"/>
      <w:marTop w:val="0"/>
      <w:marBottom w:val="0"/>
      <w:divBdr>
        <w:top w:val="none" w:sz="0" w:space="0" w:color="auto"/>
        <w:left w:val="none" w:sz="0" w:space="0" w:color="auto"/>
        <w:bottom w:val="none" w:sz="0" w:space="0" w:color="auto"/>
        <w:right w:val="none" w:sz="0" w:space="0" w:color="auto"/>
      </w:divBdr>
    </w:div>
    <w:div w:id="550338409">
      <w:bodyDiv w:val="1"/>
      <w:marLeft w:val="0"/>
      <w:marRight w:val="0"/>
      <w:marTop w:val="0"/>
      <w:marBottom w:val="0"/>
      <w:divBdr>
        <w:top w:val="none" w:sz="0" w:space="0" w:color="auto"/>
        <w:left w:val="none" w:sz="0" w:space="0" w:color="auto"/>
        <w:bottom w:val="none" w:sz="0" w:space="0" w:color="auto"/>
        <w:right w:val="none" w:sz="0" w:space="0" w:color="auto"/>
      </w:divBdr>
    </w:div>
    <w:div w:id="551304415">
      <w:bodyDiv w:val="1"/>
      <w:marLeft w:val="0"/>
      <w:marRight w:val="0"/>
      <w:marTop w:val="0"/>
      <w:marBottom w:val="0"/>
      <w:divBdr>
        <w:top w:val="none" w:sz="0" w:space="0" w:color="auto"/>
        <w:left w:val="none" w:sz="0" w:space="0" w:color="auto"/>
        <w:bottom w:val="none" w:sz="0" w:space="0" w:color="auto"/>
        <w:right w:val="none" w:sz="0" w:space="0" w:color="auto"/>
      </w:divBdr>
    </w:div>
    <w:div w:id="551697364">
      <w:bodyDiv w:val="1"/>
      <w:marLeft w:val="0"/>
      <w:marRight w:val="0"/>
      <w:marTop w:val="0"/>
      <w:marBottom w:val="0"/>
      <w:divBdr>
        <w:top w:val="none" w:sz="0" w:space="0" w:color="auto"/>
        <w:left w:val="none" w:sz="0" w:space="0" w:color="auto"/>
        <w:bottom w:val="none" w:sz="0" w:space="0" w:color="auto"/>
        <w:right w:val="none" w:sz="0" w:space="0" w:color="auto"/>
      </w:divBdr>
    </w:div>
    <w:div w:id="552426760">
      <w:bodyDiv w:val="1"/>
      <w:marLeft w:val="0"/>
      <w:marRight w:val="0"/>
      <w:marTop w:val="0"/>
      <w:marBottom w:val="0"/>
      <w:divBdr>
        <w:top w:val="none" w:sz="0" w:space="0" w:color="auto"/>
        <w:left w:val="none" w:sz="0" w:space="0" w:color="auto"/>
        <w:bottom w:val="none" w:sz="0" w:space="0" w:color="auto"/>
        <w:right w:val="none" w:sz="0" w:space="0" w:color="auto"/>
      </w:divBdr>
    </w:div>
    <w:div w:id="553271723">
      <w:bodyDiv w:val="1"/>
      <w:marLeft w:val="0"/>
      <w:marRight w:val="0"/>
      <w:marTop w:val="0"/>
      <w:marBottom w:val="0"/>
      <w:divBdr>
        <w:top w:val="none" w:sz="0" w:space="0" w:color="auto"/>
        <w:left w:val="none" w:sz="0" w:space="0" w:color="auto"/>
        <w:bottom w:val="none" w:sz="0" w:space="0" w:color="auto"/>
        <w:right w:val="none" w:sz="0" w:space="0" w:color="auto"/>
      </w:divBdr>
    </w:div>
    <w:div w:id="553348630">
      <w:bodyDiv w:val="1"/>
      <w:marLeft w:val="0"/>
      <w:marRight w:val="0"/>
      <w:marTop w:val="0"/>
      <w:marBottom w:val="0"/>
      <w:divBdr>
        <w:top w:val="none" w:sz="0" w:space="0" w:color="auto"/>
        <w:left w:val="none" w:sz="0" w:space="0" w:color="auto"/>
        <w:bottom w:val="none" w:sz="0" w:space="0" w:color="auto"/>
        <w:right w:val="none" w:sz="0" w:space="0" w:color="auto"/>
      </w:divBdr>
    </w:div>
    <w:div w:id="555093403">
      <w:bodyDiv w:val="1"/>
      <w:marLeft w:val="0"/>
      <w:marRight w:val="0"/>
      <w:marTop w:val="0"/>
      <w:marBottom w:val="0"/>
      <w:divBdr>
        <w:top w:val="none" w:sz="0" w:space="0" w:color="auto"/>
        <w:left w:val="none" w:sz="0" w:space="0" w:color="auto"/>
        <w:bottom w:val="none" w:sz="0" w:space="0" w:color="auto"/>
        <w:right w:val="none" w:sz="0" w:space="0" w:color="auto"/>
      </w:divBdr>
    </w:div>
    <w:div w:id="555893359">
      <w:bodyDiv w:val="1"/>
      <w:marLeft w:val="0"/>
      <w:marRight w:val="0"/>
      <w:marTop w:val="0"/>
      <w:marBottom w:val="0"/>
      <w:divBdr>
        <w:top w:val="none" w:sz="0" w:space="0" w:color="auto"/>
        <w:left w:val="none" w:sz="0" w:space="0" w:color="auto"/>
        <w:bottom w:val="none" w:sz="0" w:space="0" w:color="auto"/>
        <w:right w:val="none" w:sz="0" w:space="0" w:color="auto"/>
      </w:divBdr>
    </w:div>
    <w:div w:id="556666713">
      <w:bodyDiv w:val="1"/>
      <w:marLeft w:val="0"/>
      <w:marRight w:val="0"/>
      <w:marTop w:val="0"/>
      <w:marBottom w:val="0"/>
      <w:divBdr>
        <w:top w:val="none" w:sz="0" w:space="0" w:color="auto"/>
        <w:left w:val="none" w:sz="0" w:space="0" w:color="auto"/>
        <w:bottom w:val="none" w:sz="0" w:space="0" w:color="auto"/>
        <w:right w:val="none" w:sz="0" w:space="0" w:color="auto"/>
      </w:divBdr>
    </w:div>
    <w:div w:id="557401698">
      <w:bodyDiv w:val="1"/>
      <w:marLeft w:val="0"/>
      <w:marRight w:val="0"/>
      <w:marTop w:val="0"/>
      <w:marBottom w:val="0"/>
      <w:divBdr>
        <w:top w:val="none" w:sz="0" w:space="0" w:color="auto"/>
        <w:left w:val="none" w:sz="0" w:space="0" w:color="auto"/>
        <w:bottom w:val="none" w:sz="0" w:space="0" w:color="auto"/>
        <w:right w:val="none" w:sz="0" w:space="0" w:color="auto"/>
      </w:divBdr>
    </w:div>
    <w:div w:id="557743687">
      <w:bodyDiv w:val="1"/>
      <w:marLeft w:val="0"/>
      <w:marRight w:val="0"/>
      <w:marTop w:val="0"/>
      <w:marBottom w:val="0"/>
      <w:divBdr>
        <w:top w:val="none" w:sz="0" w:space="0" w:color="auto"/>
        <w:left w:val="none" w:sz="0" w:space="0" w:color="auto"/>
        <w:bottom w:val="none" w:sz="0" w:space="0" w:color="auto"/>
        <w:right w:val="none" w:sz="0" w:space="0" w:color="auto"/>
      </w:divBdr>
    </w:div>
    <w:div w:id="558132164">
      <w:bodyDiv w:val="1"/>
      <w:marLeft w:val="0"/>
      <w:marRight w:val="0"/>
      <w:marTop w:val="0"/>
      <w:marBottom w:val="0"/>
      <w:divBdr>
        <w:top w:val="none" w:sz="0" w:space="0" w:color="auto"/>
        <w:left w:val="none" w:sz="0" w:space="0" w:color="auto"/>
        <w:bottom w:val="none" w:sz="0" w:space="0" w:color="auto"/>
        <w:right w:val="none" w:sz="0" w:space="0" w:color="auto"/>
      </w:divBdr>
    </w:div>
    <w:div w:id="558172486">
      <w:bodyDiv w:val="1"/>
      <w:marLeft w:val="0"/>
      <w:marRight w:val="0"/>
      <w:marTop w:val="0"/>
      <w:marBottom w:val="0"/>
      <w:divBdr>
        <w:top w:val="none" w:sz="0" w:space="0" w:color="auto"/>
        <w:left w:val="none" w:sz="0" w:space="0" w:color="auto"/>
        <w:bottom w:val="none" w:sz="0" w:space="0" w:color="auto"/>
        <w:right w:val="none" w:sz="0" w:space="0" w:color="auto"/>
      </w:divBdr>
    </w:div>
    <w:div w:id="558438402">
      <w:bodyDiv w:val="1"/>
      <w:marLeft w:val="0"/>
      <w:marRight w:val="0"/>
      <w:marTop w:val="0"/>
      <w:marBottom w:val="0"/>
      <w:divBdr>
        <w:top w:val="none" w:sz="0" w:space="0" w:color="auto"/>
        <w:left w:val="none" w:sz="0" w:space="0" w:color="auto"/>
        <w:bottom w:val="none" w:sz="0" w:space="0" w:color="auto"/>
        <w:right w:val="none" w:sz="0" w:space="0" w:color="auto"/>
      </w:divBdr>
    </w:div>
    <w:div w:id="558906266">
      <w:bodyDiv w:val="1"/>
      <w:marLeft w:val="0"/>
      <w:marRight w:val="0"/>
      <w:marTop w:val="0"/>
      <w:marBottom w:val="0"/>
      <w:divBdr>
        <w:top w:val="none" w:sz="0" w:space="0" w:color="auto"/>
        <w:left w:val="none" w:sz="0" w:space="0" w:color="auto"/>
        <w:bottom w:val="none" w:sz="0" w:space="0" w:color="auto"/>
        <w:right w:val="none" w:sz="0" w:space="0" w:color="auto"/>
      </w:divBdr>
    </w:div>
    <w:div w:id="560674984">
      <w:bodyDiv w:val="1"/>
      <w:marLeft w:val="0"/>
      <w:marRight w:val="0"/>
      <w:marTop w:val="0"/>
      <w:marBottom w:val="0"/>
      <w:divBdr>
        <w:top w:val="none" w:sz="0" w:space="0" w:color="auto"/>
        <w:left w:val="none" w:sz="0" w:space="0" w:color="auto"/>
        <w:bottom w:val="none" w:sz="0" w:space="0" w:color="auto"/>
        <w:right w:val="none" w:sz="0" w:space="0" w:color="auto"/>
      </w:divBdr>
    </w:div>
    <w:div w:id="560865486">
      <w:bodyDiv w:val="1"/>
      <w:marLeft w:val="0"/>
      <w:marRight w:val="0"/>
      <w:marTop w:val="0"/>
      <w:marBottom w:val="0"/>
      <w:divBdr>
        <w:top w:val="none" w:sz="0" w:space="0" w:color="auto"/>
        <w:left w:val="none" w:sz="0" w:space="0" w:color="auto"/>
        <w:bottom w:val="none" w:sz="0" w:space="0" w:color="auto"/>
        <w:right w:val="none" w:sz="0" w:space="0" w:color="auto"/>
      </w:divBdr>
    </w:div>
    <w:div w:id="561066231">
      <w:bodyDiv w:val="1"/>
      <w:marLeft w:val="0"/>
      <w:marRight w:val="0"/>
      <w:marTop w:val="0"/>
      <w:marBottom w:val="0"/>
      <w:divBdr>
        <w:top w:val="none" w:sz="0" w:space="0" w:color="auto"/>
        <w:left w:val="none" w:sz="0" w:space="0" w:color="auto"/>
        <w:bottom w:val="none" w:sz="0" w:space="0" w:color="auto"/>
        <w:right w:val="none" w:sz="0" w:space="0" w:color="auto"/>
      </w:divBdr>
    </w:div>
    <w:div w:id="561327672">
      <w:bodyDiv w:val="1"/>
      <w:marLeft w:val="0"/>
      <w:marRight w:val="0"/>
      <w:marTop w:val="0"/>
      <w:marBottom w:val="0"/>
      <w:divBdr>
        <w:top w:val="none" w:sz="0" w:space="0" w:color="auto"/>
        <w:left w:val="none" w:sz="0" w:space="0" w:color="auto"/>
        <w:bottom w:val="none" w:sz="0" w:space="0" w:color="auto"/>
        <w:right w:val="none" w:sz="0" w:space="0" w:color="auto"/>
      </w:divBdr>
    </w:div>
    <w:div w:id="563024930">
      <w:bodyDiv w:val="1"/>
      <w:marLeft w:val="0"/>
      <w:marRight w:val="0"/>
      <w:marTop w:val="0"/>
      <w:marBottom w:val="0"/>
      <w:divBdr>
        <w:top w:val="none" w:sz="0" w:space="0" w:color="auto"/>
        <w:left w:val="none" w:sz="0" w:space="0" w:color="auto"/>
        <w:bottom w:val="none" w:sz="0" w:space="0" w:color="auto"/>
        <w:right w:val="none" w:sz="0" w:space="0" w:color="auto"/>
      </w:divBdr>
    </w:div>
    <w:div w:id="563105888">
      <w:bodyDiv w:val="1"/>
      <w:marLeft w:val="0"/>
      <w:marRight w:val="0"/>
      <w:marTop w:val="0"/>
      <w:marBottom w:val="0"/>
      <w:divBdr>
        <w:top w:val="none" w:sz="0" w:space="0" w:color="auto"/>
        <w:left w:val="none" w:sz="0" w:space="0" w:color="auto"/>
        <w:bottom w:val="none" w:sz="0" w:space="0" w:color="auto"/>
        <w:right w:val="none" w:sz="0" w:space="0" w:color="auto"/>
      </w:divBdr>
    </w:div>
    <w:div w:id="564141692">
      <w:bodyDiv w:val="1"/>
      <w:marLeft w:val="0"/>
      <w:marRight w:val="0"/>
      <w:marTop w:val="0"/>
      <w:marBottom w:val="0"/>
      <w:divBdr>
        <w:top w:val="none" w:sz="0" w:space="0" w:color="auto"/>
        <w:left w:val="none" w:sz="0" w:space="0" w:color="auto"/>
        <w:bottom w:val="none" w:sz="0" w:space="0" w:color="auto"/>
        <w:right w:val="none" w:sz="0" w:space="0" w:color="auto"/>
      </w:divBdr>
    </w:div>
    <w:div w:id="564335405">
      <w:bodyDiv w:val="1"/>
      <w:marLeft w:val="0"/>
      <w:marRight w:val="0"/>
      <w:marTop w:val="0"/>
      <w:marBottom w:val="0"/>
      <w:divBdr>
        <w:top w:val="none" w:sz="0" w:space="0" w:color="auto"/>
        <w:left w:val="none" w:sz="0" w:space="0" w:color="auto"/>
        <w:bottom w:val="none" w:sz="0" w:space="0" w:color="auto"/>
        <w:right w:val="none" w:sz="0" w:space="0" w:color="auto"/>
      </w:divBdr>
    </w:div>
    <w:div w:id="565070226">
      <w:bodyDiv w:val="1"/>
      <w:marLeft w:val="0"/>
      <w:marRight w:val="0"/>
      <w:marTop w:val="0"/>
      <w:marBottom w:val="0"/>
      <w:divBdr>
        <w:top w:val="none" w:sz="0" w:space="0" w:color="auto"/>
        <w:left w:val="none" w:sz="0" w:space="0" w:color="auto"/>
        <w:bottom w:val="none" w:sz="0" w:space="0" w:color="auto"/>
        <w:right w:val="none" w:sz="0" w:space="0" w:color="auto"/>
      </w:divBdr>
    </w:div>
    <w:div w:id="566233261">
      <w:bodyDiv w:val="1"/>
      <w:marLeft w:val="0"/>
      <w:marRight w:val="0"/>
      <w:marTop w:val="0"/>
      <w:marBottom w:val="0"/>
      <w:divBdr>
        <w:top w:val="none" w:sz="0" w:space="0" w:color="auto"/>
        <w:left w:val="none" w:sz="0" w:space="0" w:color="auto"/>
        <w:bottom w:val="none" w:sz="0" w:space="0" w:color="auto"/>
        <w:right w:val="none" w:sz="0" w:space="0" w:color="auto"/>
      </w:divBdr>
    </w:div>
    <w:div w:id="566385390">
      <w:bodyDiv w:val="1"/>
      <w:marLeft w:val="0"/>
      <w:marRight w:val="0"/>
      <w:marTop w:val="0"/>
      <w:marBottom w:val="0"/>
      <w:divBdr>
        <w:top w:val="none" w:sz="0" w:space="0" w:color="auto"/>
        <w:left w:val="none" w:sz="0" w:space="0" w:color="auto"/>
        <w:bottom w:val="none" w:sz="0" w:space="0" w:color="auto"/>
        <w:right w:val="none" w:sz="0" w:space="0" w:color="auto"/>
      </w:divBdr>
    </w:div>
    <w:div w:id="567347829">
      <w:bodyDiv w:val="1"/>
      <w:marLeft w:val="0"/>
      <w:marRight w:val="0"/>
      <w:marTop w:val="0"/>
      <w:marBottom w:val="0"/>
      <w:divBdr>
        <w:top w:val="none" w:sz="0" w:space="0" w:color="auto"/>
        <w:left w:val="none" w:sz="0" w:space="0" w:color="auto"/>
        <w:bottom w:val="none" w:sz="0" w:space="0" w:color="auto"/>
        <w:right w:val="none" w:sz="0" w:space="0" w:color="auto"/>
      </w:divBdr>
    </w:div>
    <w:div w:id="567689775">
      <w:bodyDiv w:val="1"/>
      <w:marLeft w:val="0"/>
      <w:marRight w:val="0"/>
      <w:marTop w:val="0"/>
      <w:marBottom w:val="0"/>
      <w:divBdr>
        <w:top w:val="none" w:sz="0" w:space="0" w:color="auto"/>
        <w:left w:val="none" w:sz="0" w:space="0" w:color="auto"/>
        <w:bottom w:val="none" w:sz="0" w:space="0" w:color="auto"/>
        <w:right w:val="none" w:sz="0" w:space="0" w:color="auto"/>
      </w:divBdr>
    </w:div>
    <w:div w:id="568880385">
      <w:bodyDiv w:val="1"/>
      <w:marLeft w:val="0"/>
      <w:marRight w:val="0"/>
      <w:marTop w:val="0"/>
      <w:marBottom w:val="0"/>
      <w:divBdr>
        <w:top w:val="none" w:sz="0" w:space="0" w:color="auto"/>
        <w:left w:val="none" w:sz="0" w:space="0" w:color="auto"/>
        <w:bottom w:val="none" w:sz="0" w:space="0" w:color="auto"/>
        <w:right w:val="none" w:sz="0" w:space="0" w:color="auto"/>
      </w:divBdr>
    </w:div>
    <w:div w:id="571083081">
      <w:bodyDiv w:val="1"/>
      <w:marLeft w:val="0"/>
      <w:marRight w:val="0"/>
      <w:marTop w:val="0"/>
      <w:marBottom w:val="0"/>
      <w:divBdr>
        <w:top w:val="none" w:sz="0" w:space="0" w:color="auto"/>
        <w:left w:val="none" w:sz="0" w:space="0" w:color="auto"/>
        <w:bottom w:val="none" w:sz="0" w:space="0" w:color="auto"/>
        <w:right w:val="none" w:sz="0" w:space="0" w:color="auto"/>
      </w:divBdr>
    </w:div>
    <w:div w:id="571964227">
      <w:bodyDiv w:val="1"/>
      <w:marLeft w:val="0"/>
      <w:marRight w:val="0"/>
      <w:marTop w:val="0"/>
      <w:marBottom w:val="0"/>
      <w:divBdr>
        <w:top w:val="none" w:sz="0" w:space="0" w:color="auto"/>
        <w:left w:val="none" w:sz="0" w:space="0" w:color="auto"/>
        <w:bottom w:val="none" w:sz="0" w:space="0" w:color="auto"/>
        <w:right w:val="none" w:sz="0" w:space="0" w:color="auto"/>
      </w:divBdr>
    </w:div>
    <w:div w:id="572011448">
      <w:bodyDiv w:val="1"/>
      <w:marLeft w:val="0"/>
      <w:marRight w:val="0"/>
      <w:marTop w:val="0"/>
      <w:marBottom w:val="0"/>
      <w:divBdr>
        <w:top w:val="none" w:sz="0" w:space="0" w:color="auto"/>
        <w:left w:val="none" w:sz="0" w:space="0" w:color="auto"/>
        <w:bottom w:val="none" w:sz="0" w:space="0" w:color="auto"/>
        <w:right w:val="none" w:sz="0" w:space="0" w:color="auto"/>
      </w:divBdr>
    </w:div>
    <w:div w:id="572079806">
      <w:bodyDiv w:val="1"/>
      <w:marLeft w:val="0"/>
      <w:marRight w:val="0"/>
      <w:marTop w:val="0"/>
      <w:marBottom w:val="0"/>
      <w:divBdr>
        <w:top w:val="none" w:sz="0" w:space="0" w:color="auto"/>
        <w:left w:val="none" w:sz="0" w:space="0" w:color="auto"/>
        <w:bottom w:val="none" w:sz="0" w:space="0" w:color="auto"/>
        <w:right w:val="none" w:sz="0" w:space="0" w:color="auto"/>
      </w:divBdr>
    </w:div>
    <w:div w:id="573050670">
      <w:bodyDiv w:val="1"/>
      <w:marLeft w:val="0"/>
      <w:marRight w:val="0"/>
      <w:marTop w:val="0"/>
      <w:marBottom w:val="0"/>
      <w:divBdr>
        <w:top w:val="none" w:sz="0" w:space="0" w:color="auto"/>
        <w:left w:val="none" w:sz="0" w:space="0" w:color="auto"/>
        <w:bottom w:val="none" w:sz="0" w:space="0" w:color="auto"/>
        <w:right w:val="none" w:sz="0" w:space="0" w:color="auto"/>
      </w:divBdr>
    </w:div>
    <w:div w:id="574357877">
      <w:bodyDiv w:val="1"/>
      <w:marLeft w:val="0"/>
      <w:marRight w:val="0"/>
      <w:marTop w:val="0"/>
      <w:marBottom w:val="0"/>
      <w:divBdr>
        <w:top w:val="none" w:sz="0" w:space="0" w:color="auto"/>
        <w:left w:val="none" w:sz="0" w:space="0" w:color="auto"/>
        <w:bottom w:val="none" w:sz="0" w:space="0" w:color="auto"/>
        <w:right w:val="none" w:sz="0" w:space="0" w:color="auto"/>
      </w:divBdr>
    </w:div>
    <w:div w:id="575238544">
      <w:bodyDiv w:val="1"/>
      <w:marLeft w:val="0"/>
      <w:marRight w:val="0"/>
      <w:marTop w:val="0"/>
      <w:marBottom w:val="0"/>
      <w:divBdr>
        <w:top w:val="none" w:sz="0" w:space="0" w:color="auto"/>
        <w:left w:val="none" w:sz="0" w:space="0" w:color="auto"/>
        <w:bottom w:val="none" w:sz="0" w:space="0" w:color="auto"/>
        <w:right w:val="none" w:sz="0" w:space="0" w:color="auto"/>
      </w:divBdr>
    </w:div>
    <w:div w:id="575554139">
      <w:bodyDiv w:val="1"/>
      <w:marLeft w:val="0"/>
      <w:marRight w:val="0"/>
      <w:marTop w:val="0"/>
      <w:marBottom w:val="0"/>
      <w:divBdr>
        <w:top w:val="none" w:sz="0" w:space="0" w:color="auto"/>
        <w:left w:val="none" w:sz="0" w:space="0" w:color="auto"/>
        <w:bottom w:val="none" w:sz="0" w:space="0" w:color="auto"/>
        <w:right w:val="none" w:sz="0" w:space="0" w:color="auto"/>
      </w:divBdr>
    </w:div>
    <w:div w:id="575869448">
      <w:bodyDiv w:val="1"/>
      <w:marLeft w:val="0"/>
      <w:marRight w:val="0"/>
      <w:marTop w:val="0"/>
      <w:marBottom w:val="0"/>
      <w:divBdr>
        <w:top w:val="none" w:sz="0" w:space="0" w:color="auto"/>
        <w:left w:val="none" w:sz="0" w:space="0" w:color="auto"/>
        <w:bottom w:val="none" w:sz="0" w:space="0" w:color="auto"/>
        <w:right w:val="none" w:sz="0" w:space="0" w:color="auto"/>
      </w:divBdr>
    </w:div>
    <w:div w:id="576129403">
      <w:bodyDiv w:val="1"/>
      <w:marLeft w:val="0"/>
      <w:marRight w:val="0"/>
      <w:marTop w:val="0"/>
      <w:marBottom w:val="0"/>
      <w:divBdr>
        <w:top w:val="none" w:sz="0" w:space="0" w:color="auto"/>
        <w:left w:val="none" w:sz="0" w:space="0" w:color="auto"/>
        <w:bottom w:val="none" w:sz="0" w:space="0" w:color="auto"/>
        <w:right w:val="none" w:sz="0" w:space="0" w:color="auto"/>
      </w:divBdr>
    </w:div>
    <w:div w:id="576474489">
      <w:bodyDiv w:val="1"/>
      <w:marLeft w:val="0"/>
      <w:marRight w:val="0"/>
      <w:marTop w:val="0"/>
      <w:marBottom w:val="0"/>
      <w:divBdr>
        <w:top w:val="none" w:sz="0" w:space="0" w:color="auto"/>
        <w:left w:val="none" w:sz="0" w:space="0" w:color="auto"/>
        <w:bottom w:val="none" w:sz="0" w:space="0" w:color="auto"/>
        <w:right w:val="none" w:sz="0" w:space="0" w:color="auto"/>
      </w:divBdr>
    </w:div>
    <w:div w:id="577326727">
      <w:bodyDiv w:val="1"/>
      <w:marLeft w:val="0"/>
      <w:marRight w:val="0"/>
      <w:marTop w:val="0"/>
      <w:marBottom w:val="0"/>
      <w:divBdr>
        <w:top w:val="none" w:sz="0" w:space="0" w:color="auto"/>
        <w:left w:val="none" w:sz="0" w:space="0" w:color="auto"/>
        <w:bottom w:val="none" w:sz="0" w:space="0" w:color="auto"/>
        <w:right w:val="none" w:sz="0" w:space="0" w:color="auto"/>
      </w:divBdr>
    </w:div>
    <w:div w:id="577910866">
      <w:bodyDiv w:val="1"/>
      <w:marLeft w:val="0"/>
      <w:marRight w:val="0"/>
      <w:marTop w:val="0"/>
      <w:marBottom w:val="0"/>
      <w:divBdr>
        <w:top w:val="none" w:sz="0" w:space="0" w:color="auto"/>
        <w:left w:val="none" w:sz="0" w:space="0" w:color="auto"/>
        <w:bottom w:val="none" w:sz="0" w:space="0" w:color="auto"/>
        <w:right w:val="none" w:sz="0" w:space="0" w:color="auto"/>
      </w:divBdr>
    </w:div>
    <w:div w:id="578977676">
      <w:bodyDiv w:val="1"/>
      <w:marLeft w:val="0"/>
      <w:marRight w:val="0"/>
      <w:marTop w:val="0"/>
      <w:marBottom w:val="0"/>
      <w:divBdr>
        <w:top w:val="none" w:sz="0" w:space="0" w:color="auto"/>
        <w:left w:val="none" w:sz="0" w:space="0" w:color="auto"/>
        <w:bottom w:val="none" w:sz="0" w:space="0" w:color="auto"/>
        <w:right w:val="none" w:sz="0" w:space="0" w:color="auto"/>
      </w:divBdr>
    </w:div>
    <w:div w:id="579169795">
      <w:bodyDiv w:val="1"/>
      <w:marLeft w:val="0"/>
      <w:marRight w:val="0"/>
      <w:marTop w:val="0"/>
      <w:marBottom w:val="0"/>
      <w:divBdr>
        <w:top w:val="none" w:sz="0" w:space="0" w:color="auto"/>
        <w:left w:val="none" w:sz="0" w:space="0" w:color="auto"/>
        <w:bottom w:val="none" w:sz="0" w:space="0" w:color="auto"/>
        <w:right w:val="none" w:sz="0" w:space="0" w:color="auto"/>
      </w:divBdr>
    </w:div>
    <w:div w:id="579563826">
      <w:bodyDiv w:val="1"/>
      <w:marLeft w:val="0"/>
      <w:marRight w:val="0"/>
      <w:marTop w:val="0"/>
      <w:marBottom w:val="0"/>
      <w:divBdr>
        <w:top w:val="none" w:sz="0" w:space="0" w:color="auto"/>
        <w:left w:val="none" w:sz="0" w:space="0" w:color="auto"/>
        <w:bottom w:val="none" w:sz="0" w:space="0" w:color="auto"/>
        <w:right w:val="none" w:sz="0" w:space="0" w:color="auto"/>
      </w:divBdr>
    </w:div>
    <w:div w:id="580605290">
      <w:bodyDiv w:val="1"/>
      <w:marLeft w:val="0"/>
      <w:marRight w:val="0"/>
      <w:marTop w:val="0"/>
      <w:marBottom w:val="0"/>
      <w:divBdr>
        <w:top w:val="none" w:sz="0" w:space="0" w:color="auto"/>
        <w:left w:val="none" w:sz="0" w:space="0" w:color="auto"/>
        <w:bottom w:val="none" w:sz="0" w:space="0" w:color="auto"/>
        <w:right w:val="none" w:sz="0" w:space="0" w:color="auto"/>
      </w:divBdr>
    </w:div>
    <w:div w:id="581567606">
      <w:bodyDiv w:val="1"/>
      <w:marLeft w:val="0"/>
      <w:marRight w:val="0"/>
      <w:marTop w:val="0"/>
      <w:marBottom w:val="0"/>
      <w:divBdr>
        <w:top w:val="none" w:sz="0" w:space="0" w:color="auto"/>
        <w:left w:val="none" w:sz="0" w:space="0" w:color="auto"/>
        <w:bottom w:val="none" w:sz="0" w:space="0" w:color="auto"/>
        <w:right w:val="none" w:sz="0" w:space="0" w:color="auto"/>
      </w:divBdr>
    </w:div>
    <w:div w:id="582036190">
      <w:bodyDiv w:val="1"/>
      <w:marLeft w:val="0"/>
      <w:marRight w:val="0"/>
      <w:marTop w:val="0"/>
      <w:marBottom w:val="0"/>
      <w:divBdr>
        <w:top w:val="none" w:sz="0" w:space="0" w:color="auto"/>
        <w:left w:val="none" w:sz="0" w:space="0" w:color="auto"/>
        <w:bottom w:val="none" w:sz="0" w:space="0" w:color="auto"/>
        <w:right w:val="none" w:sz="0" w:space="0" w:color="auto"/>
      </w:divBdr>
    </w:div>
    <w:div w:id="582103142">
      <w:bodyDiv w:val="1"/>
      <w:marLeft w:val="0"/>
      <w:marRight w:val="0"/>
      <w:marTop w:val="0"/>
      <w:marBottom w:val="0"/>
      <w:divBdr>
        <w:top w:val="none" w:sz="0" w:space="0" w:color="auto"/>
        <w:left w:val="none" w:sz="0" w:space="0" w:color="auto"/>
        <w:bottom w:val="none" w:sz="0" w:space="0" w:color="auto"/>
        <w:right w:val="none" w:sz="0" w:space="0" w:color="auto"/>
      </w:divBdr>
    </w:div>
    <w:div w:id="584648571">
      <w:bodyDiv w:val="1"/>
      <w:marLeft w:val="0"/>
      <w:marRight w:val="0"/>
      <w:marTop w:val="0"/>
      <w:marBottom w:val="0"/>
      <w:divBdr>
        <w:top w:val="none" w:sz="0" w:space="0" w:color="auto"/>
        <w:left w:val="none" w:sz="0" w:space="0" w:color="auto"/>
        <w:bottom w:val="none" w:sz="0" w:space="0" w:color="auto"/>
        <w:right w:val="none" w:sz="0" w:space="0" w:color="auto"/>
      </w:divBdr>
    </w:div>
    <w:div w:id="584656862">
      <w:bodyDiv w:val="1"/>
      <w:marLeft w:val="0"/>
      <w:marRight w:val="0"/>
      <w:marTop w:val="0"/>
      <w:marBottom w:val="0"/>
      <w:divBdr>
        <w:top w:val="none" w:sz="0" w:space="0" w:color="auto"/>
        <w:left w:val="none" w:sz="0" w:space="0" w:color="auto"/>
        <w:bottom w:val="none" w:sz="0" w:space="0" w:color="auto"/>
        <w:right w:val="none" w:sz="0" w:space="0" w:color="auto"/>
      </w:divBdr>
    </w:div>
    <w:div w:id="585654365">
      <w:bodyDiv w:val="1"/>
      <w:marLeft w:val="0"/>
      <w:marRight w:val="0"/>
      <w:marTop w:val="0"/>
      <w:marBottom w:val="0"/>
      <w:divBdr>
        <w:top w:val="none" w:sz="0" w:space="0" w:color="auto"/>
        <w:left w:val="none" w:sz="0" w:space="0" w:color="auto"/>
        <w:bottom w:val="none" w:sz="0" w:space="0" w:color="auto"/>
        <w:right w:val="none" w:sz="0" w:space="0" w:color="auto"/>
      </w:divBdr>
    </w:div>
    <w:div w:id="586350982">
      <w:bodyDiv w:val="1"/>
      <w:marLeft w:val="0"/>
      <w:marRight w:val="0"/>
      <w:marTop w:val="0"/>
      <w:marBottom w:val="0"/>
      <w:divBdr>
        <w:top w:val="none" w:sz="0" w:space="0" w:color="auto"/>
        <w:left w:val="none" w:sz="0" w:space="0" w:color="auto"/>
        <w:bottom w:val="none" w:sz="0" w:space="0" w:color="auto"/>
        <w:right w:val="none" w:sz="0" w:space="0" w:color="auto"/>
      </w:divBdr>
    </w:div>
    <w:div w:id="587926894">
      <w:bodyDiv w:val="1"/>
      <w:marLeft w:val="0"/>
      <w:marRight w:val="0"/>
      <w:marTop w:val="0"/>
      <w:marBottom w:val="0"/>
      <w:divBdr>
        <w:top w:val="none" w:sz="0" w:space="0" w:color="auto"/>
        <w:left w:val="none" w:sz="0" w:space="0" w:color="auto"/>
        <w:bottom w:val="none" w:sz="0" w:space="0" w:color="auto"/>
        <w:right w:val="none" w:sz="0" w:space="0" w:color="auto"/>
      </w:divBdr>
    </w:div>
    <w:div w:id="588005656">
      <w:bodyDiv w:val="1"/>
      <w:marLeft w:val="0"/>
      <w:marRight w:val="0"/>
      <w:marTop w:val="0"/>
      <w:marBottom w:val="0"/>
      <w:divBdr>
        <w:top w:val="none" w:sz="0" w:space="0" w:color="auto"/>
        <w:left w:val="none" w:sz="0" w:space="0" w:color="auto"/>
        <w:bottom w:val="none" w:sz="0" w:space="0" w:color="auto"/>
        <w:right w:val="none" w:sz="0" w:space="0" w:color="auto"/>
      </w:divBdr>
    </w:div>
    <w:div w:id="591619917">
      <w:bodyDiv w:val="1"/>
      <w:marLeft w:val="0"/>
      <w:marRight w:val="0"/>
      <w:marTop w:val="0"/>
      <w:marBottom w:val="0"/>
      <w:divBdr>
        <w:top w:val="none" w:sz="0" w:space="0" w:color="auto"/>
        <w:left w:val="none" w:sz="0" w:space="0" w:color="auto"/>
        <w:bottom w:val="none" w:sz="0" w:space="0" w:color="auto"/>
        <w:right w:val="none" w:sz="0" w:space="0" w:color="auto"/>
      </w:divBdr>
    </w:div>
    <w:div w:id="591937317">
      <w:bodyDiv w:val="1"/>
      <w:marLeft w:val="0"/>
      <w:marRight w:val="0"/>
      <w:marTop w:val="0"/>
      <w:marBottom w:val="0"/>
      <w:divBdr>
        <w:top w:val="none" w:sz="0" w:space="0" w:color="auto"/>
        <w:left w:val="none" w:sz="0" w:space="0" w:color="auto"/>
        <w:bottom w:val="none" w:sz="0" w:space="0" w:color="auto"/>
        <w:right w:val="none" w:sz="0" w:space="0" w:color="auto"/>
      </w:divBdr>
    </w:div>
    <w:div w:id="592125547">
      <w:bodyDiv w:val="1"/>
      <w:marLeft w:val="0"/>
      <w:marRight w:val="0"/>
      <w:marTop w:val="0"/>
      <w:marBottom w:val="0"/>
      <w:divBdr>
        <w:top w:val="none" w:sz="0" w:space="0" w:color="auto"/>
        <w:left w:val="none" w:sz="0" w:space="0" w:color="auto"/>
        <w:bottom w:val="none" w:sz="0" w:space="0" w:color="auto"/>
        <w:right w:val="none" w:sz="0" w:space="0" w:color="auto"/>
      </w:divBdr>
    </w:div>
    <w:div w:id="594099055">
      <w:bodyDiv w:val="1"/>
      <w:marLeft w:val="0"/>
      <w:marRight w:val="0"/>
      <w:marTop w:val="0"/>
      <w:marBottom w:val="0"/>
      <w:divBdr>
        <w:top w:val="none" w:sz="0" w:space="0" w:color="auto"/>
        <w:left w:val="none" w:sz="0" w:space="0" w:color="auto"/>
        <w:bottom w:val="none" w:sz="0" w:space="0" w:color="auto"/>
        <w:right w:val="none" w:sz="0" w:space="0" w:color="auto"/>
      </w:divBdr>
    </w:div>
    <w:div w:id="595551676">
      <w:bodyDiv w:val="1"/>
      <w:marLeft w:val="0"/>
      <w:marRight w:val="0"/>
      <w:marTop w:val="0"/>
      <w:marBottom w:val="0"/>
      <w:divBdr>
        <w:top w:val="none" w:sz="0" w:space="0" w:color="auto"/>
        <w:left w:val="none" w:sz="0" w:space="0" w:color="auto"/>
        <w:bottom w:val="none" w:sz="0" w:space="0" w:color="auto"/>
        <w:right w:val="none" w:sz="0" w:space="0" w:color="auto"/>
      </w:divBdr>
    </w:div>
    <w:div w:id="595751994">
      <w:bodyDiv w:val="1"/>
      <w:marLeft w:val="0"/>
      <w:marRight w:val="0"/>
      <w:marTop w:val="0"/>
      <w:marBottom w:val="0"/>
      <w:divBdr>
        <w:top w:val="none" w:sz="0" w:space="0" w:color="auto"/>
        <w:left w:val="none" w:sz="0" w:space="0" w:color="auto"/>
        <w:bottom w:val="none" w:sz="0" w:space="0" w:color="auto"/>
        <w:right w:val="none" w:sz="0" w:space="0" w:color="auto"/>
      </w:divBdr>
    </w:div>
    <w:div w:id="596139559">
      <w:bodyDiv w:val="1"/>
      <w:marLeft w:val="0"/>
      <w:marRight w:val="0"/>
      <w:marTop w:val="0"/>
      <w:marBottom w:val="0"/>
      <w:divBdr>
        <w:top w:val="none" w:sz="0" w:space="0" w:color="auto"/>
        <w:left w:val="none" w:sz="0" w:space="0" w:color="auto"/>
        <w:bottom w:val="none" w:sz="0" w:space="0" w:color="auto"/>
        <w:right w:val="none" w:sz="0" w:space="0" w:color="auto"/>
      </w:divBdr>
    </w:div>
    <w:div w:id="597376261">
      <w:bodyDiv w:val="1"/>
      <w:marLeft w:val="0"/>
      <w:marRight w:val="0"/>
      <w:marTop w:val="0"/>
      <w:marBottom w:val="0"/>
      <w:divBdr>
        <w:top w:val="none" w:sz="0" w:space="0" w:color="auto"/>
        <w:left w:val="none" w:sz="0" w:space="0" w:color="auto"/>
        <w:bottom w:val="none" w:sz="0" w:space="0" w:color="auto"/>
        <w:right w:val="none" w:sz="0" w:space="0" w:color="auto"/>
      </w:divBdr>
    </w:div>
    <w:div w:id="597448387">
      <w:bodyDiv w:val="1"/>
      <w:marLeft w:val="0"/>
      <w:marRight w:val="0"/>
      <w:marTop w:val="0"/>
      <w:marBottom w:val="0"/>
      <w:divBdr>
        <w:top w:val="none" w:sz="0" w:space="0" w:color="auto"/>
        <w:left w:val="none" w:sz="0" w:space="0" w:color="auto"/>
        <w:bottom w:val="none" w:sz="0" w:space="0" w:color="auto"/>
        <w:right w:val="none" w:sz="0" w:space="0" w:color="auto"/>
      </w:divBdr>
    </w:div>
    <w:div w:id="598949223">
      <w:bodyDiv w:val="1"/>
      <w:marLeft w:val="0"/>
      <w:marRight w:val="0"/>
      <w:marTop w:val="0"/>
      <w:marBottom w:val="0"/>
      <w:divBdr>
        <w:top w:val="none" w:sz="0" w:space="0" w:color="auto"/>
        <w:left w:val="none" w:sz="0" w:space="0" w:color="auto"/>
        <w:bottom w:val="none" w:sz="0" w:space="0" w:color="auto"/>
        <w:right w:val="none" w:sz="0" w:space="0" w:color="auto"/>
      </w:divBdr>
    </w:div>
    <w:div w:id="599029277">
      <w:bodyDiv w:val="1"/>
      <w:marLeft w:val="0"/>
      <w:marRight w:val="0"/>
      <w:marTop w:val="0"/>
      <w:marBottom w:val="0"/>
      <w:divBdr>
        <w:top w:val="none" w:sz="0" w:space="0" w:color="auto"/>
        <w:left w:val="none" w:sz="0" w:space="0" w:color="auto"/>
        <w:bottom w:val="none" w:sz="0" w:space="0" w:color="auto"/>
        <w:right w:val="none" w:sz="0" w:space="0" w:color="auto"/>
      </w:divBdr>
    </w:div>
    <w:div w:id="599337972">
      <w:bodyDiv w:val="1"/>
      <w:marLeft w:val="0"/>
      <w:marRight w:val="0"/>
      <w:marTop w:val="0"/>
      <w:marBottom w:val="0"/>
      <w:divBdr>
        <w:top w:val="none" w:sz="0" w:space="0" w:color="auto"/>
        <w:left w:val="none" w:sz="0" w:space="0" w:color="auto"/>
        <w:bottom w:val="none" w:sz="0" w:space="0" w:color="auto"/>
        <w:right w:val="none" w:sz="0" w:space="0" w:color="auto"/>
      </w:divBdr>
    </w:div>
    <w:div w:id="599606191">
      <w:bodyDiv w:val="1"/>
      <w:marLeft w:val="0"/>
      <w:marRight w:val="0"/>
      <w:marTop w:val="0"/>
      <w:marBottom w:val="0"/>
      <w:divBdr>
        <w:top w:val="none" w:sz="0" w:space="0" w:color="auto"/>
        <w:left w:val="none" w:sz="0" w:space="0" w:color="auto"/>
        <w:bottom w:val="none" w:sz="0" w:space="0" w:color="auto"/>
        <w:right w:val="none" w:sz="0" w:space="0" w:color="auto"/>
      </w:divBdr>
    </w:div>
    <w:div w:id="600452312">
      <w:bodyDiv w:val="1"/>
      <w:marLeft w:val="0"/>
      <w:marRight w:val="0"/>
      <w:marTop w:val="0"/>
      <w:marBottom w:val="0"/>
      <w:divBdr>
        <w:top w:val="none" w:sz="0" w:space="0" w:color="auto"/>
        <w:left w:val="none" w:sz="0" w:space="0" w:color="auto"/>
        <w:bottom w:val="none" w:sz="0" w:space="0" w:color="auto"/>
        <w:right w:val="none" w:sz="0" w:space="0" w:color="auto"/>
      </w:divBdr>
    </w:div>
    <w:div w:id="600839645">
      <w:bodyDiv w:val="1"/>
      <w:marLeft w:val="0"/>
      <w:marRight w:val="0"/>
      <w:marTop w:val="0"/>
      <w:marBottom w:val="0"/>
      <w:divBdr>
        <w:top w:val="none" w:sz="0" w:space="0" w:color="auto"/>
        <w:left w:val="none" w:sz="0" w:space="0" w:color="auto"/>
        <w:bottom w:val="none" w:sz="0" w:space="0" w:color="auto"/>
        <w:right w:val="none" w:sz="0" w:space="0" w:color="auto"/>
      </w:divBdr>
    </w:div>
    <w:div w:id="602106361">
      <w:bodyDiv w:val="1"/>
      <w:marLeft w:val="0"/>
      <w:marRight w:val="0"/>
      <w:marTop w:val="0"/>
      <w:marBottom w:val="0"/>
      <w:divBdr>
        <w:top w:val="none" w:sz="0" w:space="0" w:color="auto"/>
        <w:left w:val="none" w:sz="0" w:space="0" w:color="auto"/>
        <w:bottom w:val="none" w:sz="0" w:space="0" w:color="auto"/>
        <w:right w:val="none" w:sz="0" w:space="0" w:color="auto"/>
      </w:divBdr>
    </w:div>
    <w:div w:id="602155041">
      <w:bodyDiv w:val="1"/>
      <w:marLeft w:val="0"/>
      <w:marRight w:val="0"/>
      <w:marTop w:val="0"/>
      <w:marBottom w:val="0"/>
      <w:divBdr>
        <w:top w:val="none" w:sz="0" w:space="0" w:color="auto"/>
        <w:left w:val="none" w:sz="0" w:space="0" w:color="auto"/>
        <w:bottom w:val="none" w:sz="0" w:space="0" w:color="auto"/>
        <w:right w:val="none" w:sz="0" w:space="0" w:color="auto"/>
      </w:divBdr>
    </w:div>
    <w:div w:id="602492983">
      <w:bodyDiv w:val="1"/>
      <w:marLeft w:val="0"/>
      <w:marRight w:val="0"/>
      <w:marTop w:val="0"/>
      <w:marBottom w:val="0"/>
      <w:divBdr>
        <w:top w:val="none" w:sz="0" w:space="0" w:color="auto"/>
        <w:left w:val="none" w:sz="0" w:space="0" w:color="auto"/>
        <w:bottom w:val="none" w:sz="0" w:space="0" w:color="auto"/>
        <w:right w:val="none" w:sz="0" w:space="0" w:color="auto"/>
      </w:divBdr>
    </w:div>
    <w:div w:id="604001362">
      <w:bodyDiv w:val="1"/>
      <w:marLeft w:val="0"/>
      <w:marRight w:val="0"/>
      <w:marTop w:val="0"/>
      <w:marBottom w:val="0"/>
      <w:divBdr>
        <w:top w:val="none" w:sz="0" w:space="0" w:color="auto"/>
        <w:left w:val="none" w:sz="0" w:space="0" w:color="auto"/>
        <w:bottom w:val="none" w:sz="0" w:space="0" w:color="auto"/>
        <w:right w:val="none" w:sz="0" w:space="0" w:color="auto"/>
      </w:divBdr>
    </w:div>
    <w:div w:id="604307993">
      <w:bodyDiv w:val="1"/>
      <w:marLeft w:val="0"/>
      <w:marRight w:val="0"/>
      <w:marTop w:val="0"/>
      <w:marBottom w:val="0"/>
      <w:divBdr>
        <w:top w:val="none" w:sz="0" w:space="0" w:color="auto"/>
        <w:left w:val="none" w:sz="0" w:space="0" w:color="auto"/>
        <w:bottom w:val="none" w:sz="0" w:space="0" w:color="auto"/>
        <w:right w:val="none" w:sz="0" w:space="0" w:color="auto"/>
      </w:divBdr>
    </w:div>
    <w:div w:id="604924633">
      <w:bodyDiv w:val="1"/>
      <w:marLeft w:val="0"/>
      <w:marRight w:val="0"/>
      <w:marTop w:val="0"/>
      <w:marBottom w:val="0"/>
      <w:divBdr>
        <w:top w:val="none" w:sz="0" w:space="0" w:color="auto"/>
        <w:left w:val="none" w:sz="0" w:space="0" w:color="auto"/>
        <w:bottom w:val="none" w:sz="0" w:space="0" w:color="auto"/>
        <w:right w:val="none" w:sz="0" w:space="0" w:color="auto"/>
      </w:divBdr>
    </w:div>
    <w:div w:id="605887942">
      <w:bodyDiv w:val="1"/>
      <w:marLeft w:val="0"/>
      <w:marRight w:val="0"/>
      <w:marTop w:val="0"/>
      <w:marBottom w:val="0"/>
      <w:divBdr>
        <w:top w:val="none" w:sz="0" w:space="0" w:color="auto"/>
        <w:left w:val="none" w:sz="0" w:space="0" w:color="auto"/>
        <w:bottom w:val="none" w:sz="0" w:space="0" w:color="auto"/>
        <w:right w:val="none" w:sz="0" w:space="0" w:color="auto"/>
      </w:divBdr>
    </w:div>
    <w:div w:id="606502291">
      <w:bodyDiv w:val="1"/>
      <w:marLeft w:val="0"/>
      <w:marRight w:val="0"/>
      <w:marTop w:val="0"/>
      <w:marBottom w:val="0"/>
      <w:divBdr>
        <w:top w:val="none" w:sz="0" w:space="0" w:color="auto"/>
        <w:left w:val="none" w:sz="0" w:space="0" w:color="auto"/>
        <w:bottom w:val="none" w:sz="0" w:space="0" w:color="auto"/>
        <w:right w:val="none" w:sz="0" w:space="0" w:color="auto"/>
      </w:divBdr>
    </w:div>
    <w:div w:id="608048485">
      <w:bodyDiv w:val="1"/>
      <w:marLeft w:val="0"/>
      <w:marRight w:val="0"/>
      <w:marTop w:val="0"/>
      <w:marBottom w:val="0"/>
      <w:divBdr>
        <w:top w:val="none" w:sz="0" w:space="0" w:color="auto"/>
        <w:left w:val="none" w:sz="0" w:space="0" w:color="auto"/>
        <w:bottom w:val="none" w:sz="0" w:space="0" w:color="auto"/>
        <w:right w:val="none" w:sz="0" w:space="0" w:color="auto"/>
      </w:divBdr>
    </w:div>
    <w:div w:id="611785945">
      <w:bodyDiv w:val="1"/>
      <w:marLeft w:val="0"/>
      <w:marRight w:val="0"/>
      <w:marTop w:val="0"/>
      <w:marBottom w:val="0"/>
      <w:divBdr>
        <w:top w:val="none" w:sz="0" w:space="0" w:color="auto"/>
        <w:left w:val="none" w:sz="0" w:space="0" w:color="auto"/>
        <w:bottom w:val="none" w:sz="0" w:space="0" w:color="auto"/>
        <w:right w:val="none" w:sz="0" w:space="0" w:color="auto"/>
      </w:divBdr>
    </w:div>
    <w:div w:id="611939762">
      <w:bodyDiv w:val="1"/>
      <w:marLeft w:val="0"/>
      <w:marRight w:val="0"/>
      <w:marTop w:val="0"/>
      <w:marBottom w:val="0"/>
      <w:divBdr>
        <w:top w:val="none" w:sz="0" w:space="0" w:color="auto"/>
        <w:left w:val="none" w:sz="0" w:space="0" w:color="auto"/>
        <w:bottom w:val="none" w:sz="0" w:space="0" w:color="auto"/>
        <w:right w:val="none" w:sz="0" w:space="0" w:color="auto"/>
      </w:divBdr>
    </w:div>
    <w:div w:id="612447322">
      <w:bodyDiv w:val="1"/>
      <w:marLeft w:val="0"/>
      <w:marRight w:val="0"/>
      <w:marTop w:val="0"/>
      <w:marBottom w:val="0"/>
      <w:divBdr>
        <w:top w:val="none" w:sz="0" w:space="0" w:color="auto"/>
        <w:left w:val="none" w:sz="0" w:space="0" w:color="auto"/>
        <w:bottom w:val="none" w:sz="0" w:space="0" w:color="auto"/>
        <w:right w:val="none" w:sz="0" w:space="0" w:color="auto"/>
      </w:divBdr>
    </w:div>
    <w:div w:id="612639918">
      <w:bodyDiv w:val="1"/>
      <w:marLeft w:val="0"/>
      <w:marRight w:val="0"/>
      <w:marTop w:val="0"/>
      <w:marBottom w:val="0"/>
      <w:divBdr>
        <w:top w:val="none" w:sz="0" w:space="0" w:color="auto"/>
        <w:left w:val="none" w:sz="0" w:space="0" w:color="auto"/>
        <w:bottom w:val="none" w:sz="0" w:space="0" w:color="auto"/>
        <w:right w:val="none" w:sz="0" w:space="0" w:color="auto"/>
      </w:divBdr>
    </w:div>
    <w:div w:id="613293782">
      <w:bodyDiv w:val="1"/>
      <w:marLeft w:val="0"/>
      <w:marRight w:val="0"/>
      <w:marTop w:val="0"/>
      <w:marBottom w:val="0"/>
      <w:divBdr>
        <w:top w:val="none" w:sz="0" w:space="0" w:color="auto"/>
        <w:left w:val="none" w:sz="0" w:space="0" w:color="auto"/>
        <w:bottom w:val="none" w:sz="0" w:space="0" w:color="auto"/>
        <w:right w:val="none" w:sz="0" w:space="0" w:color="auto"/>
      </w:divBdr>
    </w:div>
    <w:div w:id="613633871">
      <w:bodyDiv w:val="1"/>
      <w:marLeft w:val="0"/>
      <w:marRight w:val="0"/>
      <w:marTop w:val="0"/>
      <w:marBottom w:val="0"/>
      <w:divBdr>
        <w:top w:val="none" w:sz="0" w:space="0" w:color="auto"/>
        <w:left w:val="none" w:sz="0" w:space="0" w:color="auto"/>
        <w:bottom w:val="none" w:sz="0" w:space="0" w:color="auto"/>
        <w:right w:val="none" w:sz="0" w:space="0" w:color="auto"/>
      </w:divBdr>
    </w:div>
    <w:div w:id="613639040">
      <w:bodyDiv w:val="1"/>
      <w:marLeft w:val="0"/>
      <w:marRight w:val="0"/>
      <w:marTop w:val="0"/>
      <w:marBottom w:val="0"/>
      <w:divBdr>
        <w:top w:val="none" w:sz="0" w:space="0" w:color="auto"/>
        <w:left w:val="none" w:sz="0" w:space="0" w:color="auto"/>
        <w:bottom w:val="none" w:sz="0" w:space="0" w:color="auto"/>
        <w:right w:val="none" w:sz="0" w:space="0" w:color="auto"/>
      </w:divBdr>
    </w:div>
    <w:div w:id="614408868">
      <w:bodyDiv w:val="1"/>
      <w:marLeft w:val="0"/>
      <w:marRight w:val="0"/>
      <w:marTop w:val="0"/>
      <w:marBottom w:val="0"/>
      <w:divBdr>
        <w:top w:val="none" w:sz="0" w:space="0" w:color="auto"/>
        <w:left w:val="none" w:sz="0" w:space="0" w:color="auto"/>
        <w:bottom w:val="none" w:sz="0" w:space="0" w:color="auto"/>
        <w:right w:val="none" w:sz="0" w:space="0" w:color="auto"/>
      </w:divBdr>
    </w:div>
    <w:div w:id="614409316">
      <w:bodyDiv w:val="1"/>
      <w:marLeft w:val="0"/>
      <w:marRight w:val="0"/>
      <w:marTop w:val="0"/>
      <w:marBottom w:val="0"/>
      <w:divBdr>
        <w:top w:val="none" w:sz="0" w:space="0" w:color="auto"/>
        <w:left w:val="none" w:sz="0" w:space="0" w:color="auto"/>
        <w:bottom w:val="none" w:sz="0" w:space="0" w:color="auto"/>
        <w:right w:val="none" w:sz="0" w:space="0" w:color="auto"/>
      </w:divBdr>
    </w:div>
    <w:div w:id="614605804">
      <w:bodyDiv w:val="1"/>
      <w:marLeft w:val="0"/>
      <w:marRight w:val="0"/>
      <w:marTop w:val="0"/>
      <w:marBottom w:val="0"/>
      <w:divBdr>
        <w:top w:val="none" w:sz="0" w:space="0" w:color="auto"/>
        <w:left w:val="none" w:sz="0" w:space="0" w:color="auto"/>
        <w:bottom w:val="none" w:sz="0" w:space="0" w:color="auto"/>
        <w:right w:val="none" w:sz="0" w:space="0" w:color="auto"/>
      </w:divBdr>
    </w:div>
    <w:div w:id="615412002">
      <w:bodyDiv w:val="1"/>
      <w:marLeft w:val="0"/>
      <w:marRight w:val="0"/>
      <w:marTop w:val="0"/>
      <w:marBottom w:val="0"/>
      <w:divBdr>
        <w:top w:val="none" w:sz="0" w:space="0" w:color="auto"/>
        <w:left w:val="none" w:sz="0" w:space="0" w:color="auto"/>
        <w:bottom w:val="none" w:sz="0" w:space="0" w:color="auto"/>
        <w:right w:val="none" w:sz="0" w:space="0" w:color="auto"/>
      </w:divBdr>
    </w:div>
    <w:div w:id="615596387">
      <w:bodyDiv w:val="1"/>
      <w:marLeft w:val="0"/>
      <w:marRight w:val="0"/>
      <w:marTop w:val="0"/>
      <w:marBottom w:val="0"/>
      <w:divBdr>
        <w:top w:val="none" w:sz="0" w:space="0" w:color="auto"/>
        <w:left w:val="none" w:sz="0" w:space="0" w:color="auto"/>
        <w:bottom w:val="none" w:sz="0" w:space="0" w:color="auto"/>
        <w:right w:val="none" w:sz="0" w:space="0" w:color="auto"/>
      </w:divBdr>
    </w:div>
    <w:div w:id="615598075">
      <w:bodyDiv w:val="1"/>
      <w:marLeft w:val="0"/>
      <w:marRight w:val="0"/>
      <w:marTop w:val="0"/>
      <w:marBottom w:val="0"/>
      <w:divBdr>
        <w:top w:val="none" w:sz="0" w:space="0" w:color="auto"/>
        <w:left w:val="none" w:sz="0" w:space="0" w:color="auto"/>
        <w:bottom w:val="none" w:sz="0" w:space="0" w:color="auto"/>
        <w:right w:val="none" w:sz="0" w:space="0" w:color="auto"/>
      </w:divBdr>
    </w:div>
    <w:div w:id="615870585">
      <w:bodyDiv w:val="1"/>
      <w:marLeft w:val="0"/>
      <w:marRight w:val="0"/>
      <w:marTop w:val="0"/>
      <w:marBottom w:val="0"/>
      <w:divBdr>
        <w:top w:val="none" w:sz="0" w:space="0" w:color="auto"/>
        <w:left w:val="none" w:sz="0" w:space="0" w:color="auto"/>
        <w:bottom w:val="none" w:sz="0" w:space="0" w:color="auto"/>
        <w:right w:val="none" w:sz="0" w:space="0" w:color="auto"/>
      </w:divBdr>
    </w:div>
    <w:div w:id="616448427">
      <w:bodyDiv w:val="1"/>
      <w:marLeft w:val="0"/>
      <w:marRight w:val="0"/>
      <w:marTop w:val="0"/>
      <w:marBottom w:val="0"/>
      <w:divBdr>
        <w:top w:val="none" w:sz="0" w:space="0" w:color="auto"/>
        <w:left w:val="none" w:sz="0" w:space="0" w:color="auto"/>
        <w:bottom w:val="none" w:sz="0" w:space="0" w:color="auto"/>
        <w:right w:val="none" w:sz="0" w:space="0" w:color="auto"/>
      </w:divBdr>
    </w:div>
    <w:div w:id="617495070">
      <w:bodyDiv w:val="1"/>
      <w:marLeft w:val="0"/>
      <w:marRight w:val="0"/>
      <w:marTop w:val="0"/>
      <w:marBottom w:val="0"/>
      <w:divBdr>
        <w:top w:val="none" w:sz="0" w:space="0" w:color="auto"/>
        <w:left w:val="none" w:sz="0" w:space="0" w:color="auto"/>
        <w:bottom w:val="none" w:sz="0" w:space="0" w:color="auto"/>
        <w:right w:val="none" w:sz="0" w:space="0" w:color="auto"/>
      </w:divBdr>
    </w:div>
    <w:div w:id="619264922">
      <w:bodyDiv w:val="1"/>
      <w:marLeft w:val="0"/>
      <w:marRight w:val="0"/>
      <w:marTop w:val="0"/>
      <w:marBottom w:val="0"/>
      <w:divBdr>
        <w:top w:val="none" w:sz="0" w:space="0" w:color="auto"/>
        <w:left w:val="none" w:sz="0" w:space="0" w:color="auto"/>
        <w:bottom w:val="none" w:sz="0" w:space="0" w:color="auto"/>
        <w:right w:val="none" w:sz="0" w:space="0" w:color="auto"/>
      </w:divBdr>
    </w:div>
    <w:div w:id="619650990">
      <w:bodyDiv w:val="1"/>
      <w:marLeft w:val="0"/>
      <w:marRight w:val="0"/>
      <w:marTop w:val="0"/>
      <w:marBottom w:val="0"/>
      <w:divBdr>
        <w:top w:val="none" w:sz="0" w:space="0" w:color="auto"/>
        <w:left w:val="none" w:sz="0" w:space="0" w:color="auto"/>
        <w:bottom w:val="none" w:sz="0" w:space="0" w:color="auto"/>
        <w:right w:val="none" w:sz="0" w:space="0" w:color="auto"/>
      </w:divBdr>
    </w:div>
    <w:div w:id="619918697">
      <w:bodyDiv w:val="1"/>
      <w:marLeft w:val="0"/>
      <w:marRight w:val="0"/>
      <w:marTop w:val="0"/>
      <w:marBottom w:val="0"/>
      <w:divBdr>
        <w:top w:val="none" w:sz="0" w:space="0" w:color="auto"/>
        <w:left w:val="none" w:sz="0" w:space="0" w:color="auto"/>
        <w:bottom w:val="none" w:sz="0" w:space="0" w:color="auto"/>
        <w:right w:val="none" w:sz="0" w:space="0" w:color="auto"/>
      </w:divBdr>
    </w:div>
    <w:div w:id="621308319">
      <w:bodyDiv w:val="1"/>
      <w:marLeft w:val="0"/>
      <w:marRight w:val="0"/>
      <w:marTop w:val="0"/>
      <w:marBottom w:val="0"/>
      <w:divBdr>
        <w:top w:val="none" w:sz="0" w:space="0" w:color="auto"/>
        <w:left w:val="none" w:sz="0" w:space="0" w:color="auto"/>
        <w:bottom w:val="none" w:sz="0" w:space="0" w:color="auto"/>
        <w:right w:val="none" w:sz="0" w:space="0" w:color="auto"/>
      </w:divBdr>
    </w:div>
    <w:div w:id="622540502">
      <w:bodyDiv w:val="1"/>
      <w:marLeft w:val="0"/>
      <w:marRight w:val="0"/>
      <w:marTop w:val="0"/>
      <w:marBottom w:val="0"/>
      <w:divBdr>
        <w:top w:val="none" w:sz="0" w:space="0" w:color="auto"/>
        <w:left w:val="none" w:sz="0" w:space="0" w:color="auto"/>
        <w:bottom w:val="none" w:sz="0" w:space="0" w:color="auto"/>
        <w:right w:val="none" w:sz="0" w:space="0" w:color="auto"/>
      </w:divBdr>
    </w:div>
    <w:div w:id="622927179">
      <w:bodyDiv w:val="1"/>
      <w:marLeft w:val="0"/>
      <w:marRight w:val="0"/>
      <w:marTop w:val="0"/>
      <w:marBottom w:val="0"/>
      <w:divBdr>
        <w:top w:val="none" w:sz="0" w:space="0" w:color="auto"/>
        <w:left w:val="none" w:sz="0" w:space="0" w:color="auto"/>
        <w:bottom w:val="none" w:sz="0" w:space="0" w:color="auto"/>
        <w:right w:val="none" w:sz="0" w:space="0" w:color="auto"/>
      </w:divBdr>
    </w:div>
    <w:div w:id="623736594">
      <w:bodyDiv w:val="1"/>
      <w:marLeft w:val="0"/>
      <w:marRight w:val="0"/>
      <w:marTop w:val="0"/>
      <w:marBottom w:val="0"/>
      <w:divBdr>
        <w:top w:val="none" w:sz="0" w:space="0" w:color="auto"/>
        <w:left w:val="none" w:sz="0" w:space="0" w:color="auto"/>
        <w:bottom w:val="none" w:sz="0" w:space="0" w:color="auto"/>
        <w:right w:val="none" w:sz="0" w:space="0" w:color="auto"/>
      </w:divBdr>
    </w:div>
    <w:div w:id="626198460">
      <w:bodyDiv w:val="1"/>
      <w:marLeft w:val="0"/>
      <w:marRight w:val="0"/>
      <w:marTop w:val="0"/>
      <w:marBottom w:val="0"/>
      <w:divBdr>
        <w:top w:val="none" w:sz="0" w:space="0" w:color="auto"/>
        <w:left w:val="none" w:sz="0" w:space="0" w:color="auto"/>
        <w:bottom w:val="none" w:sz="0" w:space="0" w:color="auto"/>
        <w:right w:val="none" w:sz="0" w:space="0" w:color="auto"/>
      </w:divBdr>
    </w:div>
    <w:div w:id="627005120">
      <w:bodyDiv w:val="1"/>
      <w:marLeft w:val="0"/>
      <w:marRight w:val="0"/>
      <w:marTop w:val="0"/>
      <w:marBottom w:val="0"/>
      <w:divBdr>
        <w:top w:val="none" w:sz="0" w:space="0" w:color="auto"/>
        <w:left w:val="none" w:sz="0" w:space="0" w:color="auto"/>
        <w:bottom w:val="none" w:sz="0" w:space="0" w:color="auto"/>
        <w:right w:val="none" w:sz="0" w:space="0" w:color="auto"/>
      </w:divBdr>
    </w:div>
    <w:div w:id="627274488">
      <w:bodyDiv w:val="1"/>
      <w:marLeft w:val="0"/>
      <w:marRight w:val="0"/>
      <w:marTop w:val="0"/>
      <w:marBottom w:val="0"/>
      <w:divBdr>
        <w:top w:val="none" w:sz="0" w:space="0" w:color="auto"/>
        <w:left w:val="none" w:sz="0" w:space="0" w:color="auto"/>
        <w:bottom w:val="none" w:sz="0" w:space="0" w:color="auto"/>
        <w:right w:val="none" w:sz="0" w:space="0" w:color="auto"/>
      </w:divBdr>
    </w:div>
    <w:div w:id="628509356">
      <w:bodyDiv w:val="1"/>
      <w:marLeft w:val="0"/>
      <w:marRight w:val="0"/>
      <w:marTop w:val="0"/>
      <w:marBottom w:val="0"/>
      <w:divBdr>
        <w:top w:val="none" w:sz="0" w:space="0" w:color="auto"/>
        <w:left w:val="none" w:sz="0" w:space="0" w:color="auto"/>
        <w:bottom w:val="none" w:sz="0" w:space="0" w:color="auto"/>
        <w:right w:val="none" w:sz="0" w:space="0" w:color="auto"/>
      </w:divBdr>
    </w:div>
    <w:div w:id="631057889">
      <w:bodyDiv w:val="1"/>
      <w:marLeft w:val="0"/>
      <w:marRight w:val="0"/>
      <w:marTop w:val="0"/>
      <w:marBottom w:val="0"/>
      <w:divBdr>
        <w:top w:val="none" w:sz="0" w:space="0" w:color="auto"/>
        <w:left w:val="none" w:sz="0" w:space="0" w:color="auto"/>
        <w:bottom w:val="none" w:sz="0" w:space="0" w:color="auto"/>
        <w:right w:val="none" w:sz="0" w:space="0" w:color="auto"/>
      </w:divBdr>
    </w:div>
    <w:div w:id="631598662">
      <w:bodyDiv w:val="1"/>
      <w:marLeft w:val="0"/>
      <w:marRight w:val="0"/>
      <w:marTop w:val="0"/>
      <w:marBottom w:val="0"/>
      <w:divBdr>
        <w:top w:val="none" w:sz="0" w:space="0" w:color="auto"/>
        <w:left w:val="none" w:sz="0" w:space="0" w:color="auto"/>
        <w:bottom w:val="none" w:sz="0" w:space="0" w:color="auto"/>
        <w:right w:val="none" w:sz="0" w:space="0" w:color="auto"/>
      </w:divBdr>
    </w:div>
    <w:div w:id="632172293">
      <w:bodyDiv w:val="1"/>
      <w:marLeft w:val="0"/>
      <w:marRight w:val="0"/>
      <w:marTop w:val="0"/>
      <w:marBottom w:val="0"/>
      <w:divBdr>
        <w:top w:val="none" w:sz="0" w:space="0" w:color="auto"/>
        <w:left w:val="none" w:sz="0" w:space="0" w:color="auto"/>
        <w:bottom w:val="none" w:sz="0" w:space="0" w:color="auto"/>
        <w:right w:val="none" w:sz="0" w:space="0" w:color="auto"/>
      </w:divBdr>
    </w:div>
    <w:div w:id="632565530">
      <w:bodyDiv w:val="1"/>
      <w:marLeft w:val="0"/>
      <w:marRight w:val="0"/>
      <w:marTop w:val="0"/>
      <w:marBottom w:val="0"/>
      <w:divBdr>
        <w:top w:val="none" w:sz="0" w:space="0" w:color="auto"/>
        <w:left w:val="none" w:sz="0" w:space="0" w:color="auto"/>
        <w:bottom w:val="none" w:sz="0" w:space="0" w:color="auto"/>
        <w:right w:val="none" w:sz="0" w:space="0" w:color="auto"/>
      </w:divBdr>
    </w:div>
    <w:div w:id="632831468">
      <w:bodyDiv w:val="1"/>
      <w:marLeft w:val="0"/>
      <w:marRight w:val="0"/>
      <w:marTop w:val="0"/>
      <w:marBottom w:val="0"/>
      <w:divBdr>
        <w:top w:val="none" w:sz="0" w:space="0" w:color="auto"/>
        <w:left w:val="none" w:sz="0" w:space="0" w:color="auto"/>
        <w:bottom w:val="none" w:sz="0" w:space="0" w:color="auto"/>
        <w:right w:val="none" w:sz="0" w:space="0" w:color="auto"/>
      </w:divBdr>
    </w:div>
    <w:div w:id="633678405">
      <w:bodyDiv w:val="1"/>
      <w:marLeft w:val="0"/>
      <w:marRight w:val="0"/>
      <w:marTop w:val="0"/>
      <w:marBottom w:val="0"/>
      <w:divBdr>
        <w:top w:val="none" w:sz="0" w:space="0" w:color="auto"/>
        <w:left w:val="none" w:sz="0" w:space="0" w:color="auto"/>
        <w:bottom w:val="none" w:sz="0" w:space="0" w:color="auto"/>
        <w:right w:val="none" w:sz="0" w:space="0" w:color="auto"/>
      </w:divBdr>
    </w:div>
    <w:div w:id="635795154">
      <w:bodyDiv w:val="1"/>
      <w:marLeft w:val="0"/>
      <w:marRight w:val="0"/>
      <w:marTop w:val="0"/>
      <w:marBottom w:val="0"/>
      <w:divBdr>
        <w:top w:val="none" w:sz="0" w:space="0" w:color="auto"/>
        <w:left w:val="none" w:sz="0" w:space="0" w:color="auto"/>
        <w:bottom w:val="none" w:sz="0" w:space="0" w:color="auto"/>
        <w:right w:val="none" w:sz="0" w:space="0" w:color="auto"/>
      </w:divBdr>
    </w:div>
    <w:div w:id="637300121">
      <w:bodyDiv w:val="1"/>
      <w:marLeft w:val="0"/>
      <w:marRight w:val="0"/>
      <w:marTop w:val="0"/>
      <w:marBottom w:val="0"/>
      <w:divBdr>
        <w:top w:val="none" w:sz="0" w:space="0" w:color="auto"/>
        <w:left w:val="none" w:sz="0" w:space="0" w:color="auto"/>
        <w:bottom w:val="none" w:sz="0" w:space="0" w:color="auto"/>
        <w:right w:val="none" w:sz="0" w:space="0" w:color="auto"/>
      </w:divBdr>
    </w:div>
    <w:div w:id="638267697">
      <w:bodyDiv w:val="1"/>
      <w:marLeft w:val="0"/>
      <w:marRight w:val="0"/>
      <w:marTop w:val="0"/>
      <w:marBottom w:val="0"/>
      <w:divBdr>
        <w:top w:val="none" w:sz="0" w:space="0" w:color="auto"/>
        <w:left w:val="none" w:sz="0" w:space="0" w:color="auto"/>
        <w:bottom w:val="none" w:sz="0" w:space="0" w:color="auto"/>
        <w:right w:val="none" w:sz="0" w:space="0" w:color="auto"/>
      </w:divBdr>
    </w:div>
    <w:div w:id="638799774">
      <w:bodyDiv w:val="1"/>
      <w:marLeft w:val="0"/>
      <w:marRight w:val="0"/>
      <w:marTop w:val="0"/>
      <w:marBottom w:val="0"/>
      <w:divBdr>
        <w:top w:val="none" w:sz="0" w:space="0" w:color="auto"/>
        <w:left w:val="none" w:sz="0" w:space="0" w:color="auto"/>
        <w:bottom w:val="none" w:sz="0" w:space="0" w:color="auto"/>
        <w:right w:val="none" w:sz="0" w:space="0" w:color="auto"/>
      </w:divBdr>
    </w:div>
    <w:div w:id="638804187">
      <w:bodyDiv w:val="1"/>
      <w:marLeft w:val="0"/>
      <w:marRight w:val="0"/>
      <w:marTop w:val="0"/>
      <w:marBottom w:val="0"/>
      <w:divBdr>
        <w:top w:val="none" w:sz="0" w:space="0" w:color="auto"/>
        <w:left w:val="none" w:sz="0" w:space="0" w:color="auto"/>
        <w:bottom w:val="none" w:sz="0" w:space="0" w:color="auto"/>
        <w:right w:val="none" w:sz="0" w:space="0" w:color="auto"/>
      </w:divBdr>
    </w:div>
    <w:div w:id="640887633">
      <w:bodyDiv w:val="1"/>
      <w:marLeft w:val="0"/>
      <w:marRight w:val="0"/>
      <w:marTop w:val="0"/>
      <w:marBottom w:val="0"/>
      <w:divBdr>
        <w:top w:val="none" w:sz="0" w:space="0" w:color="auto"/>
        <w:left w:val="none" w:sz="0" w:space="0" w:color="auto"/>
        <w:bottom w:val="none" w:sz="0" w:space="0" w:color="auto"/>
        <w:right w:val="none" w:sz="0" w:space="0" w:color="auto"/>
      </w:divBdr>
    </w:div>
    <w:div w:id="641160777">
      <w:bodyDiv w:val="1"/>
      <w:marLeft w:val="0"/>
      <w:marRight w:val="0"/>
      <w:marTop w:val="0"/>
      <w:marBottom w:val="0"/>
      <w:divBdr>
        <w:top w:val="none" w:sz="0" w:space="0" w:color="auto"/>
        <w:left w:val="none" w:sz="0" w:space="0" w:color="auto"/>
        <w:bottom w:val="none" w:sz="0" w:space="0" w:color="auto"/>
        <w:right w:val="none" w:sz="0" w:space="0" w:color="auto"/>
      </w:divBdr>
    </w:div>
    <w:div w:id="642545021">
      <w:bodyDiv w:val="1"/>
      <w:marLeft w:val="0"/>
      <w:marRight w:val="0"/>
      <w:marTop w:val="0"/>
      <w:marBottom w:val="0"/>
      <w:divBdr>
        <w:top w:val="none" w:sz="0" w:space="0" w:color="auto"/>
        <w:left w:val="none" w:sz="0" w:space="0" w:color="auto"/>
        <w:bottom w:val="none" w:sz="0" w:space="0" w:color="auto"/>
        <w:right w:val="none" w:sz="0" w:space="0" w:color="auto"/>
      </w:divBdr>
    </w:div>
    <w:div w:id="642663855">
      <w:bodyDiv w:val="1"/>
      <w:marLeft w:val="0"/>
      <w:marRight w:val="0"/>
      <w:marTop w:val="0"/>
      <w:marBottom w:val="0"/>
      <w:divBdr>
        <w:top w:val="none" w:sz="0" w:space="0" w:color="auto"/>
        <w:left w:val="none" w:sz="0" w:space="0" w:color="auto"/>
        <w:bottom w:val="none" w:sz="0" w:space="0" w:color="auto"/>
        <w:right w:val="none" w:sz="0" w:space="0" w:color="auto"/>
      </w:divBdr>
    </w:div>
    <w:div w:id="643238394">
      <w:bodyDiv w:val="1"/>
      <w:marLeft w:val="0"/>
      <w:marRight w:val="0"/>
      <w:marTop w:val="0"/>
      <w:marBottom w:val="0"/>
      <w:divBdr>
        <w:top w:val="none" w:sz="0" w:space="0" w:color="auto"/>
        <w:left w:val="none" w:sz="0" w:space="0" w:color="auto"/>
        <w:bottom w:val="none" w:sz="0" w:space="0" w:color="auto"/>
        <w:right w:val="none" w:sz="0" w:space="0" w:color="auto"/>
      </w:divBdr>
    </w:div>
    <w:div w:id="643436993">
      <w:bodyDiv w:val="1"/>
      <w:marLeft w:val="0"/>
      <w:marRight w:val="0"/>
      <w:marTop w:val="0"/>
      <w:marBottom w:val="0"/>
      <w:divBdr>
        <w:top w:val="none" w:sz="0" w:space="0" w:color="auto"/>
        <w:left w:val="none" w:sz="0" w:space="0" w:color="auto"/>
        <w:bottom w:val="none" w:sz="0" w:space="0" w:color="auto"/>
        <w:right w:val="none" w:sz="0" w:space="0" w:color="auto"/>
      </w:divBdr>
    </w:div>
    <w:div w:id="643774611">
      <w:bodyDiv w:val="1"/>
      <w:marLeft w:val="0"/>
      <w:marRight w:val="0"/>
      <w:marTop w:val="0"/>
      <w:marBottom w:val="0"/>
      <w:divBdr>
        <w:top w:val="none" w:sz="0" w:space="0" w:color="auto"/>
        <w:left w:val="none" w:sz="0" w:space="0" w:color="auto"/>
        <w:bottom w:val="none" w:sz="0" w:space="0" w:color="auto"/>
        <w:right w:val="none" w:sz="0" w:space="0" w:color="auto"/>
      </w:divBdr>
    </w:div>
    <w:div w:id="644890777">
      <w:bodyDiv w:val="1"/>
      <w:marLeft w:val="0"/>
      <w:marRight w:val="0"/>
      <w:marTop w:val="0"/>
      <w:marBottom w:val="0"/>
      <w:divBdr>
        <w:top w:val="none" w:sz="0" w:space="0" w:color="auto"/>
        <w:left w:val="none" w:sz="0" w:space="0" w:color="auto"/>
        <w:bottom w:val="none" w:sz="0" w:space="0" w:color="auto"/>
        <w:right w:val="none" w:sz="0" w:space="0" w:color="auto"/>
      </w:divBdr>
    </w:div>
    <w:div w:id="647055461">
      <w:bodyDiv w:val="1"/>
      <w:marLeft w:val="0"/>
      <w:marRight w:val="0"/>
      <w:marTop w:val="0"/>
      <w:marBottom w:val="0"/>
      <w:divBdr>
        <w:top w:val="none" w:sz="0" w:space="0" w:color="auto"/>
        <w:left w:val="none" w:sz="0" w:space="0" w:color="auto"/>
        <w:bottom w:val="none" w:sz="0" w:space="0" w:color="auto"/>
        <w:right w:val="none" w:sz="0" w:space="0" w:color="auto"/>
      </w:divBdr>
    </w:div>
    <w:div w:id="647128908">
      <w:bodyDiv w:val="1"/>
      <w:marLeft w:val="0"/>
      <w:marRight w:val="0"/>
      <w:marTop w:val="0"/>
      <w:marBottom w:val="0"/>
      <w:divBdr>
        <w:top w:val="none" w:sz="0" w:space="0" w:color="auto"/>
        <w:left w:val="none" w:sz="0" w:space="0" w:color="auto"/>
        <w:bottom w:val="none" w:sz="0" w:space="0" w:color="auto"/>
        <w:right w:val="none" w:sz="0" w:space="0" w:color="auto"/>
      </w:divBdr>
    </w:div>
    <w:div w:id="648175357">
      <w:bodyDiv w:val="1"/>
      <w:marLeft w:val="0"/>
      <w:marRight w:val="0"/>
      <w:marTop w:val="0"/>
      <w:marBottom w:val="0"/>
      <w:divBdr>
        <w:top w:val="none" w:sz="0" w:space="0" w:color="auto"/>
        <w:left w:val="none" w:sz="0" w:space="0" w:color="auto"/>
        <w:bottom w:val="none" w:sz="0" w:space="0" w:color="auto"/>
        <w:right w:val="none" w:sz="0" w:space="0" w:color="auto"/>
      </w:divBdr>
    </w:div>
    <w:div w:id="648441980">
      <w:bodyDiv w:val="1"/>
      <w:marLeft w:val="0"/>
      <w:marRight w:val="0"/>
      <w:marTop w:val="0"/>
      <w:marBottom w:val="0"/>
      <w:divBdr>
        <w:top w:val="none" w:sz="0" w:space="0" w:color="auto"/>
        <w:left w:val="none" w:sz="0" w:space="0" w:color="auto"/>
        <w:bottom w:val="none" w:sz="0" w:space="0" w:color="auto"/>
        <w:right w:val="none" w:sz="0" w:space="0" w:color="auto"/>
      </w:divBdr>
    </w:div>
    <w:div w:id="648560709">
      <w:bodyDiv w:val="1"/>
      <w:marLeft w:val="0"/>
      <w:marRight w:val="0"/>
      <w:marTop w:val="0"/>
      <w:marBottom w:val="0"/>
      <w:divBdr>
        <w:top w:val="none" w:sz="0" w:space="0" w:color="auto"/>
        <w:left w:val="none" w:sz="0" w:space="0" w:color="auto"/>
        <w:bottom w:val="none" w:sz="0" w:space="0" w:color="auto"/>
        <w:right w:val="none" w:sz="0" w:space="0" w:color="auto"/>
      </w:divBdr>
    </w:div>
    <w:div w:id="649090238">
      <w:bodyDiv w:val="1"/>
      <w:marLeft w:val="0"/>
      <w:marRight w:val="0"/>
      <w:marTop w:val="0"/>
      <w:marBottom w:val="0"/>
      <w:divBdr>
        <w:top w:val="none" w:sz="0" w:space="0" w:color="auto"/>
        <w:left w:val="none" w:sz="0" w:space="0" w:color="auto"/>
        <w:bottom w:val="none" w:sz="0" w:space="0" w:color="auto"/>
        <w:right w:val="none" w:sz="0" w:space="0" w:color="auto"/>
      </w:divBdr>
    </w:div>
    <w:div w:id="649092788">
      <w:bodyDiv w:val="1"/>
      <w:marLeft w:val="0"/>
      <w:marRight w:val="0"/>
      <w:marTop w:val="0"/>
      <w:marBottom w:val="0"/>
      <w:divBdr>
        <w:top w:val="none" w:sz="0" w:space="0" w:color="auto"/>
        <w:left w:val="none" w:sz="0" w:space="0" w:color="auto"/>
        <w:bottom w:val="none" w:sz="0" w:space="0" w:color="auto"/>
        <w:right w:val="none" w:sz="0" w:space="0" w:color="auto"/>
      </w:divBdr>
    </w:div>
    <w:div w:id="649134544">
      <w:bodyDiv w:val="1"/>
      <w:marLeft w:val="0"/>
      <w:marRight w:val="0"/>
      <w:marTop w:val="0"/>
      <w:marBottom w:val="0"/>
      <w:divBdr>
        <w:top w:val="none" w:sz="0" w:space="0" w:color="auto"/>
        <w:left w:val="none" w:sz="0" w:space="0" w:color="auto"/>
        <w:bottom w:val="none" w:sz="0" w:space="0" w:color="auto"/>
        <w:right w:val="none" w:sz="0" w:space="0" w:color="auto"/>
      </w:divBdr>
    </w:div>
    <w:div w:id="649217579">
      <w:bodyDiv w:val="1"/>
      <w:marLeft w:val="0"/>
      <w:marRight w:val="0"/>
      <w:marTop w:val="0"/>
      <w:marBottom w:val="0"/>
      <w:divBdr>
        <w:top w:val="none" w:sz="0" w:space="0" w:color="auto"/>
        <w:left w:val="none" w:sz="0" w:space="0" w:color="auto"/>
        <w:bottom w:val="none" w:sz="0" w:space="0" w:color="auto"/>
        <w:right w:val="none" w:sz="0" w:space="0" w:color="auto"/>
      </w:divBdr>
    </w:div>
    <w:div w:id="650404642">
      <w:bodyDiv w:val="1"/>
      <w:marLeft w:val="0"/>
      <w:marRight w:val="0"/>
      <w:marTop w:val="0"/>
      <w:marBottom w:val="0"/>
      <w:divBdr>
        <w:top w:val="none" w:sz="0" w:space="0" w:color="auto"/>
        <w:left w:val="none" w:sz="0" w:space="0" w:color="auto"/>
        <w:bottom w:val="none" w:sz="0" w:space="0" w:color="auto"/>
        <w:right w:val="none" w:sz="0" w:space="0" w:color="auto"/>
      </w:divBdr>
    </w:div>
    <w:div w:id="651523163">
      <w:bodyDiv w:val="1"/>
      <w:marLeft w:val="0"/>
      <w:marRight w:val="0"/>
      <w:marTop w:val="0"/>
      <w:marBottom w:val="0"/>
      <w:divBdr>
        <w:top w:val="none" w:sz="0" w:space="0" w:color="auto"/>
        <w:left w:val="none" w:sz="0" w:space="0" w:color="auto"/>
        <w:bottom w:val="none" w:sz="0" w:space="0" w:color="auto"/>
        <w:right w:val="none" w:sz="0" w:space="0" w:color="auto"/>
      </w:divBdr>
    </w:div>
    <w:div w:id="652100773">
      <w:bodyDiv w:val="1"/>
      <w:marLeft w:val="0"/>
      <w:marRight w:val="0"/>
      <w:marTop w:val="0"/>
      <w:marBottom w:val="0"/>
      <w:divBdr>
        <w:top w:val="none" w:sz="0" w:space="0" w:color="auto"/>
        <w:left w:val="none" w:sz="0" w:space="0" w:color="auto"/>
        <w:bottom w:val="none" w:sz="0" w:space="0" w:color="auto"/>
        <w:right w:val="none" w:sz="0" w:space="0" w:color="auto"/>
      </w:divBdr>
    </w:div>
    <w:div w:id="652174708">
      <w:bodyDiv w:val="1"/>
      <w:marLeft w:val="0"/>
      <w:marRight w:val="0"/>
      <w:marTop w:val="0"/>
      <w:marBottom w:val="0"/>
      <w:divBdr>
        <w:top w:val="none" w:sz="0" w:space="0" w:color="auto"/>
        <w:left w:val="none" w:sz="0" w:space="0" w:color="auto"/>
        <w:bottom w:val="none" w:sz="0" w:space="0" w:color="auto"/>
        <w:right w:val="none" w:sz="0" w:space="0" w:color="auto"/>
      </w:divBdr>
    </w:div>
    <w:div w:id="652218721">
      <w:bodyDiv w:val="1"/>
      <w:marLeft w:val="0"/>
      <w:marRight w:val="0"/>
      <w:marTop w:val="0"/>
      <w:marBottom w:val="0"/>
      <w:divBdr>
        <w:top w:val="none" w:sz="0" w:space="0" w:color="auto"/>
        <w:left w:val="none" w:sz="0" w:space="0" w:color="auto"/>
        <w:bottom w:val="none" w:sz="0" w:space="0" w:color="auto"/>
        <w:right w:val="none" w:sz="0" w:space="0" w:color="auto"/>
      </w:divBdr>
    </w:div>
    <w:div w:id="654068156">
      <w:bodyDiv w:val="1"/>
      <w:marLeft w:val="0"/>
      <w:marRight w:val="0"/>
      <w:marTop w:val="0"/>
      <w:marBottom w:val="0"/>
      <w:divBdr>
        <w:top w:val="none" w:sz="0" w:space="0" w:color="auto"/>
        <w:left w:val="none" w:sz="0" w:space="0" w:color="auto"/>
        <w:bottom w:val="none" w:sz="0" w:space="0" w:color="auto"/>
        <w:right w:val="none" w:sz="0" w:space="0" w:color="auto"/>
      </w:divBdr>
    </w:div>
    <w:div w:id="655453859">
      <w:bodyDiv w:val="1"/>
      <w:marLeft w:val="0"/>
      <w:marRight w:val="0"/>
      <w:marTop w:val="0"/>
      <w:marBottom w:val="0"/>
      <w:divBdr>
        <w:top w:val="none" w:sz="0" w:space="0" w:color="auto"/>
        <w:left w:val="none" w:sz="0" w:space="0" w:color="auto"/>
        <w:bottom w:val="none" w:sz="0" w:space="0" w:color="auto"/>
        <w:right w:val="none" w:sz="0" w:space="0" w:color="auto"/>
      </w:divBdr>
    </w:div>
    <w:div w:id="657810680">
      <w:bodyDiv w:val="1"/>
      <w:marLeft w:val="0"/>
      <w:marRight w:val="0"/>
      <w:marTop w:val="0"/>
      <w:marBottom w:val="0"/>
      <w:divBdr>
        <w:top w:val="none" w:sz="0" w:space="0" w:color="auto"/>
        <w:left w:val="none" w:sz="0" w:space="0" w:color="auto"/>
        <w:bottom w:val="none" w:sz="0" w:space="0" w:color="auto"/>
        <w:right w:val="none" w:sz="0" w:space="0" w:color="auto"/>
      </w:divBdr>
    </w:div>
    <w:div w:id="658267846">
      <w:bodyDiv w:val="1"/>
      <w:marLeft w:val="0"/>
      <w:marRight w:val="0"/>
      <w:marTop w:val="0"/>
      <w:marBottom w:val="0"/>
      <w:divBdr>
        <w:top w:val="none" w:sz="0" w:space="0" w:color="auto"/>
        <w:left w:val="none" w:sz="0" w:space="0" w:color="auto"/>
        <w:bottom w:val="none" w:sz="0" w:space="0" w:color="auto"/>
        <w:right w:val="none" w:sz="0" w:space="0" w:color="auto"/>
      </w:divBdr>
    </w:div>
    <w:div w:id="658315271">
      <w:bodyDiv w:val="1"/>
      <w:marLeft w:val="0"/>
      <w:marRight w:val="0"/>
      <w:marTop w:val="0"/>
      <w:marBottom w:val="0"/>
      <w:divBdr>
        <w:top w:val="none" w:sz="0" w:space="0" w:color="auto"/>
        <w:left w:val="none" w:sz="0" w:space="0" w:color="auto"/>
        <w:bottom w:val="none" w:sz="0" w:space="0" w:color="auto"/>
        <w:right w:val="none" w:sz="0" w:space="0" w:color="auto"/>
      </w:divBdr>
    </w:div>
    <w:div w:id="661855569">
      <w:bodyDiv w:val="1"/>
      <w:marLeft w:val="0"/>
      <w:marRight w:val="0"/>
      <w:marTop w:val="0"/>
      <w:marBottom w:val="0"/>
      <w:divBdr>
        <w:top w:val="none" w:sz="0" w:space="0" w:color="auto"/>
        <w:left w:val="none" w:sz="0" w:space="0" w:color="auto"/>
        <w:bottom w:val="none" w:sz="0" w:space="0" w:color="auto"/>
        <w:right w:val="none" w:sz="0" w:space="0" w:color="auto"/>
      </w:divBdr>
    </w:div>
    <w:div w:id="661856615">
      <w:bodyDiv w:val="1"/>
      <w:marLeft w:val="0"/>
      <w:marRight w:val="0"/>
      <w:marTop w:val="0"/>
      <w:marBottom w:val="0"/>
      <w:divBdr>
        <w:top w:val="none" w:sz="0" w:space="0" w:color="auto"/>
        <w:left w:val="none" w:sz="0" w:space="0" w:color="auto"/>
        <w:bottom w:val="none" w:sz="0" w:space="0" w:color="auto"/>
        <w:right w:val="none" w:sz="0" w:space="0" w:color="auto"/>
      </w:divBdr>
    </w:div>
    <w:div w:id="661928226">
      <w:bodyDiv w:val="1"/>
      <w:marLeft w:val="0"/>
      <w:marRight w:val="0"/>
      <w:marTop w:val="0"/>
      <w:marBottom w:val="0"/>
      <w:divBdr>
        <w:top w:val="none" w:sz="0" w:space="0" w:color="auto"/>
        <w:left w:val="none" w:sz="0" w:space="0" w:color="auto"/>
        <w:bottom w:val="none" w:sz="0" w:space="0" w:color="auto"/>
        <w:right w:val="none" w:sz="0" w:space="0" w:color="auto"/>
      </w:divBdr>
    </w:div>
    <w:div w:id="662129045">
      <w:bodyDiv w:val="1"/>
      <w:marLeft w:val="0"/>
      <w:marRight w:val="0"/>
      <w:marTop w:val="0"/>
      <w:marBottom w:val="0"/>
      <w:divBdr>
        <w:top w:val="none" w:sz="0" w:space="0" w:color="auto"/>
        <w:left w:val="none" w:sz="0" w:space="0" w:color="auto"/>
        <w:bottom w:val="none" w:sz="0" w:space="0" w:color="auto"/>
        <w:right w:val="none" w:sz="0" w:space="0" w:color="auto"/>
      </w:divBdr>
    </w:div>
    <w:div w:id="662398342">
      <w:bodyDiv w:val="1"/>
      <w:marLeft w:val="0"/>
      <w:marRight w:val="0"/>
      <w:marTop w:val="0"/>
      <w:marBottom w:val="0"/>
      <w:divBdr>
        <w:top w:val="none" w:sz="0" w:space="0" w:color="auto"/>
        <w:left w:val="none" w:sz="0" w:space="0" w:color="auto"/>
        <w:bottom w:val="none" w:sz="0" w:space="0" w:color="auto"/>
        <w:right w:val="none" w:sz="0" w:space="0" w:color="auto"/>
      </w:divBdr>
    </w:div>
    <w:div w:id="663052996">
      <w:bodyDiv w:val="1"/>
      <w:marLeft w:val="0"/>
      <w:marRight w:val="0"/>
      <w:marTop w:val="0"/>
      <w:marBottom w:val="0"/>
      <w:divBdr>
        <w:top w:val="none" w:sz="0" w:space="0" w:color="auto"/>
        <w:left w:val="none" w:sz="0" w:space="0" w:color="auto"/>
        <w:bottom w:val="none" w:sz="0" w:space="0" w:color="auto"/>
        <w:right w:val="none" w:sz="0" w:space="0" w:color="auto"/>
      </w:divBdr>
    </w:div>
    <w:div w:id="663320683">
      <w:bodyDiv w:val="1"/>
      <w:marLeft w:val="0"/>
      <w:marRight w:val="0"/>
      <w:marTop w:val="0"/>
      <w:marBottom w:val="0"/>
      <w:divBdr>
        <w:top w:val="none" w:sz="0" w:space="0" w:color="auto"/>
        <w:left w:val="none" w:sz="0" w:space="0" w:color="auto"/>
        <w:bottom w:val="none" w:sz="0" w:space="0" w:color="auto"/>
        <w:right w:val="none" w:sz="0" w:space="0" w:color="auto"/>
      </w:divBdr>
    </w:div>
    <w:div w:id="663356983">
      <w:bodyDiv w:val="1"/>
      <w:marLeft w:val="0"/>
      <w:marRight w:val="0"/>
      <w:marTop w:val="0"/>
      <w:marBottom w:val="0"/>
      <w:divBdr>
        <w:top w:val="none" w:sz="0" w:space="0" w:color="auto"/>
        <w:left w:val="none" w:sz="0" w:space="0" w:color="auto"/>
        <w:bottom w:val="none" w:sz="0" w:space="0" w:color="auto"/>
        <w:right w:val="none" w:sz="0" w:space="0" w:color="auto"/>
      </w:divBdr>
    </w:div>
    <w:div w:id="665788049">
      <w:bodyDiv w:val="1"/>
      <w:marLeft w:val="0"/>
      <w:marRight w:val="0"/>
      <w:marTop w:val="0"/>
      <w:marBottom w:val="0"/>
      <w:divBdr>
        <w:top w:val="none" w:sz="0" w:space="0" w:color="auto"/>
        <w:left w:val="none" w:sz="0" w:space="0" w:color="auto"/>
        <w:bottom w:val="none" w:sz="0" w:space="0" w:color="auto"/>
        <w:right w:val="none" w:sz="0" w:space="0" w:color="auto"/>
      </w:divBdr>
    </w:div>
    <w:div w:id="665866330">
      <w:bodyDiv w:val="1"/>
      <w:marLeft w:val="0"/>
      <w:marRight w:val="0"/>
      <w:marTop w:val="0"/>
      <w:marBottom w:val="0"/>
      <w:divBdr>
        <w:top w:val="none" w:sz="0" w:space="0" w:color="auto"/>
        <w:left w:val="none" w:sz="0" w:space="0" w:color="auto"/>
        <w:bottom w:val="none" w:sz="0" w:space="0" w:color="auto"/>
        <w:right w:val="none" w:sz="0" w:space="0" w:color="auto"/>
      </w:divBdr>
    </w:div>
    <w:div w:id="665985077">
      <w:bodyDiv w:val="1"/>
      <w:marLeft w:val="0"/>
      <w:marRight w:val="0"/>
      <w:marTop w:val="0"/>
      <w:marBottom w:val="0"/>
      <w:divBdr>
        <w:top w:val="none" w:sz="0" w:space="0" w:color="auto"/>
        <w:left w:val="none" w:sz="0" w:space="0" w:color="auto"/>
        <w:bottom w:val="none" w:sz="0" w:space="0" w:color="auto"/>
        <w:right w:val="none" w:sz="0" w:space="0" w:color="auto"/>
      </w:divBdr>
    </w:div>
    <w:div w:id="666716368">
      <w:bodyDiv w:val="1"/>
      <w:marLeft w:val="0"/>
      <w:marRight w:val="0"/>
      <w:marTop w:val="0"/>
      <w:marBottom w:val="0"/>
      <w:divBdr>
        <w:top w:val="none" w:sz="0" w:space="0" w:color="auto"/>
        <w:left w:val="none" w:sz="0" w:space="0" w:color="auto"/>
        <w:bottom w:val="none" w:sz="0" w:space="0" w:color="auto"/>
        <w:right w:val="none" w:sz="0" w:space="0" w:color="auto"/>
      </w:divBdr>
    </w:div>
    <w:div w:id="667365309">
      <w:bodyDiv w:val="1"/>
      <w:marLeft w:val="0"/>
      <w:marRight w:val="0"/>
      <w:marTop w:val="0"/>
      <w:marBottom w:val="0"/>
      <w:divBdr>
        <w:top w:val="none" w:sz="0" w:space="0" w:color="auto"/>
        <w:left w:val="none" w:sz="0" w:space="0" w:color="auto"/>
        <w:bottom w:val="none" w:sz="0" w:space="0" w:color="auto"/>
        <w:right w:val="none" w:sz="0" w:space="0" w:color="auto"/>
      </w:divBdr>
    </w:div>
    <w:div w:id="667439350">
      <w:bodyDiv w:val="1"/>
      <w:marLeft w:val="0"/>
      <w:marRight w:val="0"/>
      <w:marTop w:val="0"/>
      <w:marBottom w:val="0"/>
      <w:divBdr>
        <w:top w:val="none" w:sz="0" w:space="0" w:color="auto"/>
        <w:left w:val="none" w:sz="0" w:space="0" w:color="auto"/>
        <w:bottom w:val="none" w:sz="0" w:space="0" w:color="auto"/>
        <w:right w:val="none" w:sz="0" w:space="0" w:color="auto"/>
      </w:divBdr>
    </w:div>
    <w:div w:id="667638203">
      <w:bodyDiv w:val="1"/>
      <w:marLeft w:val="0"/>
      <w:marRight w:val="0"/>
      <w:marTop w:val="0"/>
      <w:marBottom w:val="0"/>
      <w:divBdr>
        <w:top w:val="none" w:sz="0" w:space="0" w:color="auto"/>
        <w:left w:val="none" w:sz="0" w:space="0" w:color="auto"/>
        <w:bottom w:val="none" w:sz="0" w:space="0" w:color="auto"/>
        <w:right w:val="none" w:sz="0" w:space="0" w:color="auto"/>
      </w:divBdr>
    </w:div>
    <w:div w:id="667640600">
      <w:bodyDiv w:val="1"/>
      <w:marLeft w:val="0"/>
      <w:marRight w:val="0"/>
      <w:marTop w:val="0"/>
      <w:marBottom w:val="0"/>
      <w:divBdr>
        <w:top w:val="none" w:sz="0" w:space="0" w:color="auto"/>
        <w:left w:val="none" w:sz="0" w:space="0" w:color="auto"/>
        <w:bottom w:val="none" w:sz="0" w:space="0" w:color="auto"/>
        <w:right w:val="none" w:sz="0" w:space="0" w:color="auto"/>
      </w:divBdr>
    </w:div>
    <w:div w:id="668681704">
      <w:bodyDiv w:val="1"/>
      <w:marLeft w:val="0"/>
      <w:marRight w:val="0"/>
      <w:marTop w:val="0"/>
      <w:marBottom w:val="0"/>
      <w:divBdr>
        <w:top w:val="none" w:sz="0" w:space="0" w:color="auto"/>
        <w:left w:val="none" w:sz="0" w:space="0" w:color="auto"/>
        <w:bottom w:val="none" w:sz="0" w:space="0" w:color="auto"/>
        <w:right w:val="none" w:sz="0" w:space="0" w:color="auto"/>
      </w:divBdr>
    </w:div>
    <w:div w:id="669873269">
      <w:bodyDiv w:val="1"/>
      <w:marLeft w:val="0"/>
      <w:marRight w:val="0"/>
      <w:marTop w:val="0"/>
      <w:marBottom w:val="0"/>
      <w:divBdr>
        <w:top w:val="none" w:sz="0" w:space="0" w:color="auto"/>
        <w:left w:val="none" w:sz="0" w:space="0" w:color="auto"/>
        <w:bottom w:val="none" w:sz="0" w:space="0" w:color="auto"/>
        <w:right w:val="none" w:sz="0" w:space="0" w:color="auto"/>
      </w:divBdr>
    </w:div>
    <w:div w:id="670372311">
      <w:bodyDiv w:val="1"/>
      <w:marLeft w:val="0"/>
      <w:marRight w:val="0"/>
      <w:marTop w:val="0"/>
      <w:marBottom w:val="0"/>
      <w:divBdr>
        <w:top w:val="none" w:sz="0" w:space="0" w:color="auto"/>
        <w:left w:val="none" w:sz="0" w:space="0" w:color="auto"/>
        <w:bottom w:val="none" w:sz="0" w:space="0" w:color="auto"/>
        <w:right w:val="none" w:sz="0" w:space="0" w:color="auto"/>
      </w:divBdr>
    </w:div>
    <w:div w:id="670374324">
      <w:bodyDiv w:val="1"/>
      <w:marLeft w:val="0"/>
      <w:marRight w:val="0"/>
      <w:marTop w:val="0"/>
      <w:marBottom w:val="0"/>
      <w:divBdr>
        <w:top w:val="none" w:sz="0" w:space="0" w:color="auto"/>
        <w:left w:val="none" w:sz="0" w:space="0" w:color="auto"/>
        <w:bottom w:val="none" w:sz="0" w:space="0" w:color="auto"/>
        <w:right w:val="none" w:sz="0" w:space="0" w:color="auto"/>
      </w:divBdr>
    </w:div>
    <w:div w:id="670907468">
      <w:bodyDiv w:val="1"/>
      <w:marLeft w:val="0"/>
      <w:marRight w:val="0"/>
      <w:marTop w:val="0"/>
      <w:marBottom w:val="0"/>
      <w:divBdr>
        <w:top w:val="none" w:sz="0" w:space="0" w:color="auto"/>
        <w:left w:val="none" w:sz="0" w:space="0" w:color="auto"/>
        <w:bottom w:val="none" w:sz="0" w:space="0" w:color="auto"/>
        <w:right w:val="none" w:sz="0" w:space="0" w:color="auto"/>
      </w:divBdr>
    </w:div>
    <w:div w:id="670908106">
      <w:bodyDiv w:val="1"/>
      <w:marLeft w:val="0"/>
      <w:marRight w:val="0"/>
      <w:marTop w:val="0"/>
      <w:marBottom w:val="0"/>
      <w:divBdr>
        <w:top w:val="none" w:sz="0" w:space="0" w:color="auto"/>
        <w:left w:val="none" w:sz="0" w:space="0" w:color="auto"/>
        <w:bottom w:val="none" w:sz="0" w:space="0" w:color="auto"/>
        <w:right w:val="none" w:sz="0" w:space="0" w:color="auto"/>
      </w:divBdr>
    </w:div>
    <w:div w:id="672801884">
      <w:bodyDiv w:val="1"/>
      <w:marLeft w:val="0"/>
      <w:marRight w:val="0"/>
      <w:marTop w:val="0"/>
      <w:marBottom w:val="0"/>
      <w:divBdr>
        <w:top w:val="none" w:sz="0" w:space="0" w:color="auto"/>
        <w:left w:val="none" w:sz="0" w:space="0" w:color="auto"/>
        <w:bottom w:val="none" w:sz="0" w:space="0" w:color="auto"/>
        <w:right w:val="none" w:sz="0" w:space="0" w:color="auto"/>
      </w:divBdr>
    </w:div>
    <w:div w:id="674259425">
      <w:bodyDiv w:val="1"/>
      <w:marLeft w:val="0"/>
      <w:marRight w:val="0"/>
      <w:marTop w:val="0"/>
      <w:marBottom w:val="0"/>
      <w:divBdr>
        <w:top w:val="none" w:sz="0" w:space="0" w:color="auto"/>
        <w:left w:val="none" w:sz="0" w:space="0" w:color="auto"/>
        <w:bottom w:val="none" w:sz="0" w:space="0" w:color="auto"/>
        <w:right w:val="none" w:sz="0" w:space="0" w:color="auto"/>
      </w:divBdr>
    </w:div>
    <w:div w:id="674460529">
      <w:bodyDiv w:val="1"/>
      <w:marLeft w:val="0"/>
      <w:marRight w:val="0"/>
      <w:marTop w:val="0"/>
      <w:marBottom w:val="0"/>
      <w:divBdr>
        <w:top w:val="none" w:sz="0" w:space="0" w:color="auto"/>
        <w:left w:val="none" w:sz="0" w:space="0" w:color="auto"/>
        <w:bottom w:val="none" w:sz="0" w:space="0" w:color="auto"/>
        <w:right w:val="none" w:sz="0" w:space="0" w:color="auto"/>
      </w:divBdr>
    </w:div>
    <w:div w:id="674768581">
      <w:bodyDiv w:val="1"/>
      <w:marLeft w:val="0"/>
      <w:marRight w:val="0"/>
      <w:marTop w:val="0"/>
      <w:marBottom w:val="0"/>
      <w:divBdr>
        <w:top w:val="none" w:sz="0" w:space="0" w:color="auto"/>
        <w:left w:val="none" w:sz="0" w:space="0" w:color="auto"/>
        <w:bottom w:val="none" w:sz="0" w:space="0" w:color="auto"/>
        <w:right w:val="none" w:sz="0" w:space="0" w:color="auto"/>
      </w:divBdr>
    </w:div>
    <w:div w:id="675151880">
      <w:bodyDiv w:val="1"/>
      <w:marLeft w:val="0"/>
      <w:marRight w:val="0"/>
      <w:marTop w:val="0"/>
      <w:marBottom w:val="0"/>
      <w:divBdr>
        <w:top w:val="none" w:sz="0" w:space="0" w:color="auto"/>
        <w:left w:val="none" w:sz="0" w:space="0" w:color="auto"/>
        <w:bottom w:val="none" w:sz="0" w:space="0" w:color="auto"/>
        <w:right w:val="none" w:sz="0" w:space="0" w:color="auto"/>
      </w:divBdr>
    </w:div>
    <w:div w:id="675159058">
      <w:bodyDiv w:val="1"/>
      <w:marLeft w:val="0"/>
      <w:marRight w:val="0"/>
      <w:marTop w:val="0"/>
      <w:marBottom w:val="0"/>
      <w:divBdr>
        <w:top w:val="none" w:sz="0" w:space="0" w:color="auto"/>
        <w:left w:val="none" w:sz="0" w:space="0" w:color="auto"/>
        <w:bottom w:val="none" w:sz="0" w:space="0" w:color="auto"/>
        <w:right w:val="none" w:sz="0" w:space="0" w:color="auto"/>
      </w:divBdr>
    </w:div>
    <w:div w:id="675305685">
      <w:bodyDiv w:val="1"/>
      <w:marLeft w:val="0"/>
      <w:marRight w:val="0"/>
      <w:marTop w:val="0"/>
      <w:marBottom w:val="0"/>
      <w:divBdr>
        <w:top w:val="none" w:sz="0" w:space="0" w:color="auto"/>
        <w:left w:val="none" w:sz="0" w:space="0" w:color="auto"/>
        <w:bottom w:val="none" w:sz="0" w:space="0" w:color="auto"/>
        <w:right w:val="none" w:sz="0" w:space="0" w:color="auto"/>
      </w:divBdr>
    </w:div>
    <w:div w:id="675811070">
      <w:bodyDiv w:val="1"/>
      <w:marLeft w:val="0"/>
      <w:marRight w:val="0"/>
      <w:marTop w:val="0"/>
      <w:marBottom w:val="0"/>
      <w:divBdr>
        <w:top w:val="none" w:sz="0" w:space="0" w:color="auto"/>
        <w:left w:val="none" w:sz="0" w:space="0" w:color="auto"/>
        <w:bottom w:val="none" w:sz="0" w:space="0" w:color="auto"/>
        <w:right w:val="none" w:sz="0" w:space="0" w:color="auto"/>
      </w:divBdr>
    </w:div>
    <w:div w:id="678310589">
      <w:bodyDiv w:val="1"/>
      <w:marLeft w:val="0"/>
      <w:marRight w:val="0"/>
      <w:marTop w:val="0"/>
      <w:marBottom w:val="0"/>
      <w:divBdr>
        <w:top w:val="none" w:sz="0" w:space="0" w:color="auto"/>
        <w:left w:val="none" w:sz="0" w:space="0" w:color="auto"/>
        <w:bottom w:val="none" w:sz="0" w:space="0" w:color="auto"/>
        <w:right w:val="none" w:sz="0" w:space="0" w:color="auto"/>
      </w:divBdr>
    </w:div>
    <w:div w:id="678893295">
      <w:bodyDiv w:val="1"/>
      <w:marLeft w:val="0"/>
      <w:marRight w:val="0"/>
      <w:marTop w:val="0"/>
      <w:marBottom w:val="0"/>
      <w:divBdr>
        <w:top w:val="none" w:sz="0" w:space="0" w:color="auto"/>
        <w:left w:val="none" w:sz="0" w:space="0" w:color="auto"/>
        <w:bottom w:val="none" w:sz="0" w:space="0" w:color="auto"/>
        <w:right w:val="none" w:sz="0" w:space="0" w:color="auto"/>
      </w:divBdr>
    </w:div>
    <w:div w:id="679240528">
      <w:bodyDiv w:val="1"/>
      <w:marLeft w:val="0"/>
      <w:marRight w:val="0"/>
      <w:marTop w:val="0"/>
      <w:marBottom w:val="0"/>
      <w:divBdr>
        <w:top w:val="none" w:sz="0" w:space="0" w:color="auto"/>
        <w:left w:val="none" w:sz="0" w:space="0" w:color="auto"/>
        <w:bottom w:val="none" w:sz="0" w:space="0" w:color="auto"/>
        <w:right w:val="none" w:sz="0" w:space="0" w:color="auto"/>
      </w:divBdr>
    </w:div>
    <w:div w:id="680159719">
      <w:bodyDiv w:val="1"/>
      <w:marLeft w:val="0"/>
      <w:marRight w:val="0"/>
      <w:marTop w:val="0"/>
      <w:marBottom w:val="0"/>
      <w:divBdr>
        <w:top w:val="none" w:sz="0" w:space="0" w:color="auto"/>
        <w:left w:val="none" w:sz="0" w:space="0" w:color="auto"/>
        <w:bottom w:val="none" w:sz="0" w:space="0" w:color="auto"/>
        <w:right w:val="none" w:sz="0" w:space="0" w:color="auto"/>
      </w:divBdr>
    </w:div>
    <w:div w:id="680666363">
      <w:bodyDiv w:val="1"/>
      <w:marLeft w:val="0"/>
      <w:marRight w:val="0"/>
      <w:marTop w:val="0"/>
      <w:marBottom w:val="0"/>
      <w:divBdr>
        <w:top w:val="none" w:sz="0" w:space="0" w:color="auto"/>
        <w:left w:val="none" w:sz="0" w:space="0" w:color="auto"/>
        <w:bottom w:val="none" w:sz="0" w:space="0" w:color="auto"/>
        <w:right w:val="none" w:sz="0" w:space="0" w:color="auto"/>
      </w:divBdr>
    </w:div>
    <w:div w:id="680858586">
      <w:bodyDiv w:val="1"/>
      <w:marLeft w:val="0"/>
      <w:marRight w:val="0"/>
      <w:marTop w:val="0"/>
      <w:marBottom w:val="0"/>
      <w:divBdr>
        <w:top w:val="none" w:sz="0" w:space="0" w:color="auto"/>
        <w:left w:val="none" w:sz="0" w:space="0" w:color="auto"/>
        <w:bottom w:val="none" w:sz="0" w:space="0" w:color="auto"/>
        <w:right w:val="none" w:sz="0" w:space="0" w:color="auto"/>
      </w:divBdr>
    </w:div>
    <w:div w:id="680935132">
      <w:bodyDiv w:val="1"/>
      <w:marLeft w:val="0"/>
      <w:marRight w:val="0"/>
      <w:marTop w:val="0"/>
      <w:marBottom w:val="0"/>
      <w:divBdr>
        <w:top w:val="none" w:sz="0" w:space="0" w:color="auto"/>
        <w:left w:val="none" w:sz="0" w:space="0" w:color="auto"/>
        <w:bottom w:val="none" w:sz="0" w:space="0" w:color="auto"/>
        <w:right w:val="none" w:sz="0" w:space="0" w:color="auto"/>
      </w:divBdr>
    </w:div>
    <w:div w:id="681515375">
      <w:bodyDiv w:val="1"/>
      <w:marLeft w:val="0"/>
      <w:marRight w:val="0"/>
      <w:marTop w:val="0"/>
      <w:marBottom w:val="0"/>
      <w:divBdr>
        <w:top w:val="none" w:sz="0" w:space="0" w:color="auto"/>
        <w:left w:val="none" w:sz="0" w:space="0" w:color="auto"/>
        <w:bottom w:val="none" w:sz="0" w:space="0" w:color="auto"/>
        <w:right w:val="none" w:sz="0" w:space="0" w:color="auto"/>
      </w:divBdr>
    </w:div>
    <w:div w:id="681856403">
      <w:bodyDiv w:val="1"/>
      <w:marLeft w:val="0"/>
      <w:marRight w:val="0"/>
      <w:marTop w:val="0"/>
      <w:marBottom w:val="0"/>
      <w:divBdr>
        <w:top w:val="none" w:sz="0" w:space="0" w:color="auto"/>
        <w:left w:val="none" w:sz="0" w:space="0" w:color="auto"/>
        <w:bottom w:val="none" w:sz="0" w:space="0" w:color="auto"/>
        <w:right w:val="none" w:sz="0" w:space="0" w:color="auto"/>
      </w:divBdr>
    </w:div>
    <w:div w:id="682241681">
      <w:bodyDiv w:val="1"/>
      <w:marLeft w:val="0"/>
      <w:marRight w:val="0"/>
      <w:marTop w:val="0"/>
      <w:marBottom w:val="0"/>
      <w:divBdr>
        <w:top w:val="none" w:sz="0" w:space="0" w:color="auto"/>
        <w:left w:val="none" w:sz="0" w:space="0" w:color="auto"/>
        <w:bottom w:val="none" w:sz="0" w:space="0" w:color="auto"/>
        <w:right w:val="none" w:sz="0" w:space="0" w:color="auto"/>
      </w:divBdr>
    </w:div>
    <w:div w:id="682704124">
      <w:bodyDiv w:val="1"/>
      <w:marLeft w:val="0"/>
      <w:marRight w:val="0"/>
      <w:marTop w:val="0"/>
      <w:marBottom w:val="0"/>
      <w:divBdr>
        <w:top w:val="none" w:sz="0" w:space="0" w:color="auto"/>
        <w:left w:val="none" w:sz="0" w:space="0" w:color="auto"/>
        <w:bottom w:val="none" w:sz="0" w:space="0" w:color="auto"/>
        <w:right w:val="none" w:sz="0" w:space="0" w:color="auto"/>
      </w:divBdr>
    </w:div>
    <w:div w:id="682779451">
      <w:bodyDiv w:val="1"/>
      <w:marLeft w:val="0"/>
      <w:marRight w:val="0"/>
      <w:marTop w:val="0"/>
      <w:marBottom w:val="0"/>
      <w:divBdr>
        <w:top w:val="none" w:sz="0" w:space="0" w:color="auto"/>
        <w:left w:val="none" w:sz="0" w:space="0" w:color="auto"/>
        <w:bottom w:val="none" w:sz="0" w:space="0" w:color="auto"/>
        <w:right w:val="none" w:sz="0" w:space="0" w:color="auto"/>
      </w:divBdr>
    </w:div>
    <w:div w:id="684477798">
      <w:bodyDiv w:val="1"/>
      <w:marLeft w:val="0"/>
      <w:marRight w:val="0"/>
      <w:marTop w:val="0"/>
      <w:marBottom w:val="0"/>
      <w:divBdr>
        <w:top w:val="none" w:sz="0" w:space="0" w:color="auto"/>
        <w:left w:val="none" w:sz="0" w:space="0" w:color="auto"/>
        <w:bottom w:val="none" w:sz="0" w:space="0" w:color="auto"/>
        <w:right w:val="none" w:sz="0" w:space="0" w:color="auto"/>
      </w:divBdr>
    </w:div>
    <w:div w:id="685404410">
      <w:bodyDiv w:val="1"/>
      <w:marLeft w:val="0"/>
      <w:marRight w:val="0"/>
      <w:marTop w:val="0"/>
      <w:marBottom w:val="0"/>
      <w:divBdr>
        <w:top w:val="none" w:sz="0" w:space="0" w:color="auto"/>
        <w:left w:val="none" w:sz="0" w:space="0" w:color="auto"/>
        <w:bottom w:val="none" w:sz="0" w:space="0" w:color="auto"/>
        <w:right w:val="none" w:sz="0" w:space="0" w:color="auto"/>
      </w:divBdr>
    </w:div>
    <w:div w:id="687148076">
      <w:bodyDiv w:val="1"/>
      <w:marLeft w:val="0"/>
      <w:marRight w:val="0"/>
      <w:marTop w:val="0"/>
      <w:marBottom w:val="0"/>
      <w:divBdr>
        <w:top w:val="none" w:sz="0" w:space="0" w:color="auto"/>
        <w:left w:val="none" w:sz="0" w:space="0" w:color="auto"/>
        <w:bottom w:val="none" w:sz="0" w:space="0" w:color="auto"/>
        <w:right w:val="none" w:sz="0" w:space="0" w:color="auto"/>
      </w:divBdr>
    </w:div>
    <w:div w:id="688527488">
      <w:bodyDiv w:val="1"/>
      <w:marLeft w:val="0"/>
      <w:marRight w:val="0"/>
      <w:marTop w:val="0"/>
      <w:marBottom w:val="0"/>
      <w:divBdr>
        <w:top w:val="none" w:sz="0" w:space="0" w:color="auto"/>
        <w:left w:val="none" w:sz="0" w:space="0" w:color="auto"/>
        <w:bottom w:val="none" w:sz="0" w:space="0" w:color="auto"/>
        <w:right w:val="none" w:sz="0" w:space="0" w:color="auto"/>
      </w:divBdr>
    </w:div>
    <w:div w:id="689572760">
      <w:bodyDiv w:val="1"/>
      <w:marLeft w:val="0"/>
      <w:marRight w:val="0"/>
      <w:marTop w:val="0"/>
      <w:marBottom w:val="0"/>
      <w:divBdr>
        <w:top w:val="none" w:sz="0" w:space="0" w:color="auto"/>
        <w:left w:val="none" w:sz="0" w:space="0" w:color="auto"/>
        <w:bottom w:val="none" w:sz="0" w:space="0" w:color="auto"/>
        <w:right w:val="none" w:sz="0" w:space="0" w:color="auto"/>
      </w:divBdr>
    </w:div>
    <w:div w:id="690885339">
      <w:bodyDiv w:val="1"/>
      <w:marLeft w:val="0"/>
      <w:marRight w:val="0"/>
      <w:marTop w:val="0"/>
      <w:marBottom w:val="0"/>
      <w:divBdr>
        <w:top w:val="none" w:sz="0" w:space="0" w:color="auto"/>
        <w:left w:val="none" w:sz="0" w:space="0" w:color="auto"/>
        <w:bottom w:val="none" w:sz="0" w:space="0" w:color="auto"/>
        <w:right w:val="none" w:sz="0" w:space="0" w:color="auto"/>
      </w:divBdr>
    </w:div>
    <w:div w:id="691420601">
      <w:bodyDiv w:val="1"/>
      <w:marLeft w:val="0"/>
      <w:marRight w:val="0"/>
      <w:marTop w:val="0"/>
      <w:marBottom w:val="0"/>
      <w:divBdr>
        <w:top w:val="none" w:sz="0" w:space="0" w:color="auto"/>
        <w:left w:val="none" w:sz="0" w:space="0" w:color="auto"/>
        <w:bottom w:val="none" w:sz="0" w:space="0" w:color="auto"/>
        <w:right w:val="none" w:sz="0" w:space="0" w:color="auto"/>
      </w:divBdr>
    </w:div>
    <w:div w:id="692070026">
      <w:bodyDiv w:val="1"/>
      <w:marLeft w:val="0"/>
      <w:marRight w:val="0"/>
      <w:marTop w:val="0"/>
      <w:marBottom w:val="0"/>
      <w:divBdr>
        <w:top w:val="none" w:sz="0" w:space="0" w:color="auto"/>
        <w:left w:val="none" w:sz="0" w:space="0" w:color="auto"/>
        <w:bottom w:val="none" w:sz="0" w:space="0" w:color="auto"/>
        <w:right w:val="none" w:sz="0" w:space="0" w:color="auto"/>
      </w:divBdr>
    </w:div>
    <w:div w:id="693385628">
      <w:bodyDiv w:val="1"/>
      <w:marLeft w:val="0"/>
      <w:marRight w:val="0"/>
      <w:marTop w:val="0"/>
      <w:marBottom w:val="0"/>
      <w:divBdr>
        <w:top w:val="none" w:sz="0" w:space="0" w:color="auto"/>
        <w:left w:val="none" w:sz="0" w:space="0" w:color="auto"/>
        <w:bottom w:val="none" w:sz="0" w:space="0" w:color="auto"/>
        <w:right w:val="none" w:sz="0" w:space="0" w:color="auto"/>
      </w:divBdr>
    </w:div>
    <w:div w:id="693770120">
      <w:bodyDiv w:val="1"/>
      <w:marLeft w:val="0"/>
      <w:marRight w:val="0"/>
      <w:marTop w:val="0"/>
      <w:marBottom w:val="0"/>
      <w:divBdr>
        <w:top w:val="none" w:sz="0" w:space="0" w:color="auto"/>
        <w:left w:val="none" w:sz="0" w:space="0" w:color="auto"/>
        <w:bottom w:val="none" w:sz="0" w:space="0" w:color="auto"/>
        <w:right w:val="none" w:sz="0" w:space="0" w:color="auto"/>
      </w:divBdr>
    </w:div>
    <w:div w:id="693969372">
      <w:bodyDiv w:val="1"/>
      <w:marLeft w:val="0"/>
      <w:marRight w:val="0"/>
      <w:marTop w:val="0"/>
      <w:marBottom w:val="0"/>
      <w:divBdr>
        <w:top w:val="none" w:sz="0" w:space="0" w:color="auto"/>
        <w:left w:val="none" w:sz="0" w:space="0" w:color="auto"/>
        <w:bottom w:val="none" w:sz="0" w:space="0" w:color="auto"/>
        <w:right w:val="none" w:sz="0" w:space="0" w:color="auto"/>
      </w:divBdr>
    </w:div>
    <w:div w:id="695732255">
      <w:bodyDiv w:val="1"/>
      <w:marLeft w:val="0"/>
      <w:marRight w:val="0"/>
      <w:marTop w:val="0"/>
      <w:marBottom w:val="0"/>
      <w:divBdr>
        <w:top w:val="none" w:sz="0" w:space="0" w:color="auto"/>
        <w:left w:val="none" w:sz="0" w:space="0" w:color="auto"/>
        <w:bottom w:val="none" w:sz="0" w:space="0" w:color="auto"/>
        <w:right w:val="none" w:sz="0" w:space="0" w:color="auto"/>
      </w:divBdr>
    </w:div>
    <w:div w:id="695737835">
      <w:bodyDiv w:val="1"/>
      <w:marLeft w:val="0"/>
      <w:marRight w:val="0"/>
      <w:marTop w:val="0"/>
      <w:marBottom w:val="0"/>
      <w:divBdr>
        <w:top w:val="none" w:sz="0" w:space="0" w:color="auto"/>
        <w:left w:val="none" w:sz="0" w:space="0" w:color="auto"/>
        <w:bottom w:val="none" w:sz="0" w:space="0" w:color="auto"/>
        <w:right w:val="none" w:sz="0" w:space="0" w:color="auto"/>
      </w:divBdr>
    </w:div>
    <w:div w:id="697514391">
      <w:bodyDiv w:val="1"/>
      <w:marLeft w:val="0"/>
      <w:marRight w:val="0"/>
      <w:marTop w:val="0"/>
      <w:marBottom w:val="0"/>
      <w:divBdr>
        <w:top w:val="none" w:sz="0" w:space="0" w:color="auto"/>
        <w:left w:val="none" w:sz="0" w:space="0" w:color="auto"/>
        <w:bottom w:val="none" w:sz="0" w:space="0" w:color="auto"/>
        <w:right w:val="none" w:sz="0" w:space="0" w:color="auto"/>
      </w:divBdr>
    </w:div>
    <w:div w:id="697702917">
      <w:bodyDiv w:val="1"/>
      <w:marLeft w:val="0"/>
      <w:marRight w:val="0"/>
      <w:marTop w:val="0"/>
      <w:marBottom w:val="0"/>
      <w:divBdr>
        <w:top w:val="none" w:sz="0" w:space="0" w:color="auto"/>
        <w:left w:val="none" w:sz="0" w:space="0" w:color="auto"/>
        <w:bottom w:val="none" w:sz="0" w:space="0" w:color="auto"/>
        <w:right w:val="none" w:sz="0" w:space="0" w:color="auto"/>
      </w:divBdr>
    </w:div>
    <w:div w:id="697849031">
      <w:bodyDiv w:val="1"/>
      <w:marLeft w:val="0"/>
      <w:marRight w:val="0"/>
      <w:marTop w:val="0"/>
      <w:marBottom w:val="0"/>
      <w:divBdr>
        <w:top w:val="none" w:sz="0" w:space="0" w:color="auto"/>
        <w:left w:val="none" w:sz="0" w:space="0" w:color="auto"/>
        <w:bottom w:val="none" w:sz="0" w:space="0" w:color="auto"/>
        <w:right w:val="none" w:sz="0" w:space="0" w:color="auto"/>
      </w:divBdr>
    </w:div>
    <w:div w:id="699402457">
      <w:bodyDiv w:val="1"/>
      <w:marLeft w:val="0"/>
      <w:marRight w:val="0"/>
      <w:marTop w:val="0"/>
      <w:marBottom w:val="0"/>
      <w:divBdr>
        <w:top w:val="none" w:sz="0" w:space="0" w:color="auto"/>
        <w:left w:val="none" w:sz="0" w:space="0" w:color="auto"/>
        <w:bottom w:val="none" w:sz="0" w:space="0" w:color="auto"/>
        <w:right w:val="none" w:sz="0" w:space="0" w:color="auto"/>
      </w:divBdr>
    </w:div>
    <w:div w:id="700279696">
      <w:bodyDiv w:val="1"/>
      <w:marLeft w:val="0"/>
      <w:marRight w:val="0"/>
      <w:marTop w:val="0"/>
      <w:marBottom w:val="0"/>
      <w:divBdr>
        <w:top w:val="none" w:sz="0" w:space="0" w:color="auto"/>
        <w:left w:val="none" w:sz="0" w:space="0" w:color="auto"/>
        <w:bottom w:val="none" w:sz="0" w:space="0" w:color="auto"/>
        <w:right w:val="none" w:sz="0" w:space="0" w:color="auto"/>
      </w:divBdr>
    </w:div>
    <w:div w:id="700588953">
      <w:bodyDiv w:val="1"/>
      <w:marLeft w:val="0"/>
      <w:marRight w:val="0"/>
      <w:marTop w:val="0"/>
      <w:marBottom w:val="0"/>
      <w:divBdr>
        <w:top w:val="none" w:sz="0" w:space="0" w:color="auto"/>
        <w:left w:val="none" w:sz="0" w:space="0" w:color="auto"/>
        <w:bottom w:val="none" w:sz="0" w:space="0" w:color="auto"/>
        <w:right w:val="none" w:sz="0" w:space="0" w:color="auto"/>
      </w:divBdr>
    </w:div>
    <w:div w:id="702293456">
      <w:bodyDiv w:val="1"/>
      <w:marLeft w:val="0"/>
      <w:marRight w:val="0"/>
      <w:marTop w:val="0"/>
      <w:marBottom w:val="0"/>
      <w:divBdr>
        <w:top w:val="none" w:sz="0" w:space="0" w:color="auto"/>
        <w:left w:val="none" w:sz="0" w:space="0" w:color="auto"/>
        <w:bottom w:val="none" w:sz="0" w:space="0" w:color="auto"/>
        <w:right w:val="none" w:sz="0" w:space="0" w:color="auto"/>
      </w:divBdr>
    </w:div>
    <w:div w:id="703138756">
      <w:bodyDiv w:val="1"/>
      <w:marLeft w:val="0"/>
      <w:marRight w:val="0"/>
      <w:marTop w:val="0"/>
      <w:marBottom w:val="0"/>
      <w:divBdr>
        <w:top w:val="none" w:sz="0" w:space="0" w:color="auto"/>
        <w:left w:val="none" w:sz="0" w:space="0" w:color="auto"/>
        <w:bottom w:val="none" w:sz="0" w:space="0" w:color="auto"/>
        <w:right w:val="none" w:sz="0" w:space="0" w:color="auto"/>
      </w:divBdr>
    </w:div>
    <w:div w:id="704333250">
      <w:bodyDiv w:val="1"/>
      <w:marLeft w:val="0"/>
      <w:marRight w:val="0"/>
      <w:marTop w:val="0"/>
      <w:marBottom w:val="0"/>
      <w:divBdr>
        <w:top w:val="none" w:sz="0" w:space="0" w:color="auto"/>
        <w:left w:val="none" w:sz="0" w:space="0" w:color="auto"/>
        <w:bottom w:val="none" w:sz="0" w:space="0" w:color="auto"/>
        <w:right w:val="none" w:sz="0" w:space="0" w:color="auto"/>
      </w:divBdr>
    </w:div>
    <w:div w:id="704450916">
      <w:bodyDiv w:val="1"/>
      <w:marLeft w:val="0"/>
      <w:marRight w:val="0"/>
      <w:marTop w:val="0"/>
      <w:marBottom w:val="0"/>
      <w:divBdr>
        <w:top w:val="none" w:sz="0" w:space="0" w:color="auto"/>
        <w:left w:val="none" w:sz="0" w:space="0" w:color="auto"/>
        <w:bottom w:val="none" w:sz="0" w:space="0" w:color="auto"/>
        <w:right w:val="none" w:sz="0" w:space="0" w:color="auto"/>
      </w:divBdr>
    </w:div>
    <w:div w:id="704597747">
      <w:bodyDiv w:val="1"/>
      <w:marLeft w:val="0"/>
      <w:marRight w:val="0"/>
      <w:marTop w:val="0"/>
      <w:marBottom w:val="0"/>
      <w:divBdr>
        <w:top w:val="none" w:sz="0" w:space="0" w:color="auto"/>
        <w:left w:val="none" w:sz="0" w:space="0" w:color="auto"/>
        <w:bottom w:val="none" w:sz="0" w:space="0" w:color="auto"/>
        <w:right w:val="none" w:sz="0" w:space="0" w:color="auto"/>
      </w:divBdr>
    </w:div>
    <w:div w:id="704715726">
      <w:bodyDiv w:val="1"/>
      <w:marLeft w:val="0"/>
      <w:marRight w:val="0"/>
      <w:marTop w:val="0"/>
      <w:marBottom w:val="0"/>
      <w:divBdr>
        <w:top w:val="none" w:sz="0" w:space="0" w:color="auto"/>
        <w:left w:val="none" w:sz="0" w:space="0" w:color="auto"/>
        <w:bottom w:val="none" w:sz="0" w:space="0" w:color="auto"/>
        <w:right w:val="none" w:sz="0" w:space="0" w:color="auto"/>
      </w:divBdr>
    </w:div>
    <w:div w:id="706444927">
      <w:bodyDiv w:val="1"/>
      <w:marLeft w:val="0"/>
      <w:marRight w:val="0"/>
      <w:marTop w:val="0"/>
      <w:marBottom w:val="0"/>
      <w:divBdr>
        <w:top w:val="none" w:sz="0" w:space="0" w:color="auto"/>
        <w:left w:val="none" w:sz="0" w:space="0" w:color="auto"/>
        <w:bottom w:val="none" w:sz="0" w:space="0" w:color="auto"/>
        <w:right w:val="none" w:sz="0" w:space="0" w:color="auto"/>
      </w:divBdr>
    </w:div>
    <w:div w:id="706879740">
      <w:bodyDiv w:val="1"/>
      <w:marLeft w:val="0"/>
      <w:marRight w:val="0"/>
      <w:marTop w:val="0"/>
      <w:marBottom w:val="0"/>
      <w:divBdr>
        <w:top w:val="none" w:sz="0" w:space="0" w:color="auto"/>
        <w:left w:val="none" w:sz="0" w:space="0" w:color="auto"/>
        <w:bottom w:val="none" w:sz="0" w:space="0" w:color="auto"/>
        <w:right w:val="none" w:sz="0" w:space="0" w:color="auto"/>
      </w:divBdr>
    </w:div>
    <w:div w:id="707874317">
      <w:bodyDiv w:val="1"/>
      <w:marLeft w:val="0"/>
      <w:marRight w:val="0"/>
      <w:marTop w:val="0"/>
      <w:marBottom w:val="0"/>
      <w:divBdr>
        <w:top w:val="none" w:sz="0" w:space="0" w:color="auto"/>
        <w:left w:val="none" w:sz="0" w:space="0" w:color="auto"/>
        <w:bottom w:val="none" w:sz="0" w:space="0" w:color="auto"/>
        <w:right w:val="none" w:sz="0" w:space="0" w:color="auto"/>
      </w:divBdr>
    </w:div>
    <w:div w:id="708800493">
      <w:bodyDiv w:val="1"/>
      <w:marLeft w:val="0"/>
      <w:marRight w:val="0"/>
      <w:marTop w:val="0"/>
      <w:marBottom w:val="0"/>
      <w:divBdr>
        <w:top w:val="none" w:sz="0" w:space="0" w:color="auto"/>
        <w:left w:val="none" w:sz="0" w:space="0" w:color="auto"/>
        <w:bottom w:val="none" w:sz="0" w:space="0" w:color="auto"/>
        <w:right w:val="none" w:sz="0" w:space="0" w:color="auto"/>
      </w:divBdr>
    </w:div>
    <w:div w:id="709498494">
      <w:bodyDiv w:val="1"/>
      <w:marLeft w:val="0"/>
      <w:marRight w:val="0"/>
      <w:marTop w:val="0"/>
      <w:marBottom w:val="0"/>
      <w:divBdr>
        <w:top w:val="none" w:sz="0" w:space="0" w:color="auto"/>
        <w:left w:val="none" w:sz="0" w:space="0" w:color="auto"/>
        <w:bottom w:val="none" w:sz="0" w:space="0" w:color="auto"/>
        <w:right w:val="none" w:sz="0" w:space="0" w:color="auto"/>
      </w:divBdr>
    </w:div>
    <w:div w:id="709647728">
      <w:bodyDiv w:val="1"/>
      <w:marLeft w:val="0"/>
      <w:marRight w:val="0"/>
      <w:marTop w:val="0"/>
      <w:marBottom w:val="0"/>
      <w:divBdr>
        <w:top w:val="none" w:sz="0" w:space="0" w:color="auto"/>
        <w:left w:val="none" w:sz="0" w:space="0" w:color="auto"/>
        <w:bottom w:val="none" w:sz="0" w:space="0" w:color="auto"/>
        <w:right w:val="none" w:sz="0" w:space="0" w:color="auto"/>
      </w:divBdr>
    </w:div>
    <w:div w:id="710030604">
      <w:bodyDiv w:val="1"/>
      <w:marLeft w:val="0"/>
      <w:marRight w:val="0"/>
      <w:marTop w:val="0"/>
      <w:marBottom w:val="0"/>
      <w:divBdr>
        <w:top w:val="none" w:sz="0" w:space="0" w:color="auto"/>
        <w:left w:val="none" w:sz="0" w:space="0" w:color="auto"/>
        <w:bottom w:val="none" w:sz="0" w:space="0" w:color="auto"/>
        <w:right w:val="none" w:sz="0" w:space="0" w:color="auto"/>
      </w:divBdr>
    </w:div>
    <w:div w:id="710032723">
      <w:bodyDiv w:val="1"/>
      <w:marLeft w:val="0"/>
      <w:marRight w:val="0"/>
      <w:marTop w:val="0"/>
      <w:marBottom w:val="0"/>
      <w:divBdr>
        <w:top w:val="none" w:sz="0" w:space="0" w:color="auto"/>
        <w:left w:val="none" w:sz="0" w:space="0" w:color="auto"/>
        <w:bottom w:val="none" w:sz="0" w:space="0" w:color="auto"/>
        <w:right w:val="none" w:sz="0" w:space="0" w:color="auto"/>
      </w:divBdr>
    </w:div>
    <w:div w:id="711228640">
      <w:bodyDiv w:val="1"/>
      <w:marLeft w:val="0"/>
      <w:marRight w:val="0"/>
      <w:marTop w:val="0"/>
      <w:marBottom w:val="0"/>
      <w:divBdr>
        <w:top w:val="none" w:sz="0" w:space="0" w:color="auto"/>
        <w:left w:val="none" w:sz="0" w:space="0" w:color="auto"/>
        <w:bottom w:val="none" w:sz="0" w:space="0" w:color="auto"/>
        <w:right w:val="none" w:sz="0" w:space="0" w:color="auto"/>
      </w:divBdr>
    </w:div>
    <w:div w:id="711614420">
      <w:bodyDiv w:val="1"/>
      <w:marLeft w:val="0"/>
      <w:marRight w:val="0"/>
      <w:marTop w:val="0"/>
      <w:marBottom w:val="0"/>
      <w:divBdr>
        <w:top w:val="none" w:sz="0" w:space="0" w:color="auto"/>
        <w:left w:val="none" w:sz="0" w:space="0" w:color="auto"/>
        <w:bottom w:val="none" w:sz="0" w:space="0" w:color="auto"/>
        <w:right w:val="none" w:sz="0" w:space="0" w:color="auto"/>
      </w:divBdr>
    </w:div>
    <w:div w:id="711655928">
      <w:bodyDiv w:val="1"/>
      <w:marLeft w:val="0"/>
      <w:marRight w:val="0"/>
      <w:marTop w:val="0"/>
      <w:marBottom w:val="0"/>
      <w:divBdr>
        <w:top w:val="none" w:sz="0" w:space="0" w:color="auto"/>
        <w:left w:val="none" w:sz="0" w:space="0" w:color="auto"/>
        <w:bottom w:val="none" w:sz="0" w:space="0" w:color="auto"/>
        <w:right w:val="none" w:sz="0" w:space="0" w:color="auto"/>
      </w:divBdr>
    </w:div>
    <w:div w:id="711660674">
      <w:bodyDiv w:val="1"/>
      <w:marLeft w:val="0"/>
      <w:marRight w:val="0"/>
      <w:marTop w:val="0"/>
      <w:marBottom w:val="0"/>
      <w:divBdr>
        <w:top w:val="none" w:sz="0" w:space="0" w:color="auto"/>
        <w:left w:val="none" w:sz="0" w:space="0" w:color="auto"/>
        <w:bottom w:val="none" w:sz="0" w:space="0" w:color="auto"/>
        <w:right w:val="none" w:sz="0" w:space="0" w:color="auto"/>
      </w:divBdr>
    </w:div>
    <w:div w:id="711926269">
      <w:bodyDiv w:val="1"/>
      <w:marLeft w:val="0"/>
      <w:marRight w:val="0"/>
      <w:marTop w:val="0"/>
      <w:marBottom w:val="0"/>
      <w:divBdr>
        <w:top w:val="none" w:sz="0" w:space="0" w:color="auto"/>
        <w:left w:val="none" w:sz="0" w:space="0" w:color="auto"/>
        <w:bottom w:val="none" w:sz="0" w:space="0" w:color="auto"/>
        <w:right w:val="none" w:sz="0" w:space="0" w:color="auto"/>
      </w:divBdr>
    </w:div>
    <w:div w:id="712510201">
      <w:bodyDiv w:val="1"/>
      <w:marLeft w:val="0"/>
      <w:marRight w:val="0"/>
      <w:marTop w:val="0"/>
      <w:marBottom w:val="0"/>
      <w:divBdr>
        <w:top w:val="none" w:sz="0" w:space="0" w:color="auto"/>
        <w:left w:val="none" w:sz="0" w:space="0" w:color="auto"/>
        <w:bottom w:val="none" w:sz="0" w:space="0" w:color="auto"/>
        <w:right w:val="none" w:sz="0" w:space="0" w:color="auto"/>
      </w:divBdr>
    </w:div>
    <w:div w:id="713114003">
      <w:bodyDiv w:val="1"/>
      <w:marLeft w:val="0"/>
      <w:marRight w:val="0"/>
      <w:marTop w:val="0"/>
      <w:marBottom w:val="0"/>
      <w:divBdr>
        <w:top w:val="none" w:sz="0" w:space="0" w:color="auto"/>
        <w:left w:val="none" w:sz="0" w:space="0" w:color="auto"/>
        <w:bottom w:val="none" w:sz="0" w:space="0" w:color="auto"/>
        <w:right w:val="none" w:sz="0" w:space="0" w:color="auto"/>
      </w:divBdr>
    </w:div>
    <w:div w:id="713582768">
      <w:bodyDiv w:val="1"/>
      <w:marLeft w:val="0"/>
      <w:marRight w:val="0"/>
      <w:marTop w:val="0"/>
      <w:marBottom w:val="0"/>
      <w:divBdr>
        <w:top w:val="none" w:sz="0" w:space="0" w:color="auto"/>
        <w:left w:val="none" w:sz="0" w:space="0" w:color="auto"/>
        <w:bottom w:val="none" w:sz="0" w:space="0" w:color="auto"/>
        <w:right w:val="none" w:sz="0" w:space="0" w:color="auto"/>
      </w:divBdr>
    </w:div>
    <w:div w:id="714354008">
      <w:bodyDiv w:val="1"/>
      <w:marLeft w:val="0"/>
      <w:marRight w:val="0"/>
      <w:marTop w:val="0"/>
      <w:marBottom w:val="0"/>
      <w:divBdr>
        <w:top w:val="none" w:sz="0" w:space="0" w:color="auto"/>
        <w:left w:val="none" w:sz="0" w:space="0" w:color="auto"/>
        <w:bottom w:val="none" w:sz="0" w:space="0" w:color="auto"/>
        <w:right w:val="none" w:sz="0" w:space="0" w:color="auto"/>
      </w:divBdr>
    </w:div>
    <w:div w:id="715740091">
      <w:bodyDiv w:val="1"/>
      <w:marLeft w:val="0"/>
      <w:marRight w:val="0"/>
      <w:marTop w:val="0"/>
      <w:marBottom w:val="0"/>
      <w:divBdr>
        <w:top w:val="none" w:sz="0" w:space="0" w:color="auto"/>
        <w:left w:val="none" w:sz="0" w:space="0" w:color="auto"/>
        <w:bottom w:val="none" w:sz="0" w:space="0" w:color="auto"/>
        <w:right w:val="none" w:sz="0" w:space="0" w:color="auto"/>
      </w:divBdr>
    </w:div>
    <w:div w:id="716129147">
      <w:bodyDiv w:val="1"/>
      <w:marLeft w:val="0"/>
      <w:marRight w:val="0"/>
      <w:marTop w:val="0"/>
      <w:marBottom w:val="0"/>
      <w:divBdr>
        <w:top w:val="none" w:sz="0" w:space="0" w:color="auto"/>
        <w:left w:val="none" w:sz="0" w:space="0" w:color="auto"/>
        <w:bottom w:val="none" w:sz="0" w:space="0" w:color="auto"/>
        <w:right w:val="none" w:sz="0" w:space="0" w:color="auto"/>
      </w:divBdr>
    </w:div>
    <w:div w:id="717162930">
      <w:bodyDiv w:val="1"/>
      <w:marLeft w:val="0"/>
      <w:marRight w:val="0"/>
      <w:marTop w:val="0"/>
      <w:marBottom w:val="0"/>
      <w:divBdr>
        <w:top w:val="none" w:sz="0" w:space="0" w:color="auto"/>
        <w:left w:val="none" w:sz="0" w:space="0" w:color="auto"/>
        <w:bottom w:val="none" w:sz="0" w:space="0" w:color="auto"/>
        <w:right w:val="none" w:sz="0" w:space="0" w:color="auto"/>
      </w:divBdr>
    </w:div>
    <w:div w:id="722799896">
      <w:bodyDiv w:val="1"/>
      <w:marLeft w:val="0"/>
      <w:marRight w:val="0"/>
      <w:marTop w:val="0"/>
      <w:marBottom w:val="0"/>
      <w:divBdr>
        <w:top w:val="none" w:sz="0" w:space="0" w:color="auto"/>
        <w:left w:val="none" w:sz="0" w:space="0" w:color="auto"/>
        <w:bottom w:val="none" w:sz="0" w:space="0" w:color="auto"/>
        <w:right w:val="none" w:sz="0" w:space="0" w:color="auto"/>
      </w:divBdr>
    </w:div>
    <w:div w:id="724642567">
      <w:bodyDiv w:val="1"/>
      <w:marLeft w:val="0"/>
      <w:marRight w:val="0"/>
      <w:marTop w:val="0"/>
      <w:marBottom w:val="0"/>
      <w:divBdr>
        <w:top w:val="none" w:sz="0" w:space="0" w:color="auto"/>
        <w:left w:val="none" w:sz="0" w:space="0" w:color="auto"/>
        <w:bottom w:val="none" w:sz="0" w:space="0" w:color="auto"/>
        <w:right w:val="none" w:sz="0" w:space="0" w:color="auto"/>
      </w:divBdr>
    </w:div>
    <w:div w:id="726034288">
      <w:bodyDiv w:val="1"/>
      <w:marLeft w:val="0"/>
      <w:marRight w:val="0"/>
      <w:marTop w:val="0"/>
      <w:marBottom w:val="0"/>
      <w:divBdr>
        <w:top w:val="none" w:sz="0" w:space="0" w:color="auto"/>
        <w:left w:val="none" w:sz="0" w:space="0" w:color="auto"/>
        <w:bottom w:val="none" w:sz="0" w:space="0" w:color="auto"/>
        <w:right w:val="none" w:sz="0" w:space="0" w:color="auto"/>
      </w:divBdr>
    </w:div>
    <w:div w:id="726345850">
      <w:bodyDiv w:val="1"/>
      <w:marLeft w:val="0"/>
      <w:marRight w:val="0"/>
      <w:marTop w:val="0"/>
      <w:marBottom w:val="0"/>
      <w:divBdr>
        <w:top w:val="none" w:sz="0" w:space="0" w:color="auto"/>
        <w:left w:val="none" w:sz="0" w:space="0" w:color="auto"/>
        <w:bottom w:val="none" w:sz="0" w:space="0" w:color="auto"/>
        <w:right w:val="none" w:sz="0" w:space="0" w:color="auto"/>
      </w:divBdr>
    </w:div>
    <w:div w:id="727075712">
      <w:bodyDiv w:val="1"/>
      <w:marLeft w:val="0"/>
      <w:marRight w:val="0"/>
      <w:marTop w:val="0"/>
      <w:marBottom w:val="0"/>
      <w:divBdr>
        <w:top w:val="none" w:sz="0" w:space="0" w:color="auto"/>
        <w:left w:val="none" w:sz="0" w:space="0" w:color="auto"/>
        <w:bottom w:val="none" w:sz="0" w:space="0" w:color="auto"/>
        <w:right w:val="none" w:sz="0" w:space="0" w:color="auto"/>
      </w:divBdr>
    </w:div>
    <w:div w:id="728261420">
      <w:bodyDiv w:val="1"/>
      <w:marLeft w:val="0"/>
      <w:marRight w:val="0"/>
      <w:marTop w:val="0"/>
      <w:marBottom w:val="0"/>
      <w:divBdr>
        <w:top w:val="none" w:sz="0" w:space="0" w:color="auto"/>
        <w:left w:val="none" w:sz="0" w:space="0" w:color="auto"/>
        <w:bottom w:val="none" w:sz="0" w:space="0" w:color="auto"/>
        <w:right w:val="none" w:sz="0" w:space="0" w:color="auto"/>
      </w:divBdr>
    </w:div>
    <w:div w:id="728697104">
      <w:bodyDiv w:val="1"/>
      <w:marLeft w:val="0"/>
      <w:marRight w:val="0"/>
      <w:marTop w:val="0"/>
      <w:marBottom w:val="0"/>
      <w:divBdr>
        <w:top w:val="none" w:sz="0" w:space="0" w:color="auto"/>
        <w:left w:val="none" w:sz="0" w:space="0" w:color="auto"/>
        <w:bottom w:val="none" w:sz="0" w:space="0" w:color="auto"/>
        <w:right w:val="none" w:sz="0" w:space="0" w:color="auto"/>
      </w:divBdr>
    </w:div>
    <w:div w:id="728918202">
      <w:bodyDiv w:val="1"/>
      <w:marLeft w:val="0"/>
      <w:marRight w:val="0"/>
      <w:marTop w:val="0"/>
      <w:marBottom w:val="0"/>
      <w:divBdr>
        <w:top w:val="none" w:sz="0" w:space="0" w:color="auto"/>
        <w:left w:val="none" w:sz="0" w:space="0" w:color="auto"/>
        <w:bottom w:val="none" w:sz="0" w:space="0" w:color="auto"/>
        <w:right w:val="none" w:sz="0" w:space="0" w:color="auto"/>
      </w:divBdr>
    </w:div>
    <w:div w:id="729619444">
      <w:bodyDiv w:val="1"/>
      <w:marLeft w:val="0"/>
      <w:marRight w:val="0"/>
      <w:marTop w:val="0"/>
      <w:marBottom w:val="0"/>
      <w:divBdr>
        <w:top w:val="none" w:sz="0" w:space="0" w:color="auto"/>
        <w:left w:val="none" w:sz="0" w:space="0" w:color="auto"/>
        <w:bottom w:val="none" w:sz="0" w:space="0" w:color="auto"/>
        <w:right w:val="none" w:sz="0" w:space="0" w:color="auto"/>
      </w:divBdr>
    </w:div>
    <w:div w:id="729697668">
      <w:bodyDiv w:val="1"/>
      <w:marLeft w:val="0"/>
      <w:marRight w:val="0"/>
      <w:marTop w:val="0"/>
      <w:marBottom w:val="0"/>
      <w:divBdr>
        <w:top w:val="none" w:sz="0" w:space="0" w:color="auto"/>
        <w:left w:val="none" w:sz="0" w:space="0" w:color="auto"/>
        <w:bottom w:val="none" w:sz="0" w:space="0" w:color="auto"/>
        <w:right w:val="none" w:sz="0" w:space="0" w:color="auto"/>
      </w:divBdr>
    </w:div>
    <w:div w:id="729957586">
      <w:bodyDiv w:val="1"/>
      <w:marLeft w:val="0"/>
      <w:marRight w:val="0"/>
      <w:marTop w:val="0"/>
      <w:marBottom w:val="0"/>
      <w:divBdr>
        <w:top w:val="none" w:sz="0" w:space="0" w:color="auto"/>
        <w:left w:val="none" w:sz="0" w:space="0" w:color="auto"/>
        <w:bottom w:val="none" w:sz="0" w:space="0" w:color="auto"/>
        <w:right w:val="none" w:sz="0" w:space="0" w:color="auto"/>
      </w:divBdr>
    </w:div>
    <w:div w:id="730275233">
      <w:bodyDiv w:val="1"/>
      <w:marLeft w:val="0"/>
      <w:marRight w:val="0"/>
      <w:marTop w:val="0"/>
      <w:marBottom w:val="0"/>
      <w:divBdr>
        <w:top w:val="none" w:sz="0" w:space="0" w:color="auto"/>
        <w:left w:val="none" w:sz="0" w:space="0" w:color="auto"/>
        <w:bottom w:val="none" w:sz="0" w:space="0" w:color="auto"/>
        <w:right w:val="none" w:sz="0" w:space="0" w:color="auto"/>
      </w:divBdr>
    </w:div>
    <w:div w:id="731007444">
      <w:bodyDiv w:val="1"/>
      <w:marLeft w:val="0"/>
      <w:marRight w:val="0"/>
      <w:marTop w:val="0"/>
      <w:marBottom w:val="0"/>
      <w:divBdr>
        <w:top w:val="none" w:sz="0" w:space="0" w:color="auto"/>
        <w:left w:val="none" w:sz="0" w:space="0" w:color="auto"/>
        <w:bottom w:val="none" w:sz="0" w:space="0" w:color="auto"/>
        <w:right w:val="none" w:sz="0" w:space="0" w:color="auto"/>
      </w:divBdr>
    </w:div>
    <w:div w:id="731200493">
      <w:bodyDiv w:val="1"/>
      <w:marLeft w:val="0"/>
      <w:marRight w:val="0"/>
      <w:marTop w:val="0"/>
      <w:marBottom w:val="0"/>
      <w:divBdr>
        <w:top w:val="none" w:sz="0" w:space="0" w:color="auto"/>
        <w:left w:val="none" w:sz="0" w:space="0" w:color="auto"/>
        <w:bottom w:val="none" w:sz="0" w:space="0" w:color="auto"/>
        <w:right w:val="none" w:sz="0" w:space="0" w:color="auto"/>
      </w:divBdr>
    </w:div>
    <w:div w:id="731470320">
      <w:bodyDiv w:val="1"/>
      <w:marLeft w:val="0"/>
      <w:marRight w:val="0"/>
      <w:marTop w:val="0"/>
      <w:marBottom w:val="0"/>
      <w:divBdr>
        <w:top w:val="none" w:sz="0" w:space="0" w:color="auto"/>
        <w:left w:val="none" w:sz="0" w:space="0" w:color="auto"/>
        <w:bottom w:val="none" w:sz="0" w:space="0" w:color="auto"/>
        <w:right w:val="none" w:sz="0" w:space="0" w:color="auto"/>
      </w:divBdr>
    </w:div>
    <w:div w:id="731538166">
      <w:bodyDiv w:val="1"/>
      <w:marLeft w:val="0"/>
      <w:marRight w:val="0"/>
      <w:marTop w:val="0"/>
      <w:marBottom w:val="0"/>
      <w:divBdr>
        <w:top w:val="none" w:sz="0" w:space="0" w:color="auto"/>
        <w:left w:val="none" w:sz="0" w:space="0" w:color="auto"/>
        <w:bottom w:val="none" w:sz="0" w:space="0" w:color="auto"/>
        <w:right w:val="none" w:sz="0" w:space="0" w:color="auto"/>
      </w:divBdr>
    </w:div>
    <w:div w:id="732506179">
      <w:bodyDiv w:val="1"/>
      <w:marLeft w:val="0"/>
      <w:marRight w:val="0"/>
      <w:marTop w:val="0"/>
      <w:marBottom w:val="0"/>
      <w:divBdr>
        <w:top w:val="none" w:sz="0" w:space="0" w:color="auto"/>
        <w:left w:val="none" w:sz="0" w:space="0" w:color="auto"/>
        <w:bottom w:val="none" w:sz="0" w:space="0" w:color="auto"/>
        <w:right w:val="none" w:sz="0" w:space="0" w:color="auto"/>
      </w:divBdr>
    </w:div>
    <w:div w:id="732628244">
      <w:bodyDiv w:val="1"/>
      <w:marLeft w:val="0"/>
      <w:marRight w:val="0"/>
      <w:marTop w:val="0"/>
      <w:marBottom w:val="0"/>
      <w:divBdr>
        <w:top w:val="none" w:sz="0" w:space="0" w:color="auto"/>
        <w:left w:val="none" w:sz="0" w:space="0" w:color="auto"/>
        <w:bottom w:val="none" w:sz="0" w:space="0" w:color="auto"/>
        <w:right w:val="none" w:sz="0" w:space="0" w:color="auto"/>
      </w:divBdr>
    </w:div>
    <w:div w:id="732658277">
      <w:bodyDiv w:val="1"/>
      <w:marLeft w:val="0"/>
      <w:marRight w:val="0"/>
      <w:marTop w:val="0"/>
      <w:marBottom w:val="0"/>
      <w:divBdr>
        <w:top w:val="none" w:sz="0" w:space="0" w:color="auto"/>
        <w:left w:val="none" w:sz="0" w:space="0" w:color="auto"/>
        <w:bottom w:val="none" w:sz="0" w:space="0" w:color="auto"/>
        <w:right w:val="none" w:sz="0" w:space="0" w:color="auto"/>
      </w:divBdr>
    </w:div>
    <w:div w:id="735514605">
      <w:bodyDiv w:val="1"/>
      <w:marLeft w:val="0"/>
      <w:marRight w:val="0"/>
      <w:marTop w:val="0"/>
      <w:marBottom w:val="0"/>
      <w:divBdr>
        <w:top w:val="none" w:sz="0" w:space="0" w:color="auto"/>
        <w:left w:val="none" w:sz="0" w:space="0" w:color="auto"/>
        <w:bottom w:val="none" w:sz="0" w:space="0" w:color="auto"/>
        <w:right w:val="none" w:sz="0" w:space="0" w:color="auto"/>
      </w:divBdr>
    </w:div>
    <w:div w:id="735667951">
      <w:bodyDiv w:val="1"/>
      <w:marLeft w:val="0"/>
      <w:marRight w:val="0"/>
      <w:marTop w:val="0"/>
      <w:marBottom w:val="0"/>
      <w:divBdr>
        <w:top w:val="none" w:sz="0" w:space="0" w:color="auto"/>
        <w:left w:val="none" w:sz="0" w:space="0" w:color="auto"/>
        <w:bottom w:val="none" w:sz="0" w:space="0" w:color="auto"/>
        <w:right w:val="none" w:sz="0" w:space="0" w:color="auto"/>
      </w:divBdr>
    </w:div>
    <w:div w:id="735861889">
      <w:bodyDiv w:val="1"/>
      <w:marLeft w:val="0"/>
      <w:marRight w:val="0"/>
      <w:marTop w:val="0"/>
      <w:marBottom w:val="0"/>
      <w:divBdr>
        <w:top w:val="none" w:sz="0" w:space="0" w:color="auto"/>
        <w:left w:val="none" w:sz="0" w:space="0" w:color="auto"/>
        <w:bottom w:val="none" w:sz="0" w:space="0" w:color="auto"/>
        <w:right w:val="none" w:sz="0" w:space="0" w:color="auto"/>
      </w:divBdr>
    </w:div>
    <w:div w:id="736173766">
      <w:bodyDiv w:val="1"/>
      <w:marLeft w:val="0"/>
      <w:marRight w:val="0"/>
      <w:marTop w:val="0"/>
      <w:marBottom w:val="0"/>
      <w:divBdr>
        <w:top w:val="none" w:sz="0" w:space="0" w:color="auto"/>
        <w:left w:val="none" w:sz="0" w:space="0" w:color="auto"/>
        <w:bottom w:val="none" w:sz="0" w:space="0" w:color="auto"/>
        <w:right w:val="none" w:sz="0" w:space="0" w:color="auto"/>
      </w:divBdr>
    </w:div>
    <w:div w:id="736591314">
      <w:bodyDiv w:val="1"/>
      <w:marLeft w:val="0"/>
      <w:marRight w:val="0"/>
      <w:marTop w:val="0"/>
      <w:marBottom w:val="0"/>
      <w:divBdr>
        <w:top w:val="none" w:sz="0" w:space="0" w:color="auto"/>
        <w:left w:val="none" w:sz="0" w:space="0" w:color="auto"/>
        <w:bottom w:val="none" w:sz="0" w:space="0" w:color="auto"/>
        <w:right w:val="none" w:sz="0" w:space="0" w:color="auto"/>
      </w:divBdr>
    </w:div>
    <w:div w:id="737440532">
      <w:bodyDiv w:val="1"/>
      <w:marLeft w:val="0"/>
      <w:marRight w:val="0"/>
      <w:marTop w:val="0"/>
      <w:marBottom w:val="0"/>
      <w:divBdr>
        <w:top w:val="none" w:sz="0" w:space="0" w:color="auto"/>
        <w:left w:val="none" w:sz="0" w:space="0" w:color="auto"/>
        <w:bottom w:val="none" w:sz="0" w:space="0" w:color="auto"/>
        <w:right w:val="none" w:sz="0" w:space="0" w:color="auto"/>
      </w:divBdr>
    </w:div>
    <w:div w:id="738477427">
      <w:bodyDiv w:val="1"/>
      <w:marLeft w:val="0"/>
      <w:marRight w:val="0"/>
      <w:marTop w:val="0"/>
      <w:marBottom w:val="0"/>
      <w:divBdr>
        <w:top w:val="none" w:sz="0" w:space="0" w:color="auto"/>
        <w:left w:val="none" w:sz="0" w:space="0" w:color="auto"/>
        <w:bottom w:val="none" w:sz="0" w:space="0" w:color="auto"/>
        <w:right w:val="none" w:sz="0" w:space="0" w:color="auto"/>
      </w:divBdr>
    </w:div>
    <w:div w:id="738748167">
      <w:bodyDiv w:val="1"/>
      <w:marLeft w:val="0"/>
      <w:marRight w:val="0"/>
      <w:marTop w:val="0"/>
      <w:marBottom w:val="0"/>
      <w:divBdr>
        <w:top w:val="none" w:sz="0" w:space="0" w:color="auto"/>
        <w:left w:val="none" w:sz="0" w:space="0" w:color="auto"/>
        <w:bottom w:val="none" w:sz="0" w:space="0" w:color="auto"/>
        <w:right w:val="none" w:sz="0" w:space="0" w:color="auto"/>
      </w:divBdr>
    </w:div>
    <w:div w:id="742023464">
      <w:bodyDiv w:val="1"/>
      <w:marLeft w:val="0"/>
      <w:marRight w:val="0"/>
      <w:marTop w:val="0"/>
      <w:marBottom w:val="0"/>
      <w:divBdr>
        <w:top w:val="none" w:sz="0" w:space="0" w:color="auto"/>
        <w:left w:val="none" w:sz="0" w:space="0" w:color="auto"/>
        <w:bottom w:val="none" w:sz="0" w:space="0" w:color="auto"/>
        <w:right w:val="none" w:sz="0" w:space="0" w:color="auto"/>
      </w:divBdr>
    </w:div>
    <w:div w:id="742146893">
      <w:bodyDiv w:val="1"/>
      <w:marLeft w:val="0"/>
      <w:marRight w:val="0"/>
      <w:marTop w:val="0"/>
      <w:marBottom w:val="0"/>
      <w:divBdr>
        <w:top w:val="none" w:sz="0" w:space="0" w:color="auto"/>
        <w:left w:val="none" w:sz="0" w:space="0" w:color="auto"/>
        <w:bottom w:val="none" w:sz="0" w:space="0" w:color="auto"/>
        <w:right w:val="none" w:sz="0" w:space="0" w:color="auto"/>
      </w:divBdr>
    </w:div>
    <w:div w:id="744382229">
      <w:bodyDiv w:val="1"/>
      <w:marLeft w:val="0"/>
      <w:marRight w:val="0"/>
      <w:marTop w:val="0"/>
      <w:marBottom w:val="0"/>
      <w:divBdr>
        <w:top w:val="none" w:sz="0" w:space="0" w:color="auto"/>
        <w:left w:val="none" w:sz="0" w:space="0" w:color="auto"/>
        <w:bottom w:val="none" w:sz="0" w:space="0" w:color="auto"/>
        <w:right w:val="none" w:sz="0" w:space="0" w:color="auto"/>
      </w:divBdr>
    </w:div>
    <w:div w:id="744886957">
      <w:bodyDiv w:val="1"/>
      <w:marLeft w:val="0"/>
      <w:marRight w:val="0"/>
      <w:marTop w:val="0"/>
      <w:marBottom w:val="0"/>
      <w:divBdr>
        <w:top w:val="none" w:sz="0" w:space="0" w:color="auto"/>
        <w:left w:val="none" w:sz="0" w:space="0" w:color="auto"/>
        <w:bottom w:val="none" w:sz="0" w:space="0" w:color="auto"/>
        <w:right w:val="none" w:sz="0" w:space="0" w:color="auto"/>
      </w:divBdr>
    </w:div>
    <w:div w:id="746541579">
      <w:bodyDiv w:val="1"/>
      <w:marLeft w:val="0"/>
      <w:marRight w:val="0"/>
      <w:marTop w:val="0"/>
      <w:marBottom w:val="0"/>
      <w:divBdr>
        <w:top w:val="none" w:sz="0" w:space="0" w:color="auto"/>
        <w:left w:val="none" w:sz="0" w:space="0" w:color="auto"/>
        <w:bottom w:val="none" w:sz="0" w:space="0" w:color="auto"/>
        <w:right w:val="none" w:sz="0" w:space="0" w:color="auto"/>
      </w:divBdr>
    </w:div>
    <w:div w:id="746922259">
      <w:bodyDiv w:val="1"/>
      <w:marLeft w:val="0"/>
      <w:marRight w:val="0"/>
      <w:marTop w:val="0"/>
      <w:marBottom w:val="0"/>
      <w:divBdr>
        <w:top w:val="none" w:sz="0" w:space="0" w:color="auto"/>
        <w:left w:val="none" w:sz="0" w:space="0" w:color="auto"/>
        <w:bottom w:val="none" w:sz="0" w:space="0" w:color="auto"/>
        <w:right w:val="none" w:sz="0" w:space="0" w:color="auto"/>
      </w:divBdr>
    </w:div>
    <w:div w:id="746923692">
      <w:bodyDiv w:val="1"/>
      <w:marLeft w:val="0"/>
      <w:marRight w:val="0"/>
      <w:marTop w:val="0"/>
      <w:marBottom w:val="0"/>
      <w:divBdr>
        <w:top w:val="none" w:sz="0" w:space="0" w:color="auto"/>
        <w:left w:val="none" w:sz="0" w:space="0" w:color="auto"/>
        <w:bottom w:val="none" w:sz="0" w:space="0" w:color="auto"/>
        <w:right w:val="none" w:sz="0" w:space="0" w:color="auto"/>
      </w:divBdr>
    </w:div>
    <w:div w:id="747193368">
      <w:bodyDiv w:val="1"/>
      <w:marLeft w:val="0"/>
      <w:marRight w:val="0"/>
      <w:marTop w:val="0"/>
      <w:marBottom w:val="0"/>
      <w:divBdr>
        <w:top w:val="none" w:sz="0" w:space="0" w:color="auto"/>
        <w:left w:val="none" w:sz="0" w:space="0" w:color="auto"/>
        <w:bottom w:val="none" w:sz="0" w:space="0" w:color="auto"/>
        <w:right w:val="none" w:sz="0" w:space="0" w:color="auto"/>
      </w:divBdr>
    </w:div>
    <w:div w:id="748623290">
      <w:bodyDiv w:val="1"/>
      <w:marLeft w:val="0"/>
      <w:marRight w:val="0"/>
      <w:marTop w:val="0"/>
      <w:marBottom w:val="0"/>
      <w:divBdr>
        <w:top w:val="none" w:sz="0" w:space="0" w:color="auto"/>
        <w:left w:val="none" w:sz="0" w:space="0" w:color="auto"/>
        <w:bottom w:val="none" w:sz="0" w:space="0" w:color="auto"/>
        <w:right w:val="none" w:sz="0" w:space="0" w:color="auto"/>
      </w:divBdr>
    </w:div>
    <w:div w:id="748960749">
      <w:bodyDiv w:val="1"/>
      <w:marLeft w:val="0"/>
      <w:marRight w:val="0"/>
      <w:marTop w:val="0"/>
      <w:marBottom w:val="0"/>
      <w:divBdr>
        <w:top w:val="none" w:sz="0" w:space="0" w:color="auto"/>
        <w:left w:val="none" w:sz="0" w:space="0" w:color="auto"/>
        <w:bottom w:val="none" w:sz="0" w:space="0" w:color="auto"/>
        <w:right w:val="none" w:sz="0" w:space="0" w:color="auto"/>
      </w:divBdr>
    </w:div>
    <w:div w:id="752318477">
      <w:bodyDiv w:val="1"/>
      <w:marLeft w:val="0"/>
      <w:marRight w:val="0"/>
      <w:marTop w:val="0"/>
      <w:marBottom w:val="0"/>
      <w:divBdr>
        <w:top w:val="none" w:sz="0" w:space="0" w:color="auto"/>
        <w:left w:val="none" w:sz="0" w:space="0" w:color="auto"/>
        <w:bottom w:val="none" w:sz="0" w:space="0" w:color="auto"/>
        <w:right w:val="none" w:sz="0" w:space="0" w:color="auto"/>
      </w:divBdr>
    </w:div>
    <w:div w:id="753818591">
      <w:bodyDiv w:val="1"/>
      <w:marLeft w:val="0"/>
      <w:marRight w:val="0"/>
      <w:marTop w:val="0"/>
      <w:marBottom w:val="0"/>
      <w:divBdr>
        <w:top w:val="none" w:sz="0" w:space="0" w:color="auto"/>
        <w:left w:val="none" w:sz="0" w:space="0" w:color="auto"/>
        <w:bottom w:val="none" w:sz="0" w:space="0" w:color="auto"/>
        <w:right w:val="none" w:sz="0" w:space="0" w:color="auto"/>
      </w:divBdr>
    </w:div>
    <w:div w:id="754597797">
      <w:bodyDiv w:val="1"/>
      <w:marLeft w:val="0"/>
      <w:marRight w:val="0"/>
      <w:marTop w:val="0"/>
      <w:marBottom w:val="0"/>
      <w:divBdr>
        <w:top w:val="none" w:sz="0" w:space="0" w:color="auto"/>
        <w:left w:val="none" w:sz="0" w:space="0" w:color="auto"/>
        <w:bottom w:val="none" w:sz="0" w:space="0" w:color="auto"/>
        <w:right w:val="none" w:sz="0" w:space="0" w:color="auto"/>
      </w:divBdr>
    </w:div>
    <w:div w:id="754673438">
      <w:bodyDiv w:val="1"/>
      <w:marLeft w:val="0"/>
      <w:marRight w:val="0"/>
      <w:marTop w:val="0"/>
      <w:marBottom w:val="0"/>
      <w:divBdr>
        <w:top w:val="none" w:sz="0" w:space="0" w:color="auto"/>
        <w:left w:val="none" w:sz="0" w:space="0" w:color="auto"/>
        <w:bottom w:val="none" w:sz="0" w:space="0" w:color="auto"/>
        <w:right w:val="none" w:sz="0" w:space="0" w:color="auto"/>
      </w:divBdr>
    </w:div>
    <w:div w:id="755054980">
      <w:bodyDiv w:val="1"/>
      <w:marLeft w:val="0"/>
      <w:marRight w:val="0"/>
      <w:marTop w:val="0"/>
      <w:marBottom w:val="0"/>
      <w:divBdr>
        <w:top w:val="none" w:sz="0" w:space="0" w:color="auto"/>
        <w:left w:val="none" w:sz="0" w:space="0" w:color="auto"/>
        <w:bottom w:val="none" w:sz="0" w:space="0" w:color="auto"/>
        <w:right w:val="none" w:sz="0" w:space="0" w:color="auto"/>
      </w:divBdr>
    </w:div>
    <w:div w:id="755248077">
      <w:bodyDiv w:val="1"/>
      <w:marLeft w:val="0"/>
      <w:marRight w:val="0"/>
      <w:marTop w:val="0"/>
      <w:marBottom w:val="0"/>
      <w:divBdr>
        <w:top w:val="none" w:sz="0" w:space="0" w:color="auto"/>
        <w:left w:val="none" w:sz="0" w:space="0" w:color="auto"/>
        <w:bottom w:val="none" w:sz="0" w:space="0" w:color="auto"/>
        <w:right w:val="none" w:sz="0" w:space="0" w:color="auto"/>
      </w:divBdr>
    </w:div>
    <w:div w:id="755514621">
      <w:bodyDiv w:val="1"/>
      <w:marLeft w:val="0"/>
      <w:marRight w:val="0"/>
      <w:marTop w:val="0"/>
      <w:marBottom w:val="0"/>
      <w:divBdr>
        <w:top w:val="none" w:sz="0" w:space="0" w:color="auto"/>
        <w:left w:val="none" w:sz="0" w:space="0" w:color="auto"/>
        <w:bottom w:val="none" w:sz="0" w:space="0" w:color="auto"/>
        <w:right w:val="none" w:sz="0" w:space="0" w:color="auto"/>
      </w:divBdr>
    </w:div>
    <w:div w:id="756248945">
      <w:bodyDiv w:val="1"/>
      <w:marLeft w:val="0"/>
      <w:marRight w:val="0"/>
      <w:marTop w:val="0"/>
      <w:marBottom w:val="0"/>
      <w:divBdr>
        <w:top w:val="none" w:sz="0" w:space="0" w:color="auto"/>
        <w:left w:val="none" w:sz="0" w:space="0" w:color="auto"/>
        <w:bottom w:val="none" w:sz="0" w:space="0" w:color="auto"/>
        <w:right w:val="none" w:sz="0" w:space="0" w:color="auto"/>
      </w:divBdr>
    </w:div>
    <w:div w:id="757140444">
      <w:bodyDiv w:val="1"/>
      <w:marLeft w:val="0"/>
      <w:marRight w:val="0"/>
      <w:marTop w:val="0"/>
      <w:marBottom w:val="0"/>
      <w:divBdr>
        <w:top w:val="none" w:sz="0" w:space="0" w:color="auto"/>
        <w:left w:val="none" w:sz="0" w:space="0" w:color="auto"/>
        <w:bottom w:val="none" w:sz="0" w:space="0" w:color="auto"/>
        <w:right w:val="none" w:sz="0" w:space="0" w:color="auto"/>
      </w:divBdr>
    </w:div>
    <w:div w:id="757679720">
      <w:bodyDiv w:val="1"/>
      <w:marLeft w:val="0"/>
      <w:marRight w:val="0"/>
      <w:marTop w:val="0"/>
      <w:marBottom w:val="0"/>
      <w:divBdr>
        <w:top w:val="none" w:sz="0" w:space="0" w:color="auto"/>
        <w:left w:val="none" w:sz="0" w:space="0" w:color="auto"/>
        <w:bottom w:val="none" w:sz="0" w:space="0" w:color="auto"/>
        <w:right w:val="none" w:sz="0" w:space="0" w:color="auto"/>
      </w:divBdr>
    </w:div>
    <w:div w:id="758137824">
      <w:bodyDiv w:val="1"/>
      <w:marLeft w:val="0"/>
      <w:marRight w:val="0"/>
      <w:marTop w:val="0"/>
      <w:marBottom w:val="0"/>
      <w:divBdr>
        <w:top w:val="none" w:sz="0" w:space="0" w:color="auto"/>
        <w:left w:val="none" w:sz="0" w:space="0" w:color="auto"/>
        <w:bottom w:val="none" w:sz="0" w:space="0" w:color="auto"/>
        <w:right w:val="none" w:sz="0" w:space="0" w:color="auto"/>
      </w:divBdr>
    </w:div>
    <w:div w:id="758254577">
      <w:bodyDiv w:val="1"/>
      <w:marLeft w:val="0"/>
      <w:marRight w:val="0"/>
      <w:marTop w:val="0"/>
      <w:marBottom w:val="0"/>
      <w:divBdr>
        <w:top w:val="none" w:sz="0" w:space="0" w:color="auto"/>
        <w:left w:val="none" w:sz="0" w:space="0" w:color="auto"/>
        <w:bottom w:val="none" w:sz="0" w:space="0" w:color="auto"/>
        <w:right w:val="none" w:sz="0" w:space="0" w:color="auto"/>
      </w:divBdr>
    </w:div>
    <w:div w:id="758520769">
      <w:bodyDiv w:val="1"/>
      <w:marLeft w:val="0"/>
      <w:marRight w:val="0"/>
      <w:marTop w:val="0"/>
      <w:marBottom w:val="0"/>
      <w:divBdr>
        <w:top w:val="none" w:sz="0" w:space="0" w:color="auto"/>
        <w:left w:val="none" w:sz="0" w:space="0" w:color="auto"/>
        <w:bottom w:val="none" w:sz="0" w:space="0" w:color="auto"/>
        <w:right w:val="none" w:sz="0" w:space="0" w:color="auto"/>
      </w:divBdr>
    </w:div>
    <w:div w:id="759453526">
      <w:bodyDiv w:val="1"/>
      <w:marLeft w:val="0"/>
      <w:marRight w:val="0"/>
      <w:marTop w:val="0"/>
      <w:marBottom w:val="0"/>
      <w:divBdr>
        <w:top w:val="none" w:sz="0" w:space="0" w:color="auto"/>
        <w:left w:val="none" w:sz="0" w:space="0" w:color="auto"/>
        <w:bottom w:val="none" w:sz="0" w:space="0" w:color="auto"/>
        <w:right w:val="none" w:sz="0" w:space="0" w:color="auto"/>
      </w:divBdr>
    </w:div>
    <w:div w:id="759644013">
      <w:bodyDiv w:val="1"/>
      <w:marLeft w:val="0"/>
      <w:marRight w:val="0"/>
      <w:marTop w:val="0"/>
      <w:marBottom w:val="0"/>
      <w:divBdr>
        <w:top w:val="none" w:sz="0" w:space="0" w:color="auto"/>
        <w:left w:val="none" w:sz="0" w:space="0" w:color="auto"/>
        <w:bottom w:val="none" w:sz="0" w:space="0" w:color="auto"/>
        <w:right w:val="none" w:sz="0" w:space="0" w:color="auto"/>
      </w:divBdr>
    </w:div>
    <w:div w:id="760104413">
      <w:bodyDiv w:val="1"/>
      <w:marLeft w:val="0"/>
      <w:marRight w:val="0"/>
      <w:marTop w:val="0"/>
      <w:marBottom w:val="0"/>
      <w:divBdr>
        <w:top w:val="none" w:sz="0" w:space="0" w:color="auto"/>
        <w:left w:val="none" w:sz="0" w:space="0" w:color="auto"/>
        <w:bottom w:val="none" w:sz="0" w:space="0" w:color="auto"/>
        <w:right w:val="none" w:sz="0" w:space="0" w:color="auto"/>
      </w:divBdr>
    </w:div>
    <w:div w:id="760227054">
      <w:bodyDiv w:val="1"/>
      <w:marLeft w:val="0"/>
      <w:marRight w:val="0"/>
      <w:marTop w:val="0"/>
      <w:marBottom w:val="0"/>
      <w:divBdr>
        <w:top w:val="none" w:sz="0" w:space="0" w:color="auto"/>
        <w:left w:val="none" w:sz="0" w:space="0" w:color="auto"/>
        <w:bottom w:val="none" w:sz="0" w:space="0" w:color="auto"/>
        <w:right w:val="none" w:sz="0" w:space="0" w:color="auto"/>
      </w:divBdr>
    </w:div>
    <w:div w:id="761339314">
      <w:bodyDiv w:val="1"/>
      <w:marLeft w:val="0"/>
      <w:marRight w:val="0"/>
      <w:marTop w:val="0"/>
      <w:marBottom w:val="0"/>
      <w:divBdr>
        <w:top w:val="none" w:sz="0" w:space="0" w:color="auto"/>
        <w:left w:val="none" w:sz="0" w:space="0" w:color="auto"/>
        <w:bottom w:val="none" w:sz="0" w:space="0" w:color="auto"/>
        <w:right w:val="none" w:sz="0" w:space="0" w:color="auto"/>
      </w:divBdr>
    </w:div>
    <w:div w:id="761340550">
      <w:bodyDiv w:val="1"/>
      <w:marLeft w:val="0"/>
      <w:marRight w:val="0"/>
      <w:marTop w:val="0"/>
      <w:marBottom w:val="0"/>
      <w:divBdr>
        <w:top w:val="none" w:sz="0" w:space="0" w:color="auto"/>
        <w:left w:val="none" w:sz="0" w:space="0" w:color="auto"/>
        <w:bottom w:val="none" w:sz="0" w:space="0" w:color="auto"/>
        <w:right w:val="none" w:sz="0" w:space="0" w:color="auto"/>
      </w:divBdr>
    </w:div>
    <w:div w:id="761491429">
      <w:bodyDiv w:val="1"/>
      <w:marLeft w:val="0"/>
      <w:marRight w:val="0"/>
      <w:marTop w:val="0"/>
      <w:marBottom w:val="0"/>
      <w:divBdr>
        <w:top w:val="none" w:sz="0" w:space="0" w:color="auto"/>
        <w:left w:val="none" w:sz="0" w:space="0" w:color="auto"/>
        <w:bottom w:val="none" w:sz="0" w:space="0" w:color="auto"/>
        <w:right w:val="none" w:sz="0" w:space="0" w:color="auto"/>
      </w:divBdr>
    </w:div>
    <w:div w:id="761610738">
      <w:bodyDiv w:val="1"/>
      <w:marLeft w:val="0"/>
      <w:marRight w:val="0"/>
      <w:marTop w:val="0"/>
      <w:marBottom w:val="0"/>
      <w:divBdr>
        <w:top w:val="none" w:sz="0" w:space="0" w:color="auto"/>
        <w:left w:val="none" w:sz="0" w:space="0" w:color="auto"/>
        <w:bottom w:val="none" w:sz="0" w:space="0" w:color="auto"/>
        <w:right w:val="none" w:sz="0" w:space="0" w:color="auto"/>
      </w:divBdr>
    </w:div>
    <w:div w:id="762382081">
      <w:bodyDiv w:val="1"/>
      <w:marLeft w:val="0"/>
      <w:marRight w:val="0"/>
      <w:marTop w:val="0"/>
      <w:marBottom w:val="0"/>
      <w:divBdr>
        <w:top w:val="none" w:sz="0" w:space="0" w:color="auto"/>
        <w:left w:val="none" w:sz="0" w:space="0" w:color="auto"/>
        <w:bottom w:val="none" w:sz="0" w:space="0" w:color="auto"/>
        <w:right w:val="none" w:sz="0" w:space="0" w:color="auto"/>
      </w:divBdr>
    </w:div>
    <w:div w:id="762383543">
      <w:bodyDiv w:val="1"/>
      <w:marLeft w:val="0"/>
      <w:marRight w:val="0"/>
      <w:marTop w:val="0"/>
      <w:marBottom w:val="0"/>
      <w:divBdr>
        <w:top w:val="none" w:sz="0" w:space="0" w:color="auto"/>
        <w:left w:val="none" w:sz="0" w:space="0" w:color="auto"/>
        <w:bottom w:val="none" w:sz="0" w:space="0" w:color="auto"/>
        <w:right w:val="none" w:sz="0" w:space="0" w:color="auto"/>
      </w:divBdr>
    </w:div>
    <w:div w:id="762578406">
      <w:bodyDiv w:val="1"/>
      <w:marLeft w:val="0"/>
      <w:marRight w:val="0"/>
      <w:marTop w:val="0"/>
      <w:marBottom w:val="0"/>
      <w:divBdr>
        <w:top w:val="none" w:sz="0" w:space="0" w:color="auto"/>
        <w:left w:val="none" w:sz="0" w:space="0" w:color="auto"/>
        <w:bottom w:val="none" w:sz="0" w:space="0" w:color="auto"/>
        <w:right w:val="none" w:sz="0" w:space="0" w:color="auto"/>
      </w:divBdr>
    </w:div>
    <w:div w:id="763184824">
      <w:bodyDiv w:val="1"/>
      <w:marLeft w:val="0"/>
      <w:marRight w:val="0"/>
      <w:marTop w:val="0"/>
      <w:marBottom w:val="0"/>
      <w:divBdr>
        <w:top w:val="none" w:sz="0" w:space="0" w:color="auto"/>
        <w:left w:val="none" w:sz="0" w:space="0" w:color="auto"/>
        <w:bottom w:val="none" w:sz="0" w:space="0" w:color="auto"/>
        <w:right w:val="none" w:sz="0" w:space="0" w:color="auto"/>
      </w:divBdr>
    </w:div>
    <w:div w:id="763919617">
      <w:bodyDiv w:val="1"/>
      <w:marLeft w:val="0"/>
      <w:marRight w:val="0"/>
      <w:marTop w:val="0"/>
      <w:marBottom w:val="0"/>
      <w:divBdr>
        <w:top w:val="none" w:sz="0" w:space="0" w:color="auto"/>
        <w:left w:val="none" w:sz="0" w:space="0" w:color="auto"/>
        <w:bottom w:val="none" w:sz="0" w:space="0" w:color="auto"/>
        <w:right w:val="none" w:sz="0" w:space="0" w:color="auto"/>
      </w:divBdr>
    </w:div>
    <w:div w:id="765273876">
      <w:bodyDiv w:val="1"/>
      <w:marLeft w:val="0"/>
      <w:marRight w:val="0"/>
      <w:marTop w:val="0"/>
      <w:marBottom w:val="0"/>
      <w:divBdr>
        <w:top w:val="none" w:sz="0" w:space="0" w:color="auto"/>
        <w:left w:val="none" w:sz="0" w:space="0" w:color="auto"/>
        <w:bottom w:val="none" w:sz="0" w:space="0" w:color="auto"/>
        <w:right w:val="none" w:sz="0" w:space="0" w:color="auto"/>
      </w:divBdr>
    </w:div>
    <w:div w:id="765420697">
      <w:bodyDiv w:val="1"/>
      <w:marLeft w:val="0"/>
      <w:marRight w:val="0"/>
      <w:marTop w:val="0"/>
      <w:marBottom w:val="0"/>
      <w:divBdr>
        <w:top w:val="none" w:sz="0" w:space="0" w:color="auto"/>
        <w:left w:val="none" w:sz="0" w:space="0" w:color="auto"/>
        <w:bottom w:val="none" w:sz="0" w:space="0" w:color="auto"/>
        <w:right w:val="none" w:sz="0" w:space="0" w:color="auto"/>
      </w:divBdr>
    </w:div>
    <w:div w:id="766273119">
      <w:bodyDiv w:val="1"/>
      <w:marLeft w:val="0"/>
      <w:marRight w:val="0"/>
      <w:marTop w:val="0"/>
      <w:marBottom w:val="0"/>
      <w:divBdr>
        <w:top w:val="none" w:sz="0" w:space="0" w:color="auto"/>
        <w:left w:val="none" w:sz="0" w:space="0" w:color="auto"/>
        <w:bottom w:val="none" w:sz="0" w:space="0" w:color="auto"/>
        <w:right w:val="none" w:sz="0" w:space="0" w:color="auto"/>
      </w:divBdr>
    </w:div>
    <w:div w:id="767165765">
      <w:bodyDiv w:val="1"/>
      <w:marLeft w:val="0"/>
      <w:marRight w:val="0"/>
      <w:marTop w:val="0"/>
      <w:marBottom w:val="0"/>
      <w:divBdr>
        <w:top w:val="none" w:sz="0" w:space="0" w:color="auto"/>
        <w:left w:val="none" w:sz="0" w:space="0" w:color="auto"/>
        <w:bottom w:val="none" w:sz="0" w:space="0" w:color="auto"/>
        <w:right w:val="none" w:sz="0" w:space="0" w:color="auto"/>
      </w:divBdr>
    </w:div>
    <w:div w:id="768428606">
      <w:bodyDiv w:val="1"/>
      <w:marLeft w:val="0"/>
      <w:marRight w:val="0"/>
      <w:marTop w:val="0"/>
      <w:marBottom w:val="0"/>
      <w:divBdr>
        <w:top w:val="none" w:sz="0" w:space="0" w:color="auto"/>
        <w:left w:val="none" w:sz="0" w:space="0" w:color="auto"/>
        <w:bottom w:val="none" w:sz="0" w:space="0" w:color="auto"/>
        <w:right w:val="none" w:sz="0" w:space="0" w:color="auto"/>
      </w:divBdr>
    </w:div>
    <w:div w:id="769281284">
      <w:bodyDiv w:val="1"/>
      <w:marLeft w:val="0"/>
      <w:marRight w:val="0"/>
      <w:marTop w:val="0"/>
      <w:marBottom w:val="0"/>
      <w:divBdr>
        <w:top w:val="none" w:sz="0" w:space="0" w:color="auto"/>
        <w:left w:val="none" w:sz="0" w:space="0" w:color="auto"/>
        <w:bottom w:val="none" w:sz="0" w:space="0" w:color="auto"/>
        <w:right w:val="none" w:sz="0" w:space="0" w:color="auto"/>
      </w:divBdr>
    </w:div>
    <w:div w:id="771321703">
      <w:bodyDiv w:val="1"/>
      <w:marLeft w:val="0"/>
      <w:marRight w:val="0"/>
      <w:marTop w:val="0"/>
      <w:marBottom w:val="0"/>
      <w:divBdr>
        <w:top w:val="none" w:sz="0" w:space="0" w:color="auto"/>
        <w:left w:val="none" w:sz="0" w:space="0" w:color="auto"/>
        <w:bottom w:val="none" w:sz="0" w:space="0" w:color="auto"/>
        <w:right w:val="none" w:sz="0" w:space="0" w:color="auto"/>
      </w:divBdr>
    </w:div>
    <w:div w:id="771977795">
      <w:bodyDiv w:val="1"/>
      <w:marLeft w:val="0"/>
      <w:marRight w:val="0"/>
      <w:marTop w:val="0"/>
      <w:marBottom w:val="0"/>
      <w:divBdr>
        <w:top w:val="none" w:sz="0" w:space="0" w:color="auto"/>
        <w:left w:val="none" w:sz="0" w:space="0" w:color="auto"/>
        <w:bottom w:val="none" w:sz="0" w:space="0" w:color="auto"/>
        <w:right w:val="none" w:sz="0" w:space="0" w:color="auto"/>
      </w:divBdr>
    </w:div>
    <w:div w:id="772436581">
      <w:bodyDiv w:val="1"/>
      <w:marLeft w:val="0"/>
      <w:marRight w:val="0"/>
      <w:marTop w:val="0"/>
      <w:marBottom w:val="0"/>
      <w:divBdr>
        <w:top w:val="none" w:sz="0" w:space="0" w:color="auto"/>
        <w:left w:val="none" w:sz="0" w:space="0" w:color="auto"/>
        <w:bottom w:val="none" w:sz="0" w:space="0" w:color="auto"/>
        <w:right w:val="none" w:sz="0" w:space="0" w:color="auto"/>
      </w:divBdr>
    </w:div>
    <w:div w:id="772558197">
      <w:bodyDiv w:val="1"/>
      <w:marLeft w:val="0"/>
      <w:marRight w:val="0"/>
      <w:marTop w:val="0"/>
      <w:marBottom w:val="0"/>
      <w:divBdr>
        <w:top w:val="none" w:sz="0" w:space="0" w:color="auto"/>
        <w:left w:val="none" w:sz="0" w:space="0" w:color="auto"/>
        <w:bottom w:val="none" w:sz="0" w:space="0" w:color="auto"/>
        <w:right w:val="none" w:sz="0" w:space="0" w:color="auto"/>
      </w:divBdr>
    </w:div>
    <w:div w:id="774398050">
      <w:bodyDiv w:val="1"/>
      <w:marLeft w:val="0"/>
      <w:marRight w:val="0"/>
      <w:marTop w:val="0"/>
      <w:marBottom w:val="0"/>
      <w:divBdr>
        <w:top w:val="none" w:sz="0" w:space="0" w:color="auto"/>
        <w:left w:val="none" w:sz="0" w:space="0" w:color="auto"/>
        <w:bottom w:val="none" w:sz="0" w:space="0" w:color="auto"/>
        <w:right w:val="none" w:sz="0" w:space="0" w:color="auto"/>
      </w:divBdr>
    </w:div>
    <w:div w:id="774710454">
      <w:bodyDiv w:val="1"/>
      <w:marLeft w:val="0"/>
      <w:marRight w:val="0"/>
      <w:marTop w:val="0"/>
      <w:marBottom w:val="0"/>
      <w:divBdr>
        <w:top w:val="none" w:sz="0" w:space="0" w:color="auto"/>
        <w:left w:val="none" w:sz="0" w:space="0" w:color="auto"/>
        <w:bottom w:val="none" w:sz="0" w:space="0" w:color="auto"/>
        <w:right w:val="none" w:sz="0" w:space="0" w:color="auto"/>
      </w:divBdr>
    </w:div>
    <w:div w:id="775440098">
      <w:bodyDiv w:val="1"/>
      <w:marLeft w:val="0"/>
      <w:marRight w:val="0"/>
      <w:marTop w:val="0"/>
      <w:marBottom w:val="0"/>
      <w:divBdr>
        <w:top w:val="none" w:sz="0" w:space="0" w:color="auto"/>
        <w:left w:val="none" w:sz="0" w:space="0" w:color="auto"/>
        <w:bottom w:val="none" w:sz="0" w:space="0" w:color="auto"/>
        <w:right w:val="none" w:sz="0" w:space="0" w:color="auto"/>
      </w:divBdr>
    </w:div>
    <w:div w:id="775712071">
      <w:bodyDiv w:val="1"/>
      <w:marLeft w:val="0"/>
      <w:marRight w:val="0"/>
      <w:marTop w:val="0"/>
      <w:marBottom w:val="0"/>
      <w:divBdr>
        <w:top w:val="none" w:sz="0" w:space="0" w:color="auto"/>
        <w:left w:val="none" w:sz="0" w:space="0" w:color="auto"/>
        <w:bottom w:val="none" w:sz="0" w:space="0" w:color="auto"/>
        <w:right w:val="none" w:sz="0" w:space="0" w:color="auto"/>
      </w:divBdr>
    </w:div>
    <w:div w:id="776489315">
      <w:bodyDiv w:val="1"/>
      <w:marLeft w:val="0"/>
      <w:marRight w:val="0"/>
      <w:marTop w:val="0"/>
      <w:marBottom w:val="0"/>
      <w:divBdr>
        <w:top w:val="none" w:sz="0" w:space="0" w:color="auto"/>
        <w:left w:val="none" w:sz="0" w:space="0" w:color="auto"/>
        <w:bottom w:val="none" w:sz="0" w:space="0" w:color="auto"/>
        <w:right w:val="none" w:sz="0" w:space="0" w:color="auto"/>
      </w:divBdr>
    </w:div>
    <w:div w:id="776559087">
      <w:bodyDiv w:val="1"/>
      <w:marLeft w:val="0"/>
      <w:marRight w:val="0"/>
      <w:marTop w:val="0"/>
      <w:marBottom w:val="0"/>
      <w:divBdr>
        <w:top w:val="none" w:sz="0" w:space="0" w:color="auto"/>
        <w:left w:val="none" w:sz="0" w:space="0" w:color="auto"/>
        <w:bottom w:val="none" w:sz="0" w:space="0" w:color="auto"/>
        <w:right w:val="none" w:sz="0" w:space="0" w:color="auto"/>
      </w:divBdr>
    </w:div>
    <w:div w:id="777329833">
      <w:bodyDiv w:val="1"/>
      <w:marLeft w:val="0"/>
      <w:marRight w:val="0"/>
      <w:marTop w:val="0"/>
      <w:marBottom w:val="0"/>
      <w:divBdr>
        <w:top w:val="none" w:sz="0" w:space="0" w:color="auto"/>
        <w:left w:val="none" w:sz="0" w:space="0" w:color="auto"/>
        <w:bottom w:val="none" w:sz="0" w:space="0" w:color="auto"/>
        <w:right w:val="none" w:sz="0" w:space="0" w:color="auto"/>
      </w:divBdr>
    </w:div>
    <w:div w:id="777411043">
      <w:bodyDiv w:val="1"/>
      <w:marLeft w:val="0"/>
      <w:marRight w:val="0"/>
      <w:marTop w:val="0"/>
      <w:marBottom w:val="0"/>
      <w:divBdr>
        <w:top w:val="none" w:sz="0" w:space="0" w:color="auto"/>
        <w:left w:val="none" w:sz="0" w:space="0" w:color="auto"/>
        <w:bottom w:val="none" w:sz="0" w:space="0" w:color="auto"/>
        <w:right w:val="none" w:sz="0" w:space="0" w:color="auto"/>
      </w:divBdr>
    </w:div>
    <w:div w:id="777725433">
      <w:bodyDiv w:val="1"/>
      <w:marLeft w:val="0"/>
      <w:marRight w:val="0"/>
      <w:marTop w:val="0"/>
      <w:marBottom w:val="0"/>
      <w:divBdr>
        <w:top w:val="none" w:sz="0" w:space="0" w:color="auto"/>
        <w:left w:val="none" w:sz="0" w:space="0" w:color="auto"/>
        <w:bottom w:val="none" w:sz="0" w:space="0" w:color="auto"/>
        <w:right w:val="none" w:sz="0" w:space="0" w:color="auto"/>
      </w:divBdr>
    </w:div>
    <w:div w:id="777792952">
      <w:bodyDiv w:val="1"/>
      <w:marLeft w:val="0"/>
      <w:marRight w:val="0"/>
      <w:marTop w:val="0"/>
      <w:marBottom w:val="0"/>
      <w:divBdr>
        <w:top w:val="none" w:sz="0" w:space="0" w:color="auto"/>
        <w:left w:val="none" w:sz="0" w:space="0" w:color="auto"/>
        <w:bottom w:val="none" w:sz="0" w:space="0" w:color="auto"/>
        <w:right w:val="none" w:sz="0" w:space="0" w:color="auto"/>
      </w:divBdr>
    </w:div>
    <w:div w:id="777868594">
      <w:bodyDiv w:val="1"/>
      <w:marLeft w:val="0"/>
      <w:marRight w:val="0"/>
      <w:marTop w:val="0"/>
      <w:marBottom w:val="0"/>
      <w:divBdr>
        <w:top w:val="none" w:sz="0" w:space="0" w:color="auto"/>
        <w:left w:val="none" w:sz="0" w:space="0" w:color="auto"/>
        <w:bottom w:val="none" w:sz="0" w:space="0" w:color="auto"/>
        <w:right w:val="none" w:sz="0" w:space="0" w:color="auto"/>
      </w:divBdr>
    </w:div>
    <w:div w:id="779300585">
      <w:bodyDiv w:val="1"/>
      <w:marLeft w:val="0"/>
      <w:marRight w:val="0"/>
      <w:marTop w:val="0"/>
      <w:marBottom w:val="0"/>
      <w:divBdr>
        <w:top w:val="none" w:sz="0" w:space="0" w:color="auto"/>
        <w:left w:val="none" w:sz="0" w:space="0" w:color="auto"/>
        <w:bottom w:val="none" w:sz="0" w:space="0" w:color="auto"/>
        <w:right w:val="none" w:sz="0" w:space="0" w:color="auto"/>
      </w:divBdr>
    </w:div>
    <w:div w:id="779910775">
      <w:bodyDiv w:val="1"/>
      <w:marLeft w:val="0"/>
      <w:marRight w:val="0"/>
      <w:marTop w:val="0"/>
      <w:marBottom w:val="0"/>
      <w:divBdr>
        <w:top w:val="none" w:sz="0" w:space="0" w:color="auto"/>
        <w:left w:val="none" w:sz="0" w:space="0" w:color="auto"/>
        <w:bottom w:val="none" w:sz="0" w:space="0" w:color="auto"/>
        <w:right w:val="none" w:sz="0" w:space="0" w:color="auto"/>
      </w:divBdr>
    </w:div>
    <w:div w:id="780075546">
      <w:bodyDiv w:val="1"/>
      <w:marLeft w:val="0"/>
      <w:marRight w:val="0"/>
      <w:marTop w:val="0"/>
      <w:marBottom w:val="0"/>
      <w:divBdr>
        <w:top w:val="none" w:sz="0" w:space="0" w:color="auto"/>
        <w:left w:val="none" w:sz="0" w:space="0" w:color="auto"/>
        <w:bottom w:val="none" w:sz="0" w:space="0" w:color="auto"/>
        <w:right w:val="none" w:sz="0" w:space="0" w:color="auto"/>
      </w:divBdr>
    </w:div>
    <w:div w:id="780418814">
      <w:bodyDiv w:val="1"/>
      <w:marLeft w:val="0"/>
      <w:marRight w:val="0"/>
      <w:marTop w:val="0"/>
      <w:marBottom w:val="0"/>
      <w:divBdr>
        <w:top w:val="none" w:sz="0" w:space="0" w:color="auto"/>
        <w:left w:val="none" w:sz="0" w:space="0" w:color="auto"/>
        <w:bottom w:val="none" w:sz="0" w:space="0" w:color="auto"/>
        <w:right w:val="none" w:sz="0" w:space="0" w:color="auto"/>
      </w:divBdr>
    </w:div>
    <w:div w:id="780957807">
      <w:bodyDiv w:val="1"/>
      <w:marLeft w:val="0"/>
      <w:marRight w:val="0"/>
      <w:marTop w:val="0"/>
      <w:marBottom w:val="0"/>
      <w:divBdr>
        <w:top w:val="none" w:sz="0" w:space="0" w:color="auto"/>
        <w:left w:val="none" w:sz="0" w:space="0" w:color="auto"/>
        <w:bottom w:val="none" w:sz="0" w:space="0" w:color="auto"/>
        <w:right w:val="none" w:sz="0" w:space="0" w:color="auto"/>
      </w:divBdr>
    </w:div>
    <w:div w:id="781414173">
      <w:bodyDiv w:val="1"/>
      <w:marLeft w:val="0"/>
      <w:marRight w:val="0"/>
      <w:marTop w:val="0"/>
      <w:marBottom w:val="0"/>
      <w:divBdr>
        <w:top w:val="none" w:sz="0" w:space="0" w:color="auto"/>
        <w:left w:val="none" w:sz="0" w:space="0" w:color="auto"/>
        <w:bottom w:val="none" w:sz="0" w:space="0" w:color="auto"/>
        <w:right w:val="none" w:sz="0" w:space="0" w:color="auto"/>
      </w:divBdr>
    </w:div>
    <w:div w:id="781532515">
      <w:bodyDiv w:val="1"/>
      <w:marLeft w:val="0"/>
      <w:marRight w:val="0"/>
      <w:marTop w:val="0"/>
      <w:marBottom w:val="0"/>
      <w:divBdr>
        <w:top w:val="none" w:sz="0" w:space="0" w:color="auto"/>
        <w:left w:val="none" w:sz="0" w:space="0" w:color="auto"/>
        <w:bottom w:val="none" w:sz="0" w:space="0" w:color="auto"/>
        <w:right w:val="none" w:sz="0" w:space="0" w:color="auto"/>
      </w:divBdr>
    </w:div>
    <w:div w:id="782842666">
      <w:bodyDiv w:val="1"/>
      <w:marLeft w:val="0"/>
      <w:marRight w:val="0"/>
      <w:marTop w:val="0"/>
      <w:marBottom w:val="0"/>
      <w:divBdr>
        <w:top w:val="none" w:sz="0" w:space="0" w:color="auto"/>
        <w:left w:val="none" w:sz="0" w:space="0" w:color="auto"/>
        <w:bottom w:val="none" w:sz="0" w:space="0" w:color="auto"/>
        <w:right w:val="none" w:sz="0" w:space="0" w:color="auto"/>
      </w:divBdr>
    </w:div>
    <w:div w:id="784813011">
      <w:bodyDiv w:val="1"/>
      <w:marLeft w:val="0"/>
      <w:marRight w:val="0"/>
      <w:marTop w:val="0"/>
      <w:marBottom w:val="0"/>
      <w:divBdr>
        <w:top w:val="none" w:sz="0" w:space="0" w:color="auto"/>
        <w:left w:val="none" w:sz="0" w:space="0" w:color="auto"/>
        <w:bottom w:val="none" w:sz="0" w:space="0" w:color="auto"/>
        <w:right w:val="none" w:sz="0" w:space="0" w:color="auto"/>
      </w:divBdr>
    </w:div>
    <w:div w:id="785586791">
      <w:bodyDiv w:val="1"/>
      <w:marLeft w:val="0"/>
      <w:marRight w:val="0"/>
      <w:marTop w:val="0"/>
      <w:marBottom w:val="0"/>
      <w:divBdr>
        <w:top w:val="none" w:sz="0" w:space="0" w:color="auto"/>
        <w:left w:val="none" w:sz="0" w:space="0" w:color="auto"/>
        <w:bottom w:val="none" w:sz="0" w:space="0" w:color="auto"/>
        <w:right w:val="none" w:sz="0" w:space="0" w:color="auto"/>
      </w:divBdr>
    </w:div>
    <w:div w:id="785780844">
      <w:bodyDiv w:val="1"/>
      <w:marLeft w:val="0"/>
      <w:marRight w:val="0"/>
      <w:marTop w:val="0"/>
      <w:marBottom w:val="0"/>
      <w:divBdr>
        <w:top w:val="none" w:sz="0" w:space="0" w:color="auto"/>
        <w:left w:val="none" w:sz="0" w:space="0" w:color="auto"/>
        <w:bottom w:val="none" w:sz="0" w:space="0" w:color="auto"/>
        <w:right w:val="none" w:sz="0" w:space="0" w:color="auto"/>
      </w:divBdr>
    </w:div>
    <w:div w:id="785974722">
      <w:bodyDiv w:val="1"/>
      <w:marLeft w:val="0"/>
      <w:marRight w:val="0"/>
      <w:marTop w:val="0"/>
      <w:marBottom w:val="0"/>
      <w:divBdr>
        <w:top w:val="none" w:sz="0" w:space="0" w:color="auto"/>
        <w:left w:val="none" w:sz="0" w:space="0" w:color="auto"/>
        <w:bottom w:val="none" w:sz="0" w:space="0" w:color="auto"/>
        <w:right w:val="none" w:sz="0" w:space="0" w:color="auto"/>
      </w:divBdr>
    </w:div>
    <w:div w:id="786508839">
      <w:bodyDiv w:val="1"/>
      <w:marLeft w:val="0"/>
      <w:marRight w:val="0"/>
      <w:marTop w:val="0"/>
      <w:marBottom w:val="0"/>
      <w:divBdr>
        <w:top w:val="none" w:sz="0" w:space="0" w:color="auto"/>
        <w:left w:val="none" w:sz="0" w:space="0" w:color="auto"/>
        <w:bottom w:val="none" w:sz="0" w:space="0" w:color="auto"/>
        <w:right w:val="none" w:sz="0" w:space="0" w:color="auto"/>
      </w:divBdr>
    </w:div>
    <w:div w:id="789324142">
      <w:bodyDiv w:val="1"/>
      <w:marLeft w:val="0"/>
      <w:marRight w:val="0"/>
      <w:marTop w:val="0"/>
      <w:marBottom w:val="0"/>
      <w:divBdr>
        <w:top w:val="none" w:sz="0" w:space="0" w:color="auto"/>
        <w:left w:val="none" w:sz="0" w:space="0" w:color="auto"/>
        <w:bottom w:val="none" w:sz="0" w:space="0" w:color="auto"/>
        <w:right w:val="none" w:sz="0" w:space="0" w:color="auto"/>
      </w:divBdr>
    </w:div>
    <w:div w:id="789477408">
      <w:bodyDiv w:val="1"/>
      <w:marLeft w:val="0"/>
      <w:marRight w:val="0"/>
      <w:marTop w:val="0"/>
      <w:marBottom w:val="0"/>
      <w:divBdr>
        <w:top w:val="none" w:sz="0" w:space="0" w:color="auto"/>
        <w:left w:val="none" w:sz="0" w:space="0" w:color="auto"/>
        <w:bottom w:val="none" w:sz="0" w:space="0" w:color="auto"/>
        <w:right w:val="none" w:sz="0" w:space="0" w:color="auto"/>
      </w:divBdr>
    </w:div>
    <w:div w:id="790828252">
      <w:bodyDiv w:val="1"/>
      <w:marLeft w:val="0"/>
      <w:marRight w:val="0"/>
      <w:marTop w:val="0"/>
      <w:marBottom w:val="0"/>
      <w:divBdr>
        <w:top w:val="none" w:sz="0" w:space="0" w:color="auto"/>
        <w:left w:val="none" w:sz="0" w:space="0" w:color="auto"/>
        <w:bottom w:val="none" w:sz="0" w:space="0" w:color="auto"/>
        <w:right w:val="none" w:sz="0" w:space="0" w:color="auto"/>
      </w:divBdr>
    </w:div>
    <w:div w:id="791440321">
      <w:bodyDiv w:val="1"/>
      <w:marLeft w:val="0"/>
      <w:marRight w:val="0"/>
      <w:marTop w:val="0"/>
      <w:marBottom w:val="0"/>
      <w:divBdr>
        <w:top w:val="none" w:sz="0" w:space="0" w:color="auto"/>
        <w:left w:val="none" w:sz="0" w:space="0" w:color="auto"/>
        <w:bottom w:val="none" w:sz="0" w:space="0" w:color="auto"/>
        <w:right w:val="none" w:sz="0" w:space="0" w:color="auto"/>
      </w:divBdr>
    </w:div>
    <w:div w:id="793065612">
      <w:bodyDiv w:val="1"/>
      <w:marLeft w:val="0"/>
      <w:marRight w:val="0"/>
      <w:marTop w:val="0"/>
      <w:marBottom w:val="0"/>
      <w:divBdr>
        <w:top w:val="none" w:sz="0" w:space="0" w:color="auto"/>
        <w:left w:val="none" w:sz="0" w:space="0" w:color="auto"/>
        <w:bottom w:val="none" w:sz="0" w:space="0" w:color="auto"/>
        <w:right w:val="none" w:sz="0" w:space="0" w:color="auto"/>
      </w:divBdr>
    </w:div>
    <w:div w:id="793522286">
      <w:bodyDiv w:val="1"/>
      <w:marLeft w:val="0"/>
      <w:marRight w:val="0"/>
      <w:marTop w:val="0"/>
      <w:marBottom w:val="0"/>
      <w:divBdr>
        <w:top w:val="none" w:sz="0" w:space="0" w:color="auto"/>
        <w:left w:val="none" w:sz="0" w:space="0" w:color="auto"/>
        <w:bottom w:val="none" w:sz="0" w:space="0" w:color="auto"/>
        <w:right w:val="none" w:sz="0" w:space="0" w:color="auto"/>
      </w:divBdr>
    </w:div>
    <w:div w:id="794297899">
      <w:bodyDiv w:val="1"/>
      <w:marLeft w:val="0"/>
      <w:marRight w:val="0"/>
      <w:marTop w:val="0"/>
      <w:marBottom w:val="0"/>
      <w:divBdr>
        <w:top w:val="none" w:sz="0" w:space="0" w:color="auto"/>
        <w:left w:val="none" w:sz="0" w:space="0" w:color="auto"/>
        <w:bottom w:val="none" w:sz="0" w:space="0" w:color="auto"/>
        <w:right w:val="none" w:sz="0" w:space="0" w:color="auto"/>
      </w:divBdr>
    </w:div>
    <w:div w:id="794561178">
      <w:bodyDiv w:val="1"/>
      <w:marLeft w:val="0"/>
      <w:marRight w:val="0"/>
      <w:marTop w:val="0"/>
      <w:marBottom w:val="0"/>
      <w:divBdr>
        <w:top w:val="none" w:sz="0" w:space="0" w:color="auto"/>
        <w:left w:val="none" w:sz="0" w:space="0" w:color="auto"/>
        <w:bottom w:val="none" w:sz="0" w:space="0" w:color="auto"/>
        <w:right w:val="none" w:sz="0" w:space="0" w:color="auto"/>
      </w:divBdr>
    </w:div>
    <w:div w:id="794983432">
      <w:bodyDiv w:val="1"/>
      <w:marLeft w:val="0"/>
      <w:marRight w:val="0"/>
      <w:marTop w:val="0"/>
      <w:marBottom w:val="0"/>
      <w:divBdr>
        <w:top w:val="none" w:sz="0" w:space="0" w:color="auto"/>
        <w:left w:val="none" w:sz="0" w:space="0" w:color="auto"/>
        <w:bottom w:val="none" w:sz="0" w:space="0" w:color="auto"/>
        <w:right w:val="none" w:sz="0" w:space="0" w:color="auto"/>
      </w:divBdr>
    </w:div>
    <w:div w:id="795101738">
      <w:bodyDiv w:val="1"/>
      <w:marLeft w:val="0"/>
      <w:marRight w:val="0"/>
      <w:marTop w:val="0"/>
      <w:marBottom w:val="0"/>
      <w:divBdr>
        <w:top w:val="none" w:sz="0" w:space="0" w:color="auto"/>
        <w:left w:val="none" w:sz="0" w:space="0" w:color="auto"/>
        <w:bottom w:val="none" w:sz="0" w:space="0" w:color="auto"/>
        <w:right w:val="none" w:sz="0" w:space="0" w:color="auto"/>
      </w:divBdr>
    </w:div>
    <w:div w:id="796066823">
      <w:bodyDiv w:val="1"/>
      <w:marLeft w:val="0"/>
      <w:marRight w:val="0"/>
      <w:marTop w:val="0"/>
      <w:marBottom w:val="0"/>
      <w:divBdr>
        <w:top w:val="none" w:sz="0" w:space="0" w:color="auto"/>
        <w:left w:val="none" w:sz="0" w:space="0" w:color="auto"/>
        <w:bottom w:val="none" w:sz="0" w:space="0" w:color="auto"/>
        <w:right w:val="none" w:sz="0" w:space="0" w:color="auto"/>
      </w:divBdr>
    </w:div>
    <w:div w:id="797067027">
      <w:bodyDiv w:val="1"/>
      <w:marLeft w:val="0"/>
      <w:marRight w:val="0"/>
      <w:marTop w:val="0"/>
      <w:marBottom w:val="0"/>
      <w:divBdr>
        <w:top w:val="none" w:sz="0" w:space="0" w:color="auto"/>
        <w:left w:val="none" w:sz="0" w:space="0" w:color="auto"/>
        <w:bottom w:val="none" w:sz="0" w:space="0" w:color="auto"/>
        <w:right w:val="none" w:sz="0" w:space="0" w:color="auto"/>
      </w:divBdr>
    </w:div>
    <w:div w:id="798451075">
      <w:bodyDiv w:val="1"/>
      <w:marLeft w:val="0"/>
      <w:marRight w:val="0"/>
      <w:marTop w:val="0"/>
      <w:marBottom w:val="0"/>
      <w:divBdr>
        <w:top w:val="none" w:sz="0" w:space="0" w:color="auto"/>
        <w:left w:val="none" w:sz="0" w:space="0" w:color="auto"/>
        <w:bottom w:val="none" w:sz="0" w:space="0" w:color="auto"/>
        <w:right w:val="none" w:sz="0" w:space="0" w:color="auto"/>
      </w:divBdr>
    </w:div>
    <w:div w:id="798689176">
      <w:bodyDiv w:val="1"/>
      <w:marLeft w:val="0"/>
      <w:marRight w:val="0"/>
      <w:marTop w:val="0"/>
      <w:marBottom w:val="0"/>
      <w:divBdr>
        <w:top w:val="none" w:sz="0" w:space="0" w:color="auto"/>
        <w:left w:val="none" w:sz="0" w:space="0" w:color="auto"/>
        <w:bottom w:val="none" w:sz="0" w:space="0" w:color="auto"/>
        <w:right w:val="none" w:sz="0" w:space="0" w:color="auto"/>
      </w:divBdr>
    </w:div>
    <w:div w:id="799808537">
      <w:bodyDiv w:val="1"/>
      <w:marLeft w:val="0"/>
      <w:marRight w:val="0"/>
      <w:marTop w:val="0"/>
      <w:marBottom w:val="0"/>
      <w:divBdr>
        <w:top w:val="none" w:sz="0" w:space="0" w:color="auto"/>
        <w:left w:val="none" w:sz="0" w:space="0" w:color="auto"/>
        <w:bottom w:val="none" w:sz="0" w:space="0" w:color="auto"/>
        <w:right w:val="none" w:sz="0" w:space="0" w:color="auto"/>
      </w:divBdr>
    </w:div>
    <w:div w:id="800226351">
      <w:bodyDiv w:val="1"/>
      <w:marLeft w:val="0"/>
      <w:marRight w:val="0"/>
      <w:marTop w:val="0"/>
      <w:marBottom w:val="0"/>
      <w:divBdr>
        <w:top w:val="none" w:sz="0" w:space="0" w:color="auto"/>
        <w:left w:val="none" w:sz="0" w:space="0" w:color="auto"/>
        <w:bottom w:val="none" w:sz="0" w:space="0" w:color="auto"/>
        <w:right w:val="none" w:sz="0" w:space="0" w:color="auto"/>
      </w:divBdr>
    </w:div>
    <w:div w:id="800270273">
      <w:bodyDiv w:val="1"/>
      <w:marLeft w:val="0"/>
      <w:marRight w:val="0"/>
      <w:marTop w:val="0"/>
      <w:marBottom w:val="0"/>
      <w:divBdr>
        <w:top w:val="none" w:sz="0" w:space="0" w:color="auto"/>
        <w:left w:val="none" w:sz="0" w:space="0" w:color="auto"/>
        <w:bottom w:val="none" w:sz="0" w:space="0" w:color="auto"/>
        <w:right w:val="none" w:sz="0" w:space="0" w:color="auto"/>
      </w:divBdr>
    </w:div>
    <w:div w:id="801769693">
      <w:bodyDiv w:val="1"/>
      <w:marLeft w:val="0"/>
      <w:marRight w:val="0"/>
      <w:marTop w:val="0"/>
      <w:marBottom w:val="0"/>
      <w:divBdr>
        <w:top w:val="none" w:sz="0" w:space="0" w:color="auto"/>
        <w:left w:val="none" w:sz="0" w:space="0" w:color="auto"/>
        <w:bottom w:val="none" w:sz="0" w:space="0" w:color="auto"/>
        <w:right w:val="none" w:sz="0" w:space="0" w:color="auto"/>
      </w:divBdr>
    </w:div>
    <w:div w:id="802381777">
      <w:bodyDiv w:val="1"/>
      <w:marLeft w:val="0"/>
      <w:marRight w:val="0"/>
      <w:marTop w:val="0"/>
      <w:marBottom w:val="0"/>
      <w:divBdr>
        <w:top w:val="none" w:sz="0" w:space="0" w:color="auto"/>
        <w:left w:val="none" w:sz="0" w:space="0" w:color="auto"/>
        <w:bottom w:val="none" w:sz="0" w:space="0" w:color="auto"/>
        <w:right w:val="none" w:sz="0" w:space="0" w:color="auto"/>
      </w:divBdr>
    </w:div>
    <w:div w:id="802502573">
      <w:bodyDiv w:val="1"/>
      <w:marLeft w:val="0"/>
      <w:marRight w:val="0"/>
      <w:marTop w:val="0"/>
      <w:marBottom w:val="0"/>
      <w:divBdr>
        <w:top w:val="none" w:sz="0" w:space="0" w:color="auto"/>
        <w:left w:val="none" w:sz="0" w:space="0" w:color="auto"/>
        <w:bottom w:val="none" w:sz="0" w:space="0" w:color="auto"/>
        <w:right w:val="none" w:sz="0" w:space="0" w:color="auto"/>
      </w:divBdr>
    </w:div>
    <w:div w:id="803238550">
      <w:bodyDiv w:val="1"/>
      <w:marLeft w:val="0"/>
      <w:marRight w:val="0"/>
      <w:marTop w:val="0"/>
      <w:marBottom w:val="0"/>
      <w:divBdr>
        <w:top w:val="none" w:sz="0" w:space="0" w:color="auto"/>
        <w:left w:val="none" w:sz="0" w:space="0" w:color="auto"/>
        <w:bottom w:val="none" w:sz="0" w:space="0" w:color="auto"/>
        <w:right w:val="none" w:sz="0" w:space="0" w:color="auto"/>
      </w:divBdr>
    </w:div>
    <w:div w:id="803347383">
      <w:bodyDiv w:val="1"/>
      <w:marLeft w:val="0"/>
      <w:marRight w:val="0"/>
      <w:marTop w:val="0"/>
      <w:marBottom w:val="0"/>
      <w:divBdr>
        <w:top w:val="none" w:sz="0" w:space="0" w:color="auto"/>
        <w:left w:val="none" w:sz="0" w:space="0" w:color="auto"/>
        <w:bottom w:val="none" w:sz="0" w:space="0" w:color="auto"/>
        <w:right w:val="none" w:sz="0" w:space="0" w:color="auto"/>
      </w:divBdr>
    </w:div>
    <w:div w:id="803699929">
      <w:bodyDiv w:val="1"/>
      <w:marLeft w:val="0"/>
      <w:marRight w:val="0"/>
      <w:marTop w:val="0"/>
      <w:marBottom w:val="0"/>
      <w:divBdr>
        <w:top w:val="none" w:sz="0" w:space="0" w:color="auto"/>
        <w:left w:val="none" w:sz="0" w:space="0" w:color="auto"/>
        <w:bottom w:val="none" w:sz="0" w:space="0" w:color="auto"/>
        <w:right w:val="none" w:sz="0" w:space="0" w:color="auto"/>
      </w:divBdr>
    </w:div>
    <w:div w:id="804008106">
      <w:bodyDiv w:val="1"/>
      <w:marLeft w:val="0"/>
      <w:marRight w:val="0"/>
      <w:marTop w:val="0"/>
      <w:marBottom w:val="0"/>
      <w:divBdr>
        <w:top w:val="none" w:sz="0" w:space="0" w:color="auto"/>
        <w:left w:val="none" w:sz="0" w:space="0" w:color="auto"/>
        <w:bottom w:val="none" w:sz="0" w:space="0" w:color="auto"/>
        <w:right w:val="none" w:sz="0" w:space="0" w:color="auto"/>
      </w:divBdr>
    </w:div>
    <w:div w:id="804197044">
      <w:bodyDiv w:val="1"/>
      <w:marLeft w:val="0"/>
      <w:marRight w:val="0"/>
      <w:marTop w:val="0"/>
      <w:marBottom w:val="0"/>
      <w:divBdr>
        <w:top w:val="none" w:sz="0" w:space="0" w:color="auto"/>
        <w:left w:val="none" w:sz="0" w:space="0" w:color="auto"/>
        <w:bottom w:val="none" w:sz="0" w:space="0" w:color="auto"/>
        <w:right w:val="none" w:sz="0" w:space="0" w:color="auto"/>
      </w:divBdr>
    </w:div>
    <w:div w:id="804201923">
      <w:bodyDiv w:val="1"/>
      <w:marLeft w:val="0"/>
      <w:marRight w:val="0"/>
      <w:marTop w:val="0"/>
      <w:marBottom w:val="0"/>
      <w:divBdr>
        <w:top w:val="none" w:sz="0" w:space="0" w:color="auto"/>
        <w:left w:val="none" w:sz="0" w:space="0" w:color="auto"/>
        <w:bottom w:val="none" w:sz="0" w:space="0" w:color="auto"/>
        <w:right w:val="none" w:sz="0" w:space="0" w:color="auto"/>
      </w:divBdr>
    </w:div>
    <w:div w:id="804657841">
      <w:bodyDiv w:val="1"/>
      <w:marLeft w:val="0"/>
      <w:marRight w:val="0"/>
      <w:marTop w:val="0"/>
      <w:marBottom w:val="0"/>
      <w:divBdr>
        <w:top w:val="none" w:sz="0" w:space="0" w:color="auto"/>
        <w:left w:val="none" w:sz="0" w:space="0" w:color="auto"/>
        <w:bottom w:val="none" w:sz="0" w:space="0" w:color="auto"/>
        <w:right w:val="none" w:sz="0" w:space="0" w:color="auto"/>
      </w:divBdr>
    </w:div>
    <w:div w:id="805663108">
      <w:bodyDiv w:val="1"/>
      <w:marLeft w:val="0"/>
      <w:marRight w:val="0"/>
      <w:marTop w:val="0"/>
      <w:marBottom w:val="0"/>
      <w:divBdr>
        <w:top w:val="none" w:sz="0" w:space="0" w:color="auto"/>
        <w:left w:val="none" w:sz="0" w:space="0" w:color="auto"/>
        <w:bottom w:val="none" w:sz="0" w:space="0" w:color="auto"/>
        <w:right w:val="none" w:sz="0" w:space="0" w:color="auto"/>
      </w:divBdr>
    </w:div>
    <w:div w:id="805926112">
      <w:bodyDiv w:val="1"/>
      <w:marLeft w:val="0"/>
      <w:marRight w:val="0"/>
      <w:marTop w:val="0"/>
      <w:marBottom w:val="0"/>
      <w:divBdr>
        <w:top w:val="none" w:sz="0" w:space="0" w:color="auto"/>
        <w:left w:val="none" w:sz="0" w:space="0" w:color="auto"/>
        <w:bottom w:val="none" w:sz="0" w:space="0" w:color="auto"/>
        <w:right w:val="none" w:sz="0" w:space="0" w:color="auto"/>
      </w:divBdr>
    </w:div>
    <w:div w:id="805927192">
      <w:bodyDiv w:val="1"/>
      <w:marLeft w:val="0"/>
      <w:marRight w:val="0"/>
      <w:marTop w:val="0"/>
      <w:marBottom w:val="0"/>
      <w:divBdr>
        <w:top w:val="none" w:sz="0" w:space="0" w:color="auto"/>
        <w:left w:val="none" w:sz="0" w:space="0" w:color="auto"/>
        <w:bottom w:val="none" w:sz="0" w:space="0" w:color="auto"/>
        <w:right w:val="none" w:sz="0" w:space="0" w:color="auto"/>
      </w:divBdr>
    </w:div>
    <w:div w:id="807472355">
      <w:bodyDiv w:val="1"/>
      <w:marLeft w:val="0"/>
      <w:marRight w:val="0"/>
      <w:marTop w:val="0"/>
      <w:marBottom w:val="0"/>
      <w:divBdr>
        <w:top w:val="none" w:sz="0" w:space="0" w:color="auto"/>
        <w:left w:val="none" w:sz="0" w:space="0" w:color="auto"/>
        <w:bottom w:val="none" w:sz="0" w:space="0" w:color="auto"/>
        <w:right w:val="none" w:sz="0" w:space="0" w:color="auto"/>
      </w:divBdr>
    </w:div>
    <w:div w:id="808665174">
      <w:bodyDiv w:val="1"/>
      <w:marLeft w:val="0"/>
      <w:marRight w:val="0"/>
      <w:marTop w:val="0"/>
      <w:marBottom w:val="0"/>
      <w:divBdr>
        <w:top w:val="none" w:sz="0" w:space="0" w:color="auto"/>
        <w:left w:val="none" w:sz="0" w:space="0" w:color="auto"/>
        <w:bottom w:val="none" w:sz="0" w:space="0" w:color="auto"/>
        <w:right w:val="none" w:sz="0" w:space="0" w:color="auto"/>
      </w:divBdr>
    </w:div>
    <w:div w:id="808937654">
      <w:bodyDiv w:val="1"/>
      <w:marLeft w:val="0"/>
      <w:marRight w:val="0"/>
      <w:marTop w:val="0"/>
      <w:marBottom w:val="0"/>
      <w:divBdr>
        <w:top w:val="none" w:sz="0" w:space="0" w:color="auto"/>
        <w:left w:val="none" w:sz="0" w:space="0" w:color="auto"/>
        <w:bottom w:val="none" w:sz="0" w:space="0" w:color="auto"/>
        <w:right w:val="none" w:sz="0" w:space="0" w:color="auto"/>
      </w:divBdr>
    </w:div>
    <w:div w:id="809515487">
      <w:bodyDiv w:val="1"/>
      <w:marLeft w:val="0"/>
      <w:marRight w:val="0"/>
      <w:marTop w:val="0"/>
      <w:marBottom w:val="0"/>
      <w:divBdr>
        <w:top w:val="none" w:sz="0" w:space="0" w:color="auto"/>
        <w:left w:val="none" w:sz="0" w:space="0" w:color="auto"/>
        <w:bottom w:val="none" w:sz="0" w:space="0" w:color="auto"/>
        <w:right w:val="none" w:sz="0" w:space="0" w:color="auto"/>
      </w:divBdr>
    </w:div>
    <w:div w:id="809715761">
      <w:bodyDiv w:val="1"/>
      <w:marLeft w:val="0"/>
      <w:marRight w:val="0"/>
      <w:marTop w:val="0"/>
      <w:marBottom w:val="0"/>
      <w:divBdr>
        <w:top w:val="none" w:sz="0" w:space="0" w:color="auto"/>
        <w:left w:val="none" w:sz="0" w:space="0" w:color="auto"/>
        <w:bottom w:val="none" w:sz="0" w:space="0" w:color="auto"/>
        <w:right w:val="none" w:sz="0" w:space="0" w:color="auto"/>
      </w:divBdr>
    </w:div>
    <w:div w:id="812453612">
      <w:bodyDiv w:val="1"/>
      <w:marLeft w:val="0"/>
      <w:marRight w:val="0"/>
      <w:marTop w:val="0"/>
      <w:marBottom w:val="0"/>
      <w:divBdr>
        <w:top w:val="none" w:sz="0" w:space="0" w:color="auto"/>
        <w:left w:val="none" w:sz="0" w:space="0" w:color="auto"/>
        <w:bottom w:val="none" w:sz="0" w:space="0" w:color="auto"/>
        <w:right w:val="none" w:sz="0" w:space="0" w:color="auto"/>
      </w:divBdr>
    </w:div>
    <w:div w:id="812723650">
      <w:bodyDiv w:val="1"/>
      <w:marLeft w:val="0"/>
      <w:marRight w:val="0"/>
      <w:marTop w:val="0"/>
      <w:marBottom w:val="0"/>
      <w:divBdr>
        <w:top w:val="none" w:sz="0" w:space="0" w:color="auto"/>
        <w:left w:val="none" w:sz="0" w:space="0" w:color="auto"/>
        <w:bottom w:val="none" w:sz="0" w:space="0" w:color="auto"/>
        <w:right w:val="none" w:sz="0" w:space="0" w:color="auto"/>
      </w:divBdr>
    </w:div>
    <w:div w:id="814487029">
      <w:bodyDiv w:val="1"/>
      <w:marLeft w:val="0"/>
      <w:marRight w:val="0"/>
      <w:marTop w:val="0"/>
      <w:marBottom w:val="0"/>
      <w:divBdr>
        <w:top w:val="none" w:sz="0" w:space="0" w:color="auto"/>
        <w:left w:val="none" w:sz="0" w:space="0" w:color="auto"/>
        <w:bottom w:val="none" w:sz="0" w:space="0" w:color="auto"/>
        <w:right w:val="none" w:sz="0" w:space="0" w:color="auto"/>
      </w:divBdr>
    </w:div>
    <w:div w:id="814494956">
      <w:bodyDiv w:val="1"/>
      <w:marLeft w:val="0"/>
      <w:marRight w:val="0"/>
      <w:marTop w:val="0"/>
      <w:marBottom w:val="0"/>
      <w:divBdr>
        <w:top w:val="none" w:sz="0" w:space="0" w:color="auto"/>
        <w:left w:val="none" w:sz="0" w:space="0" w:color="auto"/>
        <w:bottom w:val="none" w:sz="0" w:space="0" w:color="auto"/>
        <w:right w:val="none" w:sz="0" w:space="0" w:color="auto"/>
      </w:divBdr>
    </w:div>
    <w:div w:id="814562738">
      <w:bodyDiv w:val="1"/>
      <w:marLeft w:val="0"/>
      <w:marRight w:val="0"/>
      <w:marTop w:val="0"/>
      <w:marBottom w:val="0"/>
      <w:divBdr>
        <w:top w:val="none" w:sz="0" w:space="0" w:color="auto"/>
        <w:left w:val="none" w:sz="0" w:space="0" w:color="auto"/>
        <w:bottom w:val="none" w:sz="0" w:space="0" w:color="auto"/>
        <w:right w:val="none" w:sz="0" w:space="0" w:color="auto"/>
      </w:divBdr>
    </w:div>
    <w:div w:id="814562852">
      <w:bodyDiv w:val="1"/>
      <w:marLeft w:val="0"/>
      <w:marRight w:val="0"/>
      <w:marTop w:val="0"/>
      <w:marBottom w:val="0"/>
      <w:divBdr>
        <w:top w:val="none" w:sz="0" w:space="0" w:color="auto"/>
        <w:left w:val="none" w:sz="0" w:space="0" w:color="auto"/>
        <w:bottom w:val="none" w:sz="0" w:space="0" w:color="auto"/>
        <w:right w:val="none" w:sz="0" w:space="0" w:color="auto"/>
      </w:divBdr>
    </w:div>
    <w:div w:id="81680213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17302813">
      <w:bodyDiv w:val="1"/>
      <w:marLeft w:val="0"/>
      <w:marRight w:val="0"/>
      <w:marTop w:val="0"/>
      <w:marBottom w:val="0"/>
      <w:divBdr>
        <w:top w:val="none" w:sz="0" w:space="0" w:color="auto"/>
        <w:left w:val="none" w:sz="0" w:space="0" w:color="auto"/>
        <w:bottom w:val="none" w:sz="0" w:space="0" w:color="auto"/>
        <w:right w:val="none" w:sz="0" w:space="0" w:color="auto"/>
      </w:divBdr>
    </w:div>
    <w:div w:id="819804334">
      <w:bodyDiv w:val="1"/>
      <w:marLeft w:val="0"/>
      <w:marRight w:val="0"/>
      <w:marTop w:val="0"/>
      <w:marBottom w:val="0"/>
      <w:divBdr>
        <w:top w:val="none" w:sz="0" w:space="0" w:color="auto"/>
        <w:left w:val="none" w:sz="0" w:space="0" w:color="auto"/>
        <w:bottom w:val="none" w:sz="0" w:space="0" w:color="auto"/>
        <w:right w:val="none" w:sz="0" w:space="0" w:color="auto"/>
      </w:divBdr>
    </w:div>
    <w:div w:id="820926248">
      <w:bodyDiv w:val="1"/>
      <w:marLeft w:val="0"/>
      <w:marRight w:val="0"/>
      <w:marTop w:val="0"/>
      <w:marBottom w:val="0"/>
      <w:divBdr>
        <w:top w:val="none" w:sz="0" w:space="0" w:color="auto"/>
        <w:left w:val="none" w:sz="0" w:space="0" w:color="auto"/>
        <w:bottom w:val="none" w:sz="0" w:space="0" w:color="auto"/>
        <w:right w:val="none" w:sz="0" w:space="0" w:color="auto"/>
      </w:divBdr>
    </w:div>
    <w:div w:id="821233768">
      <w:bodyDiv w:val="1"/>
      <w:marLeft w:val="0"/>
      <w:marRight w:val="0"/>
      <w:marTop w:val="0"/>
      <w:marBottom w:val="0"/>
      <w:divBdr>
        <w:top w:val="none" w:sz="0" w:space="0" w:color="auto"/>
        <w:left w:val="none" w:sz="0" w:space="0" w:color="auto"/>
        <w:bottom w:val="none" w:sz="0" w:space="0" w:color="auto"/>
        <w:right w:val="none" w:sz="0" w:space="0" w:color="auto"/>
      </w:divBdr>
    </w:div>
    <w:div w:id="823858564">
      <w:bodyDiv w:val="1"/>
      <w:marLeft w:val="0"/>
      <w:marRight w:val="0"/>
      <w:marTop w:val="0"/>
      <w:marBottom w:val="0"/>
      <w:divBdr>
        <w:top w:val="none" w:sz="0" w:space="0" w:color="auto"/>
        <w:left w:val="none" w:sz="0" w:space="0" w:color="auto"/>
        <w:bottom w:val="none" w:sz="0" w:space="0" w:color="auto"/>
        <w:right w:val="none" w:sz="0" w:space="0" w:color="auto"/>
      </w:divBdr>
    </w:div>
    <w:div w:id="824317935">
      <w:bodyDiv w:val="1"/>
      <w:marLeft w:val="0"/>
      <w:marRight w:val="0"/>
      <w:marTop w:val="0"/>
      <w:marBottom w:val="0"/>
      <w:divBdr>
        <w:top w:val="none" w:sz="0" w:space="0" w:color="auto"/>
        <w:left w:val="none" w:sz="0" w:space="0" w:color="auto"/>
        <w:bottom w:val="none" w:sz="0" w:space="0" w:color="auto"/>
        <w:right w:val="none" w:sz="0" w:space="0" w:color="auto"/>
      </w:divBdr>
    </w:div>
    <w:div w:id="824319418">
      <w:bodyDiv w:val="1"/>
      <w:marLeft w:val="0"/>
      <w:marRight w:val="0"/>
      <w:marTop w:val="0"/>
      <w:marBottom w:val="0"/>
      <w:divBdr>
        <w:top w:val="none" w:sz="0" w:space="0" w:color="auto"/>
        <w:left w:val="none" w:sz="0" w:space="0" w:color="auto"/>
        <w:bottom w:val="none" w:sz="0" w:space="0" w:color="auto"/>
        <w:right w:val="none" w:sz="0" w:space="0" w:color="auto"/>
      </w:divBdr>
    </w:div>
    <w:div w:id="824509436">
      <w:bodyDiv w:val="1"/>
      <w:marLeft w:val="0"/>
      <w:marRight w:val="0"/>
      <w:marTop w:val="0"/>
      <w:marBottom w:val="0"/>
      <w:divBdr>
        <w:top w:val="none" w:sz="0" w:space="0" w:color="auto"/>
        <w:left w:val="none" w:sz="0" w:space="0" w:color="auto"/>
        <w:bottom w:val="none" w:sz="0" w:space="0" w:color="auto"/>
        <w:right w:val="none" w:sz="0" w:space="0" w:color="auto"/>
      </w:divBdr>
    </w:div>
    <w:div w:id="824707451">
      <w:bodyDiv w:val="1"/>
      <w:marLeft w:val="0"/>
      <w:marRight w:val="0"/>
      <w:marTop w:val="0"/>
      <w:marBottom w:val="0"/>
      <w:divBdr>
        <w:top w:val="none" w:sz="0" w:space="0" w:color="auto"/>
        <w:left w:val="none" w:sz="0" w:space="0" w:color="auto"/>
        <w:bottom w:val="none" w:sz="0" w:space="0" w:color="auto"/>
        <w:right w:val="none" w:sz="0" w:space="0" w:color="auto"/>
      </w:divBdr>
    </w:div>
    <w:div w:id="825098455">
      <w:bodyDiv w:val="1"/>
      <w:marLeft w:val="0"/>
      <w:marRight w:val="0"/>
      <w:marTop w:val="0"/>
      <w:marBottom w:val="0"/>
      <w:divBdr>
        <w:top w:val="none" w:sz="0" w:space="0" w:color="auto"/>
        <w:left w:val="none" w:sz="0" w:space="0" w:color="auto"/>
        <w:bottom w:val="none" w:sz="0" w:space="0" w:color="auto"/>
        <w:right w:val="none" w:sz="0" w:space="0" w:color="auto"/>
      </w:divBdr>
    </w:div>
    <w:div w:id="825317515">
      <w:bodyDiv w:val="1"/>
      <w:marLeft w:val="0"/>
      <w:marRight w:val="0"/>
      <w:marTop w:val="0"/>
      <w:marBottom w:val="0"/>
      <w:divBdr>
        <w:top w:val="none" w:sz="0" w:space="0" w:color="auto"/>
        <w:left w:val="none" w:sz="0" w:space="0" w:color="auto"/>
        <w:bottom w:val="none" w:sz="0" w:space="0" w:color="auto"/>
        <w:right w:val="none" w:sz="0" w:space="0" w:color="auto"/>
      </w:divBdr>
    </w:div>
    <w:div w:id="825509090">
      <w:bodyDiv w:val="1"/>
      <w:marLeft w:val="0"/>
      <w:marRight w:val="0"/>
      <w:marTop w:val="0"/>
      <w:marBottom w:val="0"/>
      <w:divBdr>
        <w:top w:val="none" w:sz="0" w:space="0" w:color="auto"/>
        <w:left w:val="none" w:sz="0" w:space="0" w:color="auto"/>
        <w:bottom w:val="none" w:sz="0" w:space="0" w:color="auto"/>
        <w:right w:val="none" w:sz="0" w:space="0" w:color="auto"/>
      </w:divBdr>
    </w:div>
    <w:div w:id="826095708">
      <w:bodyDiv w:val="1"/>
      <w:marLeft w:val="0"/>
      <w:marRight w:val="0"/>
      <w:marTop w:val="0"/>
      <w:marBottom w:val="0"/>
      <w:divBdr>
        <w:top w:val="none" w:sz="0" w:space="0" w:color="auto"/>
        <w:left w:val="none" w:sz="0" w:space="0" w:color="auto"/>
        <w:bottom w:val="none" w:sz="0" w:space="0" w:color="auto"/>
        <w:right w:val="none" w:sz="0" w:space="0" w:color="auto"/>
      </w:divBdr>
    </w:div>
    <w:div w:id="826480327">
      <w:bodyDiv w:val="1"/>
      <w:marLeft w:val="0"/>
      <w:marRight w:val="0"/>
      <w:marTop w:val="0"/>
      <w:marBottom w:val="0"/>
      <w:divBdr>
        <w:top w:val="none" w:sz="0" w:space="0" w:color="auto"/>
        <w:left w:val="none" w:sz="0" w:space="0" w:color="auto"/>
        <w:bottom w:val="none" w:sz="0" w:space="0" w:color="auto"/>
        <w:right w:val="none" w:sz="0" w:space="0" w:color="auto"/>
      </w:divBdr>
    </w:div>
    <w:div w:id="827550386">
      <w:bodyDiv w:val="1"/>
      <w:marLeft w:val="0"/>
      <w:marRight w:val="0"/>
      <w:marTop w:val="0"/>
      <w:marBottom w:val="0"/>
      <w:divBdr>
        <w:top w:val="none" w:sz="0" w:space="0" w:color="auto"/>
        <w:left w:val="none" w:sz="0" w:space="0" w:color="auto"/>
        <w:bottom w:val="none" w:sz="0" w:space="0" w:color="auto"/>
        <w:right w:val="none" w:sz="0" w:space="0" w:color="auto"/>
      </w:divBdr>
    </w:div>
    <w:div w:id="828012999">
      <w:bodyDiv w:val="1"/>
      <w:marLeft w:val="0"/>
      <w:marRight w:val="0"/>
      <w:marTop w:val="0"/>
      <w:marBottom w:val="0"/>
      <w:divBdr>
        <w:top w:val="none" w:sz="0" w:space="0" w:color="auto"/>
        <w:left w:val="none" w:sz="0" w:space="0" w:color="auto"/>
        <w:bottom w:val="none" w:sz="0" w:space="0" w:color="auto"/>
        <w:right w:val="none" w:sz="0" w:space="0" w:color="auto"/>
      </w:divBdr>
    </w:div>
    <w:div w:id="828405592">
      <w:bodyDiv w:val="1"/>
      <w:marLeft w:val="0"/>
      <w:marRight w:val="0"/>
      <w:marTop w:val="0"/>
      <w:marBottom w:val="0"/>
      <w:divBdr>
        <w:top w:val="none" w:sz="0" w:space="0" w:color="auto"/>
        <w:left w:val="none" w:sz="0" w:space="0" w:color="auto"/>
        <w:bottom w:val="none" w:sz="0" w:space="0" w:color="auto"/>
        <w:right w:val="none" w:sz="0" w:space="0" w:color="auto"/>
      </w:divBdr>
    </w:div>
    <w:div w:id="830213480">
      <w:bodyDiv w:val="1"/>
      <w:marLeft w:val="0"/>
      <w:marRight w:val="0"/>
      <w:marTop w:val="0"/>
      <w:marBottom w:val="0"/>
      <w:divBdr>
        <w:top w:val="none" w:sz="0" w:space="0" w:color="auto"/>
        <w:left w:val="none" w:sz="0" w:space="0" w:color="auto"/>
        <w:bottom w:val="none" w:sz="0" w:space="0" w:color="auto"/>
        <w:right w:val="none" w:sz="0" w:space="0" w:color="auto"/>
      </w:divBdr>
    </w:div>
    <w:div w:id="830826432">
      <w:bodyDiv w:val="1"/>
      <w:marLeft w:val="0"/>
      <w:marRight w:val="0"/>
      <w:marTop w:val="0"/>
      <w:marBottom w:val="0"/>
      <w:divBdr>
        <w:top w:val="none" w:sz="0" w:space="0" w:color="auto"/>
        <w:left w:val="none" w:sz="0" w:space="0" w:color="auto"/>
        <w:bottom w:val="none" w:sz="0" w:space="0" w:color="auto"/>
        <w:right w:val="none" w:sz="0" w:space="0" w:color="auto"/>
      </w:divBdr>
    </w:div>
    <w:div w:id="830872795">
      <w:bodyDiv w:val="1"/>
      <w:marLeft w:val="0"/>
      <w:marRight w:val="0"/>
      <w:marTop w:val="0"/>
      <w:marBottom w:val="0"/>
      <w:divBdr>
        <w:top w:val="none" w:sz="0" w:space="0" w:color="auto"/>
        <w:left w:val="none" w:sz="0" w:space="0" w:color="auto"/>
        <w:bottom w:val="none" w:sz="0" w:space="0" w:color="auto"/>
        <w:right w:val="none" w:sz="0" w:space="0" w:color="auto"/>
      </w:divBdr>
    </w:div>
    <w:div w:id="831142055">
      <w:bodyDiv w:val="1"/>
      <w:marLeft w:val="0"/>
      <w:marRight w:val="0"/>
      <w:marTop w:val="0"/>
      <w:marBottom w:val="0"/>
      <w:divBdr>
        <w:top w:val="none" w:sz="0" w:space="0" w:color="auto"/>
        <w:left w:val="none" w:sz="0" w:space="0" w:color="auto"/>
        <w:bottom w:val="none" w:sz="0" w:space="0" w:color="auto"/>
        <w:right w:val="none" w:sz="0" w:space="0" w:color="auto"/>
      </w:divBdr>
    </w:div>
    <w:div w:id="831482473">
      <w:bodyDiv w:val="1"/>
      <w:marLeft w:val="0"/>
      <w:marRight w:val="0"/>
      <w:marTop w:val="0"/>
      <w:marBottom w:val="0"/>
      <w:divBdr>
        <w:top w:val="none" w:sz="0" w:space="0" w:color="auto"/>
        <w:left w:val="none" w:sz="0" w:space="0" w:color="auto"/>
        <w:bottom w:val="none" w:sz="0" w:space="0" w:color="auto"/>
        <w:right w:val="none" w:sz="0" w:space="0" w:color="auto"/>
      </w:divBdr>
    </w:div>
    <w:div w:id="832067139">
      <w:bodyDiv w:val="1"/>
      <w:marLeft w:val="0"/>
      <w:marRight w:val="0"/>
      <w:marTop w:val="0"/>
      <w:marBottom w:val="0"/>
      <w:divBdr>
        <w:top w:val="none" w:sz="0" w:space="0" w:color="auto"/>
        <w:left w:val="none" w:sz="0" w:space="0" w:color="auto"/>
        <w:bottom w:val="none" w:sz="0" w:space="0" w:color="auto"/>
        <w:right w:val="none" w:sz="0" w:space="0" w:color="auto"/>
      </w:divBdr>
    </w:div>
    <w:div w:id="832373011">
      <w:bodyDiv w:val="1"/>
      <w:marLeft w:val="0"/>
      <w:marRight w:val="0"/>
      <w:marTop w:val="0"/>
      <w:marBottom w:val="0"/>
      <w:divBdr>
        <w:top w:val="none" w:sz="0" w:space="0" w:color="auto"/>
        <w:left w:val="none" w:sz="0" w:space="0" w:color="auto"/>
        <w:bottom w:val="none" w:sz="0" w:space="0" w:color="auto"/>
        <w:right w:val="none" w:sz="0" w:space="0" w:color="auto"/>
      </w:divBdr>
    </w:div>
    <w:div w:id="832380763">
      <w:bodyDiv w:val="1"/>
      <w:marLeft w:val="0"/>
      <w:marRight w:val="0"/>
      <w:marTop w:val="0"/>
      <w:marBottom w:val="0"/>
      <w:divBdr>
        <w:top w:val="none" w:sz="0" w:space="0" w:color="auto"/>
        <w:left w:val="none" w:sz="0" w:space="0" w:color="auto"/>
        <w:bottom w:val="none" w:sz="0" w:space="0" w:color="auto"/>
        <w:right w:val="none" w:sz="0" w:space="0" w:color="auto"/>
      </w:divBdr>
    </w:div>
    <w:div w:id="832837108">
      <w:bodyDiv w:val="1"/>
      <w:marLeft w:val="0"/>
      <w:marRight w:val="0"/>
      <w:marTop w:val="0"/>
      <w:marBottom w:val="0"/>
      <w:divBdr>
        <w:top w:val="none" w:sz="0" w:space="0" w:color="auto"/>
        <w:left w:val="none" w:sz="0" w:space="0" w:color="auto"/>
        <w:bottom w:val="none" w:sz="0" w:space="0" w:color="auto"/>
        <w:right w:val="none" w:sz="0" w:space="0" w:color="auto"/>
      </w:divBdr>
    </w:div>
    <w:div w:id="833297486">
      <w:bodyDiv w:val="1"/>
      <w:marLeft w:val="0"/>
      <w:marRight w:val="0"/>
      <w:marTop w:val="0"/>
      <w:marBottom w:val="0"/>
      <w:divBdr>
        <w:top w:val="none" w:sz="0" w:space="0" w:color="auto"/>
        <w:left w:val="none" w:sz="0" w:space="0" w:color="auto"/>
        <w:bottom w:val="none" w:sz="0" w:space="0" w:color="auto"/>
        <w:right w:val="none" w:sz="0" w:space="0" w:color="auto"/>
      </w:divBdr>
    </w:div>
    <w:div w:id="833490204">
      <w:bodyDiv w:val="1"/>
      <w:marLeft w:val="0"/>
      <w:marRight w:val="0"/>
      <w:marTop w:val="0"/>
      <w:marBottom w:val="0"/>
      <w:divBdr>
        <w:top w:val="none" w:sz="0" w:space="0" w:color="auto"/>
        <w:left w:val="none" w:sz="0" w:space="0" w:color="auto"/>
        <w:bottom w:val="none" w:sz="0" w:space="0" w:color="auto"/>
        <w:right w:val="none" w:sz="0" w:space="0" w:color="auto"/>
      </w:divBdr>
    </w:div>
    <w:div w:id="834076946">
      <w:bodyDiv w:val="1"/>
      <w:marLeft w:val="0"/>
      <w:marRight w:val="0"/>
      <w:marTop w:val="0"/>
      <w:marBottom w:val="0"/>
      <w:divBdr>
        <w:top w:val="none" w:sz="0" w:space="0" w:color="auto"/>
        <w:left w:val="none" w:sz="0" w:space="0" w:color="auto"/>
        <w:bottom w:val="none" w:sz="0" w:space="0" w:color="auto"/>
        <w:right w:val="none" w:sz="0" w:space="0" w:color="auto"/>
      </w:divBdr>
    </w:div>
    <w:div w:id="834078245">
      <w:bodyDiv w:val="1"/>
      <w:marLeft w:val="0"/>
      <w:marRight w:val="0"/>
      <w:marTop w:val="0"/>
      <w:marBottom w:val="0"/>
      <w:divBdr>
        <w:top w:val="none" w:sz="0" w:space="0" w:color="auto"/>
        <w:left w:val="none" w:sz="0" w:space="0" w:color="auto"/>
        <w:bottom w:val="none" w:sz="0" w:space="0" w:color="auto"/>
        <w:right w:val="none" w:sz="0" w:space="0" w:color="auto"/>
      </w:divBdr>
    </w:div>
    <w:div w:id="834497652">
      <w:bodyDiv w:val="1"/>
      <w:marLeft w:val="0"/>
      <w:marRight w:val="0"/>
      <w:marTop w:val="0"/>
      <w:marBottom w:val="0"/>
      <w:divBdr>
        <w:top w:val="none" w:sz="0" w:space="0" w:color="auto"/>
        <w:left w:val="none" w:sz="0" w:space="0" w:color="auto"/>
        <w:bottom w:val="none" w:sz="0" w:space="0" w:color="auto"/>
        <w:right w:val="none" w:sz="0" w:space="0" w:color="auto"/>
      </w:divBdr>
    </w:div>
    <w:div w:id="836576442">
      <w:bodyDiv w:val="1"/>
      <w:marLeft w:val="0"/>
      <w:marRight w:val="0"/>
      <w:marTop w:val="0"/>
      <w:marBottom w:val="0"/>
      <w:divBdr>
        <w:top w:val="none" w:sz="0" w:space="0" w:color="auto"/>
        <w:left w:val="none" w:sz="0" w:space="0" w:color="auto"/>
        <w:bottom w:val="none" w:sz="0" w:space="0" w:color="auto"/>
        <w:right w:val="none" w:sz="0" w:space="0" w:color="auto"/>
      </w:divBdr>
    </w:div>
    <w:div w:id="837158014">
      <w:bodyDiv w:val="1"/>
      <w:marLeft w:val="0"/>
      <w:marRight w:val="0"/>
      <w:marTop w:val="0"/>
      <w:marBottom w:val="0"/>
      <w:divBdr>
        <w:top w:val="none" w:sz="0" w:space="0" w:color="auto"/>
        <w:left w:val="none" w:sz="0" w:space="0" w:color="auto"/>
        <w:bottom w:val="none" w:sz="0" w:space="0" w:color="auto"/>
        <w:right w:val="none" w:sz="0" w:space="0" w:color="auto"/>
      </w:divBdr>
    </w:div>
    <w:div w:id="837188779">
      <w:bodyDiv w:val="1"/>
      <w:marLeft w:val="0"/>
      <w:marRight w:val="0"/>
      <w:marTop w:val="0"/>
      <w:marBottom w:val="0"/>
      <w:divBdr>
        <w:top w:val="none" w:sz="0" w:space="0" w:color="auto"/>
        <w:left w:val="none" w:sz="0" w:space="0" w:color="auto"/>
        <w:bottom w:val="none" w:sz="0" w:space="0" w:color="auto"/>
        <w:right w:val="none" w:sz="0" w:space="0" w:color="auto"/>
      </w:divBdr>
    </w:div>
    <w:div w:id="838541776">
      <w:bodyDiv w:val="1"/>
      <w:marLeft w:val="0"/>
      <w:marRight w:val="0"/>
      <w:marTop w:val="0"/>
      <w:marBottom w:val="0"/>
      <w:divBdr>
        <w:top w:val="none" w:sz="0" w:space="0" w:color="auto"/>
        <w:left w:val="none" w:sz="0" w:space="0" w:color="auto"/>
        <w:bottom w:val="none" w:sz="0" w:space="0" w:color="auto"/>
        <w:right w:val="none" w:sz="0" w:space="0" w:color="auto"/>
      </w:divBdr>
    </w:div>
    <w:div w:id="840437022">
      <w:bodyDiv w:val="1"/>
      <w:marLeft w:val="0"/>
      <w:marRight w:val="0"/>
      <w:marTop w:val="0"/>
      <w:marBottom w:val="0"/>
      <w:divBdr>
        <w:top w:val="none" w:sz="0" w:space="0" w:color="auto"/>
        <w:left w:val="none" w:sz="0" w:space="0" w:color="auto"/>
        <w:bottom w:val="none" w:sz="0" w:space="0" w:color="auto"/>
        <w:right w:val="none" w:sz="0" w:space="0" w:color="auto"/>
      </w:divBdr>
    </w:div>
    <w:div w:id="841165485">
      <w:bodyDiv w:val="1"/>
      <w:marLeft w:val="0"/>
      <w:marRight w:val="0"/>
      <w:marTop w:val="0"/>
      <w:marBottom w:val="0"/>
      <w:divBdr>
        <w:top w:val="none" w:sz="0" w:space="0" w:color="auto"/>
        <w:left w:val="none" w:sz="0" w:space="0" w:color="auto"/>
        <w:bottom w:val="none" w:sz="0" w:space="0" w:color="auto"/>
        <w:right w:val="none" w:sz="0" w:space="0" w:color="auto"/>
      </w:divBdr>
    </w:div>
    <w:div w:id="841508559">
      <w:bodyDiv w:val="1"/>
      <w:marLeft w:val="0"/>
      <w:marRight w:val="0"/>
      <w:marTop w:val="0"/>
      <w:marBottom w:val="0"/>
      <w:divBdr>
        <w:top w:val="none" w:sz="0" w:space="0" w:color="auto"/>
        <w:left w:val="none" w:sz="0" w:space="0" w:color="auto"/>
        <w:bottom w:val="none" w:sz="0" w:space="0" w:color="auto"/>
        <w:right w:val="none" w:sz="0" w:space="0" w:color="auto"/>
      </w:divBdr>
    </w:div>
    <w:div w:id="842279390">
      <w:bodyDiv w:val="1"/>
      <w:marLeft w:val="0"/>
      <w:marRight w:val="0"/>
      <w:marTop w:val="0"/>
      <w:marBottom w:val="0"/>
      <w:divBdr>
        <w:top w:val="none" w:sz="0" w:space="0" w:color="auto"/>
        <w:left w:val="none" w:sz="0" w:space="0" w:color="auto"/>
        <w:bottom w:val="none" w:sz="0" w:space="0" w:color="auto"/>
        <w:right w:val="none" w:sz="0" w:space="0" w:color="auto"/>
      </w:divBdr>
    </w:div>
    <w:div w:id="842938570">
      <w:bodyDiv w:val="1"/>
      <w:marLeft w:val="0"/>
      <w:marRight w:val="0"/>
      <w:marTop w:val="0"/>
      <w:marBottom w:val="0"/>
      <w:divBdr>
        <w:top w:val="none" w:sz="0" w:space="0" w:color="auto"/>
        <w:left w:val="none" w:sz="0" w:space="0" w:color="auto"/>
        <w:bottom w:val="none" w:sz="0" w:space="0" w:color="auto"/>
        <w:right w:val="none" w:sz="0" w:space="0" w:color="auto"/>
      </w:divBdr>
    </w:div>
    <w:div w:id="843085086">
      <w:bodyDiv w:val="1"/>
      <w:marLeft w:val="0"/>
      <w:marRight w:val="0"/>
      <w:marTop w:val="0"/>
      <w:marBottom w:val="0"/>
      <w:divBdr>
        <w:top w:val="none" w:sz="0" w:space="0" w:color="auto"/>
        <w:left w:val="none" w:sz="0" w:space="0" w:color="auto"/>
        <w:bottom w:val="none" w:sz="0" w:space="0" w:color="auto"/>
        <w:right w:val="none" w:sz="0" w:space="0" w:color="auto"/>
      </w:divBdr>
    </w:div>
    <w:div w:id="843593855">
      <w:bodyDiv w:val="1"/>
      <w:marLeft w:val="0"/>
      <w:marRight w:val="0"/>
      <w:marTop w:val="0"/>
      <w:marBottom w:val="0"/>
      <w:divBdr>
        <w:top w:val="none" w:sz="0" w:space="0" w:color="auto"/>
        <w:left w:val="none" w:sz="0" w:space="0" w:color="auto"/>
        <w:bottom w:val="none" w:sz="0" w:space="0" w:color="auto"/>
        <w:right w:val="none" w:sz="0" w:space="0" w:color="auto"/>
      </w:divBdr>
    </w:div>
    <w:div w:id="843937322">
      <w:bodyDiv w:val="1"/>
      <w:marLeft w:val="0"/>
      <w:marRight w:val="0"/>
      <w:marTop w:val="0"/>
      <w:marBottom w:val="0"/>
      <w:divBdr>
        <w:top w:val="none" w:sz="0" w:space="0" w:color="auto"/>
        <w:left w:val="none" w:sz="0" w:space="0" w:color="auto"/>
        <w:bottom w:val="none" w:sz="0" w:space="0" w:color="auto"/>
        <w:right w:val="none" w:sz="0" w:space="0" w:color="auto"/>
      </w:divBdr>
    </w:div>
    <w:div w:id="845678505">
      <w:bodyDiv w:val="1"/>
      <w:marLeft w:val="0"/>
      <w:marRight w:val="0"/>
      <w:marTop w:val="0"/>
      <w:marBottom w:val="0"/>
      <w:divBdr>
        <w:top w:val="none" w:sz="0" w:space="0" w:color="auto"/>
        <w:left w:val="none" w:sz="0" w:space="0" w:color="auto"/>
        <w:bottom w:val="none" w:sz="0" w:space="0" w:color="auto"/>
        <w:right w:val="none" w:sz="0" w:space="0" w:color="auto"/>
      </w:divBdr>
    </w:div>
    <w:div w:id="846792295">
      <w:bodyDiv w:val="1"/>
      <w:marLeft w:val="0"/>
      <w:marRight w:val="0"/>
      <w:marTop w:val="0"/>
      <w:marBottom w:val="0"/>
      <w:divBdr>
        <w:top w:val="none" w:sz="0" w:space="0" w:color="auto"/>
        <w:left w:val="none" w:sz="0" w:space="0" w:color="auto"/>
        <w:bottom w:val="none" w:sz="0" w:space="0" w:color="auto"/>
        <w:right w:val="none" w:sz="0" w:space="0" w:color="auto"/>
      </w:divBdr>
    </w:div>
    <w:div w:id="846987620">
      <w:bodyDiv w:val="1"/>
      <w:marLeft w:val="0"/>
      <w:marRight w:val="0"/>
      <w:marTop w:val="0"/>
      <w:marBottom w:val="0"/>
      <w:divBdr>
        <w:top w:val="none" w:sz="0" w:space="0" w:color="auto"/>
        <w:left w:val="none" w:sz="0" w:space="0" w:color="auto"/>
        <w:bottom w:val="none" w:sz="0" w:space="0" w:color="auto"/>
        <w:right w:val="none" w:sz="0" w:space="0" w:color="auto"/>
      </w:divBdr>
    </w:div>
    <w:div w:id="847256240">
      <w:bodyDiv w:val="1"/>
      <w:marLeft w:val="0"/>
      <w:marRight w:val="0"/>
      <w:marTop w:val="0"/>
      <w:marBottom w:val="0"/>
      <w:divBdr>
        <w:top w:val="none" w:sz="0" w:space="0" w:color="auto"/>
        <w:left w:val="none" w:sz="0" w:space="0" w:color="auto"/>
        <w:bottom w:val="none" w:sz="0" w:space="0" w:color="auto"/>
        <w:right w:val="none" w:sz="0" w:space="0" w:color="auto"/>
      </w:divBdr>
    </w:div>
    <w:div w:id="847909973">
      <w:bodyDiv w:val="1"/>
      <w:marLeft w:val="0"/>
      <w:marRight w:val="0"/>
      <w:marTop w:val="0"/>
      <w:marBottom w:val="0"/>
      <w:divBdr>
        <w:top w:val="none" w:sz="0" w:space="0" w:color="auto"/>
        <w:left w:val="none" w:sz="0" w:space="0" w:color="auto"/>
        <w:bottom w:val="none" w:sz="0" w:space="0" w:color="auto"/>
        <w:right w:val="none" w:sz="0" w:space="0" w:color="auto"/>
      </w:divBdr>
    </w:div>
    <w:div w:id="848912669">
      <w:bodyDiv w:val="1"/>
      <w:marLeft w:val="0"/>
      <w:marRight w:val="0"/>
      <w:marTop w:val="0"/>
      <w:marBottom w:val="0"/>
      <w:divBdr>
        <w:top w:val="none" w:sz="0" w:space="0" w:color="auto"/>
        <w:left w:val="none" w:sz="0" w:space="0" w:color="auto"/>
        <w:bottom w:val="none" w:sz="0" w:space="0" w:color="auto"/>
        <w:right w:val="none" w:sz="0" w:space="0" w:color="auto"/>
      </w:divBdr>
    </w:div>
    <w:div w:id="850533638">
      <w:bodyDiv w:val="1"/>
      <w:marLeft w:val="0"/>
      <w:marRight w:val="0"/>
      <w:marTop w:val="0"/>
      <w:marBottom w:val="0"/>
      <w:divBdr>
        <w:top w:val="none" w:sz="0" w:space="0" w:color="auto"/>
        <w:left w:val="none" w:sz="0" w:space="0" w:color="auto"/>
        <w:bottom w:val="none" w:sz="0" w:space="0" w:color="auto"/>
        <w:right w:val="none" w:sz="0" w:space="0" w:color="auto"/>
      </w:divBdr>
    </w:div>
    <w:div w:id="850946828">
      <w:bodyDiv w:val="1"/>
      <w:marLeft w:val="0"/>
      <w:marRight w:val="0"/>
      <w:marTop w:val="0"/>
      <w:marBottom w:val="0"/>
      <w:divBdr>
        <w:top w:val="none" w:sz="0" w:space="0" w:color="auto"/>
        <w:left w:val="none" w:sz="0" w:space="0" w:color="auto"/>
        <w:bottom w:val="none" w:sz="0" w:space="0" w:color="auto"/>
        <w:right w:val="none" w:sz="0" w:space="0" w:color="auto"/>
      </w:divBdr>
    </w:div>
    <w:div w:id="851408017">
      <w:bodyDiv w:val="1"/>
      <w:marLeft w:val="0"/>
      <w:marRight w:val="0"/>
      <w:marTop w:val="0"/>
      <w:marBottom w:val="0"/>
      <w:divBdr>
        <w:top w:val="none" w:sz="0" w:space="0" w:color="auto"/>
        <w:left w:val="none" w:sz="0" w:space="0" w:color="auto"/>
        <w:bottom w:val="none" w:sz="0" w:space="0" w:color="auto"/>
        <w:right w:val="none" w:sz="0" w:space="0" w:color="auto"/>
      </w:divBdr>
    </w:div>
    <w:div w:id="851649187">
      <w:bodyDiv w:val="1"/>
      <w:marLeft w:val="0"/>
      <w:marRight w:val="0"/>
      <w:marTop w:val="0"/>
      <w:marBottom w:val="0"/>
      <w:divBdr>
        <w:top w:val="none" w:sz="0" w:space="0" w:color="auto"/>
        <w:left w:val="none" w:sz="0" w:space="0" w:color="auto"/>
        <w:bottom w:val="none" w:sz="0" w:space="0" w:color="auto"/>
        <w:right w:val="none" w:sz="0" w:space="0" w:color="auto"/>
      </w:divBdr>
    </w:div>
    <w:div w:id="851719076">
      <w:bodyDiv w:val="1"/>
      <w:marLeft w:val="0"/>
      <w:marRight w:val="0"/>
      <w:marTop w:val="0"/>
      <w:marBottom w:val="0"/>
      <w:divBdr>
        <w:top w:val="none" w:sz="0" w:space="0" w:color="auto"/>
        <w:left w:val="none" w:sz="0" w:space="0" w:color="auto"/>
        <w:bottom w:val="none" w:sz="0" w:space="0" w:color="auto"/>
        <w:right w:val="none" w:sz="0" w:space="0" w:color="auto"/>
      </w:divBdr>
    </w:div>
    <w:div w:id="851724961">
      <w:bodyDiv w:val="1"/>
      <w:marLeft w:val="0"/>
      <w:marRight w:val="0"/>
      <w:marTop w:val="0"/>
      <w:marBottom w:val="0"/>
      <w:divBdr>
        <w:top w:val="none" w:sz="0" w:space="0" w:color="auto"/>
        <w:left w:val="none" w:sz="0" w:space="0" w:color="auto"/>
        <w:bottom w:val="none" w:sz="0" w:space="0" w:color="auto"/>
        <w:right w:val="none" w:sz="0" w:space="0" w:color="auto"/>
      </w:divBdr>
    </w:div>
    <w:div w:id="852305098">
      <w:bodyDiv w:val="1"/>
      <w:marLeft w:val="0"/>
      <w:marRight w:val="0"/>
      <w:marTop w:val="0"/>
      <w:marBottom w:val="0"/>
      <w:divBdr>
        <w:top w:val="none" w:sz="0" w:space="0" w:color="auto"/>
        <w:left w:val="none" w:sz="0" w:space="0" w:color="auto"/>
        <w:bottom w:val="none" w:sz="0" w:space="0" w:color="auto"/>
        <w:right w:val="none" w:sz="0" w:space="0" w:color="auto"/>
      </w:divBdr>
    </w:div>
    <w:div w:id="852689333">
      <w:bodyDiv w:val="1"/>
      <w:marLeft w:val="0"/>
      <w:marRight w:val="0"/>
      <w:marTop w:val="0"/>
      <w:marBottom w:val="0"/>
      <w:divBdr>
        <w:top w:val="none" w:sz="0" w:space="0" w:color="auto"/>
        <w:left w:val="none" w:sz="0" w:space="0" w:color="auto"/>
        <w:bottom w:val="none" w:sz="0" w:space="0" w:color="auto"/>
        <w:right w:val="none" w:sz="0" w:space="0" w:color="auto"/>
      </w:divBdr>
    </w:div>
    <w:div w:id="853611589">
      <w:bodyDiv w:val="1"/>
      <w:marLeft w:val="0"/>
      <w:marRight w:val="0"/>
      <w:marTop w:val="0"/>
      <w:marBottom w:val="0"/>
      <w:divBdr>
        <w:top w:val="none" w:sz="0" w:space="0" w:color="auto"/>
        <w:left w:val="none" w:sz="0" w:space="0" w:color="auto"/>
        <w:bottom w:val="none" w:sz="0" w:space="0" w:color="auto"/>
        <w:right w:val="none" w:sz="0" w:space="0" w:color="auto"/>
      </w:divBdr>
    </w:div>
    <w:div w:id="854270044">
      <w:bodyDiv w:val="1"/>
      <w:marLeft w:val="0"/>
      <w:marRight w:val="0"/>
      <w:marTop w:val="0"/>
      <w:marBottom w:val="0"/>
      <w:divBdr>
        <w:top w:val="none" w:sz="0" w:space="0" w:color="auto"/>
        <w:left w:val="none" w:sz="0" w:space="0" w:color="auto"/>
        <w:bottom w:val="none" w:sz="0" w:space="0" w:color="auto"/>
        <w:right w:val="none" w:sz="0" w:space="0" w:color="auto"/>
      </w:divBdr>
    </w:div>
    <w:div w:id="854422382">
      <w:bodyDiv w:val="1"/>
      <w:marLeft w:val="0"/>
      <w:marRight w:val="0"/>
      <w:marTop w:val="0"/>
      <w:marBottom w:val="0"/>
      <w:divBdr>
        <w:top w:val="none" w:sz="0" w:space="0" w:color="auto"/>
        <w:left w:val="none" w:sz="0" w:space="0" w:color="auto"/>
        <w:bottom w:val="none" w:sz="0" w:space="0" w:color="auto"/>
        <w:right w:val="none" w:sz="0" w:space="0" w:color="auto"/>
      </w:divBdr>
    </w:div>
    <w:div w:id="854612396">
      <w:bodyDiv w:val="1"/>
      <w:marLeft w:val="0"/>
      <w:marRight w:val="0"/>
      <w:marTop w:val="0"/>
      <w:marBottom w:val="0"/>
      <w:divBdr>
        <w:top w:val="none" w:sz="0" w:space="0" w:color="auto"/>
        <w:left w:val="none" w:sz="0" w:space="0" w:color="auto"/>
        <w:bottom w:val="none" w:sz="0" w:space="0" w:color="auto"/>
        <w:right w:val="none" w:sz="0" w:space="0" w:color="auto"/>
      </w:divBdr>
    </w:div>
    <w:div w:id="855852436">
      <w:bodyDiv w:val="1"/>
      <w:marLeft w:val="0"/>
      <w:marRight w:val="0"/>
      <w:marTop w:val="0"/>
      <w:marBottom w:val="0"/>
      <w:divBdr>
        <w:top w:val="none" w:sz="0" w:space="0" w:color="auto"/>
        <w:left w:val="none" w:sz="0" w:space="0" w:color="auto"/>
        <w:bottom w:val="none" w:sz="0" w:space="0" w:color="auto"/>
        <w:right w:val="none" w:sz="0" w:space="0" w:color="auto"/>
      </w:divBdr>
    </w:div>
    <w:div w:id="856193045">
      <w:bodyDiv w:val="1"/>
      <w:marLeft w:val="0"/>
      <w:marRight w:val="0"/>
      <w:marTop w:val="0"/>
      <w:marBottom w:val="0"/>
      <w:divBdr>
        <w:top w:val="none" w:sz="0" w:space="0" w:color="auto"/>
        <w:left w:val="none" w:sz="0" w:space="0" w:color="auto"/>
        <w:bottom w:val="none" w:sz="0" w:space="0" w:color="auto"/>
        <w:right w:val="none" w:sz="0" w:space="0" w:color="auto"/>
      </w:divBdr>
    </w:div>
    <w:div w:id="856315635">
      <w:bodyDiv w:val="1"/>
      <w:marLeft w:val="0"/>
      <w:marRight w:val="0"/>
      <w:marTop w:val="0"/>
      <w:marBottom w:val="0"/>
      <w:divBdr>
        <w:top w:val="none" w:sz="0" w:space="0" w:color="auto"/>
        <w:left w:val="none" w:sz="0" w:space="0" w:color="auto"/>
        <w:bottom w:val="none" w:sz="0" w:space="0" w:color="auto"/>
        <w:right w:val="none" w:sz="0" w:space="0" w:color="auto"/>
      </w:divBdr>
    </w:div>
    <w:div w:id="856501763">
      <w:bodyDiv w:val="1"/>
      <w:marLeft w:val="0"/>
      <w:marRight w:val="0"/>
      <w:marTop w:val="0"/>
      <w:marBottom w:val="0"/>
      <w:divBdr>
        <w:top w:val="none" w:sz="0" w:space="0" w:color="auto"/>
        <w:left w:val="none" w:sz="0" w:space="0" w:color="auto"/>
        <w:bottom w:val="none" w:sz="0" w:space="0" w:color="auto"/>
        <w:right w:val="none" w:sz="0" w:space="0" w:color="auto"/>
      </w:divBdr>
    </w:div>
    <w:div w:id="857353786">
      <w:bodyDiv w:val="1"/>
      <w:marLeft w:val="0"/>
      <w:marRight w:val="0"/>
      <w:marTop w:val="0"/>
      <w:marBottom w:val="0"/>
      <w:divBdr>
        <w:top w:val="none" w:sz="0" w:space="0" w:color="auto"/>
        <w:left w:val="none" w:sz="0" w:space="0" w:color="auto"/>
        <w:bottom w:val="none" w:sz="0" w:space="0" w:color="auto"/>
        <w:right w:val="none" w:sz="0" w:space="0" w:color="auto"/>
      </w:divBdr>
    </w:div>
    <w:div w:id="857626085">
      <w:bodyDiv w:val="1"/>
      <w:marLeft w:val="0"/>
      <w:marRight w:val="0"/>
      <w:marTop w:val="0"/>
      <w:marBottom w:val="0"/>
      <w:divBdr>
        <w:top w:val="none" w:sz="0" w:space="0" w:color="auto"/>
        <w:left w:val="none" w:sz="0" w:space="0" w:color="auto"/>
        <w:bottom w:val="none" w:sz="0" w:space="0" w:color="auto"/>
        <w:right w:val="none" w:sz="0" w:space="0" w:color="auto"/>
      </w:divBdr>
    </w:div>
    <w:div w:id="859701252">
      <w:bodyDiv w:val="1"/>
      <w:marLeft w:val="0"/>
      <w:marRight w:val="0"/>
      <w:marTop w:val="0"/>
      <w:marBottom w:val="0"/>
      <w:divBdr>
        <w:top w:val="none" w:sz="0" w:space="0" w:color="auto"/>
        <w:left w:val="none" w:sz="0" w:space="0" w:color="auto"/>
        <w:bottom w:val="none" w:sz="0" w:space="0" w:color="auto"/>
        <w:right w:val="none" w:sz="0" w:space="0" w:color="auto"/>
      </w:divBdr>
    </w:div>
    <w:div w:id="859783429">
      <w:bodyDiv w:val="1"/>
      <w:marLeft w:val="0"/>
      <w:marRight w:val="0"/>
      <w:marTop w:val="0"/>
      <w:marBottom w:val="0"/>
      <w:divBdr>
        <w:top w:val="none" w:sz="0" w:space="0" w:color="auto"/>
        <w:left w:val="none" w:sz="0" w:space="0" w:color="auto"/>
        <w:bottom w:val="none" w:sz="0" w:space="0" w:color="auto"/>
        <w:right w:val="none" w:sz="0" w:space="0" w:color="auto"/>
      </w:divBdr>
    </w:div>
    <w:div w:id="860246759">
      <w:bodyDiv w:val="1"/>
      <w:marLeft w:val="0"/>
      <w:marRight w:val="0"/>
      <w:marTop w:val="0"/>
      <w:marBottom w:val="0"/>
      <w:divBdr>
        <w:top w:val="none" w:sz="0" w:space="0" w:color="auto"/>
        <w:left w:val="none" w:sz="0" w:space="0" w:color="auto"/>
        <w:bottom w:val="none" w:sz="0" w:space="0" w:color="auto"/>
        <w:right w:val="none" w:sz="0" w:space="0" w:color="auto"/>
      </w:divBdr>
    </w:div>
    <w:div w:id="860703487">
      <w:bodyDiv w:val="1"/>
      <w:marLeft w:val="0"/>
      <w:marRight w:val="0"/>
      <w:marTop w:val="0"/>
      <w:marBottom w:val="0"/>
      <w:divBdr>
        <w:top w:val="none" w:sz="0" w:space="0" w:color="auto"/>
        <w:left w:val="none" w:sz="0" w:space="0" w:color="auto"/>
        <w:bottom w:val="none" w:sz="0" w:space="0" w:color="auto"/>
        <w:right w:val="none" w:sz="0" w:space="0" w:color="auto"/>
      </w:divBdr>
    </w:div>
    <w:div w:id="860779642">
      <w:bodyDiv w:val="1"/>
      <w:marLeft w:val="0"/>
      <w:marRight w:val="0"/>
      <w:marTop w:val="0"/>
      <w:marBottom w:val="0"/>
      <w:divBdr>
        <w:top w:val="none" w:sz="0" w:space="0" w:color="auto"/>
        <w:left w:val="none" w:sz="0" w:space="0" w:color="auto"/>
        <w:bottom w:val="none" w:sz="0" w:space="0" w:color="auto"/>
        <w:right w:val="none" w:sz="0" w:space="0" w:color="auto"/>
      </w:divBdr>
    </w:div>
    <w:div w:id="861088760">
      <w:bodyDiv w:val="1"/>
      <w:marLeft w:val="0"/>
      <w:marRight w:val="0"/>
      <w:marTop w:val="0"/>
      <w:marBottom w:val="0"/>
      <w:divBdr>
        <w:top w:val="none" w:sz="0" w:space="0" w:color="auto"/>
        <w:left w:val="none" w:sz="0" w:space="0" w:color="auto"/>
        <w:bottom w:val="none" w:sz="0" w:space="0" w:color="auto"/>
        <w:right w:val="none" w:sz="0" w:space="0" w:color="auto"/>
      </w:divBdr>
    </w:div>
    <w:div w:id="861822084">
      <w:bodyDiv w:val="1"/>
      <w:marLeft w:val="0"/>
      <w:marRight w:val="0"/>
      <w:marTop w:val="0"/>
      <w:marBottom w:val="0"/>
      <w:divBdr>
        <w:top w:val="none" w:sz="0" w:space="0" w:color="auto"/>
        <w:left w:val="none" w:sz="0" w:space="0" w:color="auto"/>
        <w:bottom w:val="none" w:sz="0" w:space="0" w:color="auto"/>
        <w:right w:val="none" w:sz="0" w:space="0" w:color="auto"/>
      </w:divBdr>
    </w:div>
    <w:div w:id="862520126">
      <w:bodyDiv w:val="1"/>
      <w:marLeft w:val="0"/>
      <w:marRight w:val="0"/>
      <w:marTop w:val="0"/>
      <w:marBottom w:val="0"/>
      <w:divBdr>
        <w:top w:val="none" w:sz="0" w:space="0" w:color="auto"/>
        <w:left w:val="none" w:sz="0" w:space="0" w:color="auto"/>
        <w:bottom w:val="none" w:sz="0" w:space="0" w:color="auto"/>
        <w:right w:val="none" w:sz="0" w:space="0" w:color="auto"/>
      </w:divBdr>
    </w:div>
    <w:div w:id="865362301">
      <w:bodyDiv w:val="1"/>
      <w:marLeft w:val="0"/>
      <w:marRight w:val="0"/>
      <w:marTop w:val="0"/>
      <w:marBottom w:val="0"/>
      <w:divBdr>
        <w:top w:val="none" w:sz="0" w:space="0" w:color="auto"/>
        <w:left w:val="none" w:sz="0" w:space="0" w:color="auto"/>
        <w:bottom w:val="none" w:sz="0" w:space="0" w:color="auto"/>
        <w:right w:val="none" w:sz="0" w:space="0" w:color="auto"/>
      </w:divBdr>
    </w:div>
    <w:div w:id="865870047">
      <w:bodyDiv w:val="1"/>
      <w:marLeft w:val="0"/>
      <w:marRight w:val="0"/>
      <w:marTop w:val="0"/>
      <w:marBottom w:val="0"/>
      <w:divBdr>
        <w:top w:val="none" w:sz="0" w:space="0" w:color="auto"/>
        <w:left w:val="none" w:sz="0" w:space="0" w:color="auto"/>
        <w:bottom w:val="none" w:sz="0" w:space="0" w:color="auto"/>
        <w:right w:val="none" w:sz="0" w:space="0" w:color="auto"/>
      </w:divBdr>
    </w:div>
    <w:div w:id="866648134">
      <w:bodyDiv w:val="1"/>
      <w:marLeft w:val="0"/>
      <w:marRight w:val="0"/>
      <w:marTop w:val="0"/>
      <w:marBottom w:val="0"/>
      <w:divBdr>
        <w:top w:val="none" w:sz="0" w:space="0" w:color="auto"/>
        <w:left w:val="none" w:sz="0" w:space="0" w:color="auto"/>
        <w:bottom w:val="none" w:sz="0" w:space="0" w:color="auto"/>
        <w:right w:val="none" w:sz="0" w:space="0" w:color="auto"/>
      </w:divBdr>
    </w:div>
    <w:div w:id="866793071">
      <w:bodyDiv w:val="1"/>
      <w:marLeft w:val="0"/>
      <w:marRight w:val="0"/>
      <w:marTop w:val="0"/>
      <w:marBottom w:val="0"/>
      <w:divBdr>
        <w:top w:val="none" w:sz="0" w:space="0" w:color="auto"/>
        <w:left w:val="none" w:sz="0" w:space="0" w:color="auto"/>
        <w:bottom w:val="none" w:sz="0" w:space="0" w:color="auto"/>
        <w:right w:val="none" w:sz="0" w:space="0" w:color="auto"/>
      </w:divBdr>
    </w:div>
    <w:div w:id="866872854">
      <w:bodyDiv w:val="1"/>
      <w:marLeft w:val="0"/>
      <w:marRight w:val="0"/>
      <w:marTop w:val="0"/>
      <w:marBottom w:val="0"/>
      <w:divBdr>
        <w:top w:val="none" w:sz="0" w:space="0" w:color="auto"/>
        <w:left w:val="none" w:sz="0" w:space="0" w:color="auto"/>
        <w:bottom w:val="none" w:sz="0" w:space="0" w:color="auto"/>
        <w:right w:val="none" w:sz="0" w:space="0" w:color="auto"/>
      </w:divBdr>
    </w:div>
    <w:div w:id="867252961">
      <w:bodyDiv w:val="1"/>
      <w:marLeft w:val="0"/>
      <w:marRight w:val="0"/>
      <w:marTop w:val="0"/>
      <w:marBottom w:val="0"/>
      <w:divBdr>
        <w:top w:val="none" w:sz="0" w:space="0" w:color="auto"/>
        <w:left w:val="none" w:sz="0" w:space="0" w:color="auto"/>
        <w:bottom w:val="none" w:sz="0" w:space="0" w:color="auto"/>
        <w:right w:val="none" w:sz="0" w:space="0" w:color="auto"/>
      </w:divBdr>
    </w:div>
    <w:div w:id="867374519">
      <w:bodyDiv w:val="1"/>
      <w:marLeft w:val="0"/>
      <w:marRight w:val="0"/>
      <w:marTop w:val="0"/>
      <w:marBottom w:val="0"/>
      <w:divBdr>
        <w:top w:val="none" w:sz="0" w:space="0" w:color="auto"/>
        <w:left w:val="none" w:sz="0" w:space="0" w:color="auto"/>
        <w:bottom w:val="none" w:sz="0" w:space="0" w:color="auto"/>
        <w:right w:val="none" w:sz="0" w:space="0" w:color="auto"/>
      </w:divBdr>
    </w:div>
    <w:div w:id="867913500">
      <w:bodyDiv w:val="1"/>
      <w:marLeft w:val="0"/>
      <w:marRight w:val="0"/>
      <w:marTop w:val="0"/>
      <w:marBottom w:val="0"/>
      <w:divBdr>
        <w:top w:val="none" w:sz="0" w:space="0" w:color="auto"/>
        <w:left w:val="none" w:sz="0" w:space="0" w:color="auto"/>
        <w:bottom w:val="none" w:sz="0" w:space="0" w:color="auto"/>
        <w:right w:val="none" w:sz="0" w:space="0" w:color="auto"/>
      </w:divBdr>
    </w:div>
    <w:div w:id="868226583">
      <w:bodyDiv w:val="1"/>
      <w:marLeft w:val="0"/>
      <w:marRight w:val="0"/>
      <w:marTop w:val="0"/>
      <w:marBottom w:val="0"/>
      <w:divBdr>
        <w:top w:val="none" w:sz="0" w:space="0" w:color="auto"/>
        <w:left w:val="none" w:sz="0" w:space="0" w:color="auto"/>
        <w:bottom w:val="none" w:sz="0" w:space="0" w:color="auto"/>
        <w:right w:val="none" w:sz="0" w:space="0" w:color="auto"/>
      </w:divBdr>
    </w:div>
    <w:div w:id="868757308">
      <w:bodyDiv w:val="1"/>
      <w:marLeft w:val="0"/>
      <w:marRight w:val="0"/>
      <w:marTop w:val="0"/>
      <w:marBottom w:val="0"/>
      <w:divBdr>
        <w:top w:val="none" w:sz="0" w:space="0" w:color="auto"/>
        <w:left w:val="none" w:sz="0" w:space="0" w:color="auto"/>
        <w:bottom w:val="none" w:sz="0" w:space="0" w:color="auto"/>
        <w:right w:val="none" w:sz="0" w:space="0" w:color="auto"/>
      </w:divBdr>
    </w:div>
    <w:div w:id="869688017">
      <w:bodyDiv w:val="1"/>
      <w:marLeft w:val="0"/>
      <w:marRight w:val="0"/>
      <w:marTop w:val="0"/>
      <w:marBottom w:val="0"/>
      <w:divBdr>
        <w:top w:val="none" w:sz="0" w:space="0" w:color="auto"/>
        <w:left w:val="none" w:sz="0" w:space="0" w:color="auto"/>
        <w:bottom w:val="none" w:sz="0" w:space="0" w:color="auto"/>
        <w:right w:val="none" w:sz="0" w:space="0" w:color="auto"/>
      </w:divBdr>
    </w:div>
    <w:div w:id="869800513">
      <w:bodyDiv w:val="1"/>
      <w:marLeft w:val="0"/>
      <w:marRight w:val="0"/>
      <w:marTop w:val="0"/>
      <w:marBottom w:val="0"/>
      <w:divBdr>
        <w:top w:val="none" w:sz="0" w:space="0" w:color="auto"/>
        <w:left w:val="none" w:sz="0" w:space="0" w:color="auto"/>
        <w:bottom w:val="none" w:sz="0" w:space="0" w:color="auto"/>
        <w:right w:val="none" w:sz="0" w:space="0" w:color="auto"/>
      </w:divBdr>
    </w:div>
    <w:div w:id="869803429">
      <w:bodyDiv w:val="1"/>
      <w:marLeft w:val="0"/>
      <w:marRight w:val="0"/>
      <w:marTop w:val="0"/>
      <w:marBottom w:val="0"/>
      <w:divBdr>
        <w:top w:val="none" w:sz="0" w:space="0" w:color="auto"/>
        <w:left w:val="none" w:sz="0" w:space="0" w:color="auto"/>
        <w:bottom w:val="none" w:sz="0" w:space="0" w:color="auto"/>
        <w:right w:val="none" w:sz="0" w:space="0" w:color="auto"/>
      </w:divBdr>
    </w:div>
    <w:div w:id="870261282">
      <w:bodyDiv w:val="1"/>
      <w:marLeft w:val="0"/>
      <w:marRight w:val="0"/>
      <w:marTop w:val="0"/>
      <w:marBottom w:val="0"/>
      <w:divBdr>
        <w:top w:val="none" w:sz="0" w:space="0" w:color="auto"/>
        <w:left w:val="none" w:sz="0" w:space="0" w:color="auto"/>
        <w:bottom w:val="none" w:sz="0" w:space="0" w:color="auto"/>
        <w:right w:val="none" w:sz="0" w:space="0" w:color="auto"/>
      </w:divBdr>
    </w:div>
    <w:div w:id="870457919">
      <w:bodyDiv w:val="1"/>
      <w:marLeft w:val="0"/>
      <w:marRight w:val="0"/>
      <w:marTop w:val="0"/>
      <w:marBottom w:val="0"/>
      <w:divBdr>
        <w:top w:val="none" w:sz="0" w:space="0" w:color="auto"/>
        <w:left w:val="none" w:sz="0" w:space="0" w:color="auto"/>
        <w:bottom w:val="none" w:sz="0" w:space="0" w:color="auto"/>
        <w:right w:val="none" w:sz="0" w:space="0" w:color="auto"/>
      </w:divBdr>
    </w:div>
    <w:div w:id="872302404">
      <w:bodyDiv w:val="1"/>
      <w:marLeft w:val="0"/>
      <w:marRight w:val="0"/>
      <w:marTop w:val="0"/>
      <w:marBottom w:val="0"/>
      <w:divBdr>
        <w:top w:val="none" w:sz="0" w:space="0" w:color="auto"/>
        <w:left w:val="none" w:sz="0" w:space="0" w:color="auto"/>
        <w:bottom w:val="none" w:sz="0" w:space="0" w:color="auto"/>
        <w:right w:val="none" w:sz="0" w:space="0" w:color="auto"/>
      </w:divBdr>
    </w:div>
    <w:div w:id="872768706">
      <w:bodyDiv w:val="1"/>
      <w:marLeft w:val="0"/>
      <w:marRight w:val="0"/>
      <w:marTop w:val="0"/>
      <w:marBottom w:val="0"/>
      <w:divBdr>
        <w:top w:val="none" w:sz="0" w:space="0" w:color="auto"/>
        <w:left w:val="none" w:sz="0" w:space="0" w:color="auto"/>
        <w:bottom w:val="none" w:sz="0" w:space="0" w:color="auto"/>
        <w:right w:val="none" w:sz="0" w:space="0" w:color="auto"/>
      </w:divBdr>
    </w:div>
    <w:div w:id="873468712">
      <w:bodyDiv w:val="1"/>
      <w:marLeft w:val="0"/>
      <w:marRight w:val="0"/>
      <w:marTop w:val="0"/>
      <w:marBottom w:val="0"/>
      <w:divBdr>
        <w:top w:val="none" w:sz="0" w:space="0" w:color="auto"/>
        <w:left w:val="none" w:sz="0" w:space="0" w:color="auto"/>
        <w:bottom w:val="none" w:sz="0" w:space="0" w:color="auto"/>
        <w:right w:val="none" w:sz="0" w:space="0" w:color="auto"/>
      </w:divBdr>
    </w:div>
    <w:div w:id="874268060">
      <w:bodyDiv w:val="1"/>
      <w:marLeft w:val="0"/>
      <w:marRight w:val="0"/>
      <w:marTop w:val="0"/>
      <w:marBottom w:val="0"/>
      <w:divBdr>
        <w:top w:val="none" w:sz="0" w:space="0" w:color="auto"/>
        <w:left w:val="none" w:sz="0" w:space="0" w:color="auto"/>
        <w:bottom w:val="none" w:sz="0" w:space="0" w:color="auto"/>
        <w:right w:val="none" w:sz="0" w:space="0" w:color="auto"/>
      </w:divBdr>
    </w:div>
    <w:div w:id="876041836">
      <w:bodyDiv w:val="1"/>
      <w:marLeft w:val="0"/>
      <w:marRight w:val="0"/>
      <w:marTop w:val="0"/>
      <w:marBottom w:val="0"/>
      <w:divBdr>
        <w:top w:val="none" w:sz="0" w:space="0" w:color="auto"/>
        <w:left w:val="none" w:sz="0" w:space="0" w:color="auto"/>
        <w:bottom w:val="none" w:sz="0" w:space="0" w:color="auto"/>
        <w:right w:val="none" w:sz="0" w:space="0" w:color="auto"/>
      </w:divBdr>
    </w:div>
    <w:div w:id="877164114">
      <w:bodyDiv w:val="1"/>
      <w:marLeft w:val="0"/>
      <w:marRight w:val="0"/>
      <w:marTop w:val="0"/>
      <w:marBottom w:val="0"/>
      <w:divBdr>
        <w:top w:val="none" w:sz="0" w:space="0" w:color="auto"/>
        <w:left w:val="none" w:sz="0" w:space="0" w:color="auto"/>
        <w:bottom w:val="none" w:sz="0" w:space="0" w:color="auto"/>
        <w:right w:val="none" w:sz="0" w:space="0" w:color="auto"/>
      </w:divBdr>
    </w:div>
    <w:div w:id="877856088">
      <w:bodyDiv w:val="1"/>
      <w:marLeft w:val="0"/>
      <w:marRight w:val="0"/>
      <w:marTop w:val="0"/>
      <w:marBottom w:val="0"/>
      <w:divBdr>
        <w:top w:val="none" w:sz="0" w:space="0" w:color="auto"/>
        <w:left w:val="none" w:sz="0" w:space="0" w:color="auto"/>
        <w:bottom w:val="none" w:sz="0" w:space="0" w:color="auto"/>
        <w:right w:val="none" w:sz="0" w:space="0" w:color="auto"/>
      </w:divBdr>
    </w:div>
    <w:div w:id="877934886">
      <w:bodyDiv w:val="1"/>
      <w:marLeft w:val="0"/>
      <w:marRight w:val="0"/>
      <w:marTop w:val="0"/>
      <w:marBottom w:val="0"/>
      <w:divBdr>
        <w:top w:val="none" w:sz="0" w:space="0" w:color="auto"/>
        <w:left w:val="none" w:sz="0" w:space="0" w:color="auto"/>
        <w:bottom w:val="none" w:sz="0" w:space="0" w:color="auto"/>
        <w:right w:val="none" w:sz="0" w:space="0" w:color="auto"/>
      </w:divBdr>
    </w:div>
    <w:div w:id="878125969">
      <w:bodyDiv w:val="1"/>
      <w:marLeft w:val="0"/>
      <w:marRight w:val="0"/>
      <w:marTop w:val="0"/>
      <w:marBottom w:val="0"/>
      <w:divBdr>
        <w:top w:val="none" w:sz="0" w:space="0" w:color="auto"/>
        <w:left w:val="none" w:sz="0" w:space="0" w:color="auto"/>
        <w:bottom w:val="none" w:sz="0" w:space="0" w:color="auto"/>
        <w:right w:val="none" w:sz="0" w:space="0" w:color="auto"/>
      </w:divBdr>
    </w:div>
    <w:div w:id="878280435">
      <w:bodyDiv w:val="1"/>
      <w:marLeft w:val="0"/>
      <w:marRight w:val="0"/>
      <w:marTop w:val="0"/>
      <w:marBottom w:val="0"/>
      <w:divBdr>
        <w:top w:val="none" w:sz="0" w:space="0" w:color="auto"/>
        <w:left w:val="none" w:sz="0" w:space="0" w:color="auto"/>
        <w:bottom w:val="none" w:sz="0" w:space="0" w:color="auto"/>
        <w:right w:val="none" w:sz="0" w:space="0" w:color="auto"/>
      </w:divBdr>
    </w:div>
    <w:div w:id="878783383">
      <w:bodyDiv w:val="1"/>
      <w:marLeft w:val="0"/>
      <w:marRight w:val="0"/>
      <w:marTop w:val="0"/>
      <w:marBottom w:val="0"/>
      <w:divBdr>
        <w:top w:val="none" w:sz="0" w:space="0" w:color="auto"/>
        <w:left w:val="none" w:sz="0" w:space="0" w:color="auto"/>
        <w:bottom w:val="none" w:sz="0" w:space="0" w:color="auto"/>
        <w:right w:val="none" w:sz="0" w:space="0" w:color="auto"/>
      </w:divBdr>
    </w:div>
    <w:div w:id="881140086">
      <w:bodyDiv w:val="1"/>
      <w:marLeft w:val="0"/>
      <w:marRight w:val="0"/>
      <w:marTop w:val="0"/>
      <w:marBottom w:val="0"/>
      <w:divBdr>
        <w:top w:val="none" w:sz="0" w:space="0" w:color="auto"/>
        <w:left w:val="none" w:sz="0" w:space="0" w:color="auto"/>
        <w:bottom w:val="none" w:sz="0" w:space="0" w:color="auto"/>
        <w:right w:val="none" w:sz="0" w:space="0" w:color="auto"/>
      </w:divBdr>
    </w:div>
    <w:div w:id="882668098">
      <w:bodyDiv w:val="1"/>
      <w:marLeft w:val="0"/>
      <w:marRight w:val="0"/>
      <w:marTop w:val="0"/>
      <w:marBottom w:val="0"/>
      <w:divBdr>
        <w:top w:val="none" w:sz="0" w:space="0" w:color="auto"/>
        <w:left w:val="none" w:sz="0" w:space="0" w:color="auto"/>
        <w:bottom w:val="none" w:sz="0" w:space="0" w:color="auto"/>
        <w:right w:val="none" w:sz="0" w:space="0" w:color="auto"/>
      </w:divBdr>
    </w:div>
    <w:div w:id="882979809">
      <w:bodyDiv w:val="1"/>
      <w:marLeft w:val="0"/>
      <w:marRight w:val="0"/>
      <w:marTop w:val="0"/>
      <w:marBottom w:val="0"/>
      <w:divBdr>
        <w:top w:val="none" w:sz="0" w:space="0" w:color="auto"/>
        <w:left w:val="none" w:sz="0" w:space="0" w:color="auto"/>
        <w:bottom w:val="none" w:sz="0" w:space="0" w:color="auto"/>
        <w:right w:val="none" w:sz="0" w:space="0" w:color="auto"/>
      </w:divBdr>
    </w:div>
    <w:div w:id="882980410">
      <w:bodyDiv w:val="1"/>
      <w:marLeft w:val="0"/>
      <w:marRight w:val="0"/>
      <w:marTop w:val="0"/>
      <w:marBottom w:val="0"/>
      <w:divBdr>
        <w:top w:val="none" w:sz="0" w:space="0" w:color="auto"/>
        <w:left w:val="none" w:sz="0" w:space="0" w:color="auto"/>
        <w:bottom w:val="none" w:sz="0" w:space="0" w:color="auto"/>
        <w:right w:val="none" w:sz="0" w:space="0" w:color="auto"/>
      </w:divBdr>
    </w:div>
    <w:div w:id="883055465">
      <w:bodyDiv w:val="1"/>
      <w:marLeft w:val="0"/>
      <w:marRight w:val="0"/>
      <w:marTop w:val="0"/>
      <w:marBottom w:val="0"/>
      <w:divBdr>
        <w:top w:val="none" w:sz="0" w:space="0" w:color="auto"/>
        <w:left w:val="none" w:sz="0" w:space="0" w:color="auto"/>
        <w:bottom w:val="none" w:sz="0" w:space="0" w:color="auto"/>
        <w:right w:val="none" w:sz="0" w:space="0" w:color="auto"/>
      </w:divBdr>
    </w:div>
    <w:div w:id="886186913">
      <w:bodyDiv w:val="1"/>
      <w:marLeft w:val="0"/>
      <w:marRight w:val="0"/>
      <w:marTop w:val="0"/>
      <w:marBottom w:val="0"/>
      <w:divBdr>
        <w:top w:val="none" w:sz="0" w:space="0" w:color="auto"/>
        <w:left w:val="none" w:sz="0" w:space="0" w:color="auto"/>
        <w:bottom w:val="none" w:sz="0" w:space="0" w:color="auto"/>
        <w:right w:val="none" w:sz="0" w:space="0" w:color="auto"/>
      </w:divBdr>
    </w:div>
    <w:div w:id="887257859">
      <w:bodyDiv w:val="1"/>
      <w:marLeft w:val="0"/>
      <w:marRight w:val="0"/>
      <w:marTop w:val="0"/>
      <w:marBottom w:val="0"/>
      <w:divBdr>
        <w:top w:val="none" w:sz="0" w:space="0" w:color="auto"/>
        <w:left w:val="none" w:sz="0" w:space="0" w:color="auto"/>
        <w:bottom w:val="none" w:sz="0" w:space="0" w:color="auto"/>
        <w:right w:val="none" w:sz="0" w:space="0" w:color="auto"/>
      </w:divBdr>
    </w:div>
    <w:div w:id="888106402">
      <w:bodyDiv w:val="1"/>
      <w:marLeft w:val="0"/>
      <w:marRight w:val="0"/>
      <w:marTop w:val="0"/>
      <w:marBottom w:val="0"/>
      <w:divBdr>
        <w:top w:val="none" w:sz="0" w:space="0" w:color="auto"/>
        <w:left w:val="none" w:sz="0" w:space="0" w:color="auto"/>
        <w:bottom w:val="none" w:sz="0" w:space="0" w:color="auto"/>
        <w:right w:val="none" w:sz="0" w:space="0" w:color="auto"/>
      </w:divBdr>
    </w:div>
    <w:div w:id="888227938">
      <w:bodyDiv w:val="1"/>
      <w:marLeft w:val="0"/>
      <w:marRight w:val="0"/>
      <w:marTop w:val="0"/>
      <w:marBottom w:val="0"/>
      <w:divBdr>
        <w:top w:val="none" w:sz="0" w:space="0" w:color="auto"/>
        <w:left w:val="none" w:sz="0" w:space="0" w:color="auto"/>
        <w:bottom w:val="none" w:sz="0" w:space="0" w:color="auto"/>
        <w:right w:val="none" w:sz="0" w:space="0" w:color="auto"/>
      </w:divBdr>
    </w:div>
    <w:div w:id="889003668">
      <w:bodyDiv w:val="1"/>
      <w:marLeft w:val="0"/>
      <w:marRight w:val="0"/>
      <w:marTop w:val="0"/>
      <w:marBottom w:val="0"/>
      <w:divBdr>
        <w:top w:val="none" w:sz="0" w:space="0" w:color="auto"/>
        <w:left w:val="none" w:sz="0" w:space="0" w:color="auto"/>
        <w:bottom w:val="none" w:sz="0" w:space="0" w:color="auto"/>
        <w:right w:val="none" w:sz="0" w:space="0" w:color="auto"/>
      </w:divBdr>
    </w:div>
    <w:div w:id="889079079">
      <w:bodyDiv w:val="1"/>
      <w:marLeft w:val="0"/>
      <w:marRight w:val="0"/>
      <w:marTop w:val="0"/>
      <w:marBottom w:val="0"/>
      <w:divBdr>
        <w:top w:val="none" w:sz="0" w:space="0" w:color="auto"/>
        <w:left w:val="none" w:sz="0" w:space="0" w:color="auto"/>
        <w:bottom w:val="none" w:sz="0" w:space="0" w:color="auto"/>
        <w:right w:val="none" w:sz="0" w:space="0" w:color="auto"/>
      </w:divBdr>
    </w:div>
    <w:div w:id="889652578">
      <w:bodyDiv w:val="1"/>
      <w:marLeft w:val="0"/>
      <w:marRight w:val="0"/>
      <w:marTop w:val="0"/>
      <w:marBottom w:val="0"/>
      <w:divBdr>
        <w:top w:val="none" w:sz="0" w:space="0" w:color="auto"/>
        <w:left w:val="none" w:sz="0" w:space="0" w:color="auto"/>
        <w:bottom w:val="none" w:sz="0" w:space="0" w:color="auto"/>
        <w:right w:val="none" w:sz="0" w:space="0" w:color="auto"/>
      </w:divBdr>
    </w:div>
    <w:div w:id="890118502">
      <w:bodyDiv w:val="1"/>
      <w:marLeft w:val="0"/>
      <w:marRight w:val="0"/>
      <w:marTop w:val="0"/>
      <w:marBottom w:val="0"/>
      <w:divBdr>
        <w:top w:val="none" w:sz="0" w:space="0" w:color="auto"/>
        <w:left w:val="none" w:sz="0" w:space="0" w:color="auto"/>
        <w:bottom w:val="none" w:sz="0" w:space="0" w:color="auto"/>
        <w:right w:val="none" w:sz="0" w:space="0" w:color="auto"/>
      </w:divBdr>
    </w:div>
    <w:div w:id="890314256">
      <w:bodyDiv w:val="1"/>
      <w:marLeft w:val="0"/>
      <w:marRight w:val="0"/>
      <w:marTop w:val="0"/>
      <w:marBottom w:val="0"/>
      <w:divBdr>
        <w:top w:val="none" w:sz="0" w:space="0" w:color="auto"/>
        <w:left w:val="none" w:sz="0" w:space="0" w:color="auto"/>
        <w:bottom w:val="none" w:sz="0" w:space="0" w:color="auto"/>
        <w:right w:val="none" w:sz="0" w:space="0" w:color="auto"/>
      </w:divBdr>
    </w:div>
    <w:div w:id="891845612">
      <w:bodyDiv w:val="1"/>
      <w:marLeft w:val="0"/>
      <w:marRight w:val="0"/>
      <w:marTop w:val="0"/>
      <w:marBottom w:val="0"/>
      <w:divBdr>
        <w:top w:val="none" w:sz="0" w:space="0" w:color="auto"/>
        <w:left w:val="none" w:sz="0" w:space="0" w:color="auto"/>
        <w:bottom w:val="none" w:sz="0" w:space="0" w:color="auto"/>
        <w:right w:val="none" w:sz="0" w:space="0" w:color="auto"/>
      </w:divBdr>
    </w:div>
    <w:div w:id="892043083">
      <w:bodyDiv w:val="1"/>
      <w:marLeft w:val="0"/>
      <w:marRight w:val="0"/>
      <w:marTop w:val="0"/>
      <w:marBottom w:val="0"/>
      <w:divBdr>
        <w:top w:val="none" w:sz="0" w:space="0" w:color="auto"/>
        <w:left w:val="none" w:sz="0" w:space="0" w:color="auto"/>
        <w:bottom w:val="none" w:sz="0" w:space="0" w:color="auto"/>
        <w:right w:val="none" w:sz="0" w:space="0" w:color="auto"/>
      </w:divBdr>
    </w:div>
    <w:div w:id="892153615">
      <w:bodyDiv w:val="1"/>
      <w:marLeft w:val="0"/>
      <w:marRight w:val="0"/>
      <w:marTop w:val="0"/>
      <w:marBottom w:val="0"/>
      <w:divBdr>
        <w:top w:val="none" w:sz="0" w:space="0" w:color="auto"/>
        <w:left w:val="none" w:sz="0" w:space="0" w:color="auto"/>
        <w:bottom w:val="none" w:sz="0" w:space="0" w:color="auto"/>
        <w:right w:val="none" w:sz="0" w:space="0" w:color="auto"/>
      </w:divBdr>
    </w:div>
    <w:div w:id="892496711">
      <w:bodyDiv w:val="1"/>
      <w:marLeft w:val="0"/>
      <w:marRight w:val="0"/>
      <w:marTop w:val="0"/>
      <w:marBottom w:val="0"/>
      <w:divBdr>
        <w:top w:val="none" w:sz="0" w:space="0" w:color="auto"/>
        <w:left w:val="none" w:sz="0" w:space="0" w:color="auto"/>
        <w:bottom w:val="none" w:sz="0" w:space="0" w:color="auto"/>
        <w:right w:val="none" w:sz="0" w:space="0" w:color="auto"/>
      </w:divBdr>
    </w:div>
    <w:div w:id="893196494">
      <w:bodyDiv w:val="1"/>
      <w:marLeft w:val="0"/>
      <w:marRight w:val="0"/>
      <w:marTop w:val="0"/>
      <w:marBottom w:val="0"/>
      <w:divBdr>
        <w:top w:val="none" w:sz="0" w:space="0" w:color="auto"/>
        <w:left w:val="none" w:sz="0" w:space="0" w:color="auto"/>
        <w:bottom w:val="none" w:sz="0" w:space="0" w:color="auto"/>
        <w:right w:val="none" w:sz="0" w:space="0" w:color="auto"/>
      </w:divBdr>
    </w:div>
    <w:div w:id="893469065">
      <w:bodyDiv w:val="1"/>
      <w:marLeft w:val="0"/>
      <w:marRight w:val="0"/>
      <w:marTop w:val="0"/>
      <w:marBottom w:val="0"/>
      <w:divBdr>
        <w:top w:val="none" w:sz="0" w:space="0" w:color="auto"/>
        <w:left w:val="none" w:sz="0" w:space="0" w:color="auto"/>
        <w:bottom w:val="none" w:sz="0" w:space="0" w:color="auto"/>
        <w:right w:val="none" w:sz="0" w:space="0" w:color="auto"/>
      </w:divBdr>
    </w:div>
    <w:div w:id="893471938">
      <w:bodyDiv w:val="1"/>
      <w:marLeft w:val="0"/>
      <w:marRight w:val="0"/>
      <w:marTop w:val="0"/>
      <w:marBottom w:val="0"/>
      <w:divBdr>
        <w:top w:val="none" w:sz="0" w:space="0" w:color="auto"/>
        <w:left w:val="none" w:sz="0" w:space="0" w:color="auto"/>
        <w:bottom w:val="none" w:sz="0" w:space="0" w:color="auto"/>
        <w:right w:val="none" w:sz="0" w:space="0" w:color="auto"/>
      </w:divBdr>
    </w:div>
    <w:div w:id="894465517">
      <w:bodyDiv w:val="1"/>
      <w:marLeft w:val="0"/>
      <w:marRight w:val="0"/>
      <w:marTop w:val="0"/>
      <w:marBottom w:val="0"/>
      <w:divBdr>
        <w:top w:val="none" w:sz="0" w:space="0" w:color="auto"/>
        <w:left w:val="none" w:sz="0" w:space="0" w:color="auto"/>
        <w:bottom w:val="none" w:sz="0" w:space="0" w:color="auto"/>
        <w:right w:val="none" w:sz="0" w:space="0" w:color="auto"/>
      </w:divBdr>
    </w:div>
    <w:div w:id="895581048">
      <w:bodyDiv w:val="1"/>
      <w:marLeft w:val="0"/>
      <w:marRight w:val="0"/>
      <w:marTop w:val="0"/>
      <w:marBottom w:val="0"/>
      <w:divBdr>
        <w:top w:val="none" w:sz="0" w:space="0" w:color="auto"/>
        <w:left w:val="none" w:sz="0" w:space="0" w:color="auto"/>
        <w:bottom w:val="none" w:sz="0" w:space="0" w:color="auto"/>
        <w:right w:val="none" w:sz="0" w:space="0" w:color="auto"/>
      </w:divBdr>
    </w:div>
    <w:div w:id="896017529">
      <w:bodyDiv w:val="1"/>
      <w:marLeft w:val="0"/>
      <w:marRight w:val="0"/>
      <w:marTop w:val="0"/>
      <w:marBottom w:val="0"/>
      <w:divBdr>
        <w:top w:val="none" w:sz="0" w:space="0" w:color="auto"/>
        <w:left w:val="none" w:sz="0" w:space="0" w:color="auto"/>
        <w:bottom w:val="none" w:sz="0" w:space="0" w:color="auto"/>
        <w:right w:val="none" w:sz="0" w:space="0" w:color="auto"/>
      </w:divBdr>
    </w:div>
    <w:div w:id="899440819">
      <w:bodyDiv w:val="1"/>
      <w:marLeft w:val="0"/>
      <w:marRight w:val="0"/>
      <w:marTop w:val="0"/>
      <w:marBottom w:val="0"/>
      <w:divBdr>
        <w:top w:val="none" w:sz="0" w:space="0" w:color="auto"/>
        <w:left w:val="none" w:sz="0" w:space="0" w:color="auto"/>
        <w:bottom w:val="none" w:sz="0" w:space="0" w:color="auto"/>
        <w:right w:val="none" w:sz="0" w:space="0" w:color="auto"/>
      </w:divBdr>
    </w:div>
    <w:div w:id="900019464">
      <w:bodyDiv w:val="1"/>
      <w:marLeft w:val="0"/>
      <w:marRight w:val="0"/>
      <w:marTop w:val="0"/>
      <w:marBottom w:val="0"/>
      <w:divBdr>
        <w:top w:val="none" w:sz="0" w:space="0" w:color="auto"/>
        <w:left w:val="none" w:sz="0" w:space="0" w:color="auto"/>
        <w:bottom w:val="none" w:sz="0" w:space="0" w:color="auto"/>
        <w:right w:val="none" w:sz="0" w:space="0" w:color="auto"/>
      </w:divBdr>
    </w:div>
    <w:div w:id="901401702">
      <w:bodyDiv w:val="1"/>
      <w:marLeft w:val="0"/>
      <w:marRight w:val="0"/>
      <w:marTop w:val="0"/>
      <w:marBottom w:val="0"/>
      <w:divBdr>
        <w:top w:val="none" w:sz="0" w:space="0" w:color="auto"/>
        <w:left w:val="none" w:sz="0" w:space="0" w:color="auto"/>
        <w:bottom w:val="none" w:sz="0" w:space="0" w:color="auto"/>
        <w:right w:val="none" w:sz="0" w:space="0" w:color="auto"/>
      </w:divBdr>
    </w:div>
    <w:div w:id="901480315">
      <w:bodyDiv w:val="1"/>
      <w:marLeft w:val="0"/>
      <w:marRight w:val="0"/>
      <w:marTop w:val="0"/>
      <w:marBottom w:val="0"/>
      <w:divBdr>
        <w:top w:val="none" w:sz="0" w:space="0" w:color="auto"/>
        <w:left w:val="none" w:sz="0" w:space="0" w:color="auto"/>
        <w:bottom w:val="none" w:sz="0" w:space="0" w:color="auto"/>
        <w:right w:val="none" w:sz="0" w:space="0" w:color="auto"/>
      </w:divBdr>
    </w:div>
    <w:div w:id="902256310">
      <w:bodyDiv w:val="1"/>
      <w:marLeft w:val="0"/>
      <w:marRight w:val="0"/>
      <w:marTop w:val="0"/>
      <w:marBottom w:val="0"/>
      <w:divBdr>
        <w:top w:val="none" w:sz="0" w:space="0" w:color="auto"/>
        <w:left w:val="none" w:sz="0" w:space="0" w:color="auto"/>
        <w:bottom w:val="none" w:sz="0" w:space="0" w:color="auto"/>
        <w:right w:val="none" w:sz="0" w:space="0" w:color="auto"/>
      </w:divBdr>
    </w:div>
    <w:div w:id="902301500">
      <w:bodyDiv w:val="1"/>
      <w:marLeft w:val="0"/>
      <w:marRight w:val="0"/>
      <w:marTop w:val="0"/>
      <w:marBottom w:val="0"/>
      <w:divBdr>
        <w:top w:val="none" w:sz="0" w:space="0" w:color="auto"/>
        <w:left w:val="none" w:sz="0" w:space="0" w:color="auto"/>
        <w:bottom w:val="none" w:sz="0" w:space="0" w:color="auto"/>
        <w:right w:val="none" w:sz="0" w:space="0" w:color="auto"/>
      </w:divBdr>
    </w:div>
    <w:div w:id="903174775">
      <w:bodyDiv w:val="1"/>
      <w:marLeft w:val="0"/>
      <w:marRight w:val="0"/>
      <w:marTop w:val="0"/>
      <w:marBottom w:val="0"/>
      <w:divBdr>
        <w:top w:val="none" w:sz="0" w:space="0" w:color="auto"/>
        <w:left w:val="none" w:sz="0" w:space="0" w:color="auto"/>
        <w:bottom w:val="none" w:sz="0" w:space="0" w:color="auto"/>
        <w:right w:val="none" w:sz="0" w:space="0" w:color="auto"/>
      </w:divBdr>
    </w:div>
    <w:div w:id="903833500">
      <w:bodyDiv w:val="1"/>
      <w:marLeft w:val="0"/>
      <w:marRight w:val="0"/>
      <w:marTop w:val="0"/>
      <w:marBottom w:val="0"/>
      <w:divBdr>
        <w:top w:val="none" w:sz="0" w:space="0" w:color="auto"/>
        <w:left w:val="none" w:sz="0" w:space="0" w:color="auto"/>
        <w:bottom w:val="none" w:sz="0" w:space="0" w:color="auto"/>
        <w:right w:val="none" w:sz="0" w:space="0" w:color="auto"/>
      </w:divBdr>
    </w:div>
    <w:div w:id="903877737">
      <w:bodyDiv w:val="1"/>
      <w:marLeft w:val="0"/>
      <w:marRight w:val="0"/>
      <w:marTop w:val="0"/>
      <w:marBottom w:val="0"/>
      <w:divBdr>
        <w:top w:val="none" w:sz="0" w:space="0" w:color="auto"/>
        <w:left w:val="none" w:sz="0" w:space="0" w:color="auto"/>
        <w:bottom w:val="none" w:sz="0" w:space="0" w:color="auto"/>
        <w:right w:val="none" w:sz="0" w:space="0" w:color="auto"/>
      </w:divBdr>
    </w:div>
    <w:div w:id="904486728">
      <w:bodyDiv w:val="1"/>
      <w:marLeft w:val="0"/>
      <w:marRight w:val="0"/>
      <w:marTop w:val="0"/>
      <w:marBottom w:val="0"/>
      <w:divBdr>
        <w:top w:val="none" w:sz="0" w:space="0" w:color="auto"/>
        <w:left w:val="none" w:sz="0" w:space="0" w:color="auto"/>
        <w:bottom w:val="none" w:sz="0" w:space="0" w:color="auto"/>
        <w:right w:val="none" w:sz="0" w:space="0" w:color="auto"/>
      </w:divBdr>
    </w:div>
    <w:div w:id="906260407">
      <w:bodyDiv w:val="1"/>
      <w:marLeft w:val="0"/>
      <w:marRight w:val="0"/>
      <w:marTop w:val="0"/>
      <w:marBottom w:val="0"/>
      <w:divBdr>
        <w:top w:val="none" w:sz="0" w:space="0" w:color="auto"/>
        <w:left w:val="none" w:sz="0" w:space="0" w:color="auto"/>
        <w:bottom w:val="none" w:sz="0" w:space="0" w:color="auto"/>
        <w:right w:val="none" w:sz="0" w:space="0" w:color="auto"/>
      </w:divBdr>
    </w:div>
    <w:div w:id="908151611">
      <w:bodyDiv w:val="1"/>
      <w:marLeft w:val="0"/>
      <w:marRight w:val="0"/>
      <w:marTop w:val="0"/>
      <w:marBottom w:val="0"/>
      <w:divBdr>
        <w:top w:val="none" w:sz="0" w:space="0" w:color="auto"/>
        <w:left w:val="none" w:sz="0" w:space="0" w:color="auto"/>
        <w:bottom w:val="none" w:sz="0" w:space="0" w:color="auto"/>
        <w:right w:val="none" w:sz="0" w:space="0" w:color="auto"/>
      </w:divBdr>
    </w:div>
    <w:div w:id="908685124">
      <w:bodyDiv w:val="1"/>
      <w:marLeft w:val="0"/>
      <w:marRight w:val="0"/>
      <w:marTop w:val="0"/>
      <w:marBottom w:val="0"/>
      <w:divBdr>
        <w:top w:val="none" w:sz="0" w:space="0" w:color="auto"/>
        <w:left w:val="none" w:sz="0" w:space="0" w:color="auto"/>
        <w:bottom w:val="none" w:sz="0" w:space="0" w:color="auto"/>
        <w:right w:val="none" w:sz="0" w:space="0" w:color="auto"/>
      </w:divBdr>
    </w:div>
    <w:div w:id="909000468">
      <w:bodyDiv w:val="1"/>
      <w:marLeft w:val="0"/>
      <w:marRight w:val="0"/>
      <w:marTop w:val="0"/>
      <w:marBottom w:val="0"/>
      <w:divBdr>
        <w:top w:val="none" w:sz="0" w:space="0" w:color="auto"/>
        <w:left w:val="none" w:sz="0" w:space="0" w:color="auto"/>
        <w:bottom w:val="none" w:sz="0" w:space="0" w:color="auto"/>
        <w:right w:val="none" w:sz="0" w:space="0" w:color="auto"/>
      </w:divBdr>
    </w:div>
    <w:div w:id="909775766">
      <w:bodyDiv w:val="1"/>
      <w:marLeft w:val="0"/>
      <w:marRight w:val="0"/>
      <w:marTop w:val="0"/>
      <w:marBottom w:val="0"/>
      <w:divBdr>
        <w:top w:val="none" w:sz="0" w:space="0" w:color="auto"/>
        <w:left w:val="none" w:sz="0" w:space="0" w:color="auto"/>
        <w:bottom w:val="none" w:sz="0" w:space="0" w:color="auto"/>
        <w:right w:val="none" w:sz="0" w:space="0" w:color="auto"/>
      </w:divBdr>
    </w:div>
    <w:div w:id="910044215">
      <w:bodyDiv w:val="1"/>
      <w:marLeft w:val="0"/>
      <w:marRight w:val="0"/>
      <w:marTop w:val="0"/>
      <w:marBottom w:val="0"/>
      <w:divBdr>
        <w:top w:val="none" w:sz="0" w:space="0" w:color="auto"/>
        <w:left w:val="none" w:sz="0" w:space="0" w:color="auto"/>
        <w:bottom w:val="none" w:sz="0" w:space="0" w:color="auto"/>
        <w:right w:val="none" w:sz="0" w:space="0" w:color="auto"/>
      </w:divBdr>
    </w:div>
    <w:div w:id="910775216">
      <w:bodyDiv w:val="1"/>
      <w:marLeft w:val="0"/>
      <w:marRight w:val="0"/>
      <w:marTop w:val="0"/>
      <w:marBottom w:val="0"/>
      <w:divBdr>
        <w:top w:val="none" w:sz="0" w:space="0" w:color="auto"/>
        <w:left w:val="none" w:sz="0" w:space="0" w:color="auto"/>
        <w:bottom w:val="none" w:sz="0" w:space="0" w:color="auto"/>
        <w:right w:val="none" w:sz="0" w:space="0" w:color="auto"/>
      </w:divBdr>
    </w:div>
    <w:div w:id="911475287">
      <w:bodyDiv w:val="1"/>
      <w:marLeft w:val="0"/>
      <w:marRight w:val="0"/>
      <w:marTop w:val="0"/>
      <w:marBottom w:val="0"/>
      <w:divBdr>
        <w:top w:val="none" w:sz="0" w:space="0" w:color="auto"/>
        <w:left w:val="none" w:sz="0" w:space="0" w:color="auto"/>
        <w:bottom w:val="none" w:sz="0" w:space="0" w:color="auto"/>
        <w:right w:val="none" w:sz="0" w:space="0" w:color="auto"/>
      </w:divBdr>
    </w:div>
    <w:div w:id="911502903">
      <w:bodyDiv w:val="1"/>
      <w:marLeft w:val="0"/>
      <w:marRight w:val="0"/>
      <w:marTop w:val="0"/>
      <w:marBottom w:val="0"/>
      <w:divBdr>
        <w:top w:val="none" w:sz="0" w:space="0" w:color="auto"/>
        <w:left w:val="none" w:sz="0" w:space="0" w:color="auto"/>
        <w:bottom w:val="none" w:sz="0" w:space="0" w:color="auto"/>
        <w:right w:val="none" w:sz="0" w:space="0" w:color="auto"/>
      </w:divBdr>
    </w:div>
    <w:div w:id="913780501">
      <w:bodyDiv w:val="1"/>
      <w:marLeft w:val="0"/>
      <w:marRight w:val="0"/>
      <w:marTop w:val="0"/>
      <w:marBottom w:val="0"/>
      <w:divBdr>
        <w:top w:val="none" w:sz="0" w:space="0" w:color="auto"/>
        <w:left w:val="none" w:sz="0" w:space="0" w:color="auto"/>
        <w:bottom w:val="none" w:sz="0" w:space="0" w:color="auto"/>
        <w:right w:val="none" w:sz="0" w:space="0" w:color="auto"/>
      </w:divBdr>
    </w:div>
    <w:div w:id="913930380">
      <w:bodyDiv w:val="1"/>
      <w:marLeft w:val="0"/>
      <w:marRight w:val="0"/>
      <w:marTop w:val="0"/>
      <w:marBottom w:val="0"/>
      <w:divBdr>
        <w:top w:val="none" w:sz="0" w:space="0" w:color="auto"/>
        <w:left w:val="none" w:sz="0" w:space="0" w:color="auto"/>
        <w:bottom w:val="none" w:sz="0" w:space="0" w:color="auto"/>
        <w:right w:val="none" w:sz="0" w:space="0" w:color="auto"/>
      </w:divBdr>
    </w:div>
    <w:div w:id="914825459">
      <w:bodyDiv w:val="1"/>
      <w:marLeft w:val="0"/>
      <w:marRight w:val="0"/>
      <w:marTop w:val="0"/>
      <w:marBottom w:val="0"/>
      <w:divBdr>
        <w:top w:val="none" w:sz="0" w:space="0" w:color="auto"/>
        <w:left w:val="none" w:sz="0" w:space="0" w:color="auto"/>
        <w:bottom w:val="none" w:sz="0" w:space="0" w:color="auto"/>
        <w:right w:val="none" w:sz="0" w:space="0" w:color="auto"/>
      </w:divBdr>
    </w:div>
    <w:div w:id="915286281">
      <w:bodyDiv w:val="1"/>
      <w:marLeft w:val="0"/>
      <w:marRight w:val="0"/>
      <w:marTop w:val="0"/>
      <w:marBottom w:val="0"/>
      <w:divBdr>
        <w:top w:val="none" w:sz="0" w:space="0" w:color="auto"/>
        <w:left w:val="none" w:sz="0" w:space="0" w:color="auto"/>
        <w:bottom w:val="none" w:sz="0" w:space="0" w:color="auto"/>
        <w:right w:val="none" w:sz="0" w:space="0" w:color="auto"/>
      </w:divBdr>
    </w:div>
    <w:div w:id="917012054">
      <w:bodyDiv w:val="1"/>
      <w:marLeft w:val="0"/>
      <w:marRight w:val="0"/>
      <w:marTop w:val="0"/>
      <w:marBottom w:val="0"/>
      <w:divBdr>
        <w:top w:val="none" w:sz="0" w:space="0" w:color="auto"/>
        <w:left w:val="none" w:sz="0" w:space="0" w:color="auto"/>
        <w:bottom w:val="none" w:sz="0" w:space="0" w:color="auto"/>
        <w:right w:val="none" w:sz="0" w:space="0" w:color="auto"/>
      </w:divBdr>
    </w:div>
    <w:div w:id="917397574">
      <w:bodyDiv w:val="1"/>
      <w:marLeft w:val="0"/>
      <w:marRight w:val="0"/>
      <w:marTop w:val="0"/>
      <w:marBottom w:val="0"/>
      <w:divBdr>
        <w:top w:val="none" w:sz="0" w:space="0" w:color="auto"/>
        <w:left w:val="none" w:sz="0" w:space="0" w:color="auto"/>
        <w:bottom w:val="none" w:sz="0" w:space="0" w:color="auto"/>
        <w:right w:val="none" w:sz="0" w:space="0" w:color="auto"/>
      </w:divBdr>
    </w:div>
    <w:div w:id="919022863">
      <w:bodyDiv w:val="1"/>
      <w:marLeft w:val="0"/>
      <w:marRight w:val="0"/>
      <w:marTop w:val="0"/>
      <w:marBottom w:val="0"/>
      <w:divBdr>
        <w:top w:val="none" w:sz="0" w:space="0" w:color="auto"/>
        <w:left w:val="none" w:sz="0" w:space="0" w:color="auto"/>
        <w:bottom w:val="none" w:sz="0" w:space="0" w:color="auto"/>
        <w:right w:val="none" w:sz="0" w:space="0" w:color="auto"/>
      </w:divBdr>
    </w:div>
    <w:div w:id="919489180">
      <w:bodyDiv w:val="1"/>
      <w:marLeft w:val="0"/>
      <w:marRight w:val="0"/>
      <w:marTop w:val="0"/>
      <w:marBottom w:val="0"/>
      <w:divBdr>
        <w:top w:val="none" w:sz="0" w:space="0" w:color="auto"/>
        <w:left w:val="none" w:sz="0" w:space="0" w:color="auto"/>
        <w:bottom w:val="none" w:sz="0" w:space="0" w:color="auto"/>
        <w:right w:val="none" w:sz="0" w:space="0" w:color="auto"/>
      </w:divBdr>
    </w:div>
    <w:div w:id="920067226">
      <w:bodyDiv w:val="1"/>
      <w:marLeft w:val="0"/>
      <w:marRight w:val="0"/>
      <w:marTop w:val="0"/>
      <w:marBottom w:val="0"/>
      <w:divBdr>
        <w:top w:val="none" w:sz="0" w:space="0" w:color="auto"/>
        <w:left w:val="none" w:sz="0" w:space="0" w:color="auto"/>
        <w:bottom w:val="none" w:sz="0" w:space="0" w:color="auto"/>
        <w:right w:val="none" w:sz="0" w:space="0" w:color="auto"/>
      </w:divBdr>
    </w:div>
    <w:div w:id="920136042">
      <w:bodyDiv w:val="1"/>
      <w:marLeft w:val="0"/>
      <w:marRight w:val="0"/>
      <w:marTop w:val="0"/>
      <w:marBottom w:val="0"/>
      <w:divBdr>
        <w:top w:val="none" w:sz="0" w:space="0" w:color="auto"/>
        <w:left w:val="none" w:sz="0" w:space="0" w:color="auto"/>
        <w:bottom w:val="none" w:sz="0" w:space="0" w:color="auto"/>
        <w:right w:val="none" w:sz="0" w:space="0" w:color="auto"/>
      </w:divBdr>
    </w:div>
    <w:div w:id="920412833">
      <w:bodyDiv w:val="1"/>
      <w:marLeft w:val="0"/>
      <w:marRight w:val="0"/>
      <w:marTop w:val="0"/>
      <w:marBottom w:val="0"/>
      <w:divBdr>
        <w:top w:val="none" w:sz="0" w:space="0" w:color="auto"/>
        <w:left w:val="none" w:sz="0" w:space="0" w:color="auto"/>
        <w:bottom w:val="none" w:sz="0" w:space="0" w:color="auto"/>
        <w:right w:val="none" w:sz="0" w:space="0" w:color="auto"/>
      </w:divBdr>
    </w:div>
    <w:div w:id="921573780">
      <w:bodyDiv w:val="1"/>
      <w:marLeft w:val="0"/>
      <w:marRight w:val="0"/>
      <w:marTop w:val="0"/>
      <w:marBottom w:val="0"/>
      <w:divBdr>
        <w:top w:val="none" w:sz="0" w:space="0" w:color="auto"/>
        <w:left w:val="none" w:sz="0" w:space="0" w:color="auto"/>
        <w:bottom w:val="none" w:sz="0" w:space="0" w:color="auto"/>
        <w:right w:val="none" w:sz="0" w:space="0" w:color="auto"/>
      </w:divBdr>
    </w:div>
    <w:div w:id="921640948">
      <w:bodyDiv w:val="1"/>
      <w:marLeft w:val="0"/>
      <w:marRight w:val="0"/>
      <w:marTop w:val="0"/>
      <w:marBottom w:val="0"/>
      <w:divBdr>
        <w:top w:val="none" w:sz="0" w:space="0" w:color="auto"/>
        <w:left w:val="none" w:sz="0" w:space="0" w:color="auto"/>
        <w:bottom w:val="none" w:sz="0" w:space="0" w:color="auto"/>
        <w:right w:val="none" w:sz="0" w:space="0" w:color="auto"/>
      </w:divBdr>
    </w:div>
    <w:div w:id="921720864">
      <w:bodyDiv w:val="1"/>
      <w:marLeft w:val="0"/>
      <w:marRight w:val="0"/>
      <w:marTop w:val="0"/>
      <w:marBottom w:val="0"/>
      <w:divBdr>
        <w:top w:val="none" w:sz="0" w:space="0" w:color="auto"/>
        <w:left w:val="none" w:sz="0" w:space="0" w:color="auto"/>
        <w:bottom w:val="none" w:sz="0" w:space="0" w:color="auto"/>
        <w:right w:val="none" w:sz="0" w:space="0" w:color="auto"/>
      </w:divBdr>
    </w:div>
    <w:div w:id="922421714">
      <w:bodyDiv w:val="1"/>
      <w:marLeft w:val="0"/>
      <w:marRight w:val="0"/>
      <w:marTop w:val="0"/>
      <w:marBottom w:val="0"/>
      <w:divBdr>
        <w:top w:val="none" w:sz="0" w:space="0" w:color="auto"/>
        <w:left w:val="none" w:sz="0" w:space="0" w:color="auto"/>
        <w:bottom w:val="none" w:sz="0" w:space="0" w:color="auto"/>
        <w:right w:val="none" w:sz="0" w:space="0" w:color="auto"/>
      </w:divBdr>
    </w:div>
    <w:div w:id="925650027">
      <w:bodyDiv w:val="1"/>
      <w:marLeft w:val="0"/>
      <w:marRight w:val="0"/>
      <w:marTop w:val="0"/>
      <w:marBottom w:val="0"/>
      <w:divBdr>
        <w:top w:val="none" w:sz="0" w:space="0" w:color="auto"/>
        <w:left w:val="none" w:sz="0" w:space="0" w:color="auto"/>
        <w:bottom w:val="none" w:sz="0" w:space="0" w:color="auto"/>
        <w:right w:val="none" w:sz="0" w:space="0" w:color="auto"/>
      </w:divBdr>
    </w:div>
    <w:div w:id="925845718">
      <w:bodyDiv w:val="1"/>
      <w:marLeft w:val="0"/>
      <w:marRight w:val="0"/>
      <w:marTop w:val="0"/>
      <w:marBottom w:val="0"/>
      <w:divBdr>
        <w:top w:val="none" w:sz="0" w:space="0" w:color="auto"/>
        <w:left w:val="none" w:sz="0" w:space="0" w:color="auto"/>
        <w:bottom w:val="none" w:sz="0" w:space="0" w:color="auto"/>
        <w:right w:val="none" w:sz="0" w:space="0" w:color="auto"/>
      </w:divBdr>
    </w:div>
    <w:div w:id="926425918">
      <w:bodyDiv w:val="1"/>
      <w:marLeft w:val="0"/>
      <w:marRight w:val="0"/>
      <w:marTop w:val="0"/>
      <w:marBottom w:val="0"/>
      <w:divBdr>
        <w:top w:val="none" w:sz="0" w:space="0" w:color="auto"/>
        <w:left w:val="none" w:sz="0" w:space="0" w:color="auto"/>
        <w:bottom w:val="none" w:sz="0" w:space="0" w:color="auto"/>
        <w:right w:val="none" w:sz="0" w:space="0" w:color="auto"/>
      </w:divBdr>
    </w:div>
    <w:div w:id="926620438">
      <w:bodyDiv w:val="1"/>
      <w:marLeft w:val="0"/>
      <w:marRight w:val="0"/>
      <w:marTop w:val="0"/>
      <w:marBottom w:val="0"/>
      <w:divBdr>
        <w:top w:val="none" w:sz="0" w:space="0" w:color="auto"/>
        <w:left w:val="none" w:sz="0" w:space="0" w:color="auto"/>
        <w:bottom w:val="none" w:sz="0" w:space="0" w:color="auto"/>
        <w:right w:val="none" w:sz="0" w:space="0" w:color="auto"/>
      </w:divBdr>
    </w:div>
    <w:div w:id="927540244">
      <w:bodyDiv w:val="1"/>
      <w:marLeft w:val="0"/>
      <w:marRight w:val="0"/>
      <w:marTop w:val="0"/>
      <w:marBottom w:val="0"/>
      <w:divBdr>
        <w:top w:val="none" w:sz="0" w:space="0" w:color="auto"/>
        <w:left w:val="none" w:sz="0" w:space="0" w:color="auto"/>
        <w:bottom w:val="none" w:sz="0" w:space="0" w:color="auto"/>
        <w:right w:val="none" w:sz="0" w:space="0" w:color="auto"/>
      </w:divBdr>
    </w:div>
    <w:div w:id="927545075">
      <w:bodyDiv w:val="1"/>
      <w:marLeft w:val="0"/>
      <w:marRight w:val="0"/>
      <w:marTop w:val="0"/>
      <w:marBottom w:val="0"/>
      <w:divBdr>
        <w:top w:val="none" w:sz="0" w:space="0" w:color="auto"/>
        <w:left w:val="none" w:sz="0" w:space="0" w:color="auto"/>
        <w:bottom w:val="none" w:sz="0" w:space="0" w:color="auto"/>
        <w:right w:val="none" w:sz="0" w:space="0" w:color="auto"/>
      </w:divBdr>
    </w:div>
    <w:div w:id="928662224">
      <w:bodyDiv w:val="1"/>
      <w:marLeft w:val="0"/>
      <w:marRight w:val="0"/>
      <w:marTop w:val="0"/>
      <w:marBottom w:val="0"/>
      <w:divBdr>
        <w:top w:val="none" w:sz="0" w:space="0" w:color="auto"/>
        <w:left w:val="none" w:sz="0" w:space="0" w:color="auto"/>
        <w:bottom w:val="none" w:sz="0" w:space="0" w:color="auto"/>
        <w:right w:val="none" w:sz="0" w:space="0" w:color="auto"/>
      </w:divBdr>
    </w:div>
    <w:div w:id="928738654">
      <w:bodyDiv w:val="1"/>
      <w:marLeft w:val="0"/>
      <w:marRight w:val="0"/>
      <w:marTop w:val="0"/>
      <w:marBottom w:val="0"/>
      <w:divBdr>
        <w:top w:val="none" w:sz="0" w:space="0" w:color="auto"/>
        <w:left w:val="none" w:sz="0" w:space="0" w:color="auto"/>
        <w:bottom w:val="none" w:sz="0" w:space="0" w:color="auto"/>
        <w:right w:val="none" w:sz="0" w:space="0" w:color="auto"/>
      </w:divBdr>
    </w:div>
    <w:div w:id="928778214">
      <w:bodyDiv w:val="1"/>
      <w:marLeft w:val="0"/>
      <w:marRight w:val="0"/>
      <w:marTop w:val="0"/>
      <w:marBottom w:val="0"/>
      <w:divBdr>
        <w:top w:val="none" w:sz="0" w:space="0" w:color="auto"/>
        <w:left w:val="none" w:sz="0" w:space="0" w:color="auto"/>
        <w:bottom w:val="none" w:sz="0" w:space="0" w:color="auto"/>
        <w:right w:val="none" w:sz="0" w:space="0" w:color="auto"/>
      </w:divBdr>
    </w:div>
    <w:div w:id="928923397">
      <w:bodyDiv w:val="1"/>
      <w:marLeft w:val="0"/>
      <w:marRight w:val="0"/>
      <w:marTop w:val="0"/>
      <w:marBottom w:val="0"/>
      <w:divBdr>
        <w:top w:val="none" w:sz="0" w:space="0" w:color="auto"/>
        <w:left w:val="none" w:sz="0" w:space="0" w:color="auto"/>
        <w:bottom w:val="none" w:sz="0" w:space="0" w:color="auto"/>
        <w:right w:val="none" w:sz="0" w:space="0" w:color="auto"/>
      </w:divBdr>
    </w:div>
    <w:div w:id="930163853">
      <w:bodyDiv w:val="1"/>
      <w:marLeft w:val="0"/>
      <w:marRight w:val="0"/>
      <w:marTop w:val="0"/>
      <w:marBottom w:val="0"/>
      <w:divBdr>
        <w:top w:val="none" w:sz="0" w:space="0" w:color="auto"/>
        <w:left w:val="none" w:sz="0" w:space="0" w:color="auto"/>
        <w:bottom w:val="none" w:sz="0" w:space="0" w:color="auto"/>
        <w:right w:val="none" w:sz="0" w:space="0" w:color="auto"/>
      </w:divBdr>
    </w:div>
    <w:div w:id="931355501">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4553760">
      <w:bodyDiv w:val="1"/>
      <w:marLeft w:val="0"/>
      <w:marRight w:val="0"/>
      <w:marTop w:val="0"/>
      <w:marBottom w:val="0"/>
      <w:divBdr>
        <w:top w:val="none" w:sz="0" w:space="0" w:color="auto"/>
        <w:left w:val="none" w:sz="0" w:space="0" w:color="auto"/>
        <w:bottom w:val="none" w:sz="0" w:space="0" w:color="auto"/>
        <w:right w:val="none" w:sz="0" w:space="0" w:color="auto"/>
      </w:divBdr>
    </w:div>
    <w:div w:id="935137422">
      <w:bodyDiv w:val="1"/>
      <w:marLeft w:val="0"/>
      <w:marRight w:val="0"/>
      <w:marTop w:val="0"/>
      <w:marBottom w:val="0"/>
      <w:divBdr>
        <w:top w:val="none" w:sz="0" w:space="0" w:color="auto"/>
        <w:left w:val="none" w:sz="0" w:space="0" w:color="auto"/>
        <w:bottom w:val="none" w:sz="0" w:space="0" w:color="auto"/>
        <w:right w:val="none" w:sz="0" w:space="0" w:color="auto"/>
      </w:divBdr>
    </w:div>
    <w:div w:id="936518011">
      <w:bodyDiv w:val="1"/>
      <w:marLeft w:val="0"/>
      <w:marRight w:val="0"/>
      <w:marTop w:val="0"/>
      <w:marBottom w:val="0"/>
      <w:divBdr>
        <w:top w:val="none" w:sz="0" w:space="0" w:color="auto"/>
        <w:left w:val="none" w:sz="0" w:space="0" w:color="auto"/>
        <w:bottom w:val="none" w:sz="0" w:space="0" w:color="auto"/>
        <w:right w:val="none" w:sz="0" w:space="0" w:color="auto"/>
      </w:divBdr>
    </w:div>
    <w:div w:id="937447022">
      <w:bodyDiv w:val="1"/>
      <w:marLeft w:val="0"/>
      <w:marRight w:val="0"/>
      <w:marTop w:val="0"/>
      <w:marBottom w:val="0"/>
      <w:divBdr>
        <w:top w:val="none" w:sz="0" w:space="0" w:color="auto"/>
        <w:left w:val="none" w:sz="0" w:space="0" w:color="auto"/>
        <w:bottom w:val="none" w:sz="0" w:space="0" w:color="auto"/>
        <w:right w:val="none" w:sz="0" w:space="0" w:color="auto"/>
      </w:divBdr>
    </w:div>
    <w:div w:id="937718060">
      <w:bodyDiv w:val="1"/>
      <w:marLeft w:val="0"/>
      <w:marRight w:val="0"/>
      <w:marTop w:val="0"/>
      <w:marBottom w:val="0"/>
      <w:divBdr>
        <w:top w:val="none" w:sz="0" w:space="0" w:color="auto"/>
        <w:left w:val="none" w:sz="0" w:space="0" w:color="auto"/>
        <w:bottom w:val="none" w:sz="0" w:space="0" w:color="auto"/>
        <w:right w:val="none" w:sz="0" w:space="0" w:color="auto"/>
      </w:divBdr>
    </w:div>
    <w:div w:id="938830159">
      <w:bodyDiv w:val="1"/>
      <w:marLeft w:val="0"/>
      <w:marRight w:val="0"/>
      <w:marTop w:val="0"/>
      <w:marBottom w:val="0"/>
      <w:divBdr>
        <w:top w:val="none" w:sz="0" w:space="0" w:color="auto"/>
        <w:left w:val="none" w:sz="0" w:space="0" w:color="auto"/>
        <w:bottom w:val="none" w:sz="0" w:space="0" w:color="auto"/>
        <w:right w:val="none" w:sz="0" w:space="0" w:color="auto"/>
      </w:divBdr>
    </w:div>
    <w:div w:id="938877370">
      <w:bodyDiv w:val="1"/>
      <w:marLeft w:val="0"/>
      <w:marRight w:val="0"/>
      <w:marTop w:val="0"/>
      <w:marBottom w:val="0"/>
      <w:divBdr>
        <w:top w:val="none" w:sz="0" w:space="0" w:color="auto"/>
        <w:left w:val="none" w:sz="0" w:space="0" w:color="auto"/>
        <w:bottom w:val="none" w:sz="0" w:space="0" w:color="auto"/>
        <w:right w:val="none" w:sz="0" w:space="0" w:color="auto"/>
      </w:divBdr>
    </w:div>
    <w:div w:id="939991866">
      <w:bodyDiv w:val="1"/>
      <w:marLeft w:val="0"/>
      <w:marRight w:val="0"/>
      <w:marTop w:val="0"/>
      <w:marBottom w:val="0"/>
      <w:divBdr>
        <w:top w:val="none" w:sz="0" w:space="0" w:color="auto"/>
        <w:left w:val="none" w:sz="0" w:space="0" w:color="auto"/>
        <w:bottom w:val="none" w:sz="0" w:space="0" w:color="auto"/>
        <w:right w:val="none" w:sz="0" w:space="0" w:color="auto"/>
      </w:divBdr>
    </w:div>
    <w:div w:id="940339579">
      <w:bodyDiv w:val="1"/>
      <w:marLeft w:val="0"/>
      <w:marRight w:val="0"/>
      <w:marTop w:val="0"/>
      <w:marBottom w:val="0"/>
      <w:divBdr>
        <w:top w:val="none" w:sz="0" w:space="0" w:color="auto"/>
        <w:left w:val="none" w:sz="0" w:space="0" w:color="auto"/>
        <w:bottom w:val="none" w:sz="0" w:space="0" w:color="auto"/>
        <w:right w:val="none" w:sz="0" w:space="0" w:color="auto"/>
      </w:divBdr>
    </w:div>
    <w:div w:id="940793933">
      <w:bodyDiv w:val="1"/>
      <w:marLeft w:val="0"/>
      <w:marRight w:val="0"/>
      <w:marTop w:val="0"/>
      <w:marBottom w:val="0"/>
      <w:divBdr>
        <w:top w:val="none" w:sz="0" w:space="0" w:color="auto"/>
        <w:left w:val="none" w:sz="0" w:space="0" w:color="auto"/>
        <w:bottom w:val="none" w:sz="0" w:space="0" w:color="auto"/>
        <w:right w:val="none" w:sz="0" w:space="0" w:color="auto"/>
      </w:divBdr>
    </w:div>
    <w:div w:id="940841647">
      <w:bodyDiv w:val="1"/>
      <w:marLeft w:val="0"/>
      <w:marRight w:val="0"/>
      <w:marTop w:val="0"/>
      <w:marBottom w:val="0"/>
      <w:divBdr>
        <w:top w:val="none" w:sz="0" w:space="0" w:color="auto"/>
        <w:left w:val="none" w:sz="0" w:space="0" w:color="auto"/>
        <w:bottom w:val="none" w:sz="0" w:space="0" w:color="auto"/>
        <w:right w:val="none" w:sz="0" w:space="0" w:color="auto"/>
      </w:divBdr>
    </w:div>
    <w:div w:id="941228767">
      <w:bodyDiv w:val="1"/>
      <w:marLeft w:val="0"/>
      <w:marRight w:val="0"/>
      <w:marTop w:val="0"/>
      <w:marBottom w:val="0"/>
      <w:divBdr>
        <w:top w:val="none" w:sz="0" w:space="0" w:color="auto"/>
        <w:left w:val="none" w:sz="0" w:space="0" w:color="auto"/>
        <w:bottom w:val="none" w:sz="0" w:space="0" w:color="auto"/>
        <w:right w:val="none" w:sz="0" w:space="0" w:color="auto"/>
      </w:divBdr>
    </w:div>
    <w:div w:id="942608159">
      <w:bodyDiv w:val="1"/>
      <w:marLeft w:val="0"/>
      <w:marRight w:val="0"/>
      <w:marTop w:val="0"/>
      <w:marBottom w:val="0"/>
      <w:divBdr>
        <w:top w:val="none" w:sz="0" w:space="0" w:color="auto"/>
        <w:left w:val="none" w:sz="0" w:space="0" w:color="auto"/>
        <w:bottom w:val="none" w:sz="0" w:space="0" w:color="auto"/>
        <w:right w:val="none" w:sz="0" w:space="0" w:color="auto"/>
      </w:divBdr>
    </w:div>
    <w:div w:id="944268098">
      <w:bodyDiv w:val="1"/>
      <w:marLeft w:val="0"/>
      <w:marRight w:val="0"/>
      <w:marTop w:val="0"/>
      <w:marBottom w:val="0"/>
      <w:divBdr>
        <w:top w:val="none" w:sz="0" w:space="0" w:color="auto"/>
        <w:left w:val="none" w:sz="0" w:space="0" w:color="auto"/>
        <w:bottom w:val="none" w:sz="0" w:space="0" w:color="auto"/>
        <w:right w:val="none" w:sz="0" w:space="0" w:color="auto"/>
      </w:divBdr>
    </w:div>
    <w:div w:id="946162097">
      <w:bodyDiv w:val="1"/>
      <w:marLeft w:val="0"/>
      <w:marRight w:val="0"/>
      <w:marTop w:val="0"/>
      <w:marBottom w:val="0"/>
      <w:divBdr>
        <w:top w:val="none" w:sz="0" w:space="0" w:color="auto"/>
        <w:left w:val="none" w:sz="0" w:space="0" w:color="auto"/>
        <w:bottom w:val="none" w:sz="0" w:space="0" w:color="auto"/>
        <w:right w:val="none" w:sz="0" w:space="0" w:color="auto"/>
      </w:divBdr>
    </w:div>
    <w:div w:id="946544421">
      <w:bodyDiv w:val="1"/>
      <w:marLeft w:val="0"/>
      <w:marRight w:val="0"/>
      <w:marTop w:val="0"/>
      <w:marBottom w:val="0"/>
      <w:divBdr>
        <w:top w:val="none" w:sz="0" w:space="0" w:color="auto"/>
        <w:left w:val="none" w:sz="0" w:space="0" w:color="auto"/>
        <w:bottom w:val="none" w:sz="0" w:space="0" w:color="auto"/>
        <w:right w:val="none" w:sz="0" w:space="0" w:color="auto"/>
      </w:divBdr>
    </w:div>
    <w:div w:id="946810057">
      <w:bodyDiv w:val="1"/>
      <w:marLeft w:val="0"/>
      <w:marRight w:val="0"/>
      <w:marTop w:val="0"/>
      <w:marBottom w:val="0"/>
      <w:divBdr>
        <w:top w:val="none" w:sz="0" w:space="0" w:color="auto"/>
        <w:left w:val="none" w:sz="0" w:space="0" w:color="auto"/>
        <w:bottom w:val="none" w:sz="0" w:space="0" w:color="auto"/>
        <w:right w:val="none" w:sz="0" w:space="0" w:color="auto"/>
      </w:divBdr>
    </w:div>
    <w:div w:id="948319729">
      <w:bodyDiv w:val="1"/>
      <w:marLeft w:val="0"/>
      <w:marRight w:val="0"/>
      <w:marTop w:val="0"/>
      <w:marBottom w:val="0"/>
      <w:divBdr>
        <w:top w:val="none" w:sz="0" w:space="0" w:color="auto"/>
        <w:left w:val="none" w:sz="0" w:space="0" w:color="auto"/>
        <w:bottom w:val="none" w:sz="0" w:space="0" w:color="auto"/>
        <w:right w:val="none" w:sz="0" w:space="0" w:color="auto"/>
      </w:divBdr>
    </w:div>
    <w:div w:id="950622678">
      <w:bodyDiv w:val="1"/>
      <w:marLeft w:val="0"/>
      <w:marRight w:val="0"/>
      <w:marTop w:val="0"/>
      <w:marBottom w:val="0"/>
      <w:divBdr>
        <w:top w:val="none" w:sz="0" w:space="0" w:color="auto"/>
        <w:left w:val="none" w:sz="0" w:space="0" w:color="auto"/>
        <w:bottom w:val="none" w:sz="0" w:space="0" w:color="auto"/>
        <w:right w:val="none" w:sz="0" w:space="0" w:color="auto"/>
      </w:divBdr>
    </w:div>
    <w:div w:id="950742054">
      <w:bodyDiv w:val="1"/>
      <w:marLeft w:val="0"/>
      <w:marRight w:val="0"/>
      <w:marTop w:val="0"/>
      <w:marBottom w:val="0"/>
      <w:divBdr>
        <w:top w:val="none" w:sz="0" w:space="0" w:color="auto"/>
        <w:left w:val="none" w:sz="0" w:space="0" w:color="auto"/>
        <w:bottom w:val="none" w:sz="0" w:space="0" w:color="auto"/>
        <w:right w:val="none" w:sz="0" w:space="0" w:color="auto"/>
      </w:divBdr>
    </w:div>
    <w:div w:id="950892659">
      <w:bodyDiv w:val="1"/>
      <w:marLeft w:val="0"/>
      <w:marRight w:val="0"/>
      <w:marTop w:val="0"/>
      <w:marBottom w:val="0"/>
      <w:divBdr>
        <w:top w:val="none" w:sz="0" w:space="0" w:color="auto"/>
        <w:left w:val="none" w:sz="0" w:space="0" w:color="auto"/>
        <w:bottom w:val="none" w:sz="0" w:space="0" w:color="auto"/>
        <w:right w:val="none" w:sz="0" w:space="0" w:color="auto"/>
      </w:divBdr>
    </w:div>
    <w:div w:id="951588969">
      <w:bodyDiv w:val="1"/>
      <w:marLeft w:val="0"/>
      <w:marRight w:val="0"/>
      <w:marTop w:val="0"/>
      <w:marBottom w:val="0"/>
      <w:divBdr>
        <w:top w:val="none" w:sz="0" w:space="0" w:color="auto"/>
        <w:left w:val="none" w:sz="0" w:space="0" w:color="auto"/>
        <w:bottom w:val="none" w:sz="0" w:space="0" w:color="auto"/>
        <w:right w:val="none" w:sz="0" w:space="0" w:color="auto"/>
      </w:divBdr>
    </w:div>
    <w:div w:id="953437744">
      <w:bodyDiv w:val="1"/>
      <w:marLeft w:val="0"/>
      <w:marRight w:val="0"/>
      <w:marTop w:val="0"/>
      <w:marBottom w:val="0"/>
      <w:divBdr>
        <w:top w:val="none" w:sz="0" w:space="0" w:color="auto"/>
        <w:left w:val="none" w:sz="0" w:space="0" w:color="auto"/>
        <w:bottom w:val="none" w:sz="0" w:space="0" w:color="auto"/>
        <w:right w:val="none" w:sz="0" w:space="0" w:color="auto"/>
      </w:divBdr>
    </w:div>
    <w:div w:id="956327295">
      <w:bodyDiv w:val="1"/>
      <w:marLeft w:val="0"/>
      <w:marRight w:val="0"/>
      <w:marTop w:val="0"/>
      <w:marBottom w:val="0"/>
      <w:divBdr>
        <w:top w:val="none" w:sz="0" w:space="0" w:color="auto"/>
        <w:left w:val="none" w:sz="0" w:space="0" w:color="auto"/>
        <w:bottom w:val="none" w:sz="0" w:space="0" w:color="auto"/>
        <w:right w:val="none" w:sz="0" w:space="0" w:color="auto"/>
      </w:divBdr>
    </w:div>
    <w:div w:id="957640642">
      <w:bodyDiv w:val="1"/>
      <w:marLeft w:val="0"/>
      <w:marRight w:val="0"/>
      <w:marTop w:val="0"/>
      <w:marBottom w:val="0"/>
      <w:divBdr>
        <w:top w:val="none" w:sz="0" w:space="0" w:color="auto"/>
        <w:left w:val="none" w:sz="0" w:space="0" w:color="auto"/>
        <w:bottom w:val="none" w:sz="0" w:space="0" w:color="auto"/>
        <w:right w:val="none" w:sz="0" w:space="0" w:color="auto"/>
      </w:divBdr>
    </w:div>
    <w:div w:id="958025828">
      <w:bodyDiv w:val="1"/>
      <w:marLeft w:val="0"/>
      <w:marRight w:val="0"/>
      <w:marTop w:val="0"/>
      <w:marBottom w:val="0"/>
      <w:divBdr>
        <w:top w:val="none" w:sz="0" w:space="0" w:color="auto"/>
        <w:left w:val="none" w:sz="0" w:space="0" w:color="auto"/>
        <w:bottom w:val="none" w:sz="0" w:space="0" w:color="auto"/>
        <w:right w:val="none" w:sz="0" w:space="0" w:color="auto"/>
      </w:divBdr>
    </w:div>
    <w:div w:id="958103364">
      <w:bodyDiv w:val="1"/>
      <w:marLeft w:val="0"/>
      <w:marRight w:val="0"/>
      <w:marTop w:val="0"/>
      <w:marBottom w:val="0"/>
      <w:divBdr>
        <w:top w:val="none" w:sz="0" w:space="0" w:color="auto"/>
        <w:left w:val="none" w:sz="0" w:space="0" w:color="auto"/>
        <w:bottom w:val="none" w:sz="0" w:space="0" w:color="auto"/>
        <w:right w:val="none" w:sz="0" w:space="0" w:color="auto"/>
      </w:divBdr>
    </w:div>
    <w:div w:id="958799598">
      <w:bodyDiv w:val="1"/>
      <w:marLeft w:val="0"/>
      <w:marRight w:val="0"/>
      <w:marTop w:val="0"/>
      <w:marBottom w:val="0"/>
      <w:divBdr>
        <w:top w:val="none" w:sz="0" w:space="0" w:color="auto"/>
        <w:left w:val="none" w:sz="0" w:space="0" w:color="auto"/>
        <w:bottom w:val="none" w:sz="0" w:space="0" w:color="auto"/>
        <w:right w:val="none" w:sz="0" w:space="0" w:color="auto"/>
      </w:divBdr>
    </w:div>
    <w:div w:id="959263026">
      <w:bodyDiv w:val="1"/>
      <w:marLeft w:val="0"/>
      <w:marRight w:val="0"/>
      <w:marTop w:val="0"/>
      <w:marBottom w:val="0"/>
      <w:divBdr>
        <w:top w:val="none" w:sz="0" w:space="0" w:color="auto"/>
        <w:left w:val="none" w:sz="0" w:space="0" w:color="auto"/>
        <w:bottom w:val="none" w:sz="0" w:space="0" w:color="auto"/>
        <w:right w:val="none" w:sz="0" w:space="0" w:color="auto"/>
      </w:divBdr>
    </w:div>
    <w:div w:id="960116546">
      <w:bodyDiv w:val="1"/>
      <w:marLeft w:val="0"/>
      <w:marRight w:val="0"/>
      <w:marTop w:val="0"/>
      <w:marBottom w:val="0"/>
      <w:divBdr>
        <w:top w:val="none" w:sz="0" w:space="0" w:color="auto"/>
        <w:left w:val="none" w:sz="0" w:space="0" w:color="auto"/>
        <w:bottom w:val="none" w:sz="0" w:space="0" w:color="auto"/>
        <w:right w:val="none" w:sz="0" w:space="0" w:color="auto"/>
      </w:divBdr>
    </w:div>
    <w:div w:id="963345504">
      <w:bodyDiv w:val="1"/>
      <w:marLeft w:val="0"/>
      <w:marRight w:val="0"/>
      <w:marTop w:val="0"/>
      <w:marBottom w:val="0"/>
      <w:divBdr>
        <w:top w:val="none" w:sz="0" w:space="0" w:color="auto"/>
        <w:left w:val="none" w:sz="0" w:space="0" w:color="auto"/>
        <w:bottom w:val="none" w:sz="0" w:space="0" w:color="auto"/>
        <w:right w:val="none" w:sz="0" w:space="0" w:color="auto"/>
      </w:divBdr>
    </w:div>
    <w:div w:id="963852038">
      <w:bodyDiv w:val="1"/>
      <w:marLeft w:val="0"/>
      <w:marRight w:val="0"/>
      <w:marTop w:val="0"/>
      <w:marBottom w:val="0"/>
      <w:divBdr>
        <w:top w:val="none" w:sz="0" w:space="0" w:color="auto"/>
        <w:left w:val="none" w:sz="0" w:space="0" w:color="auto"/>
        <w:bottom w:val="none" w:sz="0" w:space="0" w:color="auto"/>
        <w:right w:val="none" w:sz="0" w:space="0" w:color="auto"/>
      </w:divBdr>
    </w:div>
    <w:div w:id="964047829">
      <w:bodyDiv w:val="1"/>
      <w:marLeft w:val="0"/>
      <w:marRight w:val="0"/>
      <w:marTop w:val="0"/>
      <w:marBottom w:val="0"/>
      <w:divBdr>
        <w:top w:val="none" w:sz="0" w:space="0" w:color="auto"/>
        <w:left w:val="none" w:sz="0" w:space="0" w:color="auto"/>
        <w:bottom w:val="none" w:sz="0" w:space="0" w:color="auto"/>
        <w:right w:val="none" w:sz="0" w:space="0" w:color="auto"/>
      </w:divBdr>
    </w:div>
    <w:div w:id="964235144">
      <w:bodyDiv w:val="1"/>
      <w:marLeft w:val="0"/>
      <w:marRight w:val="0"/>
      <w:marTop w:val="0"/>
      <w:marBottom w:val="0"/>
      <w:divBdr>
        <w:top w:val="none" w:sz="0" w:space="0" w:color="auto"/>
        <w:left w:val="none" w:sz="0" w:space="0" w:color="auto"/>
        <w:bottom w:val="none" w:sz="0" w:space="0" w:color="auto"/>
        <w:right w:val="none" w:sz="0" w:space="0" w:color="auto"/>
      </w:divBdr>
    </w:div>
    <w:div w:id="964968720">
      <w:bodyDiv w:val="1"/>
      <w:marLeft w:val="0"/>
      <w:marRight w:val="0"/>
      <w:marTop w:val="0"/>
      <w:marBottom w:val="0"/>
      <w:divBdr>
        <w:top w:val="none" w:sz="0" w:space="0" w:color="auto"/>
        <w:left w:val="none" w:sz="0" w:space="0" w:color="auto"/>
        <w:bottom w:val="none" w:sz="0" w:space="0" w:color="auto"/>
        <w:right w:val="none" w:sz="0" w:space="0" w:color="auto"/>
      </w:divBdr>
    </w:div>
    <w:div w:id="965744069">
      <w:bodyDiv w:val="1"/>
      <w:marLeft w:val="0"/>
      <w:marRight w:val="0"/>
      <w:marTop w:val="0"/>
      <w:marBottom w:val="0"/>
      <w:divBdr>
        <w:top w:val="none" w:sz="0" w:space="0" w:color="auto"/>
        <w:left w:val="none" w:sz="0" w:space="0" w:color="auto"/>
        <w:bottom w:val="none" w:sz="0" w:space="0" w:color="auto"/>
        <w:right w:val="none" w:sz="0" w:space="0" w:color="auto"/>
      </w:divBdr>
    </w:div>
    <w:div w:id="965965233">
      <w:bodyDiv w:val="1"/>
      <w:marLeft w:val="0"/>
      <w:marRight w:val="0"/>
      <w:marTop w:val="0"/>
      <w:marBottom w:val="0"/>
      <w:divBdr>
        <w:top w:val="none" w:sz="0" w:space="0" w:color="auto"/>
        <w:left w:val="none" w:sz="0" w:space="0" w:color="auto"/>
        <w:bottom w:val="none" w:sz="0" w:space="0" w:color="auto"/>
        <w:right w:val="none" w:sz="0" w:space="0" w:color="auto"/>
      </w:divBdr>
    </w:div>
    <w:div w:id="966004563">
      <w:bodyDiv w:val="1"/>
      <w:marLeft w:val="0"/>
      <w:marRight w:val="0"/>
      <w:marTop w:val="0"/>
      <w:marBottom w:val="0"/>
      <w:divBdr>
        <w:top w:val="none" w:sz="0" w:space="0" w:color="auto"/>
        <w:left w:val="none" w:sz="0" w:space="0" w:color="auto"/>
        <w:bottom w:val="none" w:sz="0" w:space="0" w:color="auto"/>
        <w:right w:val="none" w:sz="0" w:space="0" w:color="auto"/>
      </w:divBdr>
    </w:div>
    <w:div w:id="966472406">
      <w:bodyDiv w:val="1"/>
      <w:marLeft w:val="0"/>
      <w:marRight w:val="0"/>
      <w:marTop w:val="0"/>
      <w:marBottom w:val="0"/>
      <w:divBdr>
        <w:top w:val="none" w:sz="0" w:space="0" w:color="auto"/>
        <w:left w:val="none" w:sz="0" w:space="0" w:color="auto"/>
        <w:bottom w:val="none" w:sz="0" w:space="0" w:color="auto"/>
        <w:right w:val="none" w:sz="0" w:space="0" w:color="auto"/>
      </w:divBdr>
    </w:div>
    <w:div w:id="966931739">
      <w:bodyDiv w:val="1"/>
      <w:marLeft w:val="0"/>
      <w:marRight w:val="0"/>
      <w:marTop w:val="0"/>
      <w:marBottom w:val="0"/>
      <w:divBdr>
        <w:top w:val="none" w:sz="0" w:space="0" w:color="auto"/>
        <w:left w:val="none" w:sz="0" w:space="0" w:color="auto"/>
        <w:bottom w:val="none" w:sz="0" w:space="0" w:color="auto"/>
        <w:right w:val="none" w:sz="0" w:space="0" w:color="auto"/>
      </w:divBdr>
    </w:div>
    <w:div w:id="968778161">
      <w:bodyDiv w:val="1"/>
      <w:marLeft w:val="0"/>
      <w:marRight w:val="0"/>
      <w:marTop w:val="0"/>
      <w:marBottom w:val="0"/>
      <w:divBdr>
        <w:top w:val="none" w:sz="0" w:space="0" w:color="auto"/>
        <w:left w:val="none" w:sz="0" w:space="0" w:color="auto"/>
        <w:bottom w:val="none" w:sz="0" w:space="0" w:color="auto"/>
        <w:right w:val="none" w:sz="0" w:space="0" w:color="auto"/>
      </w:divBdr>
    </w:div>
    <w:div w:id="969894223">
      <w:bodyDiv w:val="1"/>
      <w:marLeft w:val="0"/>
      <w:marRight w:val="0"/>
      <w:marTop w:val="0"/>
      <w:marBottom w:val="0"/>
      <w:divBdr>
        <w:top w:val="none" w:sz="0" w:space="0" w:color="auto"/>
        <w:left w:val="none" w:sz="0" w:space="0" w:color="auto"/>
        <w:bottom w:val="none" w:sz="0" w:space="0" w:color="auto"/>
        <w:right w:val="none" w:sz="0" w:space="0" w:color="auto"/>
      </w:divBdr>
    </w:div>
    <w:div w:id="970210025">
      <w:bodyDiv w:val="1"/>
      <w:marLeft w:val="0"/>
      <w:marRight w:val="0"/>
      <w:marTop w:val="0"/>
      <w:marBottom w:val="0"/>
      <w:divBdr>
        <w:top w:val="none" w:sz="0" w:space="0" w:color="auto"/>
        <w:left w:val="none" w:sz="0" w:space="0" w:color="auto"/>
        <w:bottom w:val="none" w:sz="0" w:space="0" w:color="auto"/>
        <w:right w:val="none" w:sz="0" w:space="0" w:color="auto"/>
      </w:divBdr>
    </w:div>
    <w:div w:id="970281861">
      <w:bodyDiv w:val="1"/>
      <w:marLeft w:val="0"/>
      <w:marRight w:val="0"/>
      <w:marTop w:val="0"/>
      <w:marBottom w:val="0"/>
      <w:divBdr>
        <w:top w:val="none" w:sz="0" w:space="0" w:color="auto"/>
        <w:left w:val="none" w:sz="0" w:space="0" w:color="auto"/>
        <w:bottom w:val="none" w:sz="0" w:space="0" w:color="auto"/>
        <w:right w:val="none" w:sz="0" w:space="0" w:color="auto"/>
      </w:divBdr>
    </w:div>
    <w:div w:id="971405605">
      <w:bodyDiv w:val="1"/>
      <w:marLeft w:val="0"/>
      <w:marRight w:val="0"/>
      <w:marTop w:val="0"/>
      <w:marBottom w:val="0"/>
      <w:divBdr>
        <w:top w:val="none" w:sz="0" w:space="0" w:color="auto"/>
        <w:left w:val="none" w:sz="0" w:space="0" w:color="auto"/>
        <w:bottom w:val="none" w:sz="0" w:space="0" w:color="auto"/>
        <w:right w:val="none" w:sz="0" w:space="0" w:color="auto"/>
      </w:divBdr>
    </w:div>
    <w:div w:id="973363688">
      <w:bodyDiv w:val="1"/>
      <w:marLeft w:val="0"/>
      <w:marRight w:val="0"/>
      <w:marTop w:val="0"/>
      <w:marBottom w:val="0"/>
      <w:divBdr>
        <w:top w:val="none" w:sz="0" w:space="0" w:color="auto"/>
        <w:left w:val="none" w:sz="0" w:space="0" w:color="auto"/>
        <w:bottom w:val="none" w:sz="0" w:space="0" w:color="auto"/>
        <w:right w:val="none" w:sz="0" w:space="0" w:color="auto"/>
      </w:divBdr>
    </w:div>
    <w:div w:id="974027535">
      <w:bodyDiv w:val="1"/>
      <w:marLeft w:val="0"/>
      <w:marRight w:val="0"/>
      <w:marTop w:val="0"/>
      <w:marBottom w:val="0"/>
      <w:divBdr>
        <w:top w:val="none" w:sz="0" w:space="0" w:color="auto"/>
        <w:left w:val="none" w:sz="0" w:space="0" w:color="auto"/>
        <w:bottom w:val="none" w:sz="0" w:space="0" w:color="auto"/>
        <w:right w:val="none" w:sz="0" w:space="0" w:color="auto"/>
      </w:divBdr>
    </w:div>
    <w:div w:id="974604684">
      <w:bodyDiv w:val="1"/>
      <w:marLeft w:val="0"/>
      <w:marRight w:val="0"/>
      <w:marTop w:val="0"/>
      <w:marBottom w:val="0"/>
      <w:divBdr>
        <w:top w:val="none" w:sz="0" w:space="0" w:color="auto"/>
        <w:left w:val="none" w:sz="0" w:space="0" w:color="auto"/>
        <w:bottom w:val="none" w:sz="0" w:space="0" w:color="auto"/>
        <w:right w:val="none" w:sz="0" w:space="0" w:color="auto"/>
      </w:divBdr>
    </w:div>
    <w:div w:id="974717341">
      <w:bodyDiv w:val="1"/>
      <w:marLeft w:val="0"/>
      <w:marRight w:val="0"/>
      <w:marTop w:val="0"/>
      <w:marBottom w:val="0"/>
      <w:divBdr>
        <w:top w:val="none" w:sz="0" w:space="0" w:color="auto"/>
        <w:left w:val="none" w:sz="0" w:space="0" w:color="auto"/>
        <w:bottom w:val="none" w:sz="0" w:space="0" w:color="auto"/>
        <w:right w:val="none" w:sz="0" w:space="0" w:color="auto"/>
      </w:divBdr>
    </w:div>
    <w:div w:id="976102950">
      <w:bodyDiv w:val="1"/>
      <w:marLeft w:val="0"/>
      <w:marRight w:val="0"/>
      <w:marTop w:val="0"/>
      <w:marBottom w:val="0"/>
      <w:divBdr>
        <w:top w:val="none" w:sz="0" w:space="0" w:color="auto"/>
        <w:left w:val="none" w:sz="0" w:space="0" w:color="auto"/>
        <w:bottom w:val="none" w:sz="0" w:space="0" w:color="auto"/>
        <w:right w:val="none" w:sz="0" w:space="0" w:color="auto"/>
      </w:divBdr>
    </w:div>
    <w:div w:id="976757608">
      <w:bodyDiv w:val="1"/>
      <w:marLeft w:val="0"/>
      <w:marRight w:val="0"/>
      <w:marTop w:val="0"/>
      <w:marBottom w:val="0"/>
      <w:divBdr>
        <w:top w:val="none" w:sz="0" w:space="0" w:color="auto"/>
        <w:left w:val="none" w:sz="0" w:space="0" w:color="auto"/>
        <w:bottom w:val="none" w:sz="0" w:space="0" w:color="auto"/>
        <w:right w:val="none" w:sz="0" w:space="0" w:color="auto"/>
      </w:divBdr>
    </w:div>
    <w:div w:id="976762856">
      <w:bodyDiv w:val="1"/>
      <w:marLeft w:val="0"/>
      <w:marRight w:val="0"/>
      <w:marTop w:val="0"/>
      <w:marBottom w:val="0"/>
      <w:divBdr>
        <w:top w:val="none" w:sz="0" w:space="0" w:color="auto"/>
        <w:left w:val="none" w:sz="0" w:space="0" w:color="auto"/>
        <w:bottom w:val="none" w:sz="0" w:space="0" w:color="auto"/>
        <w:right w:val="none" w:sz="0" w:space="0" w:color="auto"/>
      </w:divBdr>
    </w:div>
    <w:div w:id="977606859">
      <w:bodyDiv w:val="1"/>
      <w:marLeft w:val="0"/>
      <w:marRight w:val="0"/>
      <w:marTop w:val="0"/>
      <w:marBottom w:val="0"/>
      <w:divBdr>
        <w:top w:val="none" w:sz="0" w:space="0" w:color="auto"/>
        <w:left w:val="none" w:sz="0" w:space="0" w:color="auto"/>
        <w:bottom w:val="none" w:sz="0" w:space="0" w:color="auto"/>
        <w:right w:val="none" w:sz="0" w:space="0" w:color="auto"/>
      </w:divBdr>
    </w:div>
    <w:div w:id="978652059">
      <w:bodyDiv w:val="1"/>
      <w:marLeft w:val="0"/>
      <w:marRight w:val="0"/>
      <w:marTop w:val="0"/>
      <w:marBottom w:val="0"/>
      <w:divBdr>
        <w:top w:val="none" w:sz="0" w:space="0" w:color="auto"/>
        <w:left w:val="none" w:sz="0" w:space="0" w:color="auto"/>
        <w:bottom w:val="none" w:sz="0" w:space="0" w:color="auto"/>
        <w:right w:val="none" w:sz="0" w:space="0" w:color="auto"/>
      </w:divBdr>
    </w:div>
    <w:div w:id="980116723">
      <w:bodyDiv w:val="1"/>
      <w:marLeft w:val="0"/>
      <w:marRight w:val="0"/>
      <w:marTop w:val="0"/>
      <w:marBottom w:val="0"/>
      <w:divBdr>
        <w:top w:val="none" w:sz="0" w:space="0" w:color="auto"/>
        <w:left w:val="none" w:sz="0" w:space="0" w:color="auto"/>
        <w:bottom w:val="none" w:sz="0" w:space="0" w:color="auto"/>
        <w:right w:val="none" w:sz="0" w:space="0" w:color="auto"/>
      </w:divBdr>
    </w:div>
    <w:div w:id="981498673">
      <w:bodyDiv w:val="1"/>
      <w:marLeft w:val="0"/>
      <w:marRight w:val="0"/>
      <w:marTop w:val="0"/>
      <w:marBottom w:val="0"/>
      <w:divBdr>
        <w:top w:val="none" w:sz="0" w:space="0" w:color="auto"/>
        <w:left w:val="none" w:sz="0" w:space="0" w:color="auto"/>
        <w:bottom w:val="none" w:sz="0" w:space="0" w:color="auto"/>
        <w:right w:val="none" w:sz="0" w:space="0" w:color="auto"/>
      </w:divBdr>
    </w:div>
    <w:div w:id="982388808">
      <w:bodyDiv w:val="1"/>
      <w:marLeft w:val="0"/>
      <w:marRight w:val="0"/>
      <w:marTop w:val="0"/>
      <w:marBottom w:val="0"/>
      <w:divBdr>
        <w:top w:val="none" w:sz="0" w:space="0" w:color="auto"/>
        <w:left w:val="none" w:sz="0" w:space="0" w:color="auto"/>
        <w:bottom w:val="none" w:sz="0" w:space="0" w:color="auto"/>
        <w:right w:val="none" w:sz="0" w:space="0" w:color="auto"/>
      </w:divBdr>
    </w:div>
    <w:div w:id="982468739">
      <w:bodyDiv w:val="1"/>
      <w:marLeft w:val="0"/>
      <w:marRight w:val="0"/>
      <w:marTop w:val="0"/>
      <w:marBottom w:val="0"/>
      <w:divBdr>
        <w:top w:val="none" w:sz="0" w:space="0" w:color="auto"/>
        <w:left w:val="none" w:sz="0" w:space="0" w:color="auto"/>
        <w:bottom w:val="none" w:sz="0" w:space="0" w:color="auto"/>
        <w:right w:val="none" w:sz="0" w:space="0" w:color="auto"/>
      </w:divBdr>
    </w:div>
    <w:div w:id="983580468">
      <w:bodyDiv w:val="1"/>
      <w:marLeft w:val="0"/>
      <w:marRight w:val="0"/>
      <w:marTop w:val="0"/>
      <w:marBottom w:val="0"/>
      <w:divBdr>
        <w:top w:val="none" w:sz="0" w:space="0" w:color="auto"/>
        <w:left w:val="none" w:sz="0" w:space="0" w:color="auto"/>
        <w:bottom w:val="none" w:sz="0" w:space="0" w:color="auto"/>
        <w:right w:val="none" w:sz="0" w:space="0" w:color="auto"/>
      </w:divBdr>
    </w:div>
    <w:div w:id="985205553">
      <w:bodyDiv w:val="1"/>
      <w:marLeft w:val="0"/>
      <w:marRight w:val="0"/>
      <w:marTop w:val="0"/>
      <w:marBottom w:val="0"/>
      <w:divBdr>
        <w:top w:val="none" w:sz="0" w:space="0" w:color="auto"/>
        <w:left w:val="none" w:sz="0" w:space="0" w:color="auto"/>
        <w:bottom w:val="none" w:sz="0" w:space="0" w:color="auto"/>
        <w:right w:val="none" w:sz="0" w:space="0" w:color="auto"/>
      </w:divBdr>
    </w:div>
    <w:div w:id="985471210">
      <w:bodyDiv w:val="1"/>
      <w:marLeft w:val="0"/>
      <w:marRight w:val="0"/>
      <w:marTop w:val="0"/>
      <w:marBottom w:val="0"/>
      <w:divBdr>
        <w:top w:val="none" w:sz="0" w:space="0" w:color="auto"/>
        <w:left w:val="none" w:sz="0" w:space="0" w:color="auto"/>
        <w:bottom w:val="none" w:sz="0" w:space="0" w:color="auto"/>
        <w:right w:val="none" w:sz="0" w:space="0" w:color="auto"/>
      </w:divBdr>
    </w:div>
    <w:div w:id="986134118">
      <w:bodyDiv w:val="1"/>
      <w:marLeft w:val="0"/>
      <w:marRight w:val="0"/>
      <w:marTop w:val="0"/>
      <w:marBottom w:val="0"/>
      <w:divBdr>
        <w:top w:val="none" w:sz="0" w:space="0" w:color="auto"/>
        <w:left w:val="none" w:sz="0" w:space="0" w:color="auto"/>
        <w:bottom w:val="none" w:sz="0" w:space="0" w:color="auto"/>
        <w:right w:val="none" w:sz="0" w:space="0" w:color="auto"/>
      </w:divBdr>
    </w:div>
    <w:div w:id="986394302">
      <w:bodyDiv w:val="1"/>
      <w:marLeft w:val="0"/>
      <w:marRight w:val="0"/>
      <w:marTop w:val="0"/>
      <w:marBottom w:val="0"/>
      <w:divBdr>
        <w:top w:val="none" w:sz="0" w:space="0" w:color="auto"/>
        <w:left w:val="none" w:sz="0" w:space="0" w:color="auto"/>
        <w:bottom w:val="none" w:sz="0" w:space="0" w:color="auto"/>
        <w:right w:val="none" w:sz="0" w:space="0" w:color="auto"/>
      </w:divBdr>
    </w:div>
    <w:div w:id="987590316">
      <w:bodyDiv w:val="1"/>
      <w:marLeft w:val="0"/>
      <w:marRight w:val="0"/>
      <w:marTop w:val="0"/>
      <w:marBottom w:val="0"/>
      <w:divBdr>
        <w:top w:val="none" w:sz="0" w:space="0" w:color="auto"/>
        <w:left w:val="none" w:sz="0" w:space="0" w:color="auto"/>
        <w:bottom w:val="none" w:sz="0" w:space="0" w:color="auto"/>
        <w:right w:val="none" w:sz="0" w:space="0" w:color="auto"/>
      </w:divBdr>
    </w:div>
    <w:div w:id="987779322">
      <w:bodyDiv w:val="1"/>
      <w:marLeft w:val="0"/>
      <w:marRight w:val="0"/>
      <w:marTop w:val="0"/>
      <w:marBottom w:val="0"/>
      <w:divBdr>
        <w:top w:val="none" w:sz="0" w:space="0" w:color="auto"/>
        <w:left w:val="none" w:sz="0" w:space="0" w:color="auto"/>
        <w:bottom w:val="none" w:sz="0" w:space="0" w:color="auto"/>
        <w:right w:val="none" w:sz="0" w:space="0" w:color="auto"/>
      </w:divBdr>
    </w:div>
    <w:div w:id="989748511">
      <w:bodyDiv w:val="1"/>
      <w:marLeft w:val="0"/>
      <w:marRight w:val="0"/>
      <w:marTop w:val="0"/>
      <w:marBottom w:val="0"/>
      <w:divBdr>
        <w:top w:val="none" w:sz="0" w:space="0" w:color="auto"/>
        <w:left w:val="none" w:sz="0" w:space="0" w:color="auto"/>
        <w:bottom w:val="none" w:sz="0" w:space="0" w:color="auto"/>
        <w:right w:val="none" w:sz="0" w:space="0" w:color="auto"/>
      </w:divBdr>
    </w:div>
    <w:div w:id="989751137">
      <w:bodyDiv w:val="1"/>
      <w:marLeft w:val="0"/>
      <w:marRight w:val="0"/>
      <w:marTop w:val="0"/>
      <w:marBottom w:val="0"/>
      <w:divBdr>
        <w:top w:val="none" w:sz="0" w:space="0" w:color="auto"/>
        <w:left w:val="none" w:sz="0" w:space="0" w:color="auto"/>
        <w:bottom w:val="none" w:sz="0" w:space="0" w:color="auto"/>
        <w:right w:val="none" w:sz="0" w:space="0" w:color="auto"/>
      </w:divBdr>
    </w:div>
    <w:div w:id="991756519">
      <w:bodyDiv w:val="1"/>
      <w:marLeft w:val="0"/>
      <w:marRight w:val="0"/>
      <w:marTop w:val="0"/>
      <w:marBottom w:val="0"/>
      <w:divBdr>
        <w:top w:val="none" w:sz="0" w:space="0" w:color="auto"/>
        <w:left w:val="none" w:sz="0" w:space="0" w:color="auto"/>
        <w:bottom w:val="none" w:sz="0" w:space="0" w:color="auto"/>
        <w:right w:val="none" w:sz="0" w:space="0" w:color="auto"/>
      </w:divBdr>
    </w:div>
    <w:div w:id="991759263">
      <w:bodyDiv w:val="1"/>
      <w:marLeft w:val="0"/>
      <w:marRight w:val="0"/>
      <w:marTop w:val="0"/>
      <w:marBottom w:val="0"/>
      <w:divBdr>
        <w:top w:val="none" w:sz="0" w:space="0" w:color="auto"/>
        <w:left w:val="none" w:sz="0" w:space="0" w:color="auto"/>
        <w:bottom w:val="none" w:sz="0" w:space="0" w:color="auto"/>
        <w:right w:val="none" w:sz="0" w:space="0" w:color="auto"/>
      </w:divBdr>
    </w:div>
    <w:div w:id="991910021">
      <w:bodyDiv w:val="1"/>
      <w:marLeft w:val="0"/>
      <w:marRight w:val="0"/>
      <w:marTop w:val="0"/>
      <w:marBottom w:val="0"/>
      <w:divBdr>
        <w:top w:val="none" w:sz="0" w:space="0" w:color="auto"/>
        <w:left w:val="none" w:sz="0" w:space="0" w:color="auto"/>
        <w:bottom w:val="none" w:sz="0" w:space="0" w:color="auto"/>
        <w:right w:val="none" w:sz="0" w:space="0" w:color="auto"/>
      </w:divBdr>
    </w:div>
    <w:div w:id="992832933">
      <w:bodyDiv w:val="1"/>
      <w:marLeft w:val="0"/>
      <w:marRight w:val="0"/>
      <w:marTop w:val="0"/>
      <w:marBottom w:val="0"/>
      <w:divBdr>
        <w:top w:val="none" w:sz="0" w:space="0" w:color="auto"/>
        <w:left w:val="none" w:sz="0" w:space="0" w:color="auto"/>
        <w:bottom w:val="none" w:sz="0" w:space="0" w:color="auto"/>
        <w:right w:val="none" w:sz="0" w:space="0" w:color="auto"/>
      </w:divBdr>
    </w:div>
    <w:div w:id="993214698">
      <w:bodyDiv w:val="1"/>
      <w:marLeft w:val="0"/>
      <w:marRight w:val="0"/>
      <w:marTop w:val="0"/>
      <w:marBottom w:val="0"/>
      <w:divBdr>
        <w:top w:val="none" w:sz="0" w:space="0" w:color="auto"/>
        <w:left w:val="none" w:sz="0" w:space="0" w:color="auto"/>
        <w:bottom w:val="none" w:sz="0" w:space="0" w:color="auto"/>
        <w:right w:val="none" w:sz="0" w:space="0" w:color="auto"/>
      </w:divBdr>
    </w:div>
    <w:div w:id="993415158">
      <w:bodyDiv w:val="1"/>
      <w:marLeft w:val="0"/>
      <w:marRight w:val="0"/>
      <w:marTop w:val="0"/>
      <w:marBottom w:val="0"/>
      <w:divBdr>
        <w:top w:val="none" w:sz="0" w:space="0" w:color="auto"/>
        <w:left w:val="none" w:sz="0" w:space="0" w:color="auto"/>
        <w:bottom w:val="none" w:sz="0" w:space="0" w:color="auto"/>
        <w:right w:val="none" w:sz="0" w:space="0" w:color="auto"/>
      </w:divBdr>
    </w:div>
    <w:div w:id="993607643">
      <w:bodyDiv w:val="1"/>
      <w:marLeft w:val="0"/>
      <w:marRight w:val="0"/>
      <w:marTop w:val="0"/>
      <w:marBottom w:val="0"/>
      <w:divBdr>
        <w:top w:val="none" w:sz="0" w:space="0" w:color="auto"/>
        <w:left w:val="none" w:sz="0" w:space="0" w:color="auto"/>
        <w:bottom w:val="none" w:sz="0" w:space="0" w:color="auto"/>
        <w:right w:val="none" w:sz="0" w:space="0" w:color="auto"/>
      </w:divBdr>
    </w:div>
    <w:div w:id="993996561">
      <w:bodyDiv w:val="1"/>
      <w:marLeft w:val="0"/>
      <w:marRight w:val="0"/>
      <w:marTop w:val="0"/>
      <w:marBottom w:val="0"/>
      <w:divBdr>
        <w:top w:val="none" w:sz="0" w:space="0" w:color="auto"/>
        <w:left w:val="none" w:sz="0" w:space="0" w:color="auto"/>
        <w:bottom w:val="none" w:sz="0" w:space="0" w:color="auto"/>
        <w:right w:val="none" w:sz="0" w:space="0" w:color="auto"/>
      </w:divBdr>
    </w:div>
    <w:div w:id="994526669">
      <w:bodyDiv w:val="1"/>
      <w:marLeft w:val="0"/>
      <w:marRight w:val="0"/>
      <w:marTop w:val="0"/>
      <w:marBottom w:val="0"/>
      <w:divBdr>
        <w:top w:val="none" w:sz="0" w:space="0" w:color="auto"/>
        <w:left w:val="none" w:sz="0" w:space="0" w:color="auto"/>
        <w:bottom w:val="none" w:sz="0" w:space="0" w:color="auto"/>
        <w:right w:val="none" w:sz="0" w:space="0" w:color="auto"/>
      </w:divBdr>
    </w:div>
    <w:div w:id="995256097">
      <w:bodyDiv w:val="1"/>
      <w:marLeft w:val="0"/>
      <w:marRight w:val="0"/>
      <w:marTop w:val="0"/>
      <w:marBottom w:val="0"/>
      <w:divBdr>
        <w:top w:val="none" w:sz="0" w:space="0" w:color="auto"/>
        <w:left w:val="none" w:sz="0" w:space="0" w:color="auto"/>
        <w:bottom w:val="none" w:sz="0" w:space="0" w:color="auto"/>
        <w:right w:val="none" w:sz="0" w:space="0" w:color="auto"/>
      </w:divBdr>
    </w:div>
    <w:div w:id="995912430">
      <w:bodyDiv w:val="1"/>
      <w:marLeft w:val="0"/>
      <w:marRight w:val="0"/>
      <w:marTop w:val="0"/>
      <w:marBottom w:val="0"/>
      <w:divBdr>
        <w:top w:val="none" w:sz="0" w:space="0" w:color="auto"/>
        <w:left w:val="none" w:sz="0" w:space="0" w:color="auto"/>
        <w:bottom w:val="none" w:sz="0" w:space="0" w:color="auto"/>
        <w:right w:val="none" w:sz="0" w:space="0" w:color="auto"/>
      </w:divBdr>
    </w:div>
    <w:div w:id="996031434">
      <w:bodyDiv w:val="1"/>
      <w:marLeft w:val="0"/>
      <w:marRight w:val="0"/>
      <w:marTop w:val="0"/>
      <w:marBottom w:val="0"/>
      <w:divBdr>
        <w:top w:val="none" w:sz="0" w:space="0" w:color="auto"/>
        <w:left w:val="none" w:sz="0" w:space="0" w:color="auto"/>
        <w:bottom w:val="none" w:sz="0" w:space="0" w:color="auto"/>
        <w:right w:val="none" w:sz="0" w:space="0" w:color="auto"/>
      </w:divBdr>
    </w:div>
    <w:div w:id="996108833">
      <w:bodyDiv w:val="1"/>
      <w:marLeft w:val="0"/>
      <w:marRight w:val="0"/>
      <w:marTop w:val="0"/>
      <w:marBottom w:val="0"/>
      <w:divBdr>
        <w:top w:val="none" w:sz="0" w:space="0" w:color="auto"/>
        <w:left w:val="none" w:sz="0" w:space="0" w:color="auto"/>
        <w:bottom w:val="none" w:sz="0" w:space="0" w:color="auto"/>
        <w:right w:val="none" w:sz="0" w:space="0" w:color="auto"/>
      </w:divBdr>
    </w:div>
    <w:div w:id="997804112">
      <w:bodyDiv w:val="1"/>
      <w:marLeft w:val="0"/>
      <w:marRight w:val="0"/>
      <w:marTop w:val="0"/>
      <w:marBottom w:val="0"/>
      <w:divBdr>
        <w:top w:val="none" w:sz="0" w:space="0" w:color="auto"/>
        <w:left w:val="none" w:sz="0" w:space="0" w:color="auto"/>
        <w:bottom w:val="none" w:sz="0" w:space="0" w:color="auto"/>
        <w:right w:val="none" w:sz="0" w:space="0" w:color="auto"/>
      </w:divBdr>
    </w:div>
    <w:div w:id="997851349">
      <w:bodyDiv w:val="1"/>
      <w:marLeft w:val="0"/>
      <w:marRight w:val="0"/>
      <w:marTop w:val="0"/>
      <w:marBottom w:val="0"/>
      <w:divBdr>
        <w:top w:val="none" w:sz="0" w:space="0" w:color="auto"/>
        <w:left w:val="none" w:sz="0" w:space="0" w:color="auto"/>
        <w:bottom w:val="none" w:sz="0" w:space="0" w:color="auto"/>
        <w:right w:val="none" w:sz="0" w:space="0" w:color="auto"/>
      </w:divBdr>
    </w:div>
    <w:div w:id="998389431">
      <w:bodyDiv w:val="1"/>
      <w:marLeft w:val="0"/>
      <w:marRight w:val="0"/>
      <w:marTop w:val="0"/>
      <w:marBottom w:val="0"/>
      <w:divBdr>
        <w:top w:val="none" w:sz="0" w:space="0" w:color="auto"/>
        <w:left w:val="none" w:sz="0" w:space="0" w:color="auto"/>
        <w:bottom w:val="none" w:sz="0" w:space="0" w:color="auto"/>
        <w:right w:val="none" w:sz="0" w:space="0" w:color="auto"/>
      </w:divBdr>
    </w:div>
    <w:div w:id="998535932">
      <w:bodyDiv w:val="1"/>
      <w:marLeft w:val="0"/>
      <w:marRight w:val="0"/>
      <w:marTop w:val="0"/>
      <w:marBottom w:val="0"/>
      <w:divBdr>
        <w:top w:val="none" w:sz="0" w:space="0" w:color="auto"/>
        <w:left w:val="none" w:sz="0" w:space="0" w:color="auto"/>
        <w:bottom w:val="none" w:sz="0" w:space="0" w:color="auto"/>
        <w:right w:val="none" w:sz="0" w:space="0" w:color="auto"/>
      </w:divBdr>
    </w:div>
    <w:div w:id="998650498">
      <w:bodyDiv w:val="1"/>
      <w:marLeft w:val="0"/>
      <w:marRight w:val="0"/>
      <w:marTop w:val="0"/>
      <w:marBottom w:val="0"/>
      <w:divBdr>
        <w:top w:val="none" w:sz="0" w:space="0" w:color="auto"/>
        <w:left w:val="none" w:sz="0" w:space="0" w:color="auto"/>
        <w:bottom w:val="none" w:sz="0" w:space="0" w:color="auto"/>
        <w:right w:val="none" w:sz="0" w:space="0" w:color="auto"/>
      </w:divBdr>
    </w:div>
    <w:div w:id="999237550">
      <w:bodyDiv w:val="1"/>
      <w:marLeft w:val="0"/>
      <w:marRight w:val="0"/>
      <w:marTop w:val="0"/>
      <w:marBottom w:val="0"/>
      <w:divBdr>
        <w:top w:val="none" w:sz="0" w:space="0" w:color="auto"/>
        <w:left w:val="none" w:sz="0" w:space="0" w:color="auto"/>
        <w:bottom w:val="none" w:sz="0" w:space="0" w:color="auto"/>
        <w:right w:val="none" w:sz="0" w:space="0" w:color="auto"/>
      </w:divBdr>
    </w:div>
    <w:div w:id="1000743322">
      <w:bodyDiv w:val="1"/>
      <w:marLeft w:val="0"/>
      <w:marRight w:val="0"/>
      <w:marTop w:val="0"/>
      <w:marBottom w:val="0"/>
      <w:divBdr>
        <w:top w:val="none" w:sz="0" w:space="0" w:color="auto"/>
        <w:left w:val="none" w:sz="0" w:space="0" w:color="auto"/>
        <w:bottom w:val="none" w:sz="0" w:space="0" w:color="auto"/>
        <w:right w:val="none" w:sz="0" w:space="0" w:color="auto"/>
      </w:divBdr>
    </w:div>
    <w:div w:id="1001929671">
      <w:bodyDiv w:val="1"/>
      <w:marLeft w:val="0"/>
      <w:marRight w:val="0"/>
      <w:marTop w:val="0"/>
      <w:marBottom w:val="0"/>
      <w:divBdr>
        <w:top w:val="none" w:sz="0" w:space="0" w:color="auto"/>
        <w:left w:val="none" w:sz="0" w:space="0" w:color="auto"/>
        <w:bottom w:val="none" w:sz="0" w:space="0" w:color="auto"/>
        <w:right w:val="none" w:sz="0" w:space="0" w:color="auto"/>
      </w:divBdr>
    </w:div>
    <w:div w:id="1002469276">
      <w:bodyDiv w:val="1"/>
      <w:marLeft w:val="0"/>
      <w:marRight w:val="0"/>
      <w:marTop w:val="0"/>
      <w:marBottom w:val="0"/>
      <w:divBdr>
        <w:top w:val="none" w:sz="0" w:space="0" w:color="auto"/>
        <w:left w:val="none" w:sz="0" w:space="0" w:color="auto"/>
        <w:bottom w:val="none" w:sz="0" w:space="0" w:color="auto"/>
        <w:right w:val="none" w:sz="0" w:space="0" w:color="auto"/>
      </w:divBdr>
    </w:div>
    <w:div w:id="1002507200">
      <w:bodyDiv w:val="1"/>
      <w:marLeft w:val="0"/>
      <w:marRight w:val="0"/>
      <w:marTop w:val="0"/>
      <w:marBottom w:val="0"/>
      <w:divBdr>
        <w:top w:val="none" w:sz="0" w:space="0" w:color="auto"/>
        <w:left w:val="none" w:sz="0" w:space="0" w:color="auto"/>
        <w:bottom w:val="none" w:sz="0" w:space="0" w:color="auto"/>
        <w:right w:val="none" w:sz="0" w:space="0" w:color="auto"/>
      </w:divBdr>
    </w:div>
    <w:div w:id="1002587756">
      <w:bodyDiv w:val="1"/>
      <w:marLeft w:val="0"/>
      <w:marRight w:val="0"/>
      <w:marTop w:val="0"/>
      <w:marBottom w:val="0"/>
      <w:divBdr>
        <w:top w:val="none" w:sz="0" w:space="0" w:color="auto"/>
        <w:left w:val="none" w:sz="0" w:space="0" w:color="auto"/>
        <w:bottom w:val="none" w:sz="0" w:space="0" w:color="auto"/>
        <w:right w:val="none" w:sz="0" w:space="0" w:color="auto"/>
      </w:divBdr>
    </w:div>
    <w:div w:id="1004435275">
      <w:bodyDiv w:val="1"/>
      <w:marLeft w:val="0"/>
      <w:marRight w:val="0"/>
      <w:marTop w:val="0"/>
      <w:marBottom w:val="0"/>
      <w:divBdr>
        <w:top w:val="none" w:sz="0" w:space="0" w:color="auto"/>
        <w:left w:val="none" w:sz="0" w:space="0" w:color="auto"/>
        <w:bottom w:val="none" w:sz="0" w:space="0" w:color="auto"/>
        <w:right w:val="none" w:sz="0" w:space="0" w:color="auto"/>
      </w:divBdr>
    </w:div>
    <w:div w:id="1006246511">
      <w:bodyDiv w:val="1"/>
      <w:marLeft w:val="0"/>
      <w:marRight w:val="0"/>
      <w:marTop w:val="0"/>
      <w:marBottom w:val="0"/>
      <w:divBdr>
        <w:top w:val="none" w:sz="0" w:space="0" w:color="auto"/>
        <w:left w:val="none" w:sz="0" w:space="0" w:color="auto"/>
        <w:bottom w:val="none" w:sz="0" w:space="0" w:color="auto"/>
        <w:right w:val="none" w:sz="0" w:space="0" w:color="auto"/>
      </w:divBdr>
    </w:div>
    <w:div w:id="1007096537">
      <w:bodyDiv w:val="1"/>
      <w:marLeft w:val="0"/>
      <w:marRight w:val="0"/>
      <w:marTop w:val="0"/>
      <w:marBottom w:val="0"/>
      <w:divBdr>
        <w:top w:val="none" w:sz="0" w:space="0" w:color="auto"/>
        <w:left w:val="none" w:sz="0" w:space="0" w:color="auto"/>
        <w:bottom w:val="none" w:sz="0" w:space="0" w:color="auto"/>
        <w:right w:val="none" w:sz="0" w:space="0" w:color="auto"/>
      </w:divBdr>
    </w:div>
    <w:div w:id="1009021264">
      <w:bodyDiv w:val="1"/>
      <w:marLeft w:val="0"/>
      <w:marRight w:val="0"/>
      <w:marTop w:val="0"/>
      <w:marBottom w:val="0"/>
      <w:divBdr>
        <w:top w:val="none" w:sz="0" w:space="0" w:color="auto"/>
        <w:left w:val="none" w:sz="0" w:space="0" w:color="auto"/>
        <w:bottom w:val="none" w:sz="0" w:space="0" w:color="auto"/>
        <w:right w:val="none" w:sz="0" w:space="0" w:color="auto"/>
      </w:divBdr>
    </w:div>
    <w:div w:id="1009602134">
      <w:bodyDiv w:val="1"/>
      <w:marLeft w:val="0"/>
      <w:marRight w:val="0"/>
      <w:marTop w:val="0"/>
      <w:marBottom w:val="0"/>
      <w:divBdr>
        <w:top w:val="none" w:sz="0" w:space="0" w:color="auto"/>
        <w:left w:val="none" w:sz="0" w:space="0" w:color="auto"/>
        <w:bottom w:val="none" w:sz="0" w:space="0" w:color="auto"/>
        <w:right w:val="none" w:sz="0" w:space="0" w:color="auto"/>
      </w:divBdr>
    </w:div>
    <w:div w:id="1010303948">
      <w:bodyDiv w:val="1"/>
      <w:marLeft w:val="0"/>
      <w:marRight w:val="0"/>
      <w:marTop w:val="0"/>
      <w:marBottom w:val="0"/>
      <w:divBdr>
        <w:top w:val="none" w:sz="0" w:space="0" w:color="auto"/>
        <w:left w:val="none" w:sz="0" w:space="0" w:color="auto"/>
        <w:bottom w:val="none" w:sz="0" w:space="0" w:color="auto"/>
        <w:right w:val="none" w:sz="0" w:space="0" w:color="auto"/>
      </w:divBdr>
    </w:div>
    <w:div w:id="1010959005">
      <w:bodyDiv w:val="1"/>
      <w:marLeft w:val="0"/>
      <w:marRight w:val="0"/>
      <w:marTop w:val="0"/>
      <w:marBottom w:val="0"/>
      <w:divBdr>
        <w:top w:val="none" w:sz="0" w:space="0" w:color="auto"/>
        <w:left w:val="none" w:sz="0" w:space="0" w:color="auto"/>
        <w:bottom w:val="none" w:sz="0" w:space="0" w:color="auto"/>
        <w:right w:val="none" w:sz="0" w:space="0" w:color="auto"/>
      </w:divBdr>
    </w:div>
    <w:div w:id="1010987778">
      <w:bodyDiv w:val="1"/>
      <w:marLeft w:val="0"/>
      <w:marRight w:val="0"/>
      <w:marTop w:val="0"/>
      <w:marBottom w:val="0"/>
      <w:divBdr>
        <w:top w:val="none" w:sz="0" w:space="0" w:color="auto"/>
        <w:left w:val="none" w:sz="0" w:space="0" w:color="auto"/>
        <w:bottom w:val="none" w:sz="0" w:space="0" w:color="auto"/>
        <w:right w:val="none" w:sz="0" w:space="0" w:color="auto"/>
      </w:divBdr>
    </w:div>
    <w:div w:id="1011370135">
      <w:bodyDiv w:val="1"/>
      <w:marLeft w:val="0"/>
      <w:marRight w:val="0"/>
      <w:marTop w:val="0"/>
      <w:marBottom w:val="0"/>
      <w:divBdr>
        <w:top w:val="none" w:sz="0" w:space="0" w:color="auto"/>
        <w:left w:val="none" w:sz="0" w:space="0" w:color="auto"/>
        <w:bottom w:val="none" w:sz="0" w:space="0" w:color="auto"/>
        <w:right w:val="none" w:sz="0" w:space="0" w:color="auto"/>
      </w:divBdr>
    </w:div>
    <w:div w:id="1012142149">
      <w:bodyDiv w:val="1"/>
      <w:marLeft w:val="0"/>
      <w:marRight w:val="0"/>
      <w:marTop w:val="0"/>
      <w:marBottom w:val="0"/>
      <w:divBdr>
        <w:top w:val="none" w:sz="0" w:space="0" w:color="auto"/>
        <w:left w:val="none" w:sz="0" w:space="0" w:color="auto"/>
        <w:bottom w:val="none" w:sz="0" w:space="0" w:color="auto"/>
        <w:right w:val="none" w:sz="0" w:space="0" w:color="auto"/>
      </w:divBdr>
    </w:div>
    <w:div w:id="1012300854">
      <w:bodyDiv w:val="1"/>
      <w:marLeft w:val="0"/>
      <w:marRight w:val="0"/>
      <w:marTop w:val="0"/>
      <w:marBottom w:val="0"/>
      <w:divBdr>
        <w:top w:val="none" w:sz="0" w:space="0" w:color="auto"/>
        <w:left w:val="none" w:sz="0" w:space="0" w:color="auto"/>
        <w:bottom w:val="none" w:sz="0" w:space="0" w:color="auto"/>
        <w:right w:val="none" w:sz="0" w:space="0" w:color="auto"/>
      </w:divBdr>
    </w:div>
    <w:div w:id="1012536086">
      <w:bodyDiv w:val="1"/>
      <w:marLeft w:val="0"/>
      <w:marRight w:val="0"/>
      <w:marTop w:val="0"/>
      <w:marBottom w:val="0"/>
      <w:divBdr>
        <w:top w:val="none" w:sz="0" w:space="0" w:color="auto"/>
        <w:left w:val="none" w:sz="0" w:space="0" w:color="auto"/>
        <w:bottom w:val="none" w:sz="0" w:space="0" w:color="auto"/>
        <w:right w:val="none" w:sz="0" w:space="0" w:color="auto"/>
      </w:divBdr>
    </w:div>
    <w:div w:id="1014378549">
      <w:bodyDiv w:val="1"/>
      <w:marLeft w:val="0"/>
      <w:marRight w:val="0"/>
      <w:marTop w:val="0"/>
      <w:marBottom w:val="0"/>
      <w:divBdr>
        <w:top w:val="none" w:sz="0" w:space="0" w:color="auto"/>
        <w:left w:val="none" w:sz="0" w:space="0" w:color="auto"/>
        <w:bottom w:val="none" w:sz="0" w:space="0" w:color="auto"/>
        <w:right w:val="none" w:sz="0" w:space="0" w:color="auto"/>
      </w:divBdr>
    </w:div>
    <w:div w:id="1014500747">
      <w:bodyDiv w:val="1"/>
      <w:marLeft w:val="0"/>
      <w:marRight w:val="0"/>
      <w:marTop w:val="0"/>
      <w:marBottom w:val="0"/>
      <w:divBdr>
        <w:top w:val="none" w:sz="0" w:space="0" w:color="auto"/>
        <w:left w:val="none" w:sz="0" w:space="0" w:color="auto"/>
        <w:bottom w:val="none" w:sz="0" w:space="0" w:color="auto"/>
        <w:right w:val="none" w:sz="0" w:space="0" w:color="auto"/>
      </w:divBdr>
    </w:div>
    <w:div w:id="1015885985">
      <w:bodyDiv w:val="1"/>
      <w:marLeft w:val="0"/>
      <w:marRight w:val="0"/>
      <w:marTop w:val="0"/>
      <w:marBottom w:val="0"/>
      <w:divBdr>
        <w:top w:val="none" w:sz="0" w:space="0" w:color="auto"/>
        <w:left w:val="none" w:sz="0" w:space="0" w:color="auto"/>
        <w:bottom w:val="none" w:sz="0" w:space="0" w:color="auto"/>
        <w:right w:val="none" w:sz="0" w:space="0" w:color="auto"/>
      </w:divBdr>
    </w:div>
    <w:div w:id="1016344873">
      <w:bodyDiv w:val="1"/>
      <w:marLeft w:val="0"/>
      <w:marRight w:val="0"/>
      <w:marTop w:val="0"/>
      <w:marBottom w:val="0"/>
      <w:divBdr>
        <w:top w:val="none" w:sz="0" w:space="0" w:color="auto"/>
        <w:left w:val="none" w:sz="0" w:space="0" w:color="auto"/>
        <w:bottom w:val="none" w:sz="0" w:space="0" w:color="auto"/>
        <w:right w:val="none" w:sz="0" w:space="0" w:color="auto"/>
      </w:divBdr>
    </w:div>
    <w:div w:id="1016420479">
      <w:bodyDiv w:val="1"/>
      <w:marLeft w:val="0"/>
      <w:marRight w:val="0"/>
      <w:marTop w:val="0"/>
      <w:marBottom w:val="0"/>
      <w:divBdr>
        <w:top w:val="none" w:sz="0" w:space="0" w:color="auto"/>
        <w:left w:val="none" w:sz="0" w:space="0" w:color="auto"/>
        <w:bottom w:val="none" w:sz="0" w:space="0" w:color="auto"/>
        <w:right w:val="none" w:sz="0" w:space="0" w:color="auto"/>
      </w:divBdr>
    </w:div>
    <w:div w:id="1017999311">
      <w:bodyDiv w:val="1"/>
      <w:marLeft w:val="0"/>
      <w:marRight w:val="0"/>
      <w:marTop w:val="0"/>
      <w:marBottom w:val="0"/>
      <w:divBdr>
        <w:top w:val="none" w:sz="0" w:space="0" w:color="auto"/>
        <w:left w:val="none" w:sz="0" w:space="0" w:color="auto"/>
        <w:bottom w:val="none" w:sz="0" w:space="0" w:color="auto"/>
        <w:right w:val="none" w:sz="0" w:space="0" w:color="auto"/>
      </w:divBdr>
    </w:div>
    <w:div w:id="1017999680">
      <w:bodyDiv w:val="1"/>
      <w:marLeft w:val="0"/>
      <w:marRight w:val="0"/>
      <w:marTop w:val="0"/>
      <w:marBottom w:val="0"/>
      <w:divBdr>
        <w:top w:val="none" w:sz="0" w:space="0" w:color="auto"/>
        <w:left w:val="none" w:sz="0" w:space="0" w:color="auto"/>
        <w:bottom w:val="none" w:sz="0" w:space="0" w:color="auto"/>
        <w:right w:val="none" w:sz="0" w:space="0" w:color="auto"/>
      </w:divBdr>
    </w:div>
    <w:div w:id="1021052379">
      <w:bodyDiv w:val="1"/>
      <w:marLeft w:val="0"/>
      <w:marRight w:val="0"/>
      <w:marTop w:val="0"/>
      <w:marBottom w:val="0"/>
      <w:divBdr>
        <w:top w:val="none" w:sz="0" w:space="0" w:color="auto"/>
        <w:left w:val="none" w:sz="0" w:space="0" w:color="auto"/>
        <w:bottom w:val="none" w:sz="0" w:space="0" w:color="auto"/>
        <w:right w:val="none" w:sz="0" w:space="0" w:color="auto"/>
      </w:divBdr>
    </w:div>
    <w:div w:id="1021123572">
      <w:bodyDiv w:val="1"/>
      <w:marLeft w:val="0"/>
      <w:marRight w:val="0"/>
      <w:marTop w:val="0"/>
      <w:marBottom w:val="0"/>
      <w:divBdr>
        <w:top w:val="none" w:sz="0" w:space="0" w:color="auto"/>
        <w:left w:val="none" w:sz="0" w:space="0" w:color="auto"/>
        <w:bottom w:val="none" w:sz="0" w:space="0" w:color="auto"/>
        <w:right w:val="none" w:sz="0" w:space="0" w:color="auto"/>
      </w:divBdr>
    </w:div>
    <w:div w:id="1022975137">
      <w:bodyDiv w:val="1"/>
      <w:marLeft w:val="0"/>
      <w:marRight w:val="0"/>
      <w:marTop w:val="0"/>
      <w:marBottom w:val="0"/>
      <w:divBdr>
        <w:top w:val="none" w:sz="0" w:space="0" w:color="auto"/>
        <w:left w:val="none" w:sz="0" w:space="0" w:color="auto"/>
        <w:bottom w:val="none" w:sz="0" w:space="0" w:color="auto"/>
        <w:right w:val="none" w:sz="0" w:space="0" w:color="auto"/>
      </w:divBdr>
    </w:div>
    <w:div w:id="1023357565">
      <w:bodyDiv w:val="1"/>
      <w:marLeft w:val="0"/>
      <w:marRight w:val="0"/>
      <w:marTop w:val="0"/>
      <w:marBottom w:val="0"/>
      <w:divBdr>
        <w:top w:val="none" w:sz="0" w:space="0" w:color="auto"/>
        <w:left w:val="none" w:sz="0" w:space="0" w:color="auto"/>
        <w:bottom w:val="none" w:sz="0" w:space="0" w:color="auto"/>
        <w:right w:val="none" w:sz="0" w:space="0" w:color="auto"/>
      </w:divBdr>
    </w:div>
    <w:div w:id="1023478607">
      <w:bodyDiv w:val="1"/>
      <w:marLeft w:val="0"/>
      <w:marRight w:val="0"/>
      <w:marTop w:val="0"/>
      <w:marBottom w:val="0"/>
      <w:divBdr>
        <w:top w:val="none" w:sz="0" w:space="0" w:color="auto"/>
        <w:left w:val="none" w:sz="0" w:space="0" w:color="auto"/>
        <w:bottom w:val="none" w:sz="0" w:space="0" w:color="auto"/>
        <w:right w:val="none" w:sz="0" w:space="0" w:color="auto"/>
      </w:divBdr>
    </w:div>
    <w:div w:id="1023559275">
      <w:bodyDiv w:val="1"/>
      <w:marLeft w:val="0"/>
      <w:marRight w:val="0"/>
      <w:marTop w:val="0"/>
      <w:marBottom w:val="0"/>
      <w:divBdr>
        <w:top w:val="none" w:sz="0" w:space="0" w:color="auto"/>
        <w:left w:val="none" w:sz="0" w:space="0" w:color="auto"/>
        <w:bottom w:val="none" w:sz="0" w:space="0" w:color="auto"/>
        <w:right w:val="none" w:sz="0" w:space="0" w:color="auto"/>
      </w:divBdr>
    </w:div>
    <w:div w:id="1023826241">
      <w:bodyDiv w:val="1"/>
      <w:marLeft w:val="0"/>
      <w:marRight w:val="0"/>
      <w:marTop w:val="0"/>
      <w:marBottom w:val="0"/>
      <w:divBdr>
        <w:top w:val="none" w:sz="0" w:space="0" w:color="auto"/>
        <w:left w:val="none" w:sz="0" w:space="0" w:color="auto"/>
        <w:bottom w:val="none" w:sz="0" w:space="0" w:color="auto"/>
        <w:right w:val="none" w:sz="0" w:space="0" w:color="auto"/>
      </w:divBdr>
    </w:div>
    <w:div w:id="1024861362">
      <w:bodyDiv w:val="1"/>
      <w:marLeft w:val="0"/>
      <w:marRight w:val="0"/>
      <w:marTop w:val="0"/>
      <w:marBottom w:val="0"/>
      <w:divBdr>
        <w:top w:val="none" w:sz="0" w:space="0" w:color="auto"/>
        <w:left w:val="none" w:sz="0" w:space="0" w:color="auto"/>
        <w:bottom w:val="none" w:sz="0" w:space="0" w:color="auto"/>
        <w:right w:val="none" w:sz="0" w:space="0" w:color="auto"/>
      </w:divBdr>
    </w:div>
    <w:div w:id="1024986614">
      <w:bodyDiv w:val="1"/>
      <w:marLeft w:val="0"/>
      <w:marRight w:val="0"/>
      <w:marTop w:val="0"/>
      <w:marBottom w:val="0"/>
      <w:divBdr>
        <w:top w:val="none" w:sz="0" w:space="0" w:color="auto"/>
        <w:left w:val="none" w:sz="0" w:space="0" w:color="auto"/>
        <w:bottom w:val="none" w:sz="0" w:space="0" w:color="auto"/>
        <w:right w:val="none" w:sz="0" w:space="0" w:color="auto"/>
      </w:divBdr>
    </w:div>
    <w:div w:id="1025063831">
      <w:bodyDiv w:val="1"/>
      <w:marLeft w:val="0"/>
      <w:marRight w:val="0"/>
      <w:marTop w:val="0"/>
      <w:marBottom w:val="0"/>
      <w:divBdr>
        <w:top w:val="none" w:sz="0" w:space="0" w:color="auto"/>
        <w:left w:val="none" w:sz="0" w:space="0" w:color="auto"/>
        <w:bottom w:val="none" w:sz="0" w:space="0" w:color="auto"/>
        <w:right w:val="none" w:sz="0" w:space="0" w:color="auto"/>
      </w:divBdr>
    </w:div>
    <w:div w:id="1026906735">
      <w:bodyDiv w:val="1"/>
      <w:marLeft w:val="0"/>
      <w:marRight w:val="0"/>
      <w:marTop w:val="0"/>
      <w:marBottom w:val="0"/>
      <w:divBdr>
        <w:top w:val="none" w:sz="0" w:space="0" w:color="auto"/>
        <w:left w:val="none" w:sz="0" w:space="0" w:color="auto"/>
        <w:bottom w:val="none" w:sz="0" w:space="0" w:color="auto"/>
        <w:right w:val="none" w:sz="0" w:space="0" w:color="auto"/>
      </w:divBdr>
    </w:div>
    <w:div w:id="1027025630">
      <w:bodyDiv w:val="1"/>
      <w:marLeft w:val="0"/>
      <w:marRight w:val="0"/>
      <w:marTop w:val="0"/>
      <w:marBottom w:val="0"/>
      <w:divBdr>
        <w:top w:val="none" w:sz="0" w:space="0" w:color="auto"/>
        <w:left w:val="none" w:sz="0" w:space="0" w:color="auto"/>
        <w:bottom w:val="none" w:sz="0" w:space="0" w:color="auto"/>
        <w:right w:val="none" w:sz="0" w:space="0" w:color="auto"/>
      </w:divBdr>
    </w:div>
    <w:div w:id="1027367089">
      <w:bodyDiv w:val="1"/>
      <w:marLeft w:val="0"/>
      <w:marRight w:val="0"/>
      <w:marTop w:val="0"/>
      <w:marBottom w:val="0"/>
      <w:divBdr>
        <w:top w:val="none" w:sz="0" w:space="0" w:color="auto"/>
        <w:left w:val="none" w:sz="0" w:space="0" w:color="auto"/>
        <w:bottom w:val="none" w:sz="0" w:space="0" w:color="auto"/>
        <w:right w:val="none" w:sz="0" w:space="0" w:color="auto"/>
      </w:divBdr>
    </w:div>
    <w:div w:id="1029260273">
      <w:bodyDiv w:val="1"/>
      <w:marLeft w:val="0"/>
      <w:marRight w:val="0"/>
      <w:marTop w:val="0"/>
      <w:marBottom w:val="0"/>
      <w:divBdr>
        <w:top w:val="none" w:sz="0" w:space="0" w:color="auto"/>
        <w:left w:val="none" w:sz="0" w:space="0" w:color="auto"/>
        <w:bottom w:val="none" w:sz="0" w:space="0" w:color="auto"/>
        <w:right w:val="none" w:sz="0" w:space="0" w:color="auto"/>
      </w:divBdr>
    </w:div>
    <w:div w:id="1029330370">
      <w:bodyDiv w:val="1"/>
      <w:marLeft w:val="0"/>
      <w:marRight w:val="0"/>
      <w:marTop w:val="0"/>
      <w:marBottom w:val="0"/>
      <w:divBdr>
        <w:top w:val="none" w:sz="0" w:space="0" w:color="auto"/>
        <w:left w:val="none" w:sz="0" w:space="0" w:color="auto"/>
        <w:bottom w:val="none" w:sz="0" w:space="0" w:color="auto"/>
        <w:right w:val="none" w:sz="0" w:space="0" w:color="auto"/>
      </w:divBdr>
    </w:div>
    <w:div w:id="1029453630">
      <w:bodyDiv w:val="1"/>
      <w:marLeft w:val="0"/>
      <w:marRight w:val="0"/>
      <w:marTop w:val="0"/>
      <w:marBottom w:val="0"/>
      <w:divBdr>
        <w:top w:val="none" w:sz="0" w:space="0" w:color="auto"/>
        <w:left w:val="none" w:sz="0" w:space="0" w:color="auto"/>
        <w:bottom w:val="none" w:sz="0" w:space="0" w:color="auto"/>
        <w:right w:val="none" w:sz="0" w:space="0" w:color="auto"/>
      </w:divBdr>
    </w:div>
    <w:div w:id="1029794310">
      <w:bodyDiv w:val="1"/>
      <w:marLeft w:val="0"/>
      <w:marRight w:val="0"/>
      <w:marTop w:val="0"/>
      <w:marBottom w:val="0"/>
      <w:divBdr>
        <w:top w:val="none" w:sz="0" w:space="0" w:color="auto"/>
        <w:left w:val="none" w:sz="0" w:space="0" w:color="auto"/>
        <w:bottom w:val="none" w:sz="0" w:space="0" w:color="auto"/>
        <w:right w:val="none" w:sz="0" w:space="0" w:color="auto"/>
      </w:divBdr>
    </w:div>
    <w:div w:id="1030299231">
      <w:bodyDiv w:val="1"/>
      <w:marLeft w:val="0"/>
      <w:marRight w:val="0"/>
      <w:marTop w:val="0"/>
      <w:marBottom w:val="0"/>
      <w:divBdr>
        <w:top w:val="none" w:sz="0" w:space="0" w:color="auto"/>
        <w:left w:val="none" w:sz="0" w:space="0" w:color="auto"/>
        <w:bottom w:val="none" w:sz="0" w:space="0" w:color="auto"/>
        <w:right w:val="none" w:sz="0" w:space="0" w:color="auto"/>
      </w:divBdr>
    </w:div>
    <w:div w:id="1030304849">
      <w:bodyDiv w:val="1"/>
      <w:marLeft w:val="0"/>
      <w:marRight w:val="0"/>
      <w:marTop w:val="0"/>
      <w:marBottom w:val="0"/>
      <w:divBdr>
        <w:top w:val="none" w:sz="0" w:space="0" w:color="auto"/>
        <w:left w:val="none" w:sz="0" w:space="0" w:color="auto"/>
        <w:bottom w:val="none" w:sz="0" w:space="0" w:color="auto"/>
        <w:right w:val="none" w:sz="0" w:space="0" w:color="auto"/>
      </w:divBdr>
    </w:div>
    <w:div w:id="1030449470">
      <w:bodyDiv w:val="1"/>
      <w:marLeft w:val="0"/>
      <w:marRight w:val="0"/>
      <w:marTop w:val="0"/>
      <w:marBottom w:val="0"/>
      <w:divBdr>
        <w:top w:val="none" w:sz="0" w:space="0" w:color="auto"/>
        <w:left w:val="none" w:sz="0" w:space="0" w:color="auto"/>
        <w:bottom w:val="none" w:sz="0" w:space="0" w:color="auto"/>
        <w:right w:val="none" w:sz="0" w:space="0" w:color="auto"/>
      </w:divBdr>
    </w:div>
    <w:div w:id="1033310933">
      <w:bodyDiv w:val="1"/>
      <w:marLeft w:val="0"/>
      <w:marRight w:val="0"/>
      <w:marTop w:val="0"/>
      <w:marBottom w:val="0"/>
      <w:divBdr>
        <w:top w:val="none" w:sz="0" w:space="0" w:color="auto"/>
        <w:left w:val="none" w:sz="0" w:space="0" w:color="auto"/>
        <w:bottom w:val="none" w:sz="0" w:space="0" w:color="auto"/>
        <w:right w:val="none" w:sz="0" w:space="0" w:color="auto"/>
      </w:divBdr>
    </w:div>
    <w:div w:id="1033920534">
      <w:bodyDiv w:val="1"/>
      <w:marLeft w:val="0"/>
      <w:marRight w:val="0"/>
      <w:marTop w:val="0"/>
      <w:marBottom w:val="0"/>
      <w:divBdr>
        <w:top w:val="none" w:sz="0" w:space="0" w:color="auto"/>
        <w:left w:val="none" w:sz="0" w:space="0" w:color="auto"/>
        <w:bottom w:val="none" w:sz="0" w:space="0" w:color="auto"/>
        <w:right w:val="none" w:sz="0" w:space="0" w:color="auto"/>
      </w:divBdr>
    </w:div>
    <w:div w:id="1034035976">
      <w:bodyDiv w:val="1"/>
      <w:marLeft w:val="0"/>
      <w:marRight w:val="0"/>
      <w:marTop w:val="0"/>
      <w:marBottom w:val="0"/>
      <w:divBdr>
        <w:top w:val="none" w:sz="0" w:space="0" w:color="auto"/>
        <w:left w:val="none" w:sz="0" w:space="0" w:color="auto"/>
        <w:bottom w:val="none" w:sz="0" w:space="0" w:color="auto"/>
        <w:right w:val="none" w:sz="0" w:space="0" w:color="auto"/>
      </w:divBdr>
    </w:div>
    <w:div w:id="1034959708">
      <w:bodyDiv w:val="1"/>
      <w:marLeft w:val="0"/>
      <w:marRight w:val="0"/>
      <w:marTop w:val="0"/>
      <w:marBottom w:val="0"/>
      <w:divBdr>
        <w:top w:val="none" w:sz="0" w:space="0" w:color="auto"/>
        <w:left w:val="none" w:sz="0" w:space="0" w:color="auto"/>
        <w:bottom w:val="none" w:sz="0" w:space="0" w:color="auto"/>
        <w:right w:val="none" w:sz="0" w:space="0" w:color="auto"/>
      </w:divBdr>
    </w:div>
    <w:div w:id="1036193801">
      <w:bodyDiv w:val="1"/>
      <w:marLeft w:val="0"/>
      <w:marRight w:val="0"/>
      <w:marTop w:val="0"/>
      <w:marBottom w:val="0"/>
      <w:divBdr>
        <w:top w:val="none" w:sz="0" w:space="0" w:color="auto"/>
        <w:left w:val="none" w:sz="0" w:space="0" w:color="auto"/>
        <w:bottom w:val="none" w:sz="0" w:space="0" w:color="auto"/>
        <w:right w:val="none" w:sz="0" w:space="0" w:color="auto"/>
      </w:divBdr>
    </w:div>
    <w:div w:id="1036201230">
      <w:bodyDiv w:val="1"/>
      <w:marLeft w:val="0"/>
      <w:marRight w:val="0"/>
      <w:marTop w:val="0"/>
      <w:marBottom w:val="0"/>
      <w:divBdr>
        <w:top w:val="none" w:sz="0" w:space="0" w:color="auto"/>
        <w:left w:val="none" w:sz="0" w:space="0" w:color="auto"/>
        <w:bottom w:val="none" w:sz="0" w:space="0" w:color="auto"/>
        <w:right w:val="none" w:sz="0" w:space="0" w:color="auto"/>
      </w:divBdr>
    </w:div>
    <w:div w:id="1036350806">
      <w:bodyDiv w:val="1"/>
      <w:marLeft w:val="0"/>
      <w:marRight w:val="0"/>
      <w:marTop w:val="0"/>
      <w:marBottom w:val="0"/>
      <w:divBdr>
        <w:top w:val="none" w:sz="0" w:space="0" w:color="auto"/>
        <w:left w:val="none" w:sz="0" w:space="0" w:color="auto"/>
        <w:bottom w:val="none" w:sz="0" w:space="0" w:color="auto"/>
        <w:right w:val="none" w:sz="0" w:space="0" w:color="auto"/>
      </w:divBdr>
    </w:div>
    <w:div w:id="1036538598">
      <w:bodyDiv w:val="1"/>
      <w:marLeft w:val="0"/>
      <w:marRight w:val="0"/>
      <w:marTop w:val="0"/>
      <w:marBottom w:val="0"/>
      <w:divBdr>
        <w:top w:val="none" w:sz="0" w:space="0" w:color="auto"/>
        <w:left w:val="none" w:sz="0" w:space="0" w:color="auto"/>
        <w:bottom w:val="none" w:sz="0" w:space="0" w:color="auto"/>
        <w:right w:val="none" w:sz="0" w:space="0" w:color="auto"/>
      </w:divBdr>
    </w:div>
    <w:div w:id="1037319452">
      <w:bodyDiv w:val="1"/>
      <w:marLeft w:val="0"/>
      <w:marRight w:val="0"/>
      <w:marTop w:val="0"/>
      <w:marBottom w:val="0"/>
      <w:divBdr>
        <w:top w:val="none" w:sz="0" w:space="0" w:color="auto"/>
        <w:left w:val="none" w:sz="0" w:space="0" w:color="auto"/>
        <w:bottom w:val="none" w:sz="0" w:space="0" w:color="auto"/>
        <w:right w:val="none" w:sz="0" w:space="0" w:color="auto"/>
      </w:divBdr>
    </w:div>
    <w:div w:id="1037850445">
      <w:bodyDiv w:val="1"/>
      <w:marLeft w:val="0"/>
      <w:marRight w:val="0"/>
      <w:marTop w:val="0"/>
      <w:marBottom w:val="0"/>
      <w:divBdr>
        <w:top w:val="none" w:sz="0" w:space="0" w:color="auto"/>
        <w:left w:val="none" w:sz="0" w:space="0" w:color="auto"/>
        <w:bottom w:val="none" w:sz="0" w:space="0" w:color="auto"/>
        <w:right w:val="none" w:sz="0" w:space="0" w:color="auto"/>
      </w:divBdr>
    </w:div>
    <w:div w:id="1038428808">
      <w:bodyDiv w:val="1"/>
      <w:marLeft w:val="0"/>
      <w:marRight w:val="0"/>
      <w:marTop w:val="0"/>
      <w:marBottom w:val="0"/>
      <w:divBdr>
        <w:top w:val="none" w:sz="0" w:space="0" w:color="auto"/>
        <w:left w:val="none" w:sz="0" w:space="0" w:color="auto"/>
        <w:bottom w:val="none" w:sz="0" w:space="0" w:color="auto"/>
        <w:right w:val="none" w:sz="0" w:space="0" w:color="auto"/>
      </w:divBdr>
    </w:div>
    <w:div w:id="1039428229">
      <w:bodyDiv w:val="1"/>
      <w:marLeft w:val="0"/>
      <w:marRight w:val="0"/>
      <w:marTop w:val="0"/>
      <w:marBottom w:val="0"/>
      <w:divBdr>
        <w:top w:val="none" w:sz="0" w:space="0" w:color="auto"/>
        <w:left w:val="none" w:sz="0" w:space="0" w:color="auto"/>
        <w:bottom w:val="none" w:sz="0" w:space="0" w:color="auto"/>
        <w:right w:val="none" w:sz="0" w:space="0" w:color="auto"/>
      </w:divBdr>
    </w:div>
    <w:div w:id="1039626457">
      <w:bodyDiv w:val="1"/>
      <w:marLeft w:val="0"/>
      <w:marRight w:val="0"/>
      <w:marTop w:val="0"/>
      <w:marBottom w:val="0"/>
      <w:divBdr>
        <w:top w:val="none" w:sz="0" w:space="0" w:color="auto"/>
        <w:left w:val="none" w:sz="0" w:space="0" w:color="auto"/>
        <w:bottom w:val="none" w:sz="0" w:space="0" w:color="auto"/>
        <w:right w:val="none" w:sz="0" w:space="0" w:color="auto"/>
      </w:divBdr>
    </w:div>
    <w:div w:id="1041318886">
      <w:bodyDiv w:val="1"/>
      <w:marLeft w:val="0"/>
      <w:marRight w:val="0"/>
      <w:marTop w:val="0"/>
      <w:marBottom w:val="0"/>
      <w:divBdr>
        <w:top w:val="none" w:sz="0" w:space="0" w:color="auto"/>
        <w:left w:val="none" w:sz="0" w:space="0" w:color="auto"/>
        <w:bottom w:val="none" w:sz="0" w:space="0" w:color="auto"/>
        <w:right w:val="none" w:sz="0" w:space="0" w:color="auto"/>
      </w:divBdr>
    </w:div>
    <w:div w:id="1041978890">
      <w:bodyDiv w:val="1"/>
      <w:marLeft w:val="0"/>
      <w:marRight w:val="0"/>
      <w:marTop w:val="0"/>
      <w:marBottom w:val="0"/>
      <w:divBdr>
        <w:top w:val="none" w:sz="0" w:space="0" w:color="auto"/>
        <w:left w:val="none" w:sz="0" w:space="0" w:color="auto"/>
        <w:bottom w:val="none" w:sz="0" w:space="0" w:color="auto"/>
        <w:right w:val="none" w:sz="0" w:space="0" w:color="auto"/>
      </w:divBdr>
    </w:div>
    <w:div w:id="1042054314">
      <w:bodyDiv w:val="1"/>
      <w:marLeft w:val="0"/>
      <w:marRight w:val="0"/>
      <w:marTop w:val="0"/>
      <w:marBottom w:val="0"/>
      <w:divBdr>
        <w:top w:val="none" w:sz="0" w:space="0" w:color="auto"/>
        <w:left w:val="none" w:sz="0" w:space="0" w:color="auto"/>
        <w:bottom w:val="none" w:sz="0" w:space="0" w:color="auto"/>
        <w:right w:val="none" w:sz="0" w:space="0" w:color="auto"/>
      </w:divBdr>
    </w:div>
    <w:div w:id="1042560268">
      <w:bodyDiv w:val="1"/>
      <w:marLeft w:val="0"/>
      <w:marRight w:val="0"/>
      <w:marTop w:val="0"/>
      <w:marBottom w:val="0"/>
      <w:divBdr>
        <w:top w:val="none" w:sz="0" w:space="0" w:color="auto"/>
        <w:left w:val="none" w:sz="0" w:space="0" w:color="auto"/>
        <w:bottom w:val="none" w:sz="0" w:space="0" w:color="auto"/>
        <w:right w:val="none" w:sz="0" w:space="0" w:color="auto"/>
      </w:divBdr>
    </w:div>
    <w:div w:id="1043365769">
      <w:bodyDiv w:val="1"/>
      <w:marLeft w:val="0"/>
      <w:marRight w:val="0"/>
      <w:marTop w:val="0"/>
      <w:marBottom w:val="0"/>
      <w:divBdr>
        <w:top w:val="none" w:sz="0" w:space="0" w:color="auto"/>
        <w:left w:val="none" w:sz="0" w:space="0" w:color="auto"/>
        <w:bottom w:val="none" w:sz="0" w:space="0" w:color="auto"/>
        <w:right w:val="none" w:sz="0" w:space="0" w:color="auto"/>
      </w:divBdr>
    </w:div>
    <w:div w:id="1043409040">
      <w:bodyDiv w:val="1"/>
      <w:marLeft w:val="0"/>
      <w:marRight w:val="0"/>
      <w:marTop w:val="0"/>
      <w:marBottom w:val="0"/>
      <w:divBdr>
        <w:top w:val="none" w:sz="0" w:space="0" w:color="auto"/>
        <w:left w:val="none" w:sz="0" w:space="0" w:color="auto"/>
        <w:bottom w:val="none" w:sz="0" w:space="0" w:color="auto"/>
        <w:right w:val="none" w:sz="0" w:space="0" w:color="auto"/>
      </w:divBdr>
    </w:div>
    <w:div w:id="1044014729">
      <w:bodyDiv w:val="1"/>
      <w:marLeft w:val="0"/>
      <w:marRight w:val="0"/>
      <w:marTop w:val="0"/>
      <w:marBottom w:val="0"/>
      <w:divBdr>
        <w:top w:val="none" w:sz="0" w:space="0" w:color="auto"/>
        <w:left w:val="none" w:sz="0" w:space="0" w:color="auto"/>
        <w:bottom w:val="none" w:sz="0" w:space="0" w:color="auto"/>
        <w:right w:val="none" w:sz="0" w:space="0" w:color="auto"/>
      </w:divBdr>
    </w:div>
    <w:div w:id="1044717790">
      <w:bodyDiv w:val="1"/>
      <w:marLeft w:val="0"/>
      <w:marRight w:val="0"/>
      <w:marTop w:val="0"/>
      <w:marBottom w:val="0"/>
      <w:divBdr>
        <w:top w:val="none" w:sz="0" w:space="0" w:color="auto"/>
        <w:left w:val="none" w:sz="0" w:space="0" w:color="auto"/>
        <w:bottom w:val="none" w:sz="0" w:space="0" w:color="auto"/>
        <w:right w:val="none" w:sz="0" w:space="0" w:color="auto"/>
      </w:divBdr>
    </w:div>
    <w:div w:id="1045103768">
      <w:bodyDiv w:val="1"/>
      <w:marLeft w:val="0"/>
      <w:marRight w:val="0"/>
      <w:marTop w:val="0"/>
      <w:marBottom w:val="0"/>
      <w:divBdr>
        <w:top w:val="none" w:sz="0" w:space="0" w:color="auto"/>
        <w:left w:val="none" w:sz="0" w:space="0" w:color="auto"/>
        <w:bottom w:val="none" w:sz="0" w:space="0" w:color="auto"/>
        <w:right w:val="none" w:sz="0" w:space="0" w:color="auto"/>
      </w:divBdr>
    </w:div>
    <w:div w:id="1045761429">
      <w:bodyDiv w:val="1"/>
      <w:marLeft w:val="0"/>
      <w:marRight w:val="0"/>
      <w:marTop w:val="0"/>
      <w:marBottom w:val="0"/>
      <w:divBdr>
        <w:top w:val="none" w:sz="0" w:space="0" w:color="auto"/>
        <w:left w:val="none" w:sz="0" w:space="0" w:color="auto"/>
        <w:bottom w:val="none" w:sz="0" w:space="0" w:color="auto"/>
        <w:right w:val="none" w:sz="0" w:space="0" w:color="auto"/>
      </w:divBdr>
    </w:div>
    <w:div w:id="1046373465">
      <w:bodyDiv w:val="1"/>
      <w:marLeft w:val="0"/>
      <w:marRight w:val="0"/>
      <w:marTop w:val="0"/>
      <w:marBottom w:val="0"/>
      <w:divBdr>
        <w:top w:val="none" w:sz="0" w:space="0" w:color="auto"/>
        <w:left w:val="none" w:sz="0" w:space="0" w:color="auto"/>
        <w:bottom w:val="none" w:sz="0" w:space="0" w:color="auto"/>
        <w:right w:val="none" w:sz="0" w:space="0" w:color="auto"/>
      </w:divBdr>
    </w:div>
    <w:div w:id="1046680286">
      <w:bodyDiv w:val="1"/>
      <w:marLeft w:val="0"/>
      <w:marRight w:val="0"/>
      <w:marTop w:val="0"/>
      <w:marBottom w:val="0"/>
      <w:divBdr>
        <w:top w:val="none" w:sz="0" w:space="0" w:color="auto"/>
        <w:left w:val="none" w:sz="0" w:space="0" w:color="auto"/>
        <w:bottom w:val="none" w:sz="0" w:space="0" w:color="auto"/>
        <w:right w:val="none" w:sz="0" w:space="0" w:color="auto"/>
      </w:divBdr>
    </w:div>
    <w:div w:id="1048606510">
      <w:bodyDiv w:val="1"/>
      <w:marLeft w:val="0"/>
      <w:marRight w:val="0"/>
      <w:marTop w:val="0"/>
      <w:marBottom w:val="0"/>
      <w:divBdr>
        <w:top w:val="none" w:sz="0" w:space="0" w:color="auto"/>
        <w:left w:val="none" w:sz="0" w:space="0" w:color="auto"/>
        <w:bottom w:val="none" w:sz="0" w:space="0" w:color="auto"/>
        <w:right w:val="none" w:sz="0" w:space="0" w:color="auto"/>
      </w:divBdr>
    </w:div>
    <w:div w:id="1049183499">
      <w:bodyDiv w:val="1"/>
      <w:marLeft w:val="0"/>
      <w:marRight w:val="0"/>
      <w:marTop w:val="0"/>
      <w:marBottom w:val="0"/>
      <w:divBdr>
        <w:top w:val="none" w:sz="0" w:space="0" w:color="auto"/>
        <w:left w:val="none" w:sz="0" w:space="0" w:color="auto"/>
        <w:bottom w:val="none" w:sz="0" w:space="0" w:color="auto"/>
        <w:right w:val="none" w:sz="0" w:space="0" w:color="auto"/>
      </w:divBdr>
    </w:div>
    <w:div w:id="1049956592">
      <w:bodyDiv w:val="1"/>
      <w:marLeft w:val="0"/>
      <w:marRight w:val="0"/>
      <w:marTop w:val="0"/>
      <w:marBottom w:val="0"/>
      <w:divBdr>
        <w:top w:val="none" w:sz="0" w:space="0" w:color="auto"/>
        <w:left w:val="none" w:sz="0" w:space="0" w:color="auto"/>
        <w:bottom w:val="none" w:sz="0" w:space="0" w:color="auto"/>
        <w:right w:val="none" w:sz="0" w:space="0" w:color="auto"/>
      </w:divBdr>
    </w:div>
    <w:div w:id="1050573517">
      <w:bodyDiv w:val="1"/>
      <w:marLeft w:val="0"/>
      <w:marRight w:val="0"/>
      <w:marTop w:val="0"/>
      <w:marBottom w:val="0"/>
      <w:divBdr>
        <w:top w:val="none" w:sz="0" w:space="0" w:color="auto"/>
        <w:left w:val="none" w:sz="0" w:space="0" w:color="auto"/>
        <w:bottom w:val="none" w:sz="0" w:space="0" w:color="auto"/>
        <w:right w:val="none" w:sz="0" w:space="0" w:color="auto"/>
      </w:divBdr>
    </w:div>
    <w:div w:id="1051727702">
      <w:bodyDiv w:val="1"/>
      <w:marLeft w:val="0"/>
      <w:marRight w:val="0"/>
      <w:marTop w:val="0"/>
      <w:marBottom w:val="0"/>
      <w:divBdr>
        <w:top w:val="none" w:sz="0" w:space="0" w:color="auto"/>
        <w:left w:val="none" w:sz="0" w:space="0" w:color="auto"/>
        <w:bottom w:val="none" w:sz="0" w:space="0" w:color="auto"/>
        <w:right w:val="none" w:sz="0" w:space="0" w:color="auto"/>
      </w:divBdr>
    </w:div>
    <w:div w:id="1054933876">
      <w:bodyDiv w:val="1"/>
      <w:marLeft w:val="0"/>
      <w:marRight w:val="0"/>
      <w:marTop w:val="0"/>
      <w:marBottom w:val="0"/>
      <w:divBdr>
        <w:top w:val="none" w:sz="0" w:space="0" w:color="auto"/>
        <w:left w:val="none" w:sz="0" w:space="0" w:color="auto"/>
        <w:bottom w:val="none" w:sz="0" w:space="0" w:color="auto"/>
        <w:right w:val="none" w:sz="0" w:space="0" w:color="auto"/>
      </w:divBdr>
    </w:div>
    <w:div w:id="1056003103">
      <w:bodyDiv w:val="1"/>
      <w:marLeft w:val="0"/>
      <w:marRight w:val="0"/>
      <w:marTop w:val="0"/>
      <w:marBottom w:val="0"/>
      <w:divBdr>
        <w:top w:val="none" w:sz="0" w:space="0" w:color="auto"/>
        <w:left w:val="none" w:sz="0" w:space="0" w:color="auto"/>
        <w:bottom w:val="none" w:sz="0" w:space="0" w:color="auto"/>
        <w:right w:val="none" w:sz="0" w:space="0" w:color="auto"/>
      </w:divBdr>
    </w:div>
    <w:div w:id="1061171090">
      <w:bodyDiv w:val="1"/>
      <w:marLeft w:val="0"/>
      <w:marRight w:val="0"/>
      <w:marTop w:val="0"/>
      <w:marBottom w:val="0"/>
      <w:divBdr>
        <w:top w:val="none" w:sz="0" w:space="0" w:color="auto"/>
        <w:left w:val="none" w:sz="0" w:space="0" w:color="auto"/>
        <w:bottom w:val="none" w:sz="0" w:space="0" w:color="auto"/>
        <w:right w:val="none" w:sz="0" w:space="0" w:color="auto"/>
      </w:divBdr>
    </w:div>
    <w:div w:id="1061365734">
      <w:bodyDiv w:val="1"/>
      <w:marLeft w:val="0"/>
      <w:marRight w:val="0"/>
      <w:marTop w:val="0"/>
      <w:marBottom w:val="0"/>
      <w:divBdr>
        <w:top w:val="none" w:sz="0" w:space="0" w:color="auto"/>
        <w:left w:val="none" w:sz="0" w:space="0" w:color="auto"/>
        <w:bottom w:val="none" w:sz="0" w:space="0" w:color="auto"/>
        <w:right w:val="none" w:sz="0" w:space="0" w:color="auto"/>
      </w:divBdr>
    </w:div>
    <w:div w:id="1061488599">
      <w:bodyDiv w:val="1"/>
      <w:marLeft w:val="0"/>
      <w:marRight w:val="0"/>
      <w:marTop w:val="0"/>
      <w:marBottom w:val="0"/>
      <w:divBdr>
        <w:top w:val="none" w:sz="0" w:space="0" w:color="auto"/>
        <w:left w:val="none" w:sz="0" w:space="0" w:color="auto"/>
        <w:bottom w:val="none" w:sz="0" w:space="0" w:color="auto"/>
        <w:right w:val="none" w:sz="0" w:space="0" w:color="auto"/>
      </w:divBdr>
    </w:div>
    <w:div w:id="1062022949">
      <w:bodyDiv w:val="1"/>
      <w:marLeft w:val="0"/>
      <w:marRight w:val="0"/>
      <w:marTop w:val="0"/>
      <w:marBottom w:val="0"/>
      <w:divBdr>
        <w:top w:val="none" w:sz="0" w:space="0" w:color="auto"/>
        <w:left w:val="none" w:sz="0" w:space="0" w:color="auto"/>
        <w:bottom w:val="none" w:sz="0" w:space="0" w:color="auto"/>
        <w:right w:val="none" w:sz="0" w:space="0" w:color="auto"/>
      </w:divBdr>
    </w:div>
    <w:div w:id="1062481128">
      <w:bodyDiv w:val="1"/>
      <w:marLeft w:val="0"/>
      <w:marRight w:val="0"/>
      <w:marTop w:val="0"/>
      <w:marBottom w:val="0"/>
      <w:divBdr>
        <w:top w:val="none" w:sz="0" w:space="0" w:color="auto"/>
        <w:left w:val="none" w:sz="0" w:space="0" w:color="auto"/>
        <w:bottom w:val="none" w:sz="0" w:space="0" w:color="auto"/>
        <w:right w:val="none" w:sz="0" w:space="0" w:color="auto"/>
      </w:divBdr>
    </w:div>
    <w:div w:id="1063140836">
      <w:bodyDiv w:val="1"/>
      <w:marLeft w:val="0"/>
      <w:marRight w:val="0"/>
      <w:marTop w:val="0"/>
      <w:marBottom w:val="0"/>
      <w:divBdr>
        <w:top w:val="none" w:sz="0" w:space="0" w:color="auto"/>
        <w:left w:val="none" w:sz="0" w:space="0" w:color="auto"/>
        <w:bottom w:val="none" w:sz="0" w:space="0" w:color="auto"/>
        <w:right w:val="none" w:sz="0" w:space="0" w:color="auto"/>
      </w:divBdr>
    </w:div>
    <w:div w:id="1064061172">
      <w:bodyDiv w:val="1"/>
      <w:marLeft w:val="0"/>
      <w:marRight w:val="0"/>
      <w:marTop w:val="0"/>
      <w:marBottom w:val="0"/>
      <w:divBdr>
        <w:top w:val="none" w:sz="0" w:space="0" w:color="auto"/>
        <w:left w:val="none" w:sz="0" w:space="0" w:color="auto"/>
        <w:bottom w:val="none" w:sz="0" w:space="0" w:color="auto"/>
        <w:right w:val="none" w:sz="0" w:space="0" w:color="auto"/>
      </w:divBdr>
    </w:div>
    <w:div w:id="1064526793">
      <w:bodyDiv w:val="1"/>
      <w:marLeft w:val="0"/>
      <w:marRight w:val="0"/>
      <w:marTop w:val="0"/>
      <w:marBottom w:val="0"/>
      <w:divBdr>
        <w:top w:val="none" w:sz="0" w:space="0" w:color="auto"/>
        <w:left w:val="none" w:sz="0" w:space="0" w:color="auto"/>
        <w:bottom w:val="none" w:sz="0" w:space="0" w:color="auto"/>
        <w:right w:val="none" w:sz="0" w:space="0" w:color="auto"/>
      </w:divBdr>
    </w:div>
    <w:div w:id="1064647630">
      <w:bodyDiv w:val="1"/>
      <w:marLeft w:val="0"/>
      <w:marRight w:val="0"/>
      <w:marTop w:val="0"/>
      <w:marBottom w:val="0"/>
      <w:divBdr>
        <w:top w:val="none" w:sz="0" w:space="0" w:color="auto"/>
        <w:left w:val="none" w:sz="0" w:space="0" w:color="auto"/>
        <w:bottom w:val="none" w:sz="0" w:space="0" w:color="auto"/>
        <w:right w:val="none" w:sz="0" w:space="0" w:color="auto"/>
      </w:divBdr>
    </w:div>
    <w:div w:id="1064716043">
      <w:bodyDiv w:val="1"/>
      <w:marLeft w:val="0"/>
      <w:marRight w:val="0"/>
      <w:marTop w:val="0"/>
      <w:marBottom w:val="0"/>
      <w:divBdr>
        <w:top w:val="none" w:sz="0" w:space="0" w:color="auto"/>
        <w:left w:val="none" w:sz="0" w:space="0" w:color="auto"/>
        <w:bottom w:val="none" w:sz="0" w:space="0" w:color="auto"/>
        <w:right w:val="none" w:sz="0" w:space="0" w:color="auto"/>
      </w:divBdr>
    </w:div>
    <w:div w:id="1064792375">
      <w:bodyDiv w:val="1"/>
      <w:marLeft w:val="0"/>
      <w:marRight w:val="0"/>
      <w:marTop w:val="0"/>
      <w:marBottom w:val="0"/>
      <w:divBdr>
        <w:top w:val="none" w:sz="0" w:space="0" w:color="auto"/>
        <w:left w:val="none" w:sz="0" w:space="0" w:color="auto"/>
        <w:bottom w:val="none" w:sz="0" w:space="0" w:color="auto"/>
        <w:right w:val="none" w:sz="0" w:space="0" w:color="auto"/>
      </w:divBdr>
    </w:div>
    <w:div w:id="1065034629">
      <w:bodyDiv w:val="1"/>
      <w:marLeft w:val="0"/>
      <w:marRight w:val="0"/>
      <w:marTop w:val="0"/>
      <w:marBottom w:val="0"/>
      <w:divBdr>
        <w:top w:val="none" w:sz="0" w:space="0" w:color="auto"/>
        <w:left w:val="none" w:sz="0" w:space="0" w:color="auto"/>
        <w:bottom w:val="none" w:sz="0" w:space="0" w:color="auto"/>
        <w:right w:val="none" w:sz="0" w:space="0" w:color="auto"/>
      </w:divBdr>
    </w:div>
    <w:div w:id="1065955554">
      <w:bodyDiv w:val="1"/>
      <w:marLeft w:val="0"/>
      <w:marRight w:val="0"/>
      <w:marTop w:val="0"/>
      <w:marBottom w:val="0"/>
      <w:divBdr>
        <w:top w:val="none" w:sz="0" w:space="0" w:color="auto"/>
        <w:left w:val="none" w:sz="0" w:space="0" w:color="auto"/>
        <w:bottom w:val="none" w:sz="0" w:space="0" w:color="auto"/>
        <w:right w:val="none" w:sz="0" w:space="0" w:color="auto"/>
      </w:divBdr>
    </w:div>
    <w:div w:id="1067260224">
      <w:bodyDiv w:val="1"/>
      <w:marLeft w:val="0"/>
      <w:marRight w:val="0"/>
      <w:marTop w:val="0"/>
      <w:marBottom w:val="0"/>
      <w:divBdr>
        <w:top w:val="none" w:sz="0" w:space="0" w:color="auto"/>
        <w:left w:val="none" w:sz="0" w:space="0" w:color="auto"/>
        <w:bottom w:val="none" w:sz="0" w:space="0" w:color="auto"/>
        <w:right w:val="none" w:sz="0" w:space="0" w:color="auto"/>
      </w:divBdr>
    </w:div>
    <w:div w:id="1067797917">
      <w:bodyDiv w:val="1"/>
      <w:marLeft w:val="0"/>
      <w:marRight w:val="0"/>
      <w:marTop w:val="0"/>
      <w:marBottom w:val="0"/>
      <w:divBdr>
        <w:top w:val="none" w:sz="0" w:space="0" w:color="auto"/>
        <w:left w:val="none" w:sz="0" w:space="0" w:color="auto"/>
        <w:bottom w:val="none" w:sz="0" w:space="0" w:color="auto"/>
        <w:right w:val="none" w:sz="0" w:space="0" w:color="auto"/>
      </w:divBdr>
    </w:div>
    <w:div w:id="1069041676">
      <w:bodyDiv w:val="1"/>
      <w:marLeft w:val="0"/>
      <w:marRight w:val="0"/>
      <w:marTop w:val="0"/>
      <w:marBottom w:val="0"/>
      <w:divBdr>
        <w:top w:val="none" w:sz="0" w:space="0" w:color="auto"/>
        <w:left w:val="none" w:sz="0" w:space="0" w:color="auto"/>
        <w:bottom w:val="none" w:sz="0" w:space="0" w:color="auto"/>
        <w:right w:val="none" w:sz="0" w:space="0" w:color="auto"/>
      </w:divBdr>
    </w:div>
    <w:div w:id="1069310556">
      <w:bodyDiv w:val="1"/>
      <w:marLeft w:val="0"/>
      <w:marRight w:val="0"/>
      <w:marTop w:val="0"/>
      <w:marBottom w:val="0"/>
      <w:divBdr>
        <w:top w:val="none" w:sz="0" w:space="0" w:color="auto"/>
        <w:left w:val="none" w:sz="0" w:space="0" w:color="auto"/>
        <w:bottom w:val="none" w:sz="0" w:space="0" w:color="auto"/>
        <w:right w:val="none" w:sz="0" w:space="0" w:color="auto"/>
      </w:divBdr>
    </w:div>
    <w:div w:id="1070080050">
      <w:bodyDiv w:val="1"/>
      <w:marLeft w:val="0"/>
      <w:marRight w:val="0"/>
      <w:marTop w:val="0"/>
      <w:marBottom w:val="0"/>
      <w:divBdr>
        <w:top w:val="none" w:sz="0" w:space="0" w:color="auto"/>
        <w:left w:val="none" w:sz="0" w:space="0" w:color="auto"/>
        <w:bottom w:val="none" w:sz="0" w:space="0" w:color="auto"/>
        <w:right w:val="none" w:sz="0" w:space="0" w:color="auto"/>
      </w:divBdr>
    </w:div>
    <w:div w:id="1070352615">
      <w:bodyDiv w:val="1"/>
      <w:marLeft w:val="0"/>
      <w:marRight w:val="0"/>
      <w:marTop w:val="0"/>
      <w:marBottom w:val="0"/>
      <w:divBdr>
        <w:top w:val="none" w:sz="0" w:space="0" w:color="auto"/>
        <w:left w:val="none" w:sz="0" w:space="0" w:color="auto"/>
        <w:bottom w:val="none" w:sz="0" w:space="0" w:color="auto"/>
        <w:right w:val="none" w:sz="0" w:space="0" w:color="auto"/>
      </w:divBdr>
    </w:div>
    <w:div w:id="1070467225">
      <w:bodyDiv w:val="1"/>
      <w:marLeft w:val="0"/>
      <w:marRight w:val="0"/>
      <w:marTop w:val="0"/>
      <w:marBottom w:val="0"/>
      <w:divBdr>
        <w:top w:val="none" w:sz="0" w:space="0" w:color="auto"/>
        <w:left w:val="none" w:sz="0" w:space="0" w:color="auto"/>
        <w:bottom w:val="none" w:sz="0" w:space="0" w:color="auto"/>
        <w:right w:val="none" w:sz="0" w:space="0" w:color="auto"/>
      </w:divBdr>
    </w:div>
    <w:div w:id="1071074654">
      <w:bodyDiv w:val="1"/>
      <w:marLeft w:val="0"/>
      <w:marRight w:val="0"/>
      <w:marTop w:val="0"/>
      <w:marBottom w:val="0"/>
      <w:divBdr>
        <w:top w:val="none" w:sz="0" w:space="0" w:color="auto"/>
        <w:left w:val="none" w:sz="0" w:space="0" w:color="auto"/>
        <w:bottom w:val="none" w:sz="0" w:space="0" w:color="auto"/>
        <w:right w:val="none" w:sz="0" w:space="0" w:color="auto"/>
      </w:divBdr>
    </w:div>
    <w:div w:id="1071200582">
      <w:bodyDiv w:val="1"/>
      <w:marLeft w:val="0"/>
      <w:marRight w:val="0"/>
      <w:marTop w:val="0"/>
      <w:marBottom w:val="0"/>
      <w:divBdr>
        <w:top w:val="none" w:sz="0" w:space="0" w:color="auto"/>
        <w:left w:val="none" w:sz="0" w:space="0" w:color="auto"/>
        <w:bottom w:val="none" w:sz="0" w:space="0" w:color="auto"/>
        <w:right w:val="none" w:sz="0" w:space="0" w:color="auto"/>
      </w:divBdr>
    </w:div>
    <w:div w:id="1071271384">
      <w:bodyDiv w:val="1"/>
      <w:marLeft w:val="0"/>
      <w:marRight w:val="0"/>
      <w:marTop w:val="0"/>
      <w:marBottom w:val="0"/>
      <w:divBdr>
        <w:top w:val="none" w:sz="0" w:space="0" w:color="auto"/>
        <w:left w:val="none" w:sz="0" w:space="0" w:color="auto"/>
        <w:bottom w:val="none" w:sz="0" w:space="0" w:color="auto"/>
        <w:right w:val="none" w:sz="0" w:space="0" w:color="auto"/>
      </w:divBdr>
    </w:div>
    <w:div w:id="1072921985">
      <w:bodyDiv w:val="1"/>
      <w:marLeft w:val="0"/>
      <w:marRight w:val="0"/>
      <w:marTop w:val="0"/>
      <w:marBottom w:val="0"/>
      <w:divBdr>
        <w:top w:val="none" w:sz="0" w:space="0" w:color="auto"/>
        <w:left w:val="none" w:sz="0" w:space="0" w:color="auto"/>
        <w:bottom w:val="none" w:sz="0" w:space="0" w:color="auto"/>
        <w:right w:val="none" w:sz="0" w:space="0" w:color="auto"/>
      </w:divBdr>
    </w:div>
    <w:div w:id="1073434097">
      <w:bodyDiv w:val="1"/>
      <w:marLeft w:val="0"/>
      <w:marRight w:val="0"/>
      <w:marTop w:val="0"/>
      <w:marBottom w:val="0"/>
      <w:divBdr>
        <w:top w:val="none" w:sz="0" w:space="0" w:color="auto"/>
        <w:left w:val="none" w:sz="0" w:space="0" w:color="auto"/>
        <w:bottom w:val="none" w:sz="0" w:space="0" w:color="auto"/>
        <w:right w:val="none" w:sz="0" w:space="0" w:color="auto"/>
      </w:divBdr>
    </w:div>
    <w:div w:id="1074426749">
      <w:bodyDiv w:val="1"/>
      <w:marLeft w:val="0"/>
      <w:marRight w:val="0"/>
      <w:marTop w:val="0"/>
      <w:marBottom w:val="0"/>
      <w:divBdr>
        <w:top w:val="none" w:sz="0" w:space="0" w:color="auto"/>
        <w:left w:val="none" w:sz="0" w:space="0" w:color="auto"/>
        <w:bottom w:val="none" w:sz="0" w:space="0" w:color="auto"/>
        <w:right w:val="none" w:sz="0" w:space="0" w:color="auto"/>
      </w:divBdr>
    </w:div>
    <w:div w:id="1075083868">
      <w:bodyDiv w:val="1"/>
      <w:marLeft w:val="0"/>
      <w:marRight w:val="0"/>
      <w:marTop w:val="0"/>
      <w:marBottom w:val="0"/>
      <w:divBdr>
        <w:top w:val="none" w:sz="0" w:space="0" w:color="auto"/>
        <w:left w:val="none" w:sz="0" w:space="0" w:color="auto"/>
        <w:bottom w:val="none" w:sz="0" w:space="0" w:color="auto"/>
        <w:right w:val="none" w:sz="0" w:space="0" w:color="auto"/>
      </w:divBdr>
    </w:div>
    <w:div w:id="1075084354">
      <w:bodyDiv w:val="1"/>
      <w:marLeft w:val="0"/>
      <w:marRight w:val="0"/>
      <w:marTop w:val="0"/>
      <w:marBottom w:val="0"/>
      <w:divBdr>
        <w:top w:val="none" w:sz="0" w:space="0" w:color="auto"/>
        <w:left w:val="none" w:sz="0" w:space="0" w:color="auto"/>
        <w:bottom w:val="none" w:sz="0" w:space="0" w:color="auto"/>
        <w:right w:val="none" w:sz="0" w:space="0" w:color="auto"/>
      </w:divBdr>
    </w:div>
    <w:div w:id="1075131758">
      <w:bodyDiv w:val="1"/>
      <w:marLeft w:val="0"/>
      <w:marRight w:val="0"/>
      <w:marTop w:val="0"/>
      <w:marBottom w:val="0"/>
      <w:divBdr>
        <w:top w:val="none" w:sz="0" w:space="0" w:color="auto"/>
        <w:left w:val="none" w:sz="0" w:space="0" w:color="auto"/>
        <w:bottom w:val="none" w:sz="0" w:space="0" w:color="auto"/>
        <w:right w:val="none" w:sz="0" w:space="0" w:color="auto"/>
      </w:divBdr>
    </w:div>
    <w:div w:id="1075475891">
      <w:bodyDiv w:val="1"/>
      <w:marLeft w:val="0"/>
      <w:marRight w:val="0"/>
      <w:marTop w:val="0"/>
      <w:marBottom w:val="0"/>
      <w:divBdr>
        <w:top w:val="none" w:sz="0" w:space="0" w:color="auto"/>
        <w:left w:val="none" w:sz="0" w:space="0" w:color="auto"/>
        <w:bottom w:val="none" w:sz="0" w:space="0" w:color="auto"/>
        <w:right w:val="none" w:sz="0" w:space="0" w:color="auto"/>
      </w:divBdr>
    </w:div>
    <w:div w:id="1075855068">
      <w:bodyDiv w:val="1"/>
      <w:marLeft w:val="0"/>
      <w:marRight w:val="0"/>
      <w:marTop w:val="0"/>
      <w:marBottom w:val="0"/>
      <w:divBdr>
        <w:top w:val="none" w:sz="0" w:space="0" w:color="auto"/>
        <w:left w:val="none" w:sz="0" w:space="0" w:color="auto"/>
        <w:bottom w:val="none" w:sz="0" w:space="0" w:color="auto"/>
        <w:right w:val="none" w:sz="0" w:space="0" w:color="auto"/>
      </w:divBdr>
    </w:div>
    <w:div w:id="1075936703">
      <w:bodyDiv w:val="1"/>
      <w:marLeft w:val="0"/>
      <w:marRight w:val="0"/>
      <w:marTop w:val="0"/>
      <w:marBottom w:val="0"/>
      <w:divBdr>
        <w:top w:val="none" w:sz="0" w:space="0" w:color="auto"/>
        <w:left w:val="none" w:sz="0" w:space="0" w:color="auto"/>
        <w:bottom w:val="none" w:sz="0" w:space="0" w:color="auto"/>
        <w:right w:val="none" w:sz="0" w:space="0" w:color="auto"/>
      </w:divBdr>
    </w:div>
    <w:div w:id="1076244074">
      <w:bodyDiv w:val="1"/>
      <w:marLeft w:val="0"/>
      <w:marRight w:val="0"/>
      <w:marTop w:val="0"/>
      <w:marBottom w:val="0"/>
      <w:divBdr>
        <w:top w:val="none" w:sz="0" w:space="0" w:color="auto"/>
        <w:left w:val="none" w:sz="0" w:space="0" w:color="auto"/>
        <w:bottom w:val="none" w:sz="0" w:space="0" w:color="auto"/>
        <w:right w:val="none" w:sz="0" w:space="0" w:color="auto"/>
      </w:divBdr>
    </w:div>
    <w:div w:id="1076899143">
      <w:bodyDiv w:val="1"/>
      <w:marLeft w:val="0"/>
      <w:marRight w:val="0"/>
      <w:marTop w:val="0"/>
      <w:marBottom w:val="0"/>
      <w:divBdr>
        <w:top w:val="none" w:sz="0" w:space="0" w:color="auto"/>
        <w:left w:val="none" w:sz="0" w:space="0" w:color="auto"/>
        <w:bottom w:val="none" w:sz="0" w:space="0" w:color="auto"/>
        <w:right w:val="none" w:sz="0" w:space="0" w:color="auto"/>
      </w:divBdr>
    </w:div>
    <w:div w:id="1079788139">
      <w:bodyDiv w:val="1"/>
      <w:marLeft w:val="0"/>
      <w:marRight w:val="0"/>
      <w:marTop w:val="0"/>
      <w:marBottom w:val="0"/>
      <w:divBdr>
        <w:top w:val="none" w:sz="0" w:space="0" w:color="auto"/>
        <w:left w:val="none" w:sz="0" w:space="0" w:color="auto"/>
        <w:bottom w:val="none" w:sz="0" w:space="0" w:color="auto"/>
        <w:right w:val="none" w:sz="0" w:space="0" w:color="auto"/>
      </w:divBdr>
    </w:div>
    <w:div w:id="1079868096">
      <w:bodyDiv w:val="1"/>
      <w:marLeft w:val="0"/>
      <w:marRight w:val="0"/>
      <w:marTop w:val="0"/>
      <w:marBottom w:val="0"/>
      <w:divBdr>
        <w:top w:val="none" w:sz="0" w:space="0" w:color="auto"/>
        <w:left w:val="none" w:sz="0" w:space="0" w:color="auto"/>
        <w:bottom w:val="none" w:sz="0" w:space="0" w:color="auto"/>
        <w:right w:val="none" w:sz="0" w:space="0" w:color="auto"/>
      </w:divBdr>
    </w:div>
    <w:div w:id="1081022971">
      <w:bodyDiv w:val="1"/>
      <w:marLeft w:val="0"/>
      <w:marRight w:val="0"/>
      <w:marTop w:val="0"/>
      <w:marBottom w:val="0"/>
      <w:divBdr>
        <w:top w:val="none" w:sz="0" w:space="0" w:color="auto"/>
        <w:left w:val="none" w:sz="0" w:space="0" w:color="auto"/>
        <w:bottom w:val="none" w:sz="0" w:space="0" w:color="auto"/>
        <w:right w:val="none" w:sz="0" w:space="0" w:color="auto"/>
      </w:divBdr>
    </w:div>
    <w:div w:id="1081676216">
      <w:bodyDiv w:val="1"/>
      <w:marLeft w:val="0"/>
      <w:marRight w:val="0"/>
      <w:marTop w:val="0"/>
      <w:marBottom w:val="0"/>
      <w:divBdr>
        <w:top w:val="none" w:sz="0" w:space="0" w:color="auto"/>
        <w:left w:val="none" w:sz="0" w:space="0" w:color="auto"/>
        <w:bottom w:val="none" w:sz="0" w:space="0" w:color="auto"/>
        <w:right w:val="none" w:sz="0" w:space="0" w:color="auto"/>
      </w:divBdr>
    </w:div>
    <w:div w:id="1081950775">
      <w:bodyDiv w:val="1"/>
      <w:marLeft w:val="0"/>
      <w:marRight w:val="0"/>
      <w:marTop w:val="0"/>
      <w:marBottom w:val="0"/>
      <w:divBdr>
        <w:top w:val="none" w:sz="0" w:space="0" w:color="auto"/>
        <w:left w:val="none" w:sz="0" w:space="0" w:color="auto"/>
        <w:bottom w:val="none" w:sz="0" w:space="0" w:color="auto"/>
        <w:right w:val="none" w:sz="0" w:space="0" w:color="auto"/>
      </w:divBdr>
    </w:div>
    <w:div w:id="1083061989">
      <w:bodyDiv w:val="1"/>
      <w:marLeft w:val="0"/>
      <w:marRight w:val="0"/>
      <w:marTop w:val="0"/>
      <w:marBottom w:val="0"/>
      <w:divBdr>
        <w:top w:val="none" w:sz="0" w:space="0" w:color="auto"/>
        <w:left w:val="none" w:sz="0" w:space="0" w:color="auto"/>
        <w:bottom w:val="none" w:sz="0" w:space="0" w:color="auto"/>
        <w:right w:val="none" w:sz="0" w:space="0" w:color="auto"/>
      </w:divBdr>
    </w:div>
    <w:div w:id="1085496637">
      <w:bodyDiv w:val="1"/>
      <w:marLeft w:val="0"/>
      <w:marRight w:val="0"/>
      <w:marTop w:val="0"/>
      <w:marBottom w:val="0"/>
      <w:divBdr>
        <w:top w:val="none" w:sz="0" w:space="0" w:color="auto"/>
        <w:left w:val="none" w:sz="0" w:space="0" w:color="auto"/>
        <w:bottom w:val="none" w:sz="0" w:space="0" w:color="auto"/>
        <w:right w:val="none" w:sz="0" w:space="0" w:color="auto"/>
      </w:divBdr>
    </w:div>
    <w:div w:id="1087773390">
      <w:bodyDiv w:val="1"/>
      <w:marLeft w:val="0"/>
      <w:marRight w:val="0"/>
      <w:marTop w:val="0"/>
      <w:marBottom w:val="0"/>
      <w:divBdr>
        <w:top w:val="none" w:sz="0" w:space="0" w:color="auto"/>
        <w:left w:val="none" w:sz="0" w:space="0" w:color="auto"/>
        <w:bottom w:val="none" w:sz="0" w:space="0" w:color="auto"/>
        <w:right w:val="none" w:sz="0" w:space="0" w:color="auto"/>
      </w:divBdr>
    </w:div>
    <w:div w:id="1088577659">
      <w:bodyDiv w:val="1"/>
      <w:marLeft w:val="0"/>
      <w:marRight w:val="0"/>
      <w:marTop w:val="0"/>
      <w:marBottom w:val="0"/>
      <w:divBdr>
        <w:top w:val="none" w:sz="0" w:space="0" w:color="auto"/>
        <w:left w:val="none" w:sz="0" w:space="0" w:color="auto"/>
        <w:bottom w:val="none" w:sz="0" w:space="0" w:color="auto"/>
        <w:right w:val="none" w:sz="0" w:space="0" w:color="auto"/>
      </w:divBdr>
    </w:div>
    <w:div w:id="1088968908">
      <w:bodyDiv w:val="1"/>
      <w:marLeft w:val="0"/>
      <w:marRight w:val="0"/>
      <w:marTop w:val="0"/>
      <w:marBottom w:val="0"/>
      <w:divBdr>
        <w:top w:val="none" w:sz="0" w:space="0" w:color="auto"/>
        <w:left w:val="none" w:sz="0" w:space="0" w:color="auto"/>
        <w:bottom w:val="none" w:sz="0" w:space="0" w:color="auto"/>
        <w:right w:val="none" w:sz="0" w:space="0" w:color="auto"/>
      </w:divBdr>
    </w:div>
    <w:div w:id="1089499119">
      <w:bodyDiv w:val="1"/>
      <w:marLeft w:val="0"/>
      <w:marRight w:val="0"/>
      <w:marTop w:val="0"/>
      <w:marBottom w:val="0"/>
      <w:divBdr>
        <w:top w:val="none" w:sz="0" w:space="0" w:color="auto"/>
        <w:left w:val="none" w:sz="0" w:space="0" w:color="auto"/>
        <w:bottom w:val="none" w:sz="0" w:space="0" w:color="auto"/>
        <w:right w:val="none" w:sz="0" w:space="0" w:color="auto"/>
      </w:divBdr>
    </w:div>
    <w:div w:id="1089699088">
      <w:bodyDiv w:val="1"/>
      <w:marLeft w:val="0"/>
      <w:marRight w:val="0"/>
      <w:marTop w:val="0"/>
      <w:marBottom w:val="0"/>
      <w:divBdr>
        <w:top w:val="none" w:sz="0" w:space="0" w:color="auto"/>
        <w:left w:val="none" w:sz="0" w:space="0" w:color="auto"/>
        <w:bottom w:val="none" w:sz="0" w:space="0" w:color="auto"/>
        <w:right w:val="none" w:sz="0" w:space="0" w:color="auto"/>
      </w:divBdr>
    </w:div>
    <w:div w:id="1089931525">
      <w:bodyDiv w:val="1"/>
      <w:marLeft w:val="0"/>
      <w:marRight w:val="0"/>
      <w:marTop w:val="0"/>
      <w:marBottom w:val="0"/>
      <w:divBdr>
        <w:top w:val="none" w:sz="0" w:space="0" w:color="auto"/>
        <w:left w:val="none" w:sz="0" w:space="0" w:color="auto"/>
        <w:bottom w:val="none" w:sz="0" w:space="0" w:color="auto"/>
        <w:right w:val="none" w:sz="0" w:space="0" w:color="auto"/>
      </w:divBdr>
    </w:div>
    <w:div w:id="1090736107">
      <w:bodyDiv w:val="1"/>
      <w:marLeft w:val="0"/>
      <w:marRight w:val="0"/>
      <w:marTop w:val="0"/>
      <w:marBottom w:val="0"/>
      <w:divBdr>
        <w:top w:val="none" w:sz="0" w:space="0" w:color="auto"/>
        <w:left w:val="none" w:sz="0" w:space="0" w:color="auto"/>
        <w:bottom w:val="none" w:sz="0" w:space="0" w:color="auto"/>
        <w:right w:val="none" w:sz="0" w:space="0" w:color="auto"/>
      </w:divBdr>
    </w:div>
    <w:div w:id="1091009096">
      <w:bodyDiv w:val="1"/>
      <w:marLeft w:val="0"/>
      <w:marRight w:val="0"/>
      <w:marTop w:val="0"/>
      <w:marBottom w:val="0"/>
      <w:divBdr>
        <w:top w:val="none" w:sz="0" w:space="0" w:color="auto"/>
        <w:left w:val="none" w:sz="0" w:space="0" w:color="auto"/>
        <w:bottom w:val="none" w:sz="0" w:space="0" w:color="auto"/>
        <w:right w:val="none" w:sz="0" w:space="0" w:color="auto"/>
      </w:divBdr>
    </w:div>
    <w:div w:id="1091466477">
      <w:bodyDiv w:val="1"/>
      <w:marLeft w:val="0"/>
      <w:marRight w:val="0"/>
      <w:marTop w:val="0"/>
      <w:marBottom w:val="0"/>
      <w:divBdr>
        <w:top w:val="none" w:sz="0" w:space="0" w:color="auto"/>
        <w:left w:val="none" w:sz="0" w:space="0" w:color="auto"/>
        <w:bottom w:val="none" w:sz="0" w:space="0" w:color="auto"/>
        <w:right w:val="none" w:sz="0" w:space="0" w:color="auto"/>
      </w:divBdr>
    </w:div>
    <w:div w:id="1091777348">
      <w:bodyDiv w:val="1"/>
      <w:marLeft w:val="0"/>
      <w:marRight w:val="0"/>
      <w:marTop w:val="0"/>
      <w:marBottom w:val="0"/>
      <w:divBdr>
        <w:top w:val="none" w:sz="0" w:space="0" w:color="auto"/>
        <w:left w:val="none" w:sz="0" w:space="0" w:color="auto"/>
        <w:bottom w:val="none" w:sz="0" w:space="0" w:color="auto"/>
        <w:right w:val="none" w:sz="0" w:space="0" w:color="auto"/>
      </w:divBdr>
    </w:div>
    <w:div w:id="1093867088">
      <w:bodyDiv w:val="1"/>
      <w:marLeft w:val="0"/>
      <w:marRight w:val="0"/>
      <w:marTop w:val="0"/>
      <w:marBottom w:val="0"/>
      <w:divBdr>
        <w:top w:val="none" w:sz="0" w:space="0" w:color="auto"/>
        <w:left w:val="none" w:sz="0" w:space="0" w:color="auto"/>
        <w:bottom w:val="none" w:sz="0" w:space="0" w:color="auto"/>
        <w:right w:val="none" w:sz="0" w:space="0" w:color="auto"/>
      </w:divBdr>
    </w:div>
    <w:div w:id="1094401472">
      <w:bodyDiv w:val="1"/>
      <w:marLeft w:val="0"/>
      <w:marRight w:val="0"/>
      <w:marTop w:val="0"/>
      <w:marBottom w:val="0"/>
      <w:divBdr>
        <w:top w:val="none" w:sz="0" w:space="0" w:color="auto"/>
        <w:left w:val="none" w:sz="0" w:space="0" w:color="auto"/>
        <w:bottom w:val="none" w:sz="0" w:space="0" w:color="auto"/>
        <w:right w:val="none" w:sz="0" w:space="0" w:color="auto"/>
      </w:divBdr>
    </w:div>
    <w:div w:id="1094474940">
      <w:bodyDiv w:val="1"/>
      <w:marLeft w:val="0"/>
      <w:marRight w:val="0"/>
      <w:marTop w:val="0"/>
      <w:marBottom w:val="0"/>
      <w:divBdr>
        <w:top w:val="none" w:sz="0" w:space="0" w:color="auto"/>
        <w:left w:val="none" w:sz="0" w:space="0" w:color="auto"/>
        <w:bottom w:val="none" w:sz="0" w:space="0" w:color="auto"/>
        <w:right w:val="none" w:sz="0" w:space="0" w:color="auto"/>
      </w:divBdr>
    </w:div>
    <w:div w:id="1094787010">
      <w:bodyDiv w:val="1"/>
      <w:marLeft w:val="0"/>
      <w:marRight w:val="0"/>
      <w:marTop w:val="0"/>
      <w:marBottom w:val="0"/>
      <w:divBdr>
        <w:top w:val="none" w:sz="0" w:space="0" w:color="auto"/>
        <w:left w:val="none" w:sz="0" w:space="0" w:color="auto"/>
        <w:bottom w:val="none" w:sz="0" w:space="0" w:color="auto"/>
        <w:right w:val="none" w:sz="0" w:space="0" w:color="auto"/>
      </w:divBdr>
    </w:div>
    <w:div w:id="1094866133">
      <w:bodyDiv w:val="1"/>
      <w:marLeft w:val="0"/>
      <w:marRight w:val="0"/>
      <w:marTop w:val="0"/>
      <w:marBottom w:val="0"/>
      <w:divBdr>
        <w:top w:val="none" w:sz="0" w:space="0" w:color="auto"/>
        <w:left w:val="none" w:sz="0" w:space="0" w:color="auto"/>
        <w:bottom w:val="none" w:sz="0" w:space="0" w:color="auto"/>
        <w:right w:val="none" w:sz="0" w:space="0" w:color="auto"/>
      </w:divBdr>
    </w:div>
    <w:div w:id="1095050355">
      <w:bodyDiv w:val="1"/>
      <w:marLeft w:val="0"/>
      <w:marRight w:val="0"/>
      <w:marTop w:val="0"/>
      <w:marBottom w:val="0"/>
      <w:divBdr>
        <w:top w:val="none" w:sz="0" w:space="0" w:color="auto"/>
        <w:left w:val="none" w:sz="0" w:space="0" w:color="auto"/>
        <w:bottom w:val="none" w:sz="0" w:space="0" w:color="auto"/>
        <w:right w:val="none" w:sz="0" w:space="0" w:color="auto"/>
      </w:divBdr>
    </w:div>
    <w:div w:id="1095712207">
      <w:bodyDiv w:val="1"/>
      <w:marLeft w:val="0"/>
      <w:marRight w:val="0"/>
      <w:marTop w:val="0"/>
      <w:marBottom w:val="0"/>
      <w:divBdr>
        <w:top w:val="none" w:sz="0" w:space="0" w:color="auto"/>
        <w:left w:val="none" w:sz="0" w:space="0" w:color="auto"/>
        <w:bottom w:val="none" w:sz="0" w:space="0" w:color="auto"/>
        <w:right w:val="none" w:sz="0" w:space="0" w:color="auto"/>
      </w:divBdr>
    </w:div>
    <w:div w:id="1097099481">
      <w:bodyDiv w:val="1"/>
      <w:marLeft w:val="0"/>
      <w:marRight w:val="0"/>
      <w:marTop w:val="0"/>
      <w:marBottom w:val="0"/>
      <w:divBdr>
        <w:top w:val="none" w:sz="0" w:space="0" w:color="auto"/>
        <w:left w:val="none" w:sz="0" w:space="0" w:color="auto"/>
        <w:bottom w:val="none" w:sz="0" w:space="0" w:color="auto"/>
        <w:right w:val="none" w:sz="0" w:space="0" w:color="auto"/>
      </w:divBdr>
    </w:div>
    <w:div w:id="1097482998">
      <w:bodyDiv w:val="1"/>
      <w:marLeft w:val="0"/>
      <w:marRight w:val="0"/>
      <w:marTop w:val="0"/>
      <w:marBottom w:val="0"/>
      <w:divBdr>
        <w:top w:val="none" w:sz="0" w:space="0" w:color="auto"/>
        <w:left w:val="none" w:sz="0" w:space="0" w:color="auto"/>
        <w:bottom w:val="none" w:sz="0" w:space="0" w:color="auto"/>
        <w:right w:val="none" w:sz="0" w:space="0" w:color="auto"/>
      </w:divBdr>
    </w:div>
    <w:div w:id="1098063809">
      <w:bodyDiv w:val="1"/>
      <w:marLeft w:val="0"/>
      <w:marRight w:val="0"/>
      <w:marTop w:val="0"/>
      <w:marBottom w:val="0"/>
      <w:divBdr>
        <w:top w:val="none" w:sz="0" w:space="0" w:color="auto"/>
        <w:left w:val="none" w:sz="0" w:space="0" w:color="auto"/>
        <w:bottom w:val="none" w:sz="0" w:space="0" w:color="auto"/>
        <w:right w:val="none" w:sz="0" w:space="0" w:color="auto"/>
      </w:divBdr>
    </w:div>
    <w:div w:id="1098332539">
      <w:bodyDiv w:val="1"/>
      <w:marLeft w:val="0"/>
      <w:marRight w:val="0"/>
      <w:marTop w:val="0"/>
      <w:marBottom w:val="0"/>
      <w:divBdr>
        <w:top w:val="none" w:sz="0" w:space="0" w:color="auto"/>
        <w:left w:val="none" w:sz="0" w:space="0" w:color="auto"/>
        <w:bottom w:val="none" w:sz="0" w:space="0" w:color="auto"/>
        <w:right w:val="none" w:sz="0" w:space="0" w:color="auto"/>
      </w:divBdr>
    </w:div>
    <w:div w:id="1099522795">
      <w:bodyDiv w:val="1"/>
      <w:marLeft w:val="0"/>
      <w:marRight w:val="0"/>
      <w:marTop w:val="0"/>
      <w:marBottom w:val="0"/>
      <w:divBdr>
        <w:top w:val="none" w:sz="0" w:space="0" w:color="auto"/>
        <w:left w:val="none" w:sz="0" w:space="0" w:color="auto"/>
        <w:bottom w:val="none" w:sz="0" w:space="0" w:color="auto"/>
        <w:right w:val="none" w:sz="0" w:space="0" w:color="auto"/>
      </w:divBdr>
    </w:div>
    <w:div w:id="1100956373">
      <w:bodyDiv w:val="1"/>
      <w:marLeft w:val="0"/>
      <w:marRight w:val="0"/>
      <w:marTop w:val="0"/>
      <w:marBottom w:val="0"/>
      <w:divBdr>
        <w:top w:val="none" w:sz="0" w:space="0" w:color="auto"/>
        <w:left w:val="none" w:sz="0" w:space="0" w:color="auto"/>
        <w:bottom w:val="none" w:sz="0" w:space="0" w:color="auto"/>
        <w:right w:val="none" w:sz="0" w:space="0" w:color="auto"/>
      </w:divBdr>
    </w:div>
    <w:div w:id="1101145303">
      <w:bodyDiv w:val="1"/>
      <w:marLeft w:val="0"/>
      <w:marRight w:val="0"/>
      <w:marTop w:val="0"/>
      <w:marBottom w:val="0"/>
      <w:divBdr>
        <w:top w:val="none" w:sz="0" w:space="0" w:color="auto"/>
        <w:left w:val="none" w:sz="0" w:space="0" w:color="auto"/>
        <w:bottom w:val="none" w:sz="0" w:space="0" w:color="auto"/>
        <w:right w:val="none" w:sz="0" w:space="0" w:color="auto"/>
      </w:divBdr>
    </w:div>
    <w:div w:id="1101338035">
      <w:bodyDiv w:val="1"/>
      <w:marLeft w:val="0"/>
      <w:marRight w:val="0"/>
      <w:marTop w:val="0"/>
      <w:marBottom w:val="0"/>
      <w:divBdr>
        <w:top w:val="none" w:sz="0" w:space="0" w:color="auto"/>
        <w:left w:val="none" w:sz="0" w:space="0" w:color="auto"/>
        <w:bottom w:val="none" w:sz="0" w:space="0" w:color="auto"/>
        <w:right w:val="none" w:sz="0" w:space="0" w:color="auto"/>
      </w:divBdr>
    </w:div>
    <w:div w:id="1101727241">
      <w:bodyDiv w:val="1"/>
      <w:marLeft w:val="0"/>
      <w:marRight w:val="0"/>
      <w:marTop w:val="0"/>
      <w:marBottom w:val="0"/>
      <w:divBdr>
        <w:top w:val="none" w:sz="0" w:space="0" w:color="auto"/>
        <w:left w:val="none" w:sz="0" w:space="0" w:color="auto"/>
        <w:bottom w:val="none" w:sz="0" w:space="0" w:color="auto"/>
        <w:right w:val="none" w:sz="0" w:space="0" w:color="auto"/>
      </w:divBdr>
    </w:div>
    <w:div w:id="1101753891">
      <w:bodyDiv w:val="1"/>
      <w:marLeft w:val="0"/>
      <w:marRight w:val="0"/>
      <w:marTop w:val="0"/>
      <w:marBottom w:val="0"/>
      <w:divBdr>
        <w:top w:val="none" w:sz="0" w:space="0" w:color="auto"/>
        <w:left w:val="none" w:sz="0" w:space="0" w:color="auto"/>
        <w:bottom w:val="none" w:sz="0" w:space="0" w:color="auto"/>
        <w:right w:val="none" w:sz="0" w:space="0" w:color="auto"/>
      </w:divBdr>
    </w:div>
    <w:div w:id="1101946926">
      <w:bodyDiv w:val="1"/>
      <w:marLeft w:val="0"/>
      <w:marRight w:val="0"/>
      <w:marTop w:val="0"/>
      <w:marBottom w:val="0"/>
      <w:divBdr>
        <w:top w:val="none" w:sz="0" w:space="0" w:color="auto"/>
        <w:left w:val="none" w:sz="0" w:space="0" w:color="auto"/>
        <w:bottom w:val="none" w:sz="0" w:space="0" w:color="auto"/>
        <w:right w:val="none" w:sz="0" w:space="0" w:color="auto"/>
      </w:divBdr>
    </w:div>
    <w:div w:id="1102340624">
      <w:bodyDiv w:val="1"/>
      <w:marLeft w:val="0"/>
      <w:marRight w:val="0"/>
      <w:marTop w:val="0"/>
      <w:marBottom w:val="0"/>
      <w:divBdr>
        <w:top w:val="none" w:sz="0" w:space="0" w:color="auto"/>
        <w:left w:val="none" w:sz="0" w:space="0" w:color="auto"/>
        <w:bottom w:val="none" w:sz="0" w:space="0" w:color="auto"/>
        <w:right w:val="none" w:sz="0" w:space="0" w:color="auto"/>
      </w:divBdr>
    </w:div>
    <w:div w:id="1102578358">
      <w:bodyDiv w:val="1"/>
      <w:marLeft w:val="0"/>
      <w:marRight w:val="0"/>
      <w:marTop w:val="0"/>
      <w:marBottom w:val="0"/>
      <w:divBdr>
        <w:top w:val="none" w:sz="0" w:space="0" w:color="auto"/>
        <w:left w:val="none" w:sz="0" w:space="0" w:color="auto"/>
        <w:bottom w:val="none" w:sz="0" w:space="0" w:color="auto"/>
        <w:right w:val="none" w:sz="0" w:space="0" w:color="auto"/>
      </w:divBdr>
    </w:div>
    <w:div w:id="1102992470">
      <w:bodyDiv w:val="1"/>
      <w:marLeft w:val="0"/>
      <w:marRight w:val="0"/>
      <w:marTop w:val="0"/>
      <w:marBottom w:val="0"/>
      <w:divBdr>
        <w:top w:val="none" w:sz="0" w:space="0" w:color="auto"/>
        <w:left w:val="none" w:sz="0" w:space="0" w:color="auto"/>
        <w:bottom w:val="none" w:sz="0" w:space="0" w:color="auto"/>
        <w:right w:val="none" w:sz="0" w:space="0" w:color="auto"/>
      </w:divBdr>
    </w:div>
    <w:div w:id="1103380680">
      <w:bodyDiv w:val="1"/>
      <w:marLeft w:val="0"/>
      <w:marRight w:val="0"/>
      <w:marTop w:val="0"/>
      <w:marBottom w:val="0"/>
      <w:divBdr>
        <w:top w:val="none" w:sz="0" w:space="0" w:color="auto"/>
        <w:left w:val="none" w:sz="0" w:space="0" w:color="auto"/>
        <w:bottom w:val="none" w:sz="0" w:space="0" w:color="auto"/>
        <w:right w:val="none" w:sz="0" w:space="0" w:color="auto"/>
      </w:divBdr>
    </w:div>
    <w:div w:id="1103571629">
      <w:bodyDiv w:val="1"/>
      <w:marLeft w:val="0"/>
      <w:marRight w:val="0"/>
      <w:marTop w:val="0"/>
      <w:marBottom w:val="0"/>
      <w:divBdr>
        <w:top w:val="none" w:sz="0" w:space="0" w:color="auto"/>
        <w:left w:val="none" w:sz="0" w:space="0" w:color="auto"/>
        <w:bottom w:val="none" w:sz="0" w:space="0" w:color="auto"/>
        <w:right w:val="none" w:sz="0" w:space="0" w:color="auto"/>
      </w:divBdr>
    </w:div>
    <w:div w:id="1103920425">
      <w:bodyDiv w:val="1"/>
      <w:marLeft w:val="0"/>
      <w:marRight w:val="0"/>
      <w:marTop w:val="0"/>
      <w:marBottom w:val="0"/>
      <w:divBdr>
        <w:top w:val="none" w:sz="0" w:space="0" w:color="auto"/>
        <w:left w:val="none" w:sz="0" w:space="0" w:color="auto"/>
        <w:bottom w:val="none" w:sz="0" w:space="0" w:color="auto"/>
        <w:right w:val="none" w:sz="0" w:space="0" w:color="auto"/>
      </w:divBdr>
    </w:div>
    <w:div w:id="1104499597">
      <w:bodyDiv w:val="1"/>
      <w:marLeft w:val="0"/>
      <w:marRight w:val="0"/>
      <w:marTop w:val="0"/>
      <w:marBottom w:val="0"/>
      <w:divBdr>
        <w:top w:val="none" w:sz="0" w:space="0" w:color="auto"/>
        <w:left w:val="none" w:sz="0" w:space="0" w:color="auto"/>
        <w:bottom w:val="none" w:sz="0" w:space="0" w:color="auto"/>
        <w:right w:val="none" w:sz="0" w:space="0" w:color="auto"/>
      </w:divBdr>
    </w:div>
    <w:div w:id="1105266842">
      <w:bodyDiv w:val="1"/>
      <w:marLeft w:val="0"/>
      <w:marRight w:val="0"/>
      <w:marTop w:val="0"/>
      <w:marBottom w:val="0"/>
      <w:divBdr>
        <w:top w:val="none" w:sz="0" w:space="0" w:color="auto"/>
        <w:left w:val="none" w:sz="0" w:space="0" w:color="auto"/>
        <w:bottom w:val="none" w:sz="0" w:space="0" w:color="auto"/>
        <w:right w:val="none" w:sz="0" w:space="0" w:color="auto"/>
      </w:divBdr>
    </w:div>
    <w:div w:id="1106541328">
      <w:bodyDiv w:val="1"/>
      <w:marLeft w:val="0"/>
      <w:marRight w:val="0"/>
      <w:marTop w:val="0"/>
      <w:marBottom w:val="0"/>
      <w:divBdr>
        <w:top w:val="none" w:sz="0" w:space="0" w:color="auto"/>
        <w:left w:val="none" w:sz="0" w:space="0" w:color="auto"/>
        <w:bottom w:val="none" w:sz="0" w:space="0" w:color="auto"/>
        <w:right w:val="none" w:sz="0" w:space="0" w:color="auto"/>
      </w:divBdr>
    </w:div>
    <w:div w:id="1108042460">
      <w:bodyDiv w:val="1"/>
      <w:marLeft w:val="0"/>
      <w:marRight w:val="0"/>
      <w:marTop w:val="0"/>
      <w:marBottom w:val="0"/>
      <w:divBdr>
        <w:top w:val="none" w:sz="0" w:space="0" w:color="auto"/>
        <w:left w:val="none" w:sz="0" w:space="0" w:color="auto"/>
        <w:bottom w:val="none" w:sz="0" w:space="0" w:color="auto"/>
        <w:right w:val="none" w:sz="0" w:space="0" w:color="auto"/>
      </w:divBdr>
    </w:div>
    <w:div w:id="1109004541">
      <w:bodyDiv w:val="1"/>
      <w:marLeft w:val="0"/>
      <w:marRight w:val="0"/>
      <w:marTop w:val="0"/>
      <w:marBottom w:val="0"/>
      <w:divBdr>
        <w:top w:val="none" w:sz="0" w:space="0" w:color="auto"/>
        <w:left w:val="none" w:sz="0" w:space="0" w:color="auto"/>
        <w:bottom w:val="none" w:sz="0" w:space="0" w:color="auto"/>
        <w:right w:val="none" w:sz="0" w:space="0" w:color="auto"/>
      </w:divBdr>
    </w:div>
    <w:div w:id="1109162144">
      <w:bodyDiv w:val="1"/>
      <w:marLeft w:val="0"/>
      <w:marRight w:val="0"/>
      <w:marTop w:val="0"/>
      <w:marBottom w:val="0"/>
      <w:divBdr>
        <w:top w:val="none" w:sz="0" w:space="0" w:color="auto"/>
        <w:left w:val="none" w:sz="0" w:space="0" w:color="auto"/>
        <w:bottom w:val="none" w:sz="0" w:space="0" w:color="auto"/>
        <w:right w:val="none" w:sz="0" w:space="0" w:color="auto"/>
      </w:divBdr>
    </w:div>
    <w:div w:id="1109544822">
      <w:bodyDiv w:val="1"/>
      <w:marLeft w:val="0"/>
      <w:marRight w:val="0"/>
      <w:marTop w:val="0"/>
      <w:marBottom w:val="0"/>
      <w:divBdr>
        <w:top w:val="none" w:sz="0" w:space="0" w:color="auto"/>
        <w:left w:val="none" w:sz="0" w:space="0" w:color="auto"/>
        <w:bottom w:val="none" w:sz="0" w:space="0" w:color="auto"/>
        <w:right w:val="none" w:sz="0" w:space="0" w:color="auto"/>
      </w:divBdr>
    </w:div>
    <w:div w:id="1111898900">
      <w:bodyDiv w:val="1"/>
      <w:marLeft w:val="0"/>
      <w:marRight w:val="0"/>
      <w:marTop w:val="0"/>
      <w:marBottom w:val="0"/>
      <w:divBdr>
        <w:top w:val="none" w:sz="0" w:space="0" w:color="auto"/>
        <w:left w:val="none" w:sz="0" w:space="0" w:color="auto"/>
        <w:bottom w:val="none" w:sz="0" w:space="0" w:color="auto"/>
        <w:right w:val="none" w:sz="0" w:space="0" w:color="auto"/>
      </w:divBdr>
    </w:div>
    <w:div w:id="1112896953">
      <w:bodyDiv w:val="1"/>
      <w:marLeft w:val="0"/>
      <w:marRight w:val="0"/>
      <w:marTop w:val="0"/>
      <w:marBottom w:val="0"/>
      <w:divBdr>
        <w:top w:val="none" w:sz="0" w:space="0" w:color="auto"/>
        <w:left w:val="none" w:sz="0" w:space="0" w:color="auto"/>
        <w:bottom w:val="none" w:sz="0" w:space="0" w:color="auto"/>
        <w:right w:val="none" w:sz="0" w:space="0" w:color="auto"/>
      </w:divBdr>
    </w:div>
    <w:div w:id="1113016367">
      <w:bodyDiv w:val="1"/>
      <w:marLeft w:val="0"/>
      <w:marRight w:val="0"/>
      <w:marTop w:val="0"/>
      <w:marBottom w:val="0"/>
      <w:divBdr>
        <w:top w:val="none" w:sz="0" w:space="0" w:color="auto"/>
        <w:left w:val="none" w:sz="0" w:space="0" w:color="auto"/>
        <w:bottom w:val="none" w:sz="0" w:space="0" w:color="auto"/>
        <w:right w:val="none" w:sz="0" w:space="0" w:color="auto"/>
      </w:divBdr>
    </w:div>
    <w:div w:id="1113669088">
      <w:bodyDiv w:val="1"/>
      <w:marLeft w:val="0"/>
      <w:marRight w:val="0"/>
      <w:marTop w:val="0"/>
      <w:marBottom w:val="0"/>
      <w:divBdr>
        <w:top w:val="none" w:sz="0" w:space="0" w:color="auto"/>
        <w:left w:val="none" w:sz="0" w:space="0" w:color="auto"/>
        <w:bottom w:val="none" w:sz="0" w:space="0" w:color="auto"/>
        <w:right w:val="none" w:sz="0" w:space="0" w:color="auto"/>
      </w:divBdr>
    </w:div>
    <w:div w:id="1114639490">
      <w:bodyDiv w:val="1"/>
      <w:marLeft w:val="0"/>
      <w:marRight w:val="0"/>
      <w:marTop w:val="0"/>
      <w:marBottom w:val="0"/>
      <w:divBdr>
        <w:top w:val="none" w:sz="0" w:space="0" w:color="auto"/>
        <w:left w:val="none" w:sz="0" w:space="0" w:color="auto"/>
        <w:bottom w:val="none" w:sz="0" w:space="0" w:color="auto"/>
        <w:right w:val="none" w:sz="0" w:space="0" w:color="auto"/>
      </w:divBdr>
    </w:div>
    <w:div w:id="1114788397">
      <w:bodyDiv w:val="1"/>
      <w:marLeft w:val="0"/>
      <w:marRight w:val="0"/>
      <w:marTop w:val="0"/>
      <w:marBottom w:val="0"/>
      <w:divBdr>
        <w:top w:val="none" w:sz="0" w:space="0" w:color="auto"/>
        <w:left w:val="none" w:sz="0" w:space="0" w:color="auto"/>
        <w:bottom w:val="none" w:sz="0" w:space="0" w:color="auto"/>
        <w:right w:val="none" w:sz="0" w:space="0" w:color="auto"/>
      </w:divBdr>
    </w:div>
    <w:div w:id="1116173146">
      <w:bodyDiv w:val="1"/>
      <w:marLeft w:val="0"/>
      <w:marRight w:val="0"/>
      <w:marTop w:val="0"/>
      <w:marBottom w:val="0"/>
      <w:divBdr>
        <w:top w:val="none" w:sz="0" w:space="0" w:color="auto"/>
        <w:left w:val="none" w:sz="0" w:space="0" w:color="auto"/>
        <w:bottom w:val="none" w:sz="0" w:space="0" w:color="auto"/>
        <w:right w:val="none" w:sz="0" w:space="0" w:color="auto"/>
      </w:divBdr>
    </w:div>
    <w:div w:id="1116217198">
      <w:bodyDiv w:val="1"/>
      <w:marLeft w:val="0"/>
      <w:marRight w:val="0"/>
      <w:marTop w:val="0"/>
      <w:marBottom w:val="0"/>
      <w:divBdr>
        <w:top w:val="none" w:sz="0" w:space="0" w:color="auto"/>
        <w:left w:val="none" w:sz="0" w:space="0" w:color="auto"/>
        <w:bottom w:val="none" w:sz="0" w:space="0" w:color="auto"/>
        <w:right w:val="none" w:sz="0" w:space="0" w:color="auto"/>
      </w:divBdr>
    </w:div>
    <w:div w:id="1116563224">
      <w:bodyDiv w:val="1"/>
      <w:marLeft w:val="0"/>
      <w:marRight w:val="0"/>
      <w:marTop w:val="0"/>
      <w:marBottom w:val="0"/>
      <w:divBdr>
        <w:top w:val="none" w:sz="0" w:space="0" w:color="auto"/>
        <w:left w:val="none" w:sz="0" w:space="0" w:color="auto"/>
        <w:bottom w:val="none" w:sz="0" w:space="0" w:color="auto"/>
        <w:right w:val="none" w:sz="0" w:space="0" w:color="auto"/>
      </w:divBdr>
    </w:div>
    <w:div w:id="1116829311">
      <w:bodyDiv w:val="1"/>
      <w:marLeft w:val="0"/>
      <w:marRight w:val="0"/>
      <w:marTop w:val="0"/>
      <w:marBottom w:val="0"/>
      <w:divBdr>
        <w:top w:val="none" w:sz="0" w:space="0" w:color="auto"/>
        <w:left w:val="none" w:sz="0" w:space="0" w:color="auto"/>
        <w:bottom w:val="none" w:sz="0" w:space="0" w:color="auto"/>
        <w:right w:val="none" w:sz="0" w:space="0" w:color="auto"/>
      </w:divBdr>
    </w:div>
    <w:div w:id="1118837229">
      <w:bodyDiv w:val="1"/>
      <w:marLeft w:val="0"/>
      <w:marRight w:val="0"/>
      <w:marTop w:val="0"/>
      <w:marBottom w:val="0"/>
      <w:divBdr>
        <w:top w:val="none" w:sz="0" w:space="0" w:color="auto"/>
        <w:left w:val="none" w:sz="0" w:space="0" w:color="auto"/>
        <w:bottom w:val="none" w:sz="0" w:space="0" w:color="auto"/>
        <w:right w:val="none" w:sz="0" w:space="0" w:color="auto"/>
      </w:divBdr>
    </w:div>
    <w:div w:id="1120076260">
      <w:bodyDiv w:val="1"/>
      <w:marLeft w:val="0"/>
      <w:marRight w:val="0"/>
      <w:marTop w:val="0"/>
      <w:marBottom w:val="0"/>
      <w:divBdr>
        <w:top w:val="none" w:sz="0" w:space="0" w:color="auto"/>
        <w:left w:val="none" w:sz="0" w:space="0" w:color="auto"/>
        <w:bottom w:val="none" w:sz="0" w:space="0" w:color="auto"/>
        <w:right w:val="none" w:sz="0" w:space="0" w:color="auto"/>
      </w:divBdr>
    </w:div>
    <w:div w:id="1120077471">
      <w:bodyDiv w:val="1"/>
      <w:marLeft w:val="0"/>
      <w:marRight w:val="0"/>
      <w:marTop w:val="0"/>
      <w:marBottom w:val="0"/>
      <w:divBdr>
        <w:top w:val="none" w:sz="0" w:space="0" w:color="auto"/>
        <w:left w:val="none" w:sz="0" w:space="0" w:color="auto"/>
        <w:bottom w:val="none" w:sz="0" w:space="0" w:color="auto"/>
        <w:right w:val="none" w:sz="0" w:space="0" w:color="auto"/>
      </w:divBdr>
    </w:div>
    <w:div w:id="1120762252">
      <w:bodyDiv w:val="1"/>
      <w:marLeft w:val="0"/>
      <w:marRight w:val="0"/>
      <w:marTop w:val="0"/>
      <w:marBottom w:val="0"/>
      <w:divBdr>
        <w:top w:val="none" w:sz="0" w:space="0" w:color="auto"/>
        <w:left w:val="none" w:sz="0" w:space="0" w:color="auto"/>
        <w:bottom w:val="none" w:sz="0" w:space="0" w:color="auto"/>
        <w:right w:val="none" w:sz="0" w:space="0" w:color="auto"/>
      </w:divBdr>
    </w:div>
    <w:div w:id="1120999935">
      <w:bodyDiv w:val="1"/>
      <w:marLeft w:val="0"/>
      <w:marRight w:val="0"/>
      <w:marTop w:val="0"/>
      <w:marBottom w:val="0"/>
      <w:divBdr>
        <w:top w:val="none" w:sz="0" w:space="0" w:color="auto"/>
        <w:left w:val="none" w:sz="0" w:space="0" w:color="auto"/>
        <w:bottom w:val="none" w:sz="0" w:space="0" w:color="auto"/>
        <w:right w:val="none" w:sz="0" w:space="0" w:color="auto"/>
      </w:divBdr>
    </w:div>
    <w:div w:id="1122112400">
      <w:bodyDiv w:val="1"/>
      <w:marLeft w:val="0"/>
      <w:marRight w:val="0"/>
      <w:marTop w:val="0"/>
      <w:marBottom w:val="0"/>
      <w:divBdr>
        <w:top w:val="none" w:sz="0" w:space="0" w:color="auto"/>
        <w:left w:val="none" w:sz="0" w:space="0" w:color="auto"/>
        <w:bottom w:val="none" w:sz="0" w:space="0" w:color="auto"/>
        <w:right w:val="none" w:sz="0" w:space="0" w:color="auto"/>
      </w:divBdr>
    </w:div>
    <w:div w:id="1122574551">
      <w:bodyDiv w:val="1"/>
      <w:marLeft w:val="0"/>
      <w:marRight w:val="0"/>
      <w:marTop w:val="0"/>
      <w:marBottom w:val="0"/>
      <w:divBdr>
        <w:top w:val="none" w:sz="0" w:space="0" w:color="auto"/>
        <w:left w:val="none" w:sz="0" w:space="0" w:color="auto"/>
        <w:bottom w:val="none" w:sz="0" w:space="0" w:color="auto"/>
        <w:right w:val="none" w:sz="0" w:space="0" w:color="auto"/>
      </w:divBdr>
    </w:div>
    <w:div w:id="1124275545">
      <w:bodyDiv w:val="1"/>
      <w:marLeft w:val="0"/>
      <w:marRight w:val="0"/>
      <w:marTop w:val="0"/>
      <w:marBottom w:val="0"/>
      <w:divBdr>
        <w:top w:val="none" w:sz="0" w:space="0" w:color="auto"/>
        <w:left w:val="none" w:sz="0" w:space="0" w:color="auto"/>
        <w:bottom w:val="none" w:sz="0" w:space="0" w:color="auto"/>
        <w:right w:val="none" w:sz="0" w:space="0" w:color="auto"/>
      </w:divBdr>
    </w:div>
    <w:div w:id="1124695466">
      <w:bodyDiv w:val="1"/>
      <w:marLeft w:val="0"/>
      <w:marRight w:val="0"/>
      <w:marTop w:val="0"/>
      <w:marBottom w:val="0"/>
      <w:divBdr>
        <w:top w:val="none" w:sz="0" w:space="0" w:color="auto"/>
        <w:left w:val="none" w:sz="0" w:space="0" w:color="auto"/>
        <w:bottom w:val="none" w:sz="0" w:space="0" w:color="auto"/>
        <w:right w:val="none" w:sz="0" w:space="0" w:color="auto"/>
      </w:divBdr>
    </w:div>
    <w:div w:id="1125349376">
      <w:bodyDiv w:val="1"/>
      <w:marLeft w:val="0"/>
      <w:marRight w:val="0"/>
      <w:marTop w:val="0"/>
      <w:marBottom w:val="0"/>
      <w:divBdr>
        <w:top w:val="none" w:sz="0" w:space="0" w:color="auto"/>
        <w:left w:val="none" w:sz="0" w:space="0" w:color="auto"/>
        <w:bottom w:val="none" w:sz="0" w:space="0" w:color="auto"/>
        <w:right w:val="none" w:sz="0" w:space="0" w:color="auto"/>
      </w:divBdr>
    </w:div>
    <w:div w:id="1125581808">
      <w:bodyDiv w:val="1"/>
      <w:marLeft w:val="0"/>
      <w:marRight w:val="0"/>
      <w:marTop w:val="0"/>
      <w:marBottom w:val="0"/>
      <w:divBdr>
        <w:top w:val="none" w:sz="0" w:space="0" w:color="auto"/>
        <w:left w:val="none" w:sz="0" w:space="0" w:color="auto"/>
        <w:bottom w:val="none" w:sz="0" w:space="0" w:color="auto"/>
        <w:right w:val="none" w:sz="0" w:space="0" w:color="auto"/>
      </w:divBdr>
    </w:div>
    <w:div w:id="1126116351">
      <w:bodyDiv w:val="1"/>
      <w:marLeft w:val="0"/>
      <w:marRight w:val="0"/>
      <w:marTop w:val="0"/>
      <w:marBottom w:val="0"/>
      <w:divBdr>
        <w:top w:val="none" w:sz="0" w:space="0" w:color="auto"/>
        <w:left w:val="none" w:sz="0" w:space="0" w:color="auto"/>
        <w:bottom w:val="none" w:sz="0" w:space="0" w:color="auto"/>
        <w:right w:val="none" w:sz="0" w:space="0" w:color="auto"/>
      </w:divBdr>
    </w:div>
    <w:div w:id="1126775756">
      <w:bodyDiv w:val="1"/>
      <w:marLeft w:val="0"/>
      <w:marRight w:val="0"/>
      <w:marTop w:val="0"/>
      <w:marBottom w:val="0"/>
      <w:divBdr>
        <w:top w:val="none" w:sz="0" w:space="0" w:color="auto"/>
        <w:left w:val="none" w:sz="0" w:space="0" w:color="auto"/>
        <w:bottom w:val="none" w:sz="0" w:space="0" w:color="auto"/>
        <w:right w:val="none" w:sz="0" w:space="0" w:color="auto"/>
      </w:divBdr>
    </w:div>
    <w:div w:id="1127354077">
      <w:bodyDiv w:val="1"/>
      <w:marLeft w:val="0"/>
      <w:marRight w:val="0"/>
      <w:marTop w:val="0"/>
      <w:marBottom w:val="0"/>
      <w:divBdr>
        <w:top w:val="none" w:sz="0" w:space="0" w:color="auto"/>
        <w:left w:val="none" w:sz="0" w:space="0" w:color="auto"/>
        <w:bottom w:val="none" w:sz="0" w:space="0" w:color="auto"/>
        <w:right w:val="none" w:sz="0" w:space="0" w:color="auto"/>
      </w:divBdr>
    </w:div>
    <w:div w:id="1128015768">
      <w:bodyDiv w:val="1"/>
      <w:marLeft w:val="0"/>
      <w:marRight w:val="0"/>
      <w:marTop w:val="0"/>
      <w:marBottom w:val="0"/>
      <w:divBdr>
        <w:top w:val="none" w:sz="0" w:space="0" w:color="auto"/>
        <w:left w:val="none" w:sz="0" w:space="0" w:color="auto"/>
        <w:bottom w:val="none" w:sz="0" w:space="0" w:color="auto"/>
        <w:right w:val="none" w:sz="0" w:space="0" w:color="auto"/>
      </w:divBdr>
    </w:div>
    <w:div w:id="1128233678">
      <w:bodyDiv w:val="1"/>
      <w:marLeft w:val="0"/>
      <w:marRight w:val="0"/>
      <w:marTop w:val="0"/>
      <w:marBottom w:val="0"/>
      <w:divBdr>
        <w:top w:val="none" w:sz="0" w:space="0" w:color="auto"/>
        <w:left w:val="none" w:sz="0" w:space="0" w:color="auto"/>
        <w:bottom w:val="none" w:sz="0" w:space="0" w:color="auto"/>
        <w:right w:val="none" w:sz="0" w:space="0" w:color="auto"/>
      </w:divBdr>
    </w:div>
    <w:div w:id="1129207531">
      <w:bodyDiv w:val="1"/>
      <w:marLeft w:val="0"/>
      <w:marRight w:val="0"/>
      <w:marTop w:val="0"/>
      <w:marBottom w:val="0"/>
      <w:divBdr>
        <w:top w:val="none" w:sz="0" w:space="0" w:color="auto"/>
        <w:left w:val="none" w:sz="0" w:space="0" w:color="auto"/>
        <w:bottom w:val="none" w:sz="0" w:space="0" w:color="auto"/>
        <w:right w:val="none" w:sz="0" w:space="0" w:color="auto"/>
      </w:divBdr>
    </w:div>
    <w:div w:id="1129935228">
      <w:bodyDiv w:val="1"/>
      <w:marLeft w:val="0"/>
      <w:marRight w:val="0"/>
      <w:marTop w:val="0"/>
      <w:marBottom w:val="0"/>
      <w:divBdr>
        <w:top w:val="none" w:sz="0" w:space="0" w:color="auto"/>
        <w:left w:val="none" w:sz="0" w:space="0" w:color="auto"/>
        <w:bottom w:val="none" w:sz="0" w:space="0" w:color="auto"/>
        <w:right w:val="none" w:sz="0" w:space="0" w:color="auto"/>
      </w:divBdr>
    </w:div>
    <w:div w:id="1131288006">
      <w:bodyDiv w:val="1"/>
      <w:marLeft w:val="0"/>
      <w:marRight w:val="0"/>
      <w:marTop w:val="0"/>
      <w:marBottom w:val="0"/>
      <w:divBdr>
        <w:top w:val="none" w:sz="0" w:space="0" w:color="auto"/>
        <w:left w:val="none" w:sz="0" w:space="0" w:color="auto"/>
        <w:bottom w:val="none" w:sz="0" w:space="0" w:color="auto"/>
        <w:right w:val="none" w:sz="0" w:space="0" w:color="auto"/>
      </w:divBdr>
    </w:div>
    <w:div w:id="1132481658">
      <w:bodyDiv w:val="1"/>
      <w:marLeft w:val="0"/>
      <w:marRight w:val="0"/>
      <w:marTop w:val="0"/>
      <w:marBottom w:val="0"/>
      <w:divBdr>
        <w:top w:val="none" w:sz="0" w:space="0" w:color="auto"/>
        <w:left w:val="none" w:sz="0" w:space="0" w:color="auto"/>
        <w:bottom w:val="none" w:sz="0" w:space="0" w:color="auto"/>
        <w:right w:val="none" w:sz="0" w:space="0" w:color="auto"/>
      </w:divBdr>
    </w:div>
    <w:div w:id="1132676256">
      <w:bodyDiv w:val="1"/>
      <w:marLeft w:val="0"/>
      <w:marRight w:val="0"/>
      <w:marTop w:val="0"/>
      <w:marBottom w:val="0"/>
      <w:divBdr>
        <w:top w:val="none" w:sz="0" w:space="0" w:color="auto"/>
        <w:left w:val="none" w:sz="0" w:space="0" w:color="auto"/>
        <w:bottom w:val="none" w:sz="0" w:space="0" w:color="auto"/>
        <w:right w:val="none" w:sz="0" w:space="0" w:color="auto"/>
      </w:divBdr>
    </w:div>
    <w:div w:id="1134832955">
      <w:bodyDiv w:val="1"/>
      <w:marLeft w:val="0"/>
      <w:marRight w:val="0"/>
      <w:marTop w:val="0"/>
      <w:marBottom w:val="0"/>
      <w:divBdr>
        <w:top w:val="none" w:sz="0" w:space="0" w:color="auto"/>
        <w:left w:val="none" w:sz="0" w:space="0" w:color="auto"/>
        <w:bottom w:val="none" w:sz="0" w:space="0" w:color="auto"/>
        <w:right w:val="none" w:sz="0" w:space="0" w:color="auto"/>
      </w:divBdr>
    </w:div>
    <w:div w:id="1135829979">
      <w:bodyDiv w:val="1"/>
      <w:marLeft w:val="0"/>
      <w:marRight w:val="0"/>
      <w:marTop w:val="0"/>
      <w:marBottom w:val="0"/>
      <w:divBdr>
        <w:top w:val="none" w:sz="0" w:space="0" w:color="auto"/>
        <w:left w:val="none" w:sz="0" w:space="0" w:color="auto"/>
        <w:bottom w:val="none" w:sz="0" w:space="0" w:color="auto"/>
        <w:right w:val="none" w:sz="0" w:space="0" w:color="auto"/>
      </w:divBdr>
    </w:div>
    <w:div w:id="1136067487">
      <w:bodyDiv w:val="1"/>
      <w:marLeft w:val="0"/>
      <w:marRight w:val="0"/>
      <w:marTop w:val="0"/>
      <w:marBottom w:val="0"/>
      <w:divBdr>
        <w:top w:val="none" w:sz="0" w:space="0" w:color="auto"/>
        <w:left w:val="none" w:sz="0" w:space="0" w:color="auto"/>
        <w:bottom w:val="none" w:sz="0" w:space="0" w:color="auto"/>
        <w:right w:val="none" w:sz="0" w:space="0" w:color="auto"/>
      </w:divBdr>
    </w:div>
    <w:div w:id="1137070894">
      <w:bodyDiv w:val="1"/>
      <w:marLeft w:val="0"/>
      <w:marRight w:val="0"/>
      <w:marTop w:val="0"/>
      <w:marBottom w:val="0"/>
      <w:divBdr>
        <w:top w:val="none" w:sz="0" w:space="0" w:color="auto"/>
        <w:left w:val="none" w:sz="0" w:space="0" w:color="auto"/>
        <w:bottom w:val="none" w:sz="0" w:space="0" w:color="auto"/>
        <w:right w:val="none" w:sz="0" w:space="0" w:color="auto"/>
      </w:divBdr>
    </w:div>
    <w:div w:id="1137140719">
      <w:bodyDiv w:val="1"/>
      <w:marLeft w:val="0"/>
      <w:marRight w:val="0"/>
      <w:marTop w:val="0"/>
      <w:marBottom w:val="0"/>
      <w:divBdr>
        <w:top w:val="none" w:sz="0" w:space="0" w:color="auto"/>
        <w:left w:val="none" w:sz="0" w:space="0" w:color="auto"/>
        <w:bottom w:val="none" w:sz="0" w:space="0" w:color="auto"/>
        <w:right w:val="none" w:sz="0" w:space="0" w:color="auto"/>
      </w:divBdr>
    </w:div>
    <w:div w:id="1137263044">
      <w:bodyDiv w:val="1"/>
      <w:marLeft w:val="0"/>
      <w:marRight w:val="0"/>
      <w:marTop w:val="0"/>
      <w:marBottom w:val="0"/>
      <w:divBdr>
        <w:top w:val="none" w:sz="0" w:space="0" w:color="auto"/>
        <w:left w:val="none" w:sz="0" w:space="0" w:color="auto"/>
        <w:bottom w:val="none" w:sz="0" w:space="0" w:color="auto"/>
        <w:right w:val="none" w:sz="0" w:space="0" w:color="auto"/>
      </w:divBdr>
    </w:div>
    <w:div w:id="1138762963">
      <w:bodyDiv w:val="1"/>
      <w:marLeft w:val="0"/>
      <w:marRight w:val="0"/>
      <w:marTop w:val="0"/>
      <w:marBottom w:val="0"/>
      <w:divBdr>
        <w:top w:val="none" w:sz="0" w:space="0" w:color="auto"/>
        <w:left w:val="none" w:sz="0" w:space="0" w:color="auto"/>
        <w:bottom w:val="none" w:sz="0" w:space="0" w:color="auto"/>
        <w:right w:val="none" w:sz="0" w:space="0" w:color="auto"/>
      </w:divBdr>
    </w:div>
    <w:div w:id="1138887282">
      <w:bodyDiv w:val="1"/>
      <w:marLeft w:val="0"/>
      <w:marRight w:val="0"/>
      <w:marTop w:val="0"/>
      <w:marBottom w:val="0"/>
      <w:divBdr>
        <w:top w:val="none" w:sz="0" w:space="0" w:color="auto"/>
        <w:left w:val="none" w:sz="0" w:space="0" w:color="auto"/>
        <w:bottom w:val="none" w:sz="0" w:space="0" w:color="auto"/>
        <w:right w:val="none" w:sz="0" w:space="0" w:color="auto"/>
      </w:divBdr>
    </w:div>
    <w:div w:id="1138954338">
      <w:bodyDiv w:val="1"/>
      <w:marLeft w:val="0"/>
      <w:marRight w:val="0"/>
      <w:marTop w:val="0"/>
      <w:marBottom w:val="0"/>
      <w:divBdr>
        <w:top w:val="none" w:sz="0" w:space="0" w:color="auto"/>
        <w:left w:val="none" w:sz="0" w:space="0" w:color="auto"/>
        <w:bottom w:val="none" w:sz="0" w:space="0" w:color="auto"/>
        <w:right w:val="none" w:sz="0" w:space="0" w:color="auto"/>
      </w:divBdr>
    </w:div>
    <w:div w:id="1140268619">
      <w:bodyDiv w:val="1"/>
      <w:marLeft w:val="0"/>
      <w:marRight w:val="0"/>
      <w:marTop w:val="0"/>
      <w:marBottom w:val="0"/>
      <w:divBdr>
        <w:top w:val="none" w:sz="0" w:space="0" w:color="auto"/>
        <w:left w:val="none" w:sz="0" w:space="0" w:color="auto"/>
        <w:bottom w:val="none" w:sz="0" w:space="0" w:color="auto"/>
        <w:right w:val="none" w:sz="0" w:space="0" w:color="auto"/>
      </w:divBdr>
    </w:div>
    <w:div w:id="1141070485">
      <w:bodyDiv w:val="1"/>
      <w:marLeft w:val="0"/>
      <w:marRight w:val="0"/>
      <w:marTop w:val="0"/>
      <w:marBottom w:val="0"/>
      <w:divBdr>
        <w:top w:val="none" w:sz="0" w:space="0" w:color="auto"/>
        <w:left w:val="none" w:sz="0" w:space="0" w:color="auto"/>
        <w:bottom w:val="none" w:sz="0" w:space="0" w:color="auto"/>
        <w:right w:val="none" w:sz="0" w:space="0" w:color="auto"/>
      </w:divBdr>
    </w:div>
    <w:div w:id="1142194022">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769880">
      <w:bodyDiv w:val="1"/>
      <w:marLeft w:val="0"/>
      <w:marRight w:val="0"/>
      <w:marTop w:val="0"/>
      <w:marBottom w:val="0"/>
      <w:divBdr>
        <w:top w:val="none" w:sz="0" w:space="0" w:color="auto"/>
        <w:left w:val="none" w:sz="0" w:space="0" w:color="auto"/>
        <w:bottom w:val="none" w:sz="0" w:space="0" w:color="auto"/>
        <w:right w:val="none" w:sz="0" w:space="0" w:color="auto"/>
      </w:divBdr>
    </w:div>
    <w:div w:id="1143161720">
      <w:bodyDiv w:val="1"/>
      <w:marLeft w:val="0"/>
      <w:marRight w:val="0"/>
      <w:marTop w:val="0"/>
      <w:marBottom w:val="0"/>
      <w:divBdr>
        <w:top w:val="none" w:sz="0" w:space="0" w:color="auto"/>
        <w:left w:val="none" w:sz="0" w:space="0" w:color="auto"/>
        <w:bottom w:val="none" w:sz="0" w:space="0" w:color="auto"/>
        <w:right w:val="none" w:sz="0" w:space="0" w:color="auto"/>
      </w:divBdr>
    </w:div>
    <w:div w:id="1143231818">
      <w:bodyDiv w:val="1"/>
      <w:marLeft w:val="0"/>
      <w:marRight w:val="0"/>
      <w:marTop w:val="0"/>
      <w:marBottom w:val="0"/>
      <w:divBdr>
        <w:top w:val="none" w:sz="0" w:space="0" w:color="auto"/>
        <w:left w:val="none" w:sz="0" w:space="0" w:color="auto"/>
        <w:bottom w:val="none" w:sz="0" w:space="0" w:color="auto"/>
        <w:right w:val="none" w:sz="0" w:space="0" w:color="auto"/>
      </w:divBdr>
    </w:div>
    <w:div w:id="1144347122">
      <w:bodyDiv w:val="1"/>
      <w:marLeft w:val="0"/>
      <w:marRight w:val="0"/>
      <w:marTop w:val="0"/>
      <w:marBottom w:val="0"/>
      <w:divBdr>
        <w:top w:val="none" w:sz="0" w:space="0" w:color="auto"/>
        <w:left w:val="none" w:sz="0" w:space="0" w:color="auto"/>
        <w:bottom w:val="none" w:sz="0" w:space="0" w:color="auto"/>
        <w:right w:val="none" w:sz="0" w:space="0" w:color="auto"/>
      </w:divBdr>
    </w:div>
    <w:div w:id="1144347341">
      <w:bodyDiv w:val="1"/>
      <w:marLeft w:val="0"/>
      <w:marRight w:val="0"/>
      <w:marTop w:val="0"/>
      <w:marBottom w:val="0"/>
      <w:divBdr>
        <w:top w:val="none" w:sz="0" w:space="0" w:color="auto"/>
        <w:left w:val="none" w:sz="0" w:space="0" w:color="auto"/>
        <w:bottom w:val="none" w:sz="0" w:space="0" w:color="auto"/>
        <w:right w:val="none" w:sz="0" w:space="0" w:color="auto"/>
      </w:divBdr>
    </w:div>
    <w:div w:id="1144739037">
      <w:bodyDiv w:val="1"/>
      <w:marLeft w:val="0"/>
      <w:marRight w:val="0"/>
      <w:marTop w:val="0"/>
      <w:marBottom w:val="0"/>
      <w:divBdr>
        <w:top w:val="none" w:sz="0" w:space="0" w:color="auto"/>
        <w:left w:val="none" w:sz="0" w:space="0" w:color="auto"/>
        <w:bottom w:val="none" w:sz="0" w:space="0" w:color="auto"/>
        <w:right w:val="none" w:sz="0" w:space="0" w:color="auto"/>
      </w:divBdr>
    </w:div>
    <w:div w:id="1144930577">
      <w:bodyDiv w:val="1"/>
      <w:marLeft w:val="0"/>
      <w:marRight w:val="0"/>
      <w:marTop w:val="0"/>
      <w:marBottom w:val="0"/>
      <w:divBdr>
        <w:top w:val="none" w:sz="0" w:space="0" w:color="auto"/>
        <w:left w:val="none" w:sz="0" w:space="0" w:color="auto"/>
        <w:bottom w:val="none" w:sz="0" w:space="0" w:color="auto"/>
        <w:right w:val="none" w:sz="0" w:space="0" w:color="auto"/>
      </w:divBdr>
    </w:div>
    <w:div w:id="1145051786">
      <w:bodyDiv w:val="1"/>
      <w:marLeft w:val="0"/>
      <w:marRight w:val="0"/>
      <w:marTop w:val="0"/>
      <w:marBottom w:val="0"/>
      <w:divBdr>
        <w:top w:val="none" w:sz="0" w:space="0" w:color="auto"/>
        <w:left w:val="none" w:sz="0" w:space="0" w:color="auto"/>
        <w:bottom w:val="none" w:sz="0" w:space="0" w:color="auto"/>
        <w:right w:val="none" w:sz="0" w:space="0" w:color="auto"/>
      </w:divBdr>
    </w:div>
    <w:div w:id="1145590602">
      <w:bodyDiv w:val="1"/>
      <w:marLeft w:val="0"/>
      <w:marRight w:val="0"/>
      <w:marTop w:val="0"/>
      <w:marBottom w:val="0"/>
      <w:divBdr>
        <w:top w:val="none" w:sz="0" w:space="0" w:color="auto"/>
        <w:left w:val="none" w:sz="0" w:space="0" w:color="auto"/>
        <w:bottom w:val="none" w:sz="0" w:space="0" w:color="auto"/>
        <w:right w:val="none" w:sz="0" w:space="0" w:color="auto"/>
      </w:divBdr>
    </w:div>
    <w:div w:id="1146356198">
      <w:bodyDiv w:val="1"/>
      <w:marLeft w:val="0"/>
      <w:marRight w:val="0"/>
      <w:marTop w:val="0"/>
      <w:marBottom w:val="0"/>
      <w:divBdr>
        <w:top w:val="none" w:sz="0" w:space="0" w:color="auto"/>
        <w:left w:val="none" w:sz="0" w:space="0" w:color="auto"/>
        <w:bottom w:val="none" w:sz="0" w:space="0" w:color="auto"/>
        <w:right w:val="none" w:sz="0" w:space="0" w:color="auto"/>
      </w:divBdr>
    </w:div>
    <w:div w:id="1147085538">
      <w:bodyDiv w:val="1"/>
      <w:marLeft w:val="0"/>
      <w:marRight w:val="0"/>
      <w:marTop w:val="0"/>
      <w:marBottom w:val="0"/>
      <w:divBdr>
        <w:top w:val="none" w:sz="0" w:space="0" w:color="auto"/>
        <w:left w:val="none" w:sz="0" w:space="0" w:color="auto"/>
        <w:bottom w:val="none" w:sz="0" w:space="0" w:color="auto"/>
        <w:right w:val="none" w:sz="0" w:space="0" w:color="auto"/>
      </w:divBdr>
    </w:div>
    <w:div w:id="1147284543">
      <w:bodyDiv w:val="1"/>
      <w:marLeft w:val="0"/>
      <w:marRight w:val="0"/>
      <w:marTop w:val="0"/>
      <w:marBottom w:val="0"/>
      <w:divBdr>
        <w:top w:val="none" w:sz="0" w:space="0" w:color="auto"/>
        <w:left w:val="none" w:sz="0" w:space="0" w:color="auto"/>
        <w:bottom w:val="none" w:sz="0" w:space="0" w:color="auto"/>
        <w:right w:val="none" w:sz="0" w:space="0" w:color="auto"/>
      </w:divBdr>
    </w:div>
    <w:div w:id="1147623484">
      <w:bodyDiv w:val="1"/>
      <w:marLeft w:val="0"/>
      <w:marRight w:val="0"/>
      <w:marTop w:val="0"/>
      <w:marBottom w:val="0"/>
      <w:divBdr>
        <w:top w:val="none" w:sz="0" w:space="0" w:color="auto"/>
        <w:left w:val="none" w:sz="0" w:space="0" w:color="auto"/>
        <w:bottom w:val="none" w:sz="0" w:space="0" w:color="auto"/>
        <w:right w:val="none" w:sz="0" w:space="0" w:color="auto"/>
      </w:divBdr>
    </w:div>
    <w:div w:id="1147668346">
      <w:bodyDiv w:val="1"/>
      <w:marLeft w:val="0"/>
      <w:marRight w:val="0"/>
      <w:marTop w:val="0"/>
      <w:marBottom w:val="0"/>
      <w:divBdr>
        <w:top w:val="none" w:sz="0" w:space="0" w:color="auto"/>
        <w:left w:val="none" w:sz="0" w:space="0" w:color="auto"/>
        <w:bottom w:val="none" w:sz="0" w:space="0" w:color="auto"/>
        <w:right w:val="none" w:sz="0" w:space="0" w:color="auto"/>
      </w:divBdr>
    </w:div>
    <w:div w:id="1148551012">
      <w:bodyDiv w:val="1"/>
      <w:marLeft w:val="0"/>
      <w:marRight w:val="0"/>
      <w:marTop w:val="0"/>
      <w:marBottom w:val="0"/>
      <w:divBdr>
        <w:top w:val="none" w:sz="0" w:space="0" w:color="auto"/>
        <w:left w:val="none" w:sz="0" w:space="0" w:color="auto"/>
        <w:bottom w:val="none" w:sz="0" w:space="0" w:color="auto"/>
        <w:right w:val="none" w:sz="0" w:space="0" w:color="auto"/>
      </w:divBdr>
    </w:div>
    <w:div w:id="1148938584">
      <w:bodyDiv w:val="1"/>
      <w:marLeft w:val="0"/>
      <w:marRight w:val="0"/>
      <w:marTop w:val="0"/>
      <w:marBottom w:val="0"/>
      <w:divBdr>
        <w:top w:val="none" w:sz="0" w:space="0" w:color="auto"/>
        <w:left w:val="none" w:sz="0" w:space="0" w:color="auto"/>
        <w:bottom w:val="none" w:sz="0" w:space="0" w:color="auto"/>
        <w:right w:val="none" w:sz="0" w:space="0" w:color="auto"/>
      </w:divBdr>
    </w:div>
    <w:div w:id="1149009240">
      <w:bodyDiv w:val="1"/>
      <w:marLeft w:val="0"/>
      <w:marRight w:val="0"/>
      <w:marTop w:val="0"/>
      <w:marBottom w:val="0"/>
      <w:divBdr>
        <w:top w:val="none" w:sz="0" w:space="0" w:color="auto"/>
        <w:left w:val="none" w:sz="0" w:space="0" w:color="auto"/>
        <w:bottom w:val="none" w:sz="0" w:space="0" w:color="auto"/>
        <w:right w:val="none" w:sz="0" w:space="0" w:color="auto"/>
      </w:divBdr>
    </w:div>
    <w:div w:id="1149399381">
      <w:bodyDiv w:val="1"/>
      <w:marLeft w:val="0"/>
      <w:marRight w:val="0"/>
      <w:marTop w:val="0"/>
      <w:marBottom w:val="0"/>
      <w:divBdr>
        <w:top w:val="none" w:sz="0" w:space="0" w:color="auto"/>
        <w:left w:val="none" w:sz="0" w:space="0" w:color="auto"/>
        <w:bottom w:val="none" w:sz="0" w:space="0" w:color="auto"/>
        <w:right w:val="none" w:sz="0" w:space="0" w:color="auto"/>
      </w:divBdr>
    </w:div>
    <w:div w:id="1149590543">
      <w:bodyDiv w:val="1"/>
      <w:marLeft w:val="0"/>
      <w:marRight w:val="0"/>
      <w:marTop w:val="0"/>
      <w:marBottom w:val="0"/>
      <w:divBdr>
        <w:top w:val="none" w:sz="0" w:space="0" w:color="auto"/>
        <w:left w:val="none" w:sz="0" w:space="0" w:color="auto"/>
        <w:bottom w:val="none" w:sz="0" w:space="0" w:color="auto"/>
        <w:right w:val="none" w:sz="0" w:space="0" w:color="auto"/>
      </w:divBdr>
    </w:div>
    <w:div w:id="1150561726">
      <w:bodyDiv w:val="1"/>
      <w:marLeft w:val="0"/>
      <w:marRight w:val="0"/>
      <w:marTop w:val="0"/>
      <w:marBottom w:val="0"/>
      <w:divBdr>
        <w:top w:val="none" w:sz="0" w:space="0" w:color="auto"/>
        <w:left w:val="none" w:sz="0" w:space="0" w:color="auto"/>
        <w:bottom w:val="none" w:sz="0" w:space="0" w:color="auto"/>
        <w:right w:val="none" w:sz="0" w:space="0" w:color="auto"/>
      </w:divBdr>
    </w:div>
    <w:div w:id="1150712314">
      <w:bodyDiv w:val="1"/>
      <w:marLeft w:val="0"/>
      <w:marRight w:val="0"/>
      <w:marTop w:val="0"/>
      <w:marBottom w:val="0"/>
      <w:divBdr>
        <w:top w:val="none" w:sz="0" w:space="0" w:color="auto"/>
        <w:left w:val="none" w:sz="0" w:space="0" w:color="auto"/>
        <w:bottom w:val="none" w:sz="0" w:space="0" w:color="auto"/>
        <w:right w:val="none" w:sz="0" w:space="0" w:color="auto"/>
      </w:divBdr>
    </w:div>
    <w:div w:id="1151092229">
      <w:bodyDiv w:val="1"/>
      <w:marLeft w:val="0"/>
      <w:marRight w:val="0"/>
      <w:marTop w:val="0"/>
      <w:marBottom w:val="0"/>
      <w:divBdr>
        <w:top w:val="none" w:sz="0" w:space="0" w:color="auto"/>
        <w:left w:val="none" w:sz="0" w:space="0" w:color="auto"/>
        <w:bottom w:val="none" w:sz="0" w:space="0" w:color="auto"/>
        <w:right w:val="none" w:sz="0" w:space="0" w:color="auto"/>
      </w:divBdr>
    </w:div>
    <w:div w:id="1151363319">
      <w:bodyDiv w:val="1"/>
      <w:marLeft w:val="0"/>
      <w:marRight w:val="0"/>
      <w:marTop w:val="0"/>
      <w:marBottom w:val="0"/>
      <w:divBdr>
        <w:top w:val="none" w:sz="0" w:space="0" w:color="auto"/>
        <w:left w:val="none" w:sz="0" w:space="0" w:color="auto"/>
        <w:bottom w:val="none" w:sz="0" w:space="0" w:color="auto"/>
        <w:right w:val="none" w:sz="0" w:space="0" w:color="auto"/>
      </w:divBdr>
    </w:div>
    <w:div w:id="1151753967">
      <w:bodyDiv w:val="1"/>
      <w:marLeft w:val="0"/>
      <w:marRight w:val="0"/>
      <w:marTop w:val="0"/>
      <w:marBottom w:val="0"/>
      <w:divBdr>
        <w:top w:val="none" w:sz="0" w:space="0" w:color="auto"/>
        <w:left w:val="none" w:sz="0" w:space="0" w:color="auto"/>
        <w:bottom w:val="none" w:sz="0" w:space="0" w:color="auto"/>
        <w:right w:val="none" w:sz="0" w:space="0" w:color="auto"/>
      </w:divBdr>
    </w:div>
    <w:div w:id="1152256881">
      <w:bodyDiv w:val="1"/>
      <w:marLeft w:val="0"/>
      <w:marRight w:val="0"/>
      <w:marTop w:val="0"/>
      <w:marBottom w:val="0"/>
      <w:divBdr>
        <w:top w:val="none" w:sz="0" w:space="0" w:color="auto"/>
        <w:left w:val="none" w:sz="0" w:space="0" w:color="auto"/>
        <w:bottom w:val="none" w:sz="0" w:space="0" w:color="auto"/>
        <w:right w:val="none" w:sz="0" w:space="0" w:color="auto"/>
      </w:divBdr>
    </w:div>
    <w:div w:id="1152257265">
      <w:bodyDiv w:val="1"/>
      <w:marLeft w:val="0"/>
      <w:marRight w:val="0"/>
      <w:marTop w:val="0"/>
      <w:marBottom w:val="0"/>
      <w:divBdr>
        <w:top w:val="none" w:sz="0" w:space="0" w:color="auto"/>
        <w:left w:val="none" w:sz="0" w:space="0" w:color="auto"/>
        <w:bottom w:val="none" w:sz="0" w:space="0" w:color="auto"/>
        <w:right w:val="none" w:sz="0" w:space="0" w:color="auto"/>
      </w:divBdr>
    </w:div>
    <w:div w:id="1155029544">
      <w:bodyDiv w:val="1"/>
      <w:marLeft w:val="0"/>
      <w:marRight w:val="0"/>
      <w:marTop w:val="0"/>
      <w:marBottom w:val="0"/>
      <w:divBdr>
        <w:top w:val="none" w:sz="0" w:space="0" w:color="auto"/>
        <w:left w:val="none" w:sz="0" w:space="0" w:color="auto"/>
        <w:bottom w:val="none" w:sz="0" w:space="0" w:color="auto"/>
        <w:right w:val="none" w:sz="0" w:space="0" w:color="auto"/>
      </w:divBdr>
    </w:div>
    <w:div w:id="1155805789">
      <w:bodyDiv w:val="1"/>
      <w:marLeft w:val="0"/>
      <w:marRight w:val="0"/>
      <w:marTop w:val="0"/>
      <w:marBottom w:val="0"/>
      <w:divBdr>
        <w:top w:val="none" w:sz="0" w:space="0" w:color="auto"/>
        <w:left w:val="none" w:sz="0" w:space="0" w:color="auto"/>
        <w:bottom w:val="none" w:sz="0" w:space="0" w:color="auto"/>
        <w:right w:val="none" w:sz="0" w:space="0" w:color="auto"/>
      </w:divBdr>
    </w:div>
    <w:div w:id="1155951043">
      <w:bodyDiv w:val="1"/>
      <w:marLeft w:val="0"/>
      <w:marRight w:val="0"/>
      <w:marTop w:val="0"/>
      <w:marBottom w:val="0"/>
      <w:divBdr>
        <w:top w:val="none" w:sz="0" w:space="0" w:color="auto"/>
        <w:left w:val="none" w:sz="0" w:space="0" w:color="auto"/>
        <w:bottom w:val="none" w:sz="0" w:space="0" w:color="auto"/>
        <w:right w:val="none" w:sz="0" w:space="0" w:color="auto"/>
      </w:divBdr>
    </w:div>
    <w:div w:id="1156606900">
      <w:bodyDiv w:val="1"/>
      <w:marLeft w:val="0"/>
      <w:marRight w:val="0"/>
      <w:marTop w:val="0"/>
      <w:marBottom w:val="0"/>
      <w:divBdr>
        <w:top w:val="none" w:sz="0" w:space="0" w:color="auto"/>
        <w:left w:val="none" w:sz="0" w:space="0" w:color="auto"/>
        <w:bottom w:val="none" w:sz="0" w:space="0" w:color="auto"/>
        <w:right w:val="none" w:sz="0" w:space="0" w:color="auto"/>
      </w:divBdr>
    </w:div>
    <w:div w:id="1157963375">
      <w:bodyDiv w:val="1"/>
      <w:marLeft w:val="0"/>
      <w:marRight w:val="0"/>
      <w:marTop w:val="0"/>
      <w:marBottom w:val="0"/>
      <w:divBdr>
        <w:top w:val="none" w:sz="0" w:space="0" w:color="auto"/>
        <w:left w:val="none" w:sz="0" w:space="0" w:color="auto"/>
        <w:bottom w:val="none" w:sz="0" w:space="0" w:color="auto"/>
        <w:right w:val="none" w:sz="0" w:space="0" w:color="auto"/>
      </w:divBdr>
    </w:div>
    <w:div w:id="1159418029">
      <w:bodyDiv w:val="1"/>
      <w:marLeft w:val="0"/>
      <w:marRight w:val="0"/>
      <w:marTop w:val="0"/>
      <w:marBottom w:val="0"/>
      <w:divBdr>
        <w:top w:val="none" w:sz="0" w:space="0" w:color="auto"/>
        <w:left w:val="none" w:sz="0" w:space="0" w:color="auto"/>
        <w:bottom w:val="none" w:sz="0" w:space="0" w:color="auto"/>
        <w:right w:val="none" w:sz="0" w:space="0" w:color="auto"/>
      </w:divBdr>
    </w:div>
    <w:div w:id="1160929624">
      <w:bodyDiv w:val="1"/>
      <w:marLeft w:val="0"/>
      <w:marRight w:val="0"/>
      <w:marTop w:val="0"/>
      <w:marBottom w:val="0"/>
      <w:divBdr>
        <w:top w:val="none" w:sz="0" w:space="0" w:color="auto"/>
        <w:left w:val="none" w:sz="0" w:space="0" w:color="auto"/>
        <w:bottom w:val="none" w:sz="0" w:space="0" w:color="auto"/>
        <w:right w:val="none" w:sz="0" w:space="0" w:color="auto"/>
      </w:divBdr>
    </w:div>
    <w:div w:id="1161241681">
      <w:bodyDiv w:val="1"/>
      <w:marLeft w:val="0"/>
      <w:marRight w:val="0"/>
      <w:marTop w:val="0"/>
      <w:marBottom w:val="0"/>
      <w:divBdr>
        <w:top w:val="none" w:sz="0" w:space="0" w:color="auto"/>
        <w:left w:val="none" w:sz="0" w:space="0" w:color="auto"/>
        <w:bottom w:val="none" w:sz="0" w:space="0" w:color="auto"/>
        <w:right w:val="none" w:sz="0" w:space="0" w:color="auto"/>
      </w:divBdr>
    </w:div>
    <w:div w:id="1161702281">
      <w:bodyDiv w:val="1"/>
      <w:marLeft w:val="0"/>
      <w:marRight w:val="0"/>
      <w:marTop w:val="0"/>
      <w:marBottom w:val="0"/>
      <w:divBdr>
        <w:top w:val="none" w:sz="0" w:space="0" w:color="auto"/>
        <w:left w:val="none" w:sz="0" w:space="0" w:color="auto"/>
        <w:bottom w:val="none" w:sz="0" w:space="0" w:color="auto"/>
        <w:right w:val="none" w:sz="0" w:space="0" w:color="auto"/>
      </w:divBdr>
    </w:div>
    <w:div w:id="1162157916">
      <w:bodyDiv w:val="1"/>
      <w:marLeft w:val="0"/>
      <w:marRight w:val="0"/>
      <w:marTop w:val="0"/>
      <w:marBottom w:val="0"/>
      <w:divBdr>
        <w:top w:val="none" w:sz="0" w:space="0" w:color="auto"/>
        <w:left w:val="none" w:sz="0" w:space="0" w:color="auto"/>
        <w:bottom w:val="none" w:sz="0" w:space="0" w:color="auto"/>
        <w:right w:val="none" w:sz="0" w:space="0" w:color="auto"/>
      </w:divBdr>
    </w:div>
    <w:div w:id="1162700730">
      <w:bodyDiv w:val="1"/>
      <w:marLeft w:val="0"/>
      <w:marRight w:val="0"/>
      <w:marTop w:val="0"/>
      <w:marBottom w:val="0"/>
      <w:divBdr>
        <w:top w:val="none" w:sz="0" w:space="0" w:color="auto"/>
        <w:left w:val="none" w:sz="0" w:space="0" w:color="auto"/>
        <w:bottom w:val="none" w:sz="0" w:space="0" w:color="auto"/>
        <w:right w:val="none" w:sz="0" w:space="0" w:color="auto"/>
      </w:divBdr>
    </w:div>
    <w:div w:id="1163160313">
      <w:bodyDiv w:val="1"/>
      <w:marLeft w:val="0"/>
      <w:marRight w:val="0"/>
      <w:marTop w:val="0"/>
      <w:marBottom w:val="0"/>
      <w:divBdr>
        <w:top w:val="none" w:sz="0" w:space="0" w:color="auto"/>
        <w:left w:val="none" w:sz="0" w:space="0" w:color="auto"/>
        <w:bottom w:val="none" w:sz="0" w:space="0" w:color="auto"/>
        <w:right w:val="none" w:sz="0" w:space="0" w:color="auto"/>
      </w:divBdr>
    </w:div>
    <w:div w:id="1164247421">
      <w:bodyDiv w:val="1"/>
      <w:marLeft w:val="0"/>
      <w:marRight w:val="0"/>
      <w:marTop w:val="0"/>
      <w:marBottom w:val="0"/>
      <w:divBdr>
        <w:top w:val="none" w:sz="0" w:space="0" w:color="auto"/>
        <w:left w:val="none" w:sz="0" w:space="0" w:color="auto"/>
        <w:bottom w:val="none" w:sz="0" w:space="0" w:color="auto"/>
        <w:right w:val="none" w:sz="0" w:space="0" w:color="auto"/>
      </w:divBdr>
    </w:div>
    <w:div w:id="1164734621">
      <w:bodyDiv w:val="1"/>
      <w:marLeft w:val="0"/>
      <w:marRight w:val="0"/>
      <w:marTop w:val="0"/>
      <w:marBottom w:val="0"/>
      <w:divBdr>
        <w:top w:val="none" w:sz="0" w:space="0" w:color="auto"/>
        <w:left w:val="none" w:sz="0" w:space="0" w:color="auto"/>
        <w:bottom w:val="none" w:sz="0" w:space="0" w:color="auto"/>
        <w:right w:val="none" w:sz="0" w:space="0" w:color="auto"/>
      </w:divBdr>
    </w:div>
    <w:div w:id="1165702948">
      <w:bodyDiv w:val="1"/>
      <w:marLeft w:val="0"/>
      <w:marRight w:val="0"/>
      <w:marTop w:val="0"/>
      <w:marBottom w:val="0"/>
      <w:divBdr>
        <w:top w:val="none" w:sz="0" w:space="0" w:color="auto"/>
        <w:left w:val="none" w:sz="0" w:space="0" w:color="auto"/>
        <w:bottom w:val="none" w:sz="0" w:space="0" w:color="auto"/>
        <w:right w:val="none" w:sz="0" w:space="0" w:color="auto"/>
      </w:divBdr>
    </w:div>
    <w:div w:id="1166016542">
      <w:bodyDiv w:val="1"/>
      <w:marLeft w:val="0"/>
      <w:marRight w:val="0"/>
      <w:marTop w:val="0"/>
      <w:marBottom w:val="0"/>
      <w:divBdr>
        <w:top w:val="none" w:sz="0" w:space="0" w:color="auto"/>
        <w:left w:val="none" w:sz="0" w:space="0" w:color="auto"/>
        <w:bottom w:val="none" w:sz="0" w:space="0" w:color="auto"/>
        <w:right w:val="none" w:sz="0" w:space="0" w:color="auto"/>
      </w:divBdr>
    </w:div>
    <w:div w:id="1166556404">
      <w:bodyDiv w:val="1"/>
      <w:marLeft w:val="0"/>
      <w:marRight w:val="0"/>
      <w:marTop w:val="0"/>
      <w:marBottom w:val="0"/>
      <w:divBdr>
        <w:top w:val="none" w:sz="0" w:space="0" w:color="auto"/>
        <w:left w:val="none" w:sz="0" w:space="0" w:color="auto"/>
        <w:bottom w:val="none" w:sz="0" w:space="0" w:color="auto"/>
        <w:right w:val="none" w:sz="0" w:space="0" w:color="auto"/>
      </w:divBdr>
    </w:div>
    <w:div w:id="1167405257">
      <w:bodyDiv w:val="1"/>
      <w:marLeft w:val="0"/>
      <w:marRight w:val="0"/>
      <w:marTop w:val="0"/>
      <w:marBottom w:val="0"/>
      <w:divBdr>
        <w:top w:val="none" w:sz="0" w:space="0" w:color="auto"/>
        <w:left w:val="none" w:sz="0" w:space="0" w:color="auto"/>
        <w:bottom w:val="none" w:sz="0" w:space="0" w:color="auto"/>
        <w:right w:val="none" w:sz="0" w:space="0" w:color="auto"/>
      </w:divBdr>
    </w:div>
    <w:div w:id="1168523878">
      <w:bodyDiv w:val="1"/>
      <w:marLeft w:val="0"/>
      <w:marRight w:val="0"/>
      <w:marTop w:val="0"/>
      <w:marBottom w:val="0"/>
      <w:divBdr>
        <w:top w:val="none" w:sz="0" w:space="0" w:color="auto"/>
        <w:left w:val="none" w:sz="0" w:space="0" w:color="auto"/>
        <w:bottom w:val="none" w:sz="0" w:space="0" w:color="auto"/>
        <w:right w:val="none" w:sz="0" w:space="0" w:color="auto"/>
      </w:divBdr>
    </w:div>
    <w:div w:id="1168592620">
      <w:bodyDiv w:val="1"/>
      <w:marLeft w:val="0"/>
      <w:marRight w:val="0"/>
      <w:marTop w:val="0"/>
      <w:marBottom w:val="0"/>
      <w:divBdr>
        <w:top w:val="none" w:sz="0" w:space="0" w:color="auto"/>
        <w:left w:val="none" w:sz="0" w:space="0" w:color="auto"/>
        <w:bottom w:val="none" w:sz="0" w:space="0" w:color="auto"/>
        <w:right w:val="none" w:sz="0" w:space="0" w:color="auto"/>
      </w:divBdr>
    </w:div>
    <w:div w:id="1169180316">
      <w:bodyDiv w:val="1"/>
      <w:marLeft w:val="0"/>
      <w:marRight w:val="0"/>
      <w:marTop w:val="0"/>
      <w:marBottom w:val="0"/>
      <w:divBdr>
        <w:top w:val="none" w:sz="0" w:space="0" w:color="auto"/>
        <w:left w:val="none" w:sz="0" w:space="0" w:color="auto"/>
        <w:bottom w:val="none" w:sz="0" w:space="0" w:color="auto"/>
        <w:right w:val="none" w:sz="0" w:space="0" w:color="auto"/>
      </w:divBdr>
    </w:div>
    <w:div w:id="1169364118">
      <w:bodyDiv w:val="1"/>
      <w:marLeft w:val="0"/>
      <w:marRight w:val="0"/>
      <w:marTop w:val="0"/>
      <w:marBottom w:val="0"/>
      <w:divBdr>
        <w:top w:val="none" w:sz="0" w:space="0" w:color="auto"/>
        <w:left w:val="none" w:sz="0" w:space="0" w:color="auto"/>
        <w:bottom w:val="none" w:sz="0" w:space="0" w:color="auto"/>
        <w:right w:val="none" w:sz="0" w:space="0" w:color="auto"/>
      </w:divBdr>
    </w:div>
    <w:div w:id="1170484678">
      <w:bodyDiv w:val="1"/>
      <w:marLeft w:val="0"/>
      <w:marRight w:val="0"/>
      <w:marTop w:val="0"/>
      <w:marBottom w:val="0"/>
      <w:divBdr>
        <w:top w:val="none" w:sz="0" w:space="0" w:color="auto"/>
        <w:left w:val="none" w:sz="0" w:space="0" w:color="auto"/>
        <w:bottom w:val="none" w:sz="0" w:space="0" w:color="auto"/>
        <w:right w:val="none" w:sz="0" w:space="0" w:color="auto"/>
      </w:divBdr>
    </w:div>
    <w:div w:id="1172067360">
      <w:bodyDiv w:val="1"/>
      <w:marLeft w:val="0"/>
      <w:marRight w:val="0"/>
      <w:marTop w:val="0"/>
      <w:marBottom w:val="0"/>
      <w:divBdr>
        <w:top w:val="none" w:sz="0" w:space="0" w:color="auto"/>
        <w:left w:val="none" w:sz="0" w:space="0" w:color="auto"/>
        <w:bottom w:val="none" w:sz="0" w:space="0" w:color="auto"/>
        <w:right w:val="none" w:sz="0" w:space="0" w:color="auto"/>
      </w:divBdr>
    </w:div>
    <w:div w:id="1172338162">
      <w:bodyDiv w:val="1"/>
      <w:marLeft w:val="0"/>
      <w:marRight w:val="0"/>
      <w:marTop w:val="0"/>
      <w:marBottom w:val="0"/>
      <w:divBdr>
        <w:top w:val="none" w:sz="0" w:space="0" w:color="auto"/>
        <w:left w:val="none" w:sz="0" w:space="0" w:color="auto"/>
        <w:bottom w:val="none" w:sz="0" w:space="0" w:color="auto"/>
        <w:right w:val="none" w:sz="0" w:space="0" w:color="auto"/>
      </w:divBdr>
    </w:div>
    <w:div w:id="1173105422">
      <w:bodyDiv w:val="1"/>
      <w:marLeft w:val="0"/>
      <w:marRight w:val="0"/>
      <w:marTop w:val="0"/>
      <w:marBottom w:val="0"/>
      <w:divBdr>
        <w:top w:val="none" w:sz="0" w:space="0" w:color="auto"/>
        <w:left w:val="none" w:sz="0" w:space="0" w:color="auto"/>
        <w:bottom w:val="none" w:sz="0" w:space="0" w:color="auto"/>
        <w:right w:val="none" w:sz="0" w:space="0" w:color="auto"/>
      </w:divBdr>
    </w:div>
    <w:div w:id="1173184967">
      <w:bodyDiv w:val="1"/>
      <w:marLeft w:val="0"/>
      <w:marRight w:val="0"/>
      <w:marTop w:val="0"/>
      <w:marBottom w:val="0"/>
      <w:divBdr>
        <w:top w:val="none" w:sz="0" w:space="0" w:color="auto"/>
        <w:left w:val="none" w:sz="0" w:space="0" w:color="auto"/>
        <w:bottom w:val="none" w:sz="0" w:space="0" w:color="auto"/>
        <w:right w:val="none" w:sz="0" w:space="0" w:color="auto"/>
      </w:divBdr>
    </w:div>
    <w:div w:id="1173303511">
      <w:bodyDiv w:val="1"/>
      <w:marLeft w:val="0"/>
      <w:marRight w:val="0"/>
      <w:marTop w:val="0"/>
      <w:marBottom w:val="0"/>
      <w:divBdr>
        <w:top w:val="none" w:sz="0" w:space="0" w:color="auto"/>
        <w:left w:val="none" w:sz="0" w:space="0" w:color="auto"/>
        <w:bottom w:val="none" w:sz="0" w:space="0" w:color="auto"/>
        <w:right w:val="none" w:sz="0" w:space="0" w:color="auto"/>
      </w:divBdr>
    </w:div>
    <w:div w:id="1173564757">
      <w:bodyDiv w:val="1"/>
      <w:marLeft w:val="0"/>
      <w:marRight w:val="0"/>
      <w:marTop w:val="0"/>
      <w:marBottom w:val="0"/>
      <w:divBdr>
        <w:top w:val="none" w:sz="0" w:space="0" w:color="auto"/>
        <w:left w:val="none" w:sz="0" w:space="0" w:color="auto"/>
        <w:bottom w:val="none" w:sz="0" w:space="0" w:color="auto"/>
        <w:right w:val="none" w:sz="0" w:space="0" w:color="auto"/>
      </w:divBdr>
    </w:div>
    <w:div w:id="1174299226">
      <w:bodyDiv w:val="1"/>
      <w:marLeft w:val="0"/>
      <w:marRight w:val="0"/>
      <w:marTop w:val="0"/>
      <w:marBottom w:val="0"/>
      <w:divBdr>
        <w:top w:val="none" w:sz="0" w:space="0" w:color="auto"/>
        <w:left w:val="none" w:sz="0" w:space="0" w:color="auto"/>
        <w:bottom w:val="none" w:sz="0" w:space="0" w:color="auto"/>
        <w:right w:val="none" w:sz="0" w:space="0" w:color="auto"/>
      </w:divBdr>
    </w:div>
    <w:div w:id="1174954524">
      <w:bodyDiv w:val="1"/>
      <w:marLeft w:val="0"/>
      <w:marRight w:val="0"/>
      <w:marTop w:val="0"/>
      <w:marBottom w:val="0"/>
      <w:divBdr>
        <w:top w:val="none" w:sz="0" w:space="0" w:color="auto"/>
        <w:left w:val="none" w:sz="0" w:space="0" w:color="auto"/>
        <w:bottom w:val="none" w:sz="0" w:space="0" w:color="auto"/>
        <w:right w:val="none" w:sz="0" w:space="0" w:color="auto"/>
      </w:divBdr>
    </w:div>
    <w:div w:id="1176337574">
      <w:bodyDiv w:val="1"/>
      <w:marLeft w:val="0"/>
      <w:marRight w:val="0"/>
      <w:marTop w:val="0"/>
      <w:marBottom w:val="0"/>
      <w:divBdr>
        <w:top w:val="none" w:sz="0" w:space="0" w:color="auto"/>
        <w:left w:val="none" w:sz="0" w:space="0" w:color="auto"/>
        <w:bottom w:val="none" w:sz="0" w:space="0" w:color="auto"/>
        <w:right w:val="none" w:sz="0" w:space="0" w:color="auto"/>
      </w:divBdr>
    </w:div>
    <w:div w:id="1176924788">
      <w:bodyDiv w:val="1"/>
      <w:marLeft w:val="0"/>
      <w:marRight w:val="0"/>
      <w:marTop w:val="0"/>
      <w:marBottom w:val="0"/>
      <w:divBdr>
        <w:top w:val="none" w:sz="0" w:space="0" w:color="auto"/>
        <w:left w:val="none" w:sz="0" w:space="0" w:color="auto"/>
        <w:bottom w:val="none" w:sz="0" w:space="0" w:color="auto"/>
        <w:right w:val="none" w:sz="0" w:space="0" w:color="auto"/>
      </w:divBdr>
    </w:div>
    <w:div w:id="1177039295">
      <w:bodyDiv w:val="1"/>
      <w:marLeft w:val="0"/>
      <w:marRight w:val="0"/>
      <w:marTop w:val="0"/>
      <w:marBottom w:val="0"/>
      <w:divBdr>
        <w:top w:val="none" w:sz="0" w:space="0" w:color="auto"/>
        <w:left w:val="none" w:sz="0" w:space="0" w:color="auto"/>
        <w:bottom w:val="none" w:sz="0" w:space="0" w:color="auto"/>
        <w:right w:val="none" w:sz="0" w:space="0" w:color="auto"/>
      </w:divBdr>
    </w:div>
    <w:div w:id="1178153200">
      <w:bodyDiv w:val="1"/>
      <w:marLeft w:val="0"/>
      <w:marRight w:val="0"/>
      <w:marTop w:val="0"/>
      <w:marBottom w:val="0"/>
      <w:divBdr>
        <w:top w:val="none" w:sz="0" w:space="0" w:color="auto"/>
        <w:left w:val="none" w:sz="0" w:space="0" w:color="auto"/>
        <w:bottom w:val="none" w:sz="0" w:space="0" w:color="auto"/>
        <w:right w:val="none" w:sz="0" w:space="0" w:color="auto"/>
      </w:divBdr>
    </w:div>
    <w:div w:id="1178275423">
      <w:bodyDiv w:val="1"/>
      <w:marLeft w:val="0"/>
      <w:marRight w:val="0"/>
      <w:marTop w:val="0"/>
      <w:marBottom w:val="0"/>
      <w:divBdr>
        <w:top w:val="none" w:sz="0" w:space="0" w:color="auto"/>
        <w:left w:val="none" w:sz="0" w:space="0" w:color="auto"/>
        <w:bottom w:val="none" w:sz="0" w:space="0" w:color="auto"/>
        <w:right w:val="none" w:sz="0" w:space="0" w:color="auto"/>
      </w:divBdr>
    </w:div>
    <w:div w:id="1179150596">
      <w:bodyDiv w:val="1"/>
      <w:marLeft w:val="0"/>
      <w:marRight w:val="0"/>
      <w:marTop w:val="0"/>
      <w:marBottom w:val="0"/>
      <w:divBdr>
        <w:top w:val="none" w:sz="0" w:space="0" w:color="auto"/>
        <w:left w:val="none" w:sz="0" w:space="0" w:color="auto"/>
        <w:bottom w:val="none" w:sz="0" w:space="0" w:color="auto"/>
        <w:right w:val="none" w:sz="0" w:space="0" w:color="auto"/>
      </w:divBdr>
    </w:div>
    <w:div w:id="1179811643">
      <w:bodyDiv w:val="1"/>
      <w:marLeft w:val="0"/>
      <w:marRight w:val="0"/>
      <w:marTop w:val="0"/>
      <w:marBottom w:val="0"/>
      <w:divBdr>
        <w:top w:val="none" w:sz="0" w:space="0" w:color="auto"/>
        <w:left w:val="none" w:sz="0" w:space="0" w:color="auto"/>
        <w:bottom w:val="none" w:sz="0" w:space="0" w:color="auto"/>
        <w:right w:val="none" w:sz="0" w:space="0" w:color="auto"/>
      </w:divBdr>
    </w:div>
    <w:div w:id="1180199415">
      <w:bodyDiv w:val="1"/>
      <w:marLeft w:val="0"/>
      <w:marRight w:val="0"/>
      <w:marTop w:val="0"/>
      <w:marBottom w:val="0"/>
      <w:divBdr>
        <w:top w:val="none" w:sz="0" w:space="0" w:color="auto"/>
        <w:left w:val="none" w:sz="0" w:space="0" w:color="auto"/>
        <w:bottom w:val="none" w:sz="0" w:space="0" w:color="auto"/>
        <w:right w:val="none" w:sz="0" w:space="0" w:color="auto"/>
      </w:divBdr>
    </w:div>
    <w:div w:id="1180314371">
      <w:bodyDiv w:val="1"/>
      <w:marLeft w:val="0"/>
      <w:marRight w:val="0"/>
      <w:marTop w:val="0"/>
      <w:marBottom w:val="0"/>
      <w:divBdr>
        <w:top w:val="none" w:sz="0" w:space="0" w:color="auto"/>
        <w:left w:val="none" w:sz="0" w:space="0" w:color="auto"/>
        <w:bottom w:val="none" w:sz="0" w:space="0" w:color="auto"/>
        <w:right w:val="none" w:sz="0" w:space="0" w:color="auto"/>
      </w:divBdr>
    </w:div>
    <w:div w:id="1181120341">
      <w:bodyDiv w:val="1"/>
      <w:marLeft w:val="0"/>
      <w:marRight w:val="0"/>
      <w:marTop w:val="0"/>
      <w:marBottom w:val="0"/>
      <w:divBdr>
        <w:top w:val="none" w:sz="0" w:space="0" w:color="auto"/>
        <w:left w:val="none" w:sz="0" w:space="0" w:color="auto"/>
        <w:bottom w:val="none" w:sz="0" w:space="0" w:color="auto"/>
        <w:right w:val="none" w:sz="0" w:space="0" w:color="auto"/>
      </w:divBdr>
    </w:div>
    <w:div w:id="1182662725">
      <w:bodyDiv w:val="1"/>
      <w:marLeft w:val="0"/>
      <w:marRight w:val="0"/>
      <w:marTop w:val="0"/>
      <w:marBottom w:val="0"/>
      <w:divBdr>
        <w:top w:val="none" w:sz="0" w:space="0" w:color="auto"/>
        <w:left w:val="none" w:sz="0" w:space="0" w:color="auto"/>
        <w:bottom w:val="none" w:sz="0" w:space="0" w:color="auto"/>
        <w:right w:val="none" w:sz="0" w:space="0" w:color="auto"/>
      </w:divBdr>
    </w:div>
    <w:div w:id="1183544472">
      <w:bodyDiv w:val="1"/>
      <w:marLeft w:val="0"/>
      <w:marRight w:val="0"/>
      <w:marTop w:val="0"/>
      <w:marBottom w:val="0"/>
      <w:divBdr>
        <w:top w:val="none" w:sz="0" w:space="0" w:color="auto"/>
        <w:left w:val="none" w:sz="0" w:space="0" w:color="auto"/>
        <w:bottom w:val="none" w:sz="0" w:space="0" w:color="auto"/>
        <w:right w:val="none" w:sz="0" w:space="0" w:color="auto"/>
      </w:divBdr>
    </w:div>
    <w:div w:id="1185361241">
      <w:bodyDiv w:val="1"/>
      <w:marLeft w:val="0"/>
      <w:marRight w:val="0"/>
      <w:marTop w:val="0"/>
      <w:marBottom w:val="0"/>
      <w:divBdr>
        <w:top w:val="none" w:sz="0" w:space="0" w:color="auto"/>
        <w:left w:val="none" w:sz="0" w:space="0" w:color="auto"/>
        <w:bottom w:val="none" w:sz="0" w:space="0" w:color="auto"/>
        <w:right w:val="none" w:sz="0" w:space="0" w:color="auto"/>
      </w:divBdr>
    </w:div>
    <w:div w:id="1185440632">
      <w:bodyDiv w:val="1"/>
      <w:marLeft w:val="0"/>
      <w:marRight w:val="0"/>
      <w:marTop w:val="0"/>
      <w:marBottom w:val="0"/>
      <w:divBdr>
        <w:top w:val="none" w:sz="0" w:space="0" w:color="auto"/>
        <w:left w:val="none" w:sz="0" w:space="0" w:color="auto"/>
        <w:bottom w:val="none" w:sz="0" w:space="0" w:color="auto"/>
        <w:right w:val="none" w:sz="0" w:space="0" w:color="auto"/>
      </w:divBdr>
    </w:div>
    <w:div w:id="1185749067">
      <w:bodyDiv w:val="1"/>
      <w:marLeft w:val="0"/>
      <w:marRight w:val="0"/>
      <w:marTop w:val="0"/>
      <w:marBottom w:val="0"/>
      <w:divBdr>
        <w:top w:val="none" w:sz="0" w:space="0" w:color="auto"/>
        <w:left w:val="none" w:sz="0" w:space="0" w:color="auto"/>
        <w:bottom w:val="none" w:sz="0" w:space="0" w:color="auto"/>
        <w:right w:val="none" w:sz="0" w:space="0" w:color="auto"/>
      </w:divBdr>
    </w:div>
    <w:div w:id="1186864787">
      <w:bodyDiv w:val="1"/>
      <w:marLeft w:val="0"/>
      <w:marRight w:val="0"/>
      <w:marTop w:val="0"/>
      <w:marBottom w:val="0"/>
      <w:divBdr>
        <w:top w:val="none" w:sz="0" w:space="0" w:color="auto"/>
        <w:left w:val="none" w:sz="0" w:space="0" w:color="auto"/>
        <w:bottom w:val="none" w:sz="0" w:space="0" w:color="auto"/>
        <w:right w:val="none" w:sz="0" w:space="0" w:color="auto"/>
      </w:divBdr>
    </w:div>
    <w:div w:id="1187720356">
      <w:bodyDiv w:val="1"/>
      <w:marLeft w:val="0"/>
      <w:marRight w:val="0"/>
      <w:marTop w:val="0"/>
      <w:marBottom w:val="0"/>
      <w:divBdr>
        <w:top w:val="none" w:sz="0" w:space="0" w:color="auto"/>
        <w:left w:val="none" w:sz="0" w:space="0" w:color="auto"/>
        <w:bottom w:val="none" w:sz="0" w:space="0" w:color="auto"/>
        <w:right w:val="none" w:sz="0" w:space="0" w:color="auto"/>
      </w:divBdr>
    </w:div>
    <w:div w:id="1187908269">
      <w:bodyDiv w:val="1"/>
      <w:marLeft w:val="0"/>
      <w:marRight w:val="0"/>
      <w:marTop w:val="0"/>
      <w:marBottom w:val="0"/>
      <w:divBdr>
        <w:top w:val="none" w:sz="0" w:space="0" w:color="auto"/>
        <w:left w:val="none" w:sz="0" w:space="0" w:color="auto"/>
        <w:bottom w:val="none" w:sz="0" w:space="0" w:color="auto"/>
        <w:right w:val="none" w:sz="0" w:space="0" w:color="auto"/>
      </w:divBdr>
    </w:div>
    <w:div w:id="1188717649">
      <w:bodyDiv w:val="1"/>
      <w:marLeft w:val="0"/>
      <w:marRight w:val="0"/>
      <w:marTop w:val="0"/>
      <w:marBottom w:val="0"/>
      <w:divBdr>
        <w:top w:val="none" w:sz="0" w:space="0" w:color="auto"/>
        <w:left w:val="none" w:sz="0" w:space="0" w:color="auto"/>
        <w:bottom w:val="none" w:sz="0" w:space="0" w:color="auto"/>
        <w:right w:val="none" w:sz="0" w:space="0" w:color="auto"/>
      </w:divBdr>
    </w:div>
    <w:div w:id="1188838000">
      <w:bodyDiv w:val="1"/>
      <w:marLeft w:val="0"/>
      <w:marRight w:val="0"/>
      <w:marTop w:val="0"/>
      <w:marBottom w:val="0"/>
      <w:divBdr>
        <w:top w:val="none" w:sz="0" w:space="0" w:color="auto"/>
        <w:left w:val="none" w:sz="0" w:space="0" w:color="auto"/>
        <w:bottom w:val="none" w:sz="0" w:space="0" w:color="auto"/>
        <w:right w:val="none" w:sz="0" w:space="0" w:color="auto"/>
      </w:divBdr>
    </w:div>
    <w:div w:id="1190755686">
      <w:bodyDiv w:val="1"/>
      <w:marLeft w:val="0"/>
      <w:marRight w:val="0"/>
      <w:marTop w:val="0"/>
      <w:marBottom w:val="0"/>
      <w:divBdr>
        <w:top w:val="none" w:sz="0" w:space="0" w:color="auto"/>
        <w:left w:val="none" w:sz="0" w:space="0" w:color="auto"/>
        <w:bottom w:val="none" w:sz="0" w:space="0" w:color="auto"/>
        <w:right w:val="none" w:sz="0" w:space="0" w:color="auto"/>
      </w:divBdr>
    </w:div>
    <w:div w:id="1190871520">
      <w:bodyDiv w:val="1"/>
      <w:marLeft w:val="0"/>
      <w:marRight w:val="0"/>
      <w:marTop w:val="0"/>
      <w:marBottom w:val="0"/>
      <w:divBdr>
        <w:top w:val="none" w:sz="0" w:space="0" w:color="auto"/>
        <w:left w:val="none" w:sz="0" w:space="0" w:color="auto"/>
        <w:bottom w:val="none" w:sz="0" w:space="0" w:color="auto"/>
        <w:right w:val="none" w:sz="0" w:space="0" w:color="auto"/>
      </w:divBdr>
    </w:div>
    <w:div w:id="1191332774">
      <w:bodyDiv w:val="1"/>
      <w:marLeft w:val="0"/>
      <w:marRight w:val="0"/>
      <w:marTop w:val="0"/>
      <w:marBottom w:val="0"/>
      <w:divBdr>
        <w:top w:val="none" w:sz="0" w:space="0" w:color="auto"/>
        <w:left w:val="none" w:sz="0" w:space="0" w:color="auto"/>
        <w:bottom w:val="none" w:sz="0" w:space="0" w:color="auto"/>
        <w:right w:val="none" w:sz="0" w:space="0" w:color="auto"/>
      </w:divBdr>
    </w:div>
    <w:div w:id="1191341375">
      <w:bodyDiv w:val="1"/>
      <w:marLeft w:val="0"/>
      <w:marRight w:val="0"/>
      <w:marTop w:val="0"/>
      <w:marBottom w:val="0"/>
      <w:divBdr>
        <w:top w:val="none" w:sz="0" w:space="0" w:color="auto"/>
        <w:left w:val="none" w:sz="0" w:space="0" w:color="auto"/>
        <w:bottom w:val="none" w:sz="0" w:space="0" w:color="auto"/>
        <w:right w:val="none" w:sz="0" w:space="0" w:color="auto"/>
      </w:divBdr>
    </w:div>
    <w:div w:id="1191794628">
      <w:bodyDiv w:val="1"/>
      <w:marLeft w:val="0"/>
      <w:marRight w:val="0"/>
      <w:marTop w:val="0"/>
      <w:marBottom w:val="0"/>
      <w:divBdr>
        <w:top w:val="none" w:sz="0" w:space="0" w:color="auto"/>
        <w:left w:val="none" w:sz="0" w:space="0" w:color="auto"/>
        <w:bottom w:val="none" w:sz="0" w:space="0" w:color="auto"/>
        <w:right w:val="none" w:sz="0" w:space="0" w:color="auto"/>
      </w:divBdr>
    </w:div>
    <w:div w:id="1192499500">
      <w:bodyDiv w:val="1"/>
      <w:marLeft w:val="0"/>
      <w:marRight w:val="0"/>
      <w:marTop w:val="0"/>
      <w:marBottom w:val="0"/>
      <w:divBdr>
        <w:top w:val="none" w:sz="0" w:space="0" w:color="auto"/>
        <w:left w:val="none" w:sz="0" w:space="0" w:color="auto"/>
        <w:bottom w:val="none" w:sz="0" w:space="0" w:color="auto"/>
        <w:right w:val="none" w:sz="0" w:space="0" w:color="auto"/>
      </w:divBdr>
    </w:div>
    <w:div w:id="1192764287">
      <w:bodyDiv w:val="1"/>
      <w:marLeft w:val="0"/>
      <w:marRight w:val="0"/>
      <w:marTop w:val="0"/>
      <w:marBottom w:val="0"/>
      <w:divBdr>
        <w:top w:val="none" w:sz="0" w:space="0" w:color="auto"/>
        <w:left w:val="none" w:sz="0" w:space="0" w:color="auto"/>
        <w:bottom w:val="none" w:sz="0" w:space="0" w:color="auto"/>
        <w:right w:val="none" w:sz="0" w:space="0" w:color="auto"/>
      </w:divBdr>
    </w:div>
    <w:div w:id="1192765534">
      <w:bodyDiv w:val="1"/>
      <w:marLeft w:val="0"/>
      <w:marRight w:val="0"/>
      <w:marTop w:val="0"/>
      <w:marBottom w:val="0"/>
      <w:divBdr>
        <w:top w:val="none" w:sz="0" w:space="0" w:color="auto"/>
        <w:left w:val="none" w:sz="0" w:space="0" w:color="auto"/>
        <w:bottom w:val="none" w:sz="0" w:space="0" w:color="auto"/>
        <w:right w:val="none" w:sz="0" w:space="0" w:color="auto"/>
      </w:divBdr>
    </w:div>
    <w:div w:id="1193105862">
      <w:bodyDiv w:val="1"/>
      <w:marLeft w:val="0"/>
      <w:marRight w:val="0"/>
      <w:marTop w:val="0"/>
      <w:marBottom w:val="0"/>
      <w:divBdr>
        <w:top w:val="none" w:sz="0" w:space="0" w:color="auto"/>
        <w:left w:val="none" w:sz="0" w:space="0" w:color="auto"/>
        <w:bottom w:val="none" w:sz="0" w:space="0" w:color="auto"/>
        <w:right w:val="none" w:sz="0" w:space="0" w:color="auto"/>
      </w:divBdr>
    </w:div>
    <w:div w:id="1195192109">
      <w:bodyDiv w:val="1"/>
      <w:marLeft w:val="0"/>
      <w:marRight w:val="0"/>
      <w:marTop w:val="0"/>
      <w:marBottom w:val="0"/>
      <w:divBdr>
        <w:top w:val="none" w:sz="0" w:space="0" w:color="auto"/>
        <w:left w:val="none" w:sz="0" w:space="0" w:color="auto"/>
        <w:bottom w:val="none" w:sz="0" w:space="0" w:color="auto"/>
        <w:right w:val="none" w:sz="0" w:space="0" w:color="auto"/>
      </w:divBdr>
    </w:div>
    <w:div w:id="1195776133">
      <w:bodyDiv w:val="1"/>
      <w:marLeft w:val="0"/>
      <w:marRight w:val="0"/>
      <w:marTop w:val="0"/>
      <w:marBottom w:val="0"/>
      <w:divBdr>
        <w:top w:val="none" w:sz="0" w:space="0" w:color="auto"/>
        <w:left w:val="none" w:sz="0" w:space="0" w:color="auto"/>
        <w:bottom w:val="none" w:sz="0" w:space="0" w:color="auto"/>
        <w:right w:val="none" w:sz="0" w:space="0" w:color="auto"/>
      </w:divBdr>
    </w:div>
    <w:div w:id="1196649589">
      <w:bodyDiv w:val="1"/>
      <w:marLeft w:val="0"/>
      <w:marRight w:val="0"/>
      <w:marTop w:val="0"/>
      <w:marBottom w:val="0"/>
      <w:divBdr>
        <w:top w:val="none" w:sz="0" w:space="0" w:color="auto"/>
        <w:left w:val="none" w:sz="0" w:space="0" w:color="auto"/>
        <w:bottom w:val="none" w:sz="0" w:space="0" w:color="auto"/>
        <w:right w:val="none" w:sz="0" w:space="0" w:color="auto"/>
      </w:divBdr>
    </w:div>
    <w:div w:id="1197039106">
      <w:bodyDiv w:val="1"/>
      <w:marLeft w:val="0"/>
      <w:marRight w:val="0"/>
      <w:marTop w:val="0"/>
      <w:marBottom w:val="0"/>
      <w:divBdr>
        <w:top w:val="none" w:sz="0" w:space="0" w:color="auto"/>
        <w:left w:val="none" w:sz="0" w:space="0" w:color="auto"/>
        <w:bottom w:val="none" w:sz="0" w:space="0" w:color="auto"/>
        <w:right w:val="none" w:sz="0" w:space="0" w:color="auto"/>
      </w:divBdr>
    </w:div>
    <w:div w:id="1197353641">
      <w:bodyDiv w:val="1"/>
      <w:marLeft w:val="0"/>
      <w:marRight w:val="0"/>
      <w:marTop w:val="0"/>
      <w:marBottom w:val="0"/>
      <w:divBdr>
        <w:top w:val="none" w:sz="0" w:space="0" w:color="auto"/>
        <w:left w:val="none" w:sz="0" w:space="0" w:color="auto"/>
        <w:bottom w:val="none" w:sz="0" w:space="0" w:color="auto"/>
        <w:right w:val="none" w:sz="0" w:space="0" w:color="auto"/>
      </w:divBdr>
    </w:div>
    <w:div w:id="1198352466">
      <w:bodyDiv w:val="1"/>
      <w:marLeft w:val="0"/>
      <w:marRight w:val="0"/>
      <w:marTop w:val="0"/>
      <w:marBottom w:val="0"/>
      <w:divBdr>
        <w:top w:val="none" w:sz="0" w:space="0" w:color="auto"/>
        <w:left w:val="none" w:sz="0" w:space="0" w:color="auto"/>
        <w:bottom w:val="none" w:sz="0" w:space="0" w:color="auto"/>
        <w:right w:val="none" w:sz="0" w:space="0" w:color="auto"/>
      </w:divBdr>
    </w:div>
    <w:div w:id="1198742153">
      <w:bodyDiv w:val="1"/>
      <w:marLeft w:val="0"/>
      <w:marRight w:val="0"/>
      <w:marTop w:val="0"/>
      <w:marBottom w:val="0"/>
      <w:divBdr>
        <w:top w:val="none" w:sz="0" w:space="0" w:color="auto"/>
        <w:left w:val="none" w:sz="0" w:space="0" w:color="auto"/>
        <w:bottom w:val="none" w:sz="0" w:space="0" w:color="auto"/>
        <w:right w:val="none" w:sz="0" w:space="0" w:color="auto"/>
      </w:divBdr>
    </w:div>
    <w:div w:id="1199197967">
      <w:bodyDiv w:val="1"/>
      <w:marLeft w:val="0"/>
      <w:marRight w:val="0"/>
      <w:marTop w:val="0"/>
      <w:marBottom w:val="0"/>
      <w:divBdr>
        <w:top w:val="none" w:sz="0" w:space="0" w:color="auto"/>
        <w:left w:val="none" w:sz="0" w:space="0" w:color="auto"/>
        <w:bottom w:val="none" w:sz="0" w:space="0" w:color="auto"/>
        <w:right w:val="none" w:sz="0" w:space="0" w:color="auto"/>
      </w:divBdr>
    </w:div>
    <w:div w:id="1200119398">
      <w:bodyDiv w:val="1"/>
      <w:marLeft w:val="0"/>
      <w:marRight w:val="0"/>
      <w:marTop w:val="0"/>
      <w:marBottom w:val="0"/>
      <w:divBdr>
        <w:top w:val="none" w:sz="0" w:space="0" w:color="auto"/>
        <w:left w:val="none" w:sz="0" w:space="0" w:color="auto"/>
        <w:bottom w:val="none" w:sz="0" w:space="0" w:color="auto"/>
        <w:right w:val="none" w:sz="0" w:space="0" w:color="auto"/>
      </w:divBdr>
    </w:div>
    <w:div w:id="1201356643">
      <w:bodyDiv w:val="1"/>
      <w:marLeft w:val="0"/>
      <w:marRight w:val="0"/>
      <w:marTop w:val="0"/>
      <w:marBottom w:val="0"/>
      <w:divBdr>
        <w:top w:val="none" w:sz="0" w:space="0" w:color="auto"/>
        <w:left w:val="none" w:sz="0" w:space="0" w:color="auto"/>
        <w:bottom w:val="none" w:sz="0" w:space="0" w:color="auto"/>
        <w:right w:val="none" w:sz="0" w:space="0" w:color="auto"/>
      </w:divBdr>
    </w:div>
    <w:div w:id="1201820004">
      <w:bodyDiv w:val="1"/>
      <w:marLeft w:val="0"/>
      <w:marRight w:val="0"/>
      <w:marTop w:val="0"/>
      <w:marBottom w:val="0"/>
      <w:divBdr>
        <w:top w:val="none" w:sz="0" w:space="0" w:color="auto"/>
        <w:left w:val="none" w:sz="0" w:space="0" w:color="auto"/>
        <w:bottom w:val="none" w:sz="0" w:space="0" w:color="auto"/>
        <w:right w:val="none" w:sz="0" w:space="0" w:color="auto"/>
      </w:divBdr>
    </w:div>
    <w:div w:id="1202282022">
      <w:bodyDiv w:val="1"/>
      <w:marLeft w:val="0"/>
      <w:marRight w:val="0"/>
      <w:marTop w:val="0"/>
      <w:marBottom w:val="0"/>
      <w:divBdr>
        <w:top w:val="none" w:sz="0" w:space="0" w:color="auto"/>
        <w:left w:val="none" w:sz="0" w:space="0" w:color="auto"/>
        <w:bottom w:val="none" w:sz="0" w:space="0" w:color="auto"/>
        <w:right w:val="none" w:sz="0" w:space="0" w:color="auto"/>
      </w:divBdr>
    </w:div>
    <w:div w:id="1203245209">
      <w:bodyDiv w:val="1"/>
      <w:marLeft w:val="0"/>
      <w:marRight w:val="0"/>
      <w:marTop w:val="0"/>
      <w:marBottom w:val="0"/>
      <w:divBdr>
        <w:top w:val="none" w:sz="0" w:space="0" w:color="auto"/>
        <w:left w:val="none" w:sz="0" w:space="0" w:color="auto"/>
        <w:bottom w:val="none" w:sz="0" w:space="0" w:color="auto"/>
        <w:right w:val="none" w:sz="0" w:space="0" w:color="auto"/>
      </w:divBdr>
    </w:div>
    <w:div w:id="1203635188">
      <w:bodyDiv w:val="1"/>
      <w:marLeft w:val="0"/>
      <w:marRight w:val="0"/>
      <w:marTop w:val="0"/>
      <w:marBottom w:val="0"/>
      <w:divBdr>
        <w:top w:val="none" w:sz="0" w:space="0" w:color="auto"/>
        <w:left w:val="none" w:sz="0" w:space="0" w:color="auto"/>
        <w:bottom w:val="none" w:sz="0" w:space="0" w:color="auto"/>
        <w:right w:val="none" w:sz="0" w:space="0" w:color="auto"/>
      </w:divBdr>
    </w:div>
    <w:div w:id="1203715542">
      <w:bodyDiv w:val="1"/>
      <w:marLeft w:val="0"/>
      <w:marRight w:val="0"/>
      <w:marTop w:val="0"/>
      <w:marBottom w:val="0"/>
      <w:divBdr>
        <w:top w:val="none" w:sz="0" w:space="0" w:color="auto"/>
        <w:left w:val="none" w:sz="0" w:space="0" w:color="auto"/>
        <w:bottom w:val="none" w:sz="0" w:space="0" w:color="auto"/>
        <w:right w:val="none" w:sz="0" w:space="0" w:color="auto"/>
      </w:divBdr>
    </w:div>
    <w:div w:id="1204756933">
      <w:bodyDiv w:val="1"/>
      <w:marLeft w:val="0"/>
      <w:marRight w:val="0"/>
      <w:marTop w:val="0"/>
      <w:marBottom w:val="0"/>
      <w:divBdr>
        <w:top w:val="none" w:sz="0" w:space="0" w:color="auto"/>
        <w:left w:val="none" w:sz="0" w:space="0" w:color="auto"/>
        <w:bottom w:val="none" w:sz="0" w:space="0" w:color="auto"/>
        <w:right w:val="none" w:sz="0" w:space="0" w:color="auto"/>
      </w:divBdr>
    </w:div>
    <w:div w:id="1206868986">
      <w:bodyDiv w:val="1"/>
      <w:marLeft w:val="0"/>
      <w:marRight w:val="0"/>
      <w:marTop w:val="0"/>
      <w:marBottom w:val="0"/>
      <w:divBdr>
        <w:top w:val="none" w:sz="0" w:space="0" w:color="auto"/>
        <w:left w:val="none" w:sz="0" w:space="0" w:color="auto"/>
        <w:bottom w:val="none" w:sz="0" w:space="0" w:color="auto"/>
        <w:right w:val="none" w:sz="0" w:space="0" w:color="auto"/>
      </w:divBdr>
    </w:div>
    <w:div w:id="1207065378">
      <w:bodyDiv w:val="1"/>
      <w:marLeft w:val="0"/>
      <w:marRight w:val="0"/>
      <w:marTop w:val="0"/>
      <w:marBottom w:val="0"/>
      <w:divBdr>
        <w:top w:val="none" w:sz="0" w:space="0" w:color="auto"/>
        <w:left w:val="none" w:sz="0" w:space="0" w:color="auto"/>
        <w:bottom w:val="none" w:sz="0" w:space="0" w:color="auto"/>
        <w:right w:val="none" w:sz="0" w:space="0" w:color="auto"/>
      </w:divBdr>
    </w:div>
    <w:div w:id="1207988224">
      <w:bodyDiv w:val="1"/>
      <w:marLeft w:val="0"/>
      <w:marRight w:val="0"/>
      <w:marTop w:val="0"/>
      <w:marBottom w:val="0"/>
      <w:divBdr>
        <w:top w:val="none" w:sz="0" w:space="0" w:color="auto"/>
        <w:left w:val="none" w:sz="0" w:space="0" w:color="auto"/>
        <w:bottom w:val="none" w:sz="0" w:space="0" w:color="auto"/>
        <w:right w:val="none" w:sz="0" w:space="0" w:color="auto"/>
      </w:divBdr>
    </w:div>
    <w:div w:id="1208027598">
      <w:bodyDiv w:val="1"/>
      <w:marLeft w:val="0"/>
      <w:marRight w:val="0"/>
      <w:marTop w:val="0"/>
      <w:marBottom w:val="0"/>
      <w:divBdr>
        <w:top w:val="none" w:sz="0" w:space="0" w:color="auto"/>
        <w:left w:val="none" w:sz="0" w:space="0" w:color="auto"/>
        <w:bottom w:val="none" w:sz="0" w:space="0" w:color="auto"/>
        <w:right w:val="none" w:sz="0" w:space="0" w:color="auto"/>
      </w:divBdr>
    </w:div>
    <w:div w:id="1208301363">
      <w:bodyDiv w:val="1"/>
      <w:marLeft w:val="0"/>
      <w:marRight w:val="0"/>
      <w:marTop w:val="0"/>
      <w:marBottom w:val="0"/>
      <w:divBdr>
        <w:top w:val="none" w:sz="0" w:space="0" w:color="auto"/>
        <w:left w:val="none" w:sz="0" w:space="0" w:color="auto"/>
        <w:bottom w:val="none" w:sz="0" w:space="0" w:color="auto"/>
        <w:right w:val="none" w:sz="0" w:space="0" w:color="auto"/>
      </w:divBdr>
    </w:div>
    <w:div w:id="1208302740">
      <w:bodyDiv w:val="1"/>
      <w:marLeft w:val="0"/>
      <w:marRight w:val="0"/>
      <w:marTop w:val="0"/>
      <w:marBottom w:val="0"/>
      <w:divBdr>
        <w:top w:val="none" w:sz="0" w:space="0" w:color="auto"/>
        <w:left w:val="none" w:sz="0" w:space="0" w:color="auto"/>
        <w:bottom w:val="none" w:sz="0" w:space="0" w:color="auto"/>
        <w:right w:val="none" w:sz="0" w:space="0" w:color="auto"/>
      </w:divBdr>
    </w:div>
    <w:div w:id="1210721451">
      <w:bodyDiv w:val="1"/>
      <w:marLeft w:val="0"/>
      <w:marRight w:val="0"/>
      <w:marTop w:val="0"/>
      <w:marBottom w:val="0"/>
      <w:divBdr>
        <w:top w:val="none" w:sz="0" w:space="0" w:color="auto"/>
        <w:left w:val="none" w:sz="0" w:space="0" w:color="auto"/>
        <w:bottom w:val="none" w:sz="0" w:space="0" w:color="auto"/>
        <w:right w:val="none" w:sz="0" w:space="0" w:color="auto"/>
      </w:divBdr>
    </w:div>
    <w:div w:id="1212300905">
      <w:bodyDiv w:val="1"/>
      <w:marLeft w:val="0"/>
      <w:marRight w:val="0"/>
      <w:marTop w:val="0"/>
      <w:marBottom w:val="0"/>
      <w:divBdr>
        <w:top w:val="none" w:sz="0" w:space="0" w:color="auto"/>
        <w:left w:val="none" w:sz="0" w:space="0" w:color="auto"/>
        <w:bottom w:val="none" w:sz="0" w:space="0" w:color="auto"/>
        <w:right w:val="none" w:sz="0" w:space="0" w:color="auto"/>
      </w:divBdr>
    </w:div>
    <w:div w:id="1212770400">
      <w:bodyDiv w:val="1"/>
      <w:marLeft w:val="0"/>
      <w:marRight w:val="0"/>
      <w:marTop w:val="0"/>
      <w:marBottom w:val="0"/>
      <w:divBdr>
        <w:top w:val="none" w:sz="0" w:space="0" w:color="auto"/>
        <w:left w:val="none" w:sz="0" w:space="0" w:color="auto"/>
        <w:bottom w:val="none" w:sz="0" w:space="0" w:color="auto"/>
        <w:right w:val="none" w:sz="0" w:space="0" w:color="auto"/>
      </w:divBdr>
    </w:div>
    <w:div w:id="1213465891">
      <w:bodyDiv w:val="1"/>
      <w:marLeft w:val="0"/>
      <w:marRight w:val="0"/>
      <w:marTop w:val="0"/>
      <w:marBottom w:val="0"/>
      <w:divBdr>
        <w:top w:val="none" w:sz="0" w:space="0" w:color="auto"/>
        <w:left w:val="none" w:sz="0" w:space="0" w:color="auto"/>
        <w:bottom w:val="none" w:sz="0" w:space="0" w:color="auto"/>
        <w:right w:val="none" w:sz="0" w:space="0" w:color="auto"/>
      </w:divBdr>
    </w:div>
    <w:div w:id="1213883637">
      <w:bodyDiv w:val="1"/>
      <w:marLeft w:val="0"/>
      <w:marRight w:val="0"/>
      <w:marTop w:val="0"/>
      <w:marBottom w:val="0"/>
      <w:divBdr>
        <w:top w:val="none" w:sz="0" w:space="0" w:color="auto"/>
        <w:left w:val="none" w:sz="0" w:space="0" w:color="auto"/>
        <w:bottom w:val="none" w:sz="0" w:space="0" w:color="auto"/>
        <w:right w:val="none" w:sz="0" w:space="0" w:color="auto"/>
      </w:divBdr>
    </w:div>
    <w:div w:id="1214342101">
      <w:bodyDiv w:val="1"/>
      <w:marLeft w:val="0"/>
      <w:marRight w:val="0"/>
      <w:marTop w:val="0"/>
      <w:marBottom w:val="0"/>
      <w:divBdr>
        <w:top w:val="none" w:sz="0" w:space="0" w:color="auto"/>
        <w:left w:val="none" w:sz="0" w:space="0" w:color="auto"/>
        <w:bottom w:val="none" w:sz="0" w:space="0" w:color="auto"/>
        <w:right w:val="none" w:sz="0" w:space="0" w:color="auto"/>
      </w:divBdr>
    </w:div>
    <w:div w:id="1215389243">
      <w:bodyDiv w:val="1"/>
      <w:marLeft w:val="0"/>
      <w:marRight w:val="0"/>
      <w:marTop w:val="0"/>
      <w:marBottom w:val="0"/>
      <w:divBdr>
        <w:top w:val="none" w:sz="0" w:space="0" w:color="auto"/>
        <w:left w:val="none" w:sz="0" w:space="0" w:color="auto"/>
        <w:bottom w:val="none" w:sz="0" w:space="0" w:color="auto"/>
        <w:right w:val="none" w:sz="0" w:space="0" w:color="auto"/>
      </w:divBdr>
    </w:div>
    <w:div w:id="1215509563">
      <w:bodyDiv w:val="1"/>
      <w:marLeft w:val="0"/>
      <w:marRight w:val="0"/>
      <w:marTop w:val="0"/>
      <w:marBottom w:val="0"/>
      <w:divBdr>
        <w:top w:val="none" w:sz="0" w:space="0" w:color="auto"/>
        <w:left w:val="none" w:sz="0" w:space="0" w:color="auto"/>
        <w:bottom w:val="none" w:sz="0" w:space="0" w:color="auto"/>
        <w:right w:val="none" w:sz="0" w:space="0" w:color="auto"/>
      </w:divBdr>
    </w:div>
    <w:div w:id="1216694592">
      <w:bodyDiv w:val="1"/>
      <w:marLeft w:val="0"/>
      <w:marRight w:val="0"/>
      <w:marTop w:val="0"/>
      <w:marBottom w:val="0"/>
      <w:divBdr>
        <w:top w:val="none" w:sz="0" w:space="0" w:color="auto"/>
        <w:left w:val="none" w:sz="0" w:space="0" w:color="auto"/>
        <w:bottom w:val="none" w:sz="0" w:space="0" w:color="auto"/>
        <w:right w:val="none" w:sz="0" w:space="0" w:color="auto"/>
      </w:divBdr>
    </w:div>
    <w:div w:id="1216742281">
      <w:bodyDiv w:val="1"/>
      <w:marLeft w:val="0"/>
      <w:marRight w:val="0"/>
      <w:marTop w:val="0"/>
      <w:marBottom w:val="0"/>
      <w:divBdr>
        <w:top w:val="none" w:sz="0" w:space="0" w:color="auto"/>
        <w:left w:val="none" w:sz="0" w:space="0" w:color="auto"/>
        <w:bottom w:val="none" w:sz="0" w:space="0" w:color="auto"/>
        <w:right w:val="none" w:sz="0" w:space="0" w:color="auto"/>
      </w:divBdr>
    </w:div>
    <w:div w:id="1217354674">
      <w:bodyDiv w:val="1"/>
      <w:marLeft w:val="0"/>
      <w:marRight w:val="0"/>
      <w:marTop w:val="0"/>
      <w:marBottom w:val="0"/>
      <w:divBdr>
        <w:top w:val="none" w:sz="0" w:space="0" w:color="auto"/>
        <w:left w:val="none" w:sz="0" w:space="0" w:color="auto"/>
        <w:bottom w:val="none" w:sz="0" w:space="0" w:color="auto"/>
        <w:right w:val="none" w:sz="0" w:space="0" w:color="auto"/>
      </w:divBdr>
    </w:div>
    <w:div w:id="1217401235">
      <w:bodyDiv w:val="1"/>
      <w:marLeft w:val="0"/>
      <w:marRight w:val="0"/>
      <w:marTop w:val="0"/>
      <w:marBottom w:val="0"/>
      <w:divBdr>
        <w:top w:val="none" w:sz="0" w:space="0" w:color="auto"/>
        <w:left w:val="none" w:sz="0" w:space="0" w:color="auto"/>
        <w:bottom w:val="none" w:sz="0" w:space="0" w:color="auto"/>
        <w:right w:val="none" w:sz="0" w:space="0" w:color="auto"/>
      </w:divBdr>
    </w:div>
    <w:div w:id="1218321654">
      <w:bodyDiv w:val="1"/>
      <w:marLeft w:val="0"/>
      <w:marRight w:val="0"/>
      <w:marTop w:val="0"/>
      <w:marBottom w:val="0"/>
      <w:divBdr>
        <w:top w:val="none" w:sz="0" w:space="0" w:color="auto"/>
        <w:left w:val="none" w:sz="0" w:space="0" w:color="auto"/>
        <w:bottom w:val="none" w:sz="0" w:space="0" w:color="auto"/>
        <w:right w:val="none" w:sz="0" w:space="0" w:color="auto"/>
      </w:divBdr>
    </w:div>
    <w:div w:id="1218936790">
      <w:bodyDiv w:val="1"/>
      <w:marLeft w:val="0"/>
      <w:marRight w:val="0"/>
      <w:marTop w:val="0"/>
      <w:marBottom w:val="0"/>
      <w:divBdr>
        <w:top w:val="none" w:sz="0" w:space="0" w:color="auto"/>
        <w:left w:val="none" w:sz="0" w:space="0" w:color="auto"/>
        <w:bottom w:val="none" w:sz="0" w:space="0" w:color="auto"/>
        <w:right w:val="none" w:sz="0" w:space="0" w:color="auto"/>
      </w:divBdr>
    </w:div>
    <w:div w:id="1219903896">
      <w:bodyDiv w:val="1"/>
      <w:marLeft w:val="0"/>
      <w:marRight w:val="0"/>
      <w:marTop w:val="0"/>
      <w:marBottom w:val="0"/>
      <w:divBdr>
        <w:top w:val="none" w:sz="0" w:space="0" w:color="auto"/>
        <w:left w:val="none" w:sz="0" w:space="0" w:color="auto"/>
        <w:bottom w:val="none" w:sz="0" w:space="0" w:color="auto"/>
        <w:right w:val="none" w:sz="0" w:space="0" w:color="auto"/>
      </w:divBdr>
    </w:div>
    <w:div w:id="1220630257">
      <w:bodyDiv w:val="1"/>
      <w:marLeft w:val="0"/>
      <w:marRight w:val="0"/>
      <w:marTop w:val="0"/>
      <w:marBottom w:val="0"/>
      <w:divBdr>
        <w:top w:val="none" w:sz="0" w:space="0" w:color="auto"/>
        <w:left w:val="none" w:sz="0" w:space="0" w:color="auto"/>
        <w:bottom w:val="none" w:sz="0" w:space="0" w:color="auto"/>
        <w:right w:val="none" w:sz="0" w:space="0" w:color="auto"/>
      </w:divBdr>
    </w:div>
    <w:div w:id="1220673567">
      <w:bodyDiv w:val="1"/>
      <w:marLeft w:val="0"/>
      <w:marRight w:val="0"/>
      <w:marTop w:val="0"/>
      <w:marBottom w:val="0"/>
      <w:divBdr>
        <w:top w:val="none" w:sz="0" w:space="0" w:color="auto"/>
        <w:left w:val="none" w:sz="0" w:space="0" w:color="auto"/>
        <w:bottom w:val="none" w:sz="0" w:space="0" w:color="auto"/>
        <w:right w:val="none" w:sz="0" w:space="0" w:color="auto"/>
      </w:divBdr>
    </w:div>
    <w:div w:id="1221285434">
      <w:bodyDiv w:val="1"/>
      <w:marLeft w:val="0"/>
      <w:marRight w:val="0"/>
      <w:marTop w:val="0"/>
      <w:marBottom w:val="0"/>
      <w:divBdr>
        <w:top w:val="none" w:sz="0" w:space="0" w:color="auto"/>
        <w:left w:val="none" w:sz="0" w:space="0" w:color="auto"/>
        <w:bottom w:val="none" w:sz="0" w:space="0" w:color="auto"/>
        <w:right w:val="none" w:sz="0" w:space="0" w:color="auto"/>
      </w:divBdr>
    </w:div>
    <w:div w:id="1222594392">
      <w:bodyDiv w:val="1"/>
      <w:marLeft w:val="0"/>
      <w:marRight w:val="0"/>
      <w:marTop w:val="0"/>
      <w:marBottom w:val="0"/>
      <w:divBdr>
        <w:top w:val="none" w:sz="0" w:space="0" w:color="auto"/>
        <w:left w:val="none" w:sz="0" w:space="0" w:color="auto"/>
        <w:bottom w:val="none" w:sz="0" w:space="0" w:color="auto"/>
        <w:right w:val="none" w:sz="0" w:space="0" w:color="auto"/>
      </w:divBdr>
    </w:div>
    <w:div w:id="1223365181">
      <w:bodyDiv w:val="1"/>
      <w:marLeft w:val="0"/>
      <w:marRight w:val="0"/>
      <w:marTop w:val="0"/>
      <w:marBottom w:val="0"/>
      <w:divBdr>
        <w:top w:val="none" w:sz="0" w:space="0" w:color="auto"/>
        <w:left w:val="none" w:sz="0" w:space="0" w:color="auto"/>
        <w:bottom w:val="none" w:sz="0" w:space="0" w:color="auto"/>
        <w:right w:val="none" w:sz="0" w:space="0" w:color="auto"/>
      </w:divBdr>
    </w:div>
    <w:div w:id="1223641331">
      <w:bodyDiv w:val="1"/>
      <w:marLeft w:val="0"/>
      <w:marRight w:val="0"/>
      <w:marTop w:val="0"/>
      <w:marBottom w:val="0"/>
      <w:divBdr>
        <w:top w:val="none" w:sz="0" w:space="0" w:color="auto"/>
        <w:left w:val="none" w:sz="0" w:space="0" w:color="auto"/>
        <w:bottom w:val="none" w:sz="0" w:space="0" w:color="auto"/>
        <w:right w:val="none" w:sz="0" w:space="0" w:color="auto"/>
      </w:divBdr>
    </w:div>
    <w:div w:id="1224759295">
      <w:bodyDiv w:val="1"/>
      <w:marLeft w:val="0"/>
      <w:marRight w:val="0"/>
      <w:marTop w:val="0"/>
      <w:marBottom w:val="0"/>
      <w:divBdr>
        <w:top w:val="none" w:sz="0" w:space="0" w:color="auto"/>
        <w:left w:val="none" w:sz="0" w:space="0" w:color="auto"/>
        <w:bottom w:val="none" w:sz="0" w:space="0" w:color="auto"/>
        <w:right w:val="none" w:sz="0" w:space="0" w:color="auto"/>
      </w:divBdr>
    </w:div>
    <w:div w:id="1225679514">
      <w:bodyDiv w:val="1"/>
      <w:marLeft w:val="0"/>
      <w:marRight w:val="0"/>
      <w:marTop w:val="0"/>
      <w:marBottom w:val="0"/>
      <w:divBdr>
        <w:top w:val="none" w:sz="0" w:space="0" w:color="auto"/>
        <w:left w:val="none" w:sz="0" w:space="0" w:color="auto"/>
        <w:bottom w:val="none" w:sz="0" w:space="0" w:color="auto"/>
        <w:right w:val="none" w:sz="0" w:space="0" w:color="auto"/>
      </w:divBdr>
    </w:div>
    <w:div w:id="1228764706">
      <w:bodyDiv w:val="1"/>
      <w:marLeft w:val="0"/>
      <w:marRight w:val="0"/>
      <w:marTop w:val="0"/>
      <w:marBottom w:val="0"/>
      <w:divBdr>
        <w:top w:val="none" w:sz="0" w:space="0" w:color="auto"/>
        <w:left w:val="none" w:sz="0" w:space="0" w:color="auto"/>
        <w:bottom w:val="none" w:sz="0" w:space="0" w:color="auto"/>
        <w:right w:val="none" w:sz="0" w:space="0" w:color="auto"/>
      </w:divBdr>
    </w:div>
    <w:div w:id="1228766332">
      <w:bodyDiv w:val="1"/>
      <w:marLeft w:val="0"/>
      <w:marRight w:val="0"/>
      <w:marTop w:val="0"/>
      <w:marBottom w:val="0"/>
      <w:divBdr>
        <w:top w:val="none" w:sz="0" w:space="0" w:color="auto"/>
        <w:left w:val="none" w:sz="0" w:space="0" w:color="auto"/>
        <w:bottom w:val="none" w:sz="0" w:space="0" w:color="auto"/>
        <w:right w:val="none" w:sz="0" w:space="0" w:color="auto"/>
      </w:divBdr>
    </w:div>
    <w:div w:id="1229149509">
      <w:bodyDiv w:val="1"/>
      <w:marLeft w:val="0"/>
      <w:marRight w:val="0"/>
      <w:marTop w:val="0"/>
      <w:marBottom w:val="0"/>
      <w:divBdr>
        <w:top w:val="none" w:sz="0" w:space="0" w:color="auto"/>
        <w:left w:val="none" w:sz="0" w:space="0" w:color="auto"/>
        <w:bottom w:val="none" w:sz="0" w:space="0" w:color="auto"/>
        <w:right w:val="none" w:sz="0" w:space="0" w:color="auto"/>
      </w:divBdr>
    </w:div>
    <w:div w:id="1230504361">
      <w:bodyDiv w:val="1"/>
      <w:marLeft w:val="0"/>
      <w:marRight w:val="0"/>
      <w:marTop w:val="0"/>
      <w:marBottom w:val="0"/>
      <w:divBdr>
        <w:top w:val="none" w:sz="0" w:space="0" w:color="auto"/>
        <w:left w:val="none" w:sz="0" w:space="0" w:color="auto"/>
        <w:bottom w:val="none" w:sz="0" w:space="0" w:color="auto"/>
        <w:right w:val="none" w:sz="0" w:space="0" w:color="auto"/>
      </w:divBdr>
    </w:div>
    <w:div w:id="1231036975">
      <w:bodyDiv w:val="1"/>
      <w:marLeft w:val="0"/>
      <w:marRight w:val="0"/>
      <w:marTop w:val="0"/>
      <w:marBottom w:val="0"/>
      <w:divBdr>
        <w:top w:val="none" w:sz="0" w:space="0" w:color="auto"/>
        <w:left w:val="none" w:sz="0" w:space="0" w:color="auto"/>
        <w:bottom w:val="none" w:sz="0" w:space="0" w:color="auto"/>
        <w:right w:val="none" w:sz="0" w:space="0" w:color="auto"/>
      </w:divBdr>
    </w:div>
    <w:div w:id="1231119311">
      <w:bodyDiv w:val="1"/>
      <w:marLeft w:val="0"/>
      <w:marRight w:val="0"/>
      <w:marTop w:val="0"/>
      <w:marBottom w:val="0"/>
      <w:divBdr>
        <w:top w:val="none" w:sz="0" w:space="0" w:color="auto"/>
        <w:left w:val="none" w:sz="0" w:space="0" w:color="auto"/>
        <w:bottom w:val="none" w:sz="0" w:space="0" w:color="auto"/>
        <w:right w:val="none" w:sz="0" w:space="0" w:color="auto"/>
      </w:divBdr>
    </w:div>
    <w:div w:id="1231622760">
      <w:bodyDiv w:val="1"/>
      <w:marLeft w:val="0"/>
      <w:marRight w:val="0"/>
      <w:marTop w:val="0"/>
      <w:marBottom w:val="0"/>
      <w:divBdr>
        <w:top w:val="none" w:sz="0" w:space="0" w:color="auto"/>
        <w:left w:val="none" w:sz="0" w:space="0" w:color="auto"/>
        <w:bottom w:val="none" w:sz="0" w:space="0" w:color="auto"/>
        <w:right w:val="none" w:sz="0" w:space="0" w:color="auto"/>
      </w:divBdr>
    </w:div>
    <w:div w:id="1233197297">
      <w:bodyDiv w:val="1"/>
      <w:marLeft w:val="0"/>
      <w:marRight w:val="0"/>
      <w:marTop w:val="0"/>
      <w:marBottom w:val="0"/>
      <w:divBdr>
        <w:top w:val="none" w:sz="0" w:space="0" w:color="auto"/>
        <w:left w:val="none" w:sz="0" w:space="0" w:color="auto"/>
        <w:bottom w:val="none" w:sz="0" w:space="0" w:color="auto"/>
        <w:right w:val="none" w:sz="0" w:space="0" w:color="auto"/>
      </w:divBdr>
    </w:div>
    <w:div w:id="1233663584">
      <w:bodyDiv w:val="1"/>
      <w:marLeft w:val="0"/>
      <w:marRight w:val="0"/>
      <w:marTop w:val="0"/>
      <w:marBottom w:val="0"/>
      <w:divBdr>
        <w:top w:val="none" w:sz="0" w:space="0" w:color="auto"/>
        <w:left w:val="none" w:sz="0" w:space="0" w:color="auto"/>
        <w:bottom w:val="none" w:sz="0" w:space="0" w:color="auto"/>
        <w:right w:val="none" w:sz="0" w:space="0" w:color="auto"/>
      </w:divBdr>
    </w:div>
    <w:div w:id="1235820226">
      <w:bodyDiv w:val="1"/>
      <w:marLeft w:val="0"/>
      <w:marRight w:val="0"/>
      <w:marTop w:val="0"/>
      <w:marBottom w:val="0"/>
      <w:divBdr>
        <w:top w:val="none" w:sz="0" w:space="0" w:color="auto"/>
        <w:left w:val="none" w:sz="0" w:space="0" w:color="auto"/>
        <w:bottom w:val="none" w:sz="0" w:space="0" w:color="auto"/>
        <w:right w:val="none" w:sz="0" w:space="0" w:color="auto"/>
      </w:divBdr>
    </w:div>
    <w:div w:id="1236279161">
      <w:bodyDiv w:val="1"/>
      <w:marLeft w:val="0"/>
      <w:marRight w:val="0"/>
      <w:marTop w:val="0"/>
      <w:marBottom w:val="0"/>
      <w:divBdr>
        <w:top w:val="none" w:sz="0" w:space="0" w:color="auto"/>
        <w:left w:val="none" w:sz="0" w:space="0" w:color="auto"/>
        <w:bottom w:val="none" w:sz="0" w:space="0" w:color="auto"/>
        <w:right w:val="none" w:sz="0" w:space="0" w:color="auto"/>
      </w:divBdr>
    </w:div>
    <w:div w:id="1238594948">
      <w:bodyDiv w:val="1"/>
      <w:marLeft w:val="0"/>
      <w:marRight w:val="0"/>
      <w:marTop w:val="0"/>
      <w:marBottom w:val="0"/>
      <w:divBdr>
        <w:top w:val="none" w:sz="0" w:space="0" w:color="auto"/>
        <w:left w:val="none" w:sz="0" w:space="0" w:color="auto"/>
        <w:bottom w:val="none" w:sz="0" w:space="0" w:color="auto"/>
        <w:right w:val="none" w:sz="0" w:space="0" w:color="auto"/>
      </w:divBdr>
    </w:div>
    <w:div w:id="1239944711">
      <w:bodyDiv w:val="1"/>
      <w:marLeft w:val="0"/>
      <w:marRight w:val="0"/>
      <w:marTop w:val="0"/>
      <w:marBottom w:val="0"/>
      <w:divBdr>
        <w:top w:val="none" w:sz="0" w:space="0" w:color="auto"/>
        <w:left w:val="none" w:sz="0" w:space="0" w:color="auto"/>
        <w:bottom w:val="none" w:sz="0" w:space="0" w:color="auto"/>
        <w:right w:val="none" w:sz="0" w:space="0" w:color="auto"/>
      </w:divBdr>
    </w:div>
    <w:div w:id="1241982125">
      <w:bodyDiv w:val="1"/>
      <w:marLeft w:val="0"/>
      <w:marRight w:val="0"/>
      <w:marTop w:val="0"/>
      <w:marBottom w:val="0"/>
      <w:divBdr>
        <w:top w:val="none" w:sz="0" w:space="0" w:color="auto"/>
        <w:left w:val="none" w:sz="0" w:space="0" w:color="auto"/>
        <w:bottom w:val="none" w:sz="0" w:space="0" w:color="auto"/>
        <w:right w:val="none" w:sz="0" w:space="0" w:color="auto"/>
      </w:divBdr>
    </w:div>
    <w:div w:id="1242327365">
      <w:bodyDiv w:val="1"/>
      <w:marLeft w:val="0"/>
      <w:marRight w:val="0"/>
      <w:marTop w:val="0"/>
      <w:marBottom w:val="0"/>
      <w:divBdr>
        <w:top w:val="none" w:sz="0" w:space="0" w:color="auto"/>
        <w:left w:val="none" w:sz="0" w:space="0" w:color="auto"/>
        <w:bottom w:val="none" w:sz="0" w:space="0" w:color="auto"/>
        <w:right w:val="none" w:sz="0" w:space="0" w:color="auto"/>
      </w:divBdr>
    </w:div>
    <w:div w:id="1244953279">
      <w:bodyDiv w:val="1"/>
      <w:marLeft w:val="0"/>
      <w:marRight w:val="0"/>
      <w:marTop w:val="0"/>
      <w:marBottom w:val="0"/>
      <w:divBdr>
        <w:top w:val="none" w:sz="0" w:space="0" w:color="auto"/>
        <w:left w:val="none" w:sz="0" w:space="0" w:color="auto"/>
        <w:bottom w:val="none" w:sz="0" w:space="0" w:color="auto"/>
        <w:right w:val="none" w:sz="0" w:space="0" w:color="auto"/>
      </w:divBdr>
    </w:div>
    <w:div w:id="1245609498">
      <w:bodyDiv w:val="1"/>
      <w:marLeft w:val="0"/>
      <w:marRight w:val="0"/>
      <w:marTop w:val="0"/>
      <w:marBottom w:val="0"/>
      <w:divBdr>
        <w:top w:val="none" w:sz="0" w:space="0" w:color="auto"/>
        <w:left w:val="none" w:sz="0" w:space="0" w:color="auto"/>
        <w:bottom w:val="none" w:sz="0" w:space="0" w:color="auto"/>
        <w:right w:val="none" w:sz="0" w:space="0" w:color="auto"/>
      </w:divBdr>
    </w:div>
    <w:div w:id="1245993441">
      <w:bodyDiv w:val="1"/>
      <w:marLeft w:val="0"/>
      <w:marRight w:val="0"/>
      <w:marTop w:val="0"/>
      <w:marBottom w:val="0"/>
      <w:divBdr>
        <w:top w:val="none" w:sz="0" w:space="0" w:color="auto"/>
        <w:left w:val="none" w:sz="0" w:space="0" w:color="auto"/>
        <w:bottom w:val="none" w:sz="0" w:space="0" w:color="auto"/>
        <w:right w:val="none" w:sz="0" w:space="0" w:color="auto"/>
      </w:divBdr>
    </w:div>
    <w:div w:id="1246065517">
      <w:bodyDiv w:val="1"/>
      <w:marLeft w:val="0"/>
      <w:marRight w:val="0"/>
      <w:marTop w:val="0"/>
      <w:marBottom w:val="0"/>
      <w:divBdr>
        <w:top w:val="none" w:sz="0" w:space="0" w:color="auto"/>
        <w:left w:val="none" w:sz="0" w:space="0" w:color="auto"/>
        <w:bottom w:val="none" w:sz="0" w:space="0" w:color="auto"/>
        <w:right w:val="none" w:sz="0" w:space="0" w:color="auto"/>
      </w:divBdr>
    </w:div>
    <w:div w:id="1246843274">
      <w:bodyDiv w:val="1"/>
      <w:marLeft w:val="0"/>
      <w:marRight w:val="0"/>
      <w:marTop w:val="0"/>
      <w:marBottom w:val="0"/>
      <w:divBdr>
        <w:top w:val="none" w:sz="0" w:space="0" w:color="auto"/>
        <w:left w:val="none" w:sz="0" w:space="0" w:color="auto"/>
        <w:bottom w:val="none" w:sz="0" w:space="0" w:color="auto"/>
        <w:right w:val="none" w:sz="0" w:space="0" w:color="auto"/>
      </w:divBdr>
    </w:div>
    <w:div w:id="1247110676">
      <w:bodyDiv w:val="1"/>
      <w:marLeft w:val="0"/>
      <w:marRight w:val="0"/>
      <w:marTop w:val="0"/>
      <w:marBottom w:val="0"/>
      <w:divBdr>
        <w:top w:val="none" w:sz="0" w:space="0" w:color="auto"/>
        <w:left w:val="none" w:sz="0" w:space="0" w:color="auto"/>
        <w:bottom w:val="none" w:sz="0" w:space="0" w:color="auto"/>
        <w:right w:val="none" w:sz="0" w:space="0" w:color="auto"/>
      </w:divBdr>
    </w:div>
    <w:div w:id="1247881451">
      <w:bodyDiv w:val="1"/>
      <w:marLeft w:val="0"/>
      <w:marRight w:val="0"/>
      <w:marTop w:val="0"/>
      <w:marBottom w:val="0"/>
      <w:divBdr>
        <w:top w:val="none" w:sz="0" w:space="0" w:color="auto"/>
        <w:left w:val="none" w:sz="0" w:space="0" w:color="auto"/>
        <w:bottom w:val="none" w:sz="0" w:space="0" w:color="auto"/>
        <w:right w:val="none" w:sz="0" w:space="0" w:color="auto"/>
      </w:divBdr>
    </w:div>
    <w:div w:id="1249147685">
      <w:bodyDiv w:val="1"/>
      <w:marLeft w:val="0"/>
      <w:marRight w:val="0"/>
      <w:marTop w:val="0"/>
      <w:marBottom w:val="0"/>
      <w:divBdr>
        <w:top w:val="none" w:sz="0" w:space="0" w:color="auto"/>
        <w:left w:val="none" w:sz="0" w:space="0" w:color="auto"/>
        <w:bottom w:val="none" w:sz="0" w:space="0" w:color="auto"/>
        <w:right w:val="none" w:sz="0" w:space="0" w:color="auto"/>
      </w:divBdr>
    </w:div>
    <w:div w:id="1249581629">
      <w:bodyDiv w:val="1"/>
      <w:marLeft w:val="0"/>
      <w:marRight w:val="0"/>
      <w:marTop w:val="0"/>
      <w:marBottom w:val="0"/>
      <w:divBdr>
        <w:top w:val="none" w:sz="0" w:space="0" w:color="auto"/>
        <w:left w:val="none" w:sz="0" w:space="0" w:color="auto"/>
        <w:bottom w:val="none" w:sz="0" w:space="0" w:color="auto"/>
        <w:right w:val="none" w:sz="0" w:space="0" w:color="auto"/>
      </w:divBdr>
    </w:div>
    <w:div w:id="1251625041">
      <w:bodyDiv w:val="1"/>
      <w:marLeft w:val="0"/>
      <w:marRight w:val="0"/>
      <w:marTop w:val="0"/>
      <w:marBottom w:val="0"/>
      <w:divBdr>
        <w:top w:val="none" w:sz="0" w:space="0" w:color="auto"/>
        <w:left w:val="none" w:sz="0" w:space="0" w:color="auto"/>
        <w:bottom w:val="none" w:sz="0" w:space="0" w:color="auto"/>
        <w:right w:val="none" w:sz="0" w:space="0" w:color="auto"/>
      </w:divBdr>
    </w:div>
    <w:div w:id="1252855739">
      <w:bodyDiv w:val="1"/>
      <w:marLeft w:val="0"/>
      <w:marRight w:val="0"/>
      <w:marTop w:val="0"/>
      <w:marBottom w:val="0"/>
      <w:divBdr>
        <w:top w:val="none" w:sz="0" w:space="0" w:color="auto"/>
        <w:left w:val="none" w:sz="0" w:space="0" w:color="auto"/>
        <w:bottom w:val="none" w:sz="0" w:space="0" w:color="auto"/>
        <w:right w:val="none" w:sz="0" w:space="0" w:color="auto"/>
      </w:divBdr>
    </w:div>
    <w:div w:id="1252936157">
      <w:bodyDiv w:val="1"/>
      <w:marLeft w:val="0"/>
      <w:marRight w:val="0"/>
      <w:marTop w:val="0"/>
      <w:marBottom w:val="0"/>
      <w:divBdr>
        <w:top w:val="none" w:sz="0" w:space="0" w:color="auto"/>
        <w:left w:val="none" w:sz="0" w:space="0" w:color="auto"/>
        <w:bottom w:val="none" w:sz="0" w:space="0" w:color="auto"/>
        <w:right w:val="none" w:sz="0" w:space="0" w:color="auto"/>
      </w:divBdr>
    </w:div>
    <w:div w:id="1254170398">
      <w:bodyDiv w:val="1"/>
      <w:marLeft w:val="0"/>
      <w:marRight w:val="0"/>
      <w:marTop w:val="0"/>
      <w:marBottom w:val="0"/>
      <w:divBdr>
        <w:top w:val="none" w:sz="0" w:space="0" w:color="auto"/>
        <w:left w:val="none" w:sz="0" w:space="0" w:color="auto"/>
        <w:bottom w:val="none" w:sz="0" w:space="0" w:color="auto"/>
        <w:right w:val="none" w:sz="0" w:space="0" w:color="auto"/>
      </w:divBdr>
    </w:div>
    <w:div w:id="1254704689">
      <w:bodyDiv w:val="1"/>
      <w:marLeft w:val="0"/>
      <w:marRight w:val="0"/>
      <w:marTop w:val="0"/>
      <w:marBottom w:val="0"/>
      <w:divBdr>
        <w:top w:val="none" w:sz="0" w:space="0" w:color="auto"/>
        <w:left w:val="none" w:sz="0" w:space="0" w:color="auto"/>
        <w:bottom w:val="none" w:sz="0" w:space="0" w:color="auto"/>
        <w:right w:val="none" w:sz="0" w:space="0" w:color="auto"/>
      </w:divBdr>
    </w:div>
    <w:div w:id="1255632026">
      <w:bodyDiv w:val="1"/>
      <w:marLeft w:val="0"/>
      <w:marRight w:val="0"/>
      <w:marTop w:val="0"/>
      <w:marBottom w:val="0"/>
      <w:divBdr>
        <w:top w:val="none" w:sz="0" w:space="0" w:color="auto"/>
        <w:left w:val="none" w:sz="0" w:space="0" w:color="auto"/>
        <w:bottom w:val="none" w:sz="0" w:space="0" w:color="auto"/>
        <w:right w:val="none" w:sz="0" w:space="0" w:color="auto"/>
      </w:divBdr>
    </w:div>
    <w:div w:id="1256590601">
      <w:bodyDiv w:val="1"/>
      <w:marLeft w:val="0"/>
      <w:marRight w:val="0"/>
      <w:marTop w:val="0"/>
      <w:marBottom w:val="0"/>
      <w:divBdr>
        <w:top w:val="none" w:sz="0" w:space="0" w:color="auto"/>
        <w:left w:val="none" w:sz="0" w:space="0" w:color="auto"/>
        <w:bottom w:val="none" w:sz="0" w:space="0" w:color="auto"/>
        <w:right w:val="none" w:sz="0" w:space="0" w:color="auto"/>
      </w:divBdr>
    </w:div>
    <w:div w:id="1259556697">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1059885">
      <w:bodyDiv w:val="1"/>
      <w:marLeft w:val="0"/>
      <w:marRight w:val="0"/>
      <w:marTop w:val="0"/>
      <w:marBottom w:val="0"/>
      <w:divBdr>
        <w:top w:val="none" w:sz="0" w:space="0" w:color="auto"/>
        <w:left w:val="none" w:sz="0" w:space="0" w:color="auto"/>
        <w:bottom w:val="none" w:sz="0" w:space="0" w:color="auto"/>
        <w:right w:val="none" w:sz="0" w:space="0" w:color="auto"/>
      </w:divBdr>
    </w:div>
    <w:div w:id="1261329231">
      <w:bodyDiv w:val="1"/>
      <w:marLeft w:val="0"/>
      <w:marRight w:val="0"/>
      <w:marTop w:val="0"/>
      <w:marBottom w:val="0"/>
      <w:divBdr>
        <w:top w:val="none" w:sz="0" w:space="0" w:color="auto"/>
        <w:left w:val="none" w:sz="0" w:space="0" w:color="auto"/>
        <w:bottom w:val="none" w:sz="0" w:space="0" w:color="auto"/>
        <w:right w:val="none" w:sz="0" w:space="0" w:color="auto"/>
      </w:divBdr>
    </w:div>
    <w:div w:id="1261648179">
      <w:bodyDiv w:val="1"/>
      <w:marLeft w:val="0"/>
      <w:marRight w:val="0"/>
      <w:marTop w:val="0"/>
      <w:marBottom w:val="0"/>
      <w:divBdr>
        <w:top w:val="none" w:sz="0" w:space="0" w:color="auto"/>
        <w:left w:val="none" w:sz="0" w:space="0" w:color="auto"/>
        <w:bottom w:val="none" w:sz="0" w:space="0" w:color="auto"/>
        <w:right w:val="none" w:sz="0" w:space="0" w:color="auto"/>
      </w:divBdr>
    </w:div>
    <w:div w:id="1262106955">
      <w:bodyDiv w:val="1"/>
      <w:marLeft w:val="0"/>
      <w:marRight w:val="0"/>
      <w:marTop w:val="0"/>
      <w:marBottom w:val="0"/>
      <w:divBdr>
        <w:top w:val="none" w:sz="0" w:space="0" w:color="auto"/>
        <w:left w:val="none" w:sz="0" w:space="0" w:color="auto"/>
        <w:bottom w:val="none" w:sz="0" w:space="0" w:color="auto"/>
        <w:right w:val="none" w:sz="0" w:space="0" w:color="auto"/>
      </w:divBdr>
    </w:div>
    <w:div w:id="1263414841">
      <w:bodyDiv w:val="1"/>
      <w:marLeft w:val="0"/>
      <w:marRight w:val="0"/>
      <w:marTop w:val="0"/>
      <w:marBottom w:val="0"/>
      <w:divBdr>
        <w:top w:val="none" w:sz="0" w:space="0" w:color="auto"/>
        <w:left w:val="none" w:sz="0" w:space="0" w:color="auto"/>
        <w:bottom w:val="none" w:sz="0" w:space="0" w:color="auto"/>
        <w:right w:val="none" w:sz="0" w:space="0" w:color="auto"/>
      </w:divBdr>
    </w:div>
    <w:div w:id="1264610838">
      <w:bodyDiv w:val="1"/>
      <w:marLeft w:val="0"/>
      <w:marRight w:val="0"/>
      <w:marTop w:val="0"/>
      <w:marBottom w:val="0"/>
      <w:divBdr>
        <w:top w:val="none" w:sz="0" w:space="0" w:color="auto"/>
        <w:left w:val="none" w:sz="0" w:space="0" w:color="auto"/>
        <w:bottom w:val="none" w:sz="0" w:space="0" w:color="auto"/>
        <w:right w:val="none" w:sz="0" w:space="0" w:color="auto"/>
      </w:divBdr>
    </w:div>
    <w:div w:id="1265310940">
      <w:bodyDiv w:val="1"/>
      <w:marLeft w:val="0"/>
      <w:marRight w:val="0"/>
      <w:marTop w:val="0"/>
      <w:marBottom w:val="0"/>
      <w:divBdr>
        <w:top w:val="none" w:sz="0" w:space="0" w:color="auto"/>
        <w:left w:val="none" w:sz="0" w:space="0" w:color="auto"/>
        <w:bottom w:val="none" w:sz="0" w:space="0" w:color="auto"/>
        <w:right w:val="none" w:sz="0" w:space="0" w:color="auto"/>
      </w:divBdr>
    </w:div>
    <w:div w:id="1265843223">
      <w:bodyDiv w:val="1"/>
      <w:marLeft w:val="0"/>
      <w:marRight w:val="0"/>
      <w:marTop w:val="0"/>
      <w:marBottom w:val="0"/>
      <w:divBdr>
        <w:top w:val="none" w:sz="0" w:space="0" w:color="auto"/>
        <w:left w:val="none" w:sz="0" w:space="0" w:color="auto"/>
        <w:bottom w:val="none" w:sz="0" w:space="0" w:color="auto"/>
        <w:right w:val="none" w:sz="0" w:space="0" w:color="auto"/>
      </w:divBdr>
    </w:div>
    <w:div w:id="1265963088">
      <w:bodyDiv w:val="1"/>
      <w:marLeft w:val="0"/>
      <w:marRight w:val="0"/>
      <w:marTop w:val="0"/>
      <w:marBottom w:val="0"/>
      <w:divBdr>
        <w:top w:val="none" w:sz="0" w:space="0" w:color="auto"/>
        <w:left w:val="none" w:sz="0" w:space="0" w:color="auto"/>
        <w:bottom w:val="none" w:sz="0" w:space="0" w:color="auto"/>
        <w:right w:val="none" w:sz="0" w:space="0" w:color="auto"/>
      </w:divBdr>
    </w:div>
    <w:div w:id="1266573260">
      <w:bodyDiv w:val="1"/>
      <w:marLeft w:val="0"/>
      <w:marRight w:val="0"/>
      <w:marTop w:val="0"/>
      <w:marBottom w:val="0"/>
      <w:divBdr>
        <w:top w:val="none" w:sz="0" w:space="0" w:color="auto"/>
        <w:left w:val="none" w:sz="0" w:space="0" w:color="auto"/>
        <w:bottom w:val="none" w:sz="0" w:space="0" w:color="auto"/>
        <w:right w:val="none" w:sz="0" w:space="0" w:color="auto"/>
      </w:divBdr>
    </w:div>
    <w:div w:id="1266766958">
      <w:bodyDiv w:val="1"/>
      <w:marLeft w:val="0"/>
      <w:marRight w:val="0"/>
      <w:marTop w:val="0"/>
      <w:marBottom w:val="0"/>
      <w:divBdr>
        <w:top w:val="none" w:sz="0" w:space="0" w:color="auto"/>
        <w:left w:val="none" w:sz="0" w:space="0" w:color="auto"/>
        <w:bottom w:val="none" w:sz="0" w:space="0" w:color="auto"/>
        <w:right w:val="none" w:sz="0" w:space="0" w:color="auto"/>
      </w:divBdr>
      <w:divsChild>
        <w:div w:id="2084334364">
          <w:marLeft w:val="720"/>
          <w:marRight w:val="0"/>
          <w:marTop w:val="0"/>
          <w:marBottom w:val="160"/>
          <w:divBdr>
            <w:top w:val="none" w:sz="0" w:space="0" w:color="auto"/>
            <w:left w:val="none" w:sz="0" w:space="0" w:color="auto"/>
            <w:bottom w:val="none" w:sz="0" w:space="0" w:color="auto"/>
            <w:right w:val="none" w:sz="0" w:space="0" w:color="auto"/>
          </w:divBdr>
        </w:div>
      </w:divsChild>
    </w:div>
    <w:div w:id="1266958090">
      <w:bodyDiv w:val="1"/>
      <w:marLeft w:val="0"/>
      <w:marRight w:val="0"/>
      <w:marTop w:val="0"/>
      <w:marBottom w:val="0"/>
      <w:divBdr>
        <w:top w:val="none" w:sz="0" w:space="0" w:color="auto"/>
        <w:left w:val="none" w:sz="0" w:space="0" w:color="auto"/>
        <w:bottom w:val="none" w:sz="0" w:space="0" w:color="auto"/>
        <w:right w:val="none" w:sz="0" w:space="0" w:color="auto"/>
      </w:divBdr>
    </w:div>
    <w:div w:id="1267810135">
      <w:bodyDiv w:val="1"/>
      <w:marLeft w:val="0"/>
      <w:marRight w:val="0"/>
      <w:marTop w:val="0"/>
      <w:marBottom w:val="0"/>
      <w:divBdr>
        <w:top w:val="none" w:sz="0" w:space="0" w:color="auto"/>
        <w:left w:val="none" w:sz="0" w:space="0" w:color="auto"/>
        <w:bottom w:val="none" w:sz="0" w:space="0" w:color="auto"/>
        <w:right w:val="none" w:sz="0" w:space="0" w:color="auto"/>
      </w:divBdr>
    </w:div>
    <w:div w:id="1268196519">
      <w:bodyDiv w:val="1"/>
      <w:marLeft w:val="0"/>
      <w:marRight w:val="0"/>
      <w:marTop w:val="0"/>
      <w:marBottom w:val="0"/>
      <w:divBdr>
        <w:top w:val="none" w:sz="0" w:space="0" w:color="auto"/>
        <w:left w:val="none" w:sz="0" w:space="0" w:color="auto"/>
        <w:bottom w:val="none" w:sz="0" w:space="0" w:color="auto"/>
        <w:right w:val="none" w:sz="0" w:space="0" w:color="auto"/>
      </w:divBdr>
    </w:div>
    <w:div w:id="1269851692">
      <w:bodyDiv w:val="1"/>
      <w:marLeft w:val="0"/>
      <w:marRight w:val="0"/>
      <w:marTop w:val="0"/>
      <w:marBottom w:val="0"/>
      <w:divBdr>
        <w:top w:val="none" w:sz="0" w:space="0" w:color="auto"/>
        <w:left w:val="none" w:sz="0" w:space="0" w:color="auto"/>
        <w:bottom w:val="none" w:sz="0" w:space="0" w:color="auto"/>
        <w:right w:val="none" w:sz="0" w:space="0" w:color="auto"/>
      </w:divBdr>
    </w:div>
    <w:div w:id="1270235969">
      <w:bodyDiv w:val="1"/>
      <w:marLeft w:val="0"/>
      <w:marRight w:val="0"/>
      <w:marTop w:val="0"/>
      <w:marBottom w:val="0"/>
      <w:divBdr>
        <w:top w:val="none" w:sz="0" w:space="0" w:color="auto"/>
        <w:left w:val="none" w:sz="0" w:space="0" w:color="auto"/>
        <w:bottom w:val="none" w:sz="0" w:space="0" w:color="auto"/>
        <w:right w:val="none" w:sz="0" w:space="0" w:color="auto"/>
      </w:divBdr>
    </w:div>
    <w:div w:id="1271666961">
      <w:bodyDiv w:val="1"/>
      <w:marLeft w:val="0"/>
      <w:marRight w:val="0"/>
      <w:marTop w:val="0"/>
      <w:marBottom w:val="0"/>
      <w:divBdr>
        <w:top w:val="none" w:sz="0" w:space="0" w:color="auto"/>
        <w:left w:val="none" w:sz="0" w:space="0" w:color="auto"/>
        <w:bottom w:val="none" w:sz="0" w:space="0" w:color="auto"/>
        <w:right w:val="none" w:sz="0" w:space="0" w:color="auto"/>
      </w:divBdr>
    </w:div>
    <w:div w:id="1272938189">
      <w:bodyDiv w:val="1"/>
      <w:marLeft w:val="0"/>
      <w:marRight w:val="0"/>
      <w:marTop w:val="0"/>
      <w:marBottom w:val="0"/>
      <w:divBdr>
        <w:top w:val="none" w:sz="0" w:space="0" w:color="auto"/>
        <w:left w:val="none" w:sz="0" w:space="0" w:color="auto"/>
        <w:bottom w:val="none" w:sz="0" w:space="0" w:color="auto"/>
        <w:right w:val="none" w:sz="0" w:space="0" w:color="auto"/>
      </w:divBdr>
    </w:div>
    <w:div w:id="1273628466">
      <w:bodyDiv w:val="1"/>
      <w:marLeft w:val="0"/>
      <w:marRight w:val="0"/>
      <w:marTop w:val="0"/>
      <w:marBottom w:val="0"/>
      <w:divBdr>
        <w:top w:val="none" w:sz="0" w:space="0" w:color="auto"/>
        <w:left w:val="none" w:sz="0" w:space="0" w:color="auto"/>
        <w:bottom w:val="none" w:sz="0" w:space="0" w:color="auto"/>
        <w:right w:val="none" w:sz="0" w:space="0" w:color="auto"/>
      </w:divBdr>
    </w:div>
    <w:div w:id="1274479822">
      <w:bodyDiv w:val="1"/>
      <w:marLeft w:val="0"/>
      <w:marRight w:val="0"/>
      <w:marTop w:val="0"/>
      <w:marBottom w:val="0"/>
      <w:divBdr>
        <w:top w:val="none" w:sz="0" w:space="0" w:color="auto"/>
        <w:left w:val="none" w:sz="0" w:space="0" w:color="auto"/>
        <w:bottom w:val="none" w:sz="0" w:space="0" w:color="auto"/>
        <w:right w:val="none" w:sz="0" w:space="0" w:color="auto"/>
      </w:divBdr>
    </w:div>
    <w:div w:id="1274823519">
      <w:bodyDiv w:val="1"/>
      <w:marLeft w:val="0"/>
      <w:marRight w:val="0"/>
      <w:marTop w:val="0"/>
      <w:marBottom w:val="0"/>
      <w:divBdr>
        <w:top w:val="none" w:sz="0" w:space="0" w:color="auto"/>
        <w:left w:val="none" w:sz="0" w:space="0" w:color="auto"/>
        <w:bottom w:val="none" w:sz="0" w:space="0" w:color="auto"/>
        <w:right w:val="none" w:sz="0" w:space="0" w:color="auto"/>
      </w:divBdr>
    </w:div>
    <w:div w:id="1275135968">
      <w:bodyDiv w:val="1"/>
      <w:marLeft w:val="0"/>
      <w:marRight w:val="0"/>
      <w:marTop w:val="0"/>
      <w:marBottom w:val="0"/>
      <w:divBdr>
        <w:top w:val="none" w:sz="0" w:space="0" w:color="auto"/>
        <w:left w:val="none" w:sz="0" w:space="0" w:color="auto"/>
        <w:bottom w:val="none" w:sz="0" w:space="0" w:color="auto"/>
        <w:right w:val="none" w:sz="0" w:space="0" w:color="auto"/>
      </w:divBdr>
    </w:div>
    <w:div w:id="1277324711">
      <w:bodyDiv w:val="1"/>
      <w:marLeft w:val="0"/>
      <w:marRight w:val="0"/>
      <w:marTop w:val="0"/>
      <w:marBottom w:val="0"/>
      <w:divBdr>
        <w:top w:val="none" w:sz="0" w:space="0" w:color="auto"/>
        <w:left w:val="none" w:sz="0" w:space="0" w:color="auto"/>
        <w:bottom w:val="none" w:sz="0" w:space="0" w:color="auto"/>
        <w:right w:val="none" w:sz="0" w:space="0" w:color="auto"/>
      </w:divBdr>
    </w:div>
    <w:div w:id="1277787349">
      <w:bodyDiv w:val="1"/>
      <w:marLeft w:val="0"/>
      <w:marRight w:val="0"/>
      <w:marTop w:val="0"/>
      <w:marBottom w:val="0"/>
      <w:divBdr>
        <w:top w:val="none" w:sz="0" w:space="0" w:color="auto"/>
        <w:left w:val="none" w:sz="0" w:space="0" w:color="auto"/>
        <w:bottom w:val="none" w:sz="0" w:space="0" w:color="auto"/>
        <w:right w:val="none" w:sz="0" w:space="0" w:color="auto"/>
      </w:divBdr>
    </w:div>
    <w:div w:id="1278679008">
      <w:bodyDiv w:val="1"/>
      <w:marLeft w:val="0"/>
      <w:marRight w:val="0"/>
      <w:marTop w:val="0"/>
      <w:marBottom w:val="0"/>
      <w:divBdr>
        <w:top w:val="none" w:sz="0" w:space="0" w:color="auto"/>
        <w:left w:val="none" w:sz="0" w:space="0" w:color="auto"/>
        <w:bottom w:val="none" w:sz="0" w:space="0" w:color="auto"/>
        <w:right w:val="none" w:sz="0" w:space="0" w:color="auto"/>
      </w:divBdr>
    </w:div>
    <w:div w:id="1278754657">
      <w:bodyDiv w:val="1"/>
      <w:marLeft w:val="0"/>
      <w:marRight w:val="0"/>
      <w:marTop w:val="0"/>
      <w:marBottom w:val="0"/>
      <w:divBdr>
        <w:top w:val="none" w:sz="0" w:space="0" w:color="auto"/>
        <w:left w:val="none" w:sz="0" w:space="0" w:color="auto"/>
        <w:bottom w:val="none" w:sz="0" w:space="0" w:color="auto"/>
        <w:right w:val="none" w:sz="0" w:space="0" w:color="auto"/>
      </w:divBdr>
    </w:div>
    <w:div w:id="1278757834">
      <w:bodyDiv w:val="1"/>
      <w:marLeft w:val="0"/>
      <w:marRight w:val="0"/>
      <w:marTop w:val="0"/>
      <w:marBottom w:val="0"/>
      <w:divBdr>
        <w:top w:val="none" w:sz="0" w:space="0" w:color="auto"/>
        <w:left w:val="none" w:sz="0" w:space="0" w:color="auto"/>
        <w:bottom w:val="none" w:sz="0" w:space="0" w:color="auto"/>
        <w:right w:val="none" w:sz="0" w:space="0" w:color="auto"/>
      </w:divBdr>
    </w:div>
    <w:div w:id="1278872541">
      <w:bodyDiv w:val="1"/>
      <w:marLeft w:val="0"/>
      <w:marRight w:val="0"/>
      <w:marTop w:val="0"/>
      <w:marBottom w:val="0"/>
      <w:divBdr>
        <w:top w:val="none" w:sz="0" w:space="0" w:color="auto"/>
        <w:left w:val="none" w:sz="0" w:space="0" w:color="auto"/>
        <w:bottom w:val="none" w:sz="0" w:space="0" w:color="auto"/>
        <w:right w:val="none" w:sz="0" w:space="0" w:color="auto"/>
      </w:divBdr>
    </w:div>
    <w:div w:id="1279262990">
      <w:bodyDiv w:val="1"/>
      <w:marLeft w:val="0"/>
      <w:marRight w:val="0"/>
      <w:marTop w:val="0"/>
      <w:marBottom w:val="0"/>
      <w:divBdr>
        <w:top w:val="none" w:sz="0" w:space="0" w:color="auto"/>
        <w:left w:val="none" w:sz="0" w:space="0" w:color="auto"/>
        <w:bottom w:val="none" w:sz="0" w:space="0" w:color="auto"/>
        <w:right w:val="none" w:sz="0" w:space="0" w:color="auto"/>
      </w:divBdr>
    </w:div>
    <w:div w:id="1281302769">
      <w:bodyDiv w:val="1"/>
      <w:marLeft w:val="0"/>
      <w:marRight w:val="0"/>
      <w:marTop w:val="0"/>
      <w:marBottom w:val="0"/>
      <w:divBdr>
        <w:top w:val="none" w:sz="0" w:space="0" w:color="auto"/>
        <w:left w:val="none" w:sz="0" w:space="0" w:color="auto"/>
        <w:bottom w:val="none" w:sz="0" w:space="0" w:color="auto"/>
        <w:right w:val="none" w:sz="0" w:space="0" w:color="auto"/>
      </w:divBdr>
    </w:div>
    <w:div w:id="1281840085">
      <w:bodyDiv w:val="1"/>
      <w:marLeft w:val="0"/>
      <w:marRight w:val="0"/>
      <w:marTop w:val="0"/>
      <w:marBottom w:val="0"/>
      <w:divBdr>
        <w:top w:val="none" w:sz="0" w:space="0" w:color="auto"/>
        <w:left w:val="none" w:sz="0" w:space="0" w:color="auto"/>
        <w:bottom w:val="none" w:sz="0" w:space="0" w:color="auto"/>
        <w:right w:val="none" w:sz="0" w:space="0" w:color="auto"/>
      </w:divBdr>
    </w:div>
    <w:div w:id="1282030466">
      <w:bodyDiv w:val="1"/>
      <w:marLeft w:val="0"/>
      <w:marRight w:val="0"/>
      <w:marTop w:val="0"/>
      <w:marBottom w:val="0"/>
      <w:divBdr>
        <w:top w:val="none" w:sz="0" w:space="0" w:color="auto"/>
        <w:left w:val="none" w:sz="0" w:space="0" w:color="auto"/>
        <w:bottom w:val="none" w:sz="0" w:space="0" w:color="auto"/>
        <w:right w:val="none" w:sz="0" w:space="0" w:color="auto"/>
      </w:divBdr>
    </w:div>
    <w:div w:id="1282150717">
      <w:bodyDiv w:val="1"/>
      <w:marLeft w:val="0"/>
      <w:marRight w:val="0"/>
      <w:marTop w:val="0"/>
      <w:marBottom w:val="0"/>
      <w:divBdr>
        <w:top w:val="none" w:sz="0" w:space="0" w:color="auto"/>
        <w:left w:val="none" w:sz="0" w:space="0" w:color="auto"/>
        <w:bottom w:val="none" w:sz="0" w:space="0" w:color="auto"/>
        <w:right w:val="none" w:sz="0" w:space="0" w:color="auto"/>
      </w:divBdr>
    </w:div>
    <w:div w:id="1284075606">
      <w:bodyDiv w:val="1"/>
      <w:marLeft w:val="0"/>
      <w:marRight w:val="0"/>
      <w:marTop w:val="0"/>
      <w:marBottom w:val="0"/>
      <w:divBdr>
        <w:top w:val="none" w:sz="0" w:space="0" w:color="auto"/>
        <w:left w:val="none" w:sz="0" w:space="0" w:color="auto"/>
        <w:bottom w:val="none" w:sz="0" w:space="0" w:color="auto"/>
        <w:right w:val="none" w:sz="0" w:space="0" w:color="auto"/>
      </w:divBdr>
    </w:div>
    <w:div w:id="1284119371">
      <w:bodyDiv w:val="1"/>
      <w:marLeft w:val="0"/>
      <w:marRight w:val="0"/>
      <w:marTop w:val="0"/>
      <w:marBottom w:val="0"/>
      <w:divBdr>
        <w:top w:val="none" w:sz="0" w:space="0" w:color="auto"/>
        <w:left w:val="none" w:sz="0" w:space="0" w:color="auto"/>
        <w:bottom w:val="none" w:sz="0" w:space="0" w:color="auto"/>
        <w:right w:val="none" w:sz="0" w:space="0" w:color="auto"/>
      </w:divBdr>
    </w:div>
    <w:div w:id="1284848001">
      <w:bodyDiv w:val="1"/>
      <w:marLeft w:val="0"/>
      <w:marRight w:val="0"/>
      <w:marTop w:val="0"/>
      <w:marBottom w:val="0"/>
      <w:divBdr>
        <w:top w:val="none" w:sz="0" w:space="0" w:color="auto"/>
        <w:left w:val="none" w:sz="0" w:space="0" w:color="auto"/>
        <w:bottom w:val="none" w:sz="0" w:space="0" w:color="auto"/>
        <w:right w:val="none" w:sz="0" w:space="0" w:color="auto"/>
      </w:divBdr>
    </w:div>
    <w:div w:id="1285625019">
      <w:bodyDiv w:val="1"/>
      <w:marLeft w:val="0"/>
      <w:marRight w:val="0"/>
      <w:marTop w:val="0"/>
      <w:marBottom w:val="0"/>
      <w:divBdr>
        <w:top w:val="none" w:sz="0" w:space="0" w:color="auto"/>
        <w:left w:val="none" w:sz="0" w:space="0" w:color="auto"/>
        <w:bottom w:val="none" w:sz="0" w:space="0" w:color="auto"/>
        <w:right w:val="none" w:sz="0" w:space="0" w:color="auto"/>
      </w:divBdr>
    </w:div>
    <w:div w:id="1288777122">
      <w:bodyDiv w:val="1"/>
      <w:marLeft w:val="0"/>
      <w:marRight w:val="0"/>
      <w:marTop w:val="0"/>
      <w:marBottom w:val="0"/>
      <w:divBdr>
        <w:top w:val="none" w:sz="0" w:space="0" w:color="auto"/>
        <w:left w:val="none" w:sz="0" w:space="0" w:color="auto"/>
        <w:bottom w:val="none" w:sz="0" w:space="0" w:color="auto"/>
        <w:right w:val="none" w:sz="0" w:space="0" w:color="auto"/>
      </w:divBdr>
    </w:div>
    <w:div w:id="1289428960">
      <w:bodyDiv w:val="1"/>
      <w:marLeft w:val="0"/>
      <w:marRight w:val="0"/>
      <w:marTop w:val="0"/>
      <w:marBottom w:val="0"/>
      <w:divBdr>
        <w:top w:val="none" w:sz="0" w:space="0" w:color="auto"/>
        <w:left w:val="none" w:sz="0" w:space="0" w:color="auto"/>
        <w:bottom w:val="none" w:sz="0" w:space="0" w:color="auto"/>
        <w:right w:val="none" w:sz="0" w:space="0" w:color="auto"/>
      </w:divBdr>
    </w:div>
    <w:div w:id="1291085486">
      <w:bodyDiv w:val="1"/>
      <w:marLeft w:val="0"/>
      <w:marRight w:val="0"/>
      <w:marTop w:val="0"/>
      <w:marBottom w:val="0"/>
      <w:divBdr>
        <w:top w:val="none" w:sz="0" w:space="0" w:color="auto"/>
        <w:left w:val="none" w:sz="0" w:space="0" w:color="auto"/>
        <w:bottom w:val="none" w:sz="0" w:space="0" w:color="auto"/>
        <w:right w:val="none" w:sz="0" w:space="0" w:color="auto"/>
      </w:divBdr>
    </w:div>
    <w:div w:id="1292782287">
      <w:bodyDiv w:val="1"/>
      <w:marLeft w:val="0"/>
      <w:marRight w:val="0"/>
      <w:marTop w:val="0"/>
      <w:marBottom w:val="0"/>
      <w:divBdr>
        <w:top w:val="none" w:sz="0" w:space="0" w:color="auto"/>
        <w:left w:val="none" w:sz="0" w:space="0" w:color="auto"/>
        <w:bottom w:val="none" w:sz="0" w:space="0" w:color="auto"/>
        <w:right w:val="none" w:sz="0" w:space="0" w:color="auto"/>
      </w:divBdr>
    </w:div>
    <w:div w:id="1292830432">
      <w:bodyDiv w:val="1"/>
      <w:marLeft w:val="0"/>
      <w:marRight w:val="0"/>
      <w:marTop w:val="0"/>
      <w:marBottom w:val="0"/>
      <w:divBdr>
        <w:top w:val="none" w:sz="0" w:space="0" w:color="auto"/>
        <w:left w:val="none" w:sz="0" w:space="0" w:color="auto"/>
        <w:bottom w:val="none" w:sz="0" w:space="0" w:color="auto"/>
        <w:right w:val="none" w:sz="0" w:space="0" w:color="auto"/>
      </w:divBdr>
    </w:div>
    <w:div w:id="1292857003">
      <w:bodyDiv w:val="1"/>
      <w:marLeft w:val="0"/>
      <w:marRight w:val="0"/>
      <w:marTop w:val="0"/>
      <w:marBottom w:val="0"/>
      <w:divBdr>
        <w:top w:val="none" w:sz="0" w:space="0" w:color="auto"/>
        <w:left w:val="none" w:sz="0" w:space="0" w:color="auto"/>
        <w:bottom w:val="none" w:sz="0" w:space="0" w:color="auto"/>
        <w:right w:val="none" w:sz="0" w:space="0" w:color="auto"/>
      </w:divBdr>
    </w:div>
    <w:div w:id="1296175340">
      <w:bodyDiv w:val="1"/>
      <w:marLeft w:val="0"/>
      <w:marRight w:val="0"/>
      <w:marTop w:val="0"/>
      <w:marBottom w:val="0"/>
      <w:divBdr>
        <w:top w:val="none" w:sz="0" w:space="0" w:color="auto"/>
        <w:left w:val="none" w:sz="0" w:space="0" w:color="auto"/>
        <w:bottom w:val="none" w:sz="0" w:space="0" w:color="auto"/>
        <w:right w:val="none" w:sz="0" w:space="0" w:color="auto"/>
      </w:divBdr>
    </w:div>
    <w:div w:id="1296520535">
      <w:bodyDiv w:val="1"/>
      <w:marLeft w:val="0"/>
      <w:marRight w:val="0"/>
      <w:marTop w:val="0"/>
      <w:marBottom w:val="0"/>
      <w:divBdr>
        <w:top w:val="none" w:sz="0" w:space="0" w:color="auto"/>
        <w:left w:val="none" w:sz="0" w:space="0" w:color="auto"/>
        <w:bottom w:val="none" w:sz="0" w:space="0" w:color="auto"/>
        <w:right w:val="none" w:sz="0" w:space="0" w:color="auto"/>
      </w:divBdr>
    </w:div>
    <w:div w:id="1297103782">
      <w:bodyDiv w:val="1"/>
      <w:marLeft w:val="0"/>
      <w:marRight w:val="0"/>
      <w:marTop w:val="0"/>
      <w:marBottom w:val="0"/>
      <w:divBdr>
        <w:top w:val="none" w:sz="0" w:space="0" w:color="auto"/>
        <w:left w:val="none" w:sz="0" w:space="0" w:color="auto"/>
        <w:bottom w:val="none" w:sz="0" w:space="0" w:color="auto"/>
        <w:right w:val="none" w:sz="0" w:space="0" w:color="auto"/>
      </w:divBdr>
    </w:div>
    <w:div w:id="1298294519">
      <w:bodyDiv w:val="1"/>
      <w:marLeft w:val="0"/>
      <w:marRight w:val="0"/>
      <w:marTop w:val="0"/>
      <w:marBottom w:val="0"/>
      <w:divBdr>
        <w:top w:val="none" w:sz="0" w:space="0" w:color="auto"/>
        <w:left w:val="none" w:sz="0" w:space="0" w:color="auto"/>
        <w:bottom w:val="none" w:sz="0" w:space="0" w:color="auto"/>
        <w:right w:val="none" w:sz="0" w:space="0" w:color="auto"/>
      </w:divBdr>
    </w:div>
    <w:div w:id="1298796865">
      <w:bodyDiv w:val="1"/>
      <w:marLeft w:val="0"/>
      <w:marRight w:val="0"/>
      <w:marTop w:val="0"/>
      <w:marBottom w:val="0"/>
      <w:divBdr>
        <w:top w:val="none" w:sz="0" w:space="0" w:color="auto"/>
        <w:left w:val="none" w:sz="0" w:space="0" w:color="auto"/>
        <w:bottom w:val="none" w:sz="0" w:space="0" w:color="auto"/>
        <w:right w:val="none" w:sz="0" w:space="0" w:color="auto"/>
      </w:divBdr>
    </w:div>
    <w:div w:id="1299191549">
      <w:bodyDiv w:val="1"/>
      <w:marLeft w:val="0"/>
      <w:marRight w:val="0"/>
      <w:marTop w:val="0"/>
      <w:marBottom w:val="0"/>
      <w:divBdr>
        <w:top w:val="none" w:sz="0" w:space="0" w:color="auto"/>
        <w:left w:val="none" w:sz="0" w:space="0" w:color="auto"/>
        <w:bottom w:val="none" w:sz="0" w:space="0" w:color="auto"/>
        <w:right w:val="none" w:sz="0" w:space="0" w:color="auto"/>
      </w:divBdr>
    </w:div>
    <w:div w:id="1299216616">
      <w:bodyDiv w:val="1"/>
      <w:marLeft w:val="0"/>
      <w:marRight w:val="0"/>
      <w:marTop w:val="0"/>
      <w:marBottom w:val="0"/>
      <w:divBdr>
        <w:top w:val="none" w:sz="0" w:space="0" w:color="auto"/>
        <w:left w:val="none" w:sz="0" w:space="0" w:color="auto"/>
        <w:bottom w:val="none" w:sz="0" w:space="0" w:color="auto"/>
        <w:right w:val="none" w:sz="0" w:space="0" w:color="auto"/>
      </w:divBdr>
    </w:div>
    <w:div w:id="1301768476">
      <w:bodyDiv w:val="1"/>
      <w:marLeft w:val="0"/>
      <w:marRight w:val="0"/>
      <w:marTop w:val="0"/>
      <w:marBottom w:val="0"/>
      <w:divBdr>
        <w:top w:val="none" w:sz="0" w:space="0" w:color="auto"/>
        <w:left w:val="none" w:sz="0" w:space="0" w:color="auto"/>
        <w:bottom w:val="none" w:sz="0" w:space="0" w:color="auto"/>
        <w:right w:val="none" w:sz="0" w:space="0" w:color="auto"/>
      </w:divBdr>
    </w:div>
    <w:div w:id="1301837487">
      <w:bodyDiv w:val="1"/>
      <w:marLeft w:val="0"/>
      <w:marRight w:val="0"/>
      <w:marTop w:val="0"/>
      <w:marBottom w:val="0"/>
      <w:divBdr>
        <w:top w:val="none" w:sz="0" w:space="0" w:color="auto"/>
        <w:left w:val="none" w:sz="0" w:space="0" w:color="auto"/>
        <w:bottom w:val="none" w:sz="0" w:space="0" w:color="auto"/>
        <w:right w:val="none" w:sz="0" w:space="0" w:color="auto"/>
      </w:divBdr>
    </w:div>
    <w:div w:id="1303076486">
      <w:bodyDiv w:val="1"/>
      <w:marLeft w:val="0"/>
      <w:marRight w:val="0"/>
      <w:marTop w:val="0"/>
      <w:marBottom w:val="0"/>
      <w:divBdr>
        <w:top w:val="none" w:sz="0" w:space="0" w:color="auto"/>
        <w:left w:val="none" w:sz="0" w:space="0" w:color="auto"/>
        <w:bottom w:val="none" w:sz="0" w:space="0" w:color="auto"/>
        <w:right w:val="none" w:sz="0" w:space="0" w:color="auto"/>
      </w:divBdr>
    </w:div>
    <w:div w:id="1304577117">
      <w:bodyDiv w:val="1"/>
      <w:marLeft w:val="0"/>
      <w:marRight w:val="0"/>
      <w:marTop w:val="0"/>
      <w:marBottom w:val="0"/>
      <w:divBdr>
        <w:top w:val="none" w:sz="0" w:space="0" w:color="auto"/>
        <w:left w:val="none" w:sz="0" w:space="0" w:color="auto"/>
        <w:bottom w:val="none" w:sz="0" w:space="0" w:color="auto"/>
        <w:right w:val="none" w:sz="0" w:space="0" w:color="auto"/>
      </w:divBdr>
    </w:div>
    <w:div w:id="1304770436">
      <w:bodyDiv w:val="1"/>
      <w:marLeft w:val="0"/>
      <w:marRight w:val="0"/>
      <w:marTop w:val="0"/>
      <w:marBottom w:val="0"/>
      <w:divBdr>
        <w:top w:val="none" w:sz="0" w:space="0" w:color="auto"/>
        <w:left w:val="none" w:sz="0" w:space="0" w:color="auto"/>
        <w:bottom w:val="none" w:sz="0" w:space="0" w:color="auto"/>
        <w:right w:val="none" w:sz="0" w:space="0" w:color="auto"/>
      </w:divBdr>
    </w:div>
    <w:div w:id="1305280888">
      <w:bodyDiv w:val="1"/>
      <w:marLeft w:val="0"/>
      <w:marRight w:val="0"/>
      <w:marTop w:val="0"/>
      <w:marBottom w:val="0"/>
      <w:divBdr>
        <w:top w:val="none" w:sz="0" w:space="0" w:color="auto"/>
        <w:left w:val="none" w:sz="0" w:space="0" w:color="auto"/>
        <w:bottom w:val="none" w:sz="0" w:space="0" w:color="auto"/>
        <w:right w:val="none" w:sz="0" w:space="0" w:color="auto"/>
      </w:divBdr>
    </w:div>
    <w:div w:id="1307970945">
      <w:bodyDiv w:val="1"/>
      <w:marLeft w:val="0"/>
      <w:marRight w:val="0"/>
      <w:marTop w:val="0"/>
      <w:marBottom w:val="0"/>
      <w:divBdr>
        <w:top w:val="none" w:sz="0" w:space="0" w:color="auto"/>
        <w:left w:val="none" w:sz="0" w:space="0" w:color="auto"/>
        <w:bottom w:val="none" w:sz="0" w:space="0" w:color="auto"/>
        <w:right w:val="none" w:sz="0" w:space="0" w:color="auto"/>
      </w:divBdr>
    </w:div>
    <w:div w:id="1308128995">
      <w:bodyDiv w:val="1"/>
      <w:marLeft w:val="0"/>
      <w:marRight w:val="0"/>
      <w:marTop w:val="0"/>
      <w:marBottom w:val="0"/>
      <w:divBdr>
        <w:top w:val="none" w:sz="0" w:space="0" w:color="auto"/>
        <w:left w:val="none" w:sz="0" w:space="0" w:color="auto"/>
        <w:bottom w:val="none" w:sz="0" w:space="0" w:color="auto"/>
        <w:right w:val="none" w:sz="0" w:space="0" w:color="auto"/>
      </w:divBdr>
    </w:div>
    <w:div w:id="1308169033">
      <w:bodyDiv w:val="1"/>
      <w:marLeft w:val="0"/>
      <w:marRight w:val="0"/>
      <w:marTop w:val="0"/>
      <w:marBottom w:val="0"/>
      <w:divBdr>
        <w:top w:val="none" w:sz="0" w:space="0" w:color="auto"/>
        <w:left w:val="none" w:sz="0" w:space="0" w:color="auto"/>
        <w:bottom w:val="none" w:sz="0" w:space="0" w:color="auto"/>
        <w:right w:val="none" w:sz="0" w:space="0" w:color="auto"/>
      </w:divBdr>
    </w:div>
    <w:div w:id="1308361688">
      <w:bodyDiv w:val="1"/>
      <w:marLeft w:val="0"/>
      <w:marRight w:val="0"/>
      <w:marTop w:val="0"/>
      <w:marBottom w:val="0"/>
      <w:divBdr>
        <w:top w:val="none" w:sz="0" w:space="0" w:color="auto"/>
        <w:left w:val="none" w:sz="0" w:space="0" w:color="auto"/>
        <w:bottom w:val="none" w:sz="0" w:space="0" w:color="auto"/>
        <w:right w:val="none" w:sz="0" w:space="0" w:color="auto"/>
      </w:divBdr>
    </w:div>
    <w:div w:id="1310090083">
      <w:bodyDiv w:val="1"/>
      <w:marLeft w:val="0"/>
      <w:marRight w:val="0"/>
      <w:marTop w:val="0"/>
      <w:marBottom w:val="0"/>
      <w:divBdr>
        <w:top w:val="none" w:sz="0" w:space="0" w:color="auto"/>
        <w:left w:val="none" w:sz="0" w:space="0" w:color="auto"/>
        <w:bottom w:val="none" w:sz="0" w:space="0" w:color="auto"/>
        <w:right w:val="none" w:sz="0" w:space="0" w:color="auto"/>
      </w:divBdr>
    </w:div>
    <w:div w:id="1310131811">
      <w:bodyDiv w:val="1"/>
      <w:marLeft w:val="0"/>
      <w:marRight w:val="0"/>
      <w:marTop w:val="0"/>
      <w:marBottom w:val="0"/>
      <w:divBdr>
        <w:top w:val="none" w:sz="0" w:space="0" w:color="auto"/>
        <w:left w:val="none" w:sz="0" w:space="0" w:color="auto"/>
        <w:bottom w:val="none" w:sz="0" w:space="0" w:color="auto"/>
        <w:right w:val="none" w:sz="0" w:space="0" w:color="auto"/>
      </w:divBdr>
    </w:div>
    <w:div w:id="1311906938">
      <w:bodyDiv w:val="1"/>
      <w:marLeft w:val="0"/>
      <w:marRight w:val="0"/>
      <w:marTop w:val="0"/>
      <w:marBottom w:val="0"/>
      <w:divBdr>
        <w:top w:val="none" w:sz="0" w:space="0" w:color="auto"/>
        <w:left w:val="none" w:sz="0" w:space="0" w:color="auto"/>
        <w:bottom w:val="none" w:sz="0" w:space="0" w:color="auto"/>
        <w:right w:val="none" w:sz="0" w:space="0" w:color="auto"/>
      </w:divBdr>
    </w:div>
    <w:div w:id="1312559481">
      <w:bodyDiv w:val="1"/>
      <w:marLeft w:val="0"/>
      <w:marRight w:val="0"/>
      <w:marTop w:val="0"/>
      <w:marBottom w:val="0"/>
      <w:divBdr>
        <w:top w:val="none" w:sz="0" w:space="0" w:color="auto"/>
        <w:left w:val="none" w:sz="0" w:space="0" w:color="auto"/>
        <w:bottom w:val="none" w:sz="0" w:space="0" w:color="auto"/>
        <w:right w:val="none" w:sz="0" w:space="0" w:color="auto"/>
      </w:divBdr>
    </w:div>
    <w:div w:id="1312564624">
      <w:bodyDiv w:val="1"/>
      <w:marLeft w:val="0"/>
      <w:marRight w:val="0"/>
      <w:marTop w:val="0"/>
      <w:marBottom w:val="0"/>
      <w:divBdr>
        <w:top w:val="none" w:sz="0" w:space="0" w:color="auto"/>
        <w:left w:val="none" w:sz="0" w:space="0" w:color="auto"/>
        <w:bottom w:val="none" w:sz="0" w:space="0" w:color="auto"/>
        <w:right w:val="none" w:sz="0" w:space="0" w:color="auto"/>
      </w:divBdr>
    </w:div>
    <w:div w:id="1312830237">
      <w:bodyDiv w:val="1"/>
      <w:marLeft w:val="0"/>
      <w:marRight w:val="0"/>
      <w:marTop w:val="0"/>
      <w:marBottom w:val="0"/>
      <w:divBdr>
        <w:top w:val="none" w:sz="0" w:space="0" w:color="auto"/>
        <w:left w:val="none" w:sz="0" w:space="0" w:color="auto"/>
        <w:bottom w:val="none" w:sz="0" w:space="0" w:color="auto"/>
        <w:right w:val="none" w:sz="0" w:space="0" w:color="auto"/>
      </w:divBdr>
    </w:div>
    <w:div w:id="1313364776">
      <w:bodyDiv w:val="1"/>
      <w:marLeft w:val="0"/>
      <w:marRight w:val="0"/>
      <w:marTop w:val="0"/>
      <w:marBottom w:val="0"/>
      <w:divBdr>
        <w:top w:val="none" w:sz="0" w:space="0" w:color="auto"/>
        <w:left w:val="none" w:sz="0" w:space="0" w:color="auto"/>
        <w:bottom w:val="none" w:sz="0" w:space="0" w:color="auto"/>
        <w:right w:val="none" w:sz="0" w:space="0" w:color="auto"/>
      </w:divBdr>
    </w:div>
    <w:div w:id="1313370635">
      <w:bodyDiv w:val="1"/>
      <w:marLeft w:val="0"/>
      <w:marRight w:val="0"/>
      <w:marTop w:val="0"/>
      <w:marBottom w:val="0"/>
      <w:divBdr>
        <w:top w:val="none" w:sz="0" w:space="0" w:color="auto"/>
        <w:left w:val="none" w:sz="0" w:space="0" w:color="auto"/>
        <w:bottom w:val="none" w:sz="0" w:space="0" w:color="auto"/>
        <w:right w:val="none" w:sz="0" w:space="0" w:color="auto"/>
      </w:divBdr>
    </w:div>
    <w:div w:id="1313415011">
      <w:bodyDiv w:val="1"/>
      <w:marLeft w:val="0"/>
      <w:marRight w:val="0"/>
      <w:marTop w:val="0"/>
      <w:marBottom w:val="0"/>
      <w:divBdr>
        <w:top w:val="none" w:sz="0" w:space="0" w:color="auto"/>
        <w:left w:val="none" w:sz="0" w:space="0" w:color="auto"/>
        <w:bottom w:val="none" w:sz="0" w:space="0" w:color="auto"/>
        <w:right w:val="none" w:sz="0" w:space="0" w:color="auto"/>
      </w:divBdr>
    </w:div>
    <w:div w:id="1313482379">
      <w:bodyDiv w:val="1"/>
      <w:marLeft w:val="0"/>
      <w:marRight w:val="0"/>
      <w:marTop w:val="0"/>
      <w:marBottom w:val="0"/>
      <w:divBdr>
        <w:top w:val="none" w:sz="0" w:space="0" w:color="auto"/>
        <w:left w:val="none" w:sz="0" w:space="0" w:color="auto"/>
        <w:bottom w:val="none" w:sz="0" w:space="0" w:color="auto"/>
        <w:right w:val="none" w:sz="0" w:space="0" w:color="auto"/>
      </w:divBdr>
    </w:div>
    <w:div w:id="1313631677">
      <w:bodyDiv w:val="1"/>
      <w:marLeft w:val="0"/>
      <w:marRight w:val="0"/>
      <w:marTop w:val="0"/>
      <w:marBottom w:val="0"/>
      <w:divBdr>
        <w:top w:val="none" w:sz="0" w:space="0" w:color="auto"/>
        <w:left w:val="none" w:sz="0" w:space="0" w:color="auto"/>
        <w:bottom w:val="none" w:sz="0" w:space="0" w:color="auto"/>
        <w:right w:val="none" w:sz="0" w:space="0" w:color="auto"/>
      </w:divBdr>
    </w:div>
    <w:div w:id="1315183183">
      <w:bodyDiv w:val="1"/>
      <w:marLeft w:val="0"/>
      <w:marRight w:val="0"/>
      <w:marTop w:val="0"/>
      <w:marBottom w:val="0"/>
      <w:divBdr>
        <w:top w:val="none" w:sz="0" w:space="0" w:color="auto"/>
        <w:left w:val="none" w:sz="0" w:space="0" w:color="auto"/>
        <w:bottom w:val="none" w:sz="0" w:space="0" w:color="auto"/>
        <w:right w:val="none" w:sz="0" w:space="0" w:color="auto"/>
      </w:divBdr>
    </w:div>
    <w:div w:id="1315531301">
      <w:bodyDiv w:val="1"/>
      <w:marLeft w:val="0"/>
      <w:marRight w:val="0"/>
      <w:marTop w:val="0"/>
      <w:marBottom w:val="0"/>
      <w:divBdr>
        <w:top w:val="none" w:sz="0" w:space="0" w:color="auto"/>
        <w:left w:val="none" w:sz="0" w:space="0" w:color="auto"/>
        <w:bottom w:val="none" w:sz="0" w:space="0" w:color="auto"/>
        <w:right w:val="none" w:sz="0" w:space="0" w:color="auto"/>
      </w:divBdr>
    </w:div>
    <w:div w:id="1315796651">
      <w:bodyDiv w:val="1"/>
      <w:marLeft w:val="0"/>
      <w:marRight w:val="0"/>
      <w:marTop w:val="0"/>
      <w:marBottom w:val="0"/>
      <w:divBdr>
        <w:top w:val="none" w:sz="0" w:space="0" w:color="auto"/>
        <w:left w:val="none" w:sz="0" w:space="0" w:color="auto"/>
        <w:bottom w:val="none" w:sz="0" w:space="0" w:color="auto"/>
        <w:right w:val="none" w:sz="0" w:space="0" w:color="auto"/>
      </w:divBdr>
    </w:div>
    <w:div w:id="1316570179">
      <w:bodyDiv w:val="1"/>
      <w:marLeft w:val="0"/>
      <w:marRight w:val="0"/>
      <w:marTop w:val="0"/>
      <w:marBottom w:val="0"/>
      <w:divBdr>
        <w:top w:val="none" w:sz="0" w:space="0" w:color="auto"/>
        <w:left w:val="none" w:sz="0" w:space="0" w:color="auto"/>
        <w:bottom w:val="none" w:sz="0" w:space="0" w:color="auto"/>
        <w:right w:val="none" w:sz="0" w:space="0" w:color="auto"/>
      </w:divBdr>
    </w:div>
    <w:div w:id="1316832884">
      <w:bodyDiv w:val="1"/>
      <w:marLeft w:val="0"/>
      <w:marRight w:val="0"/>
      <w:marTop w:val="0"/>
      <w:marBottom w:val="0"/>
      <w:divBdr>
        <w:top w:val="none" w:sz="0" w:space="0" w:color="auto"/>
        <w:left w:val="none" w:sz="0" w:space="0" w:color="auto"/>
        <w:bottom w:val="none" w:sz="0" w:space="0" w:color="auto"/>
        <w:right w:val="none" w:sz="0" w:space="0" w:color="auto"/>
      </w:divBdr>
    </w:div>
    <w:div w:id="1317496658">
      <w:bodyDiv w:val="1"/>
      <w:marLeft w:val="0"/>
      <w:marRight w:val="0"/>
      <w:marTop w:val="0"/>
      <w:marBottom w:val="0"/>
      <w:divBdr>
        <w:top w:val="none" w:sz="0" w:space="0" w:color="auto"/>
        <w:left w:val="none" w:sz="0" w:space="0" w:color="auto"/>
        <w:bottom w:val="none" w:sz="0" w:space="0" w:color="auto"/>
        <w:right w:val="none" w:sz="0" w:space="0" w:color="auto"/>
      </w:divBdr>
    </w:div>
    <w:div w:id="1317764635">
      <w:bodyDiv w:val="1"/>
      <w:marLeft w:val="0"/>
      <w:marRight w:val="0"/>
      <w:marTop w:val="0"/>
      <w:marBottom w:val="0"/>
      <w:divBdr>
        <w:top w:val="none" w:sz="0" w:space="0" w:color="auto"/>
        <w:left w:val="none" w:sz="0" w:space="0" w:color="auto"/>
        <w:bottom w:val="none" w:sz="0" w:space="0" w:color="auto"/>
        <w:right w:val="none" w:sz="0" w:space="0" w:color="auto"/>
      </w:divBdr>
    </w:div>
    <w:div w:id="1321151466">
      <w:bodyDiv w:val="1"/>
      <w:marLeft w:val="0"/>
      <w:marRight w:val="0"/>
      <w:marTop w:val="0"/>
      <w:marBottom w:val="0"/>
      <w:divBdr>
        <w:top w:val="none" w:sz="0" w:space="0" w:color="auto"/>
        <w:left w:val="none" w:sz="0" w:space="0" w:color="auto"/>
        <w:bottom w:val="none" w:sz="0" w:space="0" w:color="auto"/>
        <w:right w:val="none" w:sz="0" w:space="0" w:color="auto"/>
      </w:divBdr>
    </w:div>
    <w:div w:id="1321812972">
      <w:bodyDiv w:val="1"/>
      <w:marLeft w:val="0"/>
      <w:marRight w:val="0"/>
      <w:marTop w:val="0"/>
      <w:marBottom w:val="0"/>
      <w:divBdr>
        <w:top w:val="none" w:sz="0" w:space="0" w:color="auto"/>
        <w:left w:val="none" w:sz="0" w:space="0" w:color="auto"/>
        <w:bottom w:val="none" w:sz="0" w:space="0" w:color="auto"/>
        <w:right w:val="none" w:sz="0" w:space="0" w:color="auto"/>
      </w:divBdr>
    </w:div>
    <w:div w:id="1322002053">
      <w:bodyDiv w:val="1"/>
      <w:marLeft w:val="0"/>
      <w:marRight w:val="0"/>
      <w:marTop w:val="0"/>
      <w:marBottom w:val="0"/>
      <w:divBdr>
        <w:top w:val="none" w:sz="0" w:space="0" w:color="auto"/>
        <w:left w:val="none" w:sz="0" w:space="0" w:color="auto"/>
        <w:bottom w:val="none" w:sz="0" w:space="0" w:color="auto"/>
        <w:right w:val="none" w:sz="0" w:space="0" w:color="auto"/>
      </w:divBdr>
    </w:div>
    <w:div w:id="1322585575">
      <w:bodyDiv w:val="1"/>
      <w:marLeft w:val="0"/>
      <w:marRight w:val="0"/>
      <w:marTop w:val="0"/>
      <w:marBottom w:val="0"/>
      <w:divBdr>
        <w:top w:val="none" w:sz="0" w:space="0" w:color="auto"/>
        <w:left w:val="none" w:sz="0" w:space="0" w:color="auto"/>
        <w:bottom w:val="none" w:sz="0" w:space="0" w:color="auto"/>
        <w:right w:val="none" w:sz="0" w:space="0" w:color="auto"/>
      </w:divBdr>
    </w:div>
    <w:div w:id="1322856266">
      <w:bodyDiv w:val="1"/>
      <w:marLeft w:val="0"/>
      <w:marRight w:val="0"/>
      <w:marTop w:val="0"/>
      <w:marBottom w:val="0"/>
      <w:divBdr>
        <w:top w:val="none" w:sz="0" w:space="0" w:color="auto"/>
        <w:left w:val="none" w:sz="0" w:space="0" w:color="auto"/>
        <w:bottom w:val="none" w:sz="0" w:space="0" w:color="auto"/>
        <w:right w:val="none" w:sz="0" w:space="0" w:color="auto"/>
      </w:divBdr>
    </w:div>
    <w:div w:id="1323315389">
      <w:bodyDiv w:val="1"/>
      <w:marLeft w:val="0"/>
      <w:marRight w:val="0"/>
      <w:marTop w:val="0"/>
      <w:marBottom w:val="0"/>
      <w:divBdr>
        <w:top w:val="none" w:sz="0" w:space="0" w:color="auto"/>
        <w:left w:val="none" w:sz="0" w:space="0" w:color="auto"/>
        <w:bottom w:val="none" w:sz="0" w:space="0" w:color="auto"/>
        <w:right w:val="none" w:sz="0" w:space="0" w:color="auto"/>
      </w:divBdr>
    </w:div>
    <w:div w:id="1325816909">
      <w:bodyDiv w:val="1"/>
      <w:marLeft w:val="0"/>
      <w:marRight w:val="0"/>
      <w:marTop w:val="0"/>
      <w:marBottom w:val="0"/>
      <w:divBdr>
        <w:top w:val="none" w:sz="0" w:space="0" w:color="auto"/>
        <w:left w:val="none" w:sz="0" w:space="0" w:color="auto"/>
        <w:bottom w:val="none" w:sz="0" w:space="0" w:color="auto"/>
        <w:right w:val="none" w:sz="0" w:space="0" w:color="auto"/>
      </w:divBdr>
    </w:div>
    <w:div w:id="1325888081">
      <w:bodyDiv w:val="1"/>
      <w:marLeft w:val="0"/>
      <w:marRight w:val="0"/>
      <w:marTop w:val="0"/>
      <w:marBottom w:val="0"/>
      <w:divBdr>
        <w:top w:val="none" w:sz="0" w:space="0" w:color="auto"/>
        <w:left w:val="none" w:sz="0" w:space="0" w:color="auto"/>
        <w:bottom w:val="none" w:sz="0" w:space="0" w:color="auto"/>
        <w:right w:val="none" w:sz="0" w:space="0" w:color="auto"/>
      </w:divBdr>
    </w:div>
    <w:div w:id="1327132694">
      <w:bodyDiv w:val="1"/>
      <w:marLeft w:val="0"/>
      <w:marRight w:val="0"/>
      <w:marTop w:val="0"/>
      <w:marBottom w:val="0"/>
      <w:divBdr>
        <w:top w:val="none" w:sz="0" w:space="0" w:color="auto"/>
        <w:left w:val="none" w:sz="0" w:space="0" w:color="auto"/>
        <w:bottom w:val="none" w:sz="0" w:space="0" w:color="auto"/>
        <w:right w:val="none" w:sz="0" w:space="0" w:color="auto"/>
      </w:divBdr>
    </w:div>
    <w:div w:id="1327588035">
      <w:bodyDiv w:val="1"/>
      <w:marLeft w:val="0"/>
      <w:marRight w:val="0"/>
      <w:marTop w:val="0"/>
      <w:marBottom w:val="0"/>
      <w:divBdr>
        <w:top w:val="none" w:sz="0" w:space="0" w:color="auto"/>
        <w:left w:val="none" w:sz="0" w:space="0" w:color="auto"/>
        <w:bottom w:val="none" w:sz="0" w:space="0" w:color="auto"/>
        <w:right w:val="none" w:sz="0" w:space="0" w:color="auto"/>
      </w:divBdr>
    </w:div>
    <w:div w:id="1328362314">
      <w:bodyDiv w:val="1"/>
      <w:marLeft w:val="0"/>
      <w:marRight w:val="0"/>
      <w:marTop w:val="0"/>
      <w:marBottom w:val="0"/>
      <w:divBdr>
        <w:top w:val="none" w:sz="0" w:space="0" w:color="auto"/>
        <w:left w:val="none" w:sz="0" w:space="0" w:color="auto"/>
        <w:bottom w:val="none" w:sz="0" w:space="0" w:color="auto"/>
        <w:right w:val="none" w:sz="0" w:space="0" w:color="auto"/>
      </w:divBdr>
    </w:div>
    <w:div w:id="1328480437">
      <w:bodyDiv w:val="1"/>
      <w:marLeft w:val="0"/>
      <w:marRight w:val="0"/>
      <w:marTop w:val="0"/>
      <w:marBottom w:val="0"/>
      <w:divBdr>
        <w:top w:val="none" w:sz="0" w:space="0" w:color="auto"/>
        <w:left w:val="none" w:sz="0" w:space="0" w:color="auto"/>
        <w:bottom w:val="none" w:sz="0" w:space="0" w:color="auto"/>
        <w:right w:val="none" w:sz="0" w:space="0" w:color="auto"/>
      </w:divBdr>
    </w:div>
    <w:div w:id="1329213010">
      <w:bodyDiv w:val="1"/>
      <w:marLeft w:val="0"/>
      <w:marRight w:val="0"/>
      <w:marTop w:val="0"/>
      <w:marBottom w:val="0"/>
      <w:divBdr>
        <w:top w:val="none" w:sz="0" w:space="0" w:color="auto"/>
        <w:left w:val="none" w:sz="0" w:space="0" w:color="auto"/>
        <w:bottom w:val="none" w:sz="0" w:space="0" w:color="auto"/>
        <w:right w:val="none" w:sz="0" w:space="0" w:color="auto"/>
      </w:divBdr>
    </w:div>
    <w:div w:id="1330057125">
      <w:bodyDiv w:val="1"/>
      <w:marLeft w:val="0"/>
      <w:marRight w:val="0"/>
      <w:marTop w:val="0"/>
      <w:marBottom w:val="0"/>
      <w:divBdr>
        <w:top w:val="none" w:sz="0" w:space="0" w:color="auto"/>
        <w:left w:val="none" w:sz="0" w:space="0" w:color="auto"/>
        <w:bottom w:val="none" w:sz="0" w:space="0" w:color="auto"/>
        <w:right w:val="none" w:sz="0" w:space="0" w:color="auto"/>
      </w:divBdr>
    </w:div>
    <w:div w:id="1331831975">
      <w:bodyDiv w:val="1"/>
      <w:marLeft w:val="0"/>
      <w:marRight w:val="0"/>
      <w:marTop w:val="0"/>
      <w:marBottom w:val="0"/>
      <w:divBdr>
        <w:top w:val="none" w:sz="0" w:space="0" w:color="auto"/>
        <w:left w:val="none" w:sz="0" w:space="0" w:color="auto"/>
        <w:bottom w:val="none" w:sz="0" w:space="0" w:color="auto"/>
        <w:right w:val="none" w:sz="0" w:space="0" w:color="auto"/>
      </w:divBdr>
    </w:div>
    <w:div w:id="1334259508">
      <w:bodyDiv w:val="1"/>
      <w:marLeft w:val="0"/>
      <w:marRight w:val="0"/>
      <w:marTop w:val="0"/>
      <w:marBottom w:val="0"/>
      <w:divBdr>
        <w:top w:val="none" w:sz="0" w:space="0" w:color="auto"/>
        <w:left w:val="none" w:sz="0" w:space="0" w:color="auto"/>
        <w:bottom w:val="none" w:sz="0" w:space="0" w:color="auto"/>
        <w:right w:val="none" w:sz="0" w:space="0" w:color="auto"/>
      </w:divBdr>
    </w:div>
    <w:div w:id="1334407662">
      <w:bodyDiv w:val="1"/>
      <w:marLeft w:val="0"/>
      <w:marRight w:val="0"/>
      <w:marTop w:val="0"/>
      <w:marBottom w:val="0"/>
      <w:divBdr>
        <w:top w:val="none" w:sz="0" w:space="0" w:color="auto"/>
        <w:left w:val="none" w:sz="0" w:space="0" w:color="auto"/>
        <w:bottom w:val="none" w:sz="0" w:space="0" w:color="auto"/>
        <w:right w:val="none" w:sz="0" w:space="0" w:color="auto"/>
      </w:divBdr>
    </w:div>
    <w:div w:id="1334794658">
      <w:bodyDiv w:val="1"/>
      <w:marLeft w:val="0"/>
      <w:marRight w:val="0"/>
      <w:marTop w:val="0"/>
      <w:marBottom w:val="0"/>
      <w:divBdr>
        <w:top w:val="none" w:sz="0" w:space="0" w:color="auto"/>
        <w:left w:val="none" w:sz="0" w:space="0" w:color="auto"/>
        <w:bottom w:val="none" w:sz="0" w:space="0" w:color="auto"/>
        <w:right w:val="none" w:sz="0" w:space="0" w:color="auto"/>
      </w:divBdr>
    </w:div>
    <w:div w:id="1335719776">
      <w:bodyDiv w:val="1"/>
      <w:marLeft w:val="0"/>
      <w:marRight w:val="0"/>
      <w:marTop w:val="0"/>
      <w:marBottom w:val="0"/>
      <w:divBdr>
        <w:top w:val="none" w:sz="0" w:space="0" w:color="auto"/>
        <w:left w:val="none" w:sz="0" w:space="0" w:color="auto"/>
        <w:bottom w:val="none" w:sz="0" w:space="0" w:color="auto"/>
        <w:right w:val="none" w:sz="0" w:space="0" w:color="auto"/>
      </w:divBdr>
    </w:div>
    <w:div w:id="1338266602">
      <w:bodyDiv w:val="1"/>
      <w:marLeft w:val="0"/>
      <w:marRight w:val="0"/>
      <w:marTop w:val="0"/>
      <w:marBottom w:val="0"/>
      <w:divBdr>
        <w:top w:val="none" w:sz="0" w:space="0" w:color="auto"/>
        <w:left w:val="none" w:sz="0" w:space="0" w:color="auto"/>
        <w:bottom w:val="none" w:sz="0" w:space="0" w:color="auto"/>
        <w:right w:val="none" w:sz="0" w:space="0" w:color="auto"/>
      </w:divBdr>
    </w:div>
    <w:div w:id="1338342109">
      <w:bodyDiv w:val="1"/>
      <w:marLeft w:val="0"/>
      <w:marRight w:val="0"/>
      <w:marTop w:val="0"/>
      <w:marBottom w:val="0"/>
      <w:divBdr>
        <w:top w:val="none" w:sz="0" w:space="0" w:color="auto"/>
        <w:left w:val="none" w:sz="0" w:space="0" w:color="auto"/>
        <w:bottom w:val="none" w:sz="0" w:space="0" w:color="auto"/>
        <w:right w:val="none" w:sz="0" w:space="0" w:color="auto"/>
      </w:divBdr>
    </w:div>
    <w:div w:id="1339427275">
      <w:bodyDiv w:val="1"/>
      <w:marLeft w:val="0"/>
      <w:marRight w:val="0"/>
      <w:marTop w:val="0"/>
      <w:marBottom w:val="0"/>
      <w:divBdr>
        <w:top w:val="none" w:sz="0" w:space="0" w:color="auto"/>
        <w:left w:val="none" w:sz="0" w:space="0" w:color="auto"/>
        <w:bottom w:val="none" w:sz="0" w:space="0" w:color="auto"/>
        <w:right w:val="none" w:sz="0" w:space="0" w:color="auto"/>
      </w:divBdr>
    </w:div>
    <w:div w:id="1339890417">
      <w:bodyDiv w:val="1"/>
      <w:marLeft w:val="0"/>
      <w:marRight w:val="0"/>
      <w:marTop w:val="0"/>
      <w:marBottom w:val="0"/>
      <w:divBdr>
        <w:top w:val="none" w:sz="0" w:space="0" w:color="auto"/>
        <w:left w:val="none" w:sz="0" w:space="0" w:color="auto"/>
        <w:bottom w:val="none" w:sz="0" w:space="0" w:color="auto"/>
        <w:right w:val="none" w:sz="0" w:space="0" w:color="auto"/>
      </w:divBdr>
    </w:div>
    <w:div w:id="1340082203">
      <w:bodyDiv w:val="1"/>
      <w:marLeft w:val="0"/>
      <w:marRight w:val="0"/>
      <w:marTop w:val="0"/>
      <w:marBottom w:val="0"/>
      <w:divBdr>
        <w:top w:val="none" w:sz="0" w:space="0" w:color="auto"/>
        <w:left w:val="none" w:sz="0" w:space="0" w:color="auto"/>
        <w:bottom w:val="none" w:sz="0" w:space="0" w:color="auto"/>
        <w:right w:val="none" w:sz="0" w:space="0" w:color="auto"/>
      </w:divBdr>
    </w:div>
    <w:div w:id="1340162884">
      <w:bodyDiv w:val="1"/>
      <w:marLeft w:val="0"/>
      <w:marRight w:val="0"/>
      <w:marTop w:val="0"/>
      <w:marBottom w:val="0"/>
      <w:divBdr>
        <w:top w:val="none" w:sz="0" w:space="0" w:color="auto"/>
        <w:left w:val="none" w:sz="0" w:space="0" w:color="auto"/>
        <w:bottom w:val="none" w:sz="0" w:space="0" w:color="auto"/>
        <w:right w:val="none" w:sz="0" w:space="0" w:color="auto"/>
      </w:divBdr>
    </w:div>
    <w:div w:id="1340430576">
      <w:bodyDiv w:val="1"/>
      <w:marLeft w:val="0"/>
      <w:marRight w:val="0"/>
      <w:marTop w:val="0"/>
      <w:marBottom w:val="0"/>
      <w:divBdr>
        <w:top w:val="none" w:sz="0" w:space="0" w:color="auto"/>
        <w:left w:val="none" w:sz="0" w:space="0" w:color="auto"/>
        <w:bottom w:val="none" w:sz="0" w:space="0" w:color="auto"/>
        <w:right w:val="none" w:sz="0" w:space="0" w:color="auto"/>
      </w:divBdr>
    </w:div>
    <w:div w:id="1341657874">
      <w:bodyDiv w:val="1"/>
      <w:marLeft w:val="0"/>
      <w:marRight w:val="0"/>
      <w:marTop w:val="0"/>
      <w:marBottom w:val="0"/>
      <w:divBdr>
        <w:top w:val="none" w:sz="0" w:space="0" w:color="auto"/>
        <w:left w:val="none" w:sz="0" w:space="0" w:color="auto"/>
        <w:bottom w:val="none" w:sz="0" w:space="0" w:color="auto"/>
        <w:right w:val="none" w:sz="0" w:space="0" w:color="auto"/>
      </w:divBdr>
    </w:div>
    <w:div w:id="1342467005">
      <w:bodyDiv w:val="1"/>
      <w:marLeft w:val="0"/>
      <w:marRight w:val="0"/>
      <w:marTop w:val="0"/>
      <w:marBottom w:val="0"/>
      <w:divBdr>
        <w:top w:val="none" w:sz="0" w:space="0" w:color="auto"/>
        <w:left w:val="none" w:sz="0" w:space="0" w:color="auto"/>
        <w:bottom w:val="none" w:sz="0" w:space="0" w:color="auto"/>
        <w:right w:val="none" w:sz="0" w:space="0" w:color="auto"/>
      </w:divBdr>
    </w:div>
    <w:div w:id="1342589228">
      <w:bodyDiv w:val="1"/>
      <w:marLeft w:val="0"/>
      <w:marRight w:val="0"/>
      <w:marTop w:val="0"/>
      <w:marBottom w:val="0"/>
      <w:divBdr>
        <w:top w:val="none" w:sz="0" w:space="0" w:color="auto"/>
        <w:left w:val="none" w:sz="0" w:space="0" w:color="auto"/>
        <w:bottom w:val="none" w:sz="0" w:space="0" w:color="auto"/>
        <w:right w:val="none" w:sz="0" w:space="0" w:color="auto"/>
      </w:divBdr>
    </w:div>
    <w:div w:id="1343122970">
      <w:bodyDiv w:val="1"/>
      <w:marLeft w:val="0"/>
      <w:marRight w:val="0"/>
      <w:marTop w:val="0"/>
      <w:marBottom w:val="0"/>
      <w:divBdr>
        <w:top w:val="none" w:sz="0" w:space="0" w:color="auto"/>
        <w:left w:val="none" w:sz="0" w:space="0" w:color="auto"/>
        <w:bottom w:val="none" w:sz="0" w:space="0" w:color="auto"/>
        <w:right w:val="none" w:sz="0" w:space="0" w:color="auto"/>
      </w:divBdr>
    </w:div>
    <w:div w:id="1343166375">
      <w:bodyDiv w:val="1"/>
      <w:marLeft w:val="0"/>
      <w:marRight w:val="0"/>
      <w:marTop w:val="0"/>
      <w:marBottom w:val="0"/>
      <w:divBdr>
        <w:top w:val="none" w:sz="0" w:space="0" w:color="auto"/>
        <w:left w:val="none" w:sz="0" w:space="0" w:color="auto"/>
        <w:bottom w:val="none" w:sz="0" w:space="0" w:color="auto"/>
        <w:right w:val="none" w:sz="0" w:space="0" w:color="auto"/>
      </w:divBdr>
    </w:div>
    <w:div w:id="1343238203">
      <w:bodyDiv w:val="1"/>
      <w:marLeft w:val="0"/>
      <w:marRight w:val="0"/>
      <w:marTop w:val="0"/>
      <w:marBottom w:val="0"/>
      <w:divBdr>
        <w:top w:val="none" w:sz="0" w:space="0" w:color="auto"/>
        <w:left w:val="none" w:sz="0" w:space="0" w:color="auto"/>
        <w:bottom w:val="none" w:sz="0" w:space="0" w:color="auto"/>
        <w:right w:val="none" w:sz="0" w:space="0" w:color="auto"/>
      </w:divBdr>
    </w:div>
    <w:div w:id="1343631175">
      <w:bodyDiv w:val="1"/>
      <w:marLeft w:val="0"/>
      <w:marRight w:val="0"/>
      <w:marTop w:val="0"/>
      <w:marBottom w:val="0"/>
      <w:divBdr>
        <w:top w:val="none" w:sz="0" w:space="0" w:color="auto"/>
        <w:left w:val="none" w:sz="0" w:space="0" w:color="auto"/>
        <w:bottom w:val="none" w:sz="0" w:space="0" w:color="auto"/>
        <w:right w:val="none" w:sz="0" w:space="0" w:color="auto"/>
      </w:divBdr>
    </w:div>
    <w:div w:id="1344555318">
      <w:bodyDiv w:val="1"/>
      <w:marLeft w:val="0"/>
      <w:marRight w:val="0"/>
      <w:marTop w:val="0"/>
      <w:marBottom w:val="0"/>
      <w:divBdr>
        <w:top w:val="none" w:sz="0" w:space="0" w:color="auto"/>
        <w:left w:val="none" w:sz="0" w:space="0" w:color="auto"/>
        <w:bottom w:val="none" w:sz="0" w:space="0" w:color="auto"/>
        <w:right w:val="none" w:sz="0" w:space="0" w:color="auto"/>
      </w:divBdr>
    </w:div>
    <w:div w:id="1345788817">
      <w:bodyDiv w:val="1"/>
      <w:marLeft w:val="0"/>
      <w:marRight w:val="0"/>
      <w:marTop w:val="0"/>
      <w:marBottom w:val="0"/>
      <w:divBdr>
        <w:top w:val="none" w:sz="0" w:space="0" w:color="auto"/>
        <w:left w:val="none" w:sz="0" w:space="0" w:color="auto"/>
        <w:bottom w:val="none" w:sz="0" w:space="0" w:color="auto"/>
        <w:right w:val="none" w:sz="0" w:space="0" w:color="auto"/>
      </w:divBdr>
    </w:div>
    <w:div w:id="1345941390">
      <w:bodyDiv w:val="1"/>
      <w:marLeft w:val="0"/>
      <w:marRight w:val="0"/>
      <w:marTop w:val="0"/>
      <w:marBottom w:val="0"/>
      <w:divBdr>
        <w:top w:val="none" w:sz="0" w:space="0" w:color="auto"/>
        <w:left w:val="none" w:sz="0" w:space="0" w:color="auto"/>
        <w:bottom w:val="none" w:sz="0" w:space="0" w:color="auto"/>
        <w:right w:val="none" w:sz="0" w:space="0" w:color="auto"/>
      </w:divBdr>
    </w:div>
    <w:div w:id="1346203266">
      <w:bodyDiv w:val="1"/>
      <w:marLeft w:val="0"/>
      <w:marRight w:val="0"/>
      <w:marTop w:val="0"/>
      <w:marBottom w:val="0"/>
      <w:divBdr>
        <w:top w:val="none" w:sz="0" w:space="0" w:color="auto"/>
        <w:left w:val="none" w:sz="0" w:space="0" w:color="auto"/>
        <w:bottom w:val="none" w:sz="0" w:space="0" w:color="auto"/>
        <w:right w:val="none" w:sz="0" w:space="0" w:color="auto"/>
      </w:divBdr>
    </w:div>
    <w:div w:id="1346786858">
      <w:bodyDiv w:val="1"/>
      <w:marLeft w:val="0"/>
      <w:marRight w:val="0"/>
      <w:marTop w:val="0"/>
      <w:marBottom w:val="0"/>
      <w:divBdr>
        <w:top w:val="none" w:sz="0" w:space="0" w:color="auto"/>
        <w:left w:val="none" w:sz="0" w:space="0" w:color="auto"/>
        <w:bottom w:val="none" w:sz="0" w:space="0" w:color="auto"/>
        <w:right w:val="none" w:sz="0" w:space="0" w:color="auto"/>
      </w:divBdr>
    </w:div>
    <w:div w:id="1347630440">
      <w:bodyDiv w:val="1"/>
      <w:marLeft w:val="0"/>
      <w:marRight w:val="0"/>
      <w:marTop w:val="0"/>
      <w:marBottom w:val="0"/>
      <w:divBdr>
        <w:top w:val="none" w:sz="0" w:space="0" w:color="auto"/>
        <w:left w:val="none" w:sz="0" w:space="0" w:color="auto"/>
        <w:bottom w:val="none" w:sz="0" w:space="0" w:color="auto"/>
        <w:right w:val="none" w:sz="0" w:space="0" w:color="auto"/>
      </w:divBdr>
    </w:div>
    <w:div w:id="1349285191">
      <w:bodyDiv w:val="1"/>
      <w:marLeft w:val="0"/>
      <w:marRight w:val="0"/>
      <w:marTop w:val="0"/>
      <w:marBottom w:val="0"/>
      <w:divBdr>
        <w:top w:val="none" w:sz="0" w:space="0" w:color="auto"/>
        <w:left w:val="none" w:sz="0" w:space="0" w:color="auto"/>
        <w:bottom w:val="none" w:sz="0" w:space="0" w:color="auto"/>
        <w:right w:val="none" w:sz="0" w:space="0" w:color="auto"/>
      </w:divBdr>
    </w:div>
    <w:div w:id="1349522006">
      <w:bodyDiv w:val="1"/>
      <w:marLeft w:val="0"/>
      <w:marRight w:val="0"/>
      <w:marTop w:val="0"/>
      <w:marBottom w:val="0"/>
      <w:divBdr>
        <w:top w:val="none" w:sz="0" w:space="0" w:color="auto"/>
        <w:left w:val="none" w:sz="0" w:space="0" w:color="auto"/>
        <w:bottom w:val="none" w:sz="0" w:space="0" w:color="auto"/>
        <w:right w:val="none" w:sz="0" w:space="0" w:color="auto"/>
      </w:divBdr>
    </w:div>
    <w:div w:id="1349715077">
      <w:bodyDiv w:val="1"/>
      <w:marLeft w:val="0"/>
      <w:marRight w:val="0"/>
      <w:marTop w:val="0"/>
      <w:marBottom w:val="0"/>
      <w:divBdr>
        <w:top w:val="none" w:sz="0" w:space="0" w:color="auto"/>
        <w:left w:val="none" w:sz="0" w:space="0" w:color="auto"/>
        <w:bottom w:val="none" w:sz="0" w:space="0" w:color="auto"/>
        <w:right w:val="none" w:sz="0" w:space="0" w:color="auto"/>
      </w:divBdr>
    </w:div>
    <w:div w:id="1350066147">
      <w:bodyDiv w:val="1"/>
      <w:marLeft w:val="0"/>
      <w:marRight w:val="0"/>
      <w:marTop w:val="0"/>
      <w:marBottom w:val="0"/>
      <w:divBdr>
        <w:top w:val="none" w:sz="0" w:space="0" w:color="auto"/>
        <w:left w:val="none" w:sz="0" w:space="0" w:color="auto"/>
        <w:bottom w:val="none" w:sz="0" w:space="0" w:color="auto"/>
        <w:right w:val="none" w:sz="0" w:space="0" w:color="auto"/>
      </w:divBdr>
    </w:div>
    <w:div w:id="1352412142">
      <w:bodyDiv w:val="1"/>
      <w:marLeft w:val="0"/>
      <w:marRight w:val="0"/>
      <w:marTop w:val="0"/>
      <w:marBottom w:val="0"/>
      <w:divBdr>
        <w:top w:val="none" w:sz="0" w:space="0" w:color="auto"/>
        <w:left w:val="none" w:sz="0" w:space="0" w:color="auto"/>
        <w:bottom w:val="none" w:sz="0" w:space="0" w:color="auto"/>
        <w:right w:val="none" w:sz="0" w:space="0" w:color="auto"/>
      </w:divBdr>
    </w:div>
    <w:div w:id="1354762707">
      <w:bodyDiv w:val="1"/>
      <w:marLeft w:val="0"/>
      <w:marRight w:val="0"/>
      <w:marTop w:val="0"/>
      <w:marBottom w:val="0"/>
      <w:divBdr>
        <w:top w:val="none" w:sz="0" w:space="0" w:color="auto"/>
        <w:left w:val="none" w:sz="0" w:space="0" w:color="auto"/>
        <w:bottom w:val="none" w:sz="0" w:space="0" w:color="auto"/>
        <w:right w:val="none" w:sz="0" w:space="0" w:color="auto"/>
      </w:divBdr>
    </w:div>
    <w:div w:id="1355575616">
      <w:bodyDiv w:val="1"/>
      <w:marLeft w:val="0"/>
      <w:marRight w:val="0"/>
      <w:marTop w:val="0"/>
      <w:marBottom w:val="0"/>
      <w:divBdr>
        <w:top w:val="none" w:sz="0" w:space="0" w:color="auto"/>
        <w:left w:val="none" w:sz="0" w:space="0" w:color="auto"/>
        <w:bottom w:val="none" w:sz="0" w:space="0" w:color="auto"/>
        <w:right w:val="none" w:sz="0" w:space="0" w:color="auto"/>
      </w:divBdr>
    </w:div>
    <w:div w:id="1355812847">
      <w:bodyDiv w:val="1"/>
      <w:marLeft w:val="0"/>
      <w:marRight w:val="0"/>
      <w:marTop w:val="0"/>
      <w:marBottom w:val="0"/>
      <w:divBdr>
        <w:top w:val="none" w:sz="0" w:space="0" w:color="auto"/>
        <w:left w:val="none" w:sz="0" w:space="0" w:color="auto"/>
        <w:bottom w:val="none" w:sz="0" w:space="0" w:color="auto"/>
        <w:right w:val="none" w:sz="0" w:space="0" w:color="auto"/>
      </w:divBdr>
    </w:div>
    <w:div w:id="1358312694">
      <w:bodyDiv w:val="1"/>
      <w:marLeft w:val="0"/>
      <w:marRight w:val="0"/>
      <w:marTop w:val="0"/>
      <w:marBottom w:val="0"/>
      <w:divBdr>
        <w:top w:val="none" w:sz="0" w:space="0" w:color="auto"/>
        <w:left w:val="none" w:sz="0" w:space="0" w:color="auto"/>
        <w:bottom w:val="none" w:sz="0" w:space="0" w:color="auto"/>
        <w:right w:val="none" w:sz="0" w:space="0" w:color="auto"/>
      </w:divBdr>
    </w:div>
    <w:div w:id="1358654020">
      <w:bodyDiv w:val="1"/>
      <w:marLeft w:val="0"/>
      <w:marRight w:val="0"/>
      <w:marTop w:val="0"/>
      <w:marBottom w:val="0"/>
      <w:divBdr>
        <w:top w:val="none" w:sz="0" w:space="0" w:color="auto"/>
        <w:left w:val="none" w:sz="0" w:space="0" w:color="auto"/>
        <w:bottom w:val="none" w:sz="0" w:space="0" w:color="auto"/>
        <w:right w:val="none" w:sz="0" w:space="0" w:color="auto"/>
      </w:divBdr>
    </w:div>
    <w:div w:id="1358654101">
      <w:bodyDiv w:val="1"/>
      <w:marLeft w:val="0"/>
      <w:marRight w:val="0"/>
      <w:marTop w:val="0"/>
      <w:marBottom w:val="0"/>
      <w:divBdr>
        <w:top w:val="none" w:sz="0" w:space="0" w:color="auto"/>
        <w:left w:val="none" w:sz="0" w:space="0" w:color="auto"/>
        <w:bottom w:val="none" w:sz="0" w:space="0" w:color="auto"/>
        <w:right w:val="none" w:sz="0" w:space="0" w:color="auto"/>
      </w:divBdr>
    </w:div>
    <w:div w:id="1359311671">
      <w:bodyDiv w:val="1"/>
      <w:marLeft w:val="0"/>
      <w:marRight w:val="0"/>
      <w:marTop w:val="0"/>
      <w:marBottom w:val="0"/>
      <w:divBdr>
        <w:top w:val="none" w:sz="0" w:space="0" w:color="auto"/>
        <w:left w:val="none" w:sz="0" w:space="0" w:color="auto"/>
        <w:bottom w:val="none" w:sz="0" w:space="0" w:color="auto"/>
        <w:right w:val="none" w:sz="0" w:space="0" w:color="auto"/>
      </w:divBdr>
    </w:div>
    <w:div w:id="1360157548">
      <w:bodyDiv w:val="1"/>
      <w:marLeft w:val="0"/>
      <w:marRight w:val="0"/>
      <w:marTop w:val="0"/>
      <w:marBottom w:val="0"/>
      <w:divBdr>
        <w:top w:val="none" w:sz="0" w:space="0" w:color="auto"/>
        <w:left w:val="none" w:sz="0" w:space="0" w:color="auto"/>
        <w:bottom w:val="none" w:sz="0" w:space="0" w:color="auto"/>
        <w:right w:val="none" w:sz="0" w:space="0" w:color="auto"/>
      </w:divBdr>
    </w:div>
    <w:div w:id="1360624306">
      <w:bodyDiv w:val="1"/>
      <w:marLeft w:val="0"/>
      <w:marRight w:val="0"/>
      <w:marTop w:val="0"/>
      <w:marBottom w:val="0"/>
      <w:divBdr>
        <w:top w:val="none" w:sz="0" w:space="0" w:color="auto"/>
        <w:left w:val="none" w:sz="0" w:space="0" w:color="auto"/>
        <w:bottom w:val="none" w:sz="0" w:space="0" w:color="auto"/>
        <w:right w:val="none" w:sz="0" w:space="0" w:color="auto"/>
      </w:divBdr>
    </w:div>
    <w:div w:id="1360930614">
      <w:bodyDiv w:val="1"/>
      <w:marLeft w:val="0"/>
      <w:marRight w:val="0"/>
      <w:marTop w:val="0"/>
      <w:marBottom w:val="0"/>
      <w:divBdr>
        <w:top w:val="none" w:sz="0" w:space="0" w:color="auto"/>
        <w:left w:val="none" w:sz="0" w:space="0" w:color="auto"/>
        <w:bottom w:val="none" w:sz="0" w:space="0" w:color="auto"/>
        <w:right w:val="none" w:sz="0" w:space="0" w:color="auto"/>
      </w:divBdr>
    </w:div>
    <w:div w:id="1361275678">
      <w:bodyDiv w:val="1"/>
      <w:marLeft w:val="0"/>
      <w:marRight w:val="0"/>
      <w:marTop w:val="0"/>
      <w:marBottom w:val="0"/>
      <w:divBdr>
        <w:top w:val="none" w:sz="0" w:space="0" w:color="auto"/>
        <w:left w:val="none" w:sz="0" w:space="0" w:color="auto"/>
        <w:bottom w:val="none" w:sz="0" w:space="0" w:color="auto"/>
        <w:right w:val="none" w:sz="0" w:space="0" w:color="auto"/>
      </w:divBdr>
    </w:div>
    <w:div w:id="1361469673">
      <w:bodyDiv w:val="1"/>
      <w:marLeft w:val="0"/>
      <w:marRight w:val="0"/>
      <w:marTop w:val="0"/>
      <w:marBottom w:val="0"/>
      <w:divBdr>
        <w:top w:val="none" w:sz="0" w:space="0" w:color="auto"/>
        <w:left w:val="none" w:sz="0" w:space="0" w:color="auto"/>
        <w:bottom w:val="none" w:sz="0" w:space="0" w:color="auto"/>
        <w:right w:val="none" w:sz="0" w:space="0" w:color="auto"/>
      </w:divBdr>
    </w:div>
    <w:div w:id="1362053053">
      <w:bodyDiv w:val="1"/>
      <w:marLeft w:val="0"/>
      <w:marRight w:val="0"/>
      <w:marTop w:val="0"/>
      <w:marBottom w:val="0"/>
      <w:divBdr>
        <w:top w:val="none" w:sz="0" w:space="0" w:color="auto"/>
        <w:left w:val="none" w:sz="0" w:space="0" w:color="auto"/>
        <w:bottom w:val="none" w:sz="0" w:space="0" w:color="auto"/>
        <w:right w:val="none" w:sz="0" w:space="0" w:color="auto"/>
      </w:divBdr>
    </w:div>
    <w:div w:id="1363281205">
      <w:bodyDiv w:val="1"/>
      <w:marLeft w:val="0"/>
      <w:marRight w:val="0"/>
      <w:marTop w:val="0"/>
      <w:marBottom w:val="0"/>
      <w:divBdr>
        <w:top w:val="none" w:sz="0" w:space="0" w:color="auto"/>
        <w:left w:val="none" w:sz="0" w:space="0" w:color="auto"/>
        <w:bottom w:val="none" w:sz="0" w:space="0" w:color="auto"/>
        <w:right w:val="none" w:sz="0" w:space="0" w:color="auto"/>
      </w:divBdr>
    </w:div>
    <w:div w:id="1363284340">
      <w:bodyDiv w:val="1"/>
      <w:marLeft w:val="0"/>
      <w:marRight w:val="0"/>
      <w:marTop w:val="0"/>
      <w:marBottom w:val="0"/>
      <w:divBdr>
        <w:top w:val="none" w:sz="0" w:space="0" w:color="auto"/>
        <w:left w:val="none" w:sz="0" w:space="0" w:color="auto"/>
        <w:bottom w:val="none" w:sz="0" w:space="0" w:color="auto"/>
        <w:right w:val="none" w:sz="0" w:space="0" w:color="auto"/>
      </w:divBdr>
    </w:div>
    <w:div w:id="1363634428">
      <w:bodyDiv w:val="1"/>
      <w:marLeft w:val="0"/>
      <w:marRight w:val="0"/>
      <w:marTop w:val="0"/>
      <w:marBottom w:val="0"/>
      <w:divBdr>
        <w:top w:val="none" w:sz="0" w:space="0" w:color="auto"/>
        <w:left w:val="none" w:sz="0" w:space="0" w:color="auto"/>
        <w:bottom w:val="none" w:sz="0" w:space="0" w:color="auto"/>
        <w:right w:val="none" w:sz="0" w:space="0" w:color="auto"/>
      </w:divBdr>
    </w:div>
    <w:div w:id="1363827389">
      <w:bodyDiv w:val="1"/>
      <w:marLeft w:val="0"/>
      <w:marRight w:val="0"/>
      <w:marTop w:val="0"/>
      <w:marBottom w:val="0"/>
      <w:divBdr>
        <w:top w:val="none" w:sz="0" w:space="0" w:color="auto"/>
        <w:left w:val="none" w:sz="0" w:space="0" w:color="auto"/>
        <w:bottom w:val="none" w:sz="0" w:space="0" w:color="auto"/>
        <w:right w:val="none" w:sz="0" w:space="0" w:color="auto"/>
      </w:divBdr>
    </w:div>
    <w:div w:id="1364790233">
      <w:bodyDiv w:val="1"/>
      <w:marLeft w:val="0"/>
      <w:marRight w:val="0"/>
      <w:marTop w:val="0"/>
      <w:marBottom w:val="0"/>
      <w:divBdr>
        <w:top w:val="none" w:sz="0" w:space="0" w:color="auto"/>
        <w:left w:val="none" w:sz="0" w:space="0" w:color="auto"/>
        <w:bottom w:val="none" w:sz="0" w:space="0" w:color="auto"/>
        <w:right w:val="none" w:sz="0" w:space="0" w:color="auto"/>
      </w:divBdr>
    </w:div>
    <w:div w:id="1365058363">
      <w:bodyDiv w:val="1"/>
      <w:marLeft w:val="0"/>
      <w:marRight w:val="0"/>
      <w:marTop w:val="0"/>
      <w:marBottom w:val="0"/>
      <w:divBdr>
        <w:top w:val="none" w:sz="0" w:space="0" w:color="auto"/>
        <w:left w:val="none" w:sz="0" w:space="0" w:color="auto"/>
        <w:bottom w:val="none" w:sz="0" w:space="0" w:color="auto"/>
        <w:right w:val="none" w:sz="0" w:space="0" w:color="auto"/>
      </w:divBdr>
    </w:div>
    <w:div w:id="1366829140">
      <w:bodyDiv w:val="1"/>
      <w:marLeft w:val="0"/>
      <w:marRight w:val="0"/>
      <w:marTop w:val="0"/>
      <w:marBottom w:val="0"/>
      <w:divBdr>
        <w:top w:val="none" w:sz="0" w:space="0" w:color="auto"/>
        <w:left w:val="none" w:sz="0" w:space="0" w:color="auto"/>
        <w:bottom w:val="none" w:sz="0" w:space="0" w:color="auto"/>
        <w:right w:val="none" w:sz="0" w:space="0" w:color="auto"/>
      </w:divBdr>
    </w:div>
    <w:div w:id="1367213509">
      <w:bodyDiv w:val="1"/>
      <w:marLeft w:val="0"/>
      <w:marRight w:val="0"/>
      <w:marTop w:val="0"/>
      <w:marBottom w:val="0"/>
      <w:divBdr>
        <w:top w:val="none" w:sz="0" w:space="0" w:color="auto"/>
        <w:left w:val="none" w:sz="0" w:space="0" w:color="auto"/>
        <w:bottom w:val="none" w:sz="0" w:space="0" w:color="auto"/>
        <w:right w:val="none" w:sz="0" w:space="0" w:color="auto"/>
      </w:divBdr>
    </w:div>
    <w:div w:id="1367759711">
      <w:bodyDiv w:val="1"/>
      <w:marLeft w:val="0"/>
      <w:marRight w:val="0"/>
      <w:marTop w:val="0"/>
      <w:marBottom w:val="0"/>
      <w:divBdr>
        <w:top w:val="none" w:sz="0" w:space="0" w:color="auto"/>
        <w:left w:val="none" w:sz="0" w:space="0" w:color="auto"/>
        <w:bottom w:val="none" w:sz="0" w:space="0" w:color="auto"/>
        <w:right w:val="none" w:sz="0" w:space="0" w:color="auto"/>
      </w:divBdr>
    </w:div>
    <w:div w:id="1368020082">
      <w:bodyDiv w:val="1"/>
      <w:marLeft w:val="0"/>
      <w:marRight w:val="0"/>
      <w:marTop w:val="0"/>
      <w:marBottom w:val="0"/>
      <w:divBdr>
        <w:top w:val="none" w:sz="0" w:space="0" w:color="auto"/>
        <w:left w:val="none" w:sz="0" w:space="0" w:color="auto"/>
        <w:bottom w:val="none" w:sz="0" w:space="0" w:color="auto"/>
        <w:right w:val="none" w:sz="0" w:space="0" w:color="auto"/>
      </w:divBdr>
    </w:div>
    <w:div w:id="1369454681">
      <w:bodyDiv w:val="1"/>
      <w:marLeft w:val="0"/>
      <w:marRight w:val="0"/>
      <w:marTop w:val="0"/>
      <w:marBottom w:val="0"/>
      <w:divBdr>
        <w:top w:val="none" w:sz="0" w:space="0" w:color="auto"/>
        <w:left w:val="none" w:sz="0" w:space="0" w:color="auto"/>
        <w:bottom w:val="none" w:sz="0" w:space="0" w:color="auto"/>
        <w:right w:val="none" w:sz="0" w:space="0" w:color="auto"/>
      </w:divBdr>
    </w:div>
    <w:div w:id="1369835511">
      <w:bodyDiv w:val="1"/>
      <w:marLeft w:val="0"/>
      <w:marRight w:val="0"/>
      <w:marTop w:val="0"/>
      <w:marBottom w:val="0"/>
      <w:divBdr>
        <w:top w:val="none" w:sz="0" w:space="0" w:color="auto"/>
        <w:left w:val="none" w:sz="0" w:space="0" w:color="auto"/>
        <w:bottom w:val="none" w:sz="0" w:space="0" w:color="auto"/>
        <w:right w:val="none" w:sz="0" w:space="0" w:color="auto"/>
      </w:divBdr>
    </w:div>
    <w:div w:id="1369991415">
      <w:bodyDiv w:val="1"/>
      <w:marLeft w:val="0"/>
      <w:marRight w:val="0"/>
      <w:marTop w:val="0"/>
      <w:marBottom w:val="0"/>
      <w:divBdr>
        <w:top w:val="none" w:sz="0" w:space="0" w:color="auto"/>
        <w:left w:val="none" w:sz="0" w:space="0" w:color="auto"/>
        <w:bottom w:val="none" w:sz="0" w:space="0" w:color="auto"/>
        <w:right w:val="none" w:sz="0" w:space="0" w:color="auto"/>
      </w:divBdr>
    </w:div>
    <w:div w:id="1371148659">
      <w:bodyDiv w:val="1"/>
      <w:marLeft w:val="0"/>
      <w:marRight w:val="0"/>
      <w:marTop w:val="0"/>
      <w:marBottom w:val="0"/>
      <w:divBdr>
        <w:top w:val="none" w:sz="0" w:space="0" w:color="auto"/>
        <w:left w:val="none" w:sz="0" w:space="0" w:color="auto"/>
        <w:bottom w:val="none" w:sz="0" w:space="0" w:color="auto"/>
        <w:right w:val="none" w:sz="0" w:space="0" w:color="auto"/>
      </w:divBdr>
    </w:div>
    <w:div w:id="1372535409">
      <w:bodyDiv w:val="1"/>
      <w:marLeft w:val="0"/>
      <w:marRight w:val="0"/>
      <w:marTop w:val="0"/>
      <w:marBottom w:val="0"/>
      <w:divBdr>
        <w:top w:val="none" w:sz="0" w:space="0" w:color="auto"/>
        <w:left w:val="none" w:sz="0" w:space="0" w:color="auto"/>
        <w:bottom w:val="none" w:sz="0" w:space="0" w:color="auto"/>
        <w:right w:val="none" w:sz="0" w:space="0" w:color="auto"/>
      </w:divBdr>
    </w:div>
    <w:div w:id="1372613547">
      <w:bodyDiv w:val="1"/>
      <w:marLeft w:val="0"/>
      <w:marRight w:val="0"/>
      <w:marTop w:val="0"/>
      <w:marBottom w:val="0"/>
      <w:divBdr>
        <w:top w:val="none" w:sz="0" w:space="0" w:color="auto"/>
        <w:left w:val="none" w:sz="0" w:space="0" w:color="auto"/>
        <w:bottom w:val="none" w:sz="0" w:space="0" w:color="auto"/>
        <w:right w:val="none" w:sz="0" w:space="0" w:color="auto"/>
      </w:divBdr>
    </w:div>
    <w:div w:id="1373770104">
      <w:bodyDiv w:val="1"/>
      <w:marLeft w:val="0"/>
      <w:marRight w:val="0"/>
      <w:marTop w:val="0"/>
      <w:marBottom w:val="0"/>
      <w:divBdr>
        <w:top w:val="none" w:sz="0" w:space="0" w:color="auto"/>
        <w:left w:val="none" w:sz="0" w:space="0" w:color="auto"/>
        <w:bottom w:val="none" w:sz="0" w:space="0" w:color="auto"/>
        <w:right w:val="none" w:sz="0" w:space="0" w:color="auto"/>
      </w:divBdr>
    </w:div>
    <w:div w:id="1373848275">
      <w:bodyDiv w:val="1"/>
      <w:marLeft w:val="0"/>
      <w:marRight w:val="0"/>
      <w:marTop w:val="0"/>
      <w:marBottom w:val="0"/>
      <w:divBdr>
        <w:top w:val="none" w:sz="0" w:space="0" w:color="auto"/>
        <w:left w:val="none" w:sz="0" w:space="0" w:color="auto"/>
        <w:bottom w:val="none" w:sz="0" w:space="0" w:color="auto"/>
        <w:right w:val="none" w:sz="0" w:space="0" w:color="auto"/>
      </w:divBdr>
    </w:div>
    <w:div w:id="1373848554">
      <w:bodyDiv w:val="1"/>
      <w:marLeft w:val="0"/>
      <w:marRight w:val="0"/>
      <w:marTop w:val="0"/>
      <w:marBottom w:val="0"/>
      <w:divBdr>
        <w:top w:val="none" w:sz="0" w:space="0" w:color="auto"/>
        <w:left w:val="none" w:sz="0" w:space="0" w:color="auto"/>
        <w:bottom w:val="none" w:sz="0" w:space="0" w:color="auto"/>
        <w:right w:val="none" w:sz="0" w:space="0" w:color="auto"/>
      </w:divBdr>
    </w:div>
    <w:div w:id="1374579512">
      <w:bodyDiv w:val="1"/>
      <w:marLeft w:val="0"/>
      <w:marRight w:val="0"/>
      <w:marTop w:val="0"/>
      <w:marBottom w:val="0"/>
      <w:divBdr>
        <w:top w:val="none" w:sz="0" w:space="0" w:color="auto"/>
        <w:left w:val="none" w:sz="0" w:space="0" w:color="auto"/>
        <w:bottom w:val="none" w:sz="0" w:space="0" w:color="auto"/>
        <w:right w:val="none" w:sz="0" w:space="0" w:color="auto"/>
      </w:divBdr>
    </w:div>
    <w:div w:id="1374958444">
      <w:bodyDiv w:val="1"/>
      <w:marLeft w:val="0"/>
      <w:marRight w:val="0"/>
      <w:marTop w:val="0"/>
      <w:marBottom w:val="0"/>
      <w:divBdr>
        <w:top w:val="none" w:sz="0" w:space="0" w:color="auto"/>
        <w:left w:val="none" w:sz="0" w:space="0" w:color="auto"/>
        <w:bottom w:val="none" w:sz="0" w:space="0" w:color="auto"/>
        <w:right w:val="none" w:sz="0" w:space="0" w:color="auto"/>
      </w:divBdr>
    </w:div>
    <w:div w:id="1375036495">
      <w:bodyDiv w:val="1"/>
      <w:marLeft w:val="0"/>
      <w:marRight w:val="0"/>
      <w:marTop w:val="0"/>
      <w:marBottom w:val="0"/>
      <w:divBdr>
        <w:top w:val="none" w:sz="0" w:space="0" w:color="auto"/>
        <w:left w:val="none" w:sz="0" w:space="0" w:color="auto"/>
        <w:bottom w:val="none" w:sz="0" w:space="0" w:color="auto"/>
        <w:right w:val="none" w:sz="0" w:space="0" w:color="auto"/>
      </w:divBdr>
    </w:div>
    <w:div w:id="1375154368">
      <w:bodyDiv w:val="1"/>
      <w:marLeft w:val="0"/>
      <w:marRight w:val="0"/>
      <w:marTop w:val="0"/>
      <w:marBottom w:val="0"/>
      <w:divBdr>
        <w:top w:val="none" w:sz="0" w:space="0" w:color="auto"/>
        <w:left w:val="none" w:sz="0" w:space="0" w:color="auto"/>
        <w:bottom w:val="none" w:sz="0" w:space="0" w:color="auto"/>
        <w:right w:val="none" w:sz="0" w:space="0" w:color="auto"/>
      </w:divBdr>
    </w:div>
    <w:div w:id="1376464229">
      <w:bodyDiv w:val="1"/>
      <w:marLeft w:val="0"/>
      <w:marRight w:val="0"/>
      <w:marTop w:val="0"/>
      <w:marBottom w:val="0"/>
      <w:divBdr>
        <w:top w:val="none" w:sz="0" w:space="0" w:color="auto"/>
        <w:left w:val="none" w:sz="0" w:space="0" w:color="auto"/>
        <w:bottom w:val="none" w:sz="0" w:space="0" w:color="auto"/>
        <w:right w:val="none" w:sz="0" w:space="0" w:color="auto"/>
      </w:divBdr>
    </w:div>
    <w:div w:id="1377436273">
      <w:bodyDiv w:val="1"/>
      <w:marLeft w:val="0"/>
      <w:marRight w:val="0"/>
      <w:marTop w:val="0"/>
      <w:marBottom w:val="0"/>
      <w:divBdr>
        <w:top w:val="none" w:sz="0" w:space="0" w:color="auto"/>
        <w:left w:val="none" w:sz="0" w:space="0" w:color="auto"/>
        <w:bottom w:val="none" w:sz="0" w:space="0" w:color="auto"/>
        <w:right w:val="none" w:sz="0" w:space="0" w:color="auto"/>
      </w:divBdr>
    </w:div>
    <w:div w:id="1377588562">
      <w:bodyDiv w:val="1"/>
      <w:marLeft w:val="0"/>
      <w:marRight w:val="0"/>
      <w:marTop w:val="0"/>
      <w:marBottom w:val="0"/>
      <w:divBdr>
        <w:top w:val="none" w:sz="0" w:space="0" w:color="auto"/>
        <w:left w:val="none" w:sz="0" w:space="0" w:color="auto"/>
        <w:bottom w:val="none" w:sz="0" w:space="0" w:color="auto"/>
        <w:right w:val="none" w:sz="0" w:space="0" w:color="auto"/>
      </w:divBdr>
    </w:div>
    <w:div w:id="1378361272">
      <w:bodyDiv w:val="1"/>
      <w:marLeft w:val="0"/>
      <w:marRight w:val="0"/>
      <w:marTop w:val="0"/>
      <w:marBottom w:val="0"/>
      <w:divBdr>
        <w:top w:val="none" w:sz="0" w:space="0" w:color="auto"/>
        <w:left w:val="none" w:sz="0" w:space="0" w:color="auto"/>
        <w:bottom w:val="none" w:sz="0" w:space="0" w:color="auto"/>
        <w:right w:val="none" w:sz="0" w:space="0" w:color="auto"/>
      </w:divBdr>
    </w:div>
    <w:div w:id="1378428452">
      <w:bodyDiv w:val="1"/>
      <w:marLeft w:val="0"/>
      <w:marRight w:val="0"/>
      <w:marTop w:val="0"/>
      <w:marBottom w:val="0"/>
      <w:divBdr>
        <w:top w:val="none" w:sz="0" w:space="0" w:color="auto"/>
        <w:left w:val="none" w:sz="0" w:space="0" w:color="auto"/>
        <w:bottom w:val="none" w:sz="0" w:space="0" w:color="auto"/>
        <w:right w:val="none" w:sz="0" w:space="0" w:color="auto"/>
      </w:divBdr>
    </w:div>
    <w:div w:id="1379014569">
      <w:bodyDiv w:val="1"/>
      <w:marLeft w:val="0"/>
      <w:marRight w:val="0"/>
      <w:marTop w:val="0"/>
      <w:marBottom w:val="0"/>
      <w:divBdr>
        <w:top w:val="none" w:sz="0" w:space="0" w:color="auto"/>
        <w:left w:val="none" w:sz="0" w:space="0" w:color="auto"/>
        <w:bottom w:val="none" w:sz="0" w:space="0" w:color="auto"/>
        <w:right w:val="none" w:sz="0" w:space="0" w:color="auto"/>
      </w:divBdr>
    </w:div>
    <w:div w:id="1380130205">
      <w:bodyDiv w:val="1"/>
      <w:marLeft w:val="0"/>
      <w:marRight w:val="0"/>
      <w:marTop w:val="0"/>
      <w:marBottom w:val="0"/>
      <w:divBdr>
        <w:top w:val="none" w:sz="0" w:space="0" w:color="auto"/>
        <w:left w:val="none" w:sz="0" w:space="0" w:color="auto"/>
        <w:bottom w:val="none" w:sz="0" w:space="0" w:color="auto"/>
        <w:right w:val="none" w:sz="0" w:space="0" w:color="auto"/>
      </w:divBdr>
    </w:div>
    <w:div w:id="1381707627">
      <w:bodyDiv w:val="1"/>
      <w:marLeft w:val="0"/>
      <w:marRight w:val="0"/>
      <w:marTop w:val="0"/>
      <w:marBottom w:val="0"/>
      <w:divBdr>
        <w:top w:val="none" w:sz="0" w:space="0" w:color="auto"/>
        <w:left w:val="none" w:sz="0" w:space="0" w:color="auto"/>
        <w:bottom w:val="none" w:sz="0" w:space="0" w:color="auto"/>
        <w:right w:val="none" w:sz="0" w:space="0" w:color="auto"/>
      </w:divBdr>
    </w:div>
    <w:div w:id="1382169589">
      <w:bodyDiv w:val="1"/>
      <w:marLeft w:val="0"/>
      <w:marRight w:val="0"/>
      <w:marTop w:val="0"/>
      <w:marBottom w:val="0"/>
      <w:divBdr>
        <w:top w:val="none" w:sz="0" w:space="0" w:color="auto"/>
        <w:left w:val="none" w:sz="0" w:space="0" w:color="auto"/>
        <w:bottom w:val="none" w:sz="0" w:space="0" w:color="auto"/>
        <w:right w:val="none" w:sz="0" w:space="0" w:color="auto"/>
      </w:divBdr>
    </w:div>
    <w:div w:id="1383362372">
      <w:bodyDiv w:val="1"/>
      <w:marLeft w:val="0"/>
      <w:marRight w:val="0"/>
      <w:marTop w:val="0"/>
      <w:marBottom w:val="0"/>
      <w:divBdr>
        <w:top w:val="none" w:sz="0" w:space="0" w:color="auto"/>
        <w:left w:val="none" w:sz="0" w:space="0" w:color="auto"/>
        <w:bottom w:val="none" w:sz="0" w:space="0" w:color="auto"/>
        <w:right w:val="none" w:sz="0" w:space="0" w:color="auto"/>
      </w:divBdr>
    </w:div>
    <w:div w:id="1383603148">
      <w:bodyDiv w:val="1"/>
      <w:marLeft w:val="0"/>
      <w:marRight w:val="0"/>
      <w:marTop w:val="0"/>
      <w:marBottom w:val="0"/>
      <w:divBdr>
        <w:top w:val="none" w:sz="0" w:space="0" w:color="auto"/>
        <w:left w:val="none" w:sz="0" w:space="0" w:color="auto"/>
        <w:bottom w:val="none" w:sz="0" w:space="0" w:color="auto"/>
        <w:right w:val="none" w:sz="0" w:space="0" w:color="auto"/>
      </w:divBdr>
    </w:div>
    <w:div w:id="1383750765">
      <w:bodyDiv w:val="1"/>
      <w:marLeft w:val="0"/>
      <w:marRight w:val="0"/>
      <w:marTop w:val="0"/>
      <w:marBottom w:val="0"/>
      <w:divBdr>
        <w:top w:val="none" w:sz="0" w:space="0" w:color="auto"/>
        <w:left w:val="none" w:sz="0" w:space="0" w:color="auto"/>
        <w:bottom w:val="none" w:sz="0" w:space="0" w:color="auto"/>
        <w:right w:val="none" w:sz="0" w:space="0" w:color="auto"/>
      </w:divBdr>
    </w:div>
    <w:div w:id="1384980604">
      <w:bodyDiv w:val="1"/>
      <w:marLeft w:val="0"/>
      <w:marRight w:val="0"/>
      <w:marTop w:val="0"/>
      <w:marBottom w:val="0"/>
      <w:divBdr>
        <w:top w:val="none" w:sz="0" w:space="0" w:color="auto"/>
        <w:left w:val="none" w:sz="0" w:space="0" w:color="auto"/>
        <w:bottom w:val="none" w:sz="0" w:space="0" w:color="auto"/>
        <w:right w:val="none" w:sz="0" w:space="0" w:color="auto"/>
      </w:divBdr>
    </w:div>
    <w:div w:id="1384985628">
      <w:bodyDiv w:val="1"/>
      <w:marLeft w:val="0"/>
      <w:marRight w:val="0"/>
      <w:marTop w:val="0"/>
      <w:marBottom w:val="0"/>
      <w:divBdr>
        <w:top w:val="none" w:sz="0" w:space="0" w:color="auto"/>
        <w:left w:val="none" w:sz="0" w:space="0" w:color="auto"/>
        <w:bottom w:val="none" w:sz="0" w:space="0" w:color="auto"/>
        <w:right w:val="none" w:sz="0" w:space="0" w:color="auto"/>
      </w:divBdr>
    </w:div>
    <w:div w:id="1385104116">
      <w:bodyDiv w:val="1"/>
      <w:marLeft w:val="0"/>
      <w:marRight w:val="0"/>
      <w:marTop w:val="0"/>
      <w:marBottom w:val="0"/>
      <w:divBdr>
        <w:top w:val="none" w:sz="0" w:space="0" w:color="auto"/>
        <w:left w:val="none" w:sz="0" w:space="0" w:color="auto"/>
        <w:bottom w:val="none" w:sz="0" w:space="0" w:color="auto"/>
        <w:right w:val="none" w:sz="0" w:space="0" w:color="auto"/>
      </w:divBdr>
    </w:div>
    <w:div w:id="1385252091">
      <w:bodyDiv w:val="1"/>
      <w:marLeft w:val="0"/>
      <w:marRight w:val="0"/>
      <w:marTop w:val="0"/>
      <w:marBottom w:val="0"/>
      <w:divBdr>
        <w:top w:val="none" w:sz="0" w:space="0" w:color="auto"/>
        <w:left w:val="none" w:sz="0" w:space="0" w:color="auto"/>
        <w:bottom w:val="none" w:sz="0" w:space="0" w:color="auto"/>
        <w:right w:val="none" w:sz="0" w:space="0" w:color="auto"/>
      </w:divBdr>
    </w:div>
    <w:div w:id="1385517560">
      <w:bodyDiv w:val="1"/>
      <w:marLeft w:val="0"/>
      <w:marRight w:val="0"/>
      <w:marTop w:val="0"/>
      <w:marBottom w:val="0"/>
      <w:divBdr>
        <w:top w:val="none" w:sz="0" w:space="0" w:color="auto"/>
        <w:left w:val="none" w:sz="0" w:space="0" w:color="auto"/>
        <w:bottom w:val="none" w:sz="0" w:space="0" w:color="auto"/>
        <w:right w:val="none" w:sz="0" w:space="0" w:color="auto"/>
      </w:divBdr>
    </w:div>
    <w:div w:id="1385956331">
      <w:bodyDiv w:val="1"/>
      <w:marLeft w:val="0"/>
      <w:marRight w:val="0"/>
      <w:marTop w:val="0"/>
      <w:marBottom w:val="0"/>
      <w:divBdr>
        <w:top w:val="none" w:sz="0" w:space="0" w:color="auto"/>
        <w:left w:val="none" w:sz="0" w:space="0" w:color="auto"/>
        <w:bottom w:val="none" w:sz="0" w:space="0" w:color="auto"/>
        <w:right w:val="none" w:sz="0" w:space="0" w:color="auto"/>
      </w:divBdr>
    </w:div>
    <w:div w:id="1385982648">
      <w:bodyDiv w:val="1"/>
      <w:marLeft w:val="0"/>
      <w:marRight w:val="0"/>
      <w:marTop w:val="0"/>
      <w:marBottom w:val="0"/>
      <w:divBdr>
        <w:top w:val="none" w:sz="0" w:space="0" w:color="auto"/>
        <w:left w:val="none" w:sz="0" w:space="0" w:color="auto"/>
        <w:bottom w:val="none" w:sz="0" w:space="0" w:color="auto"/>
        <w:right w:val="none" w:sz="0" w:space="0" w:color="auto"/>
      </w:divBdr>
    </w:div>
    <w:div w:id="1386370896">
      <w:bodyDiv w:val="1"/>
      <w:marLeft w:val="0"/>
      <w:marRight w:val="0"/>
      <w:marTop w:val="0"/>
      <w:marBottom w:val="0"/>
      <w:divBdr>
        <w:top w:val="none" w:sz="0" w:space="0" w:color="auto"/>
        <w:left w:val="none" w:sz="0" w:space="0" w:color="auto"/>
        <w:bottom w:val="none" w:sz="0" w:space="0" w:color="auto"/>
        <w:right w:val="none" w:sz="0" w:space="0" w:color="auto"/>
      </w:divBdr>
    </w:div>
    <w:div w:id="1386951775">
      <w:bodyDiv w:val="1"/>
      <w:marLeft w:val="0"/>
      <w:marRight w:val="0"/>
      <w:marTop w:val="0"/>
      <w:marBottom w:val="0"/>
      <w:divBdr>
        <w:top w:val="none" w:sz="0" w:space="0" w:color="auto"/>
        <w:left w:val="none" w:sz="0" w:space="0" w:color="auto"/>
        <w:bottom w:val="none" w:sz="0" w:space="0" w:color="auto"/>
        <w:right w:val="none" w:sz="0" w:space="0" w:color="auto"/>
      </w:divBdr>
    </w:div>
    <w:div w:id="1387294260">
      <w:bodyDiv w:val="1"/>
      <w:marLeft w:val="0"/>
      <w:marRight w:val="0"/>
      <w:marTop w:val="0"/>
      <w:marBottom w:val="0"/>
      <w:divBdr>
        <w:top w:val="none" w:sz="0" w:space="0" w:color="auto"/>
        <w:left w:val="none" w:sz="0" w:space="0" w:color="auto"/>
        <w:bottom w:val="none" w:sz="0" w:space="0" w:color="auto"/>
        <w:right w:val="none" w:sz="0" w:space="0" w:color="auto"/>
      </w:divBdr>
    </w:div>
    <w:div w:id="1387797350">
      <w:bodyDiv w:val="1"/>
      <w:marLeft w:val="0"/>
      <w:marRight w:val="0"/>
      <w:marTop w:val="0"/>
      <w:marBottom w:val="0"/>
      <w:divBdr>
        <w:top w:val="none" w:sz="0" w:space="0" w:color="auto"/>
        <w:left w:val="none" w:sz="0" w:space="0" w:color="auto"/>
        <w:bottom w:val="none" w:sz="0" w:space="0" w:color="auto"/>
        <w:right w:val="none" w:sz="0" w:space="0" w:color="auto"/>
      </w:divBdr>
    </w:div>
    <w:div w:id="1387990617">
      <w:bodyDiv w:val="1"/>
      <w:marLeft w:val="0"/>
      <w:marRight w:val="0"/>
      <w:marTop w:val="0"/>
      <w:marBottom w:val="0"/>
      <w:divBdr>
        <w:top w:val="none" w:sz="0" w:space="0" w:color="auto"/>
        <w:left w:val="none" w:sz="0" w:space="0" w:color="auto"/>
        <w:bottom w:val="none" w:sz="0" w:space="0" w:color="auto"/>
        <w:right w:val="none" w:sz="0" w:space="0" w:color="auto"/>
      </w:divBdr>
    </w:div>
    <w:div w:id="1388333537">
      <w:bodyDiv w:val="1"/>
      <w:marLeft w:val="0"/>
      <w:marRight w:val="0"/>
      <w:marTop w:val="0"/>
      <w:marBottom w:val="0"/>
      <w:divBdr>
        <w:top w:val="none" w:sz="0" w:space="0" w:color="auto"/>
        <w:left w:val="none" w:sz="0" w:space="0" w:color="auto"/>
        <w:bottom w:val="none" w:sz="0" w:space="0" w:color="auto"/>
        <w:right w:val="none" w:sz="0" w:space="0" w:color="auto"/>
      </w:divBdr>
    </w:div>
    <w:div w:id="1388992008">
      <w:bodyDiv w:val="1"/>
      <w:marLeft w:val="0"/>
      <w:marRight w:val="0"/>
      <w:marTop w:val="0"/>
      <w:marBottom w:val="0"/>
      <w:divBdr>
        <w:top w:val="none" w:sz="0" w:space="0" w:color="auto"/>
        <w:left w:val="none" w:sz="0" w:space="0" w:color="auto"/>
        <w:bottom w:val="none" w:sz="0" w:space="0" w:color="auto"/>
        <w:right w:val="none" w:sz="0" w:space="0" w:color="auto"/>
      </w:divBdr>
    </w:div>
    <w:div w:id="1388992593">
      <w:bodyDiv w:val="1"/>
      <w:marLeft w:val="0"/>
      <w:marRight w:val="0"/>
      <w:marTop w:val="0"/>
      <w:marBottom w:val="0"/>
      <w:divBdr>
        <w:top w:val="none" w:sz="0" w:space="0" w:color="auto"/>
        <w:left w:val="none" w:sz="0" w:space="0" w:color="auto"/>
        <w:bottom w:val="none" w:sz="0" w:space="0" w:color="auto"/>
        <w:right w:val="none" w:sz="0" w:space="0" w:color="auto"/>
      </w:divBdr>
    </w:div>
    <w:div w:id="1389302136">
      <w:bodyDiv w:val="1"/>
      <w:marLeft w:val="0"/>
      <w:marRight w:val="0"/>
      <w:marTop w:val="0"/>
      <w:marBottom w:val="0"/>
      <w:divBdr>
        <w:top w:val="none" w:sz="0" w:space="0" w:color="auto"/>
        <w:left w:val="none" w:sz="0" w:space="0" w:color="auto"/>
        <w:bottom w:val="none" w:sz="0" w:space="0" w:color="auto"/>
        <w:right w:val="none" w:sz="0" w:space="0" w:color="auto"/>
      </w:divBdr>
    </w:div>
    <w:div w:id="1389835960">
      <w:bodyDiv w:val="1"/>
      <w:marLeft w:val="0"/>
      <w:marRight w:val="0"/>
      <w:marTop w:val="0"/>
      <w:marBottom w:val="0"/>
      <w:divBdr>
        <w:top w:val="none" w:sz="0" w:space="0" w:color="auto"/>
        <w:left w:val="none" w:sz="0" w:space="0" w:color="auto"/>
        <w:bottom w:val="none" w:sz="0" w:space="0" w:color="auto"/>
        <w:right w:val="none" w:sz="0" w:space="0" w:color="auto"/>
      </w:divBdr>
    </w:div>
    <w:div w:id="1390154746">
      <w:bodyDiv w:val="1"/>
      <w:marLeft w:val="0"/>
      <w:marRight w:val="0"/>
      <w:marTop w:val="0"/>
      <w:marBottom w:val="0"/>
      <w:divBdr>
        <w:top w:val="none" w:sz="0" w:space="0" w:color="auto"/>
        <w:left w:val="none" w:sz="0" w:space="0" w:color="auto"/>
        <w:bottom w:val="none" w:sz="0" w:space="0" w:color="auto"/>
        <w:right w:val="none" w:sz="0" w:space="0" w:color="auto"/>
      </w:divBdr>
    </w:div>
    <w:div w:id="1390806865">
      <w:bodyDiv w:val="1"/>
      <w:marLeft w:val="0"/>
      <w:marRight w:val="0"/>
      <w:marTop w:val="0"/>
      <w:marBottom w:val="0"/>
      <w:divBdr>
        <w:top w:val="none" w:sz="0" w:space="0" w:color="auto"/>
        <w:left w:val="none" w:sz="0" w:space="0" w:color="auto"/>
        <w:bottom w:val="none" w:sz="0" w:space="0" w:color="auto"/>
        <w:right w:val="none" w:sz="0" w:space="0" w:color="auto"/>
      </w:divBdr>
    </w:div>
    <w:div w:id="1390810513">
      <w:bodyDiv w:val="1"/>
      <w:marLeft w:val="0"/>
      <w:marRight w:val="0"/>
      <w:marTop w:val="0"/>
      <w:marBottom w:val="0"/>
      <w:divBdr>
        <w:top w:val="none" w:sz="0" w:space="0" w:color="auto"/>
        <w:left w:val="none" w:sz="0" w:space="0" w:color="auto"/>
        <w:bottom w:val="none" w:sz="0" w:space="0" w:color="auto"/>
        <w:right w:val="none" w:sz="0" w:space="0" w:color="auto"/>
      </w:divBdr>
    </w:div>
    <w:div w:id="1391853745">
      <w:bodyDiv w:val="1"/>
      <w:marLeft w:val="0"/>
      <w:marRight w:val="0"/>
      <w:marTop w:val="0"/>
      <w:marBottom w:val="0"/>
      <w:divBdr>
        <w:top w:val="none" w:sz="0" w:space="0" w:color="auto"/>
        <w:left w:val="none" w:sz="0" w:space="0" w:color="auto"/>
        <w:bottom w:val="none" w:sz="0" w:space="0" w:color="auto"/>
        <w:right w:val="none" w:sz="0" w:space="0" w:color="auto"/>
      </w:divBdr>
    </w:div>
    <w:div w:id="1393508065">
      <w:bodyDiv w:val="1"/>
      <w:marLeft w:val="0"/>
      <w:marRight w:val="0"/>
      <w:marTop w:val="0"/>
      <w:marBottom w:val="0"/>
      <w:divBdr>
        <w:top w:val="none" w:sz="0" w:space="0" w:color="auto"/>
        <w:left w:val="none" w:sz="0" w:space="0" w:color="auto"/>
        <w:bottom w:val="none" w:sz="0" w:space="0" w:color="auto"/>
        <w:right w:val="none" w:sz="0" w:space="0" w:color="auto"/>
      </w:divBdr>
    </w:div>
    <w:div w:id="1393969487">
      <w:bodyDiv w:val="1"/>
      <w:marLeft w:val="0"/>
      <w:marRight w:val="0"/>
      <w:marTop w:val="0"/>
      <w:marBottom w:val="0"/>
      <w:divBdr>
        <w:top w:val="none" w:sz="0" w:space="0" w:color="auto"/>
        <w:left w:val="none" w:sz="0" w:space="0" w:color="auto"/>
        <w:bottom w:val="none" w:sz="0" w:space="0" w:color="auto"/>
        <w:right w:val="none" w:sz="0" w:space="0" w:color="auto"/>
      </w:divBdr>
    </w:div>
    <w:div w:id="1394500399">
      <w:bodyDiv w:val="1"/>
      <w:marLeft w:val="0"/>
      <w:marRight w:val="0"/>
      <w:marTop w:val="0"/>
      <w:marBottom w:val="0"/>
      <w:divBdr>
        <w:top w:val="none" w:sz="0" w:space="0" w:color="auto"/>
        <w:left w:val="none" w:sz="0" w:space="0" w:color="auto"/>
        <w:bottom w:val="none" w:sz="0" w:space="0" w:color="auto"/>
        <w:right w:val="none" w:sz="0" w:space="0" w:color="auto"/>
      </w:divBdr>
    </w:div>
    <w:div w:id="1394893228">
      <w:bodyDiv w:val="1"/>
      <w:marLeft w:val="0"/>
      <w:marRight w:val="0"/>
      <w:marTop w:val="0"/>
      <w:marBottom w:val="0"/>
      <w:divBdr>
        <w:top w:val="none" w:sz="0" w:space="0" w:color="auto"/>
        <w:left w:val="none" w:sz="0" w:space="0" w:color="auto"/>
        <w:bottom w:val="none" w:sz="0" w:space="0" w:color="auto"/>
        <w:right w:val="none" w:sz="0" w:space="0" w:color="auto"/>
      </w:divBdr>
    </w:div>
    <w:div w:id="1395816339">
      <w:bodyDiv w:val="1"/>
      <w:marLeft w:val="0"/>
      <w:marRight w:val="0"/>
      <w:marTop w:val="0"/>
      <w:marBottom w:val="0"/>
      <w:divBdr>
        <w:top w:val="none" w:sz="0" w:space="0" w:color="auto"/>
        <w:left w:val="none" w:sz="0" w:space="0" w:color="auto"/>
        <w:bottom w:val="none" w:sz="0" w:space="0" w:color="auto"/>
        <w:right w:val="none" w:sz="0" w:space="0" w:color="auto"/>
      </w:divBdr>
    </w:div>
    <w:div w:id="1396050780">
      <w:bodyDiv w:val="1"/>
      <w:marLeft w:val="0"/>
      <w:marRight w:val="0"/>
      <w:marTop w:val="0"/>
      <w:marBottom w:val="0"/>
      <w:divBdr>
        <w:top w:val="none" w:sz="0" w:space="0" w:color="auto"/>
        <w:left w:val="none" w:sz="0" w:space="0" w:color="auto"/>
        <w:bottom w:val="none" w:sz="0" w:space="0" w:color="auto"/>
        <w:right w:val="none" w:sz="0" w:space="0" w:color="auto"/>
      </w:divBdr>
    </w:div>
    <w:div w:id="1396590380">
      <w:bodyDiv w:val="1"/>
      <w:marLeft w:val="0"/>
      <w:marRight w:val="0"/>
      <w:marTop w:val="0"/>
      <w:marBottom w:val="0"/>
      <w:divBdr>
        <w:top w:val="none" w:sz="0" w:space="0" w:color="auto"/>
        <w:left w:val="none" w:sz="0" w:space="0" w:color="auto"/>
        <w:bottom w:val="none" w:sz="0" w:space="0" w:color="auto"/>
        <w:right w:val="none" w:sz="0" w:space="0" w:color="auto"/>
      </w:divBdr>
    </w:div>
    <w:div w:id="1396925851">
      <w:bodyDiv w:val="1"/>
      <w:marLeft w:val="0"/>
      <w:marRight w:val="0"/>
      <w:marTop w:val="0"/>
      <w:marBottom w:val="0"/>
      <w:divBdr>
        <w:top w:val="none" w:sz="0" w:space="0" w:color="auto"/>
        <w:left w:val="none" w:sz="0" w:space="0" w:color="auto"/>
        <w:bottom w:val="none" w:sz="0" w:space="0" w:color="auto"/>
        <w:right w:val="none" w:sz="0" w:space="0" w:color="auto"/>
      </w:divBdr>
    </w:div>
    <w:div w:id="1400178262">
      <w:bodyDiv w:val="1"/>
      <w:marLeft w:val="0"/>
      <w:marRight w:val="0"/>
      <w:marTop w:val="0"/>
      <w:marBottom w:val="0"/>
      <w:divBdr>
        <w:top w:val="none" w:sz="0" w:space="0" w:color="auto"/>
        <w:left w:val="none" w:sz="0" w:space="0" w:color="auto"/>
        <w:bottom w:val="none" w:sz="0" w:space="0" w:color="auto"/>
        <w:right w:val="none" w:sz="0" w:space="0" w:color="auto"/>
      </w:divBdr>
    </w:div>
    <w:div w:id="1400248399">
      <w:bodyDiv w:val="1"/>
      <w:marLeft w:val="0"/>
      <w:marRight w:val="0"/>
      <w:marTop w:val="0"/>
      <w:marBottom w:val="0"/>
      <w:divBdr>
        <w:top w:val="none" w:sz="0" w:space="0" w:color="auto"/>
        <w:left w:val="none" w:sz="0" w:space="0" w:color="auto"/>
        <w:bottom w:val="none" w:sz="0" w:space="0" w:color="auto"/>
        <w:right w:val="none" w:sz="0" w:space="0" w:color="auto"/>
      </w:divBdr>
    </w:div>
    <w:div w:id="1401098146">
      <w:bodyDiv w:val="1"/>
      <w:marLeft w:val="0"/>
      <w:marRight w:val="0"/>
      <w:marTop w:val="0"/>
      <w:marBottom w:val="0"/>
      <w:divBdr>
        <w:top w:val="none" w:sz="0" w:space="0" w:color="auto"/>
        <w:left w:val="none" w:sz="0" w:space="0" w:color="auto"/>
        <w:bottom w:val="none" w:sz="0" w:space="0" w:color="auto"/>
        <w:right w:val="none" w:sz="0" w:space="0" w:color="auto"/>
      </w:divBdr>
    </w:div>
    <w:div w:id="1401710587">
      <w:bodyDiv w:val="1"/>
      <w:marLeft w:val="0"/>
      <w:marRight w:val="0"/>
      <w:marTop w:val="0"/>
      <w:marBottom w:val="0"/>
      <w:divBdr>
        <w:top w:val="none" w:sz="0" w:space="0" w:color="auto"/>
        <w:left w:val="none" w:sz="0" w:space="0" w:color="auto"/>
        <w:bottom w:val="none" w:sz="0" w:space="0" w:color="auto"/>
        <w:right w:val="none" w:sz="0" w:space="0" w:color="auto"/>
      </w:divBdr>
    </w:div>
    <w:div w:id="1404134648">
      <w:bodyDiv w:val="1"/>
      <w:marLeft w:val="0"/>
      <w:marRight w:val="0"/>
      <w:marTop w:val="0"/>
      <w:marBottom w:val="0"/>
      <w:divBdr>
        <w:top w:val="none" w:sz="0" w:space="0" w:color="auto"/>
        <w:left w:val="none" w:sz="0" w:space="0" w:color="auto"/>
        <w:bottom w:val="none" w:sz="0" w:space="0" w:color="auto"/>
        <w:right w:val="none" w:sz="0" w:space="0" w:color="auto"/>
      </w:divBdr>
    </w:div>
    <w:div w:id="1404528430">
      <w:bodyDiv w:val="1"/>
      <w:marLeft w:val="0"/>
      <w:marRight w:val="0"/>
      <w:marTop w:val="0"/>
      <w:marBottom w:val="0"/>
      <w:divBdr>
        <w:top w:val="none" w:sz="0" w:space="0" w:color="auto"/>
        <w:left w:val="none" w:sz="0" w:space="0" w:color="auto"/>
        <w:bottom w:val="none" w:sz="0" w:space="0" w:color="auto"/>
        <w:right w:val="none" w:sz="0" w:space="0" w:color="auto"/>
      </w:divBdr>
    </w:div>
    <w:div w:id="1404716320">
      <w:bodyDiv w:val="1"/>
      <w:marLeft w:val="0"/>
      <w:marRight w:val="0"/>
      <w:marTop w:val="0"/>
      <w:marBottom w:val="0"/>
      <w:divBdr>
        <w:top w:val="none" w:sz="0" w:space="0" w:color="auto"/>
        <w:left w:val="none" w:sz="0" w:space="0" w:color="auto"/>
        <w:bottom w:val="none" w:sz="0" w:space="0" w:color="auto"/>
        <w:right w:val="none" w:sz="0" w:space="0" w:color="auto"/>
      </w:divBdr>
    </w:div>
    <w:div w:id="1405100631">
      <w:bodyDiv w:val="1"/>
      <w:marLeft w:val="0"/>
      <w:marRight w:val="0"/>
      <w:marTop w:val="0"/>
      <w:marBottom w:val="0"/>
      <w:divBdr>
        <w:top w:val="none" w:sz="0" w:space="0" w:color="auto"/>
        <w:left w:val="none" w:sz="0" w:space="0" w:color="auto"/>
        <w:bottom w:val="none" w:sz="0" w:space="0" w:color="auto"/>
        <w:right w:val="none" w:sz="0" w:space="0" w:color="auto"/>
      </w:divBdr>
    </w:div>
    <w:div w:id="1405688770">
      <w:bodyDiv w:val="1"/>
      <w:marLeft w:val="0"/>
      <w:marRight w:val="0"/>
      <w:marTop w:val="0"/>
      <w:marBottom w:val="0"/>
      <w:divBdr>
        <w:top w:val="none" w:sz="0" w:space="0" w:color="auto"/>
        <w:left w:val="none" w:sz="0" w:space="0" w:color="auto"/>
        <w:bottom w:val="none" w:sz="0" w:space="0" w:color="auto"/>
        <w:right w:val="none" w:sz="0" w:space="0" w:color="auto"/>
      </w:divBdr>
    </w:div>
    <w:div w:id="1406025119">
      <w:bodyDiv w:val="1"/>
      <w:marLeft w:val="0"/>
      <w:marRight w:val="0"/>
      <w:marTop w:val="0"/>
      <w:marBottom w:val="0"/>
      <w:divBdr>
        <w:top w:val="none" w:sz="0" w:space="0" w:color="auto"/>
        <w:left w:val="none" w:sz="0" w:space="0" w:color="auto"/>
        <w:bottom w:val="none" w:sz="0" w:space="0" w:color="auto"/>
        <w:right w:val="none" w:sz="0" w:space="0" w:color="auto"/>
      </w:divBdr>
    </w:div>
    <w:div w:id="1407074469">
      <w:bodyDiv w:val="1"/>
      <w:marLeft w:val="0"/>
      <w:marRight w:val="0"/>
      <w:marTop w:val="0"/>
      <w:marBottom w:val="0"/>
      <w:divBdr>
        <w:top w:val="none" w:sz="0" w:space="0" w:color="auto"/>
        <w:left w:val="none" w:sz="0" w:space="0" w:color="auto"/>
        <w:bottom w:val="none" w:sz="0" w:space="0" w:color="auto"/>
        <w:right w:val="none" w:sz="0" w:space="0" w:color="auto"/>
      </w:divBdr>
    </w:div>
    <w:div w:id="1407148977">
      <w:bodyDiv w:val="1"/>
      <w:marLeft w:val="0"/>
      <w:marRight w:val="0"/>
      <w:marTop w:val="0"/>
      <w:marBottom w:val="0"/>
      <w:divBdr>
        <w:top w:val="none" w:sz="0" w:space="0" w:color="auto"/>
        <w:left w:val="none" w:sz="0" w:space="0" w:color="auto"/>
        <w:bottom w:val="none" w:sz="0" w:space="0" w:color="auto"/>
        <w:right w:val="none" w:sz="0" w:space="0" w:color="auto"/>
      </w:divBdr>
    </w:div>
    <w:div w:id="1407344267">
      <w:bodyDiv w:val="1"/>
      <w:marLeft w:val="0"/>
      <w:marRight w:val="0"/>
      <w:marTop w:val="0"/>
      <w:marBottom w:val="0"/>
      <w:divBdr>
        <w:top w:val="none" w:sz="0" w:space="0" w:color="auto"/>
        <w:left w:val="none" w:sz="0" w:space="0" w:color="auto"/>
        <w:bottom w:val="none" w:sz="0" w:space="0" w:color="auto"/>
        <w:right w:val="none" w:sz="0" w:space="0" w:color="auto"/>
      </w:divBdr>
    </w:div>
    <w:div w:id="1407460254">
      <w:bodyDiv w:val="1"/>
      <w:marLeft w:val="0"/>
      <w:marRight w:val="0"/>
      <w:marTop w:val="0"/>
      <w:marBottom w:val="0"/>
      <w:divBdr>
        <w:top w:val="none" w:sz="0" w:space="0" w:color="auto"/>
        <w:left w:val="none" w:sz="0" w:space="0" w:color="auto"/>
        <w:bottom w:val="none" w:sz="0" w:space="0" w:color="auto"/>
        <w:right w:val="none" w:sz="0" w:space="0" w:color="auto"/>
      </w:divBdr>
    </w:div>
    <w:div w:id="1407875127">
      <w:bodyDiv w:val="1"/>
      <w:marLeft w:val="0"/>
      <w:marRight w:val="0"/>
      <w:marTop w:val="0"/>
      <w:marBottom w:val="0"/>
      <w:divBdr>
        <w:top w:val="none" w:sz="0" w:space="0" w:color="auto"/>
        <w:left w:val="none" w:sz="0" w:space="0" w:color="auto"/>
        <w:bottom w:val="none" w:sz="0" w:space="0" w:color="auto"/>
        <w:right w:val="none" w:sz="0" w:space="0" w:color="auto"/>
      </w:divBdr>
    </w:div>
    <w:div w:id="1409961499">
      <w:bodyDiv w:val="1"/>
      <w:marLeft w:val="0"/>
      <w:marRight w:val="0"/>
      <w:marTop w:val="0"/>
      <w:marBottom w:val="0"/>
      <w:divBdr>
        <w:top w:val="none" w:sz="0" w:space="0" w:color="auto"/>
        <w:left w:val="none" w:sz="0" w:space="0" w:color="auto"/>
        <w:bottom w:val="none" w:sz="0" w:space="0" w:color="auto"/>
        <w:right w:val="none" w:sz="0" w:space="0" w:color="auto"/>
      </w:divBdr>
    </w:div>
    <w:div w:id="1410075196">
      <w:bodyDiv w:val="1"/>
      <w:marLeft w:val="0"/>
      <w:marRight w:val="0"/>
      <w:marTop w:val="0"/>
      <w:marBottom w:val="0"/>
      <w:divBdr>
        <w:top w:val="none" w:sz="0" w:space="0" w:color="auto"/>
        <w:left w:val="none" w:sz="0" w:space="0" w:color="auto"/>
        <w:bottom w:val="none" w:sz="0" w:space="0" w:color="auto"/>
        <w:right w:val="none" w:sz="0" w:space="0" w:color="auto"/>
      </w:divBdr>
    </w:div>
    <w:div w:id="1410155533">
      <w:bodyDiv w:val="1"/>
      <w:marLeft w:val="0"/>
      <w:marRight w:val="0"/>
      <w:marTop w:val="0"/>
      <w:marBottom w:val="0"/>
      <w:divBdr>
        <w:top w:val="none" w:sz="0" w:space="0" w:color="auto"/>
        <w:left w:val="none" w:sz="0" w:space="0" w:color="auto"/>
        <w:bottom w:val="none" w:sz="0" w:space="0" w:color="auto"/>
        <w:right w:val="none" w:sz="0" w:space="0" w:color="auto"/>
      </w:divBdr>
    </w:div>
    <w:div w:id="1411080709">
      <w:bodyDiv w:val="1"/>
      <w:marLeft w:val="0"/>
      <w:marRight w:val="0"/>
      <w:marTop w:val="0"/>
      <w:marBottom w:val="0"/>
      <w:divBdr>
        <w:top w:val="none" w:sz="0" w:space="0" w:color="auto"/>
        <w:left w:val="none" w:sz="0" w:space="0" w:color="auto"/>
        <w:bottom w:val="none" w:sz="0" w:space="0" w:color="auto"/>
        <w:right w:val="none" w:sz="0" w:space="0" w:color="auto"/>
      </w:divBdr>
    </w:div>
    <w:div w:id="1411660821">
      <w:bodyDiv w:val="1"/>
      <w:marLeft w:val="0"/>
      <w:marRight w:val="0"/>
      <w:marTop w:val="0"/>
      <w:marBottom w:val="0"/>
      <w:divBdr>
        <w:top w:val="none" w:sz="0" w:space="0" w:color="auto"/>
        <w:left w:val="none" w:sz="0" w:space="0" w:color="auto"/>
        <w:bottom w:val="none" w:sz="0" w:space="0" w:color="auto"/>
        <w:right w:val="none" w:sz="0" w:space="0" w:color="auto"/>
      </w:divBdr>
    </w:div>
    <w:div w:id="1412122557">
      <w:bodyDiv w:val="1"/>
      <w:marLeft w:val="0"/>
      <w:marRight w:val="0"/>
      <w:marTop w:val="0"/>
      <w:marBottom w:val="0"/>
      <w:divBdr>
        <w:top w:val="none" w:sz="0" w:space="0" w:color="auto"/>
        <w:left w:val="none" w:sz="0" w:space="0" w:color="auto"/>
        <w:bottom w:val="none" w:sz="0" w:space="0" w:color="auto"/>
        <w:right w:val="none" w:sz="0" w:space="0" w:color="auto"/>
      </w:divBdr>
    </w:div>
    <w:div w:id="1412580166">
      <w:bodyDiv w:val="1"/>
      <w:marLeft w:val="0"/>
      <w:marRight w:val="0"/>
      <w:marTop w:val="0"/>
      <w:marBottom w:val="0"/>
      <w:divBdr>
        <w:top w:val="none" w:sz="0" w:space="0" w:color="auto"/>
        <w:left w:val="none" w:sz="0" w:space="0" w:color="auto"/>
        <w:bottom w:val="none" w:sz="0" w:space="0" w:color="auto"/>
        <w:right w:val="none" w:sz="0" w:space="0" w:color="auto"/>
      </w:divBdr>
    </w:div>
    <w:div w:id="1413236876">
      <w:bodyDiv w:val="1"/>
      <w:marLeft w:val="0"/>
      <w:marRight w:val="0"/>
      <w:marTop w:val="0"/>
      <w:marBottom w:val="0"/>
      <w:divBdr>
        <w:top w:val="none" w:sz="0" w:space="0" w:color="auto"/>
        <w:left w:val="none" w:sz="0" w:space="0" w:color="auto"/>
        <w:bottom w:val="none" w:sz="0" w:space="0" w:color="auto"/>
        <w:right w:val="none" w:sz="0" w:space="0" w:color="auto"/>
      </w:divBdr>
    </w:div>
    <w:div w:id="1413889563">
      <w:bodyDiv w:val="1"/>
      <w:marLeft w:val="0"/>
      <w:marRight w:val="0"/>
      <w:marTop w:val="0"/>
      <w:marBottom w:val="0"/>
      <w:divBdr>
        <w:top w:val="none" w:sz="0" w:space="0" w:color="auto"/>
        <w:left w:val="none" w:sz="0" w:space="0" w:color="auto"/>
        <w:bottom w:val="none" w:sz="0" w:space="0" w:color="auto"/>
        <w:right w:val="none" w:sz="0" w:space="0" w:color="auto"/>
      </w:divBdr>
    </w:div>
    <w:div w:id="1414081632">
      <w:bodyDiv w:val="1"/>
      <w:marLeft w:val="0"/>
      <w:marRight w:val="0"/>
      <w:marTop w:val="0"/>
      <w:marBottom w:val="0"/>
      <w:divBdr>
        <w:top w:val="none" w:sz="0" w:space="0" w:color="auto"/>
        <w:left w:val="none" w:sz="0" w:space="0" w:color="auto"/>
        <w:bottom w:val="none" w:sz="0" w:space="0" w:color="auto"/>
        <w:right w:val="none" w:sz="0" w:space="0" w:color="auto"/>
      </w:divBdr>
    </w:div>
    <w:div w:id="1416364278">
      <w:bodyDiv w:val="1"/>
      <w:marLeft w:val="0"/>
      <w:marRight w:val="0"/>
      <w:marTop w:val="0"/>
      <w:marBottom w:val="0"/>
      <w:divBdr>
        <w:top w:val="none" w:sz="0" w:space="0" w:color="auto"/>
        <w:left w:val="none" w:sz="0" w:space="0" w:color="auto"/>
        <w:bottom w:val="none" w:sz="0" w:space="0" w:color="auto"/>
        <w:right w:val="none" w:sz="0" w:space="0" w:color="auto"/>
      </w:divBdr>
    </w:div>
    <w:div w:id="1416435492">
      <w:bodyDiv w:val="1"/>
      <w:marLeft w:val="0"/>
      <w:marRight w:val="0"/>
      <w:marTop w:val="0"/>
      <w:marBottom w:val="0"/>
      <w:divBdr>
        <w:top w:val="none" w:sz="0" w:space="0" w:color="auto"/>
        <w:left w:val="none" w:sz="0" w:space="0" w:color="auto"/>
        <w:bottom w:val="none" w:sz="0" w:space="0" w:color="auto"/>
        <w:right w:val="none" w:sz="0" w:space="0" w:color="auto"/>
      </w:divBdr>
    </w:div>
    <w:div w:id="1417703638">
      <w:bodyDiv w:val="1"/>
      <w:marLeft w:val="0"/>
      <w:marRight w:val="0"/>
      <w:marTop w:val="0"/>
      <w:marBottom w:val="0"/>
      <w:divBdr>
        <w:top w:val="none" w:sz="0" w:space="0" w:color="auto"/>
        <w:left w:val="none" w:sz="0" w:space="0" w:color="auto"/>
        <w:bottom w:val="none" w:sz="0" w:space="0" w:color="auto"/>
        <w:right w:val="none" w:sz="0" w:space="0" w:color="auto"/>
      </w:divBdr>
    </w:div>
    <w:div w:id="1418789847">
      <w:bodyDiv w:val="1"/>
      <w:marLeft w:val="0"/>
      <w:marRight w:val="0"/>
      <w:marTop w:val="0"/>
      <w:marBottom w:val="0"/>
      <w:divBdr>
        <w:top w:val="none" w:sz="0" w:space="0" w:color="auto"/>
        <w:left w:val="none" w:sz="0" w:space="0" w:color="auto"/>
        <w:bottom w:val="none" w:sz="0" w:space="0" w:color="auto"/>
        <w:right w:val="none" w:sz="0" w:space="0" w:color="auto"/>
      </w:divBdr>
    </w:div>
    <w:div w:id="1420250268">
      <w:bodyDiv w:val="1"/>
      <w:marLeft w:val="0"/>
      <w:marRight w:val="0"/>
      <w:marTop w:val="0"/>
      <w:marBottom w:val="0"/>
      <w:divBdr>
        <w:top w:val="none" w:sz="0" w:space="0" w:color="auto"/>
        <w:left w:val="none" w:sz="0" w:space="0" w:color="auto"/>
        <w:bottom w:val="none" w:sz="0" w:space="0" w:color="auto"/>
        <w:right w:val="none" w:sz="0" w:space="0" w:color="auto"/>
      </w:divBdr>
    </w:div>
    <w:div w:id="1420830339">
      <w:bodyDiv w:val="1"/>
      <w:marLeft w:val="0"/>
      <w:marRight w:val="0"/>
      <w:marTop w:val="0"/>
      <w:marBottom w:val="0"/>
      <w:divBdr>
        <w:top w:val="none" w:sz="0" w:space="0" w:color="auto"/>
        <w:left w:val="none" w:sz="0" w:space="0" w:color="auto"/>
        <w:bottom w:val="none" w:sz="0" w:space="0" w:color="auto"/>
        <w:right w:val="none" w:sz="0" w:space="0" w:color="auto"/>
      </w:divBdr>
    </w:div>
    <w:div w:id="1422097165">
      <w:bodyDiv w:val="1"/>
      <w:marLeft w:val="0"/>
      <w:marRight w:val="0"/>
      <w:marTop w:val="0"/>
      <w:marBottom w:val="0"/>
      <w:divBdr>
        <w:top w:val="none" w:sz="0" w:space="0" w:color="auto"/>
        <w:left w:val="none" w:sz="0" w:space="0" w:color="auto"/>
        <w:bottom w:val="none" w:sz="0" w:space="0" w:color="auto"/>
        <w:right w:val="none" w:sz="0" w:space="0" w:color="auto"/>
      </w:divBdr>
    </w:div>
    <w:div w:id="1423530864">
      <w:bodyDiv w:val="1"/>
      <w:marLeft w:val="0"/>
      <w:marRight w:val="0"/>
      <w:marTop w:val="0"/>
      <w:marBottom w:val="0"/>
      <w:divBdr>
        <w:top w:val="none" w:sz="0" w:space="0" w:color="auto"/>
        <w:left w:val="none" w:sz="0" w:space="0" w:color="auto"/>
        <w:bottom w:val="none" w:sz="0" w:space="0" w:color="auto"/>
        <w:right w:val="none" w:sz="0" w:space="0" w:color="auto"/>
      </w:divBdr>
    </w:div>
    <w:div w:id="1424060508">
      <w:bodyDiv w:val="1"/>
      <w:marLeft w:val="0"/>
      <w:marRight w:val="0"/>
      <w:marTop w:val="0"/>
      <w:marBottom w:val="0"/>
      <w:divBdr>
        <w:top w:val="none" w:sz="0" w:space="0" w:color="auto"/>
        <w:left w:val="none" w:sz="0" w:space="0" w:color="auto"/>
        <w:bottom w:val="none" w:sz="0" w:space="0" w:color="auto"/>
        <w:right w:val="none" w:sz="0" w:space="0" w:color="auto"/>
      </w:divBdr>
    </w:div>
    <w:div w:id="1426001641">
      <w:bodyDiv w:val="1"/>
      <w:marLeft w:val="0"/>
      <w:marRight w:val="0"/>
      <w:marTop w:val="0"/>
      <w:marBottom w:val="0"/>
      <w:divBdr>
        <w:top w:val="none" w:sz="0" w:space="0" w:color="auto"/>
        <w:left w:val="none" w:sz="0" w:space="0" w:color="auto"/>
        <w:bottom w:val="none" w:sz="0" w:space="0" w:color="auto"/>
        <w:right w:val="none" w:sz="0" w:space="0" w:color="auto"/>
      </w:divBdr>
    </w:div>
    <w:div w:id="1426925412">
      <w:bodyDiv w:val="1"/>
      <w:marLeft w:val="0"/>
      <w:marRight w:val="0"/>
      <w:marTop w:val="0"/>
      <w:marBottom w:val="0"/>
      <w:divBdr>
        <w:top w:val="none" w:sz="0" w:space="0" w:color="auto"/>
        <w:left w:val="none" w:sz="0" w:space="0" w:color="auto"/>
        <w:bottom w:val="none" w:sz="0" w:space="0" w:color="auto"/>
        <w:right w:val="none" w:sz="0" w:space="0" w:color="auto"/>
      </w:divBdr>
    </w:div>
    <w:div w:id="1427535693">
      <w:bodyDiv w:val="1"/>
      <w:marLeft w:val="0"/>
      <w:marRight w:val="0"/>
      <w:marTop w:val="0"/>
      <w:marBottom w:val="0"/>
      <w:divBdr>
        <w:top w:val="none" w:sz="0" w:space="0" w:color="auto"/>
        <w:left w:val="none" w:sz="0" w:space="0" w:color="auto"/>
        <w:bottom w:val="none" w:sz="0" w:space="0" w:color="auto"/>
        <w:right w:val="none" w:sz="0" w:space="0" w:color="auto"/>
      </w:divBdr>
    </w:div>
    <w:div w:id="1428161585">
      <w:bodyDiv w:val="1"/>
      <w:marLeft w:val="0"/>
      <w:marRight w:val="0"/>
      <w:marTop w:val="0"/>
      <w:marBottom w:val="0"/>
      <w:divBdr>
        <w:top w:val="none" w:sz="0" w:space="0" w:color="auto"/>
        <w:left w:val="none" w:sz="0" w:space="0" w:color="auto"/>
        <w:bottom w:val="none" w:sz="0" w:space="0" w:color="auto"/>
        <w:right w:val="none" w:sz="0" w:space="0" w:color="auto"/>
      </w:divBdr>
    </w:div>
    <w:div w:id="1428619582">
      <w:bodyDiv w:val="1"/>
      <w:marLeft w:val="0"/>
      <w:marRight w:val="0"/>
      <w:marTop w:val="0"/>
      <w:marBottom w:val="0"/>
      <w:divBdr>
        <w:top w:val="none" w:sz="0" w:space="0" w:color="auto"/>
        <w:left w:val="none" w:sz="0" w:space="0" w:color="auto"/>
        <w:bottom w:val="none" w:sz="0" w:space="0" w:color="auto"/>
        <w:right w:val="none" w:sz="0" w:space="0" w:color="auto"/>
      </w:divBdr>
    </w:div>
    <w:div w:id="1429236510">
      <w:bodyDiv w:val="1"/>
      <w:marLeft w:val="0"/>
      <w:marRight w:val="0"/>
      <w:marTop w:val="0"/>
      <w:marBottom w:val="0"/>
      <w:divBdr>
        <w:top w:val="none" w:sz="0" w:space="0" w:color="auto"/>
        <w:left w:val="none" w:sz="0" w:space="0" w:color="auto"/>
        <w:bottom w:val="none" w:sz="0" w:space="0" w:color="auto"/>
        <w:right w:val="none" w:sz="0" w:space="0" w:color="auto"/>
      </w:divBdr>
    </w:div>
    <w:div w:id="1429424314">
      <w:bodyDiv w:val="1"/>
      <w:marLeft w:val="0"/>
      <w:marRight w:val="0"/>
      <w:marTop w:val="0"/>
      <w:marBottom w:val="0"/>
      <w:divBdr>
        <w:top w:val="none" w:sz="0" w:space="0" w:color="auto"/>
        <w:left w:val="none" w:sz="0" w:space="0" w:color="auto"/>
        <w:bottom w:val="none" w:sz="0" w:space="0" w:color="auto"/>
        <w:right w:val="none" w:sz="0" w:space="0" w:color="auto"/>
      </w:divBdr>
    </w:div>
    <w:div w:id="1429540752">
      <w:bodyDiv w:val="1"/>
      <w:marLeft w:val="0"/>
      <w:marRight w:val="0"/>
      <w:marTop w:val="0"/>
      <w:marBottom w:val="0"/>
      <w:divBdr>
        <w:top w:val="none" w:sz="0" w:space="0" w:color="auto"/>
        <w:left w:val="none" w:sz="0" w:space="0" w:color="auto"/>
        <w:bottom w:val="none" w:sz="0" w:space="0" w:color="auto"/>
        <w:right w:val="none" w:sz="0" w:space="0" w:color="auto"/>
      </w:divBdr>
    </w:div>
    <w:div w:id="1429740980">
      <w:bodyDiv w:val="1"/>
      <w:marLeft w:val="0"/>
      <w:marRight w:val="0"/>
      <w:marTop w:val="0"/>
      <w:marBottom w:val="0"/>
      <w:divBdr>
        <w:top w:val="none" w:sz="0" w:space="0" w:color="auto"/>
        <w:left w:val="none" w:sz="0" w:space="0" w:color="auto"/>
        <w:bottom w:val="none" w:sz="0" w:space="0" w:color="auto"/>
        <w:right w:val="none" w:sz="0" w:space="0" w:color="auto"/>
      </w:divBdr>
    </w:div>
    <w:div w:id="1431505142">
      <w:bodyDiv w:val="1"/>
      <w:marLeft w:val="0"/>
      <w:marRight w:val="0"/>
      <w:marTop w:val="0"/>
      <w:marBottom w:val="0"/>
      <w:divBdr>
        <w:top w:val="none" w:sz="0" w:space="0" w:color="auto"/>
        <w:left w:val="none" w:sz="0" w:space="0" w:color="auto"/>
        <w:bottom w:val="none" w:sz="0" w:space="0" w:color="auto"/>
        <w:right w:val="none" w:sz="0" w:space="0" w:color="auto"/>
      </w:divBdr>
    </w:div>
    <w:div w:id="1432778094">
      <w:bodyDiv w:val="1"/>
      <w:marLeft w:val="0"/>
      <w:marRight w:val="0"/>
      <w:marTop w:val="0"/>
      <w:marBottom w:val="0"/>
      <w:divBdr>
        <w:top w:val="none" w:sz="0" w:space="0" w:color="auto"/>
        <w:left w:val="none" w:sz="0" w:space="0" w:color="auto"/>
        <w:bottom w:val="none" w:sz="0" w:space="0" w:color="auto"/>
        <w:right w:val="none" w:sz="0" w:space="0" w:color="auto"/>
      </w:divBdr>
    </w:div>
    <w:div w:id="1433084532">
      <w:bodyDiv w:val="1"/>
      <w:marLeft w:val="0"/>
      <w:marRight w:val="0"/>
      <w:marTop w:val="0"/>
      <w:marBottom w:val="0"/>
      <w:divBdr>
        <w:top w:val="none" w:sz="0" w:space="0" w:color="auto"/>
        <w:left w:val="none" w:sz="0" w:space="0" w:color="auto"/>
        <w:bottom w:val="none" w:sz="0" w:space="0" w:color="auto"/>
        <w:right w:val="none" w:sz="0" w:space="0" w:color="auto"/>
      </w:divBdr>
    </w:div>
    <w:div w:id="1434013819">
      <w:bodyDiv w:val="1"/>
      <w:marLeft w:val="0"/>
      <w:marRight w:val="0"/>
      <w:marTop w:val="0"/>
      <w:marBottom w:val="0"/>
      <w:divBdr>
        <w:top w:val="none" w:sz="0" w:space="0" w:color="auto"/>
        <w:left w:val="none" w:sz="0" w:space="0" w:color="auto"/>
        <w:bottom w:val="none" w:sz="0" w:space="0" w:color="auto"/>
        <w:right w:val="none" w:sz="0" w:space="0" w:color="auto"/>
      </w:divBdr>
    </w:div>
    <w:div w:id="1434353487">
      <w:bodyDiv w:val="1"/>
      <w:marLeft w:val="0"/>
      <w:marRight w:val="0"/>
      <w:marTop w:val="0"/>
      <w:marBottom w:val="0"/>
      <w:divBdr>
        <w:top w:val="none" w:sz="0" w:space="0" w:color="auto"/>
        <w:left w:val="none" w:sz="0" w:space="0" w:color="auto"/>
        <w:bottom w:val="none" w:sz="0" w:space="0" w:color="auto"/>
        <w:right w:val="none" w:sz="0" w:space="0" w:color="auto"/>
      </w:divBdr>
    </w:div>
    <w:div w:id="1434982825">
      <w:bodyDiv w:val="1"/>
      <w:marLeft w:val="0"/>
      <w:marRight w:val="0"/>
      <w:marTop w:val="0"/>
      <w:marBottom w:val="0"/>
      <w:divBdr>
        <w:top w:val="none" w:sz="0" w:space="0" w:color="auto"/>
        <w:left w:val="none" w:sz="0" w:space="0" w:color="auto"/>
        <w:bottom w:val="none" w:sz="0" w:space="0" w:color="auto"/>
        <w:right w:val="none" w:sz="0" w:space="0" w:color="auto"/>
      </w:divBdr>
    </w:div>
    <w:div w:id="1435319480">
      <w:bodyDiv w:val="1"/>
      <w:marLeft w:val="0"/>
      <w:marRight w:val="0"/>
      <w:marTop w:val="0"/>
      <w:marBottom w:val="0"/>
      <w:divBdr>
        <w:top w:val="none" w:sz="0" w:space="0" w:color="auto"/>
        <w:left w:val="none" w:sz="0" w:space="0" w:color="auto"/>
        <w:bottom w:val="none" w:sz="0" w:space="0" w:color="auto"/>
        <w:right w:val="none" w:sz="0" w:space="0" w:color="auto"/>
      </w:divBdr>
    </w:div>
    <w:div w:id="1435664240">
      <w:bodyDiv w:val="1"/>
      <w:marLeft w:val="0"/>
      <w:marRight w:val="0"/>
      <w:marTop w:val="0"/>
      <w:marBottom w:val="0"/>
      <w:divBdr>
        <w:top w:val="none" w:sz="0" w:space="0" w:color="auto"/>
        <w:left w:val="none" w:sz="0" w:space="0" w:color="auto"/>
        <w:bottom w:val="none" w:sz="0" w:space="0" w:color="auto"/>
        <w:right w:val="none" w:sz="0" w:space="0" w:color="auto"/>
      </w:divBdr>
    </w:div>
    <w:div w:id="1435830725">
      <w:bodyDiv w:val="1"/>
      <w:marLeft w:val="0"/>
      <w:marRight w:val="0"/>
      <w:marTop w:val="0"/>
      <w:marBottom w:val="0"/>
      <w:divBdr>
        <w:top w:val="none" w:sz="0" w:space="0" w:color="auto"/>
        <w:left w:val="none" w:sz="0" w:space="0" w:color="auto"/>
        <w:bottom w:val="none" w:sz="0" w:space="0" w:color="auto"/>
        <w:right w:val="none" w:sz="0" w:space="0" w:color="auto"/>
      </w:divBdr>
    </w:div>
    <w:div w:id="1436485159">
      <w:bodyDiv w:val="1"/>
      <w:marLeft w:val="0"/>
      <w:marRight w:val="0"/>
      <w:marTop w:val="0"/>
      <w:marBottom w:val="0"/>
      <w:divBdr>
        <w:top w:val="none" w:sz="0" w:space="0" w:color="auto"/>
        <w:left w:val="none" w:sz="0" w:space="0" w:color="auto"/>
        <w:bottom w:val="none" w:sz="0" w:space="0" w:color="auto"/>
        <w:right w:val="none" w:sz="0" w:space="0" w:color="auto"/>
      </w:divBdr>
    </w:div>
    <w:div w:id="1437364653">
      <w:bodyDiv w:val="1"/>
      <w:marLeft w:val="0"/>
      <w:marRight w:val="0"/>
      <w:marTop w:val="0"/>
      <w:marBottom w:val="0"/>
      <w:divBdr>
        <w:top w:val="none" w:sz="0" w:space="0" w:color="auto"/>
        <w:left w:val="none" w:sz="0" w:space="0" w:color="auto"/>
        <w:bottom w:val="none" w:sz="0" w:space="0" w:color="auto"/>
        <w:right w:val="none" w:sz="0" w:space="0" w:color="auto"/>
      </w:divBdr>
    </w:div>
    <w:div w:id="1438797098">
      <w:bodyDiv w:val="1"/>
      <w:marLeft w:val="0"/>
      <w:marRight w:val="0"/>
      <w:marTop w:val="0"/>
      <w:marBottom w:val="0"/>
      <w:divBdr>
        <w:top w:val="none" w:sz="0" w:space="0" w:color="auto"/>
        <w:left w:val="none" w:sz="0" w:space="0" w:color="auto"/>
        <w:bottom w:val="none" w:sz="0" w:space="0" w:color="auto"/>
        <w:right w:val="none" w:sz="0" w:space="0" w:color="auto"/>
      </w:divBdr>
    </w:div>
    <w:div w:id="1441216458">
      <w:bodyDiv w:val="1"/>
      <w:marLeft w:val="0"/>
      <w:marRight w:val="0"/>
      <w:marTop w:val="0"/>
      <w:marBottom w:val="0"/>
      <w:divBdr>
        <w:top w:val="none" w:sz="0" w:space="0" w:color="auto"/>
        <w:left w:val="none" w:sz="0" w:space="0" w:color="auto"/>
        <w:bottom w:val="none" w:sz="0" w:space="0" w:color="auto"/>
        <w:right w:val="none" w:sz="0" w:space="0" w:color="auto"/>
      </w:divBdr>
    </w:div>
    <w:div w:id="1441418202">
      <w:bodyDiv w:val="1"/>
      <w:marLeft w:val="0"/>
      <w:marRight w:val="0"/>
      <w:marTop w:val="0"/>
      <w:marBottom w:val="0"/>
      <w:divBdr>
        <w:top w:val="none" w:sz="0" w:space="0" w:color="auto"/>
        <w:left w:val="none" w:sz="0" w:space="0" w:color="auto"/>
        <w:bottom w:val="none" w:sz="0" w:space="0" w:color="auto"/>
        <w:right w:val="none" w:sz="0" w:space="0" w:color="auto"/>
      </w:divBdr>
    </w:div>
    <w:div w:id="1441493404">
      <w:bodyDiv w:val="1"/>
      <w:marLeft w:val="0"/>
      <w:marRight w:val="0"/>
      <w:marTop w:val="0"/>
      <w:marBottom w:val="0"/>
      <w:divBdr>
        <w:top w:val="none" w:sz="0" w:space="0" w:color="auto"/>
        <w:left w:val="none" w:sz="0" w:space="0" w:color="auto"/>
        <w:bottom w:val="none" w:sz="0" w:space="0" w:color="auto"/>
        <w:right w:val="none" w:sz="0" w:space="0" w:color="auto"/>
      </w:divBdr>
    </w:div>
    <w:div w:id="1441531374">
      <w:bodyDiv w:val="1"/>
      <w:marLeft w:val="0"/>
      <w:marRight w:val="0"/>
      <w:marTop w:val="0"/>
      <w:marBottom w:val="0"/>
      <w:divBdr>
        <w:top w:val="none" w:sz="0" w:space="0" w:color="auto"/>
        <w:left w:val="none" w:sz="0" w:space="0" w:color="auto"/>
        <w:bottom w:val="none" w:sz="0" w:space="0" w:color="auto"/>
        <w:right w:val="none" w:sz="0" w:space="0" w:color="auto"/>
      </w:divBdr>
    </w:div>
    <w:div w:id="1442143705">
      <w:bodyDiv w:val="1"/>
      <w:marLeft w:val="0"/>
      <w:marRight w:val="0"/>
      <w:marTop w:val="0"/>
      <w:marBottom w:val="0"/>
      <w:divBdr>
        <w:top w:val="none" w:sz="0" w:space="0" w:color="auto"/>
        <w:left w:val="none" w:sz="0" w:space="0" w:color="auto"/>
        <w:bottom w:val="none" w:sz="0" w:space="0" w:color="auto"/>
        <w:right w:val="none" w:sz="0" w:space="0" w:color="auto"/>
      </w:divBdr>
    </w:div>
    <w:div w:id="1443186428">
      <w:bodyDiv w:val="1"/>
      <w:marLeft w:val="0"/>
      <w:marRight w:val="0"/>
      <w:marTop w:val="0"/>
      <w:marBottom w:val="0"/>
      <w:divBdr>
        <w:top w:val="none" w:sz="0" w:space="0" w:color="auto"/>
        <w:left w:val="none" w:sz="0" w:space="0" w:color="auto"/>
        <w:bottom w:val="none" w:sz="0" w:space="0" w:color="auto"/>
        <w:right w:val="none" w:sz="0" w:space="0" w:color="auto"/>
      </w:divBdr>
    </w:div>
    <w:div w:id="1443650229">
      <w:bodyDiv w:val="1"/>
      <w:marLeft w:val="0"/>
      <w:marRight w:val="0"/>
      <w:marTop w:val="0"/>
      <w:marBottom w:val="0"/>
      <w:divBdr>
        <w:top w:val="none" w:sz="0" w:space="0" w:color="auto"/>
        <w:left w:val="none" w:sz="0" w:space="0" w:color="auto"/>
        <w:bottom w:val="none" w:sz="0" w:space="0" w:color="auto"/>
        <w:right w:val="none" w:sz="0" w:space="0" w:color="auto"/>
      </w:divBdr>
    </w:div>
    <w:div w:id="1446534022">
      <w:bodyDiv w:val="1"/>
      <w:marLeft w:val="0"/>
      <w:marRight w:val="0"/>
      <w:marTop w:val="0"/>
      <w:marBottom w:val="0"/>
      <w:divBdr>
        <w:top w:val="none" w:sz="0" w:space="0" w:color="auto"/>
        <w:left w:val="none" w:sz="0" w:space="0" w:color="auto"/>
        <w:bottom w:val="none" w:sz="0" w:space="0" w:color="auto"/>
        <w:right w:val="none" w:sz="0" w:space="0" w:color="auto"/>
      </w:divBdr>
    </w:div>
    <w:div w:id="1446658748">
      <w:bodyDiv w:val="1"/>
      <w:marLeft w:val="0"/>
      <w:marRight w:val="0"/>
      <w:marTop w:val="0"/>
      <w:marBottom w:val="0"/>
      <w:divBdr>
        <w:top w:val="none" w:sz="0" w:space="0" w:color="auto"/>
        <w:left w:val="none" w:sz="0" w:space="0" w:color="auto"/>
        <w:bottom w:val="none" w:sz="0" w:space="0" w:color="auto"/>
        <w:right w:val="none" w:sz="0" w:space="0" w:color="auto"/>
      </w:divBdr>
    </w:div>
    <w:div w:id="1447239586">
      <w:bodyDiv w:val="1"/>
      <w:marLeft w:val="0"/>
      <w:marRight w:val="0"/>
      <w:marTop w:val="0"/>
      <w:marBottom w:val="0"/>
      <w:divBdr>
        <w:top w:val="none" w:sz="0" w:space="0" w:color="auto"/>
        <w:left w:val="none" w:sz="0" w:space="0" w:color="auto"/>
        <w:bottom w:val="none" w:sz="0" w:space="0" w:color="auto"/>
        <w:right w:val="none" w:sz="0" w:space="0" w:color="auto"/>
      </w:divBdr>
    </w:div>
    <w:div w:id="1447504822">
      <w:bodyDiv w:val="1"/>
      <w:marLeft w:val="0"/>
      <w:marRight w:val="0"/>
      <w:marTop w:val="0"/>
      <w:marBottom w:val="0"/>
      <w:divBdr>
        <w:top w:val="none" w:sz="0" w:space="0" w:color="auto"/>
        <w:left w:val="none" w:sz="0" w:space="0" w:color="auto"/>
        <w:bottom w:val="none" w:sz="0" w:space="0" w:color="auto"/>
        <w:right w:val="none" w:sz="0" w:space="0" w:color="auto"/>
      </w:divBdr>
    </w:div>
    <w:div w:id="1447575867">
      <w:bodyDiv w:val="1"/>
      <w:marLeft w:val="0"/>
      <w:marRight w:val="0"/>
      <w:marTop w:val="0"/>
      <w:marBottom w:val="0"/>
      <w:divBdr>
        <w:top w:val="none" w:sz="0" w:space="0" w:color="auto"/>
        <w:left w:val="none" w:sz="0" w:space="0" w:color="auto"/>
        <w:bottom w:val="none" w:sz="0" w:space="0" w:color="auto"/>
        <w:right w:val="none" w:sz="0" w:space="0" w:color="auto"/>
      </w:divBdr>
    </w:div>
    <w:div w:id="1447848428">
      <w:bodyDiv w:val="1"/>
      <w:marLeft w:val="0"/>
      <w:marRight w:val="0"/>
      <w:marTop w:val="0"/>
      <w:marBottom w:val="0"/>
      <w:divBdr>
        <w:top w:val="none" w:sz="0" w:space="0" w:color="auto"/>
        <w:left w:val="none" w:sz="0" w:space="0" w:color="auto"/>
        <w:bottom w:val="none" w:sz="0" w:space="0" w:color="auto"/>
        <w:right w:val="none" w:sz="0" w:space="0" w:color="auto"/>
      </w:divBdr>
    </w:div>
    <w:div w:id="1447893755">
      <w:bodyDiv w:val="1"/>
      <w:marLeft w:val="0"/>
      <w:marRight w:val="0"/>
      <w:marTop w:val="0"/>
      <w:marBottom w:val="0"/>
      <w:divBdr>
        <w:top w:val="none" w:sz="0" w:space="0" w:color="auto"/>
        <w:left w:val="none" w:sz="0" w:space="0" w:color="auto"/>
        <w:bottom w:val="none" w:sz="0" w:space="0" w:color="auto"/>
        <w:right w:val="none" w:sz="0" w:space="0" w:color="auto"/>
      </w:divBdr>
    </w:div>
    <w:div w:id="1449354237">
      <w:bodyDiv w:val="1"/>
      <w:marLeft w:val="0"/>
      <w:marRight w:val="0"/>
      <w:marTop w:val="0"/>
      <w:marBottom w:val="0"/>
      <w:divBdr>
        <w:top w:val="none" w:sz="0" w:space="0" w:color="auto"/>
        <w:left w:val="none" w:sz="0" w:space="0" w:color="auto"/>
        <w:bottom w:val="none" w:sz="0" w:space="0" w:color="auto"/>
        <w:right w:val="none" w:sz="0" w:space="0" w:color="auto"/>
      </w:divBdr>
    </w:div>
    <w:div w:id="1450781502">
      <w:bodyDiv w:val="1"/>
      <w:marLeft w:val="0"/>
      <w:marRight w:val="0"/>
      <w:marTop w:val="0"/>
      <w:marBottom w:val="0"/>
      <w:divBdr>
        <w:top w:val="none" w:sz="0" w:space="0" w:color="auto"/>
        <w:left w:val="none" w:sz="0" w:space="0" w:color="auto"/>
        <w:bottom w:val="none" w:sz="0" w:space="0" w:color="auto"/>
        <w:right w:val="none" w:sz="0" w:space="0" w:color="auto"/>
      </w:divBdr>
    </w:div>
    <w:div w:id="1454326650">
      <w:bodyDiv w:val="1"/>
      <w:marLeft w:val="0"/>
      <w:marRight w:val="0"/>
      <w:marTop w:val="0"/>
      <w:marBottom w:val="0"/>
      <w:divBdr>
        <w:top w:val="none" w:sz="0" w:space="0" w:color="auto"/>
        <w:left w:val="none" w:sz="0" w:space="0" w:color="auto"/>
        <w:bottom w:val="none" w:sz="0" w:space="0" w:color="auto"/>
        <w:right w:val="none" w:sz="0" w:space="0" w:color="auto"/>
      </w:divBdr>
    </w:div>
    <w:div w:id="1454397837">
      <w:bodyDiv w:val="1"/>
      <w:marLeft w:val="0"/>
      <w:marRight w:val="0"/>
      <w:marTop w:val="0"/>
      <w:marBottom w:val="0"/>
      <w:divBdr>
        <w:top w:val="none" w:sz="0" w:space="0" w:color="auto"/>
        <w:left w:val="none" w:sz="0" w:space="0" w:color="auto"/>
        <w:bottom w:val="none" w:sz="0" w:space="0" w:color="auto"/>
        <w:right w:val="none" w:sz="0" w:space="0" w:color="auto"/>
      </w:divBdr>
    </w:div>
    <w:div w:id="1455830365">
      <w:bodyDiv w:val="1"/>
      <w:marLeft w:val="0"/>
      <w:marRight w:val="0"/>
      <w:marTop w:val="0"/>
      <w:marBottom w:val="0"/>
      <w:divBdr>
        <w:top w:val="none" w:sz="0" w:space="0" w:color="auto"/>
        <w:left w:val="none" w:sz="0" w:space="0" w:color="auto"/>
        <w:bottom w:val="none" w:sz="0" w:space="0" w:color="auto"/>
        <w:right w:val="none" w:sz="0" w:space="0" w:color="auto"/>
      </w:divBdr>
    </w:div>
    <w:div w:id="1456025077">
      <w:bodyDiv w:val="1"/>
      <w:marLeft w:val="0"/>
      <w:marRight w:val="0"/>
      <w:marTop w:val="0"/>
      <w:marBottom w:val="0"/>
      <w:divBdr>
        <w:top w:val="none" w:sz="0" w:space="0" w:color="auto"/>
        <w:left w:val="none" w:sz="0" w:space="0" w:color="auto"/>
        <w:bottom w:val="none" w:sz="0" w:space="0" w:color="auto"/>
        <w:right w:val="none" w:sz="0" w:space="0" w:color="auto"/>
      </w:divBdr>
    </w:div>
    <w:div w:id="1456144867">
      <w:bodyDiv w:val="1"/>
      <w:marLeft w:val="0"/>
      <w:marRight w:val="0"/>
      <w:marTop w:val="0"/>
      <w:marBottom w:val="0"/>
      <w:divBdr>
        <w:top w:val="none" w:sz="0" w:space="0" w:color="auto"/>
        <w:left w:val="none" w:sz="0" w:space="0" w:color="auto"/>
        <w:bottom w:val="none" w:sz="0" w:space="0" w:color="auto"/>
        <w:right w:val="none" w:sz="0" w:space="0" w:color="auto"/>
      </w:divBdr>
    </w:div>
    <w:div w:id="1456560603">
      <w:bodyDiv w:val="1"/>
      <w:marLeft w:val="0"/>
      <w:marRight w:val="0"/>
      <w:marTop w:val="0"/>
      <w:marBottom w:val="0"/>
      <w:divBdr>
        <w:top w:val="none" w:sz="0" w:space="0" w:color="auto"/>
        <w:left w:val="none" w:sz="0" w:space="0" w:color="auto"/>
        <w:bottom w:val="none" w:sz="0" w:space="0" w:color="auto"/>
        <w:right w:val="none" w:sz="0" w:space="0" w:color="auto"/>
      </w:divBdr>
    </w:div>
    <w:div w:id="1457023143">
      <w:bodyDiv w:val="1"/>
      <w:marLeft w:val="0"/>
      <w:marRight w:val="0"/>
      <w:marTop w:val="0"/>
      <w:marBottom w:val="0"/>
      <w:divBdr>
        <w:top w:val="none" w:sz="0" w:space="0" w:color="auto"/>
        <w:left w:val="none" w:sz="0" w:space="0" w:color="auto"/>
        <w:bottom w:val="none" w:sz="0" w:space="0" w:color="auto"/>
        <w:right w:val="none" w:sz="0" w:space="0" w:color="auto"/>
      </w:divBdr>
    </w:div>
    <w:div w:id="1458065631">
      <w:bodyDiv w:val="1"/>
      <w:marLeft w:val="0"/>
      <w:marRight w:val="0"/>
      <w:marTop w:val="0"/>
      <w:marBottom w:val="0"/>
      <w:divBdr>
        <w:top w:val="none" w:sz="0" w:space="0" w:color="auto"/>
        <w:left w:val="none" w:sz="0" w:space="0" w:color="auto"/>
        <w:bottom w:val="none" w:sz="0" w:space="0" w:color="auto"/>
        <w:right w:val="none" w:sz="0" w:space="0" w:color="auto"/>
      </w:divBdr>
    </w:div>
    <w:div w:id="1458719044">
      <w:bodyDiv w:val="1"/>
      <w:marLeft w:val="0"/>
      <w:marRight w:val="0"/>
      <w:marTop w:val="0"/>
      <w:marBottom w:val="0"/>
      <w:divBdr>
        <w:top w:val="none" w:sz="0" w:space="0" w:color="auto"/>
        <w:left w:val="none" w:sz="0" w:space="0" w:color="auto"/>
        <w:bottom w:val="none" w:sz="0" w:space="0" w:color="auto"/>
        <w:right w:val="none" w:sz="0" w:space="0" w:color="auto"/>
      </w:divBdr>
    </w:div>
    <w:div w:id="1458795535">
      <w:bodyDiv w:val="1"/>
      <w:marLeft w:val="0"/>
      <w:marRight w:val="0"/>
      <w:marTop w:val="0"/>
      <w:marBottom w:val="0"/>
      <w:divBdr>
        <w:top w:val="none" w:sz="0" w:space="0" w:color="auto"/>
        <w:left w:val="none" w:sz="0" w:space="0" w:color="auto"/>
        <w:bottom w:val="none" w:sz="0" w:space="0" w:color="auto"/>
        <w:right w:val="none" w:sz="0" w:space="0" w:color="auto"/>
      </w:divBdr>
    </w:div>
    <w:div w:id="1459374194">
      <w:bodyDiv w:val="1"/>
      <w:marLeft w:val="0"/>
      <w:marRight w:val="0"/>
      <w:marTop w:val="0"/>
      <w:marBottom w:val="0"/>
      <w:divBdr>
        <w:top w:val="none" w:sz="0" w:space="0" w:color="auto"/>
        <w:left w:val="none" w:sz="0" w:space="0" w:color="auto"/>
        <w:bottom w:val="none" w:sz="0" w:space="0" w:color="auto"/>
        <w:right w:val="none" w:sz="0" w:space="0" w:color="auto"/>
      </w:divBdr>
    </w:div>
    <w:div w:id="1460225330">
      <w:bodyDiv w:val="1"/>
      <w:marLeft w:val="0"/>
      <w:marRight w:val="0"/>
      <w:marTop w:val="0"/>
      <w:marBottom w:val="0"/>
      <w:divBdr>
        <w:top w:val="none" w:sz="0" w:space="0" w:color="auto"/>
        <w:left w:val="none" w:sz="0" w:space="0" w:color="auto"/>
        <w:bottom w:val="none" w:sz="0" w:space="0" w:color="auto"/>
        <w:right w:val="none" w:sz="0" w:space="0" w:color="auto"/>
      </w:divBdr>
    </w:div>
    <w:div w:id="1461606960">
      <w:bodyDiv w:val="1"/>
      <w:marLeft w:val="0"/>
      <w:marRight w:val="0"/>
      <w:marTop w:val="0"/>
      <w:marBottom w:val="0"/>
      <w:divBdr>
        <w:top w:val="none" w:sz="0" w:space="0" w:color="auto"/>
        <w:left w:val="none" w:sz="0" w:space="0" w:color="auto"/>
        <w:bottom w:val="none" w:sz="0" w:space="0" w:color="auto"/>
        <w:right w:val="none" w:sz="0" w:space="0" w:color="auto"/>
      </w:divBdr>
    </w:div>
    <w:div w:id="1461873181">
      <w:bodyDiv w:val="1"/>
      <w:marLeft w:val="0"/>
      <w:marRight w:val="0"/>
      <w:marTop w:val="0"/>
      <w:marBottom w:val="0"/>
      <w:divBdr>
        <w:top w:val="none" w:sz="0" w:space="0" w:color="auto"/>
        <w:left w:val="none" w:sz="0" w:space="0" w:color="auto"/>
        <w:bottom w:val="none" w:sz="0" w:space="0" w:color="auto"/>
        <w:right w:val="none" w:sz="0" w:space="0" w:color="auto"/>
      </w:divBdr>
    </w:div>
    <w:div w:id="1461993214">
      <w:bodyDiv w:val="1"/>
      <w:marLeft w:val="0"/>
      <w:marRight w:val="0"/>
      <w:marTop w:val="0"/>
      <w:marBottom w:val="0"/>
      <w:divBdr>
        <w:top w:val="none" w:sz="0" w:space="0" w:color="auto"/>
        <w:left w:val="none" w:sz="0" w:space="0" w:color="auto"/>
        <w:bottom w:val="none" w:sz="0" w:space="0" w:color="auto"/>
        <w:right w:val="none" w:sz="0" w:space="0" w:color="auto"/>
      </w:divBdr>
    </w:div>
    <w:div w:id="1461997217">
      <w:bodyDiv w:val="1"/>
      <w:marLeft w:val="0"/>
      <w:marRight w:val="0"/>
      <w:marTop w:val="0"/>
      <w:marBottom w:val="0"/>
      <w:divBdr>
        <w:top w:val="none" w:sz="0" w:space="0" w:color="auto"/>
        <w:left w:val="none" w:sz="0" w:space="0" w:color="auto"/>
        <w:bottom w:val="none" w:sz="0" w:space="0" w:color="auto"/>
        <w:right w:val="none" w:sz="0" w:space="0" w:color="auto"/>
      </w:divBdr>
    </w:div>
    <w:div w:id="1462534079">
      <w:bodyDiv w:val="1"/>
      <w:marLeft w:val="0"/>
      <w:marRight w:val="0"/>
      <w:marTop w:val="0"/>
      <w:marBottom w:val="0"/>
      <w:divBdr>
        <w:top w:val="none" w:sz="0" w:space="0" w:color="auto"/>
        <w:left w:val="none" w:sz="0" w:space="0" w:color="auto"/>
        <w:bottom w:val="none" w:sz="0" w:space="0" w:color="auto"/>
        <w:right w:val="none" w:sz="0" w:space="0" w:color="auto"/>
      </w:divBdr>
    </w:div>
    <w:div w:id="1462654991">
      <w:bodyDiv w:val="1"/>
      <w:marLeft w:val="0"/>
      <w:marRight w:val="0"/>
      <w:marTop w:val="0"/>
      <w:marBottom w:val="0"/>
      <w:divBdr>
        <w:top w:val="none" w:sz="0" w:space="0" w:color="auto"/>
        <w:left w:val="none" w:sz="0" w:space="0" w:color="auto"/>
        <w:bottom w:val="none" w:sz="0" w:space="0" w:color="auto"/>
        <w:right w:val="none" w:sz="0" w:space="0" w:color="auto"/>
      </w:divBdr>
    </w:div>
    <w:div w:id="1463577531">
      <w:bodyDiv w:val="1"/>
      <w:marLeft w:val="0"/>
      <w:marRight w:val="0"/>
      <w:marTop w:val="0"/>
      <w:marBottom w:val="0"/>
      <w:divBdr>
        <w:top w:val="none" w:sz="0" w:space="0" w:color="auto"/>
        <w:left w:val="none" w:sz="0" w:space="0" w:color="auto"/>
        <w:bottom w:val="none" w:sz="0" w:space="0" w:color="auto"/>
        <w:right w:val="none" w:sz="0" w:space="0" w:color="auto"/>
      </w:divBdr>
    </w:div>
    <w:div w:id="1464033212">
      <w:bodyDiv w:val="1"/>
      <w:marLeft w:val="0"/>
      <w:marRight w:val="0"/>
      <w:marTop w:val="0"/>
      <w:marBottom w:val="0"/>
      <w:divBdr>
        <w:top w:val="none" w:sz="0" w:space="0" w:color="auto"/>
        <w:left w:val="none" w:sz="0" w:space="0" w:color="auto"/>
        <w:bottom w:val="none" w:sz="0" w:space="0" w:color="auto"/>
        <w:right w:val="none" w:sz="0" w:space="0" w:color="auto"/>
      </w:divBdr>
    </w:div>
    <w:div w:id="1465730283">
      <w:bodyDiv w:val="1"/>
      <w:marLeft w:val="0"/>
      <w:marRight w:val="0"/>
      <w:marTop w:val="0"/>
      <w:marBottom w:val="0"/>
      <w:divBdr>
        <w:top w:val="none" w:sz="0" w:space="0" w:color="auto"/>
        <w:left w:val="none" w:sz="0" w:space="0" w:color="auto"/>
        <w:bottom w:val="none" w:sz="0" w:space="0" w:color="auto"/>
        <w:right w:val="none" w:sz="0" w:space="0" w:color="auto"/>
      </w:divBdr>
    </w:div>
    <w:div w:id="1465778768">
      <w:bodyDiv w:val="1"/>
      <w:marLeft w:val="0"/>
      <w:marRight w:val="0"/>
      <w:marTop w:val="0"/>
      <w:marBottom w:val="0"/>
      <w:divBdr>
        <w:top w:val="none" w:sz="0" w:space="0" w:color="auto"/>
        <w:left w:val="none" w:sz="0" w:space="0" w:color="auto"/>
        <w:bottom w:val="none" w:sz="0" w:space="0" w:color="auto"/>
        <w:right w:val="none" w:sz="0" w:space="0" w:color="auto"/>
      </w:divBdr>
    </w:div>
    <w:div w:id="1467044088">
      <w:bodyDiv w:val="1"/>
      <w:marLeft w:val="0"/>
      <w:marRight w:val="0"/>
      <w:marTop w:val="0"/>
      <w:marBottom w:val="0"/>
      <w:divBdr>
        <w:top w:val="none" w:sz="0" w:space="0" w:color="auto"/>
        <w:left w:val="none" w:sz="0" w:space="0" w:color="auto"/>
        <w:bottom w:val="none" w:sz="0" w:space="0" w:color="auto"/>
        <w:right w:val="none" w:sz="0" w:space="0" w:color="auto"/>
      </w:divBdr>
    </w:div>
    <w:div w:id="1467091431">
      <w:bodyDiv w:val="1"/>
      <w:marLeft w:val="0"/>
      <w:marRight w:val="0"/>
      <w:marTop w:val="0"/>
      <w:marBottom w:val="0"/>
      <w:divBdr>
        <w:top w:val="none" w:sz="0" w:space="0" w:color="auto"/>
        <w:left w:val="none" w:sz="0" w:space="0" w:color="auto"/>
        <w:bottom w:val="none" w:sz="0" w:space="0" w:color="auto"/>
        <w:right w:val="none" w:sz="0" w:space="0" w:color="auto"/>
      </w:divBdr>
    </w:div>
    <w:div w:id="1469130088">
      <w:bodyDiv w:val="1"/>
      <w:marLeft w:val="0"/>
      <w:marRight w:val="0"/>
      <w:marTop w:val="0"/>
      <w:marBottom w:val="0"/>
      <w:divBdr>
        <w:top w:val="none" w:sz="0" w:space="0" w:color="auto"/>
        <w:left w:val="none" w:sz="0" w:space="0" w:color="auto"/>
        <w:bottom w:val="none" w:sz="0" w:space="0" w:color="auto"/>
        <w:right w:val="none" w:sz="0" w:space="0" w:color="auto"/>
      </w:divBdr>
    </w:div>
    <w:div w:id="1469740109">
      <w:bodyDiv w:val="1"/>
      <w:marLeft w:val="0"/>
      <w:marRight w:val="0"/>
      <w:marTop w:val="0"/>
      <w:marBottom w:val="0"/>
      <w:divBdr>
        <w:top w:val="none" w:sz="0" w:space="0" w:color="auto"/>
        <w:left w:val="none" w:sz="0" w:space="0" w:color="auto"/>
        <w:bottom w:val="none" w:sz="0" w:space="0" w:color="auto"/>
        <w:right w:val="none" w:sz="0" w:space="0" w:color="auto"/>
      </w:divBdr>
    </w:div>
    <w:div w:id="1469860106">
      <w:bodyDiv w:val="1"/>
      <w:marLeft w:val="0"/>
      <w:marRight w:val="0"/>
      <w:marTop w:val="0"/>
      <w:marBottom w:val="0"/>
      <w:divBdr>
        <w:top w:val="none" w:sz="0" w:space="0" w:color="auto"/>
        <w:left w:val="none" w:sz="0" w:space="0" w:color="auto"/>
        <w:bottom w:val="none" w:sz="0" w:space="0" w:color="auto"/>
        <w:right w:val="none" w:sz="0" w:space="0" w:color="auto"/>
      </w:divBdr>
    </w:div>
    <w:div w:id="1470516885">
      <w:bodyDiv w:val="1"/>
      <w:marLeft w:val="0"/>
      <w:marRight w:val="0"/>
      <w:marTop w:val="0"/>
      <w:marBottom w:val="0"/>
      <w:divBdr>
        <w:top w:val="none" w:sz="0" w:space="0" w:color="auto"/>
        <w:left w:val="none" w:sz="0" w:space="0" w:color="auto"/>
        <w:bottom w:val="none" w:sz="0" w:space="0" w:color="auto"/>
        <w:right w:val="none" w:sz="0" w:space="0" w:color="auto"/>
      </w:divBdr>
    </w:div>
    <w:div w:id="1470903721">
      <w:bodyDiv w:val="1"/>
      <w:marLeft w:val="0"/>
      <w:marRight w:val="0"/>
      <w:marTop w:val="0"/>
      <w:marBottom w:val="0"/>
      <w:divBdr>
        <w:top w:val="none" w:sz="0" w:space="0" w:color="auto"/>
        <w:left w:val="none" w:sz="0" w:space="0" w:color="auto"/>
        <w:bottom w:val="none" w:sz="0" w:space="0" w:color="auto"/>
        <w:right w:val="none" w:sz="0" w:space="0" w:color="auto"/>
      </w:divBdr>
    </w:div>
    <w:div w:id="1471173080">
      <w:bodyDiv w:val="1"/>
      <w:marLeft w:val="0"/>
      <w:marRight w:val="0"/>
      <w:marTop w:val="0"/>
      <w:marBottom w:val="0"/>
      <w:divBdr>
        <w:top w:val="none" w:sz="0" w:space="0" w:color="auto"/>
        <w:left w:val="none" w:sz="0" w:space="0" w:color="auto"/>
        <w:bottom w:val="none" w:sz="0" w:space="0" w:color="auto"/>
        <w:right w:val="none" w:sz="0" w:space="0" w:color="auto"/>
      </w:divBdr>
    </w:div>
    <w:div w:id="1471946988">
      <w:bodyDiv w:val="1"/>
      <w:marLeft w:val="0"/>
      <w:marRight w:val="0"/>
      <w:marTop w:val="0"/>
      <w:marBottom w:val="0"/>
      <w:divBdr>
        <w:top w:val="none" w:sz="0" w:space="0" w:color="auto"/>
        <w:left w:val="none" w:sz="0" w:space="0" w:color="auto"/>
        <w:bottom w:val="none" w:sz="0" w:space="0" w:color="auto"/>
        <w:right w:val="none" w:sz="0" w:space="0" w:color="auto"/>
      </w:divBdr>
    </w:div>
    <w:div w:id="1472360333">
      <w:bodyDiv w:val="1"/>
      <w:marLeft w:val="0"/>
      <w:marRight w:val="0"/>
      <w:marTop w:val="0"/>
      <w:marBottom w:val="0"/>
      <w:divBdr>
        <w:top w:val="none" w:sz="0" w:space="0" w:color="auto"/>
        <w:left w:val="none" w:sz="0" w:space="0" w:color="auto"/>
        <w:bottom w:val="none" w:sz="0" w:space="0" w:color="auto"/>
        <w:right w:val="none" w:sz="0" w:space="0" w:color="auto"/>
      </w:divBdr>
    </w:div>
    <w:div w:id="1472625846">
      <w:bodyDiv w:val="1"/>
      <w:marLeft w:val="0"/>
      <w:marRight w:val="0"/>
      <w:marTop w:val="0"/>
      <w:marBottom w:val="0"/>
      <w:divBdr>
        <w:top w:val="none" w:sz="0" w:space="0" w:color="auto"/>
        <w:left w:val="none" w:sz="0" w:space="0" w:color="auto"/>
        <w:bottom w:val="none" w:sz="0" w:space="0" w:color="auto"/>
        <w:right w:val="none" w:sz="0" w:space="0" w:color="auto"/>
      </w:divBdr>
    </w:div>
    <w:div w:id="1473525402">
      <w:bodyDiv w:val="1"/>
      <w:marLeft w:val="0"/>
      <w:marRight w:val="0"/>
      <w:marTop w:val="0"/>
      <w:marBottom w:val="0"/>
      <w:divBdr>
        <w:top w:val="none" w:sz="0" w:space="0" w:color="auto"/>
        <w:left w:val="none" w:sz="0" w:space="0" w:color="auto"/>
        <w:bottom w:val="none" w:sz="0" w:space="0" w:color="auto"/>
        <w:right w:val="none" w:sz="0" w:space="0" w:color="auto"/>
      </w:divBdr>
    </w:div>
    <w:div w:id="1473673093">
      <w:bodyDiv w:val="1"/>
      <w:marLeft w:val="0"/>
      <w:marRight w:val="0"/>
      <w:marTop w:val="0"/>
      <w:marBottom w:val="0"/>
      <w:divBdr>
        <w:top w:val="none" w:sz="0" w:space="0" w:color="auto"/>
        <w:left w:val="none" w:sz="0" w:space="0" w:color="auto"/>
        <w:bottom w:val="none" w:sz="0" w:space="0" w:color="auto"/>
        <w:right w:val="none" w:sz="0" w:space="0" w:color="auto"/>
      </w:divBdr>
    </w:div>
    <w:div w:id="1474365672">
      <w:bodyDiv w:val="1"/>
      <w:marLeft w:val="0"/>
      <w:marRight w:val="0"/>
      <w:marTop w:val="0"/>
      <w:marBottom w:val="0"/>
      <w:divBdr>
        <w:top w:val="none" w:sz="0" w:space="0" w:color="auto"/>
        <w:left w:val="none" w:sz="0" w:space="0" w:color="auto"/>
        <w:bottom w:val="none" w:sz="0" w:space="0" w:color="auto"/>
        <w:right w:val="none" w:sz="0" w:space="0" w:color="auto"/>
      </w:divBdr>
    </w:div>
    <w:div w:id="1474568488">
      <w:bodyDiv w:val="1"/>
      <w:marLeft w:val="0"/>
      <w:marRight w:val="0"/>
      <w:marTop w:val="0"/>
      <w:marBottom w:val="0"/>
      <w:divBdr>
        <w:top w:val="none" w:sz="0" w:space="0" w:color="auto"/>
        <w:left w:val="none" w:sz="0" w:space="0" w:color="auto"/>
        <w:bottom w:val="none" w:sz="0" w:space="0" w:color="auto"/>
        <w:right w:val="none" w:sz="0" w:space="0" w:color="auto"/>
      </w:divBdr>
    </w:div>
    <w:div w:id="1475289816">
      <w:bodyDiv w:val="1"/>
      <w:marLeft w:val="0"/>
      <w:marRight w:val="0"/>
      <w:marTop w:val="0"/>
      <w:marBottom w:val="0"/>
      <w:divBdr>
        <w:top w:val="none" w:sz="0" w:space="0" w:color="auto"/>
        <w:left w:val="none" w:sz="0" w:space="0" w:color="auto"/>
        <w:bottom w:val="none" w:sz="0" w:space="0" w:color="auto"/>
        <w:right w:val="none" w:sz="0" w:space="0" w:color="auto"/>
      </w:divBdr>
    </w:div>
    <w:div w:id="1475758574">
      <w:bodyDiv w:val="1"/>
      <w:marLeft w:val="0"/>
      <w:marRight w:val="0"/>
      <w:marTop w:val="0"/>
      <w:marBottom w:val="0"/>
      <w:divBdr>
        <w:top w:val="none" w:sz="0" w:space="0" w:color="auto"/>
        <w:left w:val="none" w:sz="0" w:space="0" w:color="auto"/>
        <w:bottom w:val="none" w:sz="0" w:space="0" w:color="auto"/>
        <w:right w:val="none" w:sz="0" w:space="0" w:color="auto"/>
      </w:divBdr>
    </w:div>
    <w:div w:id="1475830361">
      <w:bodyDiv w:val="1"/>
      <w:marLeft w:val="0"/>
      <w:marRight w:val="0"/>
      <w:marTop w:val="0"/>
      <w:marBottom w:val="0"/>
      <w:divBdr>
        <w:top w:val="none" w:sz="0" w:space="0" w:color="auto"/>
        <w:left w:val="none" w:sz="0" w:space="0" w:color="auto"/>
        <w:bottom w:val="none" w:sz="0" w:space="0" w:color="auto"/>
        <w:right w:val="none" w:sz="0" w:space="0" w:color="auto"/>
      </w:divBdr>
    </w:div>
    <w:div w:id="1475947604">
      <w:bodyDiv w:val="1"/>
      <w:marLeft w:val="0"/>
      <w:marRight w:val="0"/>
      <w:marTop w:val="0"/>
      <w:marBottom w:val="0"/>
      <w:divBdr>
        <w:top w:val="none" w:sz="0" w:space="0" w:color="auto"/>
        <w:left w:val="none" w:sz="0" w:space="0" w:color="auto"/>
        <w:bottom w:val="none" w:sz="0" w:space="0" w:color="auto"/>
        <w:right w:val="none" w:sz="0" w:space="0" w:color="auto"/>
      </w:divBdr>
    </w:div>
    <w:div w:id="1477600435">
      <w:bodyDiv w:val="1"/>
      <w:marLeft w:val="0"/>
      <w:marRight w:val="0"/>
      <w:marTop w:val="0"/>
      <w:marBottom w:val="0"/>
      <w:divBdr>
        <w:top w:val="none" w:sz="0" w:space="0" w:color="auto"/>
        <w:left w:val="none" w:sz="0" w:space="0" w:color="auto"/>
        <w:bottom w:val="none" w:sz="0" w:space="0" w:color="auto"/>
        <w:right w:val="none" w:sz="0" w:space="0" w:color="auto"/>
      </w:divBdr>
    </w:div>
    <w:div w:id="1477720982">
      <w:bodyDiv w:val="1"/>
      <w:marLeft w:val="0"/>
      <w:marRight w:val="0"/>
      <w:marTop w:val="0"/>
      <w:marBottom w:val="0"/>
      <w:divBdr>
        <w:top w:val="none" w:sz="0" w:space="0" w:color="auto"/>
        <w:left w:val="none" w:sz="0" w:space="0" w:color="auto"/>
        <w:bottom w:val="none" w:sz="0" w:space="0" w:color="auto"/>
        <w:right w:val="none" w:sz="0" w:space="0" w:color="auto"/>
      </w:divBdr>
    </w:div>
    <w:div w:id="1478111065">
      <w:bodyDiv w:val="1"/>
      <w:marLeft w:val="0"/>
      <w:marRight w:val="0"/>
      <w:marTop w:val="0"/>
      <w:marBottom w:val="0"/>
      <w:divBdr>
        <w:top w:val="none" w:sz="0" w:space="0" w:color="auto"/>
        <w:left w:val="none" w:sz="0" w:space="0" w:color="auto"/>
        <w:bottom w:val="none" w:sz="0" w:space="0" w:color="auto"/>
        <w:right w:val="none" w:sz="0" w:space="0" w:color="auto"/>
      </w:divBdr>
    </w:div>
    <w:div w:id="1479033704">
      <w:bodyDiv w:val="1"/>
      <w:marLeft w:val="0"/>
      <w:marRight w:val="0"/>
      <w:marTop w:val="0"/>
      <w:marBottom w:val="0"/>
      <w:divBdr>
        <w:top w:val="none" w:sz="0" w:space="0" w:color="auto"/>
        <w:left w:val="none" w:sz="0" w:space="0" w:color="auto"/>
        <w:bottom w:val="none" w:sz="0" w:space="0" w:color="auto"/>
        <w:right w:val="none" w:sz="0" w:space="0" w:color="auto"/>
      </w:divBdr>
    </w:div>
    <w:div w:id="1479423322">
      <w:bodyDiv w:val="1"/>
      <w:marLeft w:val="0"/>
      <w:marRight w:val="0"/>
      <w:marTop w:val="0"/>
      <w:marBottom w:val="0"/>
      <w:divBdr>
        <w:top w:val="none" w:sz="0" w:space="0" w:color="auto"/>
        <w:left w:val="none" w:sz="0" w:space="0" w:color="auto"/>
        <w:bottom w:val="none" w:sz="0" w:space="0" w:color="auto"/>
        <w:right w:val="none" w:sz="0" w:space="0" w:color="auto"/>
      </w:divBdr>
    </w:div>
    <w:div w:id="1482695720">
      <w:bodyDiv w:val="1"/>
      <w:marLeft w:val="0"/>
      <w:marRight w:val="0"/>
      <w:marTop w:val="0"/>
      <w:marBottom w:val="0"/>
      <w:divBdr>
        <w:top w:val="none" w:sz="0" w:space="0" w:color="auto"/>
        <w:left w:val="none" w:sz="0" w:space="0" w:color="auto"/>
        <w:bottom w:val="none" w:sz="0" w:space="0" w:color="auto"/>
        <w:right w:val="none" w:sz="0" w:space="0" w:color="auto"/>
      </w:divBdr>
    </w:div>
    <w:div w:id="1482888991">
      <w:bodyDiv w:val="1"/>
      <w:marLeft w:val="0"/>
      <w:marRight w:val="0"/>
      <w:marTop w:val="0"/>
      <w:marBottom w:val="0"/>
      <w:divBdr>
        <w:top w:val="none" w:sz="0" w:space="0" w:color="auto"/>
        <w:left w:val="none" w:sz="0" w:space="0" w:color="auto"/>
        <w:bottom w:val="none" w:sz="0" w:space="0" w:color="auto"/>
        <w:right w:val="none" w:sz="0" w:space="0" w:color="auto"/>
      </w:divBdr>
    </w:div>
    <w:div w:id="1483542972">
      <w:bodyDiv w:val="1"/>
      <w:marLeft w:val="0"/>
      <w:marRight w:val="0"/>
      <w:marTop w:val="0"/>
      <w:marBottom w:val="0"/>
      <w:divBdr>
        <w:top w:val="none" w:sz="0" w:space="0" w:color="auto"/>
        <w:left w:val="none" w:sz="0" w:space="0" w:color="auto"/>
        <w:bottom w:val="none" w:sz="0" w:space="0" w:color="auto"/>
        <w:right w:val="none" w:sz="0" w:space="0" w:color="auto"/>
      </w:divBdr>
    </w:div>
    <w:div w:id="1484270316">
      <w:bodyDiv w:val="1"/>
      <w:marLeft w:val="0"/>
      <w:marRight w:val="0"/>
      <w:marTop w:val="0"/>
      <w:marBottom w:val="0"/>
      <w:divBdr>
        <w:top w:val="none" w:sz="0" w:space="0" w:color="auto"/>
        <w:left w:val="none" w:sz="0" w:space="0" w:color="auto"/>
        <w:bottom w:val="none" w:sz="0" w:space="0" w:color="auto"/>
        <w:right w:val="none" w:sz="0" w:space="0" w:color="auto"/>
      </w:divBdr>
    </w:div>
    <w:div w:id="1484540379">
      <w:bodyDiv w:val="1"/>
      <w:marLeft w:val="0"/>
      <w:marRight w:val="0"/>
      <w:marTop w:val="0"/>
      <w:marBottom w:val="0"/>
      <w:divBdr>
        <w:top w:val="none" w:sz="0" w:space="0" w:color="auto"/>
        <w:left w:val="none" w:sz="0" w:space="0" w:color="auto"/>
        <w:bottom w:val="none" w:sz="0" w:space="0" w:color="auto"/>
        <w:right w:val="none" w:sz="0" w:space="0" w:color="auto"/>
      </w:divBdr>
    </w:div>
    <w:div w:id="1484926340">
      <w:bodyDiv w:val="1"/>
      <w:marLeft w:val="0"/>
      <w:marRight w:val="0"/>
      <w:marTop w:val="0"/>
      <w:marBottom w:val="0"/>
      <w:divBdr>
        <w:top w:val="none" w:sz="0" w:space="0" w:color="auto"/>
        <w:left w:val="none" w:sz="0" w:space="0" w:color="auto"/>
        <w:bottom w:val="none" w:sz="0" w:space="0" w:color="auto"/>
        <w:right w:val="none" w:sz="0" w:space="0" w:color="auto"/>
      </w:divBdr>
    </w:div>
    <w:div w:id="1484932073">
      <w:bodyDiv w:val="1"/>
      <w:marLeft w:val="0"/>
      <w:marRight w:val="0"/>
      <w:marTop w:val="0"/>
      <w:marBottom w:val="0"/>
      <w:divBdr>
        <w:top w:val="none" w:sz="0" w:space="0" w:color="auto"/>
        <w:left w:val="none" w:sz="0" w:space="0" w:color="auto"/>
        <w:bottom w:val="none" w:sz="0" w:space="0" w:color="auto"/>
        <w:right w:val="none" w:sz="0" w:space="0" w:color="auto"/>
      </w:divBdr>
    </w:div>
    <w:div w:id="1485076634">
      <w:bodyDiv w:val="1"/>
      <w:marLeft w:val="0"/>
      <w:marRight w:val="0"/>
      <w:marTop w:val="0"/>
      <w:marBottom w:val="0"/>
      <w:divBdr>
        <w:top w:val="none" w:sz="0" w:space="0" w:color="auto"/>
        <w:left w:val="none" w:sz="0" w:space="0" w:color="auto"/>
        <w:bottom w:val="none" w:sz="0" w:space="0" w:color="auto"/>
        <w:right w:val="none" w:sz="0" w:space="0" w:color="auto"/>
      </w:divBdr>
    </w:div>
    <w:div w:id="1485732294">
      <w:bodyDiv w:val="1"/>
      <w:marLeft w:val="0"/>
      <w:marRight w:val="0"/>
      <w:marTop w:val="0"/>
      <w:marBottom w:val="0"/>
      <w:divBdr>
        <w:top w:val="none" w:sz="0" w:space="0" w:color="auto"/>
        <w:left w:val="none" w:sz="0" w:space="0" w:color="auto"/>
        <w:bottom w:val="none" w:sz="0" w:space="0" w:color="auto"/>
        <w:right w:val="none" w:sz="0" w:space="0" w:color="auto"/>
      </w:divBdr>
    </w:div>
    <w:div w:id="1486043519">
      <w:bodyDiv w:val="1"/>
      <w:marLeft w:val="0"/>
      <w:marRight w:val="0"/>
      <w:marTop w:val="0"/>
      <w:marBottom w:val="0"/>
      <w:divBdr>
        <w:top w:val="none" w:sz="0" w:space="0" w:color="auto"/>
        <w:left w:val="none" w:sz="0" w:space="0" w:color="auto"/>
        <w:bottom w:val="none" w:sz="0" w:space="0" w:color="auto"/>
        <w:right w:val="none" w:sz="0" w:space="0" w:color="auto"/>
      </w:divBdr>
    </w:div>
    <w:div w:id="1486119948">
      <w:bodyDiv w:val="1"/>
      <w:marLeft w:val="0"/>
      <w:marRight w:val="0"/>
      <w:marTop w:val="0"/>
      <w:marBottom w:val="0"/>
      <w:divBdr>
        <w:top w:val="none" w:sz="0" w:space="0" w:color="auto"/>
        <w:left w:val="none" w:sz="0" w:space="0" w:color="auto"/>
        <w:bottom w:val="none" w:sz="0" w:space="0" w:color="auto"/>
        <w:right w:val="none" w:sz="0" w:space="0" w:color="auto"/>
      </w:divBdr>
    </w:div>
    <w:div w:id="1486166928">
      <w:bodyDiv w:val="1"/>
      <w:marLeft w:val="0"/>
      <w:marRight w:val="0"/>
      <w:marTop w:val="0"/>
      <w:marBottom w:val="0"/>
      <w:divBdr>
        <w:top w:val="none" w:sz="0" w:space="0" w:color="auto"/>
        <w:left w:val="none" w:sz="0" w:space="0" w:color="auto"/>
        <w:bottom w:val="none" w:sz="0" w:space="0" w:color="auto"/>
        <w:right w:val="none" w:sz="0" w:space="0" w:color="auto"/>
      </w:divBdr>
    </w:div>
    <w:div w:id="1487238431">
      <w:bodyDiv w:val="1"/>
      <w:marLeft w:val="0"/>
      <w:marRight w:val="0"/>
      <w:marTop w:val="0"/>
      <w:marBottom w:val="0"/>
      <w:divBdr>
        <w:top w:val="none" w:sz="0" w:space="0" w:color="auto"/>
        <w:left w:val="none" w:sz="0" w:space="0" w:color="auto"/>
        <w:bottom w:val="none" w:sz="0" w:space="0" w:color="auto"/>
        <w:right w:val="none" w:sz="0" w:space="0" w:color="auto"/>
      </w:divBdr>
    </w:div>
    <w:div w:id="1487474208">
      <w:bodyDiv w:val="1"/>
      <w:marLeft w:val="0"/>
      <w:marRight w:val="0"/>
      <w:marTop w:val="0"/>
      <w:marBottom w:val="0"/>
      <w:divBdr>
        <w:top w:val="none" w:sz="0" w:space="0" w:color="auto"/>
        <w:left w:val="none" w:sz="0" w:space="0" w:color="auto"/>
        <w:bottom w:val="none" w:sz="0" w:space="0" w:color="auto"/>
        <w:right w:val="none" w:sz="0" w:space="0" w:color="auto"/>
      </w:divBdr>
    </w:div>
    <w:div w:id="1487626097">
      <w:bodyDiv w:val="1"/>
      <w:marLeft w:val="0"/>
      <w:marRight w:val="0"/>
      <w:marTop w:val="0"/>
      <w:marBottom w:val="0"/>
      <w:divBdr>
        <w:top w:val="none" w:sz="0" w:space="0" w:color="auto"/>
        <w:left w:val="none" w:sz="0" w:space="0" w:color="auto"/>
        <w:bottom w:val="none" w:sz="0" w:space="0" w:color="auto"/>
        <w:right w:val="none" w:sz="0" w:space="0" w:color="auto"/>
      </w:divBdr>
    </w:div>
    <w:div w:id="1487865212">
      <w:bodyDiv w:val="1"/>
      <w:marLeft w:val="0"/>
      <w:marRight w:val="0"/>
      <w:marTop w:val="0"/>
      <w:marBottom w:val="0"/>
      <w:divBdr>
        <w:top w:val="none" w:sz="0" w:space="0" w:color="auto"/>
        <w:left w:val="none" w:sz="0" w:space="0" w:color="auto"/>
        <w:bottom w:val="none" w:sz="0" w:space="0" w:color="auto"/>
        <w:right w:val="none" w:sz="0" w:space="0" w:color="auto"/>
      </w:divBdr>
    </w:div>
    <w:div w:id="1488015879">
      <w:bodyDiv w:val="1"/>
      <w:marLeft w:val="0"/>
      <w:marRight w:val="0"/>
      <w:marTop w:val="0"/>
      <w:marBottom w:val="0"/>
      <w:divBdr>
        <w:top w:val="none" w:sz="0" w:space="0" w:color="auto"/>
        <w:left w:val="none" w:sz="0" w:space="0" w:color="auto"/>
        <w:bottom w:val="none" w:sz="0" w:space="0" w:color="auto"/>
        <w:right w:val="none" w:sz="0" w:space="0" w:color="auto"/>
      </w:divBdr>
    </w:div>
    <w:div w:id="1490560504">
      <w:bodyDiv w:val="1"/>
      <w:marLeft w:val="0"/>
      <w:marRight w:val="0"/>
      <w:marTop w:val="0"/>
      <w:marBottom w:val="0"/>
      <w:divBdr>
        <w:top w:val="none" w:sz="0" w:space="0" w:color="auto"/>
        <w:left w:val="none" w:sz="0" w:space="0" w:color="auto"/>
        <w:bottom w:val="none" w:sz="0" w:space="0" w:color="auto"/>
        <w:right w:val="none" w:sz="0" w:space="0" w:color="auto"/>
      </w:divBdr>
    </w:div>
    <w:div w:id="1491408744">
      <w:bodyDiv w:val="1"/>
      <w:marLeft w:val="0"/>
      <w:marRight w:val="0"/>
      <w:marTop w:val="0"/>
      <w:marBottom w:val="0"/>
      <w:divBdr>
        <w:top w:val="none" w:sz="0" w:space="0" w:color="auto"/>
        <w:left w:val="none" w:sz="0" w:space="0" w:color="auto"/>
        <w:bottom w:val="none" w:sz="0" w:space="0" w:color="auto"/>
        <w:right w:val="none" w:sz="0" w:space="0" w:color="auto"/>
      </w:divBdr>
    </w:div>
    <w:div w:id="1491629572">
      <w:bodyDiv w:val="1"/>
      <w:marLeft w:val="0"/>
      <w:marRight w:val="0"/>
      <w:marTop w:val="0"/>
      <w:marBottom w:val="0"/>
      <w:divBdr>
        <w:top w:val="none" w:sz="0" w:space="0" w:color="auto"/>
        <w:left w:val="none" w:sz="0" w:space="0" w:color="auto"/>
        <w:bottom w:val="none" w:sz="0" w:space="0" w:color="auto"/>
        <w:right w:val="none" w:sz="0" w:space="0" w:color="auto"/>
      </w:divBdr>
    </w:div>
    <w:div w:id="1492062292">
      <w:bodyDiv w:val="1"/>
      <w:marLeft w:val="0"/>
      <w:marRight w:val="0"/>
      <w:marTop w:val="0"/>
      <w:marBottom w:val="0"/>
      <w:divBdr>
        <w:top w:val="none" w:sz="0" w:space="0" w:color="auto"/>
        <w:left w:val="none" w:sz="0" w:space="0" w:color="auto"/>
        <w:bottom w:val="none" w:sz="0" w:space="0" w:color="auto"/>
        <w:right w:val="none" w:sz="0" w:space="0" w:color="auto"/>
      </w:divBdr>
    </w:div>
    <w:div w:id="1492604302">
      <w:bodyDiv w:val="1"/>
      <w:marLeft w:val="0"/>
      <w:marRight w:val="0"/>
      <w:marTop w:val="0"/>
      <w:marBottom w:val="0"/>
      <w:divBdr>
        <w:top w:val="none" w:sz="0" w:space="0" w:color="auto"/>
        <w:left w:val="none" w:sz="0" w:space="0" w:color="auto"/>
        <w:bottom w:val="none" w:sz="0" w:space="0" w:color="auto"/>
        <w:right w:val="none" w:sz="0" w:space="0" w:color="auto"/>
      </w:divBdr>
    </w:div>
    <w:div w:id="1493183083">
      <w:bodyDiv w:val="1"/>
      <w:marLeft w:val="0"/>
      <w:marRight w:val="0"/>
      <w:marTop w:val="0"/>
      <w:marBottom w:val="0"/>
      <w:divBdr>
        <w:top w:val="none" w:sz="0" w:space="0" w:color="auto"/>
        <w:left w:val="none" w:sz="0" w:space="0" w:color="auto"/>
        <w:bottom w:val="none" w:sz="0" w:space="0" w:color="auto"/>
        <w:right w:val="none" w:sz="0" w:space="0" w:color="auto"/>
      </w:divBdr>
    </w:div>
    <w:div w:id="1494488059">
      <w:bodyDiv w:val="1"/>
      <w:marLeft w:val="0"/>
      <w:marRight w:val="0"/>
      <w:marTop w:val="0"/>
      <w:marBottom w:val="0"/>
      <w:divBdr>
        <w:top w:val="none" w:sz="0" w:space="0" w:color="auto"/>
        <w:left w:val="none" w:sz="0" w:space="0" w:color="auto"/>
        <w:bottom w:val="none" w:sz="0" w:space="0" w:color="auto"/>
        <w:right w:val="none" w:sz="0" w:space="0" w:color="auto"/>
      </w:divBdr>
    </w:div>
    <w:div w:id="1494563041">
      <w:bodyDiv w:val="1"/>
      <w:marLeft w:val="0"/>
      <w:marRight w:val="0"/>
      <w:marTop w:val="0"/>
      <w:marBottom w:val="0"/>
      <w:divBdr>
        <w:top w:val="none" w:sz="0" w:space="0" w:color="auto"/>
        <w:left w:val="none" w:sz="0" w:space="0" w:color="auto"/>
        <w:bottom w:val="none" w:sz="0" w:space="0" w:color="auto"/>
        <w:right w:val="none" w:sz="0" w:space="0" w:color="auto"/>
      </w:divBdr>
    </w:div>
    <w:div w:id="1495296645">
      <w:bodyDiv w:val="1"/>
      <w:marLeft w:val="0"/>
      <w:marRight w:val="0"/>
      <w:marTop w:val="0"/>
      <w:marBottom w:val="0"/>
      <w:divBdr>
        <w:top w:val="none" w:sz="0" w:space="0" w:color="auto"/>
        <w:left w:val="none" w:sz="0" w:space="0" w:color="auto"/>
        <w:bottom w:val="none" w:sz="0" w:space="0" w:color="auto"/>
        <w:right w:val="none" w:sz="0" w:space="0" w:color="auto"/>
      </w:divBdr>
    </w:div>
    <w:div w:id="1495681092">
      <w:bodyDiv w:val="1"/>
      <w:marLeft w:val="0"/>
      <w:marRight w:val="0"/>
      <w:marTop w:val="0"/>
      <w:marBottom w:val="0"/>
      <w:divBdr>
        <w:top w:val="none" w:sz="0" w:space="0" w:color="auto"/>
        <w:left w:val="none" w:sz="0" w:space="0" w:color="auto"/>
        <w:bottom w:val="none" w:sz="0" w:space="0" w:color="auto"/>
        <w:right w:val="none" w:sz="0" w:space="0" w:color="auto"/>
      </w:divBdr>
    </w:div>
    <w:div w:id="1496022663">
      <w:bodyDiv w:val="1"/>
      <w:marLeft w:val="0"/>
      <w:marRight w:val="0"/>
      <w:marTop w:val="0"/>
      <w:marBottom w:val="0"/>
      <w:divBdr>
        <w:top w:val="none" w:sz="0" w:space="0" w:color="auto"/>
        <w:left w:val="none" w:sz="0" w:space="0" w:color="auto"/>
        <w:bottom w:val="none" w:sz="0" w:space="0" w:color="auto"/>
        <w:right w:val="none" w:sz="0" w:space="0" w:color="auto"/>
      </w:divBdr>
    </w:div>
    <w:div w:id="1496413559">
      <w:bodyDiv w:val="1"/>
      <w:marLeft w:val="0"/>
      <w:marRight w:val="0"/>
      <w:marTop w:val="0"/>
      <w:marBottom w:val="0"/>
      <w:divBdr>
        <w:top w:val="none" w:sz="0" w:space="0" w:color="auto"/>
        <w:left w:val="none" w:sz="0" w:space="0" w:color="auto"/>
        <w:bottom w:val="none" w:sz="0" w:space="0" w:color="auto"/>
        <w:right w:val="none" w:sz="0" w:space="0" w:color="auto"/>
      </w:divBdr>
    </w:div>
    <w:div w:id="1498300803">
      <w:bodyDiv w:val="1"/>
      <w:marLeft w:val="0"/>
      <w:marRight w:val="0"/>
      <w:marTop w:val="0"/>
      <w:marBottom w:val="0"/>
      <w:divBdr>
        <w:top w:val="none" w:sz="0" w:space="0" w:color="auto"/>
        <w:left w:val="none" w:sz="0" w:space="0" w:color="auto"/>
        <w:bottom w:val="none" w:sz="0" w:space="0" w:color="auto"/>
        <w:right w:val="none" w:sz="0" w:space="0" w:color="auto"/>
      </w:divBdr>
    </w:div>
    <w:div w:id="1498569400">
      <w:bodyDiv w:val="1"/>
      <w:marLeft w:val="0"/>
      <w:marRight w:val="0"/>
      <w:marTop w:val="0"/>
      <w:marBottom w:val="0"/>
      <w:divBdr>
        <w:top w:val="none" w:sz="0" w:space="0" w:color="auto"/>
        <w:left w:val="none" w:sz="0" w:space="0" w:color="auto"/>
        <w:bottom w:val="none" w:sz="0" w:space="0" w:color="auto"/>
        <w:right w:val="none" w:sz="0" w:space="0" w:color="auto"/>
      </w:divBdr>
    </w:div>
    <w:div w:id="1499348843">
      <w:bodyDiv w:val="1"/>
      <w:marLeft w:val="0"/>
      <w:marRight w:val="0"/>
      <w:marTop w:val="0"/>
      <w:marBottom w:val="0"/>
      <w:divBdr>
        <w:top w:val="none" w:sz="0" w:space="0" w:color="auto"/>
        <w:left w:val="none" w:sz="0" w:space="0" w:color="auto"/>
        <w:bottom w:val="none" w:sz="0" w:space="0" w:color="auto"/>
        <w:right w:val="none" w:sz="0" w:space="0" w:color="auto"/>
      </w:divBdr>
    </w:div>
    <w:div w:id="1499881513">
      <w:bodyDiv w:val="1"/>
      <w:marLeft w:val="0"/>
      <w:marRight w:val="0"/>
      <w:marTop w:val="0"/>
      <w:marBottom w:val="0"/>
      <w:divBdr>
        <w:top w:val="none" w:sz="0" w:space="0" w:color="auto"/>
        <w:left w:val="none" w:sz="0" w:space="0" w:color="auto"/>
        <w:bottom w:val="none" w:sz="0" w:space="0" w:color="auto"/>
        <w:right w:val="none" w:sz="0" w:space="0" w:color="auto"/>
      </w:divBdr>
    </w:div>
    <w:div w:id="1500845006">
      <w:bodyDiv w:val="1"/>
      <w:marLeft w:val="0"/>
      <w:marRight w:val="0"/>
      <w:marTop w:val="0"/>
      <w:marBottom w:val="0"/>
      <w:divBdr>
        <w:top w:val="none" w:sz="0" w:space="0" w:color="auto"/>
        <w:left w:val="none" w:sz="0" w:space="0" w:color="auto"/>
        <w:bottom w:val="none" w:sz="0" w:space="0" w:color="auto"/>
        <w:right w:val="none" w:sz="0" w:space="0" w:color="auto"/>
      </w:divBdr>
    </w:div>
    <w:div w:id="1503623178">
      <w:bodyDiv w:val="1"/>
      <w:marLeft w:val="0"/>
      <w:marRight w:val="0"/>
      <w:marTop w:val="0"/>
      <w:marBottom w:val="0"/>
      <w:divBdr>
        <w:top w:val="none" w:sz="0" w:space="0" w:color="auto"/>
        <w:left w:val="none" w:sz="0" w:space="0" w:color="auto"/>
        <w:bottom w:val="none" w:sz="0" w:space="0" w:color="auto"/>
        <w:right w:val="none" w:sz="0" w:space="0" w:color="auto"/>
      </w:divBdr>
    </w:div>
    <w:div w:id="1504471867">
      <w:bodyDiv w:val="1"/>
      <w:marLeft w:val="0"/>
      <w:marRight w:val="0"/>
      <w:marTop w:val="0"/>
      <w:marBottom w:val="0"/>
      <w:divBdr>
        <w:top w:val="none" w:sz="0" w:space="0" w:color="auto"/>
        <w:left w:val="none" w:sz="0" w:space="0" w:color="auto"/>
        <w:bottom w:val="none" w:sz="0" w:space="0" w:color="auto"/>
        <w:right w:val="none" w:sz="0" w:space="0" w:color="auto"/>
      </w:divBdr>
    </w:div>
    <w:div w:id="1504588514">
      <w:bodyDiv w:val="1"/>
      <w:marLeft w:val="0"/>
      <w:marRight w:val="0"/>
      <w:marTop w:val="0"/>
      <w:marBottom w:val="0"/>
      <w:divBdr>
        <w:top w:val="none" w:sz="0" w:space="0" w:color="auto"/>
        <w:left w:val="none" w:sz="0" w:space="0" w:color="auto"/>
        <w:bottom w:val="none" w:sz="0" w:space="0" w:color="auto"/>
        <w:right w:val="none" w:sz="0" w:space="0" w:color="auto"/>
      </w:divBdr>
    </w:div>
    <w:div w:id="1504780901">
      <w:bodyDiv w:val="1"/>
      <w:marLeft w:val="0"/>
      <w:marRight w:val="0"/>
      <w:marTop w:val="0"/>
      <w:marBottom w:val="0"/>
      <w:divBdr>
        <w:top w:val="none" w:sz="0" w:space="0" w:color="auto"/>
        <w:left w:val="none" w:sz="0" w:space="0" w:color="auto"/>
        <w:bottom w:val="none" w:sz="0" w:space="0" w:color="auto"/>
        <w:right w:val="none" w:sz="0" w:space="0" w:color="auto"/>
      </w:divBdr>
    </w:div>
    <w:div w:id="1504783343">
      <w:bodyDiv w:val="1"/>
      <w:marLeft w:val="0"/>
      <w:marRight w:val="0"/>
      <w:marTop w:val="0"/>
      <w:marBottom w:val="0"/>
      <w:divBdr>
        <w:top w:val="none" w:sz="0" w:space="0" w:color="auto"/>
        <w:left w:val="none" w:sz="0" w:space="0" w:color="auto"/>
        <w:bottom w:val="none" w:sz="0" w:space="0" w:color="auto"/>
        <w:right w:val="none" w:sz="0" w:space="0" w:color="auto"/>
      </w:divBdr>
    </w:div>
    <w:div w:id="1504971551">
      <w:bodyDiv w:val="1"/>
      <w:marLeft w:val="0"/>
      <w:marRight w:val="0"/>
      <w:marTop w:val="0"/>
      <w:marBottom w:val="0"/>
      <w:divBdr>
        <w:top w:val="none" w:sz="0" w:space="0" w:color="auto"/>
        <w:left w:val="none" w:sz="0" w:space="0" w:color="auto"/>
        <w:bottom w:val="none" w:sz="0" w:space="0" w:color="auto"/>
        <w:right w:val="none" w:sz="0" w:space="0" w:color="auto"/>
      </w:divBdr>
    </w:div>
    <w:div w:id="1504972428">
      <w:bodyDiv w:val="1"/>
      <w:marLeft w:val="0"/>
      <w:marRight w:val="0"/>
      <w:marTop w:val="0"/>
      <w:marBottom w:val="0"/>
      <w:divBdr>
        <w:top w:val="none" w:sz="0" w:space="0" w:color="auto"/>
        <w:left w:val="none" w:sz="0" w:space="0" w:color="auto"/>
        <w:bottom w:val="none" w:sz="0" w:space="0" w:color="auto"/>
        <w:right w:val="none" w:sz="0" w:space="0" w:color="auto"/>
      </w:divBdr>
    </w:div>
    <w:div w:id="1505127608">
      <w:bodyDiv w:val="1"/>
      <w:marLeft w:val="0"/>
      <w:marRight w:val="0"/>
      <w:marTop w:val="0"/>
      <w:marBottom w:val="0"/>
      <w:divBdr>
        <w:top w:val="none" w:sz="0" w:space="0" w:color="auto"/>
        <w:left w:val="none" w:sz="0" w:space="0" w:color="auto"/>
        <w:bottom w:val="none" w:sz="0" w:space="0" w:color="auto"/>
        <w:right w:val="none" w:sz="0" w:space="0" w:color="auto"/>
      </w:divBdr>
    </w:div>
    <w:div w:id="1505245885">
      <w:bodyDiv w:val="1"/>
      <w:marLeft w:val="0"/>
      <w:marRight w:val="0"/>
      <w:marTop w:val="0"/>
      <w:marBottom w:val="0"/>
      <w:divBdr>
        <w:top w:val="none" w:sz="0" w:space="0" w:color="auto"/>
        <w:left w:val="none" w:sz="0" w:space="0" w:color="auto"/>
        <w:bottom w:val="none" w:sz="0" w:space="0" w:color="auto"/>
        <w:right w:val="none" w:sz="0" w:space="0" w:color="auto"/>
      </w:divBdr>
    </w:div>
    <w:div w:id="1505978318">
      <w:bodyDiv w:val="1"/>
      <w:marLeft w:val="0"/>
      <w:marRight w:val="0"/>
      <w:marTop w:val="0"/>
      <w:marBottom w:val="0"/>
      <w:divBdr>
        <w:top w:val="none" w:sz="0" w:space="0" w:color="auto"/>
        <w:left w:val="none" w:sz="0" w:space="0" w:color="auto"/>
        <w:bottom w:val="none" w:sz="0" w:space="0" w:color="auto"/>
        <w:right w:val="none" w:sz="0" w:space="0" w:color="auto"/>
      </w:divBdr>
    </w:div>
    <w:div w:id="1507013934">
      <w:bodyDiv w:val="1"/>
      <w:marLeft w:val="0"/>
      <w:marRight w:val="0"/>
      <w:marTop w:val="0"/>
      <w:marBottom w:val="0"/>
      <w:divBdr>
        <w:top w:val="none" w:sz="0" w:space="0" w:color="auto"/>
        <w:left w:val="none" w:sz="0" w:space="0" w:color="auto"/>
        <w:bottom w:val="none" w:sz="0" w:space="0" w:color="auto"/>
        <w:right w:val="none" w:sz="0" w:space="0" w:color="auto"/>
      </w:divBdr>
    </w:div>
    <w:div w:id="1507358466">
      <w:bodyDiv w:val="1"/>
      <w:marLeft w:val="0"/>
      <w:marRight w:val="0"/>
      <w:marTop w:val="0"/>
      <w:marBottom w:val="0"/>
      <w:divBdr>
        <w:top w:val="none" w:sz="0" w:space="0" w:color="auto"/>
        <w:left w:val="none" w:sz="0" w:space="0" w:color="auto"/>
        <w:bottom w:val="none" w:sz="0" w:space="0" w:color="auto"/>
        <w:right w:val="none" w:sz="0" w:space="0" w:color="auto"/>
      </w:divBdr>
    </w:div>
    <w:div w:id="1509826561">
      <w:bodyDiv w:val="1"/>
      <w:marLeft w:val="0"/>
      <w:marRight w:val="0"/>
      <w:marTop w:val="0"/>
      <w:marBottom w:val="0"/>
      <w:divBdr>
        <w:top w:val="none" w:sz="0" w:space="0" w:color="auto"/>
        <w:left w:val="none" w:sz="0" w:space="0" w:color="auto"/>
        <w:bottom w:val="none" w:sz="0" w:space="0" w:color="auto"/>
        <w:right w:val="none" w:sz="0" w:space="0" w:color="auto"/>
      </w:divBdr>
    </w:div>
    <w:div w:id="1510292023">
      <w:bodyDiv w:val="1"/>
      <w:marLeft w:val="0"/>
      <w:marRight w:val="0"/>
      <w:marTop w:val="0"/>
      <w:marBottom w:val="0"/>
      <w:divBdr>
        <w:top w:val="none" w:sz="0" w:space="0" w:color="auto"/>
        <w:left w:val="none" w:sz="0" w:space="0" w:color="auto"/>
        <w:bottom w:val="none" w:sz="0" w:space="0" w:color="auto"/>
        <w:right w:val="none" w:sz="0" w:space="0" w:color="auto"/>
      </w:divBdr>
    </w:div>
    <w:div w:id="1510681648">
      <w:bodyDiv w:val="1"/>
      <w:marLeft w:val="0"/>
      <w:marRight w:val="0"/>
      <w:marTop w:val="0"/>
      <w:marBottom w:val="0"/>
      <w:divBdr>
        <w:top w:val="none" w:sz="0" w:space="0" w:color="auto"/>
        <w:left w:val="none" w:sz="0" w:space="0" w:color="auto"/>
        <w:bottom w:val="none" w:sz="0" w:space="0" w:color="auto"/>
        <w:right w:val="none" w:sz="0" w:space="0" w:color="auto"/>
      </w:divBdr>
    </w:div>
    <w:div w:id="1510682842">
      <w:bodyDiv w:val="1"/>
      <w:marLeft w:val="0"/>
      <w:marRight w:val="0"/>
      <w:marTop w:val="0"/>
      <w:marBottom w:val="0"/>
      <w:divBdr>
        <w:top w:val="none" w:sz="0" w:space="0" w:color="auto"/>
        <w:left w:val="none" w:sz="0" w:space="0" w:color="auto"/>
        <w:bottom w:val="none" w:sz="0" w:space="0" w:color="auto"/>
        <w:right w:val="none" w:sz="0" w:space="0" w:color="auto"/>
      </w:divBdr>
    </w:div>
    <w:div w:id="1512524281">
      <w:bodyDiv w:val="1"/>
      <w:marLeft w:val="0"/>
      <w:marRight w:val="0"/>
      <w:marTop w:val="0"/>
      <w:marBottom w:val="0"/>
      <w:divBdr>
        <w:top w:val="none" w:sz="0" w:space="0" w:color="auto"/>
        <w:left w:val="none" w:sz="0" w:space="0" w:color="auto"/>
        <w:bottom w:val="none" w:sz="0" w:space="0" w:color="auto"/>
        <w:right w:val="none" w:sz="0" w:space="0" w:color="auto"/>
      </w:divBdr>
    </w:div>
    <w:div w:id="1512835969">
      <w:bodyDiv w:val="1"/>
      <w:marLeft w:val="0"/>
      <w:marRight w:val="0"/>
      <w:marTop w:val="0"/>
      <w:marBottom w:val="0"/>
      <w:divBdr>
        <w:top w:val="none" w:sz="0" w:space="0" w:color="auto"/>
        <w:left w:val="none" w:sz="0" w:space="0" w:color="auto"/>
        <w:bottom w:val="none" w:sz="0" w:space="0" w:color="auto"/>
        <w:right w:val="none" w:sz="0" w:space="0" w:color="auto"/>
      </w:divBdr>
    </w:div>
    <w:div w:id="1512913518">
      <w:bodyDiv w:val="1"/>
      <w:marLeft w:val="0"/>
      <w:marRight w:val="0"/>
      <w:marTop w:val="0"/>
      <w:marBottom w:val="0"/>
      <w:divBdr>
        <w:top w:val="none" w:sz="0" w:space="0" w:color="auto"/>
        <w:left w:val="none" w:sz="0" w:space="0" w:color="auto"/>
        <w:bottom w:val="none" w:sz="0" w:space="0" w:color="auto"/>
        <w:right w:val="none" w:sz="0" w:space="0" w:color="auto"/>
      </w:divBdr>
    </w:div>
    <w:div w:id="1513573351">
      <w:bodyDiv w:val="1"/>
      <w:marLeft w:val="0"/>
      <w:marRight w:val="0"/>
      <w:marTop w:val="0"/>
      <w:marBottom w:val="0"/>
      <w:divBdr>
        <w:top w:val="none" w:sz="0" w:space="0" w:color="auto"/>
        <w:left w:val="none" w:sz="0" w:space="0" w:color="auto"/>
        <w:bottom w:val="none" w:sz="0" w:space="0" w:color="auto"/>
        <w:right w:val="none" w:sz="0" w:space="0" w:color="auto"/>
      </w:divBdr>
    </w:div>
    <w:div w:id="1514108580">
      <w:bodyDiv w:val="1"/>
      <w:marLeft w:val="0"/>
      <w:marRight w:val="0"/>
      <w:marTop w:val="0"/>
      <w:marBottom w:val="0"/>
      <w:divBdr>
        <w:top w:val="none" w:sz="0" w:space="0" w:color="auto"/>
        <w:left w:val="none" w:sz="0" w:space="0" w:color="auto"/>
        <w:bottom w:val="none" w:sz="0" w:space="0" w:color="auto"/>
        <w:right w:val="none" w:sz="0" w:space="0" w:color="auto"/>
      </w:divBdr>
    </w:div>
    <w:div w:id="1514295968">
      <w:bodyDiv w:val="1"/>
      <w:marLeft w:val="0"/>
      <w:marRight w:val="0"/>
      <w:marTop w:val="0"/>
      <w:marBottom w:val="0"/>
      <w:divBdr>
        <w:top w:val="none" w:sz="0" w:space="0" w:color="auto"/>
        <w:left w:val="none" w:sz="0" w:space="0" w:color="auto"/>
        <w:bottom w:val="none" w:sz="0" w:space="0" w:color="auto"/>
        <w:right w:val="none" w:sz="0" w:space="0" w:color="auto"/>
      </w:divBdr>
    </w:div>
    <w:div w:id="1516649531">
      <w:bodyDiv w:val="1"/>
      <w:marLeft w:val="0"/>
      <w:marRight w:val="0"/>
      <w:marTop w:val="0"/>
      <w:marBottom w:val="0"/>
      <w:divBdr>
        <w:top w:val="none" w:sz="0" w:space="0" w:color="auto"/>
        <w:left w:val="none" w:sz="0" w:space="0" w:color="auto"/>
        <w:bottom w:val="none" w:sz="0" w:space="0" w:color="auto"/>
        <w:right w:val="none" w:sz="0" w:space="0" w:color="auto"/>
      </w:divBdr>
    </w:div>
    <w:div w:id="1516771943">
      <w:bodyDiv w:val="1"/>
      <w:marLeft w:val="0"/>
      <w:marRight w:val="0"/>
      <w:marTop w:val="0"/>
      <w:marBottom w:val="0"/>
      <w:divBdr>
        <w:top w:val="none" w:sz="0" w:space="0" w:color="auto"/>
        <w:left w:val="none" w:sz="0" w:space="0" w:color="auto"/>
        <w:bottom w:val="none" w:sz="0" w:space="0" w:color="auto"/>
        <w:right w:val="none" w:sz="0" w:space="0" w:color="auto"/>
      </w:divBdr>
    </w:div>
    <w:div w:id="1516841687">
      <w:bodyDiv w:val="1"/>
      <w:marLeft w:val="0"/>
      <w:marRight w:val="0"/>
      <w:marTop w:val="0"/>
      <w:marBottom w:val="0"/>
      <w:divBdr>
        <w:top w:val="none" w:sz="0" w:space="0" w:color="auto"/>
        <w:left w:val="none" w:sz="0" w:space="0" w:color="auto"/>
        <w:bottom w:val="none" w:sz="0" w:space="0" w:color="auto"/>
        <w:right w:val="none" w:sz="0" w:space="0" w:color="auto"/>
      </w:divBdr>
    </w:div>
    <w:div w:id="1518034442">
      <w:bodyDiv w:val="1"/>
      <w:marLeft w:val="0"/>
      <w:marRight w:val="0"/>
      <w:marTop w:val="0"/>
      <w:marBottom w:val="0"/>
      <w:divBdr>
        <w:top w:val="none" w:sz="0" w:space="0" w:color="auto"/>
        <w:left w:val="none" w:sz="0" w:space="0" w:color="auto"/>
        <w:bottom w:val="none" w:sz="0" w:space="0" w:color="auto"/>
        <w:right w:val="none" w:sz="0" w:space="0" w:color="auto"/>
      </w:divBdr>
    </w:div>
    <w:div w:id="1524318549">
      <w:bodyDiv w:val="1"/>
      <w:marLeft w:val="0"/>
      <w:marRight w:val="0"/>
      <w:marTop w:val="0"/>
      <w:marBottom w:val="0"/>
      <w:divBdr>
        <w:top w:val="none" w:sz="0" w:space="0" w:color="auto"/>
        <w:left w:val="none" w:sz="0" w:space="0" w:color="auto"/>
        <w:bottom w:val="none" w:sz="0" w:space="0" w:color="auto"/>
        <w:right w:val="none" w:sz="0" w:space="0" w:color="auto"/>
      </w:divBdr>
    </w:div>
    <w:div w:id="1524590853">
      <w:bodyDiv w:val="1"/>
      <w:marLeft w:val="0"/>
      <w:marRight w:val="0"/>
      <w:marTop w:val="0"/>
      <w:marBottom w:val="0"/>
      <w:divBdr>
        <w:top w:val="none" w:sz="0" w:space="0" w:color="auto"/>
        <w:left w:val="none" w:sz="0" w:space="0" w:color="auto"/>
        <w:bottom w:val="none" w:sz="0" w:space="0" w:color="auto"/>
        <w:right w:val="none" w:sz="0" w:space="0" w:color="auto"/>
      </w:divBdr>
    </w:div>
    <w:div w:id="1525316774">
      <w:bodyDiv w:val="1"/>
      <w:marLeft w:val="0"/>
      <w:marRight w:val="0"/>
      <w:marTop w:val="0"/>
      <w:marBottom w:val="0"/>
      <w:divBdr>
        <w:top w:val="none" w:sz="0" w:space="0" w:color="auto"/>
        <w:left w:val="none" w:sz="0" w:space="0" w:color="auto"/>
        <w:bottom w:val="none" w:sz="0" w:space="0" w:color="auto"/>
        <w:right w:val="none" w:sz="0" w:space="0" w:color="auto"/>
      </w:divBdr>
    </w:div>
    <w:div w:id="1527672730">
      <w:bodyDiv w:val="1"/>
      <w:marLeft w:val="0"/>
      <w:marRight w:val="0"/>
      <w:marTop w:val="0"/>
      <w:marBottom w:val="0"/>
      <w:divBdr>
        <w:top w:val="none" w:sz="0" w:space="0" w:color="auto"/>
        <w:left w:val="none" w:sz="0" w:space="0" w:color="auto"/>
        <w:bottom w:val="none" w:sz="0" w:space="0" w:color="auto"/>
        <w:right w:val="none" w:sz="0" w:space="0" w:color="auto"/>
      </w:divBdr>
    </w:div>
    <w:div w:id="1527907421">
      <w:bodyDiv w:val="1"/>
      <w:marLeft w:val="0"/>
      <w:marRight w:val="0"/>
      <w:marTop w:val="0"/>
      <w:marBottom w:val="0"/>
      <w:divBdr>
        <w:top w:val="none" w:sz="0" w:space="0" w:color="auto"/>
        <w:left w:val="none" w:sz="0" w:space="0" w:color="auto"/>
        <w:bottom w:val="none" w:sz="0" w:space="0" w:color="auto"/>
        <w:right w:val="none" w:sz="0" w:space="0" w:color="auto"/>
      </w:divBdr>
    </w:div>
    <w:div w:id="1527911647">
      <w:bodyDiv w:val="1"/>
      <w:marLeft w:val="0"/>
      <w:marRight w:val="0"/>
      <w:marTop w:val="0"/>
      <w:marBottom w:val="0"/>
      <w:divBdr>
        <w:top w:val="none" w:sz="0" w:space="0" w:color="auto"/>
        <w:left w:val="none" w:sz="0" w:space="0" w:color="auto"/>
        <w:bottom w:val="none" w:sz="0" w:space="0" w:color="auto"/>
        <w:right w:val="none" w:sz="0" w:space="0" w:color="auto"/>
      </w:divBdr>
    </w:div>
    <w:div w:id="1528054957">
      <w:bodyDiv w:val="1"/>
      <w:marLeft w:val="0"/>
      <w:marRight w:val="0"/>
      <w:marTop w:val="0"/>
      <w:marBottom w:val="0"/>
      <w:divBdr>
        <w:top w:val="none" w:sz="0" w:space="0" w:color="auto"/>
        <w:left w:val="none" w:sz="0" w:space="0" w:color="auto"/>
        <w:bottom w:val="none" w:sz="0" w:space="0" w:color="auto"/>
        <w:right w:val="none" w:sz="0" w:space="0" w:color="auto"/>
      </w:divBdr>
    </w:div>
    <w:div w:id="1528712416">
      <w:bodyDiv w:val="1"/>
      <w:marLeft w:val="0"/>
      <w:marRight w:val="0"/>
      <w:marTop w:val="0"/>
      <w:marBottom w:val="0"/>
      <w:divBdr>
        <w:top w:val="none" w:sz="0" w:space="0" w:color="auto"/>
        <w:left w:val="none" w:sz="0" w:space="0" w:color="auto"/>
        <w:bottom w:val="none" w:sz="0" w:space="0" w:color="auto"/>
        <w:right w:val="none" w:sz="0" w:space="0" w:color="auto"/>
      </w:divBdr>
    </w:div>
    <w:div w:id="1528905305">
      <w:bodyDiv w:val="1"/>
      <w:marLeft w:val="0"/>
      <w:marRight w:val="0"/>
      <w:marTop w:val="0"/>
      <w:marBottom w:val="0"/>
      <w:divBdr>
        <w:top w:val="none" w:sz="0" w:space="0" w:color="auto"/>
        <w:left w:val="none" w:sz="0" w:space="0" w:color="auto"/>
        <w:bottom w:val="none" w:sz="0" w:space="0" w:color="auto"/>
        <w:right w:val="none" w:sz="0" w:space="0" w:color="auto"/>
      </w:divBdr>
    </w:div>
    <w:div w:id="1529026940">
      <w:bodyDiv w:val="1"/>
      <w:marLeft w:val="0"/>
      <w:marRight w:val="0"/>
      <w:marTop w:val="0"/>
      <w:marBottom w:val="0"/>
      <w:divBdr>
        <w:top w:val="none" w:sz="0" w:space="0" w:color="auto"/>
        <w:left w:val="none" w:sz="0" w:space="0" w:color="auto"/>
        <w:bottom w:val="none" w:sz="0" w:space="0" w:color="auto"/>
        <w:right w:val="none" w:sz="0" w:space="0" w:color="auto"/>
      </w:divBdr>
    </w:div>
    <w:div w:id="1531071052">
      <w:bodyDiv w:val="1"/>
      <w:marLeft w:val="0"/>
      <w:marRight w:val="0"/>
      <w:marTop w:val="0"/>
      <w:marBottom w:val="0"/>
      <w:divBdr>
        <w:top w:val="none" w:sz="0" w:space="0" w:color="auto"/>
        <w:left w:val="none" w:sz="0" w:space="0" w:color="auto"/>
        <w:bottom w:val="none" w:sz="0" w:space="0" w:color="auto"/>
        <w:right w:val="none" w:sz="0" w:space="0" w:color="auto"/>
      </w:divBdr>
    </w:div>
    <w:div w:id="1533415203">
      <w:bodyDiv w:val="1"/>
      <w:marLeft w:val="0"/>
      <w:marRight w:val="0"/>
      <w:marTop w:val="0"/>
      <w:marBottom w:val="0"/>
      <w:divBdr>
        <w:top w:val="none" w:sz="0" w:space="0" w:color="auto"/>
        <w:left w:val="none" w:sz="0" w:space="0" w:color="auto"/>
        <w:bottom w:val="none" w:sz="0" w:space="0" w:color="auto"/>
        <w:right w:val="none" w:sz="0" w:space="0" w:color="auto"/>
      </w:divBdr>
    </w:div>
    <w:div w:id="1534267257">
      <w:bodyDiv w:val="1"/>
      <w:marLeft w:val="0"/>
      <w:marRight w:val="0"/>
      <w:marTop w:val="0"/>
      <w:marBottom w:val="0"/>
      <w:divBdr>
        <w:top w:val="none" w:sz="0" w:space="0" w:color="auto"/>
        <w:left w:val="none" w:sz="0" w:space="0" w:color="auto"/>
        <w:bottom w:val="none" w:sz="0" w:space="0" w:color="auto"/>
        <w:right w:val="none" w:sz="0" w:space="0" w:color="auto"/>
      </w:divBdr>
    </w:div>
    <w:div w:id="1534684734">
      <w:bodyDiv w:val="1"/>
      <w:marLeft w:val="0"/>
      <w:marRight w:val="0"/>
      <w:marTop w:val="0"/>
      <w:marBottom w:val="0"/>
      <w:divBdr>
        <w:top w:val="none" w:sz="0" w:space="0" w:color="auto"/>
        <w:left w:val="none" w:sz="0" w:space="0" w:color="auto"/>
        <w:bottom w:val="none" w:sz="0" w:space="0" w:color="auto"/>
        <w:right w:val="none" w:sz="0" w:space="0" w:color="auto"/>
      </w:divBdr>
    </w:div>
    <w:div w:id="1535998576">
      <w:bodyDiv w:val="1"/>
      <w:marLeft w:val="0"/>
      <w:marRight w:val="0"/>
      <w:marTop w:val="0"/>
      <w:marBottom w:val="0"/>
      <w:divBdr>
        <w:top w:val="none" w:sz="0" w:space="0" w:color="auto"/>
        <w:left w:val="none" w:sz="0" w:space="0" w:color="auto"/>
        <w:bottom w:val="none" w:sz="0" w:space="0" w:color="auto"/>
        <w:right w:val="none" w:sz="0" w:space="0" w:color="auto"/>
      </w:divBdr>
    </w:div>
    <w:div w:id="1537430567">
      <w:bodyDiv w:val="1"/>
      <w:marLeft w:val="0"/>
      <w:marRight w:val="0"/>
      <w:marTop w:val="0"/>
      <w:marBottom w:val="0"/>
      <w:divBdr>
        <w:top w:val="none" w:sz="0" w:space="0" w:color="auto"/>
        <w:left w:val="none" w:sz="0" w:space="0" w:color="auto"/>
        <w:bottom w:val="none" w:sz="0" w:space="0" w:color="auto"/>
        <w:right w:val="none" w:sz="0" w:space="0" w:color="auto"/>
      </w:divBdr>
    </w:div>
    <w:div w:id="1538466562">
      <w:bodyDiv w:val="1"/>
      <w:marLeft w:val="0"/>
      <w:marRight w:val="0"/>
      <w:marTop w:val="0"/>
      <w:marBottom w:val="0"/>
      <w:divBdr>
        <w:top w:val="none" w:sz="0" w:space="0" w:color="auto"/>
        <w:left w:val="none" w:sz="0" w:space="0" w:color="auto"/>
        <w:bottom w:val="none" w:sz="0" w:space="0" w:color="auto"/>
        <w:right w:val="none" w:sz="0" w:space="0" w:color="auto"/>
      </w:divBdr>
    </w:div>
    <w:div w:id="1540626518">
      <w:bodyDiv w:val="1"/>
      <w:marLeft w:val="0"/>
      <w:marRight w:val="0"/>
      <w:marTop w:val="0"/>
      <w:marBottom w:val="0"/>
      <w:divBdr>
        <w:top w:val="none" w:sz="0" w:space="0" w:color="auto"/>
        <w:left w:val="none" w:sz="0" w:space="0" w:color="auto"/>
        <w:bottom w:val="none" w:sz="0" w:space="0" w:color="auto"/>
        <w:right w:val="none" w:sz="0" w:space="0" w:color="auto"/>
      </w:divBdr>
    </w:div>
    <w:div w:id="1541018449">
      <w:bodyDiv w:val="1"/>
      <w:marLeft w:val="0"/>
      <w:marRight w:val="0"/>
      <w:marTop w:val="0"/>
      <w:marBottom w:val="0"/>
      <w:divBdr>
        <w:top w:val="none" w:sz="0" w:space="0" w:color="auto"/>
        <w:left w:val="none" w:sz="0" w:space="0" w:color="auto"/>
        <w:bottom w:val="none" w:sz="0" w:space="0" w:color="auto"/>
        <w:right w:val="none" w:sz="0" w:space="0" w:color="auto"/>
      </w:divBdr>
    </w:div>
    <w:div w:id="1541891222">
      <w:bodyDiv w:val="1"/>
      <w:marLeft w:val="0"/>
      <w:marRight w:val="0"/>
      <w:marTop w:val="0"/>
      <w:marBottom w:val="0"/>
      <w:divBdr>
        <w:top w:val="none" w:sz="0" w:space="0" w:color="auto"/>
        <w:left w:val="none" w:sz="0" w:space="0" w:color="auto"/>
        <w:bottom w:val="none" w:sz="0" w:space="0" w:color="auto"/>
        <w:right w:val="none" w:sz="0" w:space="0" w:color="auto"/>
      </w:divBdr>
    </w:div>
    <w:div w:id="1542210924">
      <w:bodyDiv w:val="1"/>
      <w:marLeft w:val="0"/>
      <w:marRight w:val="0"/>
      <w:marTop w:val="0"/>
      <w:marBottom w:val="0"/>
      <w:divBdr>
        <w:top w:val="none" w:sz="0" w:space="0" w:color="auto"/>
        <w:left w:val="none" w:sz="0" w:space="0" w:color="auto"/>
        <w:bottom w:val="none" w:sz="0" w:space="0" w:color="auto"/>
        <w:right w:val="none" w:sz="0" w:space="0" w:color="auto"/>
      </w:divBdr>
    </w:div>
    <w:div w:id="1542281559">
      <w:bodyDiv w:val="1"/>
      <w:marLeft w:val="0"/>
      <w:marRight w:val="0"/>
      <w:marTop w:val="0"/>
      <w:marBottom w:val="0"/>
      <w:divBdr>
        <w:top w:val="none" w:sz="0" w:space="0" w:color="auto"/>
        <w:left w:val="none" w:sz="0" w:space="0" w:color="auto"/>
        <w:bottom w:val="none" w:sz="0" w:space="0" w:color="auto"/>
        <w:right w:val="none" w:sz="0" w:space="0" w:color="auto"/>
      </w:divBdr>
    </w:div>
    <w:div w:id="1544052509">
      <w:bodyDiv w:val="1"/>
      <w:marLeft w:val="0"/>
      <w:marRight w:val="0"/>
      <w:marTop w:val="0"/>
      <w:marBottom w:val="0"/>
      <w:divBdr>
        <w:top w:val="none" w:sz="0" w:space="0" w:color="auto"/>
        <w:left w:val="none" w:sz="0" w:space="0" w:color="auto"/>
        <w:bottom w:val="none" w:sz="0" w:space="0" w:color="auto"/>
        <w:right w:val="none" w:sz="0" w:space="0" w:color="auto"/>
      </w:divBdr>
    </w:div>
    <w:div w:id="1546530145">
      <w:bodyDiv w:val="1"/>
      <w:marLeft w:val="0"/>
      <w:marRight w:val="0"/>
      <w:marTop w:val="0"/>
      <w:marBottom w:val="0"/>
      <w:divBdr>
        <w:top w:val="none" w:sz="0" w:space="0" w:color="auto"/>
        <w:left w:val="none" w:sz="0" w:space="0" w:color="auto"/>
        <w:bottom w:val="none" w:sz="0" w:space="0" w:color="auto"/>
        <w:right w:val="none" w:sz="0" w:space="0" w:color="auto"/>
      </w:divBdr>
    </w:div>
    <w:div w:id="1547914515">
      <w:bodyDiv w:val="1"/>
      <w:marLeft w:val="0"/>
      <w:marRight w:val="0"/>
      <w:marTop w:val="0"/>
      <w:marBottom w:val="0"/>
      <w:divBdr>
        <w:top w:val="none" w:sz="0" w:space="0" w:color="auto"/>
        <w:left w:val="none" w:sz="0" w:space="0" w:color="auto"/>
        <w:bottom w:val="none" w:sz="0" w:space="0" w:color="auto"/>
        <w:right w:val="none" w:sz="0" w:space="0" w:color="auto"/>
      </w:divBdr>
    </w:div>
    <w:div w:id="1547983527">
      <w:bodyDiv w:val="1"/>
      <w:marLeft w:val="0"/>
      <w:marRight w:val="0"/>
      <w:marTop w:val="0"/>
      <w:marBottom w:val="0"/>
      <w:divBdr>
        <w:top w:val="none" w:sz="0" w:space="0" w:color="auto"/>
        <w:left w:val="none" w:sz="0" w:space="0" w:color="auto"/>
        <w:bottom w:val="none" w:sz="0" w:space="0" w:color="auto"/>
        <w:right w:val="none" w:sz="0" w:space="0" w:color="auto"/>
      </w:divBdr>
    </w:div>
    <w:div w:id="1548450337">
      <w:bodyDiv w:val="1"/>
      <w:marLeft w:val="0"/>
      <w:marRight w:val="0"/>
      <w:marTop w:val="0"/>
      <w:marBottom w:val="0"/>
      <w:divBdr>
        <w:top w:val="none" w:sz="0" w:space="0" w:color="auto"/>
        <w:left w:val="none" w:sz="0" w:space="0" w:color="auto"/>
        <w:bottom w:val="none" w:sz="0" w:space="0" w:color="auto"/>
        <w:right w:val="none" w:sz="0" w:space="0" w:color="auto"/>
      </w:divBdr>
    </w:div>
    <w:div w:id="1551455470">
      <w:bodyDiv w:val="1"/>
      <w:marLeft w:val="0"/>
      <w:marRight w:val="0"/>
      <w:marTop w:val="0"/>
      <w:marBottom w:val="0"/>
      <w:divBdr>
        <w:top w:val="none" w:sz="0" w:space="0" w:color="auto"/>
        <w:left w:val="none" w:sz="0" w:space="0" w:color="auto"/>
        <w:bottom w:val="none" w:sz="0" w:space="0" w:color="auto"/>
        <w:right w:val="none" w:sz="0" w:space="0" w:color="auto"/>
      </w:divBdr>
    </w:div>
    <w:div w:id="1551965012">
      <w:bodyDiv w:val="1"/>
      <w:marLeft w:val="0"/>
      <w:marRight w:val="0"/>
      <w:marTop w:val="0"/>
      <w:marBottom w:val="0"/>
      <w:divBdr>
        <w:top w:val="none" w:sz="0" w:space="0" w:color="auto"/>
        <w:left w:val="none" w:sz="0" w:space="0" w:color="auto"/>
        <w:bottom w:val="none" w:sz="0" w:space="0" w:color="auto"/>
        <w:right w:val="none" w:sz="0" w:space="0" w:color="auto"/>
      </w:divBdr>
    </w:div>
    <w:div w:id="1552499182">
      <w:bodyDiv w:val="1"/>
      <w:marLeft w:val="0"/>
      <w:marRight w:val="0"/>
      <w:marTop w:val="0"/>
      <w:marBottom w:val="0"/>
      <w:divBdr>
        <w:top w:val="none" w:sz="0" w:space="0" w:color="auto"/>
        <w:left w:val="none" w:sz="0" w:space="0" w:color="auto"/>
        <w:bottom w:val="none" w:sz="0" w:space="0" w:color="auto"/>
        <w:right w:val="none" w:sz="0" w:space="0" w:color="auto"/>
      </w:divBdr>
    </w:div>
    <w:div w:id="1552695657">
      <w:bodyDiv w:val="1"/>
      <w:marLeft w:val="0"/>
      <w:marRight w:val="0"/>
      <w:marTop w:val="0"/>
      <w:marBottom w:val="0"/>
      <w:divBdr>
        <w:top w:val="none" w:sz="0" w:space="0" w:color="auto"/>
        <w:left w:val="none" w:sz="0" w:space="0" w:color="auto"/>
        <w:bottom w:val="none" w:sz="0" w:space="0" w:color="auto"/>
        <w:right w:val="none" w:sz="0" w:space="0" w:color="auto"/>
      </w:divBdr>
    </w:div>
    <w:div w:id="1554271069">
      <w:bodyDiv w:val="1"/>
      <w:marLeft w:val="0"/>
      <w:marRight w:val="0"/>
      <w:marTop w:val="0"/>
      <w:marBottom w:val="0"/>
      <w:divBdr>
        <w:top w:val="none" w:sz="0" w:space="0" w:color="auto"/>
        <w:left w:val="none" w:sz="0" w:space="0" w:color="auto"/>
        <w:bottom w:val="none" w:sz="0" w:space="0" w:color="auto"/>
        <w:right w:val="none" w:sz="0" w:space="0" w:color="auto"/>
      </w:divBdr>
    </w:div>
    <w:div w:id="1556310090">
      <w:bodyDiv w:val="1"/>
      <w:marLeft w:val="0"/>
      <w:marRight w:val="0"/>
      <w:marTop w:val="0"/>
      <w:marBottom w:val="0"/>
      <w:divBdr>
        <w:top w:val="none" w:sz="0" w:space="0" w:color="auto"/>
        <w:left w:val="none" w:sz="0" w:space="0" w:color="auto"/>
        <w:bottom w:val="none" w:sz="0" w:space="0" w:color="auto"/>
        <w:right w:val="none" w:sz="0" w:space="0" w:color="auto"/>
      </w:divBdr>
    </w:div>
    <w:div w:id="1558007107">
      <w:bodyDiv w:val="1"/>
      <w:marLeft w:val="0"/>
      <w:marRight w:val="0"/>
      <w:marTop w:val="0"/>
      <w:marBottom w:val="0"/>
      <w:divBdr>
        <w:top w:val="none" w:sz="0" w:space="0" w:color="auto"/>
        <w:left w:val="none" w:sz="0" w:space="0" w:color="auto"/>
        <w:bottom w:val="none" w:sz="0" w:space="0" w:color="auto"/>
        <w:right w:val="none" w:sz="0" w:space="0" w:color="auto"/>
      </w:divBdr>
    </w:div>
    <w:div w:id="1558053570">
      <w:bodyDiv w:val="1"/>
      <w:marLeft w:val="0"/>
      <w:marRight w:val="0"/>
      <w:marTop w:val="0"/>
      <w:marBottom w:val="0"/>
      <w:divBdr>
        <w:top w:val="none" w:sz="0" w:space="0" w:color="auto"/>
        <w:left w:val="none" w:sz="0" w:space="0" w:color="auto"/>
        <w:bottom w:val="none" w:sz="0" w:space="0" w:color="auto"/>
        <w:right w:val="none" w:sz="0" w:space="0" w:color="auto"/>
      </w:divBdr>
    </w:div>
    <w:div w:id="1558130263">
      <w:bodyDiv w:val="1"/>
      <w:marLeft w:val="0"/>
      <w:marRight w:val="0"/>
      <w:marTop w:val="0"/>
      <w:marBottom w:val="0"/>
      <w:divBdr>
        <w:top w:val="none" w:sz="0" w:space="0" w:color="auto"/>
        <w:left w:val="none" w:sz="0" w:space="0" w:color="auto"/>
        <w:bottom w:val="none" w:sz="0" w:space="0" w:color="auto"/>
        <w:right w:val="none" w:sz="0" w:space="0" w:color="auto"/>
      </w:divBdr>
    </w:div>
    <w:div w:id="1560239644">
      <w:bodyDiv w:val="1"/>
      <w:marLeft w:val="0"/>
      <w:marRight w:val="0"/>
      <w:marTop w:val="0"/>
      <w:marBottom w:val="0"/>
      <w:divBdr>
        <w:top w:val="none" w:sz="0" w:space="0" w:color="auto"/>
        <w:left w:val="none" w:sz="0" w:space="0" w:color="auto"/>
        <w:bottom w:val="none" w:sz="0" w:space="0" w:color="auto"/>
        <w:right w:val="none" w:sz="0" w:space="0" w:color="auto"/>
      </w:divBdr>
    </w:div>
    <w:div w:id="1560898777">
      <w:bodyDiv w:val="1"/>
      <w:marLeft w:val="0"/>
      <w:marRight w:val="0"/>
      <w:marTop w:val="0"/>
      <w:marBottom w:val="0"/>
      <w:divBdr>
        <w:top w:val="none" w:sz="0" w:space="0" w:color="auto"/>
        <w:left w:val="none" w:sz="0" w:space="0" w:color="auto"/>
        <w:bottom w:val="none" w:sz="0" w:space="0" w:color="auto"/>
        <w:right w:val="none" w:sz="0" w:space="0" w:color="auto"/>
      </w:divBdr>
    </w:div>
    <w:div w:id="1561743668">
      <w:bodyDiv w:val="1"/>
      <w:marLeft w:val="0"/>
      <w:marRight w:val="0"/>
      <w:marTop w:val="0"/>
      <w:marBottom w:val="0"/>
      <w:divBdr>
        <w:top w:val="none" w:sz="0" w:space="0" w:color="auto"/>
        <w:left w:val="none" w:sz="0" w:space="0" w:color="auto"/>
        <w:bottom w:val="none" w:sz="0" w:space="0" w:color="auto"/>
        <w:right w:val="none" w:sz="0" w:space="0" w:color="auto"/>
      </w:divBdr>
    </w:div>
    <w:div w:id="1561818981">
      <w:bodyDiv w:val="1"/>
      <w:marLeft w:val="0"/>
      <w:marRight w:val="0"/>
      <w:marTop w:val="0"/>
      <w:marBottom w:val="0"/>
      <w:divBdr>
        <w:top w:val="none" w:sz="0" w:space="0" w:color="auto"/>
        <w:left w:val="none" w:sz="0" w:space="0" w:color="auto"/>
        <w:bottom w:val="none" w:sz="0" w:space="0" w:color="auto"/>
        <w:right w:val="none" w:sz="0" w:space="0" w:color="auto"/>
      </w:divBdr>
    </w:div>
    <w:div w:id="1562863353">
      <w:bodyDiv w:val="1"/>
      <w:marLeft w:val="0"/>
      <w:marRight w:val="0"/>
      <w:marTop w:val="0"/>
      <w:marBottom w:val="0"/>
      <w:divBdr>
        <w:top w:val="none" w:sz="0" w:space="0" w:color="auto"/>
        <w:left w:val="none" w:sz="0" w:space="0" w:color="auto"/>
        <w:bottom w:val="none" w:sz="0" w:space="0" w:color="auto"/>
        <w:right w:val="none" w:sz="0" w:space="0" w:color="auto"/>
      </w:divBdr>
    </w:div>
    <w:div w:id="1562910897">
      <w:bodyDiv w:val="1"/>
      <w:marLeft w:val="0"/>
      <w:marRight w:val="0"/>
      <w:marTop w:val="0"/>
      <w:marBottom w:val="0"/>
      <w:divBdr>
        <w:top w:val="none" w:sz="0" w:space="0" w:color="auto"/>
        <w:left w:val="none" w:sz="0" w:space="0" w:color="auto"/>
        <w:bottom w:val="none" w:sz="0" w:space="0" w:color="auto"/>
        <w:right w:val="none" w:sz="0" w:space="0" w:color="auto"/>
      </w:divBdr>
    </w:div>
    <w:div w:id="1563566223">
      <w:bodyDiv w:val="1"/>
      <w:marLeft w:val="0"/>
      <w:marRight w:val="0"/>
      <w:marTop w:val="0"/>
      <w:marBottom w:val="0"/>
      <w:divBdr>
        <w:top w:val="none" w:sz="0" w:space="0" w:color="auto"/>
        <w:left w:val="none" w:sz="0" w:space="0" w:color="auto"/>
        <w:bottom w:val="none" w:sz="0" w:space="0" w:color="auto"/>
        <w:right w:val="none" w:sz="0" w:space="0" w:color="auto"/>
      </w:divBdr>
    </w:div>
    <w:div w:id="1564213585">
      <w:bodyDiv w:val="1"/>
      <w:marLeft w:val="0"/>
      <w:marRight w:val="0"/>
      <w:marTop w:val="0"/>
      <w:marBottom w:val="0"/>
      <w:divBdr>
        <w:top w:val="none" w:sz="0" w:space="0" w:color="auto"/>
        <w:left w:val="none" w:sz="0" w:space="0" w:color="auto"/>
        <w:bottom w:val="none" w:sz="0" w:space="0" w:color="auto"/>
        <w:right w:val="none" w:sz="0" w:space="0" w:color="auto"/>
      </w:divBdr>
    </w:div>
    <w:div w:id="1564482197">
      <w:bodyDiv w:val="1"/>
      <w:marLeft w:val="0"/>
      <w:marRight w:val="0"/>
      <w:marTop w:val="0"/>
      <w:marBottom w:val="0"/>
      <w:divBdr>
        <w:top w:val="none" w:sz="0" w:space="0" w:color="auto"/>
        <w:left w:val="none" w:sz="0" w:space="0" w:color="auto"/>
        <w:bottom w:val="none" w:sz="0" w:space="0" w:color="auto"/>
        <w:right w:val="none" w:sz="0" w:space="0" w:color="auto"/>
      </w:divBdr>
    </w:div>
    <w:div w:id="1564607790">
      <w:bodyDiv w:val="1"/>
      <w:marLeft w:val="0"/>
      <w:marRight w:val="0"/>
      <w:marTop w:val="0"/>
      <w:marBottom w:val="0"/>
      <w:divBdr>
        <w:top w:val="none" w:sz="0" w:space="0" w:color="auto"/>
        <w:left w:val="none" w:sz="0" w:space="0" w:color="auto"/>
        <w:bottom w:val="none" w:sz="0" w:space="0" w:color="auto"/>
        <w:right w:val="none" w:sz="0" w:space="0" w:color="auto"/>
      </w:divBdr>
    </w:div>
    <w:div w:id="1564677072">
      <w:bodyDiv w:val="1"/>
      <w:marLeft w:val="0"/>
      <w:marRight w:val="0"/>
      <w:marTop w:val="0"/>
      <w:marBottom w:val="0"/>
      <w:divBdr>
        <w:top w:val="none" w:sz="0" w:space="0" w:color="auto"/>
        <w:left w:val="none" w:sz="0" w:space="0" w:color="auto"/>
        <w:bottom w:val="none" w:sz="0" w:space="0" w:color="auto"/>
        <w:right w:val="none" w:sz="0" w:space="0" w:color="auto"/>
      </w:divBdr>
    </w:div>
    <w:div w:id="1564870535">
      <w:bodyDiv w:val="1"/>
      <w:marLeft w:val="0"/>
      <w:marRight w:val="0"/>
      <w:marTop w:val="0"/>
      <w:marBottom w:val="0"/>
      <w:divBdr>
        <w:top w:val="none" w:sz="0" w:space="0" w:color="auto"/>
        <w:left w:val="none" w:sz="0" w:space="0" w:color="auto"/>
        <w:bottom w:val="none" w:sz="0" w:space="0" w:color="auto"/>
        <w:right w:val="none" w:sz="0" w:space="0" w:color="auto"/>
      </w:divBdr>
    </w:div>
    <w:div w:id="1565527155">
      <w:bodyDiv w:val="1"/>
      <w:marLeft w:val="0"/>
      <w:marRight w:val="0"/>
      <w:marTop w:val="0"/>
      <w:marBottom w:val="0"/>
      <w:divBdr>
        <w:top w:val="none" w:sz="0" w:space="0" w:color="auto"/>
        <w:left w:val="none" w:sz="0" w:space="0" w:color="auto"/>
        <w:bottom w:val="none" w:sz="0" w:space="0" w:color="auto"/>
        <w:right w:val="none" w:sz="0" w:space="0" w:color="auto"/>
      </w:divBdr>
    </w:div>
    <w:div w:id="1567063256">
      <w:bodyDiv w:val="1"/>
      <w:marLeft w:val="0"/>
      <w:marRight w:val="0"/>
      <w:marTop w:val="0"/>
      <w:marBottom w:val="0"/>
      <w:divBdr>
        <w:top w:val="none" w:sz="0" w:space="0" w:color="auto"/>
        <w:left w:val="none" w:sz="0" w:space="0" w:color="auto"/>
        <w:bottom w:val="none" w:sz="0" w:space="0" w:color="auto"/>
        <w:right w:val="none" w:sz="0" w:space="0" w:color="auto"/>
      </w:divBdr>
    </w:div>
    <w:div w:id="1567448609">
      <w:bodyDiv w:val="1"/>
      <w:marLeft w:val="0"/>
      <w:marRight w:val="0"/>
      <w:marTop w:val="0"/>
      <w:marBottom w:val="0"/>
      <w:divBdr>
        <w:top w:val="none" w:sz="0" w:space="0" w:color="auto"/>
        <w:left w:val="none" w:sz="0" w:space="0" w:color="auto"/>
        <w:bottom w:val="none" w:sz="0" w:space="0" w:color="auto"/>
        <w:right w:val="none" w:sz="0" w:space="0" w:color="auto"/>
      </w:divBdr>
    </w:div>
    <w:div w:id="1568105886">
      <w:bodyDiv w:val="1"/>
      <w:marLeft w:val="0"/>
      <w:marRight w:val="0"/>
      <w:marTop w:val="0"/>
      <w:marBottom w:val="0"/>
      <w:divBdr>
        <w:top w:val="none" w:sz="0" w:space="0" w:color="auto"/>
        <w:left w:val="none" w:sz="0" w:space="0" w:color="auto"/>
        <w:bottom w:val="none" w:sz="0" w:space="0" w:color="auto"/>
        <w:right w:val="none" w:sz="0" w:space="0" w:color="auto"/>
      </w:divBdr>
    </w:div>
    <w:div w:id="1568420338">
      <w:bodyDiv w:val="1"/>
      <w:marLeft w:val="0"/>
      <w:marRight w:val="0"/>
      <w:marTop w:val="0"/>
      <w:marBottom w:val="0"/>
      <w:divBdr>
        <w:top w:val="none" w:sz="0" w:space="0" w:color="auto"/>
        <w:left w:val="none" w:sz="0" w:space="0" w:color="auto"/>
        <w:bottom w:val="none" w:sz="0" w:space="0" w:color="auto"/>
        <w:right w:val="none" w:sz="0" w:space="0" w:color="auto"/>
      </w:divBdr>
    </w:div>
    <w:div w:id="1569806755">
      <w:bodyDiv w:val="1"/>
      <w:marLeft w:val="0"/>
      <w:marRight w:val="0"/>
      <w:marTop w:val="0"/>
      <w:marBottom w:val="0"/>
      <w:divBdr>
        <w:top w:val="none" w:sz="0" w:space="0" w:color="auto"/>
        <w:left w:val="none" w:sz="0" w:space="0" w:color="auto"/>
        <w:bottom w:val="none" w:sz="0" w:space="0" w:color="auto"/>
        <w:right w:val="none" w:sz="0" w:space="0" w:color="auto"/>
      </w:divBdr>
    </w:div>
    <w:div w:id="1570850433">
      <w:bodyDiv w:val="1"/>
      <w:marLeft w:val="0"/>
      <w:marRight w:val="0"/>
      <w:marTop w:val="0"/>
      <w:marBottom w:val="0"/>
      <w:divBdr>
        <w:top w:val="none" w:sz="0" w:space="0" w:color="auto"/>
        <w:left w:val="none" w:sz="0" w:space="0" w:color="auto"/>
        <w:bottom w:val="none" w:sz="0" w:space="0" w:color="auto"/>
        <w:right w:val="none" w:sz="0" w:space="0" w:color="auto"/>
      </w:divBdr>
    </w:div>
    <w:div w:id="1571037512">
      <w:bodyDiv w:val="1"/>
      <w:marLeft w:val="0"/>
      <w:marRight w:val="0"/>
      <w:marTop w:val="0"/>
      <w:marBottom w:val="0"/>
      <w:divBdr>
        <w:top w:val="none" w:sz="0" w:space="0" w:color="auto"/>
        <w:left w:val="none" w:sz="0" w:space="0" w:color="auto"/>
        <w:bottom w:val="none" w:sz="0" w:space="0" w:color="auto"/>
        <w:right w:val="none" w:sz="0" w:space="0" w:color="auto"/>
      </w:divBdr>
    </w:div>
    <w:div w:id="1571578019">
      <w:bodyDiv w:val="1"/>
      <w:marLeft w:val="0"/>
      <w:marRight w:val="0"/>
      <w:marTop w:val="0"/>
      <w:marBottom w:val="0"/>
      <w:divBdr>
        <w:top w:val="none" w:sz="0" w:space="0" w:color="auto"/>
        <w:left w:val="none" w:sz="0" w:space="0" w:color="auto"/>
        <w:bottom w:val="none" w:sz="0" w:space="0" w:color="auto"/>
        <w:right w:val="none" w:sz="0" w:space="0" w:color="auto"/>
      </w:divBdr>
    </w:div>
    <w:div w:id="1573082026">
      <w:bodyDiv w:val="1"/>
      <w:marLeft w:val="0"/>
      <w:marRight w:val="0"/>
      <w:marTop w:val="0"/>
      <w:marBottom w:val="0"/>
      <w:divBdr>
        <w:top w:val="none" w:sz="0" w:space="0" w:color="auto"/>
        <w:left w:val="none" w:sz="0" w:space="0" w:color="auto"/>
        <w:bottom w:val="none" w:sz="0" w:space="0" w:color="auto"/>
        <w:right w:val="none" w:sz="0" w:space="0" w:color="auto"/>
      </w:divBdr>
    </w:div>
    <w:div w:id="1573661374">
      <w:bodyDiv w:val="1"/>
      <w:marLeft w:val="0"/>
      <w:marRight w:val="0"/>
      <w:marTop w:val="0"/>
      <w:marBottom w:val="0"/>
      <w:divBdr>
        <w:top w:val="none" w:sz="0" w:space="0" w:color="auto"/>
        <w:left w:val="none" w:sz="0" w:space="0" w:color="auto"/>
        <w:bottom w:val="none" w:sz="0" w:space="0" w:color="auto"/>
        <w:right w:val="none" w:sz="0" w:space="0" w:color="auto"/>
      </w:divBdr>
    </w:div>
    <w:div w:id="1573856375">
      <w:bodyDiv w:val="1"/>
      <w:marLeft w:val="0"/>
      <w:marRight w:val="0"/>
      <w:marTop w:val="0"/>
      <w:marBottom w:val="0"/>
      <w:divBdr>
        <w:top w:val="none" w:sz="0" w:space="0" w:color="auto"/>
        <w:left w:val="none" w:sz="0" w:space="0" w:color="auto"/>
        <w:bottom w:val="none" w:sz="0" w:space="0" w:color="auto"/>
        <w:right w:val="none" w:sz="0" w:space="0" w:color="auto"/>
      </w:divBdr>
    </w:div>
    <w:div w:id="1576864433">
      <w:bodyDiv w:val="1"/>
      <w:marLeft w:val="0"/>
      <w:marRight w:val="0"/>
      <w:marTop w:val="0"/>
      <w:marBottom w:val="0"/>
      <w:divBdr>
        <w:top w:val="none" w:sz="0" w:space="0" w:color="auto"/>
        <w:left w:val="none" w:sz="0" w:space="0" w:color="auto"/>
        <w:bottom w:val="none" w:sz="0" w:space="0" w:color="auto"/>
        <w:right w:val="none" w:sz="0" w:space="0" w:color="auto"/>
      </w:divBdr>
    </w:div>
    <w:div w:id="1577855410">
      <w:bodyDiv w:val="1"/>
      <w:marLeft w:val="0"/>
      <w:marRight w:val="0"/>
      <w:marTop w:val="0"/>
      <w:marBottom w:val="0"/>
      <w:divBdr>
        <w:top w:val="none" w:sz="0" w:space="0" w:color="auto"/>
        <w:left w:val="none" w:sz="0" w:space="0" w:color="auto"/>
        <w:bottom w:val="none" w:sz="0" w:space="0" w:color="auto"/>
        <w:right w:val="none" w:sz="0" w:space="0" w:color="auto"/>
      </w:divBdr>
    </w:div>
    <w:div w:id="1578317514">
      <w:bodyDiv w:val="1"/>
      <w:marLeft w:val="0"/>
      <w:marRight w:val="0"/>
      <w:marTop w:val="0"/>
      <w:marBottom w:val="0"/>
      <w:divBdr>
        <w:top w:val="none" w:sz="0" w:space="0" w:color="auto"/>
        <w:left w:val="none" w:sz="0" w:space="0" w:color="auto"/>
        <w:bottom w:val="none" w:sz="0" w:space="0" w:color="auto"/>
        <w:right w:val="none" w:sz="0" w:space="0" w:color="auto"/>
      </w:divBdr>
    </w:div>
    <w:div w:id="1578902309">
      <w:bodyDiv w:val="1"/>
      <w:marLeft w:val="0"/>
      <w:marRight w:val="0"/>
      <w:marTop w:val="0"/>
      <w:marBottom w:val="0"/>
      <w:divBdr>
        <w:top w:val="none" w:sz="0" w:space="0" w:color="auto"/>
        <w:left w:val="none" w:sz="0" w:space="0" w:color="auto"/>
        <w:bottom w:val="none" w:sz="0" w:space="0" w:color="auto"/>
        <w:right w:val="none" w:sz="0" w:space="0" w:color="auto"/>
      </w:divBdr>
    </w:div>
    <w:div w:id="1579703405">
      <w:bodyDiv w:val="1"/>
      <w:marLeft w:val="0"/>
      <w:marRight w:val="0"/>
      <w:marTop w:val="0"/>
      <w:marBottom w:val="0"/>
      <w:divBdr>
        <w:top w:val="none" w:sz="0" w:space="0" w:color="auto"/>
        <w:left w:val="none" w:sz="0" w:space="0" w:color="auto"/>
        <w:bottom w:val="none" w:sz="0" w:space="0" w:color="auto"/>
        <w:right w:val="none" w:sz="0" w:space="0" w:color="auto"/>
      </w:divBdr>
    </w:div>
    <w:div w:id="1579747045">
      <w:bodyDiv w:val="1"/>
      <w:marLeft w:val="0"/>
      <w:marRight w:val="0"/>
      <w:marTop w:val="0"/>
      <w:marBottom w:val="0"/>
      <w:divBdr>
        <w:top w:val="none" w:sz="0" w:space="0" w:color="auto"/>
        <w:left w:val="none" w:sz="0" w:space="0" w:color="auto"/>
        <w:bottom w:val="none" w:sz="0" w:space="0" w:color="auto"/>
        <w:right w:val="none" w:sz="0" w:space="0" w:color="auto"/>
      </w:divBdr>
    </w:div>
    <w:div w:id="1580208656">
      <w:bodyDiv w:val="1"/>
      <w:marLeft w:val="0"/>
      <w:marRight w:val="0"/>
      <w:marTop w:val="0"/>
      <w:marBottom w:val="0"/>
      <w:divBdr>
        <w:top w:val="none" w:sz="0" w:space="0" w:color="auto"/>
        <w:left w:val="none" w:sz="0" w:space="0" w:color="auto"/>
        <w:bottom w:val="none" w:sz="0" w:space="0" w:color="auto"/>
        <w:right w:val="none" w:sz="0" w:space="0" w:color="auto"/>
      </w:divBdr>
    </w:div>
    <w:div w:id="1581134551">
      <w:bodyDiv w:val="1"/>
      <w:marLeft w:val="0"/>
      <w:marRight w:val="0"/>
      <w:marTop w:val="0"/>
      <w:marBottom w:val="0"/>
      <w:divBdr>
        <w:top w:val="none" w:sz="0" w:space="0" w:color="auto"/>
        <w:left w:val="none" w:sz="0" w:space="0" w:color="auto"/>
        <w:bottom w:val="none" w:sz="0" w:space="0" w:color="auto"/>
        <w:right w:val="none" w:sz="0" w:space="0" w:color="auto"/>
      </w:divBdr>
    </w:div>
    <w:div w:id="1581526422">
      <w:bodyDiv w:val="1"/>
      <w:marLeft w:val="0"/>
      <w:marRight w:val="0"/>
      <w:marTop w:val="0"/>
      <w:marBottom w:val="0"/>
      <w:divBdr>
        <w:top w:val="none" w:sz="0" w:space="0" w:color="auto"/>
        <w:left w:val="none" w:sz="0" w:space="0" w:color="auto"/>
        <w:bottom w:val="none" w:sz="0" w:space="0" w:color="auto"/>
        <w:right w:val="none" w:sz="0" w:space="0" w:color="auto"/>
      </w:divBdr>
    </w:div>
    <w:div w:id="1582789433">
      <w:bodyDiv w:val="1"/>
      <w:marLeft w:val="0"/>
      <w:marRight w:val="0"/>
      <w:marTop w:val="0"/>
      <w:marBottom w:val="0"/>
      <w:divBdr>
        <w:top w:val="none" w:sz="0" w:space="0" w:color="auto"/>
        <w:left w:val="none" w:sz="0" w:space="0" w:color="auto"/>
        <w:bottom w:val="none" w:sz="0" w:space="0" w:color="auto"/>
        <w:right w:val="none" w:sz="0" w:space="0" w:color="auto"/>
      </w:divBdr>
    </w:div>
    <w:div w:id="1582983496">
      <w:bodyDiv w:val="1"/>
      <w:marLeft w:val="0"/>
      <w:marRight w:val="0"/>
      <w:marTop w:val="0"/>
      <w:marBottom w:val="0"/>
      <w:divBdr>
        <w:top w:val="none" w:sz="0" w:space="0" w:color="auto"/>
        <w:left w:val="none" w:sz="0" w:space="0" w:color="auto"/>
        <w:bottom w:val="none" w:sz="0" w:space="0" w:color="auto"/>
        <w:right w:val="none" w:sz="0" w:space="0" w:color="auto"/>
      </w:divBdr>
    </w:div>
    <w:div w:id="1584492320">
      <w:bodyDiv w:val="1"/>
      <w:marLeft w:val="0"/>
      <w:marRight w:val="0"/>
      <w:marTop w:val="0"/>
      <w:marBottom w:val="0"/>
      <w:divBdr>
        <w:top w:val="none" w:sz="0" w:space="0" w:color="auto"/>
        <w:left w:val="none" w:sz="0" w:space="0" w:color="auto"/>
        <w:bottom w:val="none" w:sz="0" w:space="0" w:color="auto"/>
        <w:right w:val="none" w:sz="0" w:space="0" w:color="auto"/>
      </w:divBdr>
    </w:div>
    <w:div w:id="1586644956">
      <w:bodyDiv w:val="1"/>
      <w:marLeft w:val="0"/>
      <w:marRight w:val="0"/>
      <w:marTop w:val="0"/>
      <w:marBottom w:val="0"/>
      <w:divBdr>
        <w:top w:val="none" w:sz="0" w:space="0" w:color="auto"/>
        <w:left w:val="none" w:sz="0" w:space="0" w:color="auto"/>
        <w:bottom w:val="none" w:sz="0" w:space="0" w:color="auto"/>
        <w:right w:val="none" w:sz="0" w:space="0" w:color="auto"/>
      </w:divBdr>
    </w:div>
    <w:div w:id="1587036680">
      <w:bodyDiv w:val="1"/>
      <w:marLeft w:val="0"/>
      <w:marRight w:val="0"/>
      <w:marTop w:val="0"/>
      <w:marBottom w:val="0"/>
      <w:divBdr>
        <w:top w:val="none" w:sz="0" w:space="0" w:color="auto"/>
        <w:left w:val="none" w:sz="0" w:space="0" w:color="auto"/>
        <w:bottom w:val="none" w:sz="0" w:space="0" w:color="auto"/>
        <w:right w:val="none" w:sz="0" w:space="0" w:color="auto"/>
      </w:divBdr>
    </w:div>
    <w:div w:id="1587183285">
      <w:bodyDiv w:val="1"/>
      <w:marLeft w:val="0"/>
      <w:marRight w:val="0"/>
      <w:marTop w:val="0"/>
      <w:marBottom w:val="0"/>
      <w:divBdr>
        <w:top w:val="none" w:sz="0" w:space="0" w:color="auto"/>
        <w:left w:val="none" w:sz="0" w:space="0" w:color="auto"/>
        <w:bottom w:val="none" w:sz="0" w:space="0" w:color="auto"/>
        <w:right w:val="none" w:sz="0" w:space="0" w:color="auto"/>
      </w:divBdr>
    </w:div>
    <w:div w:id="1587806334">
      <w:bodyDiv w:val="1"/>
      <w:marLeft w:val="0"/>
      <w:marRight w:val="0"/>
      <w:marTop w:val="0"/>
      <w:marBottom w:val="0"/>
      <w:divBdr>
        <w:top w:val="none" w:sz="0" w:space="0" w:color="auto"/>
        <w:left w:val="none" w:sz="0" w:space="0" w:color="auto"/>
        <w:bottom w:val="none" w:sz="0" w:space="0" w:color="auto"/>
        <w:right w:val="none" w:sz="0" w:space="0" w:color="auto"/>
      </w:divBdr>
    </w:div>
    <w:div w:id="1589385440">
      <w:bodyDiv w:val="1"/>
      <w:marLeft w:val="0"/>
      <w:marRight w:val="0"/>
      <w:marTop w:val="0"/>
      <w:marBottom w:val="0"/>
      <w:divBdr>
        <w:top w:val="none" w:sz="0" w:space="0" w:color="auto"/>
        <w:left w:val="none" w:sz="0" w:space="0" w:color="auto"/>
        <w:bottom w:val="none" w:sz="0" w:space="0" w:color="auto"/>
        <w:right w:val="none" w:sz="0" w:space="0" w:color="auto"/>
      </w:divBdr>
    </w:div>
    <w:div w:id="1589456963">
      <w:bodyDiv w:val="1"/>
      <w:marLeft w:val="0"/>
      <w:marRight w:val="0"/>
      <w:marTop w:val="0"/>
      <w:marBottom w:val="0"/>
      <w:divBdr>
        <w:top w:val="none" w:sz="0" w:space="0" w:color="auto"/>
        <w:left w:val="none" w:sz="0" w:space="0" w:color="auto"/>
        <w:bottom w:val="none" w:sz="0" w:space="0" w:color="auto"/>
        <w:right w:val="none" w:sz="0" w:space="0" w:color="auto"/>
      </w:divBdr>
    </w:div>
    <w:div w:id="1590038430">
      <w:bodyDiv w:val="1"/>
      <w:marLeft w:val="0"/>
      <w:marRight w:val="0"/>
      <w:marTop w:val="0"/>
      <w:marBottom w:val="0"/>
      <w:divBdr>
        <w:top w:val="none" w:sz="0" w:space="0" w:color="auto"/>
        <w:left w:val="none" w:sz="0" w:space="0" w:color="auto"/>
        <w:bottom w:val="none" w:sz="0" w:space="0" w:color="auto"/>
        <w:right w:val="none" w:sz="0" w:space="0" w:color="auto"/>
      </w:divBdr>
    </w:div>
    <w:div w:id="1590306387">
      <w:bodyDiv w:val="1"/>
      <w:marLeft w:val="0"/>
      <w:marRight w:val="0"/>
      <w:marTop w:val="0"/>
      <w:marBottom w:val="0"/>
      <w:divBdr>
        <w:top w:val="none" w:sz="0" w:space="0" w:color="auto"/>
        <w:left w:val="none" w:sz="0" w:space="0" w:color="auto"/>
        <w:bottom w:val="none" w:sz="0" w:space="0" w:color="auto"/>
        <w:right w:val="none" w:sz="0" w:space="0" w:color="auto"/>
      </w:divBdr>
    </w:div>
    <w:div w:id="1591545879">
      <w:bodyDiv w:val="1"/>
      <w:marLeft w:val="0"/>
      <w:marRight w:val="0"/>
      <w:marTop w:val="0"/>
      <w:marBottom w:val="0"/>
      <w:divBdr>
        <w:top w:val="none" w:sz="0" w:space="0" w:color="auto"/>
        <w:left w:val="none" w:sz="0" w:space="0" w:color="auto"/>
        <w:bottom w:val="none" w:sz="0" w:space="0" w:color="auto"/>
        <w:right w:val="none" w:sz="0" w:space="0" w:color="auto"/>
      </w:divBdr>
    </w:div>
    <w:div w:id="1592083821">
      <w:bodyDiv w:val="1"/>
      <w:marLeft w:val="0"/>
      <w:marRight w:val="0"/>
      <w:marTop w:val="0"/>
      <w:marBottom w:val="0"/>
      <w:divBdr>
        <w:top w:val="none" w:sz="0" w:space="0" w:color="auto"/>
        <w:left w:val="none" w:sz="0" w:space="0" w:color="auto"/>
        <w:bottom w:val="none" w:sz="0" w:space="0" w:color="auto"/>
        <w:right w:val="none" w:sz="0" w:space="0" w:color="auto"/>
      </w:divBdr>
    </w:div>
    <w:div w:id="1592468006">
      <w:bodyDiv w:val="1"/>
      <w:marLeft w:val="0"/>
      <w:marRight w:val="0"/>
      <w:marTop w:val="0"/>
      <w:marBottom w:val="0"/>
      <w:divBdr>
        <w:top w:val="none" w:sz="0" w:space="0" w:color="auto"/>
        <w:left w:val="none" w:sz="0" w:space="0" w:color="auto"/>
        <w:bottom w:val="none" w:sz="0" w:space="0" w:color="auto"/>
        <w:right w:val="none" w:sz="0" w:space="0" w:color="auto"/>
      </w:divBdr>
    </w:div>
    <w:div w:id="1593125995">
      <w:bodyDiv w:val="1"/>
      <w:marLeft w:val="0"/>
      <w:marRight w:val="0"/>
      <w:marTop w:val="0"/>
      <w:marBottom w:val="0"/>
      <w:divBdr>
        <w:top w:val="none" w:sz="0" w:space="0" w:color="auto"/>
        <w:left w:val="none" w:sz="0" w:space="0" w:color="auto"/>
        <w:bottom w:val="none" w:sz="0" w:space="0" w:color="auto"/>
        <w:right w:val="none" w:sz="0" w:space="0" w:color="auto"/>
      </w:divBdr>
    </w:div>
    <w:div w:id="1593736202">
      <w:bodyDiv w:val="1"/>
      <w:marLeft w:val="0"/>
      <w:marRight w:val="0"/>
      <w:marTop w:val="0"/>
      <w:marBottom w:val="0"/>
      <w:divBdr>
        <w:top w:val="none" w:sz="0" w:space="0" w:color="auto"/>
        <w:left w:val="none" w:sz="0" w:space="0" w:color="auto"/>
        <w:bottom w:val="none" w:sz="0" w:space="0" w:color="auto"/>
        <w:right w:val="none" w:sz="0" w:space="0" w:color="auto"/>
      </w:divBdr>
    </w:div>
    <w:div w:id="1594507058">
      <w:bodyDiv w:val="1"/>
      <w:marLeft w:val="0"/>
      <w:marRight w:val="0"/>
      <w:marTop w:val="0"/>
      <w:marBottom w:val="0"/>
      <w:divBdr>
        <w:top w:val="none" w:sz="0" w:space="0" w:color="auto"/>
        <w:left w:val="none" w:sz="0" w:space="0" w:color="auto"/>
        <w:bottom w:val="none" w:sz="0" w:space="0" w:color="auto"/>
        <w:right w:val="none" w:sz="0" w:space="0" w:color="auto"/>
      </w:divBdr>
    </w:div>
    <w:div w:id="1596671595">
      <w:bodyDiv w:val="1"/>
      <w:marLeft w:val="0"/>
      <w:marRight w:val="0"/>
      <w:marTop w:val="0"/>
      <w:marBottom w:val="0"/>
      <w:divBdr>
        <w:top w:val="none" w:sz="0" w:space="0" w:color="auto"/>
        <w:left w:val="none" w:sz="0" w:space="0" w:color="auto"/>
        <w:bottom w:val="none" w:sz="0" w:space="0" w:color="auto"/>
        <w:right w:val="none" w:sz="0" w:space="0" w:color="auto"/>
      </w:divBdr>
    </w:div>
    <w:div w:id="1597593894">
      <w:bodyDiv w:val="1"/>
      <w:marLeft w:val="0"/>
      <w:marRight w:val="0"/>
      <w:marTop w:val="0"/>
      <w:marBottom w:val="0"/>
      <w:divBdr>
        <w:top w:val="none" w:sz="0" w:space="0" w:color="auto"/>
        <w:left w:val="none" w:sz="0" w:space="0" w:color="auto"/>
        <w:bottom w:val="none" w:sz="0" w:space="0" w:color="auto"/>
        <w:right w:val="none" w:sz="0" w:space="0" w:color="auto"/>
      </w:divBdr>
    </w:div>
    <w:div w:id="1598633450">
      <w:bodyDiv w:val="1"/>
      <w:marLeft w:val="0"/>
      <w:marRight w:val="0"/>
      <w:marTop w:val="0"/>
      <w:marBottom w:val="0"/>
      <w:divBdr>
        <w:top w:val="none" w:sz="0" w:space="0" w:color="auto"/>
        <w:left w:val="none" w:sz="0" w:space="0" w:color="auto"/>
        <w:bottom w:val="none" w:sz="0" w:space="0" w:color="auto"/>
        <w:right w:val="none" w:sz="0" w:space="0" w:color="auto"/>
      </w:divBdr>
    </w:div>
    <w:div w:id="1599094488">
      <w:bodyDiv w:val="1"/>
      <w:marLeft w:val="0"/>
      <w:marRight w:val="0"/>
      <w:marTop w:val="0"/>
      <w:marBottom w:val="0"/>
      <w:divBdr>
        <w:top w:val="none" w:sz="0" w:space="0" w:color="auto"/>
        <w:left w:val="none" w:sz="0" w:space="0" w:color="auto"/>
        <w:bottom w:val="none" w:sz="0" w:space="0" w:color="auto"/>
        <w:right w:val="none" w:sz="0" w:space="0" w:color="auto"/>
      </w:divBdr>
    </w:div>
    <w:div w:id="1599630848">
      <w:bodyDiv w:val="1"/>
      <w:marLeft w:val="0"/>
      <w:marRight w:val="0"/>
      <w:marTop w:val="0"/>
      <w:marBottom w:val="0"/>
      <w:divBdr>
        <w:top w:val="none" w:sz="0" w:space="0" w:color="auto"/>
        <w:left w:val="none" w:sz="0" w:space="0" w:color="auto"/>
        <w:bottom w:val="none" w:sz="0" w:space="0" w:color="auto"/>
        <w:right w:val="none" w:sz="0" w:space="0" w:color="auto"/>
      </w:divBdr>
    </w:div>
    <w:div w:id="1599673196">
      <w:bodyDiv w:val="1"/>
      <w:marLeft w:val="0"/>
      <w:marRight w:val="0"/>
      <w:marTop w:val="0"/>
      <w:marBottom w:val="0"/>
      <w:divBdr>
        <w:top w:val="none" w:sz="0" w:space="0" w:color="auto"/>
        <w:left w:val="none" w:sz="0" w:space="0" w:color="auto"/>
        <w:bottom w:val="none" w:sz="0" w:space="0" w:color="auto"/>
        <w:right w:val="none" w:sz="0" w:space="0" w:color="auto"/>
      </w:divBdr>
    </w:div>
    <w:div w:id="1600681515">
      <w:bodyDiv w:val="1"/>
      <w:marLeft w:val="0"/>
      <w:marRight w:val="0"/>
      <w:marTop w:val="0"/>
      <w:marBottom w:val="0"/>
      <w:divBdr>
        <w:top w:val="none" w:sz="0" w:space="0" w:color="auto"/>
        <w:left w:val="none" w:sz="0" w:space="0" w:color="auto"/>
        <w:bottom w:val="none" w:sz="0" w:space="0" w:color="auto"/>
        <w:right w:val="none" w:sz="0" w:space="0" w:color="auto"/>
      </w:divBdr>
    </w:div>
    <w:div w:id="1601526546">
      <w:bodyDiv w:val="1"/>
      <w:marLeft w:val="0"/>
      <w:marRight w:val="0"/>
      <w:marTop w:val="0"/>
      <w:marBottom w:val="0"/>
      <w:divBdr>
        <w:top w:val="none" w:sz="0" w:space="0" w:color="auto"/>
        <w:left w:val="none" w:sz="0" w:space="0" w:color="auto"/>
        <w:bottom w:val="none" w:sz="0" w:space="0" w:color="auto"/>
        <w:right w:val="none" w:sz="0" w:space="0" w:color="auto"/>
      </w:divBdr>
    </w:div>
    <w:div w:id="1601791115">
      <w:bodyDiv w:val="1"/>
      <w:marLeft w:val="0"/>
      <w:marRight w:val="0"/>
      <w:marTop w:val="0"/>
      <w:marBottom w:val="0"/>
      <w:divBdr>
        <w:top w:val="none" w:sz="0" w:space="0" w:color="auto"/>
        <w:left w:val="none" w:sz="0" w:space="0" w:color="auto"/>
        <w:bottom w:val="none" w:sz="0" w:space="0" w:color="auto"/>
        <w:right w:val="none" w:sz="0" w:space="0" w:color="auto"/>
      </w:divBdr>
    </w:div>
    <w:div w:id="1602101467">
      <w:bodyDiv w:val="1"/>
      <w:marLeft w:val="0"/>
      <w:marRight w:val="0"/>
      <w:marTop w:val="0"/>
      <w:marBottom w:val="0"/>
      <w:divBdr>
        <w:top w:val="none" w:sz="0" w:space="0" w:color="auto"/>
        <w:left w:val="none" w:sz="0" w:space="0" w:color="auto"/>
        <w:bottom w:val="none" w:sz="0" w:space="0" w:color="auto"/>
        <w:right w:val="none" w:sz="0" w:space="0" w:color="auto"/>
      </w:divBdr>
    </w:div>
    <w:div w:id="1602108621">
      <w:bodyDiv w:val="1"/>
      <w:marLeft w:val="0"/>
      <w:marRight w:val="0"/>
      <w:marTop w:val="0"/>
      <w:marBottom w:val="0"/>
      <w:divBdr>
        <w:top w:val="none" w:sz="0" w:space="0" w:color="auto"/>
        <w:left w:val="none" w:sz="0" w:space="0" w:color="auto"/>
        <w:bottom w:val="none" w:sz="0" w:space="0" w:color="auto"/>
        <w:right w:val="none" w:sz="0" w:space="0" w:color="auto"/>
      </w:divBdr>
    </w:div>
    <w:div w:id="1602882706">
      <w:bodyDiv w:val="1"/>
      <w:marLeft w:val="0"/>
      <w:marRight w:val="0"/>
      <w:marTop w:val="0"/>
      <w:marBottom w:val="0"/>
      <w:divBdr>
        <w:top w:val="none" w:sz="0" w:space="0" w:color="auto"/>
        <w:left w:val="none" w:sz="0" w:space="0" w:color="auto"/>
        <w:bottom w:val="none" w:sz="0" w:space="0" w:color="auto"/>
        <w:right w:val="none" w:sz="0" w:space="0" w:color="auto"/>
      </w:divBdr>
    </w:div>
    <w:div w:id="1603414656">
      <w:bodyDiv w:val="1"/>
      <w:marLeft w:val="0"/>
      <w:marRight w:val="0"/>
      <w:marTop w:val="0"/>
      <w:marBottom w:val="0"/>
      <w:divBdr>
        <w:top w:val="none" w:sz="0" w:space="0" w:color="auto"/>
        <w:left w:val="none" w:sz="0" w:space="0" w:color="auto"/>
        <w:bottom w:val="none" w:sz="0" w:space="0" w:color="auto"/>
        <w:right w:val="none" w:sz="0" w:space="0" w:color="auto"/>
      </w:divBdr>
    </w:div>
    <w:div w:id="1603758084">
      <w:bodyDiv w:val="1"/>
      <w:marLeft w:val="0"/>
      <w:marRight w:val="0"/>
      <w:marTop w:val="0"/>
      <w:marBottom w:val="0"/>
      <w:divBdr>
        <w:top w:val="none" w:sz="0" w:space="0" w:color="auto"/>
        <w:left w:val="none" w:sz="0" w:space="0" w:color="auto"/>
        <w:bottom w:val="none" w:sz="0" w:space="0" w:color="auto"/>
        <w:right w:val="none" w:sz="0" w:space="0" w:color="auto"/>
      </w:divBdr>
    </w:div>
    <w:div w:id="1604148275">
      <w:bodyDiv w:val="1"/>
      <w:marLeft w:val="0"/>
      <w:marRight w:val="0"/>
      <w:marTop w:val="0"/>
      <w:marBottom w:val="0"/>
      <w:divBdr>
        <w:top w:val="none" w:sz="0" w:space="0" w:color="auto"/>
        <w:left w:val="none" w:sz="0" w:space="0" w:color="auto"/>
        <w:bottom w:val="none" w:sz="0" w:space="0" w:color="auto"/>
        <w:right w:val="none" w:sz="0" w:space="0" w:color="auto"/>
      </w:divBdr>
    </w:div>
    <w:div w:id="1604458050">
      <w:bodyDiv w:val="1"/>
      <w:marLeft w:val="0"/>
      <w:marRight w:val="0"/>
      <w:marTop w:val="0"/>
      <w:marBottom w:val="0"/>
      <w:divBdr>
        <w:top w:val="none" w:sz="0" w:space="0" w:color="auto"/>
        <w:left w:val="none" w:sz="0" w:space="0" w:color="auto"/>
        <w:bottom w:val="none" w:sz="0" w:space="0" w:color="auto"/>
        <w:right w:val="none" w:sz="0" w:space="0" w:color="auto"/>
      </w:divBdr>
    </w:div>
    <w:div w:id="1605571129">
      <w:bodyDiv w:val="1"/>
      <w:marLeft w:val="0"/>
      <w:marRight w:val="0"/>
      <w:marTop w:val="0"/>
      <w:marBottom w:val="0"/>
      <w:divBdr>
        <w:top w:val="none" w:sz="0" w:space="0" w:color="auto"/>
        <w:left w:val="none" w:sz="0" w:space="0" w:color="auto"/>
        <w:bottom w:val="none" w:sz="0" w:space="0" w:color="auto"/>
        <w:right w:val="none" w:sz="0" w:space="0" w:color="auto"/>
      </w:divBdr>
    </w:div>
    <w:div w:id="1606882674">
      <w:bodyDiv w:val="1"/>
      <w:marLeft w:val="0"/>
      <w:marRight w:val="0"/>
      <w:marTop w:val="0"/>
      <w:marBottom w:val="0"/>
      <w:divBdr>
        <w:top w:val="none" w:sz="0" w:space="0" w:color="auto"/>
        <w:left w:val="none" w:sz="0" w:space="0" w:color="auto"/>
        <w:bottom w:val="none" w:sz="0" w:space="0" w:color="auto"/>
        <w:right w:val="none" w:sz="0" w:space="0" w:color="auto"/>
      </w:divBdr>
    </w:div>
    <w:div w:id="1606959467">
      <w:bodyDiv w:val="1"/>
      <w:marLeft w:val="0"/>
      <w:marRight w:val="0"/>
      <w:marTop w:val="0"/>
      <w:marBottom w:val="0"/>
      <w:divBdr>
        <w:top w:val="none" w:sz="0" w:space="0" w:color="auto"/>
        <w:left w:val="none" w:sz="0" w:space="0" w:color="auto"/>
        <w:bottom w:val="none" w:sz="0" w:space="0" w:color="auto"/>
        <w:right w:val="none" w:sz="0" w:space="0" w:color="auto"/>
      </w:divBdr>
    </w:div>
    <w:div w:id="1607930907">
      <w:bodyDiv w:val="1"/>
      <w:marLeft w:val="0"/>
      <w:marRight w:val="0"/>
      <w:marTop w:val="0"/>
      <w:marBottom w:val="0"/>
      <w:divBdr>
        <w:top w:val="none" w:sz="0" w:space="0" w:color="auto"/>
        <w:left w:val="none" w:sz="0" w:space="0" w:color="auto"/>
        <w:bottom w:val="none" w:sz="0" w:space="0" w:color="auto"/>
        <w:right w:val="none" w:sz="0" w:space="0" w:color="auto"/>
      </w:divBdr>
    </w:div>
    <w:div w:id="1611358522">
      <w:bodyDiv w:val="1"/>
      <w:marLeft w:val="0"/>
      <w:marRight w:val="0"/>
      <w:marTop w:val="0"/>
      <w:marBottom w:val="0"/>
      <w:divBdr>
        <w:top w:val="none" w:sz="0" w:space="0" w:color="auto"/>
        <w:left w:val="none" w:sz="0" w:space="0" w:color="auto"/>
        <w:bottom w:val="none" w:sz="0" w:space="0" w:color="auto"/>
        <w:right w:val="none" w:sz="0" w:space="0" w:color="auto"/>
      </w:divBdr>
    </w:div>
    <w:div w:id="1611425388">
      <w:bodyDiv w:val="1"/>
      <w:marLeft w:val="0"/>
      <w:marRight w:val="0"/>
      <w:marTop w:val="0"/>
      <w:marBottom w:val="0"/>
      <w:divBdr>
        <w:top w:val="none" w:sz="0" w:space="0" w:color="auto"/>
        <w:left w:val="none" w:sz="0" w:space="0" w:color="auto"/>
        <w:bottom w:val="none" w:sz="0" w:space="0" w:color="auto"/>
        <w:right w:val="none" w:sz="0" w:space="0" w:color="auto"/>
      </w:divBdr>
    </w:div>
    <w:div w:id="1611627582">
      <w:bodyDiv w:val="1"/>
      <w:marLeft w:val="0"/>
      <w:marRight w:val="0"/>
      <w:marTop w:val="0"/>
      <w:marBottom w:val="0"/>
      <w:divBdr>
        <w:top w:val="none" w:sz="0" w:space="0" w:color="auto"/>
        <w:left w:val="none" w:sz="0" w:space="0" w:color="auto"/>
        <w:bottom w:val="none" w:sz="0" w:space="0" w:color="auto"/>
        <w:right w:val="none" w:sz="0" w:space="0" w:color="auto"/>
      </w:divBdr>
    </w:div>
    <w:div w:id="1613246503">
      <w:bodyDiv w:val="1"/>
      <w:marLeft w:val="0"/>
      <w:marRight w:val="0"/>
      <w:marTop w:val="0"/>
      <w:marBottom w:val="0"/>
      <w:divBdr>
        <w:top w:val="none" w:sz="0" w:space="0" w:color="auto"/>
        <w:left w:val="none" w:sz="0" w:space="0" w:color="auto"/>
        <w:bottom w:val="none" w:sz="0" w:space="0" w:color="auto"/>
        <w:right w:val="none" w:sz="0" w:space="0" w:color="auto"/>
      </w:divBdr>
    </w:div>
    <w:div w:id="1613634981">
      <w:bodyDiv w:val="1"/>
      <w:marLeft w:val="0"/>
      <w:marRight w:val="0"/>
      <w:marTop w:val="0"/>
      <w:marBottom w:val="0"/>
      <w:divBdr>
        <w:top w:val="none" w:sz="0" w:space="0" w:color="auto"/>
        <w:left w:val="none" w:sz="0" w:space="0" w:color="auto"/>
        <w:bottom w:val="none" w:sz="0" w:space="0" w:color="auto"/>
        <w:right w:val="none" w:sz="0" w:space="0" w:color="auto"/>
      </w:divBdr>
    </w:div>
    <w:div w:id="1614093594">
      <w:bodyDiv w:val="1"/>
      <w:marLeft w:val="0"/>
      <w:marRight w:val="0"/>
      <w:marTop w:val="0"/>
      <w:marBottom w:val="0"/>
      <w:divBdr>
        <w:top w:val="none" w:sz="0" w:space="0" w:color="auto"/>
        <w:left w:val="none" w:sz="0" w:space="0" w:color="auto"/>
        <w:bottom w:val="none" w:sz="0" w:space="0" w:color="auto"/>
        <w:right w:val="none" w:sz="0" w:space="0" w:color="auto"/>
      </w:divBdr>
    </w:div>
    <w:div w:id="1614362489">
      <w:bodyDiv w:val="1"/>
      <w:marLeft w:val="0"/>
      <w:marRight w:val="0"/>
      <w:marTop w:val="0"/>
      <w:marBottom w:val="0"/>
      <w:divBdr>
        <w:top w:val="none" w:sz="0" w:space="0" w:color="auto"/>
        <w:left w:val="none" w:sz="0" w:space="0" w:color="auto"/>
        <w:bottom w:val="none" w:sz="0" w:space="0" w:color="auto"/>
        <w:right w:val="none" w:sz="0" w:space="0" w:color="auto"/>
      </w:divBdr>
    </w:div>
    <w:div w:id="1614707844">
      <w:bodyDiv w:val="1"/>
      <w:marLeft w:val="0"/>
      <w:marRight w:val="0"/>
      <w:marTop w:val="0"/>
      <w:marBottom w:val="0"/>
      <w:divBdr>
        <w:top w:val="none" w:sz="0" w:space="0" w:color="auto"/>
        <w:left w:val="none" w:sz="0" w:space="0" w:color="auto"/>
        <w:bottom w:val="none" w:sz="0" w:space="0" w:color="auto"/>
        <w:right w:val="none" w:sz="0" w:space="0" w:color="auto"/>
      </w:divBdr>
    </w:div>
    <w:div w:id="1615092646">
      <w:bodyDiv w:val="1"/>
      <w:marLeft w:val="0"/>
      <w:marRight w:val="0"/>
      <w:marTop w:val="0"/>
      <w:marBottom w:val="0"/>
      <w:divBdr>
        <w:top w:val="none" w:sz="0" w:space="0" w:color="auto"/>
        <w:left w:val="none" w:sz="0" w:space="0" w:color="auto"/>
        <w:bottom w:val="none" w:sz="0" w:space="0" w:color="auto"/>
        <w:right w:val="none" w:sz="0" w:space="0" w:color="auto"/>
      </w:divBdr>
    </w:div>
    <w:div w:id="1615478239">
      <w:bodyDiv w:val="1"/>
      <w:marLeft w:val="0"/>
      <w:marRight w:val="0"/>
      <w:marTop w:val="0"/>
      <w:marBottom w:val="0"/>
      <w:divBdr>
        <w:top w:val="none" w:sz="0" w:space="0" w:color="auto"/>
        <w:left w:val="none" w:sz="0" w:space="0" w:color="auto"/>
        <w:bottom w:val="none" w:sz="0" w:space="0" w:color="auto"/>
        <w:right w:val="none" w:sz="0" w:space="0" w:color="auto"/>
      </w:divBdr>
    </w:div>
    <w:div w:id="1616325202">
      <w:bodyDiv w:val="1"/>
      <w:marLeft w:val="0"/>
      <w:marRight w:val="0"/>
      <w:marTop w:val="0"/>
      <w:marBottom w:val="0"/>
      <w:divBdr>
        <w:top w:val="none" w:sz="0" w:space="0" w:color="auto"/>
        <w:left w:val="none" w:sz="0" w:space="0" w:color="auto"/>
        <w:bottom w:val="none" w:sz="0" w:space="0" w:color="auto"/>
        <w:right w:val="none" w:sz="0" w:space="0" w:color="auto"/>
      </w:divBdr>
    </w:div>
    <w:div w:id="1618953517">
      <w:bodyDiv w:val="1"/>
      <w:marLeft w:val="0"/>
      <w:marRight w:val="0"/>
      <w:marTop w:val="0"/>
      <w:marBottom w:val="0"/>
      <w:divBdr>
        <w:top w:val="none" w:sz="0" w:space="0" w:color="auto"/>
        <w:left w:val="none" w:sz="0" w:space="0" w:color="auto"/>
        <w:bottom w:val="none" w:sz="0" w:space="0" w:color="auto"/>
        <w:right w:val="none" w:sz="0" w:space="0" w:color="auto"/>
      </w:divBdr>
    </w:div>
    <w:div w:id="1619069335">
      <w:bodyDiv w:val="1"/>
      <w:marLeft w:val="0"/>
      <w:marRight w:val="0"/>
      <w:marTop w:val="0"/>
      <w:marBottom w:val="0"/>
      <w:divBdr>
        <w:top w:val="none" w:sz="0" w:space="0" w:color="auto"/>
        <w:left w:val="none" w:sz="0" w:space="0" w:color="auto"/>
        <w:bottom w:val="none" w:sz="0" w:space="0" w:color="auto"/>
        <w:right w:val="none" w:sz="0" w:space="0" w:color="auto"/>
      </w:divBdr>
    </w:div>
    <w:div w:id="1619754739">
      <w:bodyDiv w:val="1"/>
      <w:marLeft w:val="0"/>
      <w:marRight w:val="0"/>
      <w:marTop w:val="0"/>
      <w:marBottom w:val="0"/>
      <w:divBdr>
        <w:top w:val="none" w:sz="0" w:space="0" w:color="auto"/>
        <w:left w:val="none" w:sz="0" w:space="0" w:color="auto"/>
        <w:bottom w:val="none" w:sz="0" w:space="0" w:color="auto"/>
        <w:right w:val="none" w:sz="0" w:space="0" w:color="auto"/>
      </w:divBdr>
    </w:div>
    <w:div w:id="1620139916">
      <w:bodyDiv w:val="1"/>
      <w:marLeft w:val="0"/>
      <w:marRight w:val="0"/>
      <w:marTop w:val="0"/>
      <w:marBottom w:val="0"/>
      <w:divBdr>
        <w:top w:val="none" w:sz="0" w:space="0" w:color="auto"/>
        <w:left w:val="none" w:sz="0" w:space="0" w:color="auto"/>
        <w:bottom w:val="none" w:sz="0" w:space="0" w:color="auto"/>
        <w:right w:val="none" w:sz="0" w:space="0" w:color="auto"/>
      </w:divBdr>
    </w:div>
    <w:div w:id="1621106209">
      <w:bodyDiv w:val="1"/>
      <w:marLeft w:val="0"/>
      <w:marRight w:val="0"/>
      <w:marTop w:val="0"/>
      <w:marBottom w:val="0"/>
      <w:divBdr>
        <w:top w:val="none" w:sz="0" w:space="0" w:color="auto"/>
        <w:left w:val="none" w:sz="0" w:space="0" w:color="auto"/>
        <w:bottom w:val="none" w:sz="0" w:space="0" w:color="auto"/>
        <w:right w:val="none" w:sz="0" w:space="0" w:color="auto"/>
      </w:divBdr>
    </w:div>
    <w:div w:id="1621910559">
      <w:bodyDiv w:val="1"/>
      <w:marLeft w:val="0"/>
      <w:marRight w:val="0"/>
      <w:marTop w:val="0"/>
      <w:marBottom w:val="0"/>
      <w:divBdr>
        <w:top w:val="none" w:sz="0" w:space="0" w:color="auto"/>
        <w:left w:val="none" w:sz="0" w:space="0" w:color="auto"/>
        <w:bottom w:val="none" w:sz="0" w:space="0" w:color="auto"/>
        <w:right w:val="none" w:sz="0" w:space="0" w:color="auto"/>
      </w:divBdr>
    </w:div>
    <w:div w:id="1622297607">
      <w:bodyDiv w:val="1"/>
      <w:marLeft w:val="0"/>
      <w:marRight w:val="0"/>
      <w:marTop w:val="0"/>
      <w:marBottom w:val="0"/>
      <w:divBdr>
        <w:top w:val="none" w:sz="0" w:space="0" w:color="auto"/>
        <w:left w:val="none" w:sz="0" w:space="0" w:color="auto"/>
        <w:bottom w:val="none" w:sz="0" w:space="0" w:color="auto"/>
        <w:right w:val="none" w:sz="0" w:space="0" w:color="auto"/>
      </w:divBdr>
    </w:div>
    <w:div w:id="1622682805">
      <w:bodyDiv w:val="1"/>
      <w:marLeft w:val="0"/>
      <w:marRight w:val="0"/>
      <w:marTop w:val="0"/>
      <w:marBottom w:val="0"/>
      <w:divBdr>
        <w:top w:val="none" w:sz="0" w:space="0" w:color="auto"/>
        <w:left w:val="none" w:sz="0" w:space="0" w:color="auto"/>
        <w:bottom w:val="none" w:sz="0" w:space="0" w:color="auto"/>
        <w:right w:val="none" w:sz="0" w:space="0" w:color="auto"/>
      </w:divBdr>
    </w:div>
    <w:div w:id="1623922326">
      <w:bodyDiv w:val="1"/>
      <w:marLeft w:val="0"/>
      <w:marRight w:val="0"/>
      <w:marTop w:val="0"/>
      <w:marBottom w:val="0"/>
      <w:divBdr>
        <w:top w:val="none" w:sz="0" w:space="0" w:color="auto"/>
        <w:left w:val="none" w:sz="0" w:space="0" w:color="auto"/>
        <w:bottom w:val="none" w:sz="0" w:space="0" w:color="auto"/>
        <w:right w:val="none" w:sz="0" w:space="0" w:color="auto"/>
      </w:divBdr>
    </w:div>
    <w:div w:id="1625233949">
      <w:bodyDiv w:val="1"/>
      <w:marLeft w:val="0"/>
      <w:marRight w:val="0"/>
      <w:marTop w:val="0"/>
      <w:marBottom w:val="0"/>
      <w:divBdr>
        <w:top w:val="none" w:sz="0" w:space="0" w:color="auto"/>
        <w:left w:val="none" w:sz="0" w:space="0" w:color="auto"/>
        <w:bottom w:val="none" w:sz="0" w:space="0" w:color="auto"/>
        <w:right w:val="none" w:sz="0" w:space="0" w:color="auto"/>
      </w:divBdr>
    </w:div>
    <w:div w:id="1626303025">
      <w:bodyDiv w:val="1"/>
      <w:marLeft w:val="0"/>
      <w:marRight w:val="0"/>
      <w:marTop w:val="0"/>
      <w:marBottom w:val="0"/>
      <w:divBdr>
        <w:top w:val="none" w:sz="0" w:space="0" w:color="auto"/>
        <w:left w:val="none" w:sz="0" w:space="0" w:color="auto"/>
        <w:bottom w:val="none" w:sz="0" w:space="0" w:color="auto"/>
        <w:right w:val="none" w:sz="0" w:space="0" w:color="auto"/>
      </w:divBdr>
    </w:div>
    <w:div w:id="1629975378">
      <w:bodyDiv w:val="1"/>
      <w:marLeft w:val="0"/>
      <w:marRight w:val="0"/>
      <w:marTop w:val="0"/>
      <w:marBottom w:val="0"/>
      <w:divBdr>
        <w:top w:val="none" w:sz="0" w:space="0" w:color="auto"/>
        <w:left w:val="none" w:sz="0" w:space="0" w:color="auto"/>
        <w:bottom w:val="none" w:sz="0" w:space="0" w:color="auto"/>
        <w:right w:val="none" w:sz="0" w:space="0" w:color="auto"/>
      </w:divBdr>
    </w:div>
    <w:div w:id="1630276989">
      <w:bodyDiv w:val="1"/>
      <w:marLeft w:val="0"/>
      <w:marRight w:val="0"/>
      <w:marTop w:val="0"/>
      <w:marBottom w:val="0"/>
      <w:divBdr>
        <w:top w:val="none" w:sz="0" w:space="0" w:color="auto"/>
        <w:left w:val="none" w:sz="0" w:space="0" w:color="auto"/>
        <w:bottom w:val="none" w:sz="0" w:space="0" w:color="auto"/>
        <w:right w:val="none" w:sz="0" w:space="0" w:color="auto"/>
      </w:divBdr>
    </w:div>
    <w:div w:id="1630863744">
      <w:bodyDiv w:val="1"/>
      <w:marLeft w:val="0"/>
      <w:marRight w:val="0"/>
      <w:marTop w:val="0"/>
      <w:marBottom w:val="0"/>
      <w:divBdr>
        <w:top w:val="none" w:sz="0" w:space="0" w:color="auto"/>
        <w:left w:val="none" w:sz="0" w:space="0" w:color="auto"/>
        <w:bottom w:val="none" w:sz="0" w:space="0" w:color="auto"/>
        <w:right w:val="none" w:sz="0" w:space="0" w:color="auto"/>
      </w:divBdr>
    </w:div>
    <w:div w:id="1633250512">
      <w:bodyDiv w:val="1"/>
      <w:marLeft w:val="0"/>
      <w:marRight w:val="0"/>
      <w:marTop w:val="0"/>
      <w:marBottom w:val="0"/>
      <w:divBdr>
        <w:top w:val="none" w:sz="0" w:space="0" w:color="auto"/>
        <w:left w:val="none" w:sz="0" w:space="0" w:color="auto"/>
        <w:bottom w:val="none" w:sz="0" w:space="0" w:color="auto"/>
        <w:right w:val="none" w:sz="0" w:space="0" w:color="auto"/>
      </w:divBdr>
    </w:div>
    <w:div w:id="1633443136">
      <w:bodyDiv w:val="1"/>
      <w:marLeft w:val="0"/>
      <w:marRight w:val="0"/>
      <w:marTop w:val="0"/>
      <w:marBottom w:val="0"/>
      <w:divBdr>
        <w:top w:val="none" w:sz="0" w:space="0" w:color="auto"/>
        <w:left w:val="none" w:sz="0" w:space="0" w:color="auto"/>
        <w:bottom w:val="none" w:sz="0" w:space="0" w:color="auto"/>
        <w:right w:val="none" w:sz="0" w:space="0" w:color="auto"/>
      </w:divBdr>
    </w:div>
    <w:div w:id="1633706690">
      <w:bodyDiv w:val="1"/>
      <w:marLeft w:val="0"/>
      <w:marRight w:val="0"/>
      <w:marTop w:val="0"/>
      <w:marBottom w:val="0"/>
      <w:divBdr>
        <w:top w:val="none" w:sz="0" w:space="0" w:color="auto"/>
        <w:left w:val="none" w:sz="0" w:space="0" w:color="auto"/>
        <w:bottom w:val="none" w:sz="0" w:space="0" w:color="auto"/>
        <w:right w:val="none" w:sz="0" w:space="0" w:color="auto"/>
      </w:divBdr>
    </w:div>
    <w:div w:id="1635212253">
      <w:bodyDiv w:val="1"/>
      <w:marLeft w:val="0"/>
      <w:marRight w:val="0"/>
      <w:marTop w:val="0"/>
      <w:marBottom w:val="0"/>
      <w:divBdr>
        <w:top w:val="none" w:sz="0" w:space="0" w:color="auto"/>
        <w:left w:val="none" w:sz="0" w:space="0" w:color="auto"/>
        <w:bottom w:val="none" w:sz="0" w:space="0" w:color="auto"/>
        <w:right w:val="none" w:sz="0" w:space="0" w:color="auto"/>
      </w:divBdr>
    </w:div>
    <w:div w:id="1636066004">
      <w:bodyDiv w:val="1"/>
      <w:marLeft w:val="0"/>
      <w:marRight w:val="0"/>
      <w:marTop w:val="0"/>
      <w:marBottom w:val="0"/>
      <w:divBdr>
        <w:top w:val="none" w:sz="0" w:space="0" w:color="auto"/>
        <w:left w:val="none" w:sz="0" w:space="0" w:color="auto"/>
        <w:bottom w:val="none" w:sz="0" w:space="0" w:color="auto"/>
        <w:right w:val="none" w:sz="0" w:space="0" w:color="auto"/>
      </w:divBdr>
    </w:div>
    <w:div w:id="1636524171">
      <w:bodyDiv w:val="1"/>
      <w:marLeft w:val="0"/>
      <w:marRight w:val="0"/>
      <w:marTop w:val="0"/>
      <w:marBottom w:val="0"/>
      <w:divBdr>
        <w:top w:val="none" w:sz="0" w:space="0" w:color="auto"/>
        <w:left w:val="none" w:sz="0" w:space="0" w:color="auto"/>
        <w:bottom w:val="none" w:sz="0" w:space="0" w:color="auto"/>
        <w:right w:val="none" w:sz="0" w:space="0" w:color="auto"/>
      </w:divBdr>
    </w:div>
    <w:div w:id="1636713889">
      <w:bodyDiv w:val="1"/>
      <w:marLeft w:val="0"/>
      <w:marRight w:val="0"/>
      <w:marTop w:val="0"/>
      <w:marBottom w:val="0"/>
      <w:divBdr>
        <w:top w:val="none" w:sz="0" w:space="0" w:color="auto"/>
        <w:left w:val="none" w:sz="0" w:space="0" w:color="auto"/>
        <w:bottom w:val="none" w:sz="0" w:space="0" w:color="auto"/>
        <w:right w:val="none" w:sz="0" w:space="0" w:color="auto"/>
      </w:divBdr>
    </w:div>
    <w:div w:id="1636791680">
      <w:bodyDiv w:val="1"/>
      <w:marLeft w:val="0"/>
      <w:marRight w:val="0"/>
      <w:marTop w:val="0"/>
      <w:marBottom w:val="0"/>
      <w:divBdr>
        <w:top w:val="none" w:sz="0" w:space="0" w:color="auto"/>
        <w:left w:val="none" w:sz="0" w:space="0" w:color="auto"/>
        <w:bottom w:val="none" w:sz="0" w:space="0" w:color="auto"/>
        <w:right w:val="none" w:sz="0" w:space="0" w:color="auto"/>
      </w:divBdr>
    </w:div>
    <w:div w:id="1637293529">
      <w:bodyDiv w:val="1"/>
      <w:marLeft w:val="0"/>
      <w:marRight w:val="0"/>
      <w:marTop w:val="0"/>
      <w:marBottom w:val="0"/>
      <w:divBdr>
        <w:top w:val="none" w:sz="0" w:space="0" w:color="auto"/>
        <w:left w:val="none" w:sz="0" w:space="0" w:color="auto"/>
        <w:bottom w:val="none" w:sz="0" w:space="0" w:color="auto"/>
        <w:right w:val="none" w:sz="0" w:space="0" w:color="auto"/>
      </w:divBdr>
    </w:div>
    <w:div w:id="1638367215">
      <w:bodyDiv w:val="1"/>
      <w:marLeft w:val="0"/>
      <w:marRight w:val="0"/>
      <w:marTop w:val="0"/>
      <w:marBottom w:val="0"/>
      <w:divBdr>
        <w:top w:val="none" w:sz="0" w:space="0" w:color="auto"/>
        <w:left w:val="none" w:sz="0" w:space="0" w:color="auto"/>
        <w:bottom w:val="none" w:sz="0" w:space="0" w:color="auto"/>
        <w:right w:val="none" w:sz="0" w:space="0" w:color="auto"/>
      </w:divBdr>
    </w:div>
    <w:div w:id="1639140749">
      <w:bodyDiv w:val="1"/>
      <w:marLeft w:val="0"/>
      <w:marRight w:val="0"/>
      <w:marTop w:val="0"/>
      <w:marBottom w:val="0"/>
      <w:divBdr>
        <w:top w:val="none" w:sz="0" w:space="0" w:color="auto"/>
        <w:left w:val="none" w:sz="0" w:space="0" w:color="auto"/>
        <w:bottom w:val="none" w:sz="0" w:space="0" w:color="auto"/>
        <w:right w:val="none" w:sz="0" w:space="0" w:color="auto"/>
      </w:divBdr>
    </w:div>
    <w:div w:id="1639409330">
      <w:bodyDiv w:val="1"/>
      <w:marLeft w:val="0"/>
      <w:marRight w:val="0"/>
      <w:marTop w:val="0"/>
      <w:marBottom w:val="0"/>
      <w:divBdr>
        <w:top w:val="none" w:sz="0" w:space="0" w:color="auto"/>
        <w:left w:val="none" w:sz="0" w:space="0" w:color="auto"/>
        <w:bottom w:val="none" w:sz="0" w:space="0" w:color="auto"/>
        <w:right w:val="none" w:sz="0" w:space="0" w:color="auto"/>
      </w:divBdr>
    </w:div>
    <w:div w:id="1640183155">
      <w:bodyDiv w:val="1"/>
      <w:marLeft w:val="0"/>
      <w:marRight w:val="0"/>
      <w:marTop w:val="0"/>
      <w:marBottom w:val="0"/>
      <w:divBdr>
        <w:top w:val="none" w:sz="0" w:space="0" w:color="auto"/>
        <w:left w:val="none" w:sz="0" w:space="0" w:color="auto"/>
        <w:bottom w:val="none" w:sz="0" w:space="0" w:color="auto"/>
        <w:right w:val="none" w:sz="0" w:space="0" w:color="auto"/>
      </w:divBdr>
    </w:div>
    <w:div w:id="1641039213">
      <w:bodyDiv w:val="1"/>
      <w:marLeft w:val="0"/>
      <w:marRight w:val="0"/>
      <w:marTop w:val="0"/>
      <w:marBottom w:val="0"/>
      <w:divBdr>
        <w:top w:val="none" w:sz="0" w:space="0" w:color="auto"/>
        <w:left w:val="none" w:sz="0" w:space="0" w:color="auto"/>
        <w:bottom w:val="none" w:sz="0" w:space="0" w:color="auto"/>
        <w:right w:val="none" w:sz="0" w:space="0" w:color="auto"/>
      </w:divBdr>
    </w:div>
    <w:div w:id="1641766571">
      <w:bodyDiv w:val="1"/>
      <w:marLeft w:val="0"/>
      <w:marRight w:val="0"/>
      <w:marTop w:val="0"/>
      <w:marBottom w:val="0"/>
      <w:divBdr>
        <w:top w:val="none" w:sz="0" w:space="0" w:color="auto"/>
        <w:left w:val="none" w:sz="0" w:space="0" w:color="auto"/>
        <w:bottom w:val="none" w:sz="0" w:space="0" w:color="auto"/>
        <w:right w:val="none" w:sz="0" w:space="0" w:color="auto"/>
      </w:divBdr>
    </w:div>
    <w:div w:id="1642273466">
      <w:bodyDiv w:val="1"/>
      <w:marLeft w:val="0"/>
      <w:marRight w:val="0"/>
      <w:marTop w:val="0"/>
      <w:marBottom w:val="0"/>
      <w:divBdr>
        <w:top w:val="none" w:sz="0" w:space="0" w:color="auto"/>
        <w:left w:val="none" w:sz="0" w:space="0" w:color="auto"/>
        <w:bottom w:val="none" w:sz="0" w:space="0" w:color="auto"/>
        <w:right w:val="none" w:sz="0" w:space="0" w:color="auto"/>
      </w:divBdr>
    </w:div>
    <w:div w:id="1644658067">
      <w:bodyDiv w:val="1"/>
      <w:marLeft w:val="0"/>
      <w:marRight w:val="0"/>
      <w:marTop w:val="0"/>
      <w:marBottom w:val="0"/>
      <w:divBdr>
        <w:top w:val="none" w:sz="0" w:space="0" w:color="auto"/>
        <w:left w:val="none" w:sz="0" w:space="0" w:color="auto"/>
        <w:bottom w:val="none" w:sz="0" w:space="0" w:color="auto"/>
        <w:right w:val="none" w:sz="0" w:space="0" w:color="auto"/>
      </w:divBdr>
    </w:div>
    <w:div w:id="1645701683">
      <w:bodyDiv w:val="1"/>
      <w:marLeft w:val="0"/>
      <w:marRight w:val="0"/>
      <w:marTop w:val="0"/>
      <w:marBottom w:val="0"/>
      <w:divBdr>
        <w:top w:val="none" w:sz="0" w:space="0" w:color="auto"/>
        <w:left w:val="none" w:sz="0" w:space="0" w:color="auto"/>
        <w:bottom w:val="none" w:sz="0" w:space="0" w:color="auto"/>
        <w:right w:val="none" w:sz="0" w:space="0" w:color="auto"/>
      </w:divBdr>
    </w:div>
    <w:div w:id="1645967159">
      <w:bodyDiv w:val="1"/>
      <w:marLeft w:val="0"/>
      <w:marRight w:val="0"/>
      <w:marTop w:val="0"/>
      <w:marBottom w:val="0"/>
      <w:divBdr>
        <w:top w:val="none" w:sz="0" w:space="0" w:color="auto"/>
        <w:left w:val="none" w:sz="0" w:space="0" w:color="auto"/>
        <w:bottom w:val="none" w:sz="0" w:space="0" w:color="auto"/>
        <w:right w:val="none" w:sz="0" w:space="0" w:color="auto"/>
      </w:divBdr>
    </w:div>
    <w:div w:id="1646201666">
      <w:bodyDiv w:val="1"/>
      <w:marLeft w:val="0"/>
      <w:marRight w:val="0"/>
      <w:marTop w:val="0"/>
      <w:marBottom w:val="0"/>
      <w:divBdr>
        <w:top w:val="none" w:sz="0" w:space="0" w:color="auto"/>
        <w:left w:val="none" w:sz="0" w:space="0" w:color="auto"/>
        <w:bottom w:val="none" w:sz="0" w:space="0" w:color="auto"/>
        <w:right w:val="none" w:sz="0" w:space="0" w:color="auto"/>
      </w:divBdr>
    </w:div>
    <w:div w:id="1646667073">
      <w:bodyDiv w:val="1"/>
      <w:marLeft w:val="0"/>
      <w:marRight w:val="0"/>
      <w:marTop w:val="0"/>
      <w:marBottom w:val="0"/>
      <w:divBdr>
        <w:top w:val="none" w:sz="0" w:space="0" w:color="auto"/>
        <w:left w:val="none" w:sz="0" w:space="0" w:color="auto"/>
        <w:bottom w:val="none" w:sz="0" w:space="0" w:color="auto"/>
        <w:right w:val="none" w:sz="0" w:space="0" w:color="auto"/>
      </w:divBdr>
    </w:div>
    <w:div w:id="1649548462">
      <w:bodyDiv w:val="1"/>
      <w:marLeft w:val="0"/>
      <w:marRight w:val="0"/>
      <w:marTop w:val="0"/>
      <w:marBottom w:val="0"/>
      <w:divBdr>
        <w:top w:val="none" w:sz="0" w:space="0" w:color="auto"/>
        <w:left w:val="none" w:sz="0" w:space="0" w:color="auto"/>
        <w:bottom w:val="none" w:sz="0" w:space="0" w:color="auto"/>
        <w:right w:val="none" w:sz="0" w:space="0" w:color="auto"/>
      </w:divBdr>
    </w:div>
    <w:div w:id="1650590864">
      <w:bodyDiv w:val="1"/>
      <w:marLeft w:val="0"/>
      <w:marRight w:val="0"/>
      <w:marTop w:val="0"/>
      <w:marBottom w:val="0"/>
      <w:divBdr>
        <w:top w:val="none" w:sz="0" w:space="0" w:color="auto"/>
        <w:left w:val="none" w:sz="0" w:space="0" w:color="auto"/>
        <w:bottom w:val="none" w:sz="0" w:space="0" w:color="auto"/>
        <w:right w:val="none" w:sz="0" w:space="0" w:color="auto"/>
      </w:divBdr>
    </w:div>
    <w:div w:id="1651906626">
      <w:bodyDiv w:val="1"/>
      <w:marLeft w:val="0"/>
      <w:marRight w:val="0"/>
      <w:marTop w:val="0"/>
      <w:marBottom w:val="0"/>
      <w:divBdr>
        <w:top w:val="none" w:sz="0" w:space="0" w:color="auto"/>
        <w:left w:val="none" w:sz="0" w:space="0" w:color="auto"/>
        <w:bottom w:val="none" w:sz="0" w:space="0" w:color="auto"/>
        <w:right w:val="none" w:sz="0" w:space="0" w:color="auto"/>
      </w:divBdr>
    </w:div>
    <w:div w:id="1652247768">
      <w:bodyDiv w:val="1"/>
      <w:marLeft w:val="0"/>
      <w:marRight w:val="0"/>
      <w:marTop w:val="0"/>
      <w:marBottom w:val="0"/>
      <w:divBdr>
        <w:top w:val="none" w:sz="0" w:space="0" w:color="auto"/>
        <w:left w:val="none" w:sz="0" w:space="0" w:color="auto"/>
        <w:bottom w:val="none" w:sz="0" w:space="0" w:color="auto"/>
        <w:right w:val="none" w:sz="0" w:space="0" w:color="auto"/>
      </w:divBdr>
    </w:div>
    <w:div w:id="1652321999">
      <w:bodyDiv w:val="1"/>
      <w:marLeft w:val="0"/>
      <w:marRight w:val="0"/>
      <w:marTop w:val="0"/>
      <w:marBottom w:val="0"/>
      <w:divBdr>
        <w:top w:val="none" w:sz="0" w:space="0" w:color="auto"/>
        <w:left w:val="none" w:sz="0" w:space="0" w:color="auto"/>
        <w:bottom w:val="none" w:sz="0" w:space="0" w:color="auto"/>
        <w:right w:val="none" w:sz="0" w:space="0" w:color="auto"/>
      </w:divBdr>
    </w:div>
    <w:div w:id="1654021853">
      <w:bodyDiv w:val="1"/>
      <w:marLeft w:val="0"/>
      <w:marRight w:val="0"/>
      <w:marTop w:val="0"/>
      <w:marBottom w:val="0"/>
      <w:divBdr>
        <w:top w:val="none" w:sz="0" w:space="0" w:color="auto"/>
        <w:left w:val="none" w:sz="0" w:space="0" w:color="auto"/>
        <w:bottom w:val="none" w:sz="0" w:space="0" w:color="auto"/>
        <w:right w:val="none" w:sz="0" w:space="0" w:color="auto"/>
      </w:divBdr>
    </w:div>
    <w:div w:id="1654989618">
      <w:bodyDiv w:val="1"/>
      <w:marLeft w:val="0"/>
      <w:marRight w:val="0"/>
      <w:marTop w:val="0"/>
      <w:marBottom w:val="0"/>
      <w:divBdr>
        <w:top w:val="none" w:sz="0" w:space="0" w:color="auto"/>
        <w:left w:val="none" w:sz="0" w:space="0" w:color="auto"/>
        <w:bottom w:val="none" w:sz="0" w:space="0" w:color="auto"/>
        <w:right w:val="none" w:sz="0" w:space="0" w:color="auto"/>
      </w:divBdr>
    </w:div>
    <w:div w:id="1655530959">
      <w:bodyDiv w:val="1"/>
      <w:marLeft w:val="0"/>
      <w:marRight w:val="0"/>
      <w:marTop w:val="0"/>
      <w:marBottom w:val="0"/>
      <w:divBdr>
        <w:top w:val="none" w:sz="0" w:space="0" w:color="auto"/>
        <w:left w:val="none" w:sz="0" w:space="0" w:color="auto"/>
        <w:bottom w:val="none" w:sz="0" w:space="0" w:color="auto"/>
        <w:right w:val="none" w:sz="0" w:space="0" w:color="auto"/>
      </w:divBdr>
    </w:div>
    <w:div w:id="1656369790">
      <w:bodyDiv w:val="1"/>
      <w:marLeft w:val="0"/>
      <w:marRight w:val="0"/>
      <w:marTop w:val="0"/>
      <w:marBottom w:val="0"/>
      <w:divBdr>
        <w:top w:val="none" w:sz="0" w:space="0" w:color="auto"/>
        <w:left w:val="none" w:sz="0" w:space="0" w:color="auto"/>
        <w:bottom w:val="none" w:sz="0" w:space="0" w:color="auto"/>
        <w:right w:val="none" w:sz="0" w:space="0" w:color="auto"/>
      </w:divBdr>
    </w:div>
    <w:div w:id="1656445982">
      <w:bodyDiv w:val="1"/>
      <w:marLeft w:val="0"/>
      <w:marRight w:val="0"/>
      <w:marTop w:val="0"/>
      <w:marBottom w:val="0"/>
      <w:divBdr>
        <w:top w:val="none" w:sz="0" w:space="0" w:color="auto"/>
        <w:left w:val="none" w:sz="0" w:space="0" w:color="auto"/>
        <w:bottom w:val="none" w:sz="0" w:space="0" w:color="auto"/>
        <w:right w:val="none" w:sz="0" w:space="0" w:color="auto"/>
      </w:divBdr>
    </w:div>
    <w:div w:id="1656448417">
      <w:bodyDiv w:val="1"/>
      <w:marLeft w:val="0"/>
      <w:marRight w:val="0"/>
      <w:marTop w:val="0"/>
      <w:marBottom w:val="0"/>
      <w:divBdr>
        <w:top w:val="none" w:sz="0" w:space="0" w:color="auto"/>
        <w:left w:val="none" w:sz="0" w:space="0" w:color="auto"/>
        <w:bottom w:val="none" w:sz="0" w:space="0" w:color="auto"/>
        <w:right w:val="none" w:sz="0" w:space="0" w:color="auto"/>
      </w:divBdr>
    </w:div>
    <w:div w:id="1656952130">
      <w:bodyDiv w:val="1"/>
      <w:marLeft w:val="0"/>
      <w:marRight w:val="0"/>
      <w:marTop w:val="0"/>
      <w:marBottom w:val="0"/>
      <w:divBdr>
        <w:top w:val="none" w:sz="0" w:space="0" w:color="auto"/>
        <w:left w:val="none" w:sz="0" w:space="0" w:color="auto"/>
        <w:bottom w:val="none" w:sz="0" w:space="0" w:color="auto"/>
        <w:right w:val="none" w:sz="0" w:space="0" w:color="auto"/>
      </w:divBdr>
    </w:div>
    <w:div w:id="1657881154">
      <w:bodyDiv w:val="1"/>
      <w:marLeft w:val="0"/>
      <w:marRight w:val="0"/>
      <w:marTop w:val="0"/>
      <w:marBottom w:val="0"/>
      <w:divBdr>
        <w:top w:val="none" w:sz="0" w:space="0" w:color="auto"/>
        <w:left w:val="none" w:sz="0" w:space="0" w:color="auto"/>
        <w:bottom w:val="none" w:sz="0" w:space="0" w:color="auto"/>
        <w:right w:val="none" w:sz="0" w:space="0" w:color="auto"/>
      </w:divBdr>
    </w:div>
    <w:div w:id="1658193368">
      <w:bodyDiv w:val="1"/>
      <w:marLeft w:val="0"/>
      <w:marRight w:val="0"/>
      <w:marTop w:val="0"/>
      <w:marBottom w:val="0"/>
      <w:divBdr>
        <w:top w:val="none" w:sz="0" w:space="0" w:color="auto"/>
        <w:left w:val="none" w:sz="0" w:space="0" w:color="auto"/>
        <w:bottom w:val="none" w:sz="0" w:space="0" w:color="auto"/>
        <w:right w:val="none" w:sz="0" w:space="0" w:color="auto"/>
      </w:divBdr>
    </w:div>
    <w:div w:id="1659265146">
      <w:bodyDiv w:val="1"/>
      <w:marLeft w:val="0"/>
      <w:marRight w:val="0"/>
      <w:marTop w:val="0"/>
      <w:marBottom w:val="0"/>
      <w:divBdr>
        <w:top w:val="none" w:sz="0" w:space="0" w:color="auto"/>
        <w:left w:val="none" w:sz="0" w:space="0" w:color="auto"/>
        <w:bottom w:val="none" w:sz="0" w:space="0" w:color="auto"/>
        <w:right w:val="none" w:sz="0" w:space="0" w:color="auto"/>
      </w:divBdr>
    </w:div>
    <w:div w:id="1659648251">
      <w:bodyDiv w:val="1"/>
      <w:marLeft w:val="0"/>
      <w:marRight w:val="0"/>
      <w:marTop w:val="0"/>
      <w:marBottom w:val="0"/>
      <w:divBdr>
        <w:top w:val="none" w:sz="0" w:space="0" w:color="auto"/>
        <w:left w:val="none" w:sz="0" w:space="0" w:color="auto"/>
        <w:bottom w:val="none" w:sz="0" w:space="0" w:color="auto"/>
        <w:right w:val="none" w:sz="0" w:space="0" w:color="auto"/>
      </w:divBdr>
    </w:div>
    <w:div w:id="1659724244">
      <w:bodyDiv w:val="1"/>
      <w:marLeft w:val="0"/>
      <w:marRight w:val="0"/>
      <w:marTop w:val="0"/>
      <w:marBottom w:val="0"/>
      <w:divBdr>
        <w:top w:val="none" w:sz="0" w:space="0" w:color="auto"/>
        <w:left w:val="none" w:sz="0" w:space="0" w:color="auto"/>
        <w:bottom w:val="none" w:sz="0" w:space="0" w:color="auto"/>
        <w:right w:val="none" w:sz="0" w:space="0" w:color="auto"/>
      </w:divBdr>
    </w:div>
    <w:div w:id="1659770403">
      <w:bodyDiv w:val="1"/>
      <w:marLeft w:val="0"/>
      <w:marRight w:val="0"/>
      <w:marTop w:val="0"/>
      <w:marBottom w:val="0"/>
      <w:divBdr>
        <w:top w:val="none" w:sz="0" w:space="0" w:color="auto"/>
        <w:left w:val="none" w:sz="0" w:space="0" w:color="auto"/>
        <w:bottom w:val="none" w:sz="0" w:space="0" w:color="auto"/>
        <w:right w:val="none" w:sz="0" w:space="0" w:color="auto"/>
      </w:divBdr>
    </w:div>
    <w:div w:id="1659993983">
      <w:bodyDiv w:val="1"/>
      <w:marLeft w:val="0"/>
      <w:marRight w:val="0"/>
      <w:marTop w:val="0"/>
      <w:marBottom w:val="0"/>
      <w:divBdr>
        <w:top w:val="none" w:sz="0" w:space="0" w:color="auto"/>
        <w:left w:val="none" w:sz="0" w:space="0" w:color="auto"/>
        <w:bottom w:val="none" w:sz="0" w:space="0" w:color="auto"/>
        <w:right w:val="none" w:sz="0" w:space="0" w:color="auto"/>
      </w:divBdr>
    </w:div>
    <w:div w:id="1662847523">
      <w:bodyDiv w:val="1"/>
      <w:marLeft w:val="0"/>
      <w:marRight w:val="0"/>
      <w:marTop w:val="0"/>
      <w:marBottom w:val="0"/>
      <w:divBdr>
        <w:top w:val="none" w:sz="0" w:space="0" w:color="auto"/>
        <w:left w:val="none" w:sz="0" w:space="0" w:color="auto"/>
        <w:bottom w:val="none" w:sz="0" w:space="0" w:color="auto"/>
        <w:right w:val="none" w:sz="0" w:space="0" w:color="auto"/>
      </w:divBdr>
    </w:div>
    <w:div w:id="1663003358">
      <w:bodyDiv w:val="1"/>
      <w:marLeft w:val="0"/>
      <w:marRight w:val="0"/>
      <w:marTop w:val="0"/>
      <w:marBottom w:val="0"/>
      <w:divBdr>
        <w:top w:val="none" w:sz="0" w:space="0" w:color="auto"/>
        <w:left w:val="none" w:sz="0" w:space="0" w:color="auto"/>
        <w:bottom w:val="none" w:sz="0" w:space="0" w:color="auto"/>
        <w:right w:val="none" w:sz="0" w:space="0" w:color="auto"/>
      </w:divBdr>
    </w:div>
    <w:div w:id="1664817579">
      <w:bodyDiv w:val="1"/>
      <w:marLeft w:val="0"/>
      <w:marRight w:val="0"/>
      <w:marTop w:val="0"/>
      <w:marBottom w:val="0"/>
      <w:divBdr>
        <w:top w:val="none" w:sz="0" w:space="0" w:color="auto"/>
        <w:left w:val="none" w:sz="0" w:space="0" w:color="auto"/>
        <w:bottom w:val="none" w:sz="0" w:space="0" w:color="auto"/>
        <w:right w:val="none" w:sz="0" w:space="0" w:color="auto"/>
      </w:divBdr>
    </w:div>
    <w:div w:id="1665622385">
      <w:bodyDiv w:val="1"/>
      <w:marLeft w:val="0"/>
      <w:marRight w:val="0"/>
      <w:marTop w:val="0"/>
      <w:marBottom w:val="0"/>
      <w:divBdr>
        <w:top w:val="none" w:sz="0" w:space="0" w:color="auto"/>
        <w:left w:val="none" w:sz="0" w:space="0" w:color="auto"/>
        <w:bottom w:val="none" w:sz="0" w:space="0" w:color="auto"/>
        <w:right w:val="none" w:sz="0" w:space="0" w:color="auto"/>
      </w:divBdr>
    </w:div>
    <w:div w:id="1666088143">
      <w:bodyDiv w:val="1"/>
      <w:marLeft w:val="0"/>
      <w:marRight w:val="0"/>
      <w:marTop w:val="0"/>
      <w:marBottom w:val="0"/>
      <w:divBdr>
        <w:top w:val="none" w:sz="0" w:space="0" w:color="auto"/>
        <w:left w:val="none" w:sz="0" w:space="0" w:color="auto"/>
        <w:bottom w:val="none" w:sz="0" w:space="0" w:color="auto"/>
        <w:right w:val="none" w:sz="0" w:space="0" w:color="auto"/>
      </w:divBdr>
    </w:div>
    <w:div w:id="1667367950">
      <w:bodyDiv w:val="1"/>
      <w:marLeft w:val="0"/>
      <w:marRight w:val="0"/>
      <w:marTop w:val="0"/>
      <w:marBottom w:val="0"/>
      <w:divBdr>
        <w:top w:val="none" w:sz="0" w:space="0" w:color="auto"/>
        <w:left w:val="none" w:sz="0" w:space="0" w:color="auto"/>
        <w:bottom w:val="none" w:sz="0" w:space="0" w:color="auto"/>
        <w:right w:val="none" w:sz="0" w:space="0" w:color="auto"/>
      </w:divBdr>
    </w:div>
    <w:div w:id="1667398081">
      <w:bodyDiv w:val="1"/>
      <w:marLeft w:val="0"/>
      <w:marRight w:val="0"/>
      <w:marTop w:val="0"/>
      <w:marBottom w:val="0"/>
      <w:divBdr>
        <w:top w:val="none" w:sz="0" w:space="0" w:color="auto"/>
        <w:left w:val="none" w:sz="0" w:space="0" w:color="auto"/>
        <w:bottom w:val="none" w:sz="0" w:space="0" w:color="auto"/>
        <w:right w:val="none" w:sz="0" w:space="0" w:color="auto"/>
      </w:divBdr>
    </w:div>
    <w:div w:id="1667905160">
      <w:bodyDiv w:val="1"/>
      <w:marLeft w:val="0"/>
      <w:marRight w:val="0"/>
      <w:marTop w:val="0"/>
      <w:marBottom w:val="0"/>
      <w:divBdr>
        <w:top w:val="none" w:sz="0" w:space="0" w:color="auto"/>
        <w:left w:val="none" w:sz="0" w:space="0" w:color="auto"/>
        <w:bottom w:val="none" w:sz="0" w:space="0" w:color="auto"/>
        <w:right w:val="none" w:sz="0" w:space="0" w:color="auto"/>
      </w:divBdr>
    </w:div>
    <w:div w:id="1668944321">
      <w:bodyDiv w:val="1"/>
      <w:marLeft w:val="0"/>
      <w:marRight w:val="0"/>
      <w:marTop w:val="0"/>
      <w:marBottom w:val="0"/>
      <w:divBdr>
        <w:top w:val="none" w:sz="0" w:space="0" w:color="auto"/>
        <w:left w:val="none" w:sz="0" w:space="0" w:color="auto"/>
        <w:bottom w:val="none" w:sz="0" w:space="0" w:color="auto"/>
        <w:right w:val="none" w:sz="0" w:space="0" w:color="auto"/>
      </w:divBdr>
    </w:div>
    <w:div w:id="1669357483">
      <w:bodyDiv w:val="1"/>
      <w:marLeft w:val="0"/>
      <w:marRight w:val="0"/>
      <w:marTop w:val="0"/>
      <w:marBottom w:val="0"/>
      <w:divBdr>
        <w:top w:val="none" w:sz="0" w:space="0" w:color="auto"/>
        <w:left w:val="none" w:sz="0" w:space="0" w:color="auto"/>
        <w:bottom w:val="none" w:sz="0" w:space="0" w:color="auto"/>
        <w:right w:val="none" w:sz="0" w:space="0" w:color="auto"/>
      </w:divBdr>
    </w:div>
    <w:div w:id="1669749808">
      <w:bodyDiv w:val="1"/>
      <w:marLeft w:val="0"/>
      <w:marRight w:val="0"/>
      <w:marTop w:val="0"/>
      <w:marBottom w:val="0"/>
      <w:divBdr>
        <w:top w:val="none" w:sz="0" w:space="0" w:color="auto"/>
        <w:left w:val="none" w:sz="0" w:space="0" w:color="auto"/>
        <w:bottom w:val="none" w:sz="0" w:space="0" w:color="auto"/>
        <w:right w:val="none" w:sz="0" w:space="0" w:color="auto"/>
      </w:divBdr>
    </w:div>
    <w:div w:id="1670136775">
      <w:bodyDiv w:val="1"/>
      <w:marLeft w:val="0"/>
      <w:marRight w:val="0"/>
      <w:marTop w:val="0"/>
      <w:marBottom w:val="0"/>
      <w:divBdr>
        <w:top w:val="none" w:sz="0" w:space="0" w:color="auto"/>
        <w:left w:val="none" w:sz="0" w:space="0" w:color="auto"/>
        <w:bottom w:val="none" w:sz="0" w:space="0" w:color="auto"/>
        <w:right w:val="none" w:sz="0" w:space="0" w:color="auto"/>
      </w:divBdr>
    </w:div>
    <w:div w:id="1670711316">
      <w:bodyDiv w:val="1"/>
      <w:marLeft w:val="0"/>
      <w:marRight w:val="0"/>
      <w:marTop w:val="0"/>
      <w:marBottom w:val="0"/>
      <w:divBdr>
        <w:top w:val="none" w:sz="0" w:space="0" w:color="auto"/>
        <w:left w:val="none" w:sz="0" w:space="0" w:color="auto"/>
        <w:bottom w:val="none" w:sz="0" w:space="0" w:color="auto"/>
        <w:right w:val="none" w:sz="0" w:space="0" w:color="auto"/>
      </w:divBdr>
    </w:div>
    <w:div w:id="1671253594">
      <w:bodyDiv w:val="1"/>
      <w:marLeft w:val="0"/>
      <w:marRight w:val="0"/>
      <w:marTop w:val="0"/>
      <w:marBottom w:val="0"/>
      <w:divBdr>
        <w:top w:val="none" w:sz="0" w:space="0" w:color="auto"/>
        <w:left w:val="none" w:sz="0" w:space="0" w:color="auto"/>
        <w:bottom w:val="none" w:sz="0" w:space="0" w:color="auto"/>
        <w:right w:val="none" w:sz="0" w:space="0" w:color="auto"/>
      </w:divBdr>
    </w:div>
    <w:div w:id="1671372220">
      <w:bodyDiv w:val="1"/>
      <w:marLeft w:val="0"/>
      <w:marRight w:val="0"/>
      <w:marTop w:val="0"/>
      <w:marBottom w:val="0"/>
      <w:divBdr>
        <w:top w:val="none" w:sz="0" w:space="0" w:color="auto"/>
        <w:left w:val="none" w:sz="0" w:space="0" w:color="auto"/>
        <w:bottom w:val="none" w:sz="0" w:space="0" w:color="auto"/>
        <w:right w:val="none" w:sz="0" w:space="0" w:color="auto"/>
      </w:divBdr>
    </w:div>
    <w:div w:id="1671716621">
      <w:bodyDiv w:val="1"/>
      <w:marLeft w:val="0"/>
      <w:marRight w:val="0"/>
      <w:marTop w:val="0"/>
      <w:marBottom w:val="0"/>
      <w:divBdr>
        <w:top w:val="none" w:sz="0" w:space="0" w:color="auto"/>
        <w:left w:val="none" w:sz="0" w:space="0" w:color="auto"/>
        <w:bottom w:val="none" w:sz="0" w:space="0" w:color="auto"/>
        <w:right w:val="none" w:sz="0" w:space="0" w:color="auto"/>
      </w:divBdr>
    </w:div>
    <w:div w:id="1674184246">
      <w:bodyDiv w:val="1"/>
      <w:marLeft w:val="0"/>
      <w:marRight w:val="0"/>
      <w:marTop w:val="0"/>
      <w:marBottom w:val="0"/>
      <w:divBdr>
        <w:top w:val="none" w:sz="0" w:space="0" w:color="auto"/>
        <w:left w:val="none" w:sz="0" w:space="0" w:color="auto"/>
        <w:bottom w:val="none" w:sz="0" w:space="0" w:color="auto"/>
        <w:right w:val="none" w:sz="0" w:space="0" w:color="auto"/>
      </w:divBdr>
    </w:div>
    <w:div w:id="1674408384">
      <w:bodyDiv w:val="1"/>
      <w:marLeft w:val="0"/>
      <w:marRight w:val="0"/>
      <w:marTop w:val="0"/>
      <w:marBottom w:val="0"/>
      <w:divBdr>
        <w:top w:val="none" w:sz="0" w:space="0" w:color="auto"/>
        <w:left w:val="none" w:sz="0" w:space="0" w:color="auto"/>
        <w:bottom w:val="none" w:sz="0" w:space="0" w:color="auto"/>
        <w:right w:val="none" w:sz="0" w:space="0" w:color="auto"/>
      </w:divBdr>
    </w:div>
    <w:div w:id="1674450851">
      <w:bodyDiv w:val="1"/>
      <w:marLeft w:val="0"/>
      <w:marRight w:val="0"/>
      <w:marTop w:val="0"/>
      <w:marBottom w:val="0"/>
      <w:divBdr>
        <w:top w:val="none" w:sz="0" w:space="0" w:color="auto"/>
        <w:left w:val="none" w:sz="0" w:space="0" w:color="auto"/>
        <w:bottom w:val="none" w:sz="0" w:space="0" w:color="auto"/>
        <w:right w:val="none" w:sz="0" w:space="0" w:color="auto"/>
      </w:divBdr>
    </w:div>
    <w:div w:id="1674648006">
      <w:bodyDiv w:val="1"/>
      <w:marLeft w:val="0"/>
      <w:marRight w:val="0"/>
      <w:marTop w:val="0"/>
      <w:marBottom w:val="0"/>
      <w:divBdr>
        <w:top w:val="none" w:sz="0" w:space="0" w:color="auto"/>
        <w:left w:val="none" w:sz="0" w:space="0" w:color="auto"/>
        <w:bottom w:val="none" w:sz="0" w:space="0" w:color="auto"/>
        <w:right w:val="none" w:sz="0" w:space="0" w:color="auto"/>
      </w:divBdr>
    </w:div>
    <w:div w:id="1674798779">
      <w:bodyDiv w:val="1"/>
      <w:marLeft w:val="0"/>
      <w:marRight w:val="0"/>
      <w:marTop w:val="0"/>
      <w:marBottom w:val="0"/>
      <w:divBdr>
        <w:top w:val="none" w:sz="0" w:space="0" w:color="auto"/>
        <w:left w:val="none" w:sz="0" w:space="0" w:color="auto"/>
        <w:bottom w:val="none" w:sz="0" w:space="0" w:color="auto"/>
        <w:right w:val="none" w:sz="0" w:space="0" w:color="auto"/>
      </w:divBdr>
    </w:div>
    <w:div w:id="1675449761">
      <w:bodyDiv w:val="1"/>
      <w:marLeft w:val="0"/>
      <w:marRight w:val="0"/>
      <w:marTop w:val="0"/>
      <w:marBottom w:val="0"/>
      <w:divBdr>
        <w:top w:val="none" w:sz="0" w:space="0" w:color="auto"/>
        <w:left w:val="none" w:sz="0" w:space="0" w:color="auto"/>
        <w:bottom w:val="none" w:sz="0" w:space="0" w:color="auto"/>
        <w:right w:val="none" w:sz="0" w:space="0" w:color="auto"/>
      </w:divBdr>
    </w:div>
    <w:div w:id="1676956497">
      <w:bodyDiv w:val="1"/>
      <w:marLeft w:val="0"/>
      <w:marRight w:val="0"/>
      <w:marTop w:val="0"/>
      <w:marBottom w:val="0"/>
      <w:divBdr>
        <w:top w:val="none" w:sz="0" w:space="0" w:color="auto"/>
        <w:left w:val="none" w:sz="0" w:space="0" w:color="auto"/>
        <w:bottom w:val="none" w:sz="0" w:space="0" w:color="auto"/>
        <w:right w:val="none" w:sz="0" w:space="0" w:color="auto"/>
      </w:divBdr>
    </w:div>
    <w:div w:id="1677221558">
      <w:bodyDiv w:val="1"/>
      <w:marLeft w:val="0"/>
      <w:marRight w:val="0"/>
      <w:marTop w:val="0"/>
      <w:marBottom w:val="0"/>
      <w:divBdr>
        <w:top w:val="none" w:sz="0" w:space="0" w:color="auto"/>
        <w:left w:val="none" w:sz="0" w:space="0" w:color="auto"/>
        <w:bottom w:val="none" w:sz="0" w:space="0" w:color="auto"/>
        <w:right w:val="none" w:sz="0" w:space="0" w:color="auto"/>
      </w:divBdr>
    </w:div>
    <w:div w:id="1679189237">
      <w:bodyDiv w:val="1"/>
      <w:marLeft w:val="0"/>
      <w:marRight w:val="0"/>
      <w:marTop w:val="0"/>
      <w:marBottom w:val="0"/>
      <w:divBdr>
        <w:top w:val="none" w:sz="0" w:space="0" w:color="auto"/>
        <w:left w:val="none" w:sz="0" w:space="0" w:color="auto"/>
        <w:bottom w:val="none" w:sz="0" w:space="0" w:color="auto"/>
        <w:right w:val="none" w:sz="0" w:space="0" w:color="auto"/>
      </w:divBdr>
    </w:div>
    <w:div w:id="1680112513">
      <w:bodyDiv w:val="1"/>
      <w:marLeft w:val="0"/>
      <w:marRight w:val="0"/>
      <w:marTop w:val="0"/>
      <w:marBottom w:val="0"/>
      <w:divBdr>
        <w:top w:val="none" w:sz="0" w:space="0" w:color="auto"/>
        <w:left w:val="none" w:sz="0" w:space="0" w:color="auto"/>
        <w:bottom w:val="none" w:sz="0" w:space="0" w:color="auto"/>
        <w:right w:val="none" w:sz="0" w:space="0" w:color="auto"/>
      </w:divBdr>
    </w:div>
    <w:div w:id="1680305486">
      <w:bodyDiv w:val="1"/>
      <w:marLeft w:val="0"/>
      <w:marRight w:val="0"/>
      <w:marTop w:val="0"/>
      <w:marBottom w:val="0"/>
      <w:divBdr>
        <w:top w:val="none" w:sz="0" w:space="0" w:color="auto"/>
        <w:left w:val="none" w:sz="0" w:space="0" w:color="auto"/>
        <w:bottom w:val="none" w:sz="0" w:space="0" w:color="auto"/>
        <w:right w:val="none" w:sz="0" w:space="0" w:color="auto"/>
      </w:divBdr>
    </w:div>
    <w:div w:id="1682078937">
      <w:bodyDiv w:val="1"/>
      <w:marLeft w:val="0"/>
      <w:marRight w:val="0"/>
      <w:marTop w:val="0"/>
      <w:marBottom w:val="0"/>
      <w:divBdr>
        <w:top w:val="none" w:sz="0" w:space="0" w:color="auto"/>
        <w:left w:val="none" w:sz="0" w:space="0" w:color="auto"/>
        <w:bottom w:val="none" w:sz="0" w:space="0" w:color="auto"/>
        <w:right w:val="none" w:sz="0" w:space="0" w:color="auto"/>
      </w:divBdr>
    </w:div>
    <w:div w:id="1683513809">
      <w:bodyDiv w:val="1"/>
      <w:marLeft w:val="0"/>
      <w:marRight w:val="0"/>
      <w:marTop w:val="0"/>
      <w:marBottom w:val="0"/>
      <w:divBdr>
        <w:top w:val="none" w:sz="0" w:space="0" w:color="auto"/>
        <w:left w:val="none" w:sz="0" w:space="0" w:color="auto"/>
        <w:bottom w:val="none" w:sz="0" w:space="0" w:color="auto"/>
        <w:right w:val="none" w:sz="0" w:space="0" w:color="auto"/>
      </w:divBdr>
    </w:div>
    <w:div w:id="1684548396">
      <w:bodyDiv w:val="1"/>
      <w:marLeft w:val="0"/>
      <w:marRight w:val="0"/>
      <w:marTop w:val="0"/>
      <w:marBottom w:val="0"/>
      <w:divBdr>
        <w:top w:val="none" w:sz="0" w:space="0" w:color="auto"/>
        <w:left w:val="none" w:sz="0" w:space="0" w:color="auto"/>
        <w:bottom w:val="none" w:sz="0" w:space="0" w:color="auto"/>
        <w:right w:val="none" w:sz="0" w:space="0" w:color="auto"/>
      </w:divBdr>
    </w:div>
    <w:div w:id="1684896259">
      <w:bodyDiv w:val="1"/>
      <w:marLeft w:val="0"/>
      <w:marRight w:val="0"/>
      <w:marTop w:val="0"/>
      <w:marBottom w:val="0"/>
      <w:divBdr>
        <w:top w:val="none" w:sz="0" w:space="0" w:color="auto"/>
        <w:left w:val="none" w:sz="0" w:space="0" w:color="auto"/>
        <w:bottom w:val="none" w:sz="0" w:space="0" w:color="auto"/>
        <w:right w:val="none" w:sz="0" w:space="0" w:color="auto"/>
      </w:divBdr>
    </w:div>
    <w:div w:id="1685663955">
      <w:bodyDiv w:val="1"/>
      <w:marLeft w:val="0"/>
      <w:marRight w:val="0"/>
      <w:marTop w:val="0"/>
      <w:marBottom w:val="0"/>
      <w:divBdr>
        <w:top w:val="none" w:sz="0" w:space="0" w:color="auto"/>
        <w:left w:val="none" w:sz="0" w:space="0" w:color="auto"/>
        <w:bottom w:val="none" w:sz="0" w:space="0" w:color="auto"/>
        <w:right w:val="none" w:sz="0" w:space="0" w:color="auto"/>
      </w:divBdr>
    </w:div>
    <w:div w:id="1685814821">
      <w:bodyDiv w:val="1"/>
      <w:marLeft w:val="0"/>
      <w:marRight w:val="0"/>
      <w:marTop w:val="0"/>
      <w:marBottom w:val="0"/>
      <w:divBdr>
        <w:top w:val="none" w:sz="0" w:space="0" w:color="auto"/>
        <w:left w:val="none" w:sz="0" w:space="0" w:color="auto"/>
        <w:bottom w:val="none" w:sz="0" w:space="0" w:color="auto"/>
        <w:right w:val="none" w:sz="0" w:space="0" w:color="auto"/>
      </w:divBdr>
    </w:div>
    <w:div w:id="1687488381">
      <w:bodyDiv w:val="1"/>
      <w:marLeft w:val="0"/>
      <w:marRight w:val="0"/>
      <w:marTop w:val="0"/>
      <w:marBottom w:val="0"/>
      <w:divBdr>
        <w:top w:val="none" w:sz="0" w:space="0" w:color="auto"/>
        <w:left w:val="none" w:sz="0" w:space="0" w:color="auto"/>
        <w:bottom w:val="none" w:sz="0" w:space="0" w:color="auto"/>
        <w:right w:val="none" w:sz="0" w:space="0" w:color="auto"/>
      </w:divBdr>
    </w:div>
    <w:div w:id="1688561593">
      <w:bodyDiv w:val="1"/>
      <w:marLeft w:val="0"/>
      <w:marRight w:val="0"/>
      <w:marTop w:val="0"/>
      <w:marBottom w:val="0"/>
      <w:divBdr>
        <w:top w:val="none" w:sz="0" w:space="0" w:color="auto"/>
        <w:left w:val="none" w:sz="0" w:space="0" w:color="auto"/>
        <w:bottom w:val="none" w:sz="0" w:space="0" w:color="auto"/>
        <w:right w:val="none" w:sz="0" w:space="0" w:color="auto"/>
      </w:divBdr>
    </w:div>
    <w:div w:id="1689021931">
      <w:bodyDiv w:val="1"/>
      <w:marLeft w:val="0"/>
      <w:marRight w:val="0"/>
      <w:marTop w:val="0"/>
      <w:marBottom w:val="0"/>
      <w:divBdr>
        <w:top w:val="none" w:sz="0" w:space="0" w:color="auto"/>
        <w:left w:val="none" w:sz="0" w:space="0" w:color="auto"/>
        <w:bottom w:val="none" w:sz="0" w:space="0" w:color="auto"/>
        <w:right w:val="none" w:sz="0" w:space="0" w:color="auto"/>
      </w:divBdr>
    </w:div>
    <w:div w:id="1689141603">
      <w:bodyDiv w:val="1"/>
      <w:marLeft w:val="0"/>
      <w:marRight w:val="0"/>
      <w:marTop w:val="0"/>
      <w:marBottom w:val="0"/>
      <w:divBdr>
        <w:top w:val="none" w:sz="0" w:space="0" w:color="auto"/>
        <w:left w:val="none" w:sz="0" w:space="0" w:color="auto"/>
        <w:bottom w:val="none" w:sz="0" w:space="0" w:color="auto"/>
        <w:right w:val="none" w:sz="0" w:space="0" w:color="auto"/>
      </w:divBdr>
    </w:div>
    <w:div w:id="1689596220">
      <w:bodyDiv w:val="1"/>
      <w:marLeft w:val="0"/>
      <w:marRight w:val="0"/>
      <w:marTop w:val="0"/>
      <w:marBottom w:val="0"/>
      <w:divBdr>
        <w:top w:val="none" w:sz="0" w:space="0" w:color="auto"/>
        <w:left w:val="none" w:sz="0" w:space="0" w:color="auto"/>
        <w:bottom w:val="none" w:sz="0" w:space="0" w:color="auto"/>
        <w:right w:val="none" w:sz="0" w:space="0" w:color="auto"/>
      </w:divBdr>
    </w:div>
    <w:div w:id="1689603049">
      <w:bodyDiv w:val="1"/>
      <w:marLeft w:val="0"/>
      <w:marRight w:val="0"/>
      <w:marTop w:val="0"/>
      <w:marBottom w:val="0"/>
      <w:divBdr>
        <w:top w:val="none" w:sz="0" w:space="0" w:color="auto"/>
        <w:left w:val="none" w:sz="0" w:space="0" w:color="auto"/>
        <w:bottom w:val="none" w:sz="0" w:space="0" w:color="auto"/>
        <w:right w:val="none" w:sz="0" w:space="0" w:color="auto"/>
      </w:divBdr>
    </w:div>
    <w:div w:id="1689679975">
      <w:bodyDiv w:val="1"/>
      <w:marLeft w:val="0"/>
      <w:marRight w:val="0"/>
      <w:marTop w:val="0"/>
      <w:marBottom w:val="0"/>
      <w:divBdr>
        <w:top w:val="none" w:sz="0" w:space="0" w:color="auto"/>
        <w:left w:val="none" w:sz="0" w:space="0" w:color="auto"/>
        <w:bottom w:val="none" w:sz="0" w:space="0" w:color="auto"/>
        <w:right w:val="none" w:sz="0" w:space="0" w:color="auto"/>
      </w:divBdr>
    </w:div>
    <w:div w:id="1690445401">
      <w:bodyDiv w:val="1"/>
      <w:marLeft w:val="0"/>
      <w:marRight w:val="0"/>
      <w:marTop w:val="0"/>
      <w:marBottom w:val="0"/>
      <w:divBdr>
        <w:top w:val="none" w:sz="0" w:space="0" w:color="auto"/>
        <w:left w:val="none" w:sz="0" w:space="0" w:color="auto"/>
        <w:bottom w:val="none" w:sz="0" w:space="0" w:color="auto"/>
        <w:right w:val="none" w:sz="0" w:space="0" w:color="auto"/>
      </w:divBdr>
    </w:div>
    <w:div w:id="1691252825">
      <w:bodyDiv w:val="1"/>
      <w:marLeft w:val="0"/>
      <w:marRight w:val="0"/>
      <w:marTop w:val="0"/>
      <w:marBottom w:val="0"/>
      <w:divBdr>
        <w:top w:val="none" w:sz="0" w:space="0" w:color="auto"/>
        <w:left w:val="none" w:sz="0" w:space="0" w:color="auto"/>
        <w:bottom w:val="none" w:sz="0" w:space="0" w:color="auto"/>
        <w:right w:val="none" w:sz="0" w:space="0" w:color="auto"/>
      </w:divBdr>
    </w:div>
    <w:div w:id="1691568855">
      <w:bodyDiv w:val="1"/>
      <w:marLeft w:val="0"/>
      <w:marRight w:val="0"/>
      <w:marTop w:val="0"/>
      <w:marBottom w:val="0"/>
      <w:divBdr>
        <w:top w:val="none" w:sz="0" w:space="0" w:color="auto"/>
        <w:left w:val="none" w:sz="0" w:space="0" w:color="auto"/>
        <w:bottom w:val="none" w:sz="0" w:space="0" w:color="auto"/>
        <w:right w:val="none" w:sz="0" w:space="0" w:color="auto"/>
      </w:divBdr>
    </w:div>
    <w:div w:id="1692339593">
      <w:bodyDiv w:val="1"/>
      <w:marLeft w:val="0"/>
      <w:marRight w:val="0"/>
      <w:marTop w:val="0"/>
      <w:marBottom w:val="0"/>
      <w:divBdr>
        <w:top w:val="none" w:sz="0" w:space="0" w:color="auto"/>
        <w:left w:val="none" w:sz="0" w:space="0" w:color="auto"/>
        <w:bottom w:val="none" w:sz="0" w:space="0" w:color="auto"/>
        <w:right w:val="none" w:sz="0" w:space="0" w:color="auto"/>
      </w:divBdr>
    </w:div>
    <w:div w:id="1692410691">
      <w:bodyDiv w:val="1"/>
      <w:marLeft w:val="0"/>
      <w:marRight w:val="0"/>
      <w:marTop w:val="0"/>
      <w:marBottom w:val="0"/>
      <w:divBdr>
        <w:top w:val="none" w:sz="0" w:space="0" w:color="auto"/>
        <w:left w:val="none" w:sz="0" w:space="0" w:color="auto"/>
        <w:bottom w:val="none" w:sz="0" w:space="0" w:color="auto"/>
        <w:right w:val="none" w:sz="0" w:space="0" w:color="auto"/>
      </w:divBdr>
    </w:div>
    <w:div w:id="1692607699">
      <w:bodyDiv w:val="1"/>
      <w:marLeft w:val="0"/>
      <w:marRight w:val="0"/>
      <w:marTop w:val="0"/>
      <w:marBottom w:val="0"/>
      <w:divBdr>
        <w:top w:val="none" w:sz="0" w:space="0" w:color="auto"/>
        <w:left w:val="none" w:sz="0" w:space="0" w:color="auto"/>
        <w:bottom w:val="none" w:sz="0" w:space="0" w:color="auto"/>
        <w:right w:val="none" w:sz="0" w:space="0" w:color="auto"/>
      </w:divBdr>
    </w:div>
    <w:div w:id="1692756276">
      <w:bodyDiv w:val="1"/>
      <w:marLeft w:val="0"/>
      <w:marRight w:val="0"/>
      <w:marTop w:val="0"/>
      <w:marBottom w:val="0"/>
      <w:divBdr>
        <w:top w:val="none" w:sz="0" w:space="0" w:color="auto"/>
        <w:left w:val="none" w:sz="0" w:space="0" w:color="auto"/>
        <w:bottom w:val="none" w:sz="0" w:space="0" w:color="auto"/>
        <w:right w:val="none" w:sz="0" w:space="0" w:color="auto"/>
      </w:divBdr>
    </w:div>
    <w:div w:id="1692880825">
      <w:bodyDiv w:val="1"/>
      <w:marLeft w:val="0"/>
      <w:marRight w:val="0"/>
      <w:marTop w:val="0"/>
      <w:marBottom w:val="0"/>
      <w:divBdr>
        <w:top w:val="none" w:sz="0" w:space="0" w:color="auto"/>
        <w:left w:val="none" w:sz="0" w:space="0" w:color="auto"/>
        <w:bottom w:val="none" w:sz="0" w:space="0" w:color="auto"/>
        <w:right w:val="none" w:sz="0" w:space="0" w:color="auto"/>
      </w:divBdr>
    </w:div>
    <w:div w:id="1693340924">
      <w:bodyDiv w:val="1"/>
      <w:marLeft w:val="0"/>
      <w:marRight w:val="0"/>
      <w:marTop w:val="0"/>
      <w:marBottom w:val="0"/>
      <w:divBdr>
        <w:top w:val="none" w:sz="0" w:space="0" w:color="auto"/>
        <w:left w:val="none" w:sz="0" w:space="0" w:color="auto"/>
        <w:bottom w:val="none" w:sz="0" w:space="0" w:color="auto"/>
        <w:right w:val="none" w:sz="0" w:space="0" w:color="auto"/>
      </w:divBdr>
    </w:div>
    <w:div w:id="1694769627">
      <w:bodyDiv w:val="1"/>
      <w:marLeft w:val="0"/>
      <w:marRight w:val="0"/>
      <w:marTop w:val="0"/>
      <w:marBottom w:val="0"/>
      <w:divBdr>
        <w:top w:val="none" w:sz="0" w:space="0" w:color="auto"/>
        <w:left w:val="none" w:sz="0" w:space="0" w:color="auto"/>
        <w:bottom w:val="none" w:sz="0" w:space="0" w:color="auto"/>
        <w:right w:val="none" w:sz="0" w:space="0" w:color="auto"/>
      </w:divBdr>
    </w:div>
    <w:div w:id="1696036832">
      <w:bodyDiv w:val="1"/>
      <w:marLeft w:val="0"/>
      <w:marRight w:val="0"/>
      <w:marTop w:val="0"/>
      <w:marBottom w:val="0"/>
      <w:divBdr>
        <w:top w:val="none" w:sz="0" w:space="0" w:color="auto"/>
        <w:left w:val="none" w:sz="0" w:space="0" w:color="auto"/>
        <w:bottom w:val="none" w:sz="0" w:space="0" w:color="auto"/>
        <w:right w:val="none" w:sz="0" w:space="0" w:color="auto"/>
      </w:divBdr>
    </w:div>
    <w:div w:id="1696225271">
      <w:bodyDiv w:val="1"/>
      <w:marLeft w:val="0"/>
      <w:marRight w:val="0"/>
      <w:marTop w:val="0"/>
      <w:marBottom w:val="0"/>
      <w:divBdr>
        <w:top w:val="none" w:sz="0" w:space="0" w:color="auto"/>
        <w:left w:val="none" w:sz="0" w:space="0" w:color="auto"/>
        <w:bottom w:val="none" w:sz="0" w:space="0" w:color="auto"/>
        <w:right w:val="none" w:sz="0" w:space="0" w:color="auto"/>
      </w:divBdr>
    </w:div>
    <w:div w:id="1696495997">
      <w:bodyDiv w:val="1"/>
      <w:marLeft w:val="0"/>
      <w:marRight w:val="0"/>
      <w:marTop w:val="0"/>
      <w:marBottom w:val="0"/>
      <w:divBdr>
        <w:top w:val="none" w:sz="0" w:space="0" w:color="auto"/>
        <w:left w:val="none" w:sz="0" w:space="0" w:color="auto"/>
        <w:bottom w:val="none" w:sz="0" w:space="0" w:color="auto"/>
        <w:right w:val="none" w:sz="0" w:space="0" w:color="auto"/>
      </w:divBdr>
    </w:div>
    <w:div w:id="1697542385">
      <w:bodyDiv w:val="1"/>
      <w:marLeft w:val="0"/>
      <w:marRight w:val="0"/>
      <w:marTop w:val="0"/>
      <w:marBottom w:val="0"/>
      <w:divBdr>
        <w:top w:val="none" w:sz="0" w:space="0" w:color="auto"/>
        <w:left w:val="none" w:sz="0" w:space="0" w:color="auto"/>
        <w:bottom w:val="none" w:sz="0" w:space="0" w:color="auto"/>
        <w:right w:val="none" w:sz="0" w:space="0" w:color="auto"/>
      </w:divBdr>
    </w:div>
    <w:div w:id="1698046816">
      <w:bodyDiv w:val="1"/>
      <w:marLeft w:val="0"/>
      <w:marRight w:val="0"/>
      <w:marTop w:val="0"/>
      <w:marBottom w:val="0"/>
      <w:divBdr>
        <w:top w:val="none" w:sz="0" w:space="0" w:color="auto"/>
        <w:left w:val="none" w:sz="0" w:space="0" w:color="auto"/>
        <w:bottom w:val="none" w:sz="0" w:space="0" w:color="auto"/>
        <w:right w:val="none" w:sz="0" w:space="0" w:color="auto"/>
      </w:divBdr>
    </w:div>
    <w:div w:id="1699315024">
      <w:bodyDiv w:val="1"/>
      <w:marLeft w:val="0"/>
      <w:marRight w:val="0"/>
      <w:marTop w:val="0"/>
      <w:marBottom w:val="0"/>
      <w:divBdr>
        <w:top w:val="none" w:sz="0" w:space="0" w:color="auto"/>
        <w:left w:val="none" w:sz="0" w:space="0" w:color="auto"/>
        <w:bottom w:val="none" w:sz="0" w:space="0" w:color="auto"/>
        <w:right w:val="none" w:sz="0" w:space="0" w:color="auto"/>
      </w:divBdr>
    </w:div>
    <w:div w:id="1699625533">
      <w:bodyDiv w:val="1"/>
      <w:marLeft w:val="0"/>
      <w:marRight w:val="0"/>
      <w:marTop w:val="0"/>
      <w:marBottom w:val="0"/>
      <w:divBdr>
        <w:top w:val="none" w:sz="0" w:space="0" w:color="auto"/>
        <w:left w:val="none" w:sz="0" w:space="0" w:color="auto"/>
        <w:bottom w:val="none" w:sz="0" w:space="0" w:color="auto"/>
        <w:right w:val="none" w:sz="0" w:space="0" w:color="auto"/>
      </w:divBdr>
    </w:div>
    <w:div w:id="1700279775">
      <w:bodyDiv w:val="1"/>
      <w:marLeft w:val="0"/>
      <w:marRight w:val="0"/>
      <w:marTop w:val="0"/>
      <w:marBottom w:val="0"/>
      <w:divBdr>
        <w:top w:val="none" w:sz="0" w:space="0" w:color="auto"/>
        <w:left w:val="none" w:sz="0" w:space="0" w:color="auto"/>
        <w:bottom w:val="none" w:sz="0" w:space="0" w:color="auto"/>
        <w:right w:val="none" w:sz="0" w:space="0" w:color="auto"/>
      </w:divBdr>
    </w:div>
    <w:div w:id="1700623504">
      <w:bodyDiv w:val="1"/>
      <w:marLeft w:val="0"/>
      <w:marRight w:val="0"/>
      <w:marTop w:val="0"/>
      <w:marBottom w:val="0"/>
      <w:divBdr>
        <w:top w:val="none" w:sz="0" w:space="0" w:color="auto"/>
        <w:left w:val="none" w:sz="0" w:space="0" w:color="auto"/>
        <w:bottom w:val="none" w:sz="0" w:space="0" w:color="auto"/>
        <w:right w:val="none" w:sz="0" w:space="0" w:color="auto"/>
      </w:divBdr>
    </w:div>
    <w:div w:id="1701082565">
      <w:bodyDiv w:val="1"/>
      <w:marLeft w:val="0"/>
      <w:marRight w:val="0"/>
      <w:marTop w:val="0"/>
      <w:marBottom w:val="0"/>
      <w:divBdr>
        <w:top w:val="none" w:sz="0" w:space="0" w:color="auto"/>
        <w:left w:val="none" w:sz="0" w:space="0" w:color="auto"/>
        <w:bottom w:val="none" w:sz="0" w:space="0" w:color="auto"/>
        <w:right w:val="none" w:sz="0" w:space="0" w:color="auto"/>
      </w:divBdr>
    </w:div>
    <w:div w:id="1701666101">
      <w:bodyDiv w:val="1"/>
      <w:marLeft w:val="0"/>
      <w:marRight w:val="0"/>
      <w:marTop w:val="0"/>
      <w:marBottom w:val="0"/>
      <w:divBdr>
        <w:top w:val="none" w:sz="0" w:space="0" w:color="auto"/>
        <w:left w:val="none" w:sz="0" w:space="0" w:color="auto"/>
        <w:bottom w:val="none" w:sz="0" w:space="0" w:color="auto"/>
        <w:right w:val="none" w:sz="0" w:space="0" w:color="auto"/>
      </w:divBdr>
    </w:div>
    <w:div w:id="1702124157">
      <w:bodyDiv w:val="1"/>
      <w:marLeft w:val="0"/>
      <w:marRight w:val="0"/>
      <w:marTop w:val="0"/>
      <w:marBottom w:val="0"/>
      <w:divBdr>
        <w:top w:val="none" w:sz="0" w:space="0" w:color="auto"/>
        <w:left w:val="none" w:sz="0" w:space="0" w:color="auto"/>
        <w:bottom w:val="none" w:sz="0" w:space="0" w:color="auto"/>
        <w:right w:val="none" w:sz="0" w:space="0" w:color="auto"/>
      </w:divBdr>
    </w:div>
    <w:div w:id="1702319624">
      <w:bodyDiv w:val="1"/>
      <w:marLeft w:val="0"/>
      <w:marRight w:val="0"/>
      <w:marTop w:val="0"/>
      <w:marBottom w:val="0"/>
      <w:divBdr>
        <w:top w:val="none" w:sz="0" w:space="0" w:color="auto"/>
        <w:left w:val="none" w:sz="0" w:space="0" w:color="auto"/>
        <w:bottom w:val="none" w:sz="0" w:space="0" w:color="auto"/>
        <w:right w:val="none" w:sz="0" w:space="0" w:color="auto"/>
      </w:divBdr>
    </w:div>
    <w:div w:id="1702894739">
      <w:bodyDiv w:val="1"/>
      <w:marLeft w:val="0"/>
      <w:marRight w:val="0"/>
      <w:marTop w:val="0"/>
      <w:marBottom w:val="0"/>
      <w:divBdr>
        <w:top w:val="none" w:sz="0" w:space="0" w:color="auto"/>
        <w:left w:val="none" w:sz="0" w:space="0" w:color="auto"/>
        <w:bottom w:val="none" w:sz="0" w:space="0" w:color="auto"/>
        <w:right w:val="none" w:sz="0" w:space="0" w:color="auto"/>
      </w:divBdr>
    </w:div>
    <w:div w:id="1703240108">
      <w:bodyDiv w:val="1"/>
      <w:marLeft w:val="0"/>
      <w:marRight w:val="0"/>
      <w:marTop w:val="0"/>
      <w:marBottom w:val="0"/>
      <w:divBdr>
        <w:top w:val="none" w:sz="0" w:space="0" w:color="auto"/>
        <w:left w:val="none" w:sz="0" w:space="0" w:color="auto"/>
        <w:bottom w:val="none" w:sz="0" w:space="0" w:color="auto"/>
        <w:right w:val="none" w:sz="0" w:space="0" w:color="auto"/>
      </w:divBdr>
    </w:div>
    <w:div w:id="1703509167">
      <w:bodyDiv w:val="1"/>
      <w:marLeft w:val="0"/>
      <w:marRight w:val="0"/>
      <w:marTop w:val="0"/>
      <w:marBottom w:val="0"/>
      <w:divBdr>
        <w:top w:val="none" w:sz="0" w:space="0" w:color="auto"/>
        <w:left w:val="none" w:sz="0" w:space="0" w:color="auto"/>
        <w:bottom w:val="none" w:sz="0" w:space="0" w:color="auto"/>
        <w:right w:val="none" w:sz="0" w:space="0" w:color="auto"/>
      </w:divBdr>
    </w:div>
    <w:div w:id="1704012430">
      <w:bodyDiv w:val="1"/>
      <w:marLeft w:val="0"/>
      <w:marRight w:val="0"/>
      <w:marTop w:val="0"/>
      <w:marBottom w:val="0"/>
      <w:divBdr>
        <w:top w:val="none" w:sz="0" w:space="0" w:color="auto"/>
        <w:left w:val="none" w:sz="0" w:space="0" w:color="auto"/>
        <w:bottom w:val="none" w:sz="0" w:space="0" w:color="auto"/>
        <w:right w:val="none" w:sz="0" w:space="0" w:color="auto"/>
      </w:divBdr>
    </w:div>
    <w:div w:id="1704287800">
      <w:bodyDiv w:val="1"/>
      <w:marLeft w:val="0"/>
      <w:marRight w:val="0"/>
      <w:marTop w:val="0"/>
      <w:marBottom w:val="0"/>
      <w:divBdr>
        <w:top w:val="none" w:sz="0" w:space="0" w:color="auto"/>
        <w:left w:val="none" w:sz="0" w:space="0" w:color="auto"/>
        <w:bottom w:val="none" w:sz="0" w:space="0" w:color="auto"/>
        <w:right w:val="none" w:sz="0" w:space="0" w:color="auto"/>
      </w:divBdr>
    </w:div>
    <w:div w:id="1705330696">
      <w:bodyDiv w:val="1"/>
      <w:marLeft w:val="0"/>
      <w:marRight w:val="0"/>
      <w:marTop w:val="0"/>
      <w:marBottom w:val="0"/>
      <w:divBdr>
        <w:top w:val="none" w:sz="0" w:space="0" w:color="auto"/>
        <w:left w:val="none" w:sz="0" w:space="0" w:color="auto"/>
        <w:bottom w:val="none" w:sz="0" w:space="0" w:color="auto"/>
        <w:right w:val="none" w:sz="0" w:space="0" w:color="auto"/>
      </w:divBdr>
    </w:div>
    <w:div w:id="1705668826">
      <w:bodyDiv w:val="1"/>
      <w:marLeft w:val="0"/>
      <w:marRight w:val="0"/>
      <w:marTop w:val="0"/>
      <w:marBottom w:val="0"/>
      <w:divBdr>
        <w:top w:val="none" w:sz="0" w:space="0" w:color="auto"/>
        <w:left w:val="none" w:sz="0" w:space="0" w:color="auto"/>
        <w:bottom w:val="none" w:sz="0" w:space="0" w:color="auto"/>
        <w:right w:val="none" w:sz="0" w:space="0" w:color="auto"/>
      </w:divBdr>
    </w:div>
    <w:div w:id="1706252386">
      <w:bodyDiv w:val="1"/>
      <w:marLeft w:val="0"/>
      <w:marRight w:val="0"/>
      <w:marTop w:val="0"/>
      <w:marBottom w:val="0"/>
      <w:divBdr>
        <w:top w:val="none" w:sz="0" w:space="0" w:color="auto"/>
        <w:left w:val="none" w:sz="0" w:space="0" w:color="auto"/>
        <w:bottom w:val="none" w:sz="0" w:space="0" w:color="auto"/>
        <w:right w:val="none" w:sz="0" w:space="0" w:color="auto"/>
      </w:divBdr>
    </w:div>
    <w:div w:id="1709648978">
      <w:bodyDiv w:val="1"/>
      <w:marLeft w:val="0"/>
      <w:marRight w:val="0"/>
      <w:marTop w:val="0"/>
      <w:marBottom w:val="0"/>
      <w:divBdr>
        <w:top w:val="none" w:sz="0" w:space="0" w:color="auto"/>
        <w:left w:val="none" w:sz="0" w:space="0" w:color="auto"/>
        <w:bottom w:val="none" w:sz="0" w:space="0" w:color="auto"/>
        <w:right w:val="none" w:sz="0" w:space="0" w:color="auto"/>
      </w:divBdr>
    </w:div>
    <w:div w:id="1711567041">
      <w:bodyDiv w:val="1"/>
      <w:marLeft w:val="0"/>
      <w:marRight w:val="0"/>
      <w:marTop w:val="0"/>
      <w:marBottom w:val="0"/>
      <w:divBdr>
        <w:top w:val="none" w:sz="0" w:space="0" w:color="auto"/>
        <w:left w:val="none" w:sz="0" w:space="0" w:color="auto"/>
        <w:bottom w:val="none" w:sz="0" w:space="0" w:color="auto"/>
        <w:right w:val="none" w:sz="0" w:space="0" w:color="auto"/>
      </w:divBdr>
    </w:div>
    <w:div w:id="1711956701">
      <w:bodyDiv w:val="1"/>
      <w:marLeft w:val="0"/>
      <w:marRight w:val="0"/>
      <w:marTop w:val="0"/>
      <w:marBottom w:val="0"/>
      <w:divBdr>
        <w:top w:val="none" w:sz="0" w:space="0" w:color="auto"/>
        <w:left w:val="none" w:sz="0" w:space="0" w:color="auto"/>
        <w:bottom w:val="none" w:sz="0" w:space="0" w:color="auto"/>
        <w:right w:val="none" w:sz="0" w:space="0" w:color="auto"/>
      </w:divBdr>
    </w:div>
    <w:div w:id="1712803655">
      <w:bodyDiv w:val="1"/>
      <w:marLeft w:val="0"/>
      <w:marRight w:val="0"/>
      <w:marTop w:val="0"/>
      <w:marBottom w:val="0"/>
      <w:divBdr>
        <w:top w:val="none" w:sz="0" w:space="0" w:color="auto"/>
        <w:left w:val="none" w:sz="0" w:space="0" w:color="auto"/>
        <w:bottom w:val="none" w:sz="0" w:space="0" w:color="auto"/>
        <w:right w:val="none" w:sz="0" w:space="0" w:color="auto"/>
      </w:divBdr>
    </w:div>
    <w:div w:id="1713725338">
      <w:bodyDiv w:val="1"/>
      <w:marLeft w:val="0"/>
      <w:marRight w:val="0"/>
      <w:marTop w:val="0"/>
      <w:marBottom w:val="0"/>
      <w:divBdr>
        <w:top w:val="none" w:sz="0" w:space="0" w:color="auto"/>
        <w:left w:val="none" w:sz="0" w:space="0" w:color="auto"/>
        <w:bottom w:val="none" w:sz="0" w:space="0" w:color="auto"/>
        <w:right w:val="none" w:sz="0" w:space="0" w:color="auto"/>
      </w:divBdr>
    </w:div>
    <w:div w:id="1714386569">
      <w:bodyDiv w:val="1"/>
      <w:marLeft w:val="0"/>
      <w:marRight w:val="0"/>
      <w:marTop w:val="0"/>
      <w:marBottom w:val="0"/>
      <w:divBdr>
        <w:top w:val="none" w:sz="0" w:space="0" w:color="auto"/>
        <w:left w:val="none" w:sz="0" w:space="0" w:color="auto"/>
        <w:bottom w:val="none" w:sz="0" w:space="0" w:color="auto"/>
        <w:right w:val="none" w:sz="0" w:space="0" w:color="auto"/>
      </w:divBdr>
    </w:div>
    <w:div w:id="1715960134">
      <w:bodyDiv w:val="1"/>
      <w:marLeft w:val="0"/>
      <w:marRight w:val="0"/>
      <w:marTop w:val="0"/>
      <w:marBottom w:val="0"/>
      <w:divBdr>
        <w:top w:val="none" w:sz="0" w:space="0" w:color="auto"/>
        <w:left w:val="none" w:sz="0" w:space="0" w:color="auto"/>
        <w:bottom w:val="none" w:sz="0" w:space="0" w:color="auto"/>
        <w:right w:val="none" w:sz="0" w:space="0" w:color="auto"/>
      </w:divBdr>
    </w:div>
    <w:div w:id="1716126014">
      <w:bodyDiv w:val="1"/>
      <w:marLeft w:val="0"/>
      <w:marRight w:val="0"/>
      <w:marTop w:val="0"/>
      <w:marBottom w:val="0"/>
      <w:divBdr>
        <w:top w:val="none" w:sz="0" w:space="0" w:color="auto"/>
        <w:left w:val="none" w:sz="0" w:space="0" w:color="auto"/>
        <w:bottom w:val="none" w:sz="0" w:space="0" w:color="auto"/>
        <w:right w:val="none" w:sz="0" w:space="0" w:color="auto"/>
      </w:divBdr>
    </w:div>
    <w:div w:id="1716198416">
      <w:bodyDiv w:val="1"/>
      <w:marLeft w:val="0"/>
      <w:marRight w:val="0"/>
      <w:marTop w:val="0"/>
      <w:marBottom w:val="0"/>
      <w:divBdr>
        <w:top w:val="none" w:sz="0" w:space="0" w:color="auto"/>
        <w:left w:val="none" w:sz="0" w:space="0" w:color="auto"/>
        <w:bottom w:val="none" w:sz="0" w:space="0" w:color="auto"/>
        <w:right w:val="none" w:sz="0" w:space="0" w:color="auto"/>
      </w:divBdr>
    </w:div>
    <w:div w:id="1716348413">
      <w:bodyDiv w:val="1"/>
      <w:marLeft w:val="0"/>
      <w:marRight w:val="0"/>
      <w:marTop w:val="0"/>
      <w:marBottom w:val="0"/>
      <w:divBdr>
        <w:top w:val="none" w:sz="0" w:space="0" w:color="auto"/>
        <w:left w:val="none" w:sz="0" w:space="0" w:color="auto"/>
        <w:bottom w:val="none" w:sz="0" w:space="0" w:color="auto"/>
        <w:right w:val="none" w:sz="0" w:space="0" w:color="auto"/>
      </w:divBdr>
    </w:div>
    <w:div w:id="1716350204">
      <w:bodyDiv w:val="1"/>
      <w:marLeft w:val="0"/>
      <w:marRight w:val="0"/>
      <w:marTop w:val="0"/>
      <w:marBottom w:val="0"/>
      <w:divBdr>
        <w:top w:val="none" w:sz="0" w:space="0" w:color="auto"/>
        <w:left w:val="none" w:sz="0" w:space="0" w:color="auto"/>
        <w:bottom w:val="none" w:sz="0" w:space="0" w:color="auto"/>
        <w:right w:val="none" w:sz="0" w:space="0" w:color="auto"/>
      </w:divBdr>
    </w:div>
    <w:div w:id="1717044409">
      <w:bodyDiv w:val="1"/>
      <w:marLeft w:val="0"/>
      <w:marRight w:val="0"/>
      <w:marTop w:val="0"/>
      <w:marBottom w:val="0"/>
      <w:divBdr>
        <w:top w:val="none" w:sz="0" w:space="0" w:color="auto"/>
        <w:left w:val="none" w:sz="0" w:space="0" w:color="auto"/>
        <w:bottom w:val="none" w:sz="0" w:space="0" w:color="auto"/>
        <w:right w:val="none" w:sz="0" w:space="0" w:color="auto"/>
      </w:divBdr>
    </w:div>
    <w:div w:id="1717966767">
      <w:bodyDiv w:val="1"/>
      <w:marLeft w:val="0"/>
      <w:marRight w:val="0"/>
      <w:marTop w:val="0"/>
      <w:marBottom w:val="0"/>
      <w:divBdr>
        <w:top w:val="none" w:sz="0" w:space="0" w:color="auto"/>
        <w:left w:val="none" w:sz="0" w:space="0" w:color="auto"/>
        <w:bottom w:val="none" w:sz="0" w:space="0" w:color="auto"/>
        <w:right w:val="none" w:sz="0" w:space="0" w:color="auto"/>
      </w:divBdr>
    </w:div>
    <w:div w:id="1719089679">
      <w:bodyDiv w:val="1"/>
      <w:marLeft w:val="0"/>
      <w:marRight w:val="0"/>
      <w:marTop w:val="0"/>
      <w:marBottom w:val="0"/>
      <w:divBdr>
        <w:top w:val="none" w:sz="0" w:space="0" w:color="auto"/>
        <w:left w:val="none" w:sz="0" w:space="0" w:color="auto"/>
        <w:bottom w:val="none" w:sz="0" w:space="0" w:color="auto"/>
        <w:right w:val="none" w:sz="0" w:space="0" w:color="auto"/>
      </w:divBdr>
    </w:div>
    <w:div w:id="1719090535">
      <w:bodyDiv w:val="1"/>
      <w:marLeft w:val="0"/>
      <w:marRight w:val="0"/>
      <w:marTop w:val="0"/>
      <w:marBottom w:val="0"/>
      <w:divBdr>
        <w:top w:val="none" w:sz="0" w:space="0" w:color="auto"/>
        <w:left w:val="none" w:sz="0" w:space="0" w:color="auto"/>
        <w:bottom w:val="none" w:sz="0" w:space="0" w:color="auto"/>
        <w:right w:val="none" w:sz="0" w:space="0" w:color="auto"/>
      </w:divBdr>
    </w:div>
    <w:div w:id="1720010771">
      <w:bodyDiv w:val="1"/>
      <w:marLeft w:val="0"/>
      <w:marRight w:val="0"/>
      <w:marTop w:val="0"/>
      <w:marBottom w:val="0"/>
      <w:divBdr>
        <w:top w:val="none" w:sz="0" w:space="0" w:color="auto"/>
        <w:left w:val="none" w:sz="0" w:space="0" w:color="auto"/>
        <w:bottom w:val="none" w:sz="0" w:space="0" w:color="auto"/>
        <w:right w:val="none" w:sz="0" w:space="0" w:color="auto"/>
      </w:divBdr>
    </w:div>
    <w:div w:id="1721858820">
      <w:bodyDiv w:val="1"/>
      <w:marLeft w:val="0"/>
      <w:marRight w:val="0"/>
      <w:marTop w:val="0"/>
      <w:marBottom w:val="0"/>
      <w:divBdr>
        <w:top w:val="none" w:sz="0" w:space="0" w:color="auto"/>
        <w:left w:val="none" w:sz="0" w:space="0" w:color="auto"/>
        <w:bottom w:val="none" w:sz="0" w:space="0" w:color="auto"/>
        <w:right w:val="none" w:sz="0" w:space="0" w:color="auto"/>
      </w:divBdr>
    </w:div>
    <w:div w:id="1722173969">
      <w:bodyDiv w:val="1"/>
      <w:marLeft w:val="0"/>
      <w:marRight w:val="0"/>
      <w:marTop w:val="0"/>
      <w:marBottom w:val="0"/>
      <w:divBdr>
        <w:top w:val="none" w:sz="0" w:space="0" w:color="auto"/>
        <w:left w:val="none" w:sz="0" w:space="0" w:color="auto"/>
        <w:bottom w:val="none" w:sz="0" w:space="0" w:color="auto"/>
        <w:right w:val="none" w:sz="0" w:space="0" w:color="auto"/>
      </w:divBdr>
    </w:div>
    <w:div w:id="1722558298">
      <w:bodyDiv w:val="1"/>
      <w:marLeft w:val="0"/>
      <w:marRight w:val="0"/>
      <w:marTop w:val="0"/>
      <w:marBottom w:val="0"/>
      <w:divBdr>
        <w:top w:val="none" w:sz="0" w:space="0" w:color="auto"/>
        <w:left w:val="none" w:sz="0" w:space="0" w:color="auto"/>
        <w:bottom w:val="none" w:sz="0" w:space="0" w:color="auto"/>
        <w:right w:val="none" w:sz="0" w:space="0" w:color="auto"/>
      </w:divBdr>
    </w:div>
    <w:div w:id="1722636565">
      <w:bodyDiv w:val="1"/>
      <w:marLeft w:val="0"/>
      <w:marRight w:val="0"/>
      <w:marTop w:val="0"/>
      <w:marBottom w:val="0"/>
      <w:divBdr>
        <w:top w:val="none" w:sz="0" w:space="0" w:color="auto"/>
        <w:left w:val="none" w:sz="0" w:space="0" w:color="auto"/>
        <w:bottom w:val="none" w:sz="0" w:space="0" w:color="auto"/>
        <w:right w:val="none" w:sz="0" w:space="0" w:color="auto"/>
      </w:divBdr>
    </w:div>
    <w:div w:id="1722747144">
      <w:bodyDiv w:val="1"/>
      <w:marLeft w:val="0"/>
      <w:marRight w:val="0"/>
      <w:marTop w:val="0"/>
      <w:marBottom w:val="0"/>
      <w:divBdr>
        <w:top w:val="none" w:sz="0" w:space="0" w:color="auto"/>
        <w:left w:val="none" w:sz="0" w:space="0" w:color="auto"/>
        <w:bottom w:val="none" w:sz="0" w:space="0" w:color="auto"/>
        <w:right w:val="none" w:sz="0" w:space="0" w:color="auto"/>
      </w:divBdr>
    </w:div>
    <w:div w:id="1723212936">
      <w:bodyDiv w:val="1"/>
      <w:marLeft w:val="0"/>
      <w:marRight w:val="0"/>
      <w:marTop w:val="0"/>
      <w:marBottom w:val="0"/>
      <w:divBdr>
        <w:top w:val="none" w:sz="0" w:space="0" w:color="auto"/>
        <w:left w:val="none" w:sz="0" w:space="0" w:color="auto"/>
        <w:bottom w:val="none" w:sz="0" w:space="0" w:color="auto"/>
        <w:right w:val="none" w:sz="0" w:space="0" w:color="auto"/>
      </w:divBdr>
    </w:div>
    <w:div w:id="1723551846">
      <w:bodyDiv w:val="1"/>
      <w:marLeft w:val="0"/>
      <w:marRight w:val="0"/>
      <w:marTop w:val="0"/>
      <w:marBottom w:val="0"/>
      <w:divBdr>
        <w:top w:val="none" w:sz="0" w:space="0" w:color="auto"/>
        <w:left w:val="none" w:sz="0" w:space="0" w:color="auto"/>
        <w:bottom w:val="none" w:sz="0" w:space="0" w:color="auto"/>
        <w:right w:val="none" w:sz="0" w:space="0" w:color="auto"/>
      </w:divBdr>
    </w:div>
    <w:div w:id="1723672399">
      <w:bodyDiv w:val="1"/>
      <w:marLeft w:val="0"/>
      <w:marRight w:val="0"/>
      <w:marTop w:val="0"/>
      <w:marBottom w:val="0"/>
      <w:divBdr>
        <w:top w:val="none" w:sz="0" w:space="0" w:color="auto"/>
        <w:left w:val="none" w:sz="0" w:space="0" w:color="auto"/>
        <w:bottom w:val="none" w:sz="0" w:space="0" w:color="auto"/>
        <w:right w:val="none" w:sz="0" w:space="0" w:color="auto"/>
      </w:divBdr>
    </w:div>
    <w:div w:id="1725446091">
      <w:bodyDiv w:val="1"/>
      <w:marLeft w:val="0"/>
      <w:marRight w:val="0"/>
      <w:marTop w:val="0"/>
      <w:marBottom w:val="0"/>
      <w:divBdr>
        <w:top w:val="none" w:sz="0" w:space="0" w:color="auto"/>
        <w:left w:val="none" w:sz="0" w:space="0" w:color="auto"/>
        <w:bottom w:val="none" w:sz="0" w:space="0" w:color="auto"/>
        <w:right w:val="none" w:sz="0" w:space="0" w:color="auto"/>
      </w:divBdr>
    </w:div>
    <w:div w:id="1728649465">
      <w:bodyDiv w:val="1"/>
      <w:marLeft w:val="0"/>
      <w:marRight w:val="0"/>
      <w:marTop w:val="0"/>
      <w:marBottom w:val="0"/>
      <w:divBdr>
        <w:top w:val="none" w:sz="0" w:space="0" w:color="auto"/>
        <w:left w:val="none" w:sz="0" w:space="0" w:color="auto"/>
        <w:bottom w:val="none" w:sz="0" w:space="0" w:color="auto"/>
        <w:right w:val="none" w:sz="0" w:space="0" w:color="auto"/>
      </w:divBdr>
    </w:div>
    <w:div w:id="1729182464">
      <w:bodyDiv w:val="1"/>
      <w:marLeft w:val="0"/>
      <w:marRight w:val="0"/>
      <w:marTop w:val="0"/>
      <w:marBottom w:val="0"/>
      <w:divBdr>
        <w:top w:val="none" w:sz="0" w:space="0" w:color="auto"/>
        <w:left w:val="none" w:sz="0" w:space="0" w:color="auto"/>
        <w:bottom w:val="none" w:sz="0" w:space="0" w:color="auto"/>
        <w:right w:val="none" w:sz="0" w:space="0" w:color="auto"/>
      </w:divBdr>
    </w:div>
    <w:div w:id="1729763153">
      <w:bodyDiv w:val="1"/>
      <w:marLeft w:val="0"/>
      <w:marRight w:val="0"/>
      <w:marTop w:val="0"/>
      <w:marBottom w:val="0"/>
      <w:divBdr>
        <w:top w:val="none" w:sz="0" w:space="0" w:color="auto"/>
        <w:left w:val="none" w:sz="0" w:space="0" w:color="auto"/>
        <w:bottom w:val="none" w:sz="0" w:space="0" w:color="auto"/>
        <w:right w:val="none" w:sz="0" w:space="0" w:color="auto"/>
      </w:divBdr>
    </w:div>
    <w:div w:id="1731033387">
      <w:bodyDiv w:val="1"/>
      <w:marLeft w:val="0"/>
      <w:marRight w:val="0"/>
      <w:marTop w:val="0"/>
      <w:marBottom w:val="0"/>
      <w:divBdr>
        <w:top w:val="none" w:sz="0" w:space="0" w:color="auto"/>
        <w:left w:val="none" w:sz="0" w:space="0" w:color="auto"/>
        <w:bottom w:val="none" w:sz="0" w:space="0" w:color="auto"/>
        <w:right w:val="none" w:sz="0" w:space="0" w:color="auto"/>
      </w:divBdr>
    </w:div>
    <w:div w:id="1731079670">
      <w:bodyDiv w:val="1"/>
      <w:marLeft w:val="0"/>
      <w:marRight w:val="0"/>
      <w:marTop w:val="0"/>
      <w:marBottom w:val="0"/>
      <w:divBdr>
        <w:top w:val="none" w:sz="0" w:space="0" w:color="auto"/>
        <w:left w:val="none" w:sz="0" w:space="0" w:color="auto"/>
        <w:bottom w:val="none" w:sz="0" w:space="0" w:color="auto"/>
        <w:right w:val="none" w:sz="0" w:space="0" w:color="auto"/>
      </w:divBdr>
    </w:div>
    <w:div w:id="1731687039">
      <w:bodyDiv w:val="1"/>
      <w:marLeft w:val="0"/>
      <w:marRight w:val="0"/>
      <w:marTop w:val="0"/>
      <w:marBottom w:val="0"/>
      <w:divBdr>
        <w:top w:val="none" w:sz="0" w:space="0" w:color="auto"/>
        <w:left w:val="none" w:sz="0" w:space="0" w:color="auto"/>
        <w:bottom w:val="none" w:sz="0" w:space="0" w:color="auto"/>
        <w:right w:val="none" w:sz="0" w:space="0" w:color="auto"/>
      </w:divBdr>
    </w:div>
    <w:div w:id="1732844677">
      <w:bodyDiv w:val="1"/>
      <w:marLeft w:val="0"/>
      <w:marRight w:val="0"/>
      <w:marTop w:val="0"/>
      <w:marBottom w:val="0"/>
      <w:divBdr>
        <w:top w:val="none" w:sz="0" w:space="0" w:color="auto"/>
        <w:left w:val="none" w:sz="0" w:space="0" w:color="auto"/>
        <w:bottom w:val="none" w:sz="0" w:space="0" w:color="auto"/>
        <w:right w:val="none" w:sz="0" w:space="0" w:color="auto"/>
      </w:divBdr>
    </w:div>
    <w:div w:id="1732851989">
      <w:bodyDiv w:val="1"/>
      <w:marLeft w:val="0"/>
      <w:marRight w:val="0"/>
      <w:marTop w:val="0"/>
      <w:marBottom w:val="0"/>
      <w:divBdr>
        <w:top w:val="none" w:sz="0" w:space="0" w:color="auto"/>
        <w:left w:val="none" w:sz="0" w:space="0" w:color="auto"/>
        <w:bottom w:val="none" w:sz="0" w:space="0" w:color="auto"/>
        <w:right w:val="none" w:sz="0" w:space="0" w:color="auto"/>
      </w:divBdr>
    </w:div>
    <w:div w:id="1733262944">
      <w:bodyDiv w:val="1"/>
      <w:marLeft w:val="0"/>
      <w:marRight w:val="0"/>
      <w:marTop w:val="0"/>
      <w:marBottom w:val="0"/>
      <w:divBdr>
        <w:top w:val="none" w:sz="0" w:space="0" w:color="auto"/>
        <w:left w:val="none" w:sz="0" w:space="0" w:color="auto"/>
        <w:bottom w:val="none" w:sz="0" w:space="0" w:color="auto"/>
        <w:right w:val="none" w:sz="0" w:space="0" w:color="auto"/>
      </w:divBdr>
    </w:div>
    <w:div w:id="1733771471">
      <w:bodyDiv w:val="1"/>
      <w:marLeft w:val="0"/>
      <w:marRight w:val="0"/>
      <w:marTop w:val="0"/>
      <w:marBottom w:val="0"/>
      <w:divBdr>
        <w:top w:val="none" w:sz="0" w:space="0" w:color="auto"/>
        <w:left w:val="none" w:sz="0" w:space="0" w:color="auto"/>
        <w:bottom w:val="none" w:sz="0" w:space="0" w:color="auto"/>
        <w:right w:val="none" w:sz="0" w:space="0" w:color="auto"/>
      </w:divBdr>
    </w:div>
    <w:div w:id="1733772821">
      <w:bodyDiv w:val="1"/>
      <w:marLeft w:val="0"/>
      <w:marRight w:val="0"/>
      <w:marTop w:val="0"/>
      <w:marBottom w:val="0"/>
      <w:divBdr>
        <w:top w:val="none" w:sz="0" w:space="0" w:color="auto"/>
        <w:left w:val="none" w:sz="0" w:space="0" w:color="auto"/>
        <w:bottom w:val="none" w:sz="0" w:space="0" w:color="auto"/>
        <w:right w:val="none" w:sz="0" w:space="0" w:color="auto"/>
      </w:divBdr>
    </w:div>
    <w:div w:id="1733773956">
      <w:bodyDiv w:val="1"/>
      <w:marLeft w:val="0"/>
      <w:marRight w:val="0"/>
      <w:marTop w:val="0"/>
      <w:marBottom w:val="0"/>
      <w:divBdr>
        <w:top w:val="none" w:sz="0" w:space="0" w:color="auto"/>
        <w:left w:val="none" w:sz="0" w:space="0" w:color="auto"/>
        <w:bottom w:val="none" w:sz="0" w:space="0" w:color="auto"/>
        <w:right w:val="none" w:sz="0" w:space="0" w:color="auto"/>
      </w:divBdr>
    </w:div>
    <w:div w:id="1734309635">
      <w:bodyDiv w:val="1"/>
      <w:marLeft w:val="0"/>
      <w:marRight w:val="0"/>
      <w:marTop w:val="0"/>
      <w:marBottom w:val="0"/>
      <w:divBdr>
        <w:top w:val="none" w:sz="0" w:space="0" w:color="auto"/>
        <w:left w:val="none" w:sz="0" w:space="0" w:color="auto"/>
        <w:bottom w:val="none" w:sz="0" w:space="0" w:color="auto"/>
        <w:right w:val="none" w:sz="0" w:space="0" w:color="auto"/>
      </w:divBdr>
    </w:div>
    <w:div w:id="1735425349">
      <w:bodyDiv w:val="1"/>
      <w:marLeft w:val="0"/>
      <w:marRight w:val="0"/>
      <w:marTop w:val="0"/>
      <w:marBottom w:val="0"/>
      <w:divBdr>
        <w:top w:val="none" w:sz="0" w:space="0" w:color="auto"/>
        <w:left w:val="none" w:sz="0" w:space="0" w:color="auto"/>
        <w:bottom w:val="none" w:sz="0" w:space="0" w:color="auto"/>
        <w:right w:val="none" w:sz="0" w:space="0" w:color="auto"/>
      </w:divBdr>
    </w:div>
    <w:div w:id="1737047084">
      <w:bodyDiv w:val="1"/>
      <w:marLeft w:val="0"/>
      <w:marRight w:val="0"/>
      <w:marTop w:val="0"/>
      <w:marBottom w:val="0"/>
      <w:divBdr>
        <w:top w:val="none" w:sz="0" w:space="0" w:color="auto"/>
        <w:left w:val="none" w:sz="0" w:space="0" w:color="auto"/>
        <w:bottom w:val="none" w:sz="0" w:space="0" w:color="auto"/>
        <w:right w:val="none" w:sz="0" w:space="0" w:color="auto"/>
      </w:divBdr>
    </w:div>
    <w:div w:id="1737435240">
      <w:bodyDiv w:val="1"/>
      <w:marLeft w:val="0"/>
      <w:marRight w:val="0"/>
      <w:marTop w:val="0"/>
      <w:marBottom w:val="0"/>
      <w:divBdr>
        <w:top w:val="none" w:sz="0" w:space="0" w:color="auto"/>
        <w:left w:val="none" w:sz="0" w:space="0" w:color="auto"/>
        <w:bottom w:val="none" w:sz="0" w:space="0" w:color="auto"/>
        <w:right w:val="none" w:sz="0" w:space="0" w:color="auto"/>
      </w:divBdr>
    </w:div>
    <w:div w:id="1737703315">
      <w:bodyDiv w:val="1"/>
      <w:marLeft w:val="0"/>
      <w:marRight w:val="0"/>
      <w:marTop w:val="0"/>
      <w:marBottom w:val="0"/>
      <w:divBdr>
        <w:top w:val="none" w:sz="0" w:space="0" w:color="auto"/>
        <w:left w:val="none" w:sz="0" w:space="0" w:color="auto"/>
        <w:bottom w:val="none" w:sz="0" w:space="0" w:color="auto"/>
        <w:right w:val="none" w:sz="0" w:space="0" w:color="auto"/>
      </w:divBdr>
    </w:div>
    <w:div w:id="1737969581">
      <w:bodyDiv w:val="1"/>
      <w:marLeft w:val="0"/>
      <w:marRight w:val="0"/>
      <w:marTop w:val="0"/>
      <w:marBottom w:val="0"/>
      <w:divBdr>
        <w:top w:val="none" w:sz="0" w:space="0" w:color="auto"/>
        <w:left w:val="none" w:sz="0" w:space="0" w:color="auto"/>
        <w:bottom w:val="none" w:sz="0" w:space="0" w:color="auto"/>
        <w:right w:val="none" w:sz="0" w:space="0" w:color="auto"/>
      </w:divBdr>
    </w:div>
    <w:div w:id="1740251488">
      <w:bodyDiv w:val="1"/>
      <w:marLeft w:val="0"/>
      <w:marRight w:val="0"/>
      <w:marTop w:val="0"/>
      <w:marBottom w:val="0"/>
      <w:divBdr>
        <w:top w:val="none" w:sz="0" w:space="0" w:color="auto"/>
        <w:left w:val="none" w:sz="0" w:space="0" w:color="auto"/>
        <w:bottom w:val="none" w:sz="0" w:space="0" w:color="auto"/>
        <w:right w:val="none" w:sz="0" w:space="0" w:color="auto"/>
      </w:divBdr>
    </w:div>
    <w:div w:id="1740862134">
      <w:bodyDiv w:val="1"/>
      <w:marLeft w:val="0"/>
      <w:marRight w:val="0"/>
      <w:marTop w:val="0"/>
      <w:marBottom w:val="0"/>
      <w:divBdr>
        <w:top w:val="none" w:sz="0" w:space="0" w:color="auto"/>
        <w:left w:val="none" w:sz="0" w:space="0" w:color="auto"/>
        <w:bottom w:val="none" w:sz="0" w:space="0" w:color="auto"/>
        <w:right w:val="none" w:sz="0" w:space="0" w:color="auto"/>
      </w:divBdr>
    </w:div>
    <w:div w:id="1742094598">
      <w:bodyDiv w:val="1"/>
      <w:marLeft w:val="0"/>
      <w:marRight w:val="0"/>
      <w:marTop w:val="0"/>
      <w:marBottom w:val="0"/>
      <w:divBdr>
        <w:top w:val="none" w:sz="0" w:space="0" w:color="auto"/>
        <w:left w:val="none" w:sz="0" w:space="0" w:color="auto"/>
        <w:bottom w:val="none" w:sz="0" w:space="0" w:color="auto"/>
        <w:right w:val="none" w:sz="0" w:space="0" w:color="auto"/>
      </w:divBdr>
    </w:div>
    <w:div w:id="1742412865">
      <w:bodyDiv w:val="1"/>
      <w:marLeft w:val="0"/>
      <w:marRight w:val="0"/>
      <w:marTop w:val="0"/>
      <w:marBottom w:val="0"/>
      <w:divBdr>
        <w:top w:val="none" w:sz="0" w:space="0" w:color="auto"/>
        <w:left w:val="none" w:sz="0" w:space="0" w:color="auto"/>
        <w:bottom w:val="none" w:sz="0" w:space="0" w:color="auto"/>
        <w:right w:val="none" w:sz="0" w:space="0" w:color="auto"/>
      </w:divBdr>
    </w:div>
    <w:div w:id="1743139381">
      <w:bodyDiv w:val="1"/>
      <w:marLeft w:val="0"/>
      <w:marRight w:val="0"/>
      <w:marTop w:val="0"/>
      <w:marBottom w:val="0"/>
      <w:divBdr>
        <w:top w:val="none" w:sz="0" w:space="0" w:color="auto"/>
        <w:left w:val="none" w:sz="0" w:space="0" w:color="auto"/>
        <w:bottom w:val="none" w:sz="0" w:space="0" w:color="auto"/>
        <w:right w:val="none" w:sz="0" w:space="0" w:color="auto"/>
      </w:divBdr>
    </w:div>
    <w:div w:id="1744064302">
      <w:bodyDiv w:val="1"/>
      <w:marLeft w:val="0"/>
      <w:marRight w:val="0"/>
      <w:marTop w:val="0"/>
      <w:marBottom w:val="0"/>
      <w:divBdr>
        <w:top w:val="none" w:sz="0" w:space="0" w:color="auto"/>
        <w:left w:val="none" w:sz="0" w:space="0" w:color="auto"/>
        <w:bottom w:val="none" w:sz="0" w:space="0" w:color="auto"/>
        <w:right w:val="none" w:sz="0" w:space="0" w:color="auto"/>
      </w:divBdr>
    </w:div>
    <w:div w:id="1745032815">
      <w:bodyDiv w:val="1"/>
      <w:marLeft w:val="0"/>
      <w:marRight w:val="0"/>
      <w:marTop w:val="0"/>
      <w:marBottom w:val="0"/>
      <w:divBdr>
        <w:top w:val="none" w:sz="0" w:space="0" w:color="auto"/>
        <w:left w:val="none" w:sz="0" w:space="0" w:color="auto"/>
        <w:bottom w:val="none" w:sz="0" w:space="0" w:color="auto"/>
        <w:right w:val="none" w:sz="0" w:space="0" w:color="auto"/>
      </w:divBdr>
    </w:div>
    <w:div w:id="1745370045">
      <w:bodyDiv w:val="1"/>
      <w:marLeft w:val="0"/>
      <w:marRight w:val="0"/>
      <w:marTop w:val="0"/>
      <w:marBottom w:val="0"/>
      <w:divBdr>
        <w:top w:val="none" w:sz="0" w:space="0" w:color="auto"/>
        <w:left w:val="none" w:sz="0" w:space="0" w:color="auto"/>
        <w:bottom w:val="none" w:sz="0" w:space="0" w:color="auto"/>
        <w:right w:val="none" w:sz="0" w:space="0" w:color="auto"/>
      </w:divBdr>
    </w:div>
    <w:div w:id="1746224423">
      <w:bodyDiv w:val="1"/>
      <w:marLeft w:val="0"/>
      <w:marRight w:val="0"/>
      <w:marTop w:val="0"/>
      <w:marBottom w:val="0"/>
      <w:divBdr>
        <w:top w:val="none" w:sz="0" w:space="0" w:color="auto"/>
        <w:left w:val="none" w:sz="0" w:space="0" w:color="auto"/>
        <w:bottom w:val="none" w:sz="0" w:space="0" w:color="auto"/>
        <w:right w:val="none" w:sz="0" w:space="0" w:color="auto"/>
      </w:divBdr>
    </w:div>
    <w:div w:id="1746797220">
      <w:bodyDiv w:val="1"/>
      <w:marLeft w:val="0"/>
      <w:marRight w:val="0"/>
      <w:marTop w:val="0"/>
      <w:marBottom w:val="0"/>
      <w:divBdr>
        <w:top w:val="none" w:sz="0" w:space="0" w:color="auto"/>
        <w:left w:val="none" w:sz="0" w:space="0" w:color="auto"/>
        <w:bottom w:val="none" w:sz="0" w:space="0" w:color="auto"/>
        <w:right w:val="none" w:sz="0" w:space="0" w:color="auto"/>
      </w:divBdr>
    </w:div>
    <w:div w:id="1746999465">
      <w:bodyDiv w:val="1"/>
      <w:marLeft w:val="0"/>
      <w:marRight w:val="0"/>
      <w:marTop w:val="0"/>
      <w:marBottom w:val="0"/>
      <w:divBdr>
        <w:top w:val="none" w:sz="0" w:space="0" w:color="auto"/>
        <w:left w:val="none" w:sz="0" w:space="0" w:color="auto"/>
        <w:bottom w:val="none" w:sz="0" w:space="0" w:color="auto"/>
        <w:right w:val="none" w:sz="0" w:space="0" w:color="auto"/>
      </w:divBdr>
    </w:div>
    <w:div w:id="1747221503">
      <w:bodyDiv w:val="1"/>
      <w:marLeft w:val="0"/>
      <w:marRight w:val="0"/>
      <w:marTop w:val="0"/>
      <w:marBottom w:val="0"/>
      <w:divBdr>
        <w:top w:val="none" w:sz="0" w:space="0" w:color="auto"/>
        <w:left w:val="none" w:sz="0" w:space="0" w:color="auto"/>
        <w:bottom w:val="none" w:sz="0" w:space="0" w:color="auto"/>
        <w:right w:val="none" w:sz="0" w:space="0" w:color="auto"/>
      </w:divBdr>
    </w:div>
    <w:div w:id="1747262460">
      <w:bodyDiv w:val="1"/>
      <w:marLeft w:val="0"/>
      <w:marRight w:val="0"/>
      <w:marTop w:val="0"/>
      <w:marBottom w:val="0"/>
      <w:divBdr>
        <w:top w:val="none" w:sz="0" w:space="0" w:color="auto"/>
        <w:left w:val="none" w:sz="0" w:space="0" w:color="auto"/>
        <w:bottom w:val="none" w:sz="0" w:space="0" w:color="auto"/>
        <w:right w:val="none" w:sz="0" w:space="0" w:color="auto"/>
      </w:divBdr>
    </w:div>
    <w:div w:id="1748578366">
      <w:bodyDiv w:val="1"/>
      <w:marLeft w:val="0"/>
      <w:marRight w:val="0"/>
      <w:marTop w:val="0"/>
      <w:marBottom w:val="0"/>
      <w:divBdr>
        <w:top w:val="none" w:sz="0" w:space="0" w:color="auto"/>
        <w:left w:val="none" w:sz="0" w:space="0" w:color="auto"/>
        <w:bottom w:val="none" w:sz="0" w:space="0" w:color="auto"/>
        <w:right w:val="none" w:sz="0" w:space="0" w:color="auto"/>
      </w:divBdr>
    </w:div>
    <w:div w:id="1748840037">
      <w:bodyDiv w:val="1"/>
      <w:marLeft w:val="0"/>
      <w:marRight w:val="0"/>
      <w:marTop w:val="0"/>
      <w:marBottom w:val="0"/>
      <w:divBdr>
        <w:top w:val="none" w:sz="0" w:space="0" w:color="auto"/>
        <w:left w:val="none" w:sz="0" w:space="0" w:color="auto"/>
        <w:bottom w:val="none" w:sz="0" w:space="0" w:color="auto"/>
        <w:right w:val="none" w:sz="0" w:space="0" w:color="auto"/>
      </w:divBdr>
    </w:div>
    <w:div w:id="1749645225">
      <w:bodyDiv w:val="1"/>
      <w:marLeft w:val="0"/>
      <w:marRight w:val="0"/>
      <w:marTop w:val="0"/>
      <w:marBottom w:val="0"/>
      <w:divBdr>
        <w:top w:val="none" w:sz="0" w:space="0" w:color="auto"/>
        <w:left w:val="none" w:sz="0" w:space="0" w:color="auto"/>
        <w:bottom w:val="none" w:sz="0" w:space="0" w:color="auto"/>
        <w:right w:val="none" w:sz="0" w:space="0" w:color="auto"/>
      </w:divBdr>
    </w:div>
    <w:div w:id="1750466681">
      <w:bodyDiv w:val="1"/>
      <w:marLeft w:val="0"/>
      <w:marRight w:val="0"/>
      <w:marTop w:val="0"/>
      <w:marBottom w:val="0"/>
      <w:divBdr>
        <w:top w:val="none" w:sz="0" w:space="0" w:color="auto"/>
        <w:left w:val="none" w:sz="0" w:space="0" w:color="auto"/>
        <w:bottom w:val="none" w:sz="0" w:space="0" w:color="auto"/>
        <w:right w:val="none" w:sz="0" w:space="0" w:color="auto"/>
      </w:divBdr>
    </w:div>
    <w:div w:id="1754548777">
      <w:bodyDiv w:val="1"/>
      <w:marLeft w:val="0"/>
      <w:marRight w:val="0"/>
      <w:marTop w:val="0"/>
      <w:marBottom w:val="0"/>
      <w:divBdr>
        <w:top w:val="none" w:sz="0" w:space="0" w:color="auto"/>
        <w:left w:val="none" w:sz="0" w:space="0" w:color="auto"/>
        <w:bottom w:val="none" w:sz="0" w:space="0" w:color="auto"/>
        <w:right w:val="none" w:sz="0" w:space="0" w:color="auto"/>
      </w:divBdr>
    </w:div>
    <w:div w:id="1756900532">
      <w:bodyDiv w:val="1"/>
      <w:marLeft w:val="0"/>
      <w:marRight w:val="0"/>
      <w:marTop w:val="0"/>
      <w:marBottom w:val="0"/>
      <w:divBdr>
        <w:top w:val="none" w:sz="0" w:space="0" w:color="auto"/>
        <w:left w:val="none" w:sz="0" w:space="0" w:color="auto"/>
        <w:bottom w:val="none" w:sz="0" w:space="0" w:color="auto"/>
        <w:right w:val="none" w:sz="0" w:space="0" w:color="auto"/>
      </w:divBdr>
    </w:div>
    <w:div w:id="1757361263">
      <w:bodyDiv w:val="1"/>
      <w:marLeft w:val="0"/>
      <w:marRight w:val="0"/>
      <w:marTop w:val="0"/>
      <w:marBottom w:val="0"/>
      <w:divBdr>
        <w:top w:val="none" w:sz="0" w:space="0" w:color="auto"/>
        <w:left w:val="none" w:sz="0" w:space="0" w:color="auto"/>
        <w:bottom w:val="none" w:sz="0" w:space="0" w:color="auto"/>
        <w:right w:val="none" w:sz="0" w:space="0" w:color="auto"/>
      </w:divBdr>
    </w:div>
    <w:div w:id="1757438854">
      <w:bodyDiv w:val="1"/>
      <w:marLeft w:val="0"/>
      <w:marRight w:val="0"/>
      <w:marTop w:val="0"/>
      <w:marBottom w:val="0"/>
      <w:divBdr>
        <w:top w:val="none" w:sz="0" w:space="0" w:color="auto"/>
        <w:left w:val="none" w:sz="0" w:space="0" w:color="auto"/>
        <w:bottom w:val="none" w:sz="0" w:space="0" w:color="auto"/>
        <w:right w:val="none" w:sz="0" w:space="0" w:color="auto"/>
      </w:divBdr>
    </w:div>
    <w:div w:id="1759331222">
      <w:bodyDiv w:val="1"/>
      <w:marLeft w:val="0"/>
      <w:marRight w:val="0"/>
      <w:marTop w:val="0"/>
      <w:marBottom w:val="0"/>
      <w:divBdr>
        <w:top w:val="none" w:sz="0" w:space="0" w:color="auto"/>
        <w:left w:val="none" w:sz="0" w:space="0" w:color="auto"/>
        <w:bottom w:val="none" w:sz="0" w:space="0" w:color="auto"/>
        <w:right w:val="none" w:sz="0" w:space="0" w:color="auto"/>
      </w:divBdr>
    </w:div>
    <w:div w:id="1759667053">
      <w:bodyDiv w:val="1"/>
      <w:marLeft w:val="0"/>
      <w:marRight w:val="0"/>
      <w:marTop w:val="0"/>
      <w:marBottom w:val="0"/>
      <w:divBdr>
        <w:top w:val="none" w:sz="0" w:space="0" w:color="auto"/>
        <w:left w:val="none" w:sz="0" w:space="0" w:color="auto"/>
        <w:bottom w:val="none" w:sz="0" w:space="0" w:color="auto"/>
        <w:right w:val="none" w:sz="0" w:space="0" w:color="auto"/>
      </w:divBdr>
    </w:div>
    <w:div w:id="1759673492">
      <w:bodyDiv w:val="1"/>
      <w:marLeft w:val="0"/>
      <w:marRight w:val="0"/>
      <w:marTop w:val="0"/>
      <w:marBottom w:val="0"/>
      <w:divBdr>
        <w:top w:val="none" w:sz="0" w:space="0" w:color="auto"/>
        <w:left w:val="none" w:sz="0" w:space="0" w:color="auto"/>
        <w:bottom w:val="none" w:sz="0" w:space="0" w:color="auto"/>
        <w:right w:val="none" w:sz="0" w:space="0" w:color="auto"/>
      </w:divBdr>
    </w:div>
    <w:div w:id="1760102181">
      <w:bodyDiv w:val="1"/>
      <w:marLeft w:val="0"/>
      <w:marRight w:val="0"/>
      <w:marTop w:val="0"/>
      <w:marBottom w:val="0"/>
      <w:divBdr>
        <w:top w:val="none" w:sz="0" w:space="0" w:color="auto"/>
        <w:left w:val="none" w:sz="0" w:space="0" w:color="auto"/>
        <w:bottom w:val="none" w:sz="0" w:space="0" w:color="auto"/>
        <w:right w:val="none" w:sz="0" w:space="0" w:color="auto"/>
      </w:divBdr>
    </w:div>
    <w:div w:id="1762022920">
      <w:bodyDiv w:val="1"/>
      <w:marLeft w:val="0"/>
      <w:marRight w:val="0"/>
      <w:marTop w:val="0"/>
      <w:marBottom w:val="0"/>
      <w:divBdr>
        <w:top w:val="none" w:sz="0" w:space="0" w:color="auto"/>
        <w:left w:val="none" w:sz="0" w:space="0" w:color="auto"/>
        <w:bottom w:val="none" w:sz="0" w:space="0" w:color="auto"/>
        <w:right w:val="none" w:sz="0" w:space="0" w:color="auto"/>
      </w:divBdr>
    </w:div>
    <w:div w:id="1763448768">
      <w:bodyDiv w:val="1"/>
      <w:marLeft w:val="0"/>
      <w:marRight w:val="0"/>
      <w:marTop w:val="0"/>
      <w:marBottom w:val="0"/>
      <w:divBdr>
        <w:top w:val="none" w:sz="0" w:space="0" w:color="auto"/>
        <w:left w:val="none" w:sz="0" w:space="0" w:color="auto"/>
        <w:bottom w:val="none" w:sz="0" w:space="0" w:color="auto"/>
        <w:right w:val="none" w:sz="0" w:space="0" w:color="auto"/>
      </w:divBdr>
    </w:div>
    <w:div w:id="1763990280">
      <w:bodyDiv w:val="1"/>
      <w:marLeft w:val="0"/>
      <w:marRight w:val="0"/>
      <w:marTop w:val="0"/>
      <w:marBottom w:val="0"/>
      <w:divBdr>
        <w:top w:val="none" w:sz="0" w:space="0" w:color="auto"/>
        <w:left w:val="none" w:sz="0" w:space="0" w:color="auto"/>
        <w:bottom w:val="none" w:sz="0" w:space="0" w:color="auto"/>
        <w:right w:val="none" w:sz="0" w:space="0" w:color="auto"/>
      </w:divBdr>
    </w:div>
    <w:div w:id="1764299293">
      <w:bodyDiv w:val="1"/>
      <w:marLeft w:val="0"/>
      <w:marRight w:val="0"/>
      <w:marTop w:val="0"/>
      <w:marBottom w:val="0"/>
      <w:divBdr>
        <w:top w:val="none" w:sz="0" w:space="0" w:color="auto"/>
        <w:left w:val="none" w:sz="0" w:space="0" w:color="auto"/>
        <w:bottom w:val="none" w:sz="0" w:space="0" w:color="auto"/>
        <w:right w:val="none" w:sz="0" w:space="0" w:color="auto"/>
      </w:divBdr>
    </w:div>
    <w:div w:id="1766415110">
      <w:bodyDiv w:val="1"/>
      <w:marLeft w:val="0"/>
      <w:marRight w:val="0"/>
      <w:marTop w:val="0"/>
      <w:marBottom w:val="0"/>
      <w:divBdr>
        <w:top w:val="none" w:sz="0" w:space="0" w:color="auto"/>
        <w:left w:val="none" w:sz="0" w:space="0" w:color="auto"/>
        <w:bottom w:val="none" w:sz="0" w:space="0" w:color="auto"/>
        <w:right w:val="none" w:sz="0" w:space="0" w:color="auto"/>
      </w:divBdr>
    </w:div>
    <w:div w:id="1767727553">
      <w:bodyDiv w:val="1"/>
      <w:marLeft w:val="0"/>
      <w:marRight w:val="0"/>
      <w:marTop w:val="0"/>
      <w:marBottom w:val="0"/>
      <w:divBdr>
        <w:top w:val="none" w:sz="0" w:space="0" w:color="auto"/>
        <w:left w:val="none" w:sz="0" w:space="0" w:color="auto"/>
        <w:bottom w:val="none" w:sz="0" w:space="0" w:color="auto"/>
        <w:right w:val="none" w:sz="0" w:space="0" w:color="auto"/>
      </w:divBdr>
    </w:div>
    <w:div w:id="1768184867">
      <w:bodyDiv w:val="1"/>
      <w:marLeft w:val="0"/>
      <w:marRight w:val="0"/>
      <w:marTop w:val="0"/>
      <w:marBottom w:val="0"/>
      <w:divBdr>
        <w:top w:val="none" w:sz="0" w:space="0" w:color="auto"/>
        <w:left w:val="none" w:sz="0" w:space="0" w:color="auto"/>
        <w:bottom w:val="none" w:sz="0" w:space="0" w:color="auto"/>
        <w:right w:val="none" w:sz="0" w:space="0" w:color="auto"/>
      </w:divBdr>
    </w:div>
    <w:div w:id="1768621487">
      <w:bodyDiv w:val="1"/>
      <w:marLeft w:val="0"/>
      <w:marRight w:val="0"/>
      <w:marTop w:val="0"/>
      <w:marBottom w:val="0"/>
      <w:divBdr>
        <w:top w:val="none" w:sz="0" w:space="0" w:color="auto"/>
        <w:left w:val="none" w:sz="0" w:space="0" w:color="auto"/>
        <w:bottom w:val="none" w:sz="0" w:space="0" w:color="auto"/>
        <w:right w:val="none" w:sz="0" w:space="0" w:color="auto"/>
      </w:divBdr>
    </w:div>
    <w:div w:id="1768960292">
      <w:bodyDiv w:val="1"/>
      <w:marLeft w:val="0"/>
      <w:marRight w:val="0"/>
      <w:marTop w:val="0"/>
      <w:marBottom w:val="0"/>
      <w:divBdr>
        <w:top w:val="none" w:sz="0" w:space="0" w:color="auto"/>
        <w:left w:val="none" w:sz="0" w:space="0" w:color="auto"/>
        <w:bottom w:val="none" w:sz="0" w:space="0" w:color="auto"/>
        <w:right w:val="none" w:sz="0" w:space="0" w:color="auto"/>
      </w:divBdr>
    </w:div>
    <w:div w:id="1769420519">
      <w:bodyDiv w:val="1"/>
      <w:marLeft w:val="0"/>
      <w:marRight w:val="0"/>
      <w:marTop w:val="0"/>
      <w:marBottom w:val="0"/>
      <w:divBdr>
        <w:top w:val="none" w:sz="0" w:space="0" w:color="auto"/>
        <w:left w:val="none" w:sz="0" w:space="0" w:color="auto"/>
        <w:bottom w:val="none" w:sz="0" w:space="0" w:color="auto"/>
        <w:right w:val="none" w:sz="0" w:space="0" w:color="auto"/>
      </w:divBdr>
    </w:div>
    <w:div w:id="1770001614">
      <w:bodyDiv w:val="1"/>
      <w:marLeft w:val="0"/>
      <w:marRight w:val="0"/>
      <w:marTop w:val="0"/>
      <w:marBottom w:val="0"/>
      <w:divBdr>
        <w:top w:val="none" w:sz="0" w:space="0" w:color="auto"/>
        <w:left w:val="none" w:sz="0" w:space="0" w:color="auto"/>
        <w:bottom w:val="none" w:sz="0" w:space="0" w:color="auto"/>
        <w:right w:val="none" w:sz="0" w:space="0" w:color="auto"/>
      </w:divBdr>
    </w:div>
    <w:div w:id="1770735008">
      <w:bodyDiv w:val="1"/>
      <w:marLeft w:val="0"/>
      <w:marRight w:val="0"/>
      <w:marTop w:val="0"/>
      <w:marBottom w:val="0"/>
      <w:divBdr>
        <w:top w:val="none" w:sz="0" w:space="0" w:color="auto"/>
        <w:left w:val="none" w:sz="0" w:space="0" w:color="auto"/>
        <w:bottom w:val="none" w:sz="0" w:space="0" w:color="auto"/>
        <w:right w:val="none" w:sz="0" w:space="0" w:color="auto"/>
      </w:divBdr>
    </w:div>
    <w:div w:id="1770810651">
      <w:bodyDiv w:val="1"/>
      <w:marLeft w:val="0"/>
      <w:marRight w:val="0"/>
      <w:marTop w:val="0"/>
      <w:marBottom w:val="0"/>
      <w:divBdr>
        <w:top w:val="none" w:sz="0" w:space="0" w:color="auto"/>
        <w:left w:val="none" w:sz="0" w:space="0" w:color="auto"/>
        <w:bottom w:val="none" w:sz="0" w:space="0" w:color="auto"/>
        <w:right w:val="none" w:sz="0" w:space="0" w:color="auto"/>
      </w:divBdr>
    </w:div>
    <w:div w:id="1771076632">
      <w:bodyDiv w:val="1"/>
      <w:marLeft w:val="0"/>
      <w:marRight w:val="0"/>
      <w:marTop w:val="0"/>
      <w:marBottom w:val="0"/>
      <w:divBdr>
        <w:top w:val="none" w:sz="0" w:space="0" w:color="auto"/>
        <w:left w:val="none" w:sz="0" w:space="0" w:color="auto"/>
        <w:bottom w:val="none" w:sz="0" w:space="0" w:color="auto"/>
        <w:right w:val="none" w:sz="0" w:space="0" w:color="auto"/>
      </w:divBdr>
    </w:div>
    <w:div w:id="1771118687">
      <w:bodyDiv w:val="1"/>
      <w:marLeft w:val="0"/>
      <w:marRight w:val="0"/>
      <w:marTop w:val="0"/>
      <w:marBottom w:val="0"/>
      <w:divBdr>
        <w:top w:val="none" w:sz="0" w:space="0" w:color="auto"/>
        <w:left w:val="none" w:sz="0" w:space="0" w:color="auto"/>
        <w:bottom w:val="none" w:sz="0" w:space="0" w:color="auto"/>
        <w:right w:val="none" w:sz="0" w:space="0" w:color="auto"/>
      </w:divBdr>
    </w:div>
    <w:div w:id="1771512153">
      <w:bodyDiv w:val="1"/>
      <w:marLeft w:val="0"/>
      <w:marRight w:val="0"/>
      <w:marTop w:val="0"/>
      <w:marBottom w:val="0"/>
      <w:divBdr>
        <w:top w:val="none" w:sz="0" w:space="0" w:color="auto"/>
        <w:left w:val="none" w:sz="0" w:space="0" w:color="auto"/>
        <w:bottom w:val="none" w:sz="0" w:space="0" w:color="auto"/>
        <w:right w:val="none" w:sz="0" w:space="0" w:color="auto"/>
      </w:divBdr>
    </w:div>
    <w:div w:id="1771662121">
      <w:bodyDiv w:val="1"/>
      <w:marLeft w:val="0"/>
      <w:marRight w:val="0"/>
      <w:marTop w:val="0"/>
      <w:marBottom w:val="0"/>
      <w:divBdr>
        <w:top w:val="none" w:sz="0" w:space="0" w:color="auto"/>
        <w:left w:val="none" w:sz="0" w:space="0" w:color="auto"/>
        <w:bottom w:val="none" w:sz="0" w:space="0" w:color="auto"/>
        <w:right w:val="none" w:sz="0" w:space="0" w:color="auto"/>
      </w:divBdr>
    </w:div>
    <w:div w:id="1772433989">
      <w:bodyDiv w:val="1"/>
      <w:marLeft w:val="0"/>
      <w:marRight w:val="0"/>
      <w:marTop w:val="0"/>
      <w:marBottom w:val="0"/>
      <w:divBdr>
        <w:top w:val="none" w:sz="0" w:space="0" w:color="auto"/>
        <w:left w:val="none" w:sz="0" w:space="0" w:color="auto"/>
        <w:bottom w:val="none" w:sz="0" w:space="0" w:color="auto"/>
        <w:right w:val="none" w:sz="0" w:space="0" w:color="auto"/>
      </w:divBdr>
    </w:div>
    <w:div w:id="1773085082">
      <w:bodyDiv w:val="1"/>
      <w:marLeft w:val="0"/>
      <w:marRight w:val="0"/>
      <w:marTop w:val="0"/>
      <w:marBottom w:val="0"/>
      <w:divBdr>
        <w:top w:val="none" w:sz="0" w:space="0" w:color="auto"/>
        <w:left w:val="none" w:sz="0" w:space="0" w:color="auto"/>
        <w:bottom w:val="none" w:sz="0" w:space="0" w:color="auto"/>
        <w:right w:val="none" w:sz="0" w:space="0" w:color="auto"/>
      </w:divBdr>
    </w:div>
    <w:div w:id="1774936108">
      <w:bodyDiv w:val="1"/>
      <w:marLeft w:val="0"/>
      <w:marRight w:val="0"/>
      <w:marTop w:val="0"/>
      <w:marBottom w:val="0"/>
      <w:divBdr>
        <w:top w:val="none" w:sz="0" w:space="0" w:color="auto"/>
        <w:left w:val="none" w:sz="0" w:space="0" w:color="auto"/>
        <w:bottom w:val="none" w:sz="0" w:space="0" w:color="auto"/>
        <w:right w:val="none" w:sz="0" w:space="0" w:color="auto"/>
      </w:divBdr>
    </w:div>
    <w:div w:id="1775635259">
      <w:bodyDiv w:val="1"/>
      <w:marLeft w:val="0"/>
      <w:marRight w:val="0"/>
      <w:marTop w:val="0"/>
      <w:marBottom w:val="0"/>
      <w:divBdr>
        <w:top w:val="none" w:sz="0" w:space="0" w:color="auto"/>
        <w:left w:val="none" w:sz="0" w:space="0" w:color="auto"/>
        <w:bottom w:val="none" w:sz="0" w:space="0" w:color="auto"/>
        <w:right w:val="none" w:sz="0" w:space="0" w:color="auto"/>
      </w:divBdr>
    </w:div>
    <w:div w:id="1777484014">
      <w:bodyDiv w:val="1"/>
      <w:marLeft w:val="0"/>
      <w:marRight w:val="0"/>
      <w:marTop w:val="0"/>
      <w:marBottom w:val="0"/>
      <w:divBdr>
        <w:top w:val="none" w:sz="0" w:space="0" w:color="auto"/>
        <w:left w:val="none" w:sz="0" w:space="0" w:color="auto"/>
        <w:bottom w:val="none" w:sz="0" w:space="0" w:color="auto"/>
        <w:right w:val="none" w:sz="0" w:space="0" w:color="auto"/>
      </w:divBdr>
    </w:div>
    <w:div w:id="1778058748">
      <w:bodyDiv w:val="1"/>
      <w:marLeft w:val="0"/>
      <w:marRight w:val="0"/>
      <w:marTop w:val="0"/>
      <w:marBottom w:val="0"/>
      <w:divBdr>
        <w:top w:val="none" w:sz="0" w:space="0" w:color="auto"/>
        <w:left w:val="none" w:sz="0" w:space="0" w:color="auto"/>
        <w:bottom w:val="none" w:sz="0" w:space="0" w:color="auto"/>
        <w:right w:val="none" w:sz="0" w:space="0" w:color="auto"/>
      </w:divBdr>
    </w:div>
    <w:div w:id="1778140842">
      <w:bodyDiv w:val="1"/>
      <w:marLeft w:val="0"/>
      <w:marRight w:val="0"/>
      <w:marTop w:val="0"/>
      <w:marBottom w:val="0"/>
      <w:divBdr>
        <w:top w:val="none" w:sz="0" w:space="0" w:color="auto"/>
        <w:left w:val="none" w:sz="0" w:space="0" w:color="auto"/>
        <w:bottom w:val="none" w:sz="0" w:space="0" w:color="auto"/>
        <w:right w:val="none" w:sz="0" w:space="0" w:color="auto"/>
      </w:divBdr>
    </w:div>
    <w:div w:id="1778210585">
      <w:bodyDiv w:val="1"/>
      <w:marLeft w:val="0"/>
      <w:marRight w:val="0"/>
      <w:marTop w:val="0"/>
      <w:marBottom w:val="0"/>
      <w:divBdr>
        <w:top w:val="none" w:sz="0" w:space="0" w:color="auto"/>
        <w:left w:val="none" w:sz="0" w:space="0" w:color="auto"/>
        <w:bottom w:val="none" w:sz="0" w:space="0" w:color="auto"/>
        <w:right w:val="none" w:sz="0" w:space="0" w:color="auto"/>
      </w:divBdr>
    </w:div>
    <w:div w:id="1778791816">
      <w:bodyDiv w:val="1"/>
      <w:marLeft w:val="0"/>
      <w:marRight w:val="0"/>
      <w:marTop w:val="0"/>
      <w:marBottom w:val="0"/>
      <w:divBdr>
        <w:top w:val="none" w:sz="0" w:space="0" w:color="auto"/>
        <w:left w:val="none" w:sz="0" w:space="0" w:color="auto"/>
        <w:bottom w:val="none" w:sz="0" w:space="0" w:color="auto"/>
        <w:right w:val="none" w:sz="0" w:space="0" w:color="auto"/>
      </w:divBdr>
    </w:div>
    <w:div w:id="1779062178">
      <w:bodyDiv w:val="1"/>
      <w:marLeft w:val="0"/>
      <w:marRight w:val="0"/>
      <w:marTop w:val="0"/>
      <w:marBottom w:val="0"/>
      <w:divBdr>
        <w:top w:val="none" w:sz="0" w:space="0" w:color="auto"/>
        <w:left w:val="none" w:sz="0" w:space="0" w:color="auto"/>
        <w:bottom w:val="none" w:sz="0" w:space="0" w:color="auto"/>
        <w:right w:val="none" w:sz="0" w:space="0" w:color="auto"/>
      </w:divBdr>
    </w:div>
    <w:div w:id="1780175530">
      <w:bodyDiv w:val="1"/>
      <w:marLeft w:val="0"/>
      <w:marRight w:val="0"/>
      <w:marTop w:val="0"/>
      <w:marBottom w:val="0"/>
      <w:divBdr>
        <w:top w:val="none" w:sz="0" w:space="0" w:color="auto"/>
        <w:left w:val="none" w:sz="0" w:space="0" w:color="auto"/>
        <w:bottom w:val="none" w:sz="0" w:space="0" w:color="auto"/>
        <w:right w:val="none" w:sz="0" w:space="0" w:color="auto"/>
      </w:divBdr>
    </w:div>
    <w:div w:id="1781562061">
      <w:bodyDiv w:val="1"/>
      <w:marLeft w:val="0"/>
      <w:marRight w:val="0"/>
      <w:marTop w:val="0"/>
      <w:marBottom w:val="0"/>
      <w:divBdr>
        <w:top w:val="none" w:sz="0" w:space="0" w:color="auto"/>
        <w:left w:val="none" w:sz="0" w:space="0" w:color="auto"/>
        <w:bottom w:val="none" w:sz="0" w:space="0" w:color="auto"/>
        <w:right w:val="none" w:sz="0" w:space="0" w:color="auto"/>
      </w:divBdr>
    </w:div>
    <w:div w:id="1781947532">
      <w:bodyDiv w:val="1"/>
      <w:marLeft w:val="0"/>
      <w:marRight w:val="0"/>
      <w:marTop w:val="0"/>
      <w:marBottom w:val="0"/>
      <w:divBdr>
        <w:top w:val="none" w:sz="0" w:space="0" w:color="auto"/>
        <w:left w:val="none" w:sz="0" w:space="0" w:color="auto"/>
        <w:bottom w:val="none" w:sz="0" w:space="0" w:color="auto"/>
        <w:right w:val="none" w:sz="0" w:space="0" w:color="auto"/>
      </w:divBdr>
    </w:div>
    <w:div w:id="1782147718">
      <w:bodyDiv w:val="1"/>
      <w:marLeft w:val="0"/>
      <w:marRight w:val="0"/>
      <w:marTop w:val="0"/>
      <w:marBottom w:val="0"/>
      <w:divBdr>
        <w:top w:val="none" w:sz="0" w:space="0" w:color="auto"/>
        <w:left w:val="none" w:sz="0" w:space="0" w:color="auto"/>
        <w:bottom w:val="none" w:sz="0" w:space="0" w:color="auto"/>
        <w:right w:val="none" w:sz="0" w:space="0" w:color="auto"/>
      </w:divBdr>
    </w:div>
    <w:div w:id="1783567535">
      <w:bodyDiv w:val="1"/>
      <w:marLeft w:val="0"/>
      <w:marRight w:val="0"/>
      <w:marTop w:val="0"/>
      <w:marBottom w:val="0"/>
      <w:divBdr>
        <w:top w:val="none" w:sz="0" w:space="0" w:color="auto"/>
        <w:left w:val="none" w:sz="0" w:space="0" w:color="auto"/>
        <w:bottom w:val="none" w:sz="0" w:space="0" w:color="auto"/>
        <w:right w:val="none" w:sz="0" w:space="0" w:color="auto"/>
      </w:divBdr>
    </w:div>
    <w:div w:id="1784228729">
      <w:bodyDiv w:val="1"/>
      <w:marLeft w:val="0"/>
      <w:marRight w:val="0"/>
      <w:marTop w:val="0"/>
      <w:marBottom w:val="0"/>
      <w:divBdr>
        <w:top w:val="none" w:sz="0" w:space="0" w:color="auto"/>
        <w:left w:val="none" w:sz="0" w:space="0" w:color="auto"/>
        <w:bottom w:val="none" w:sz="0" w:space="0" w:color="auto"/>
        <w:right w:val="none" w:sz="0" w:space="0" w:color="auto"/>
      </w:divBdr>
    </w:div>
    <w:div w:id="1784768917">
      <w:bodyDiv w:val="1"/>
      <w:marLeft w:val="0"/>
      <w:marRight w:val="0"/>
      <w:marTop w:val="0"/>
      <w:marBottom w:val="0"/>
      <w:divBdr>
        <w:top w:val="none" w:sz="0" w:space="0" w:color="auto"/>
        <w:left w:val="none" w:sz="0" w:space="0" w:color="auto"/>
        <w:bottom w:val="none" w:sz="0" w:space="0" w:color="auto"/>
        <w:right w:val="none" w:sz="0" w:space="0" w:color="auto"/>
      </w:divBdr>
    </w:div>
    <w:div w:id="1784962246">
      <w:bodyDiv w:val="1"/>
      <w:marLeft w:val="0"/>
      <w:marRight w:val="0"/>
      <w:marTop w:val="0"/>
      <w:marBottom w:val="0"/>
      <w:divBdr>
        <w:top w:val="none" w:sz="0" w:space="0" w:color="auto"/>
        <w:left w:val="none" w:sz="0" w:space="0" w:color="auto"/>
        <w:bottom w:val="none" w:sz="0" w:space="0" w:color="auto"/>
        <w:right w:val="none" w:sz="0" w:space="0" w:color="auto"/>
      </w:divBdr>
    </w:div>
    <w:div w:id="1785733275">
      <w:bodyDiv w:val="1"/>
      <w:marLeft w:val="0"/>
      <w:marRight w:val="0"/>
      <w:marTop w:val="0"/>
      <w:marBottom w:val="0"/>
      <w:divBdr>
        <w:top w:val="none" w:sz="0" w:space="0" w:color="auto"/>
        <w:left w:val="none" w:sz="0" w:space="0" w:color="auto"/>
        <w:bottom w:val="none" w:sz="0" w:space="0" w:color="auto"/>
        <w:right w:val="none" w:sz="0" w:space="0" w:color="auto"/>
      </w:divBdr>
    </w:div>
    <w:div w:id="1786921580">
      <w:bodyDiv w:val="1"/>
      <w:marLeft w:val="0"/>
      <w:marRight w:val="0"/>
      <w:marTop w:val="0"/>
      <w:marBottom w:val="0"/>
      <w:divBdr>
        <w:top w:val="none" w:sz="0" w:space="0" w:color="auto"/>
        <w:left w:val="none" w:sz="0" w:space="0" w:color="auto"/>
        <w:bottom w:val="none" w:sz="0" w:space="0" w:color="auto"/>
        <w:right w:val="none" w:sz="0" w:space="0" w:color="auto"/>
      </w:divBdr>
    </w:div>
    <w:div w:id="1787119714">
      <w:bodyDiv w:val="1"/>
      <w:marLeft w:val="0"/>
      <w:marRight w:val="0"/>
      <w:marTop w:val="0"/>
      <w:marBottom w:val="0"/>
      <w:divBdr>
        <w:top w:val="none" w:sz="0" w:space="0" w:color="auto"/>
        <w:left w:val="none" w:sz="0" w:space="0" w:color="auto"/>
        <w:bottom w:val="none" w:sz="0" w:space="0" w:color="auto"/>
        <w:right w:val="none" w:sz="0" w:space="0" w:color="auto"/>
      </w:divBdr>
    </w:div>
    <w:div w:id="1787650691">
      <w:bodyDiv w:val="1"/>
      <w:marLeft w:val="0"/>
      <w:marRight w:val="0"/>
      <w:marTop w:val="0"/>
      <w:marBottom w:val="0"/>
      <w:divBdr>
        <w:top w:val="none" w:sz="0" w:space="0" w:color="auto"/>
        <w:left w:val="none" w:sz="0" w:space="0" w:color="auto"/>
        <w:bottom w:val="none" w:sz="0" w:space="0" w:color="auto"/>
        <w:right w:val="none" w:sz="0" w:space="0" w:color="auto"/>
      </w:divBdr>
    </w:div>
    <w:div w:id="1787775274">
      <w:bodyDiv w:val="1"/>
      <w:marLeft w:val="0"/>
      <w:marRight w:val="0"/>
      <w:marTop w:val="0"/>
      <w:marBottom w:val="0"/>
      <w:divBdr>
        <w:top w:val="none" w:sz="0" w:space="0" w:color="auto"/>
        <w:left w:val="none" w:sz="0" w:space="0" w:color="auto"/>
        <w:bottom w:val="none" w:sz="0" w:space="0" w:color="auto"/>
        <w:right w:val="none" w:sz="0" w:space="0" w:color="auto"/>
      </w:divBdr>
    </w:div>
    <w:div w:id="1788549204">
      <w:bodyDiv w:val="1"/>
      <w:marLeft w:val="0"/>
      <w:marRight w:val="0"/>
      <w:marTop w:val="0"/>
      <w:marBottom w:val="0"/>
      <w:divBdr>
        <w:top w:val="none" w:sz="0" w:space="0" w:color="auto"/>
        <w:left w:val="none" w:sz="0" w:space="0" w:color="auto"/>
        <w:bottom w:val="none" w:sz="0" w:space="0" w:color="auto"/>
        <w:right w:val="none" w:sz="0" w:space="0" w:color="auto"/>
      </w:divBdr>
    </w:div>
    <w:div w:id="1790277989">
      <w:bodyDiv w:val="1"/>
      <w:marLeft w:val="0"/>
      <w:marRight w:val="0"/>
      <w:marTop w:val="0"/>
      <w:marBottom w:val="0"/>
      <w:divBdr>
        <w:top w:val="none" w:sz="0" w:space="0" w:color="auto"/>
        <w:left w:val="none" w:sz="0" w:space="0" w:color="auto"/>
        <w:bottom w:val="none" w:sz="0" w:space="0" w:color="auto"/>
        <w:right w:val="none" w:sz="0" w:space="0" w:color="auto"/>
      </w:divBdr>
    </w:div>
    <w:div w:id="1790852717">
      <w:bodyDiv w:val="1"/>
      <w:marLeft w:val="0"/>
      <w:marRight w:val="0"/>
      <w:marTop w:val="0"/>
      <w:marBottom w:val="0"/>
      <w:divBdr>
        <w:top w:val="none" w:sz="0" w:space="0" w:color="auto"/>
        <w:left w:val="none" w:sz="0" w:space="0" w:color="auto"/>
        <w:bottom w:val="none" w:sz="0" w:space="0" w:color="auto"/>
        <w:right w:val="none" w:sz="0" w:space="0" w:color="auto"/>
      </w:divBdr>
    </w:div>
    <w:div w:id="1792164899">
      <w:bodyDiv w:val="1"/>
      <w:marLeft w:val="0"/>
      <w:marRight w:val="0"/>
      <w:marTop w:val="0"/>
      <w:marBottom w:val="0"/>
      <w:divBdr>
        <w:top w:val="none" w:sz="0" w:space="0" w:color="auto"/>
        <w:left w:val="none" w:sz="0" w:space="0" w:color="auto"/>
        <w:bottom w:val="none" w:sz="0" w:space="0" w:color="auto"/>
        <w:right w:val="none" w:sz="0" w:space="0" w:color="auto"/>
      </w:divBdr>
    </w:div>
    <w:div w:id="1793018189">
      <w:bodyDiv w:val="1"/>
      <w:marLeft w:val="0"/>
      <w:marRight w:val="0"/>
      <w:marTop w:val="0"/>
      <w:marBottom w:val="0"/>
      <w:divBdr>
        <w:top w:val="none" w:sz="0" w:space="0" w:color="auto"/>
        <w:left w:val="none" w:sz="0" w:space="0" w:color="auto"/>
        <w:bottom w:val="none" w:sz="0" w:space="0" w:color="auto"/>
        <w:right w:val="none" w:sz="0" w:space="0" w:color="auto"/>
      </w:divBdr>
    </w:div>
    <w:div w:id="1794205080">
      <w:bodyDiv w:val="1"/>
      <w:marLeft w:val="0"/>
      <w:marRight w:val="0"/>
      <w:marTop w:val="0"/>
      <w:marBottom w:val="0"/>
      <w:divBdr>
        <w:top w:val="none" w:sz="0" w:space="0" w:color="auto"/>
        <w:left w:val="none" w:sz="0" w:space="0" w:color="auto"/>
        <w:bottom w:val="none" w:sz="0" w:space="0" w:color="auto"/>
        <w:right w:val="none" w:sz="0" w:space="0" w:color="auto"/>
      </w:divBdr>
    </w:div>
    <w:div w:id="1795172916">
      <w:bodyDiv w:val="1"/>
      <w:marLeft w:val="0"/>
      <w:marRight w:val="0"/>
      <w:marTop w:val="0"/>
      <w:marBottom w:val="0"/>
      <w:divBdr>
        <w:top w:val="none" w:sz="0" w:space="0" w:color="auto"/>
        <w:left w:val="none" w:sz="0" w:space="0" w:color="auto"/>
        <w:bottom w:val="none" w:sz="0" w:space="0" w:color="auto"/>
        <w:right w:val="none" w:sz="0" w:space="0" w:color="auto"/>
      </w:divBdr>
    </w:div>
    <w:div w:id="1795323209">
      <w:bodyDiv w:val="1"/>
      <w:marLeft w:val="0"/>
      <w:marRight w:val="0"/>
      <w:marTop w:val="0"/>
      <w:marBottom w:val="0"/>
      <w:divBdr>
        <w:top w:val="none" w:sz="0" w:space="0" w:color="auto"/>
        <w:left w:val="none" w:sz="0" w:space="0" w:color="auto"/>
        <w:bottom w:val="none" w:sz="0" w:space="0" w:color="auto"/>
        <w:right w:val="none" w:sz="0" w:space="0" w:color="auto"/>
      </w:divBdr>
    </w:div>
    <w:div w:id="1797601619">
      <w:bodyDiv w:val="1"/>
      <w:marLeft w:val="0"/>
      <w:marRight w:val="0"/>
      <w:marTop w:val="0"/>
      <w:marBottom w:val="0"/>
      <w:divBdr>
        <w:top w:val="none" w:sz="0" w:space="0" w:color="auto"/>
        <w:left w:val="none" w:sz="0" w:space="0" w:color="auto"/>
        <w:bottom w:val="none" w:sz="0" w:space="0" w:color="auto"/>
        <w:right w:val="none" w:sz="0" w:space="0" w:color="auto"/>
      </w:divBdr>
    </w:div>
    <w:div w:id="1797601631">
      <w:bodyDiv w:val="1"/>
      <w:marLeft w:val="0"/>
      <w:marRight w:val="0"/>
      <w:marTop w:val="0"/>
      <w:marBottom w:val="0"/>
      <w:divBdr>
        <w:top w:val="none" w:sz="0" w:space="0" w:color="auto"/>
        <w:left w:val="none" w:sz="0" w:space="0" w:color="auto"/>
        <w:bottom w:val="none" w:sz="0" w:space="0" w:color="auto"/>
        <w:right w:val="none" w:sz="0" w:space="0" w:color="auto"/>
      </w:divBdr>
    </w:div>
    <w:div w:id="1798065157">
      <w:bodyDiv w:val="1"/>
      <w:marLeft w:val="0"/>
      <w:marRight w:val="0"/>
      <w:marTop w:val="0"/>
      <w:marBottom w:val="0"/>
      <w:divBdr>
        <w:top w:val="none" w:sz="0" w:space="0" w:color="auto"/>
        <w:left w:val="none" w:sz="0" w:space="0" w:color="auto"/>
        <w:bottom w:val="none" w:sz="0" w:space="0" w:color="auto"/>
        <w:right w:val="none" w:sz="0" w:space="0" w:color="auto"/>
      </w:divBdr>
    </w:div>
    <w:div w:id="1798837015">
      <w:bodyDiv w:val="1"/>
      <w:marLeft w:val="0"/>
      <w:marRight w:val="0"/>
      <w:marTop w:val="0"/>
      <w:marBottom w:val="0"/>
      <w:divBdr>
        <w:top w:val="none" w:sz="0" w:space="0" w:color="auto"/>
        <w:left w:val="none" w:sz="0" w:space="0" w:color="auto"/>
        <w:bottom w:val="none" w:sz="0" w:space="0" w:color="auto"/>
        <w:right w:val="none" w:sz="0" w:space="0" w:color="auto"/>
      </w:divBdr>
    </w:div>
    <w:div w:id="1802070746">
      <w:bodyDiv w:val="1"/>
      <w:marLeft w:val="0"/>
      <w:marRight w:val="0"/>
      <w:marTop w:val="0"/>
      <w:marBottom w:val="0"/>
      <w:divBdr>
        <w:top w:val="none" w:sz="0" w:space="0" w:color="auto"/>
        <w:left w:val="none" w:sz="0" w:space="0" w:color="auto"/>
        <w:bottom w:val="none" w:sz="0" w:space="0" w:color="auto"/>
        <w:right w:val="none" w:sz="0" w:space="0" w:color="auto"/>
      </w:divBdr>
    </w:div>
    <w:div w:id="1802071856">
      <w:bodyDiv w:val="1"/>
      <w:marLeft w:val="0"/>
      <w:marRight w:val="0"/>
      <w:marTop w:val="0"/>
      <w:marBottom w:val="0"/>
      <w:divBdr>
        <w:top w:val="none" w:sz="0" w:space="0" w:color="auto"/>
        <w:left w:val="none" w:sz="0" w:space="0" w:color="auto"/>
        <w:bottom w:val="none" w:sz="0" w:space="0" w:color="auto"/>
        <w:right w:val="none" w:sz="0" w:space="0" w:color="auto"/>
      </w:divBdr>
    </w:div>
    <w:div w:id="1804150537">
      <w:bodyDiv w:val="1"/>
      <w:marLeft w:val="0"/>
      <w:marRight w:val="0"/>
      <w:marTop w:val="0"/>
      <w:marBottom w:val="0"/>
      <w:divBdr>
        <w:top w:val="none" w:sz="0" w:space="0" w:color="auto"/>
        <w:left w:val="none" w:sz="0" w:space="0" w:color="auto"/>
        <w:bottom w:val="none" w:sz="0" w:space="0" w:color="auto"/>
        <w:right w:val="none" w:sz="0" w:space="0" w:color="auto"/>
      </w:divBdr>
    </w:div>
    <w:div w:id="1804814212">
      <w:bodyDiv w:val="1"/>
      <w:marLeft w:val="0"/>
      <w:marRight w:val="0"/>
      <w:marTop w:val="0"/>
      <w:marBottom w:val="0"/>
      <w:divBdr>
        <w:top w:val="none" w:sz="0" w:space="0" w:color="auto"/>
        <w:left w:val="none" w:sz="0" w:space="0" w:color="auto"/>
        <w:bottom w:val="none" w:sz="0" w:space="0" w:color="auto"/>
        <w:right w:val="none" w:sz="0" w:space="0" w:color="auto"/>
      </w:divBdr>
    </w:div>
    <w:div w:id="1806042154">
      <w:bodyDiv w:val="1"/>
      <w:marLeft w:val="0"/>
      <w:marRight w:val="0"/>
      <w:marTop w:val="0"/>
      <w:marBottom w:val="0"/>
      <w:divBdr>
        <w:top w:val="none" w:sz="0" w:space="0" w:color="auto"/>
        <w:left w:val="none" w:sz="0" w:space="0" w:color="auto"/>
        <w:bottom w:val="none" w:sz="0" w:space="0" w:color="auto"/>
        <w:right w:val="none" w:sz="0" w:space="0" w:color="auto"/>
      </w:divBdr>
    </w:div>
    <w:div w:id="1807040074">
      <w:bodyDiv w:val="1"/>
      <w:marLeft w:val="0"/>
      <w:marRight w:val="0"/>
      <w:marTop w:val="0"/>
      <w:marBottom w:val="0"/>
      <w:divBdr>
        <w:top w:val="none" w:sz="0" w:space="0" w:color="auto"/>
        <w:left w:val="none" w:sz="0" w:space="0" w:color="auto"/>
        <w:bottom w:val="none" w:sz="0" w:space="0" w:color="auto"/>
        <w:right w:val="none" w:sz="0" w:space="0" w:color="auto"/>
      </w:divBdr>
    </w:div>
    <w:div w:id="1807577103">
      <w:bodyDiv w:val="1"/>
      <w:marLeft w:val="0"/>
      <w:marRight w:val="0"/>
      <w:marTop w:val="0"/>
      <w:marBottom w:val="0"/>
      <w:divBdr>
        <w:top w:val="none" w:sz="0" w:space="0" w:color="auto"/>
        <w:left w:val="none" w:sz="0" w:space="0" w:color="auto"/>
        <w:bottom w:val="none" w:sz="0" w:space="0" w:color="auto"/>
        <w:right w:val="none" w:sz="0" w:space="0" w:color="auto"/>
      </w:divBdr>
    </w:div>
    <w:div w:id="1807892266">
      <w:bodyDiv w:val="1"/>
      <w:marLeft w:val="0"/>
      <w:marRight w:val="0"/>
      <w:marTop w:val="0"/>
      <w:marBottom w:val="0"/>
      <w:divBdr>
        <w:top w:val="none" w:sz="0" w:space="0" w:color="auto"/>
        <w:left w:val="none" w:sz="0" w:space="0" w:color="auto"/>
        <w:bottom w:val="none" w:sz="0" w:space="0" w:color="auto"/>
        <w:right w:val="none" w:sz="0" w:space="0" w:color="auto"/>
      </w:divBdr>
    </w:div>
    <w:div w:id="1808432170">
      <w:bodyDiv w:val="1"/>
      <w:marLeft w:val="0"/>
      <w:marRight w:val="0"/>
      <w:marTop w:val="0"/>
      <w:marBottom w:val="0"/>
      <w:divBdr>
        <w:top w:val="none" w:sz="0" w:space="0" w:color="auto"/>
        <w:left w:val="none" w:sz="0" w:space="0" w:color="auto"/>
        <w:bottom w:val="none" w:sz="0" w:space="0" w:color="auto"/>
        <w:right w:val="none" w:sz="0" w:space="0" w:color="auto"/>
      </w:divBdr>
    </w:div>
    <w:div w:id="1808669513">
      <w:bodyDiv w:val="1"/>
      <w:marLeft w:val="0"/>
      <w:marRight w:val="0"/>
      <w:marTop w:val="0"/>
      <w:marBottom w:val="0"/>
      <w:divBdr>
        <w:top w:val="none" w:sz="0" w:space="0" w:color="auto"/>
        <w:left w:val="none" w:sz="0" w:space="0" w:color="auto"/>
        <w:bottom w:val="none" w:sz="0" w:space="0" w:color="auto"/>
        <w:right w:val="none" w:sz="0" w:space="0" w:color="auto"/>
      </w:divBdr>
    </w:div>
    <w:div w:id="1808819924">
      <w:bodyDiv w:val="1"/>
      <w:marLeft w:val="0"/>
      <w:marRight w:val="0"/>
      <w:marTop w:val="0"/>
      <w:marBottom w:val="0"/>
      <w:divBdr>
        <w:top w:val="none" w:sz="0" w:space="0" w:color="auto"/>
        <w:left w:val="none" w:sz="0" w:space="0" w:color="auto"/>
        <w:bottom w:val="none" w:sz="0" w:space="0" w:color="auto"/>
        <w:right w:val="none" w:sz="0" w:space="0" w:color="auto"/>
      </w:divBdr>
    </w:div>
    <w:div w:id="1809586803">
      <w:bodyDiv w:val="1"/>
      <w:marLeft w:val="0"/>
      <w:marRight w:val="0"/>
      <w:marTop w:val="0"/>
      <w:marBottom w:val="0"/>
      <w:divBdr>
        <w:top w:val="none" w:sz="0" w:space="0" w:color="auto"/>
        <w:left w:val="none" w:sz="0" w:space="0" w:color="auto"/>
        <w:bottom w:val="none" w:sz="0" w:space="0" w:color="auto"/>
        <w:right w:val="none" w:sz="0" w:space="0" w:color="auto"/>
      </w:divBdr>
    </w:div>
    <w:div w:id="1809592555">
      <w:bodyDiv w:val="1"/>
      <w:marLeft w:val="0"/>
      <w:marRight w:val="0"/>
      <w:marTop w:val="0"/>
      <w:marBottom w:val="0"/>
      <w:divBdr>
        <w:top w:val="none" w:sz="0" w:space="0" w:color="auto"/>
        <w:left w:val="none" w:sz="0" w:space="0" w:color="auto"/>
        <w:bottom w:val="none" w:sz="0" w:space="0" w:color="auto"/>
        <w:right w:val="none" w:sz="0" w:space="0" w:color="auto"/>
      </w:divBdr>
    </w:div>
    <w:div w:id="1810050267">
      <w:bodyDiv w:val="1"/>
      <w:marLeft w:val="0"/>
      <w:marRight w:val="0"/>
      <w:marTop w:val="0"/>
      <w:marBottom w:val="0"/>
      <w:divBdr>
        <w:top w:val="none" w:sz="0" w:space="0" w:color="auto"/>
        <w:left w:val="none" w:sz="0" w:space="0" w:color="auto"/>
        <w:bottom w:val="none" w:sz="0" w:space="0" w:color="auto"/>
        <w:right w:val="none" w:sz="0" w:space="0" w:color="auto"/>
      </w:divBdr>
    </w:div>
    <w:div w:id="1811096096">
      <w:bodyDiv w:val="1"/>
      <w:marLeft w:val="0"/>
      <w:marRight w:val="0"/>
      <w:marTop w:val="0"/>
      <w:marBottom w:val="0"/>
      <w:divBdr>
        <w:top w:val="none" w:sz="0" w:space="0" w:color="auto"/>
        <w:left w:val="none" w:sz="0" w:space="0" w:color="auto"/>
        <w:bottom w:val="none" w:sz="0" w:space="0" w:color="auto"/>
        <w:right w:val="none" w:sz="0" w:space="0" w:color="auto"/>
      </w:divBdr>
    </w:div>
    <w:div w:id="1811626362">
      <w:bodyDiv w:val="1"/>
      <w:marLeft w:val="0"/>
      <w:marRight w:val="0"/>
      <w:marTop w:val="0"/>
      <w:marBottom w:val="0"/>
      <w:divBdr>
        <w:top w:val="none" w:sz="0" w:space="0" w:color="auto"/>
        <w:left w:val="none" w:sz="0" w:space="0" w:color="auto"/>
        <w:bottom w:val="none" w:sz="0" w:space="0" w:color="auto"/>
        <w:right w:val="none" w:sz="0" w:space="0" w:color="auto"/>
      </w:divBdr>
    </w:div>
    <w:div w:id="1811944192">
      <w:bodyDiv w:val="1"/>
      <w:marLeft w:val="0"/>
      <w:marRight w:val="0"/>
      <w:marTop w:val="0"/>
      <w:marBottom w:val="0"/>
      <w:divBdr>
        <w:top w:val="none" w:sz="0" w:space="0" w:color="auto"/>
        <w:left w:val="none" w:sz="0" w:space="0" w:color="auto"/>
        <w:bottom w:val="none" w:sz="0" w:space="0" w:color="auto"/>
        <w:right w:val="none" w:sz="0" w:space="0" w:color="auto"/>
      </w:divBdr>
    </w:div>
    <w:div w:id="1812166798">
      <w:bodyDiv w:val="1"/>
      <w:marLeft w:val="0"/>
      <w:marRight w:val="0"/>
      <w:marTop w:val="0"/>
      <w:marBottom w:val="0"/>
      <w:divBdr>
        <w:top w:val="none" w:sz="0" w:space="0" w:color="auto"/>
        <w:left w:val="none" w:sz="0" w:space="0" w:color="auto"/>
        <w:bottom w:val="none" w:sz="0" w:space="0" w:color="auto"/>
        <w:right w:val="none" w:sz="0" w:space="0" w:color="auto"/>
      </w:divBdr>
    </w:div>
    <w:div w:id="1812288904">
      <w:bodyDiv w:val="1"/>
      <w:marLeft w:val="0"/>
      <w:marRight w:val="0"/>
      <w:marTop w:val="0"/>
      <w:marBottom w:val="0"/>
      <w:divBdr>
        <w:top w:val="none" w:sz="0" w:space="0" w:color="auto"/>
        <w:left w:val="none" w:sz="0" w:space="0" w:color="auto"/>
        <w:bottom w:val="none" w:sz="0" w:space="0" w:color="auto"/>
        <w:right w:val="none" w:sz="0" w:space="0" w:color="auto"/>
      </w:divBdr>
    </w:div>
    <w:div w:id="1812668199">
      <w:bodyDiv w:val="1"/>
      <w:marLeft w:val="0"/>
      <w:marRight w:val="0"/>
      <w:marTop w:val="0"/>
      <w:marBottom w:val="0"/>
      <w:divBdr>
        <w:top w:val="none" w:sz="0" w:space="0" w:color="auto"/>
        <w:left w:val="none" w:sz="0" w:space="0" w:color="auto"/>
        <w:bottom w:val="none" w:sz="0" w:space="0" w:color="auto"/>
        <w:right w:val="none" w:sz="0" w:space="0" w:color="auto"/>
      </w:divBdr>
    </w:div>
    <w:div w:id="1812673886">
      <w:bodyDiv w:val="1"/>
      <w:marLeft w:val="0"/>
      <w:marRight w:val="0"/>
      <w:marTop w:val="0"/>
      <w:marBottom w:val="0"/>
      <w:divBdr>
        <w:top w:val="none" w:sz="0" w:space="0" w:color="auto"/>
        <w:left w:val="none" w:sz="0" w:space="0" w:color="auto"/>
        <w:bottom w:val="none" w:sz="0" w:space="0" w:color="auto"/>
        <w:right w:val="none" w:sz="0" w:space="0" w:color="auto"/>
      </w:divBdr>
    </w:div>
    <w:div w:id="1813868981">
      <w:bodyDiv w:val="1"/>
      <w:marLeft w:val="0"/>
      <w:marRight w:val="0"/>
      <w:marTop w:val="0"/>
      <w:marBottom w:val="0"/>
      <w:divBdr>
        <w:top w:val="none" w:sz="0" w:space="0" w:color="auto"/>
        <w:left w:val="none" w:sz="0" w:space="0" w:color="auto"/>
        <w:bottom w:val="none" w:sz="0" w:space="0" w:color="auto"/>
        <w:right w:val="none" w:sz="0" w:space="0" w:color="auto"/>
      </w:divBdr>
    </w:div>
    <w:div w:id="1814909987">
      <w:bodyDiv w:val="1"/>
      <w:marLeft w:val="0"/>
      <w:marRight w:val="0"/>
      <w:marTop w:val="0"/>
      <w:marBottom w:val="0"/>
      <w:divBdr>
        <w:top w:val="none" w:sz="0" w:space="0" w:color="auto"/>
        <w:left w:val="none" w:sz="0" w:space="0" w:color="auto"/>
        <w:bottom w:val="none" w:sz="0" w:space="0" w:color="auto"/>
        <w:right w:val="none" w:sz="0" w:space="0" w:color="auto"/>
      </w:divBdr>
    </w:div>
    <w:div w:id="1815098465">
      <w:bodyDiv w:val="1"/>
      <w:marLeft w:val="0"/>
      <w:marRight w:val="0"/>
      <w:marTop w:val="0"/>
      <w:marBottom w:val="0"/>
      <w:divBdr>
        <w:top w:val="none" w:sz="0" w:space="0" w:color="auto"/>
        <w:left w:val="none" w:sz="0" w:space="0" w:color="auto"/>
        <w:bottom w:val="none" w:sz="0" w:space="0" w:color="auto"/>
        <w:right w:val="none" w:sz="0" w:space="0" w:color="auto"/>
      </w:divBdr>
    </w:div>
    <w:div w:id="1816026451">
      <w:bodyDiv w:val="1"/>
      <w:marLeft w:val="0"/>
      <w:marRight w:val="0"/>
      <w:marTop w:val="0"/>
      <w:marBottom w:val="0"/>
      <w:divBdr>
        <w:top w:val="none" w:sz="0" w:space="0" w:color="auto"/>
        <w:left w:val="none" w:sz="0" w:space="0" w:color="auto"/>
        <w:bottom w:val="none" w:sz="0" w:space="0" w:color="auto"/>
        <w:right w:val="none" w:sz="0" w:space="0" w:color="auto"/>
      </w:divBdr>
    </w:div>
    <w:div w:id="1816139584">
      <w:bodyDiv w:val="1"/>
      <w:marLeft w:val="0"/>
      <w:marRight w:val="0"/>
      <w:marTop w:val="0"/>
      <w:marBottom w:val="0"/>
      <w:divBdr>
        <w:top w:val="none" w:sz="0" w:space="0" w:color="auto"/>
        <w:left w:val="none" w:sz="0" w:space="0" w:color="auto"/>
        <w:bottom w:val="none" w:sz="0" w:space="0" w:color="auto"/>
        <w:right w:val="none" w:sz="0" w:space="0" w:color="auto"/>
      </w:divBdr>
    </w:div>
    <w:div w:id="1817525304">
      <w:bodyDiv w:val="1"/>
      <w:marLeft w:val="0"/>
      <w:marRight w:val="0"/>
      <w:marTop w:val="0"/>
      <w:marBottom w:val="0"/>
      <w:divBdr>
        <w:top w:val="none" w:sz="0" w:space="0" w:color="auto"/>
        <w:left w:val="none" w:sz="0" w:space="0" w:color="auto"/>
        <w:bottom w:val="none" w:sz="0" w:space="0" w:color="auto"/>
        <w:right w:val="none" w:sz="0" w:space="0" w:color="auto"/>
      </w:divBdr>
    </w:div>
    <w:div w:id="1819180634">
      <w:bodyDiv w:val="1"/>
      <w:marLeft w:val="0"/>
      <w:marRight w:val="0"/>
      <w:marTop w:val="0"/>
      <w:marBottom w:val="0"/>
      <w:divBdr>
        <w:top w:val="none" w:sz="0" w:space="0" w:color="auto"/>
        <w:left w:val="none" w:sz="0" w:space="0" w:color="auto"/>
        <w:bottom w:val="none" w:sz="0" w:space="0" w:color="auto"/>
        <w:right w:val="none" w:sz="0" w:space="0" w:color="auto"/>
      </w:divBdr>
    </w:div>
    <w:div w:id="1819371671">
      <w:bodyDiv w:val="1"/>
      <w:marLeft w:val="0"/>
      <w:marRight w:val="0"/>
      <w:marTop w:val="0"/>
      <w:marBottom w:val="0"/>
      <w:divBdr>
        <w:top w:val="none" w:sz="0" w:space="0" w:color="auto"/>
        <w:left w:val="none" w:sz="0" w:space="0" w:color="auto"/>
        <w:bottom w:val="none" w:sz="0" w:space="0" w:color="auto"/>
        <w:right w:val="none" w:sz="0" w:space="0" w:color="auto"/>
      </w:divBdr>
    </w:div>
    <w:div w:id="1820614728">
      <w:bodyDiv w:val="1"/>
      <w:marLeft w:val="0"/>
      <w:marRight w:val="0"/>
      <w:marTop w:val="0"/>
      <w:marBottom w:val="0"/>
      <w:divBdr>
        <w:top w:val="none" w:sz="0" w:space="0" w:color="auto"/>
        <w:left w:val="none" w:sz="0" w:space="0" w:color="auto"/>
        <w:bottom w:val="none" w:sz="0" w:space="0" w:color="auto"/>
        <w:right w:val="none" w:sz="0" w:space="0" w:color="auto"/>
      </w:divBdr>
    </w:div>
    <w:div w:id="1820921621">
      <w:bodyDiv w:val="1"/>
      <w:marLeft w:val="0"/>
      <w:marRight w:val="0"/>
      <w:marTop w:val="0"/>
      <w:marBottom w:val="0"/>
      <w:divBdr>
        <w:top w:val="none" w:sz="0" w:space="0" w:color="auto"/>
        <w:left w:val="none" w:sz="0" w:space="0" w:color="auto"/>
        <w:bottom w:val="none" w:sz="0" w:space="0" w:color="auto"/>
        <w:right w:val="none" w:sz="0" w:space="0" w:color="auto"/>
      </w:divBdr>
    </w:div>
    <w:div w:id="1821850785">
      <w:bodyDiv w:val="1"/>
      <w:marLeft w:val="0"/>
      <w:marRight w:val="0"/>
      <w:marTop w:val="0"/>
      <w:marBottom w:val="0"/>
      <w:divBdr>
        <w:top w:val="none" w:sz="0" w:space="0" w:color="auto"/>
        <w:left w:val="none" w:sz="0" w:space="0" w:color="auto"/>
        <w:bottom w:val="none" w:sz="0" w:space="0" w:color="auto"/>
        <w:right w:val="none" w:sz="0" w:space="0" w:color="auto"/>
      </w:divBdr>
    </w:div>
    <w:div w:id="1822382479">
      <w:bodyDiv w:val="1"/>
      <w:marLeft w:val="0"/>
      <w:marRight w:val="0"/>
      <w:marTop w:val="0"/>
      <w:marBottom w:val="0"/>
      <w:divBdr>
        <w:top w:val="none" w:sz="0" w:space="0" w:color="auto"/>
        <w:left w:val="none" w:sz="0" w:space="0" w:color="auto"/>
        <w:bottom w:val="none" w:sz="0" w:space="0" w:color="auto"/>
        <w:right w:val="none" w:sz="0" w:space="0" w:color="auto"/>
      </w:divBdr>
    </w:div>
    <w:div w:id="1822383539">
      <w:bodyDiv w:val="1"/>
      <w:marLeft w:val="0"/>
      <w:marRight w:val="0"/>
      <w:marTop w:val="0"/>
      <w:marBottom w:val="0"/>
      <w:divBdr>
        <w:top w:val="none" w:sz="0" w:space="0" w:color="auto"/>
        <w:left w:val="none" w:sz="0" w:space="0" w:color="auto"/>
        <w:bottom w:val="none" w:sz="0" w:space="0" w:color="auto"/>
        <w:right w:val="none" w:sz="0" w:space="0" w:color="auto"/>
      </w:divBdr>
    </w:div>
    <w:div w:id="1822888136">
      <w:bodyDiv w:val="1"/>
      <w:marLeft w:val="0"/>
      <w:marRight w:val="0"/>
      <w:marTop w:val="0"/>
      <w:marBottom w:val="0"/>
      <w:divBdr>
        <w:top w:val="none" w:sz="0" w:space="0" w:color="auto"/>
        <w:left w:val="none" w:sz="0" w:space="0" w:color="auto"/>
        <w:bottom w:val="none" w:sz="0" w:space="0" w:color="auto"/>
        <w:right w:val="none" w:sz="0" w:space="0" w:color="auto"/>
      </w:divBdr>
    </w:div>
    <w:div w:id="1824199932">
      <w:bodyDiv w:val="1"/>
      <w:marLeft w:val="0"/>
      <w:marRight w:val="0"/>
      <w:marTop w:val="0"/>
      <w:marBottom w:val="0"/>
      <w:divBdr>
        <w:top w:val="none" w:sz="0" w:space="0" w:color="auto"/>
        <w:left w:val="none" w:sz="0" w:space="0" w:color="auto"/>
        <w:bottom w:val="none" w:sz="0" w:space="0" w:color="auto"/>
        <w:right w:val="none" w:sz="0" w:space="0" w:color="auto"/>
      </w:divBdr>
    </w:div>
    <w:div w:id="1824617744">
      <w:bodyDiv w:val="1"/>
      <w:marLeft w:val="0"/>
      <w:marRight w:val="0"/>
      <w:marTop w:val="0"/>
      <w:marBottom w:val="0"/>
      <w:divBdr>
        <w:top w:val="none" w:sz="0" w:space="0" w:color="auto"/>
        <w:left w:val="none" w:sz="0" w:space="0" w:color="auto"/>
        <w:bottom w:val="none" w:sz="0" w:space="0" w:color="auto"/>
        <w:right w:val="none" w:sz="0" w:space="0" w:color="auto"/>
      </w:divBdr>
    </w:div>
    <w:div w:id="1824882457">
      <w:bodyDiv w:val="1"/>
      <w:marLeft w:val="0"/>
      <w:marRight w:val="0"/>
      <w:marTop w:val="0"/>
      <w:marBottom w:val="0"/>
      <w:divBdr>
        <w:top w:val="none" w:sz="0" w:space="0" w:color="auto"/>
        <w:left w:val="none" w:sz="0" w:space="0" w:color="auto"/>
        <w:bottom w:val="none" w:sz="0" w:space="0" w:color="auto"/>
        <w:right w:val="none" w:sz="0" w:space="0" w:color="auto"/>
      </w:divBdr>
    </w:div>
    <w:div w:id="1825508770">
      <w:bodyDiv w:val="1"/>
      <w:marLeft w:val="0"/>
      <w:marRight w:val="0"/>
      <w:marTop w:val="0"/>
      <w:marBottom w:val="0"/>
      <w:divBdr>
        <w:top w:val="none" w:sz="0" w:space="0" w:color="auto"/>
        <w:left w:val="none" w:sz="0" w:space="0" w:color="auto"/>
        <w:bottom w:val="none" w:sz="0" w:space="0" w:color="auto"/>
        <w:right w:val="none" w:sz="0" w:space="0" w:color="auto"/>
      </w:divBdr>
    </w:div>
    <w:div w:id="1825537825">
      <w:bodyDiv w:val="1"/>
      <w:marLeft w:val="0"/>
      <w:marRight w:val="0"/>
      <w:marTop w:val="0"/>
      <w:marBottom w:val="0"/>
      <w:divBdr>
        <w:top w:val="none" w:sz="0" w:space="0" w:color="auto"/>
        <w:left w:val="none" w:sz="0" w:space="0" w:color="auto"/>
        <w:bottom w:val="none" w:sz="0" w:space="0" w:color="auto"/>
        <w:right w:val="none" w:sz="0" w:space="0" w:color="auto"/>
      </w:divBdr>
    </w:div>
    <w:div w:id="1826622159">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 w:id="1827014395">
      <w:bodyDiv w:val="1"/>
      <w:marLeft w:val="0"/>
      <w:marRight w:val="0"/>
      <w:marTop w:val="0"/>
      <w:marBottom w:val="0"/>
      <w:divBdr>
        <w:top w:val="none" w:sz="0" w:space="0" w:color="auto"/>
        <w:left w:val="none" w:sz="0" w:space="0" w:color="auto"/>
        <w:bottom w:val="none" w:sz="0" w:space="0" w:color="auto"/>
        <w:right w:val="none" w:sz="0" w:space="0" w:color="auto"/>
      </w:divBdr>
    </w:div>
    <w:div w:id="1827159236">
      <w:bodyDiv w:val="1"/>
      <w:marLeft w:val="0"/>
      <w:marRight w:val="0"/>
      <w:marTop w:val="0"/>
      <w:marBottom w:val="0"/>
      <w:divBdr>
        <w:top w:val="none" w:sz="0" w:space="0" w:color="auto"/>
        <w:left w:val="none" w:sz="0" w:space="0" w:color="auto"/>
        <w:bottom w:val="none" w:sz="0" w:space="0" w:color="auto"/>
        <w:right w:val="none" w:sz="0" w:space="0" w:color="auto"/>
      </w:divBdr>
    </w:div>
    <w:div w:id="1828206461">
      <w:bodyDiv w:val="1"/>
      <w:marLeft w:val="0"/>
      <w:marRight w:val="0"/>
      <w:marTop w:val="0"/>
      <w:marBottom w:val="0"/>
      <w:divBdr>
        <w:top w:val="none" w:sz="0" w:space="0" w:color="auto"/>
        <w:left w:val="none" w:sz="0" w:space="0" w:color="auto"/>
        <w:bottom w:val="none" w:sz="0" w:space="0" w:color="auto"/>
        <w:right w:val="none" w:sz="0" w:space="0" w:color="auto"/>
      </w:divBdr>
    </w:div>
    <w:div w:id="1828934810">
      <w:bodyDiv w:val="1"/>
      <w:marLeft w:val="0"/>
      <w:marRight w:val="0"/>
      <w:marTop w:val="0"/>
      <w:marBottom w:val="0"/>
      <w:divBdr>
        <w:top w:val="none" w:sz="0" w:space="0" w:color="auto"/>
        <w:left w:val="none" w:sz="0" w:space="0" w:color="auto"/>
        <w:bottom w:val="none" w:sz="0" w:space="0" w:color="auto"/>
        <w:right w:val="none" w:sz="0" w:space="0" w:color="auto"/>
      </w:divBdr>
    </w:div>
    <w:div w:id="1829176179">
      <w:bodyDiv w:val="1"/>
      <w:marLeft w:val="0"/>
      <w:marRight w:val="0"/>
      <w:marTop w:val="0"/>
      <w:marBottom w:val="0"/>
      <w:divBdr>
        <w:top w:val="none" w:sz="0" w:space="0" w:color="auto"/>
        <w:left w:val="none" w:sz="0" w:space="0" w:color="auto"/>
        <w:bottom w:val="none" w:sz="0" w:space="0" w:color="auto"/>
        <w:right w:val="none" w:sz="0" w:space="0" w:color="auto"/>
      </w:divBdr>
    </w:div>
    <w:div w:id="1829400425">
      <w:bodyDiv w:val="1"/>
      <w:marLeft w:val="0"/>
      <w:marRight w:val="0"/>
      <w:marTop w:val="0"/>
      <w:marBottom w:val="0"/>
      <w:divBdr>
        <w:top w:val="none" w:sz="0" w:space="0" w:color="auto"/>
        <w:left w:val="none" w:sz="0" w:space="0" w:color="auto"/>
        <w:bottom w:val="none" w:sz="0" w:space="0" w:color="auto"/>
        <w:right w:val="none" w:sz="0" w:space="0" w:color="auto"/>
      </w:divBdr>
    </w:div>
    <w:div w:id="1829902347">
      <w:bodyDiv w:val="1"/>
      <w:marLeft w:val="0"/>
      <w:marRight w:val="0"/>
      <w:marTop w:val="0"/>
      <w:marBottom w:val="0"/>
      <w:divBdr>
        <w:top w:val="none" w:sz="0" w:space="0" w:color="auto"/>
        <w:left w:val="none" w:sz="0" w:space="0" w:color="auto"/>
        <w:bottom w:val="none" w:sz="0" w:space="0" w:color="auto"/>
        <w:right w:val="none" w:sz="0" w:space="0" w:color="auto"/>
      </w:divBdr>
    </w:div>
    <w:div w:id="1830754701">
      <w:bodyDiv w:val="1"/>
      <w:marLeft w:val="0"/>
      <w:marRight w:val="0"/>
      <w:marTop w:val="0"/>
      <w:marBottom w:val="0"/>
      <w:divBdr>
        <w:top w:val="none" w:sz="0" w:space="0" w:color="auto"/>
        <w:left w:val="none" w:sz="0" w:space="0" w:color="auto"/>
        <w:bottom w:val="none" w:sz="0" w:space="0" w:color="auto"/>
        <w:right w:val="none" w:sz="0" w:space="0" w:color="auto"/>
      </w:divBdr>
    </w:div>
    <w:div w:id="1830822099">
      <w:bodyDiv w:val="1"/>
      <w:marLeft w:val="0"/>
      <w:marRight w:val="0"/>
      <w:marTop w:val="0"/>
      <w:marBottom w:val="0"/>
      <w:divBdr>
        <w:top w:val="none" w:sz="0" w:space="0" w:color="auto"/>
        <w:left w:val="none" w:sz="0" w:space="0" w:color="auto"/>
        <w:bottom w:val="none" w:sz="0" w:space="0" w:color="auto"/>
        <w:right w:val="none" w:sz="0" w:space="0" w:color="auto"/>
      </w:divBdr>
    </w:div>
    <w:div w:id="1831100421">
      <w:bodyDiv w:val="1"/>
      <w:marLeft w:val="0"/>
      <w:marRight w:val="0"/>
      <w:marTop w:val="0"/>
      <w:marBottom w:val="0"/>
      <w:divBdr>
        <w:top w:val="none" w:sz="0" w:space="0" w:color="auto"/>
        <w:left w:val="none" w:sz="0" w:space="0" w:color="auto"/>
        <w:bottom w:val="none" w:sz="0" w:space="0" w:color="auto"/>
        <w:right w:val="none" w:sz="0" w:space="0" w:color="auto"/>
      </w:divBdr>
    </w:div>
    <w:div w:id="1831366185">
      <w:bodyDiv w:val="1"/>
      <w:marLeft w:val="0"/>
      <w:marRight w:val="0"/>
      <w:marTop w:val="0"/>
      <w:marBottom w:val="0"/>
      <w:divBdr>
        <w:top w:val="none" w:sz="0" w:space="0" w:color="auto"/>
        <w:left w:val="none" w:sz="0" w:space="0" w:color="auto"/>
        <w:bottom w:val="none" w:sz="0" w:space="0" w:color="auto"/>
        <w:right w:val="none" w:sz="0" w:space="0" w:color="auto"/>
      </w:divBdr>
    </w:div>
    <w:div w:id="1832285945">
      <w:bodyDiv w:val="1"/>
      <w:marLeft w:val="0"/>
      <w:marRight w:val="0"/>
      <w:marTop w:val="0"/>
      <w:marBottom w:val="0"/>
      <w:divBdr>
        <w:top w:val="none" w:sz="0" w:space="0" w:color="auto"/>
        <w:left w:val="none" w:sz="0" w:space="0" w:color="auto"/>
        <w:bottom w:val="none" w:sz="0" w:space="0" w:color="auto"/>
        <w:right w:val="none" w:sz="0" w:space="0" w:color="auto"/>
      </w:divBdr>
    </w:div>
    <w:div w:id="1833371359">
      <w:bodyDiv w:val="1"/>
      <w:marLeft w:val="0"/>
      <w:marRight w:val="0"/>
      <w:marTop w:val="0"/>
      <w:marBottom w:val="0"/>
      <w:divBdr>
        <w:top w:val="none" w:sz="0" w:space="0" w:color="auto"/>
        <w:left w:val="none" w:sz="0" w:space="0" w:color="auto"/>
        <w:bottom w:val="none" w:sz="0" w:space="0" w:color="auto"/>
        <w:right w:val="none" w:sz="0" w:space="0" w:color="auto"/>
      </w:divBdr>
    </w:div>
    <w:div w:id="1833445552">
      <w:bodyDiv w:val="1"/>
      <w:marLeft w:val="0"/>
      <w:marRight w:val="0"/>
      <w:marTop w:val="0"/>
      <w:marBottom w:val="0"/>
      <w:divBdr>
        <w:top w:val="none" w:sz="0" w:space="0" w:color="auto"/>
        <w:left w:val="none" w:sz="0" w:space="0" w:color="auto"/>
        <w:bottom w:val="none" w:sz="0" w:space="0" w:color="auto"/>
        <w:right w:val="none" w:sz="0" w:space="0" w:color="auto"/>
      </w:divBdr>
    </w:div>
    <w:div w:id="1833989128">
      <w:bodyDiv w:val="1"/>
      <w:marLeft w:val="0"/>
      <w:marRight w:val="0"/>
      <w:marTop w:val="0"/>
      <w:marBottom w:val="0"/>
      <w:divBdr>
        <w:top w:val="none" w:sz="0" w:space="0" w:color="auto"/>
        <w:left w:val="none" w:sz="0" w:space="0" w:color="auto"/>
        <w:bottom w:val="none" w:sz="0" w:space="0" w:color="auto"/>
        <w:right w:val="none" w:sz="0" w:space="0" w:color="auto"/>
      </w:divBdr>
    </w:div>
    <w:div w:id="1835148143">
      <w:bodyDiv w:val="1"/>
      <w:marLeft w:val="0"/>
      <w:marRight w:val="0"/>
      <w:marTop w:val="0"/>
      <w:marBottom w:val="0"/>
      <w:divBdr>
        <w:top w:val="none" w:sz="0" w:space="0" w:color="auto"/>
        <w:left w:val="none" w:sz="0" w:space="0" w:color="auto"/>
        <w:bottom w:val="none" w:sz="0" w:space="0" w:color="auto"/>
        <w:right w:val="none" w:sz="0" w:space="0" w:color="auto"/>
      </w:divBdr>
    </w:div>
    <w:div w:id="1836451843">
      <w:bodyDiv w:val="1"/>
      <w:marLeft w:val="0"/>
      <w:marRight w:val="0"/>
      <w:marTop w:val="0"/>
      <w:marBottom w:val="0"/>
      <w:divBdr>
        <w:top w:val="none" w:sz="0" w:space="0" w:color="auto"/>
        <w:left w:val="none" w:sz="0" w:space="0" w:color="auto"/>
        <w:bottom w:val="none" w:sz="0" w:space="0" w:color="auto"/>
        <w:right w:val="none" w:sz="0" w:space="0" w:color="auto"/>
      </w:divBdr>
    </w:div>
    <w:div w:id="1836720868">
      <w:bodyDiv w:val="1"/>
      <w:marLeft w:val="0"/>
      <w:marRight w:val="0"/>
      <w:marTop w:val="0"/>
      <w:marBottom w:val="0"/>
      <w:divBdr>
        <w:top w:val="none" w:sz="0" w:space="0" w:color="auto"/>
        <w:left w:val="none" w:sz="0" w:space="0" w:color="auto"/>
        <w:bottom w:val="none" w:sz="0" w:space="0" w:color="auto"/>
        <w:right w:val="none" w:sz="0" w:space="0" w:color="auto"/>
      </w:divBdr>
    </w:div>
    <w:div w:id="1836875307">
      <w:bodyDiv w:val="1"/>
      <w:marLeft w:val="0"/>
      <w:marRight w:val="0"/>
      <w:marTop w:val="0"/>
      <w:marBottom w:val="0"/>
      <w:divBdr>
        <w:top w:val="none" w:sz="0" w:space="0" w:color="auto"/>
        <w:left w:val="none" w:sz="0" w:space="0" w:color="auto"/>
        <w:bottom w:val="none" w:sz="0" w:space="0" w:color="auto"/>
        <w:right w:val="none" w:sz="0" w:space="0" w:color="auto"/>
      </w:divBdr>
    </w:div>
    <w:div w:id="1837260769">
      <w:bodyDiv w:val="1"/>
      <w:marLeft w:val="0"/>
      <w:marRight w:val="0"/>
      <w:marTop w:val="0"/>
      <w:marBottom w:val="0"/>
      <w:divBdr>
        <w:top w:val="none" w:sz="0" w:space="0" w:color="auto"/>
        <w:left w:val="none" w:sz="0" w:space="0" w:color="auto"/>
        <w:bottom w:val="none" w:sz="0" w:space="0" w:color="auto"/>
        <w:right w:val="none" w:sz="0" w:space="0" w:color="auto"/>
      </w:divBdr>
    </w:div>
    <w:div w:id="1837918744">
      <w:bodyDiv w:val="1"/>
      <w:marLeft w:val="0"/>
      <w:marRight w:val="0"/>
      <w:marTop w:val="0"/>
      <w:marBottom w:val="0"/>
      <w:divBdr>
        <w:top w:val="none" w:sz="0" w:space="0" w:color="auto"/>
        <w:left w:val="none" w:sz="0" w:space="0" w:color="auto"/>
        <w:bottom w:val="none" w:sz="0" w:space="0" w:color="auto"/>
        <w:right w:val="none" w:sz="0" w:space="0" w:color="auto"/>
      </w:divBdr>
    </w:div>
    <w:div w:id="1838032518">
      <w:bodyDiv w:val="1"/>
      <w:marLeft w:val="0"/>
      <w:marRight w:val="0"/>
      <w:marTop w:val="0"/>
      <w:marBottom w:val="0"/>
      <w:divBdr>
        <w:top w:val="none" w:sz="0" w:space="0" w:color="auto"/>
        <w:left w:val="none" w:sz="0" w:space="0" w:color="auto"/>
        <w:bottom w:val="none" w:sz="0" w:space="0" w:color="auto"/>
        <w:right w:val="none" w:sz="0" w:space="0" w:color="auto"/>
      </w:divBdr>
    </w:div>
    <w:div w:id="1838232380">
      <w:bodyDiv w:val="1"/>
      <w:marLeft w:val="0"/>
      <w:marRight w:val="0"/>
      <w:marTop w:val="0"/>
      <w:marBottom w:val="0"/>
      <w:divBdr>
        <w:top w:val="none" w:sz="0" w:space="0" w:color="auto"/>
        <w:left w:val="none" w:sz="0" w:space="0" w:color="auto"/>
        <w:bottom w:val="none" w:sz="0" w:space="0" w:color="auto"/>
        <w:right w:val="none" w:sz="0" w:space="0" w:color="auto"/>
      </w:divBdr>
    </w:div>
    <w:div w:id="1838883992">
      <w:bodyDiv w:val="1"/>
      <w:marLeft w:val="0"/>
      <w:marRight w:val="0"/>
      <w:marTop w:val="0"/>
      <w:marBottom w:val="0"/>
      <w:divBdr>
        <w:top w:val="none" w:sz="0" w:space="0" w:color="auto"/>
        <w:left w:val="none" w:sz="0" w:space="0" w:color="auto"/>
        <w:bottom w:val="none" w:sz="0" w:space="0" w:color="auto"/>
        <w:right w:val="none" w:sz="0" w:space="0" w:color="auto"/>
      </w:divBdr>
    </w:div>
    <w:div w:id="1840267682">
      <w:bodyDiv w:val="1"/>
      <w:marLeft w:val="0"/>
      <w:marRight w:val="0"/>
      <w:marTop w:val="0"/>
      <w:marBottom w:val="0"/>
      <w:divBdr>
        <w:top w:val="none" w:sz="0" w:space="0" w:color="auto"/>
        <w:left w:val="none" w:sz="0" w:space="0" w:color="auto"/>
        <w:bottom w:val="none" w:sz="0" w:space="0" w:color="auto"/>
        <w:right w:val="none" w:sz="0" w:space="0" w:color="auto"/>
      </w:divBdr>
    </w:div>
    <w:div w:id="1840656026">
      <w:bodyDiv w:val="1"/>
      <w:marLeft w:val="0"/>
      <w:marRight w:val="0"/>
      <w:marTop w:val="0"/>
      <w:marBottom w:val="0"/>
      <w:divBdr>
        <w:top w:val="none" w:sz="0" w:space="0" w:color="auto"/>
        <w:left w:val="none" w:sz="0" w:space="0" w:color="auto"/>
        <w:bottom w:val="none" w:sz="0" w:space="0" w:color="auto"/>
        <w:right w:val="none" w:sz="0" w:space="0" w:color="auto"/>
      </w:divBdr>
    </w:div>
    <w:div w:id="1841116763">
      <w:bodyDiv w:val="1"/>
      <w:marLeft w:val="0"/>
      <w:marRight w:val="0"/>
      <w:marTop w:val="0"/>
      <w:marBottom w:val="0"/>
      <w:divBdr>
        <w:top w:val="none" w:sz="0" w:space="0" w:color="auto"/>
        <w:left w:val="none" w:sz="0" w:space="0" w:color="auto"/>
        <w:bottom w:val="none" w:sz="0" w:space="0" w:color="auto"/>
        <w:right w:val="none" w:sz="0" w:space="0" w:color="auto"/>
      </w:divBdr>
    </w:div>
    <w:div w:id="1841583547">
      <w:bodyDiv w:val="1"/>
      <w:marLeft w:val="0"/>
      <w:marRight w:val="0"/>
      <w:marTop w:val="0"/>
      <w:marBottom w:val="0"/>
      <w:divBdr>
        <w:top w:val="none" w:sz="0" w:space="0" w:color="auto"/>
        <w:left w:val="none" w:sz="0" w:space="0" w:color="auto"/>
        <w:bottom w:val="none" w:sz="0" w:space="0" w:color="auto"/>
        <w:right w:val="none" w:sz="0" w:space="0" w:color="auto"/>
      </w:divBdr>
    </w:div>
    <w:div w:id="1841894545">
      <w:bodyDiv w:val="1"/>
      <w:marLeft w:val="0"/>
      <w:marRight w:val="0"/>
      <w:marTop w:val="0"/>
      <w:marBottom w:val="0"/>
      <w:divBdr>
        <w:top w:val="none" w:sz="0" w:space="0" w:color="auto"/>
        <w:left w:val="none" w:sz="0" w:space="0" w:color="auto"/>
        <w:bottom w:val="none" w:sz="0" w:space="0" w:color="auto"/>
        <w:right w:val="none" w:sz="0" w:space="0" w:color="auto"/>
      </w:divBdr>
    </w:div>
    <w:div w:id="1843931560">
      <w:bodyDiv w:val="1"/>
      <w:marLeft w:val="0"/>
      <w:marRight w:val="0"/>
      <w:marTop w:val="0"/>
      <w:marBottom w:val="0"/>
      <w:divBdr>
        <w:top w:val="none" w:sz="0" w:space="0" w:color="auto"/>
        <w:left w:val="none" w:sz="0" w:space="0" w:color="auto"/>
        <w:bottom w:val="none" w:sz="0" w:space="0" w:color="auto"/>
        <w:right w:val="none" w:sz="0" w:space="0" w:color="auto"/>
      </w:divBdr>
    </w:div>
    <w:div w:id="1845969985">
      <w:bodyDiv w:val="1"/>
      <w:marLeft w:val="0"/>
      <w:marRight w:val="0"/>
      <w:marTop w:val="0"/>
      <w:marBottom w:val="0"/>
      <w:divBdr>
        <w:top w:val="none" w:sz="0" w:space="0" w:color="auto"/>
        <w:left w:val="none" w:sz="0" w:space="0" w:color="auto"/>
        <w:bottom w:val="none" w:sz="0" w:space="0" w:color="auto"/>
        <w:right w:val="none" w:sz="0" w:space="0" w:color="auto"/>
      </w:divBdr>
    </w:div>
    <w:div w:id="1847481152">
      <w:bodyDiv w:val="1"/>
      <w:marLeft w:val="0"/>
      <w:marRight w:val="0"/>
      <w:marTop w:val="0"/>
      <w:marBottom w:val="0"/>
      <w:divBdr>
        <w:top w:val="none" w:sz="0" w:space="0" w:color="auto"/>
        <w:left w:val="none" w:sz="0" w:space="0" w:color="auto"/>
        <w:bottom w:val="none" w:sz="0" w:space="0" w:color="auto"/>
        <w:right w:val="none" w:sz="0" w:space="0" w:color="auto"/>
      </w:divBdr>
    </w:div>
    <w:div w:id="1847864097">
      <w:bodyDiv w:val="1"/>
      <w:marLeft w:val="0"/>
      <w:marRight w:val="0"/>
      <w:marTop w:val="0"/>
      <w:marBottom w:val="0"/>
      <w:divBdr>
        <w:top w:val="none" w:sz="0" w:space="0" w:color="auto"/>
        <w:left w:val="none" w:sz="0" w:space="0" w:color="auto"/>
        <w:bottom w:val="none" w:sz="0" w:space="0" w:color="auto"/>
        <w:right w:val="none" w:sz="0" w:space="0" w:color="auto"/>
      </w:divBdr>
    </w:div>
    <w:div w:id="1848255317">
      <w:bodyDiv w:val="1"/>
      <w:marLeft w:val="0"/>
      <w:marRight w:val="0"/>
      <w:marTop w:val="0"/>
      <w:marBottom w:val="0"/>
      <w:divBdr>
        <w:top w:val="none" w:sz="0" w:space="0" w:color="auto"/>
        <w:left w:val="none" w:sz="0" w:space="0" w:color="auto"/>
        <w:bottom w:val="none" w:sz="0" w:space="0" w:color="auto"/>
        <w:right w:val="none" w:sz="0" w:space="0" w:color="auto"/>
      </w:divBdr>
    </w:div>
    <w:div w:id="1849177179">
      <w:bodyDiv w:val="1"/>
      <w:marLeft w:val="0"/>
      <w:marRight w:val="0"/>
      <w:marTop w:val="0"/>
      <w:marBottom w:val="0"/>
      <w:divBdr>
        <w:top w:val="none" w:sz="0" w:space="0" w:color="auto"/>
        <w:left w:val="none" w:sz="0" w:space="0" w:color="auto"/>
        <w:bottom w:val="none" w:sz="0" w:space="0" w:color="auto"/>
        <w:right w:val="none" w:sz="0" w:space="0" w:color="auto"/>
      </w:divBdr>
    </w:div>
    <w:div w:id="1849178149">
      <w:bodyDiv w:val="1"/>
      <w:marLeft w:val="0"/>
      <w:marRight w:val="0"/>
      <w:marTop w:val="0"/>
      <w:marBottom w:val="0"/>
      <w:divBdr>
        <w:top w:val="none" w:sz="0" w:space="0" w:color="auto"/>
        <w:left w:val="none" w:sz="0" w:space="0" w:color="auto"/>
        <w:bottom w:val="none" w:sz="0" w:space="0" w:color="auto"/>
        <w:right w:val="none" w:sz="0" w:space="0" w:color="auto"/>
      </w:divBdr>
    </w:div>
    <w:div w:id="1850218192">
      <w:bodyDiv w:val="1"/>
      <w:marLeft w:val="0"/>
      <w:marRight w:val="0"/>
      <w:marTop w:val="0"/>
      <w:marBottom w:val="0"/>
      <w:divBdr>
        <w:top w:val="none" w:sz="0" w:space="0" w:color="auto"/>
        <w:left w:val="none" w:sz="0" w:space="0" w:color="auto"/>
        <w:bottom w:val="none" w:sz="0" w:space="0" w:color="auto"/>
        <w:right w:val="none" w:sz="0" w:space="0" w:color="auto"/>
      </w:divBdr>
    </w:div>
    <w:div w:id="1850606134">
      <w:bodyDiv w:val="1"/>
      <w:marLeft w:val="0"/>
      <w:marRight w:val="0"/>
      <w:marTop w:val="0"/>
      <w:marBottom w:val="0"/>
      <w:divBdr>
        <w:top w:val="none" w:sz="0" w:space="0" w:color="auto"/>
        <w:left w:val="none" w:sz="0" w:space="0" w:color="auto"/>
        <w:bottom w:val="none" w:sz="0" w:space="0" w:color="auto"/>
        <w:right w:val="none" w:sz="0" w:space="0" w:color="auto"/>
      </w:divBdr>
    </w:div>
    <w:div w:id="1852380190">
      <w:bodyDiv w:val="1"/>
      <w:marLeft w:val="0"/>
      <w:marRight w:val="0"/>
      <w:marTop w:val="0"/>
      <w:marBottom w:val="0"/>
      <w:divBdr>
        <w:top w:val="none" w:sz="0" w:space="0" w:color="auto"/>
        <w:left w:val="none" w:sz="0" w:space="0" w:color="auto"/>
        <w:bottom w:val="none" w:sz="0" w:space="0" w:color="auto"/>
        <w:right w:val="none" w:sz="0" w:space="0" w:color="auto"/>
      </w:divBdr>
    </w:div>
    <w:div w:id="1855915695">
      <w:bodyDiv w:val="1"/>
      <w:marLeft w:val="0"/>
      <w:marRight w:val="0"/>
      <w:marTop w:val="0"/>
      <w:marBottom w:val="0"/>
      <w:divBdr>
        <w:top w:val="none" w:sz="0" w:space="0" w:color="auto"/>
        <w:left w:val="none" w:sz="0" w:space="0" w:color="auto"/>
        <w:bottom w:val="none" w:sz="0" w:space="0" w:color="auto"/>
        <w:right w:val="none" w:sz="0" w:space="0" w:color="auto"/>
      </w:divBdr>
    </w:div>
    <w:div w:id="1856267876">
      <w:bodyDiv w:val="1"/>
      <w:marLeft w:val="0"/>
      <w:marRight w:val="0"/>
      <w:marTop w:val="0"/>
      <w:marBottom w:val="0"/>
      <w:divBdr>
        <w:top w:val="none" w:sz="0" w:space="0" w:color="auto"/>
        <w:left w:val="none" w:sz="0" w:space="0" w:color="auto"/>
        <w:bottom w:val="none" w:sz="0" w:space="0" w:color="auto"/>
        <w:right w:val="none" w:sz="0" w:space="0" w:color="auto"/>
      </w:divBdr>
    </w:div>
    <w:div w:id="1858034558">
      <w:bodyDiv w:val="1"/>
      <w:marLeft w:val="0"/>
      <w:marRight w:val="0"/>
      <w:marTop w:val="0"/>
      <w:marBottom w:val="0"/>
      <w:divBdr>
        <w:top w:val="none" w:sz="0" w:space="0" w:color="auto"/>
        <w:left w:val="none" w:sz="0" w:space="0" w:color="auto"/>
        <w:bottom w:val="none" w:sz="0" w:space="0" w:color="auto"/>
        <w:right w:val="none" w:sz="0" w:space="0" w:color="auto"/>
      </w:divBdr>
    </w:div>
    <w:div w:id="1858108333">
      <w:bodyDiv w:val="1"/>
      <w:marLeft w:val="0"/>
      <w:marRight w:val="0"/>
      <w:marTop w:val="0"/>
      <w:marBottom w:val="0"/>
      <w:divBdr>
        <w:top w:val="none" w:sz="0" w:space="0" w:color="auto"/>
        <w:left w:val="none" w:sz="0" w:space="0" w:color="auto"/>
        <w:bottom w:val="none" w:sz="0" w:space="0" w:color="auto"/>
        <w:right w:val="none" w:sz="0" w:space="0" w:color="auto"/>
      </w:divBdr>
    </w:div>
    <w:div w:id="1858152455">
      <w:bodyDiv w:val="1"/>
      <w:marLeft w:val="0"/>
      <w:marRight w:val="0"/>
      <w:marTop w:val="0"/>
      <w:marBottom w:val="0"/>
      <w:divBdr>
        <w:top w:val="none" w:sz="0" w:space="0" w:color="auto"/>
        <w:left w:val="none" w:sz="0" w:space="0" w:color="auto"/>
        <w:bottom w:val="none" w:sz="0" w:space="0" w:color="auto"/>
        <w:right w:val="none" w:sz="0" w:space="0" w:color="auto"/>
      </w:divBdr>
    </w:div>
    <w:div w:id="1859271112">
      <w:bodyDiv w:val="1"/>
      <w:marLeft w:val="0"/>
      <w:marRight w:val="0"/>
      <w:marTop w:val="0"/>
      <w:marBottom w:val="0"/>
      <w:divBdr>
        <w:top w:val="none" w:sz="0" w:space="0" w:color="auto"/>
        <w:left w:val="none" w:sz="0" w:space="0" w:color="auto"/>
        <w:bottom w:val="none" w:sz="0" w:space="0" w:color="auto"/>
        <w:right w:val="none" w:sz="0" w:space="0" w:color="auto"/>
      </w:divBdr>
    </w:div>
    <w:div w:id="1860586290">
      <w:bodyDiv w:val="1"/>
      <w:marLeft w:val="0"/>
      <w:marRight w:val="0"/>
      <w:marTop w:val="0"/>
      <w:marBottom w:val="0"/>
      <w:divBdr>
        <w:top w:val="none" w:sz="0" w:space="0" w:color="auto"/>
        <w:left w:val="none" w:sz="0" w:space="0" w:color="auto"/>
        <w:bottom w:val="none" w:sz="0" w:space="0" w:color="auto"/>
        <w:right w:val="none" w:sz="0" w:space="0" w:color="auto"/>
      </w:divBdr>
    </w:div>
    <w:div w:id="1863785757">
      <w:bodyDiv w:val="1"/>
      <w:marLeft w:val="0"/>
      <w:marRight w:val="0"/>
      <w:marTop w:val="0"/>
      <w:marBottom w:val="0"/>
      <w:divBdr>
        <w:top w:val="none" w:sz="0" w:space="0" w:color="auto"/>
        <w:left w:val="none" w:sz="0" w:space="0" w:color="auto"/>
        <w:bottom w:val="none" w:sz="0" w:space="0" w:color="auto"/>
        <w:right w:val="none" w:sz="0" w:space="0" w:color="auto"/>
      </w:divBdr>
    </w:div>
    <w:div w:id="1864248902">
      <w:bodyDiv w:val="1"/>
      <w:marLeft w:val="0"/>
      <w:marRight w:val="0"/>
      <w:marTop w:val="0"/>
      <w:marBottom w:val="0"/>
      <w:divBdr>
        <w:top w:val="none" w:sz="0" w:space="0" w:color="auto"/>
        <w:left w:val="none" w:sz="0" w:space="0" w:color="auto"/>
        <w:bottom w:val="none" w:sz="0" w:space="0" w:color="auto"/>
        <w:right w:val="none" w:sz="0" w:space="0" w:color="auto"/>
      </w:divBdr>
    </w:div>
    <w:div w:id="1864437427">
      <w:bodyDiv w:val="1"/>
      <w:marLeft w:val="0"/>
      <w:marRight w:val="0"/>
      <w:marTop w:val="0"/>
      <w:marBottom w:val="0"/>
      <w:divBdr>
        <w:top w:val="none" w:sz="0" w:space="0" w:color="auto"/>
        <w:left w:val="none" w:sz="0" w:space="0" w:color="auto"/>
        <w:bottom w:val="none" w:sz="0" w:space="0" w:color="auto"/>
        <w:right w:val="none" w:sz="0" w:space="0" w:color="auto"/>
      </w:divBdr>
    </w:div>
    <w:div w:id="1865172767">
      <w:bodyDiv w:val="1"/>
      <w:marLeft w:val="0"/>
      <w:marRight w:val="0"/>
      <w:marTop w:val="0"/>
      <w:marBottom w:val="0"/>
      <w:divBdr>
        <w:top w:val="none" w:sz="0" w:space="0" w:color="auto"/>
        <w:left w:val="none" w:sz="0" w:space="0" w:color="auto"/>
        <w:bottom w:val="none" w:sz="0" w:space="0" w:color="auto"/>
        <w:right w:val="none" w:sz="0" w:space="0" w:color="auto"/>
      </w:divBdr>
    </w:div>
    <w:div w:id="1865291983">
      <w:bodyDiv w:val="1"/>
      <w:marLeft w:val="0"/>
      <w:marRight w:val="0"/>
      <w:marTop w:val="0"/>
      <w:marBottom w:val="0"/>
      <w:divBdr>
        <w:top w:val="none" w:sz="0" w:space="0" w:color="auto"/>
        <w:left w:val="none" w:sz="0" w:space="0" w:color="auto"/>
        <w:bottom w:val="none" w:sz="0" w:space="0" w:color="auto"/>
        <w:right w:val="none" w:sz="0" w:space="0" w:color="auto"/>
      </w:divBdr>
    </w:div>
    <w:div w:id="1866168760">
      <w:bodyDiv w:val="1"/>
      <w:marLeft w:val="0"/>
      <w:marRight w:val="0"/>
      <w:marTop w:val="0"/>
      <w:marBottom w:val="0"/>
      <w:divBdr>
        <w:top w:val="none" w:sz="0" w:space="0" w:color="auto"/>
        <w:left w:val="none" w:sz="0" w:space="0" w:color="auto"/>
        <w:bottom w:val="none" w:sz="0" w:space="0" w:color="auto"/>
        <w:right w:val="none" w:sz="0" w:space="0" w:color="auto"/>
      </w:divBdr>
    </w:div>
    <w:div w:id="1866558844">
      <w:bodyDiv w:val="1"/>
      <w:marLeft w:val="0"/>
      <w:marRight w:val="0"/>
      <w:marTop w:val="0"/>
      <w:marBottom w:val="0"/>
      <w:divBdr>
        <w:top w:val="none" w:sz="0" w:space="0" w:color="auto"/>
        <w:left w:val="none" w:sz="0" w:space="0" w:color="auto"/>
        <w:bottom w:val="none" w:sz="0" w:space="0" w:color="auto"/>
        <w:right w:val="none" w:sz="0" w:space="0" w:color="auto"/>
      </w:divBdr>
    </w:div>
    <w:div w:id="1866819877">
      <w:bodyDiv w:val="1"/>
      <w:marLeft w:val="0"/>
      <w:marRight w:val="0"/>
      <w:marTop w:val="0"/>
      <w:marBottom w:val="0"/>
      <w:divBdr>
        <w:top w:val="none" w:sz="0" w:space="0" w:color="auto"/>
        <w:left w:val="none" w:sz="0" w:space="0" w:color="auto"/>
        <w:bottom w:val="none" w:sz="0" w:space="0" w:color="auto"/>
        <w:right w:val="none" w:sz="0" w:space="0" w:color="auto"/>
      </w:divBdr>
    </w:div>
    <w:div w:id="1866944766">
      <w:bodyDiv w:val="1"/>
      <w:marLeft w:val="0"/>
      <w:marRight w:val="0"/>
      <w:marTop w:val="0"/>
      <w:marBottom w:val="0"/>
      <w:divBdr>
        <w:top w:val="none" w:sz="0" w:space="0" w:color="auto"/>
        <w:left w:val="none" w:sz="0" w:space="0" w:color="auto"/>
        <w:bottom w:val="none" w:sz="0" w:space="0" w:color="auto"/>
        <w:right w:val="none" w:sz="0" w:space="0" w:color="auto"/>
      </w:divBdr>
    </w:div>
    <w:div w:id="1866945113">
      <w:bodyDiv w:val="1"/>
      <w:marLeft w:val="0"/>
      <w:marRight w:val="0"/>
      <w:marTop w:val="0"/>
      <w:marBottom w:val="0"/>
      <w:divBdr>
        <w:top w:val="none" w:sz="0" w:space="0" w:color="auto"/>
        <w:left w:val="none" w:sz="0" w:space="0" w:color="auto"/>
        <w:bottom w:val="none" w:sz="0" w:space="0" w:color="auto"/>
        <w:right w:val="none" w:sz="0" w:space="0" w:color="auto"/>
      </w:divBdr>
    </w:div>
    <w:div w:id="1868371504">
      <w:bodyDiv w:val="1"/>
      <w:marLeft w:val="0"/>
      <w:marRight w:val="0"/>
      <w:marTop w:val="0"/>
      <w:marBottom w:val="0"/>
      <w:divBdr>
        <w:top w:val="none" w:sz="0" w:space="0" w:color="auto"/>
        <w:left w:val="none" w:sz="0" w:space="0" w:color="auto"/>
        <w:bottom w:val="none" w:sz="0" w:space="0" w:color="auto"/>
        <w:right w:val="none" w:sz="0" w:space="0" w:color="auto"/>
      </w:divBdr>
    </w:div>
    <w:div w:id="1868987554">
      <w:bodyDiv w:val="1"/>
      <w:marLeft w:val="0"/>
      <w:marRight w:val="0"/>
      <w:marTop w:val="0"/>
      <w:marBottom w:val="0"/>
      <w:divBdr>
        <w:top w:val="none" w:sz="0" w:space="0" w:color="auto"/>
        <w:left w:val="none" w:sz="0" w:space="0" w:color="auto"/>
        <w:bottom w:val="none" w:sz="0" w:space="0" w:color="auto"/>
        <w:right w:val="none" w:sz="0" w:space="0" w:color="auto"/>
      </w:divBdr>
    </w:div>
    <w:div w:id="1869103389">
      <w:bodyDiv w:val="1"/>
      <w:marLeft w:val="0"/>
      <w:marRight w:val="0"/>
      <w:marTop w:val="0"/>
      <w:marBottom w:val="0"/>
      <w:divBdr>
        <w:top w:val="none" w:sz="0" w:space="0" w:color="auto"/>
        <w:left w:val="none" w:sz="0" w:space="0" w:color="auto"/>
        <w:bottom w:val="none" w:sz="0" w:space="0" w:color="auto"/>
        <w:right w:val="none" w:sz="0" w:space="0" w:color="auto"/>
      </w:divBdr>
    </w:div>
    <w:div w:id="1869758909">
      <w:bodyDiv w:val="1"/>
      <w:marLeft w:val="0"/>
      <w:marRight w:val="0"/>
      <w:marTop w:val="0"/>
      <w:marBottom w:val="0"/>
      <w:divBdr>
        <w:top w:val="none" w:sz="0" w:space="0" w:color="auto"/>
        <w:left w:val="none" w:sz="0" w:space="0" w:color="auto"/>
        <w:bottom w:val="none" w:sz="0" w:space="0" w:color="auto"/>
        <w:right w:val="none" w:sz="0" w:space="0" w:color="auto"/>
      </w:divBdr>
    </w:div>
    <w:div w:id="1870297060">
      <w:bodyDiv w:val="1"/>
      <w:marLeft w:val="0"/>
      <w:marRight w:val="0"/>
      <w:marTop w:val="0"/>
      <w:marBottom w:val="0"/>
      <w:divBdr>
        <w:top w:val="none" w:sz="0" w:space="0" w:color="auto"/>
        <w:left w:val="none" w:sz="0" w:space="0" w:color="auto"/>
        <w:bottom w:val="none" w:sz="0" w:space="0" w:color="auto"/>
        <w:right w:val="none" w:sz="0" w:space="0" w:color="auto"/>
      </w:divBdr>
    </w:div>
    <w:div w:id="1870989412">
      <w:bodyDiv w:val="1"/>
      <w:marLeft w:val="0"/>
      <w:marRight w:val="0"/>
      <w:marTop w:val="0"/>
      <w:marBottom w:val="0"/>
      <w:divBdr>
        <w:top w:val="none" w:sz="0" w:space="0" w:color="auto"/>
        <w:left w:val="none" w:sz="0" w:space="0" w:color="auto"/>
        <w:bottom w:val="none" w:sz="0" w:space="0" w:color="auto"/>
        <w:right w:val="none" w:sz="0" w:space="0" w:color="auto"/>
      </w:divBdr>
    </w:div>
    <w:div w:id="1871529665">
      <w:bodyDiv w:val="1"/>
      <w:marLeft w:val="0"/>
      <w:marRight w:val="0"/>
      <w:marTop w:val="0"/>
      <w:marBottom w:val="0"/>
      <w:divBdr>
        <w:top w:val="none" w:sz="0" w:space="0" w:color="auto"/>
        <w:left w:val="none" w:sz="0" w:space="0" w:color="auto"/>
        <w:bottom w:val="none" w:sz="0" w:space="0" w:color="auto"/>
        <w:right w:val="none" w:sz="0" w:space="0" w:color="auto"/>
      </w:divBdr>
    </w:div>
    <w:div w:id="1872109734">
      <w:bodyDiv w:val="1"/>
      <w:marLeft w:val="0"/>
      <w:marRight w:val="0"/>
      <w:marTop w:val="0"/>
      <w:marBottom w:val="0"/>
      <w:divBdr>
        <w:top w:val="none" w:sz="0" w:space="0" w:color="auto"/>
        <w:left w:val="none" w:sz="0" w:space="0" w:color="auto"/>
        <w:bottom w:val="none" w:sz="0" w:space="0" w:color="auto"/>
        <w:right w:val="none" w:sz="0" w:space="0" w:color="auto"/>
      </w:divBdr>
    </w:div>
    <w:div w:id="1873030457">
      <w:bodyDiv w:val="1"/>
      <w:marLeft w:val="0"/>
      <w:marRight w:val="0"/>
      <w:marTop w:val="0"/>
      <w:marBottom w:val="0"/>
      <w:divBdr>
        <w:top w:val="none" w:sz="0" w:space="0" w:color="auto"/>
        <w:left w:val="none" w:sz="0" w:space="0" w:color="auto"/>
        <w:bottom w:val="none" w:sz="0" w:space="0" w:color="auto"/>
        <w:right w:val="none" w:sz="0" w:space="0" w:color="auto"/>
      </w:divBdr>
    </w:div>
    <w:div w:id="1874028250">
      <w:bodyDiv w:val="1"/>
      <w:marLeft w:val="0"/>
      <w:marRight w:val="0"/>
      <w:marTop w:val="0"/>
      <w:marBottom w:val="0"/>
      <w:divBdr>
        <w:top w:val="none" w:sz="0" w:space="0" w:color="auto"/>
        <w:left w:val="none" w:sz="0" w:space="0" w:color="auto"/>
        <w:bottom w:val="none" w:sz="0" w:space="0" w:color="auto"/>
        <w:right w:val="none" w:sz="0" w:space="0" w:color="auto"/>
      </w:divBdr>
    </w:div>
    <w:div w:id="1874490481">
      <w:bodyDiv w:val="1"/>
      <w:marLeft w:val="0"/>
      <w:marRight w:val="0"/>
      <w:marTop w:val="0"/>
      <w:marBottom w:val="0"/>
      <w:divBdr>
        <w:top w:val="none" w:sz="0" w:space="0" w:color="auto"/>
        <w:left w:val="none" w:sz="0" w:space="0" w:color="auto"/>
        <w:bottom w:val="none" w:sz="0" w:space="0" w:color="auto"/>
        <w:right w:val="none" w:sz="0" w:space="0" w:color="auto"/>
      </w:divBdr>
    </w:div>
    <w:div w:id="1874609942">
      <w:bodyDiv w:val="1"/>
      <w:marLeft w:val="0"/>
      <w:marRight w:val="0"/>
      <w:marTop w:val="0"/>
      <w:marBottom w:val="0"/>
      <w:divBdr>
        <w:top w:val="none" w:sz="0" w:space="0" w:color="auto"/>
        <w:left w:val="none" w:sz="0" w:space="0" w:color="auto"/>
        <w:bottom w:val="none" w:sz="0" w:space="0" w:color="auto"/>
        <w:right w:val="none" w:sz="0" w:space="0" w:color="auto"/>
      </w:divBdr>
    </w:div>
    <w:div w:id="1875652967">
      <w:bodyDiv w:val="1"/>
      <w:marLeft w:val="0"/>
      <w:marRight w:val="0"/>
      <w:marTop w:val="0"/>
      <w:marBottom w:val="0"/>
      <w:divBdr>
        <w:top w:val="none" w:sz="0" w:space="0" w:color="auto"/>
        <w:left w:val="none" w:sz="0" w:space="0" w:color="auto"/>
        <w:bottom w:val="none" w:sz="0" w:space="0" w:color="auto"/>
        <w:right w:val="none" w:sz="0" w:space="0" w:color="auto"/>
      </w:divBdr>
    </w:div>
    <w:div w:id="1875657861">
      <w:bodyDiv w:val="1"/>
      <w:marLeft w:val="0"/>
      <w:marRight w:val="0"/>
      <w:marTop w:val="0"/>
      <w:marBottom w:val="0"/>
      <w:divBdr>
        <w:top w:val="none" w:sz="0" w:space="0" w:color="auto"/>
        <w:left w:val="none" w:sz="0" w:space="0" w:color="auto"/>
        <w:bottom w:val="none" w:sz="0" w:space="0" w:color="auto"/>
        <w:right w:val="none" w:sz="0" w:space="0" w:color="auto"/>
      </w:divBdr>
    </w:div>
    <w:div w:id="1876768361">
      <w:bodyDiv w:val="1"/>
      <w:marLeft w:val="0"/>
      <w:marRight w:val="0"/>
      <w:marTop w:val="0"/>
      <w:marBottom w:val="0"/>
      <w:divBdr>
        <w:top w:val="none" w:sz="0" w:space="0" w:color="auto"/>
        <w:left w:val="none" w:sz="0" w:space="0" w:color="auto"/>
        <w:bottom w:val="none" w:sz="0" w:space="0" w:color="auto"/>
        <w:right w:val="none" w:sz="0" w:space="0" w:color="auto"/>
      </w:divBdr>
    </w:div>
    <w:div w:id="1878854180">
      <w:bodyDiv w:val="1"/>
      <w:marLeft w:val="0"/>
      <w:marRight w:val="0"/>
      <w:marTop w:val="0"/>
      <w:marBottom w:val="0"/>
      <w:divBdr>
        <w:top w:val="none" w:sz="0" w:space="0" w:color="auto"/>
        <w:left w:val="none" w:sz="0" w:space="0" w:color="auto"/>
        <w:bottom w:val="none" w:sz="0" w:space="0" w:color="auto"/>
        <w:right w:val="none" w:sz="0" w:space="0" w:color="auto"/>
      </w:divBdr>
    </w:div>
    <w:div w:id="1878854653">
      <w:bodyDiv w:val="1"/>
      <w:marLeft w:val="0"/>
      <w:marRight w:val="0"/>
      <w:marTop w:val="0"/>
      <w:marBottom w:val="0"/>
      <w:divBdr>
        <w:top w:val="none" w:sz="0" w:space="0" w:color="auto"/>
        <w:left w:val="none" w:sz="0" w:space="0" w:color="auto"/>
        <w:bottom w:val="none" w:sz="0" w:space="0" w:color="auto"/>
        <w:right w:val="none" w:sz="0" w:space="0" w:color="auto"/>
      </w:divBdr>
    </w:div>
    <w:div w:id="1879271142">
      <w:bodyDiv w:val="1"/>
      <w:marLeft w:val="0"/>
      <w:marRight w:val="0"/>
      <w:marTop w:val="0"/>
      <w:marBottom w:val="0"/>
      <w:divBdr>
        <w:top w:val="none" w:sz="0" w:space="0" w:color="auto"/>
        <w:left w:val="none" w:sz="0" w:space="0" w:color="auto"/>
        <w:bottom w:val="none" w:sz="0" w:space="0" w:color="auto"/>
        <w:right w:val="none" w:sz="0" w:space="0" w:color="auto"/>
      </w:divBdr>
    </w:div>
    <w:div w:id="1880119375">
      <w:bodyDiv w:val="1"/>
      <w:marLeft w:val="0"/>
      <w:marRight w:val="0"/>
      <w:marTop w:val="0"/>
      <w:marBottom w:val="0"/>
      <w:divBdr>
        <w:top w:val="none" w:sz="0" w:space="0" w:color="auto"/>
        <w:left w:val="none" w:sz="0" w:space="0" w:color="auto"/>
        <w:bottom w:val="none" w:sz="0" w:space="0" w:color="auto"/>
        <w:right w:val="none" w:sz="0" w:space="0" w:color="auto"/>
      </w:divBdr>
    </w:div>
    <w:div w:id="1880435932">
      <w:bodyDiv w:val="1"/>
      <w:marLeft w:val="0"/>
      <w:marRight w:val="0"/>
      <w:marTop w:val="0"/>
      <w:marBottom w:val="0"/>
      <w:divBdr>
        <w:top w:val="none" w:sz="0" w:space="0" w:color="auto"/>
        <w:left w:val="none" w:sz="0" w:space="0" w:color="auto"/>
        <w:bottom w:val="none" w:sz="0" w:space="0" w:color="auto"/>
        <w:right w:val="none" w:sz="0" w:space="0" w:color="auto"/>
      </w:divBdr>
    </w:div>
    <w:div w:id="1881358292">
      <w:bodyDiv w:val="1"/>
      <w:marLeft w:val="0"/>
      <w:marRight w:val="0"/>
      <w:marTop w:val="0"/>
      <w:marBottom w:val="0"/>
      <w:divBdr>
        <w:top w:val="none" w:sz="0" w:space="0" w:color="auto"/>
        <w:left w:val="none" w:sz="0" w:space="0" w:color="auto"/>
        <w:bottom w:val="none" w:sz="0" w:space="0" w:color="auto"/>
        <w:right w:val="none" w:sz="0" w:space="0" w:color="auto"/>
      </w:divBdr>
    </w:div>
    <w:div w:id="1881429341">
      <w:bodyDiv w:val="1"/>
      <w:marLeft w:val="0"/>
      <w:marRight w:val="0"/>
      <w:marTop w:val="0"/>
      <w:marBottom w:val="0"/>
      <w:divBdr>
        <w:top w:val="none" w:sz="0" w:space="0" w:color="auto"/>
        <w:left w:val="none" w:sz="0" w:space="0" w:color="auto"/>
        <w:bottom w:val="none" w:sz="0" w:space="0" w:color="auto"/>
        <w:right w:val="none" w:sz="0" w:space="0" w:color="auto"/>
      </w:divBdr>
    </w:div>
    <w:div w:id="1881627650">
      <w:bodyDiv w:val="1"/>
      <w:marLeft w:val="0"/>
      <w:marRight w:val="0"/>
      <w:marTop w:val="0"/>
      <w:marBottom w:val="0"/>
      <w:divBdr>
        <w:top w:val="none" w:sz="0" w:space="0" w:color="auto"/>
        <w:left w:val="none" w:sz="0" w:space="0" w:color="auto"/>
        <w:bottom w:val="none" w:sz="0" w:space="0" w:color="auto"/>
        <w:right w:val="none" w:sz="0" w:space="0" w:color="auto"/>
      </w:divBdr>
    </w:div>
    <w:div w:id="1881743768">
      <w:bodyDiv w:val="1"/>
      <w:marLeft w:val="0"/>
      <w:marRight w:val="0"/>
      <w:marTop w:val="0"/>
      <w:marBottom w:val="0"/>
      <w:divBdr>
        <w:top w:val="none" w:sz="0" w:space="0" w:color="auto"/>
        <w:left w:val="none" w:sz="0" w:space="0" w:color="auto"/>
        <w:bottom w:val="none" w:sz="0" w:space="0" w:color="auto"/>
        <w:right w:val="none" w:sz="0" w:space="0" w:color="auto"/>
      </w:divBdr>
    </w:div>
    <w:div w:id="1882932715">
      <w:bodyDiv w:val="1"/>
      <w:marLeft w:val="0"/>
      <w:marRight w:val="0"/>
      <w:marTop w:val="0"/>
      <w:marBottom w:val="0"/>
      <w:divBdr>
        <w:top w:val="none" w:sz="0" w:space="0" w:color="auto"/>
        <w:left w:val="none" w:sz="0" w:space="0" w:color="auto"/>
        <w:bottom w:val="none" w:sz="0" w:space="0" w:color="auto"/>
        <w:right w:val="none" w:sz="0" w:space="0" w:color="auto"/>
      </w:divBdr>
    </w:div>
    <w:div w:id="1883905020">
      <w:bodyDiv w:val="1"/>
      <w:marLeft w:val="0"/>
      <w:marRight w:val="0"/>
      <w:marTop w:val="0"/>
      <w:marBottom w:val="0"/>
      <w:divBdr>
        <w:top w:val="none" w:sz="0" w:space="0" w:color="auto"/>
        <w:left w:val="none" w:sz="0" w:space="0" w:color="auto"/>
        <w:bottom w:val="none" w:sz="0" w:space="0" w:color="auto"/>
        <w:right w:val="none" w:sz="0" w:space="0" w:color="auto"/>
      </w:divBdr>
    </w:div>
    <w:div w:id="1883976925">
      <w:bodyDiv w:val="1"/>
      <w:marLeft w:val="0"/>
      <w:marRight w:val="0"/>
      <w:marTop w:val="0"/>
      <w:marBottom w:val="0"/>
      <w:divBdr>
        <w:top w:val="none" w:sz="0" w:space="0" w:color="auto"/>
        <w:left w:val="none" w:sz="0" w:space="0" w:color="auto"/>
        <w:bottom w:val="none" w:sz="0" w:space="0" w:color="auto"/>
        <w:right w:val="none" w:sz="0" w:space="0" w:color="auto"/>
      </w:divBdr>
    </w:div>
    <w:div w:id="1884365136">
      <w:bodyDiv w:val="1"/>
      <w:marLeft w:val="0"/>
      <w:marRight w:val="0"/>
      <w:marTop w:val="0"/>
      <w:marBottom w:val="0"/>
      <w:divBdr>
        <w:top w:val="none" w:sz="0" w:space="0" w:color="auto"/>
        <w:left w:val="none" w:sz="0" w:space="0" w:color="auto"/>
        <w:bottom w:val="none" w:sz="0" w:space="0" w:color="auto"/>
        <w:right w:val="none" w:sz="0" w:space="0" w:color="auto"/>
      </w:divBdr>
    </w:div>
    <w:div w:id="1885209821">
      <w:bodyDiv w:val="1"/>
      <w:marLeft w:val="0"/>
      <w:marRight w:val="0"/>
      <w:marTop w:val="0"/>
      <w:marBottom w:val="0"/>
      <w:divBdr>
        <w:top w:val="none" w:sz="0" w:space="0" w:color="auto"/>
        <w:left w:val="none" w:sz="0" w:space="0" w:color="auto"/>
        <w:bottom w:val="none" w:sz="0" w:space="0" w:color="auto"/>
        <w:right w:val="none" w:sz="0" w:space="0" w:color="auto"/>
      </w:divBdr>
    </w:div>
    <w:div w:id="1885484168">
      <w:bodyDiv w:val="1"/>
      <w:marLeft w:val="0"/>
      <w:marRight w:val="0"/>
      <w:marTop w:val="0"/>
      <w:marBottom w:val="0"/>
      <w:divBdr>
        <w:top w:val="none" w:sz="0" w:space="0" w:color="auto"/>
        <w:left w:val="none" w:sz="0" w:space="0" w:color="auto"/>
        <w:bottom w:val="none" w:sz="0" w:space="0" w:color="auto"/>
        <w:right w:val="none" w:sz="0" w:space="0" w:color="auto"/>
      </w:divBdr>
    </w:div>
    <w:div w:id="1887179298">
      <w:bodyDiv w:val="1"/>
      <w:marLeft w:val="0"/>
      <w:marRight w:val="0"/>
      <w:marTop w:val="0"/>
      <w:marBottom w:val="0"/>
      <w:divBdr>
        <w:top w:val="none" w:sz="0" w:space="0" w:color="auto"/>
        <w:left w:val="none" w:sz="0" w:space="0" w:color="auto"/>
        <w:bottom w:val="none" w:sz="0" w:space="0" w:color="auto"/>
        <w:right w:val="none" w:sz="0" w:space="0" w:color="auto"/>
      </w:divBdr>
    </w:div>
    <w:div w:id="1887642884">
      <w:bodyDiv w:val="1"/>
      <w:marLeft w:val="0"/>
      <w:marRight w:val="0"/>
      <w:marTop w:val="0"/>
      <w:marBottom w:val="0"/>
      <w:divBdr>
        <w:top w:val="none" w:sz="0" w:space="0" w:color="auto"/>
        <w:left w:val="none" w:sz="0" w:space="0" w:color="auto"/>
        <w:bottom w:val="none" w:sz="0" w:space="0" w:color="auto"/>
        <w:right w:val="none" w:sz="0" w:space="0" w:color="auto"/>
      </w:divBdr>
    </w:div>
    <w:div w:id="1887834114">
      <w:bodyDiv w:val="1"/>
      <w:marLeft w:val="0"/>
      <w:marRight w:val="0"/>
      <w:marTop w:val="0"/>
      <w:marBottom w:val="0"/>
      <w:divBdr>
        <w:top w:val="none" w:sz="0" w:space="0" w:color="auto"/>
        <w:left w:val="none" w:sz="0" w:space="0" w:color="auto"/>
        <w:bottom w:val="none" w:sz="0" w:space="0" w:color="auto"/>
        <w:right w:val="none" w:sz="0" w:space="0" w:color="auto"/>
      </w:divBdr>
    </w:div>
    <w:div w:id="1888104081">
      <w:bodyDiv w:val="1"/>
      <w:marLeft w:val="0"/>
      <w:marRight w:val="0"/>
      <w:marTop w:val="0"/>
      <w:marBottom w:val="0"/>
      <w:divBdr>
        <w:top w:val="none" w:sz="0" w:space="0" w:color="auto"/>
        <w:left w:val="none" w:sz="0" w:space="0" w:color="auto"/>
        <w:bottom w:val="none" w:sz="0" w:space="0" w:color="auto"/>
        <w:right w:val="none" w:sz="0" w:space="0" w:color="auto"/>
      </w:divBdr>
    </w:div>
    <w:div w:id="1889337709">
      <w:bodyDiv w:val="1"/>
      <w:marLeft w:val="0"/>
      <w:marRight w:val="0"/>
      <w:marTop w:val="0"/>
      <w:marBottom w:val="0"/>
      <w:divBdr>
        <w:top w:val="none" w:sz="0" w:space="0" w:color="auto"/>
        <w:left w:val="none" w:sz="0" w:space="0" w:color="auto"/>
        <w:bottom w:val="none" w:sz="0" w:space="0" w:color="auto"/>
        <w:right w:val="none" w:sz="0" w:space="0" w:color="auto"/>
      </w:divBdr>
    </w:div>
    <w:div w:id="1889417682">
      <w:bodyDiv w:val="1"/>
      <w:marLeft w:val="0"/>
      <w:marRight w:val="0"/>
      <w:marTop w:val="0"/>
      <w:marBottom w:val="0"/>
      <w:divBdr>
        <w:top w:val="none" w:sz="0" w:space="0" w:color="auto"/>
        <w:left w:val="none" w:sz="0" w:space="0" w:color="auto"/>
        <w:bottom w:val="none" w:sz="0" w:space="0" w:color="auto"/>
        <w:right w:val="none" w:sz="0" w:space="0" w:color="auto"/>
      </w:divBdr>
    </w:div>
    <w:div w:id="1890721653">
      <w:bodyDiv w:val="1"/>
      <w:marLeft w:val="0"/>
      <w:marRight w:val="0"/>
      <w:marTop w:val="0"/>
      <w:marBottom w:val="0"/>
      <w:divBdr>
        <w:top w:val="none" w:sz="0" w:space="0" w:color="auto"/>
        <w:left w:val="none" w:sz="0" w:space="0" w:color="auto"/>
        <w:bottom w:val="none" w:sz="0" w:space="0" w:color="auto"/>
        <w:right w:val="none" w:sz="0" w:space="0" w:color="auto"/>
      </w:divBdr>
    </w:div>
    <w:div w:id="1890998523">
      <w:bodyDiv w:val="1"/>
      <w:marLeft w:val="0"/>
      <w:marRight w:val="0"/>
      <w:marTop w:val="0"/>
      <w:marBottom w:val="0"/>
      <w:divBdr>
        <w:top w:val="none" w:sz="0" w:space="0" w:color="auto"/>
        <w:left w:val="none" w:sz="0" w:space="0" w:color="auto"/>
        <w:bottom w:val="none" w:sz="0" w:space="0" w:color="auto"/>
        <w:right w:val="none" w:sz="0" w:space="0" w:color="auto"/>
      </w:divBdr>
    </w:div>
    <w:div w:id="1891988210">
      <w:bodyDiv w:val="1"/>
      <w:marLeft w:val="0"/>
      <w:marRight w:val="0"/>
      <w:marTop w:val="0"/>
      <w:marBottom w:val="0"/>
      <w:divBdr>
        <w:top w:val="none" w:sz="0" w:space="0" w:color="auto"/>
        <w:left w:val="none" w:sz="0" w:space="0" w:color="auto"/>
        <w:bottom w:val="none" w:sz="0" w:space="0" w:color="auto"/>
        <w:right w:val="none" w:sz="0" w:space="0" w:color="auto"/>
      </w:divBdr>
    </w:div>
    <w:div w:id="1892768394">
      <w:bodyDiv w:val="1"/>
      <w:marLeft w:val="0"/>
      <w:marRight w:val="0"/>
      <w:marTop w:val="0"/>
      <w:marBottom w:val="0"/>
      <w:divBdr>
        <w:top w:val="none" w:sz="0" w:space="0" w:color="auto"/>
        <w:left w:val="none" w:sz="0" w:space="0" w:color="auto"/>
        <w:bottom w:val="none" w:sz="0" w:space="0" w:color="auto"/>
        <w:right w:val="none" w:sz="0" w:space="0" w:color="auto"/>
      </w:divBdr>
    </w:div>
    <w:div w:id="1893880618">
      <w:bodyDiv w:val="1"/>
      <w:marLeft w:val="0"/>
      <w:marRight w:val="0"/>
      <w:marTop w:val="0"/>
      <w:marBottom w:val="0"/>
      <w:divBdr>
        <w:top w:val="none" w:sz="0" w:space="0" w:color="auto"/>
        <w:left w:val="none" w:sz="0" w:space="0" w:color="auto"/>
        <w:bottom w:val="none" w:sz="0" w:space="0" w:color="auto"/>
        <w:right w:val="none" w:sz="0" w:space="0" w:color="auto"/>
      </w:divBdr>
    </w:div>
    <w:div w:id="1893928295">
      <w:bodyDiv w:val="1"/>
      <w:marLeft w:val="0"/>
      <w:marRight w:val="0"/>
      <w:marTop w:val="0"/>
      <w:marBottom w:val="0"/>
      <w:divBdr>
        <w:top w:val="none" w:sz="0" w:space="0" w:color="auto"/>
        <w:left w:val="none" w:sz="0" w:space="0" w:color="auto"/>
        <w:bottom w:val="none" w:sz="0" w:space="0" w:color="auto"/>
        <w:right w:val="none" w:sz="0" w:space="0" w:color="auto"/>
      </w:divBdr>
    </w:div>
    <w:div w:id="1894265564">
      <w:bodyDiv w:val="1"/>
      <w:marLeft w:val="0"/>
      <w:marRight w:val="0"/>
      <w:marTop w:val="0"/>
      <w:marBottom w:val="0"/>
      <w:divBdr>
        <w:top w:val="none" w:sz="0" w:space="0" w:color="auto"/>
        <w:left w:val="none" w:sz="0" w:space="0" w:color="auto"/>
        <w:bottom w:val="none" w:sz="0" w:space="0" w:color="auto"/>
        <w:right w:val="none" w:sz="0" w:space="0" w:color="auto"/>
      </w:divBdr>
    </w:div>
    <w:div w:id="1894343011">
      <w:bodyDiv w:val="1"/>
      <w:marLeft w:val="0"/>
      <w:marRight w:val="0"/>
      <w:marTop w:val="0"/>
      <w:marBottom w:val="0"/>
      <w:divBdr>
        <w:top w:val="none" w:sz="0" w:space="0" w:color="auto"/>
        <w:left w:val="none" w:sz="0" w:space="0" w:color="auto"/>
        <w:bottom w:val="none" w:sz="0" w:space="0" w:color="auto"/>
        <w:right w:val="none" w:sz="0" w:space="0" w:color="auto"/>
      </w:divBdr>
    </w:div>
    <w:div w:id="1895043955">
      <w:bodyDiv w:val="1"/>
      <w:marLeft w:val="0"/>
      <w:marRight w:val="0"/>
      <w:marTop w:val="0"/>
      <w:marBottom w:val="0"/>
      <w:divBdr>
        <w:top w:val="none" w:sz="0" w:space="0" w:color="auto"/>
        <w:left w:val="none" w:sz="0" w:space="0" w:color="auto"/>
        <w:bottom w:val="none" w:sz="0" w:space="0" w:color="auto"/>
        <w:right w:val="none" w:sz="0" w:space="0" w:color="auto"/>
      </w:divBdr>
    </w:div>
    <w:div w:id="1895116026">
      <w:bodyDiv w:val="1"/>
      <w:marLeft w:val="0"/>
      <w:marRight w:val="0"/>
      <w:marTop w:val="0"/>
      <w:marBottom w:val="0"/>
      <w:divBdr>
        <w:top w:val="none" w:sz="0" w:space="0" w:color="auto"/>
        <w:left w:val="none" w:sz="0" w:space="0" w:color="auto"/>
        <w:bottom w:val="none" w:sz="0" w:space="0" w:color="auto"/>
        <w:right w:val="none" w:sz="0" w:space="0" w:color="auto"/>
      </w:divBdr>
    </w:div>
    <w:div w:id="1895310809">
      <w:bodyDiv w:val="1"/>
      <w:marLeft w:val="0"/>
      <w:marRight w:val="0"/>
      <w:marTop w:val="0"/>
      <w:marBottom w:val="0"/>
      <w:divBdr>
        <w:top w:val="none" w:sz="0" w:space="0" w:color="auto"/>
        <w:left w:val="none" w:sz="0" w:space="0" w:color="auto"/>
        <w:bottom w:val="none" w:sz="0" w:space="0" w:color="auto"/>
        <w:right w:val="none" w:sz="0" w:space="0" w:color="auto"/>
      </w:divBdr>
    </w:div>
    <w:div w:id="1896430569">
      <w:bodyDiv w:val="1"/>
      <w:marLeft w:val="0"/>
      <w:marRight w:val="0"/>
      <w:marTop w:val="0"/>
      <w:marBottom w:val="0"/>
      <w:divBdr>
        <w:top w:val="none" w:sz="0" w:space="0" w:color="auto"/>
        <w:left w:val="none" w:sz="0" w:space="0" w:color="auto"/>
        <w:bottom w:val="none" w:sz="0" w:space="0" w:color="auto"/>
        <w:right w:val="none" w:sz="0" w:space="0" w:color="auto"/>
      </w:divBdr>
    </w:div>
    <w:div w:id="1898130523">
      <w:bodyDiv w:val="1"/>
      <w:marLeft w:val="0"/>
      <w:marRight w:val="0"/>
      <w:marTop w:val="0"/>
      <w:marBottom w:val="0"/>
      <w:divBdr>
        <w:top w:val="none" w:sz="0" w:space="0" w:color="auto"/>
        <w:left w:val="none" w:sz="0" w:space="0" w:color="auto"/>
        <w:bottom w:val="none" w:sz="0" w:space="0" w:color="auto"/>
        <w:right w:val="none" w:sz="0" w:space="0" w:color="auto"/>
      </w:divBdr>
    </w:div>
    <w:div w:id="1898391249">
      <w:bodyDiv w:val="1"/>
      <w:marLeft w:val="0"/>
      <w:marRight w:val="0"/>
      <w:marTop w:val="0"/>
      <w:marBottom w:val="0"/>
      <w:divBdr>
        <w:top w:val="none" w:sz="0" w:space="0" w:color="auto"/>
        <w:left w:val="none" w:sz="0" w:space="0" w:color="auto"/>
        <w:bottom w:val="none" w:sz="0" w:space="0" w:color="auto"/>
        <w:right w:val="none" w:sz="0" w:space="0" w:color="auto"/>
      </w:divBdr>
    </w:div>
    <w:div w:id="1898517457">
      <w:bodyDiv w:val="1"/>
      <w:marLeft w:val="0"/>
      <w:marRight w:val="0"/>
      <w:marTop w:val="0"/>
      <w:marBottom w:val="0"/>
      <w:divBdr>
        <w:top w:val="none" w:sz="0" w:space="0" w:color="auto"/>
        <w:left w:val="none" w:sz="0" w:space="0" w:color="auto"/>
        <w:bottom w:val="none" w:sz="0" w:space="0" w:color="auto"/>
        <w:right w:val="none" w:sz="0" w:space="0" w:color="auto"/>
      </w:divBdr>
    </w:div>
    <w:div w:id="1899701141">
      <w:bodyDiv w:val="1"/>
      <w:marLeft w:val="0"/>
      <w:marRight w:val="0"/>
      <w:marTop w:val="0"/>
      <w:marBottom w:val="0"/>
      <w:divBdr>
        <w:top w:val="none" w:sz="0" w:space="0" w:color="auto"/>
        <w:left w:val="none" w:sz="0" w:space="0" w:color="auto"/>
        <w:bottom w:val="none" w:sz="0" w:space="0" w:color="auto"/>
        <w:right w:val="none" w:sz="0" w:space="0" w:color="auto"/>
      </w:divBdr>
    </w:div>
    <w:div w:id="1900240313">
      <w:bodyDiv w:val="1"/>
      <w:marLeft w:val="0"/>
      <w:marRight w:val="0"/>
      <w:marTop w:val="0"/>
      <w:marBottom w:val="0"/>
      <w:divBdr>
        <w:top w:val="none" w:sz="0" w:space="0" w:color="auto"/>
        <w:left w:val="none" w:sz="0" w:space="0" w:color="auto"/>
        <w:bottom w:val="none" w:sz="0" w:space="0" w:color="auto"/>
        <w:right w:val="none" w:sz="0" w:space="0" w:color="auto"/>
      </w:divBdr>
    </w:div>
    <w:div w:id="1901400316">
      <w:bodyDiv w:val="1"/>
      <w:marLeft w:val="0"/>
      <w:marRight w:val="0"/>
      <w:marTop w:val="0"/>
      <w:marBottom w:val="0"/>
      <w:divBdr>
        <w:top w:val="none" w:sz="0" w:space="0" w:color="auto"/>
        <w:left w:val="none" w:sz="0" w:space="0" w:color="auto"/>
        <w:bottom w:val="none" w:sz="0" w:space="0" w:color="auto"/>
        <w:right w:val="none" w:sz="0" w:space="0" w:color="auto"/>
      </w:divBdr>
    </w:div>
    <w:div w:id="1901868502">
      <w:bodyDiv w:val="1"/>
      <w:marLeft w:val="0"/>
      <w:marRight w:val="0"/>
      <w:marTop w:val="0"/>
      <w:marBottom w:val="0"/>
      <w:divBdr>
        <w:top w:val="none" w:sz="0" w:space="0" w:color="auto"/>
        <w:left w:val="none" w:sz="0" w:space="0" w:color="auto"/>
        <w:bottom w:val="none" w:sz="0" w:space="0" w:color="auto"/>
        <w:right w:val="none" w:sz="0" w:space="0" w:color="auto"/>
      </w:divBdr>
    </w:div>
    <w:div w:id="1902207201">
      <w:bodyDiv w:val="1"/>
      <w:marLeft w:val="0"/>
      <w:marRight w:val="0"/>
      <w:marTop w:val="0"/>
      <w:marBottom w:val="0"/>
      <w:divBdr>
        <w:top w:val="none" w:sz="0" w:space="0" w:color="auto"/>
        <w:left w:val="none" w:sz="0" w:space="0" w:color="auto"/>
        <w:bottom w:val="none" w:sz="0" w:space="0" w:color="auto"/>
        <w:right w:val="none" w:sz="0" w:space="0" w:color="auto"/>
      </w:divBdr>
    </w:div>
    <w:div w:id="1902793197">
      <w:bodyDiv w:val="1"/>
      <w:marLeft w:val="0"/>
      <w:marRight w:val="0"/>
      <w:marTop w:val="0"/>
      <w:marBottom w:val="0"/>
      <w:divBdr>
        <w:top w:val="none" w:sz="0" w:space="0" w:color="auto"/>
        <w:left w:val="none" w:sz="0" w:space="0" w:color="auto"/>
        <w:bottom w:val="none" w:sz="0" w:space="0" w:color="auto"/>
        <w:right w:val="none" w:sz="0" w:space="0" w:color="auto"/>
      </w:divBdr>
    </w:div>
    <w:div w:id="1903708066">
      <w:bodyDiv w:val="1"/>
      <w:marLeft w:val="0"/>
      <w:marRight w:val="0"/>
      <w:marTop w:val="0"/>
      <w:marBottom w:val="0"/>
      <w:divBdr>
        <w:top w:val="none" w:sz="0" w:space="0" w:color="auto"/>
        <w:left w:val="none" w:sz="0" w:space="0" w:color="auto"/>
        <w:bottom w:val="none" w:sz="0" w:space="0" w:color="auto"/>
        <w:right w:val="none" w:sz="0" w:space="0" w:color="auto"/>
      </w:divBdr>
    </w:div>
    <w:div w:id="1903952002">
      <w:bodyDiv w:val="1"/>
      <w:marLeft w:val="0"/>
      <w:marRight w:val="0"/>
      <w:marTop w:val="0"/>
      <w:marBottom w:val="0"/>
      <w:divBdr>
        <w:top w:val="none" w:sz="0" w:space="0" w:color="auto"/>
        <w:left w:val="none" w:sz="0" w:space="0" w:color="auto"/>
        <w:bottom w:val="none" w:sz="0" w:space="0" w:color="auto"/>
        <w:right w:val="none" w:sz="0" w:space="0" w:color="auto"/>
      </w:divBdr>
    </w:div>
    <w:div w:id="1904295804">
      <w:bodyDiv w:val="1"/>
      <w:marLeft w:val="0"/>
      <w:marRight w:val="0"/>
      <w:marTop w:val="0"/>
      <w:marBottom w:val="0"/>
      <w:divBdr>
        <w:top w:val="none" w:sz="0" w:space="0" w:color="auto"/>
        <w:left w:val="none" w:sz="0" w:space="0" w:color="auto"/>
        <w:bottom w:val="none" w:sz="0" w:space="0" w:color="auto"/>
        <w:right w:val="none" w:sz="0" w:space="0" w:color="auto"/>
      </w:divBdr>
    </w:div>
    <w:div w:id="1905067931">
      <w:bodyDiv w:val="1"/>
      <w:marLeft w:val="0"/>
      <w:marRight w:val="0"/>
      <w:marTop w:val="0"/>
      <w:marBottom w:val="0"/>
      <w:divBdr>
        <w:top w:val="none" w:sz="0" w:space="0" w:color="auto"/>
        <w:left w:val="none" w:sz="0" w:space="0" w:color="auto"/>
        <w:bottom w:val="none" w:sz="0" w:space="0" w:color="auto"/>
        <w:right w:val="none" w:sz="0" w:space="0" w:color="auto"/>
      </w:divBdr>
    </w:div>
    <w:div w:id="1905486575">
      <w:bodyDiv w:val="1"/>
      <w:marLeft w:val="0"/>
      <w:marRight w:val="0"/>
      <w:marTop w:val="0"/>
      <w:marBottom w:val="0"/>
      <w:divBdr>
        <w:top w:val="none" w:sz="0" w:space="0" w:color="auto"/>
        <w:left w:val="none" w:sz="0" w:space="0" w:color="auto"/>
        <w:bottom w:val="none" w:sz="0" w:space="0" w:color="auto"/>
        <w:right w:val="none" w:sz="0" w:space="0" w:color="auto"/>
      </w:divBdr>
    </w:div>
    <w:div w:id="1906185982">
      <w:bodyDiv w:val="1"/>
      <w:marLeft w:val="0"/>
      <w:marRight w:val="0"/>
      <w:marTop w:val="0"/>
      <w:marBottom w:val="0"/>
      <w:divBdr>
        <w:top w:val="none" w:sz="0" w:space="0" w:color="auto"/>
        <w:left w:val="none" w:sz="0" w:space="0" w:color="auto"/>
        <w:bottom w:val="none" w:sz="0" w:space="0" w:color="auto"/>
        <w:right w:val="none" w:sz="0" w:space="0" w:color="auto"/>
      </w:divBdr>
    </w:div>
    <w:div w:id="1906404216">
      <w:bodyDiv w:val="1"/>
      <w:marLeft w:val="0"/>
      <w:marRight w:val="0"/>
      <w:marTop w:val="0"/>
      <w:marBottom w:val="0"/>
      <w:divBdr>
        <w:top w:val="none" w:sz="0" w:space="0" w:color="auto"/>
        <w:left w:val="none" w:sz="0" w:space="0" w:color="auto"/>
        <w:bottom w:val="none" w:sz="0" w:space="0" w:color="auto"/>
        <w:right w:val="none" w:sz="0" w:space="0" w:color="auto"/>
      </w:divBdr>
    </w:div>
    <w:div w:id="1906794759">
      <w:bodyDiv w:val="1"/>
      <w:marLeft w:val="0"/>
      <w:marRight w:val="0"/>
      <w:marTop w:val="0"/>
      <w:marBottom w:val="0"/>
      <w:divBdr>
        <w:top w:val="none" w:sz="0" w:space="0" w:color="auto"/>
        <w:left w:val="none" w:sz="0" w:space="0" w:color="auto"/>
        <w:bottom w:val="none" w:sz="0" w:space="0" w:color="auto"/>
        <w:right w:val="none" w:sz="0" w:space="0" w:color="auto"/>
      </w:divBdr>
    </w:div>
    <w:div w:id="1907839411">
      <w:bodyDiv w:val="1"/>
      <w:marLeft w:val="0"/>
      <w:marRight w:val="0"/>
      <w:marTop w:val="0"/>
      <w:marBottom w:val="0"/>
      <w:divBdr>
        <w:top w:val="none" w:sz="0" w:space="0" w:color="auto"/>
        <w:left w:val="none" w:sz="0" w:space="0" w:color="auto"/>
        <w:bottom w:val="none" w:sz="0" w:space="0" w:color="auto"/>
        <w:right w:val="none" w:sz="0" w:space="0" w:color="auto"/>
      </w:divBdr>
    </w:div>
    <w:div w:id="1908882207">
      <w:bodyDiv w:val="1"/>
      <w:marLeft w:val="0"/>
      <w:marRight w:val="0"/>
      <w:marTop w:val="0"/>
      <w:marBottom w:val="0"/>
      <w:divBdr>
        <w:top w:val="none" w:sz="0" w:space="0" w:color="auto"/>
        <w:left w:val="none" w:sz="0" w:space="0" w:color="auto"/>
        <w:bottom w:val="none" w:sz="0" w:space="0" w:color="auto"/>
        <w:right w:val="none" w:sz="0" w:space="0" w:color="auto"/>
      </w:divBdr>
    </w:div>
    <w:div w:id="1909074264">
      <w:bodyDiv w:val="1"/>
      <w:marLeft w:val="0"/>
      <w:marRight w:val="0"/>
      <w:marTop w:val="0"/>
      <w:marBottom w:val="0"/>
      <w:divBdr>
        <w:top w:val="none" w:sz="0" w:space="0" w:color="auto"/>
        <w:left w:val="none" w:sz="0" w:space="0" w:color="auto"/>
        <w:bottom w:val="none" w:sz="0" w:space="0" w:color="auto"/>
        <w:right w:val="none" w:sz="0" w:space="0" w:color="auto"/>
      </w:divBdr>
    </w:div>
    <w:div w:id="1909149246">
      <w:bodyDiv w:val="1"/>
      <w:marLeft w:val="0"/>
      <w:marRight w:val="0"/>
      <w:marTop w:val="0"/>
      <w:marBottom w:val="0"/>
      <w:divBdr>
        <w:top w:val="none" w:sz="0" w:space="0" w:color="auto"/>
        <w:left w:val="none" w:sz="0" w:space="0" w:color="auto"/>
        <w:bottom w:val="none" w:sz="0" w:space="0" w:color="auto"/>
        <w:right w:val="none" w:sz="0" w:space="0" w:color="auto"/>
      </w:divBdr>
    </w:div>
    <w:div w:id="1910529326">
      <w:bodyDiv w:val="1"/>
      <w:marLeft w:val="0"/>
      <w:marRight w:val="0"/>
      <w:marTop w:val="0"/>
      <w:marBottom w:val="0"/>
      <w:divBdr>
        <w:top w:val="none" w:sz="0" w:space="0" w:color="auto"/>
        <w:left w:val="none" w:sz="0" w:space="0" w:color="auto"/>
        <w:bottom w:val="none" w:sz="0" w:space="0" w:color="auto"/>
        <w:right w:val="none" w:sz="0" w:space="0" w:color="auto"/>
      </w:divBdr>
    </w:div>
    <w:div w:id="1912420613">
      <w:bodyDiv w:val="1"/>
      <w:marLeft w:val="0"/>
      <w:marRight w:val="0"/>
      <w:marTop w:val="0"/>
      <w:marBottom w:val="0"/>
      <w:divBdr>
        <w:top w:val="none" w:sz="0" w:space="0" w:color="auto"/>
        <w:left w:val="none" w:sz="0" w:space="0" w:color="auto"/>
        <w:bottom w:val="none" w:sz="0" w:space="0" w:color="auto"/>
        <w:right w:val="none" w:sz="0" w:space="0" w:color="auto"/>
      </w:divBdr>
    </w:div>
    <w:div w:id="1912696759">
      <w:bodyDiv w:val="1"/>
      <w:marLeft w:val="0"/>
      <w:marRight w:val="0"/>
      <w:marTop w:val="0"/>
      <w:marBottom w:val="0"/>
      <w:divBdr>
        <w:top w:val="none" w:sz="0" w:space="0" w:color="auto"/>
        <w:left w:val="none" w:sz="0" w:space="0" w:color="auto"/>
        <w:bottom w:val="none" w:sz="0" w:space="0" w:color="auto"/>
        <w:right w:val="none" w:sz="0" w:space="0" w:color="auto"/>
      </w:divBdr>
    </w:div>
    <w:div w:id="1913197367">
      <w:bodyDiv w:val="1"/>
      <w:marLeft w:val="0"/>
      <w:marRight w:val="0"/>
      <w:marTop w:val="0"/>
      <w:marBottom w:val="0"/>
      <w:divBdr>
        <w:top w:val="none" w:sz="0" w:space="0" w:color="auto"/>
        <w:left w:val="none" w:sz="0" w:space="0" w:color="auto"/>
        <w:bottom w:val="none" w:sz="0" w:space="0" w:color="auto"/>
        <w:right w:val="none" w:sz="0" w:space="0" w:color="auto"/>
      </w:divBdr>
    </w:div>
    <w:div w:id="1914004956">
      <w:bodyDiv w:val="1"/>
      <w:marLeft w:val="0"/>
      <w:marRight w:val="0"/>
      <w:marTop w:val="0"/>
      <w:marBottom w:val="0"/>
      <w:divBdr>
        <w:top w:val="none" w:sz="0" w:space="0" w:color="auto"/>
        <w:left w:val="none" w:sz="0" w:space="0" w:color="auto"/>
        <w:bottom w:val="none" w:sz="0" w:space="0" w:color="auto"/>
        <w:right w:val="none" w:sz="0" w:space="0" w:color="auto"/>
      </w:divBdr>
    </w:div>
    <w:div w:id="1914317481">
      <w:bodyDiv w:val="1"/>
      <w:marLeft w:val="0"/>
      <w:marRight w:val="0"/>
      <w:marTop w:val="0"/>
      <w:marBottom w:val="0"/>
      <w:divBdr>
        <w:top w:val="none" w:sz="0" w:space="0" w:color="auto"/>
        <w:left w:val="none" w:sz="0" w:space="0" w:color="auto"/>
        <w:bottom w:val="none" w:sz="0" w:space="0" w:color="auto"/>
        <w:right w:val="none" w:sz="0" w:space="0" w:color="auto"/>
      </w:divBdr>
    </w:div>
    <w:div w:id="1914923690">
      <w:bodyDiv w:val="1"/>
      <w:marLeft w:val="0"/>
      <w:marRight w:val="0"/>
      <w:marTop w:val="0"/>
      <w:marBottom w:val="0"/>
      <w:divBdr>
        <w:top w:val="none" w:sz="0" w:space="0" w:color="auto"/>
        <w:left w:val="none" w:sz="0" w:space="0" w:color="auto"/>
        <w:bottom w:val="none" w:sz="0" w:space="0" w:color="auto"/>
        <w:right w:val="none" w:sz="0" w:space="0" w:color="auto"/>
      </w:divBdr>
    </w:div>
    <w:div w:id="1916550774">
      <w:bodyDiv w:val="1"/>
      <w:marLeft w:val="0"/>
      <w:marRight w:val="0"/>
      <w:marTop w:val="0"/>
      <w:marBottom w:val="0"/>
      <w:divBdr>
        <w:top w:val="none" w:sz="0" w:space="0" w:color="auto"/>
        <w:left w:val="none" w:sz="0" w:space="0" w:color="auto"/>
        <w:bottom w:val="none" w:sz="0" w:space="0" w:color="auto"/>
        <w:right w:val="none" w:sz="0" w:space="0" w:color="auto"/>
      </w:divBdr>
    </w:div>
    <w:div w:id="1917519871">
      <w:bodyDiv w:val="1"/>
      <w:marLeft w:val="0"/>
      <w:marRight w:val="0"/>
      <w:marTop w:val="0"/>
      <w:marBottom w:val="0"/>
      <w:divBdr>
        <w:top w:val="none" w:sz="0" w:space="0" w:color="auto"/>
        <w:left w:val="none" w:sz="0" w:space="0" w:color="auto"/>
        <w:bottom w:val="none" w:sz="0" w:space="0" w:color="auto"/>
        <w:right w:val="none" w:sz="0" w:space="0" w:color="auto"/>
      </w:divBdr>
    </w:div>
    <w:div w:id="1918514625">
      <w:bodyDiv w:val="1"/>
      <w:marLeft w:val="0"/>
      <w:marRight w:val="0"/>
      <w:marTop w:val="0"/>
      <w:marBottom w:val="0"/>
      <w:divBdr>
        <w:top w:val="none" w:sz="0" w:space="0" w:color="auto"/>
        <w:left w:val="none" w:sz="0" w:space="0" w:color="auto"/>
        <w:bottom w:val="none" w:sz="0" w:space="0" w:color="auto"/>
        <w:right w:val="none" w:sz="0" w:space="0" w:color="auto"/>
      </w:divBdr>
    </w:div>
    <w:div w:id="1918979343">
      <w:bodyDiv w:val="1"/>
      <w:marLeft w:val="0"/>
      <w:marRight w:val="0"/>
      <w:marTop w:val="0"/>
      <w:marBottom w:val="0"/>
      <w:divBdr>
        <w:top w:val="none" w:sz="0" w:space="0" w:color="auto"/>
        <w:left w:val="none" w:sz="0" w:space="0" w:color="auto"/>
        <w:bottom w:val="none" w:sz="0" w:space="0" w:color="auto"/>
        <w:right w:val="none" w:sz="0" w:space="0" w:color="auto"/>
      </w:divBdr>
    </w:div>
    <w:div w:id="1919635511">
      <w:bodyDiv w:val="1"/>
      <w:marLeft w:val="0"/>
      <w:marRight w:val="0"/>
      <w:marTop w:val="0"/>
      <w:marBottom w:val="0"/>
      <w:divBdr>
        <w:top w:val="none" w:sz="0" w:space="0" w:color="auto"/>
        <w:left w:val="none" w:sz="0" w:space="0" w:color="auto"/>
        <w:bottom w:val="none" w:sz="0" w:space="0" w:color="auto"/>
        <w:right w:val="none" w:sz="0" w:space="0" w:color="auto"/>
      </w:divBdr>
    </w:div>
    <w:div w:id="1920360545">
      <w:bodyDiv w:val="1"/>
      <w:marLeft w:val="0"/>
      <w:marRight w:val="0"/>
      <w:marTop w:val="0"/>
      <w:marBottom w:val="0"/>
      <w:divBdr>
        <w:top w:val="none" w:sz="0" w:space="0" w:color="auto"/>
        <w:left w:val="none" w:sz="0" w:space="0" w:color="auto"/>
        <w:bottom w:val="none" w:sz="0" w:space="0" w:color="auto"/>
        <w:right w:val="none" w:sz="0" w:space="0" w:color="auto"/>
      </w:divBdr>
    </w:div>
    <w:div w:id="1921717015">
      <w:bodyDiv w:val="1"/>
      <w:marLeft w:val="0"/>
      <w:marRight w:val="0"/>
      <w:marTop w:val="0"/>
      <w:marBottom w:val="0"/>
      <w:divBdr>
        <w:top w:val="none" w:sz="0" w:space="0" w:color="auto"/>
        <w:left w:val="none" w:sz="0" w:space="0" w:color="auto"/>
        <w:bottom w:val="none" w:sz="0" w:space="0" w:color="auto"/>
        <w:right w:val="none" w:sz="0" w:space="0" w:color="auto"/>
      </w:divBdr>
    </w:div>
    <w:div w:id="1922106940">
      <w:bodyDiv w:val="1"/>
      <w:marLeft w:val="0"/>
      <w:marRight w:val="0"/>
      <w:marTop w:val="0"/>
      <w:marBottom w:val="0"/>
      <w:divBdr>
        <w:top w:val="none" w:sz="0" w:space="0" w:color="auto"/>
        <w:left w:val="none" w:sz="0" w:space="0" w:color="auto"/>
        <w:bottom w:val="none" w:sz="0" w:space="0" w:color="auto"/>
        <w:right w:val="none" w:sz="0" w:space="0" w:color="auto"/>
      </w:divBdr>
    </w:div>
    <w:div w:id="1923369835">
      <w:bodyDiv w:val="1"/>
      <w:marLeft w:val="0"/>
      <w:marRight w:val="0"/>
      <w:marTop w:val="0"/>
      <w:marBottom w:val="0"/>
      <w:divBdr>
        <w:top w:val="none" w:sz="0" w:space="0" w:color="auto"/>
        <w:left w:val="none" w:sz="0" w:space="0" w:color="auto"/>
        <w:bottom w:val="none" w:sz="0" w:space="0" w:color="auto"/>
        <w:right w:val="none" w:sz="0" w:space="0" w:color="auto"/>
      </w:divBdr>
    </w:div>
    <w:div w:id="1923370149">
      <w:bodyDiv w:val="1"/>
      <w:marLeft w:val="0"/>
      <w:marRight w:val="0"/>
      <w:marTop w:val="0"/>
      <w:marBottom w:val="0"/>
      <w:divBdr>
        <w:top w:val="none" w:sz="0" w:space="0" w:color="auto"/>
        <w:left w:val="none" w:sz="0" w:space="0" w:color="auto"/>
        <w:bottom w:val="none" w:sz="0" w:space="0" w:color="auto"/>
        <w:right w:val="none" w:sz="0" w:space="0" w:color="auto"/>
      </w:divBdr>
    </w:div>
    <w:div w:id="1924607340">
      <w:bodyDiv w:val="1"/>
      <w:marLeft w:val="0"/>
      <w:marRight w:val="0"/>
      <w:marTop w:val="0"/>
      <w:marBottom w:val="0"/>
      <w:divBdr>
        <w:top w:val="none" w:sz="0" w:space="0" w:color="auto"/>
        <w:left w:val="none" w:sz="0" w:space="0" w:color="auto"/>
        <w:bottom w:val="none" w:sz="0" w:space="0" w:color="auto"/>
        <w:right w:val="none" w:sz="0" w:space="0" w:color="auto"/>
      </w:divBdr>
    </w:div>
    <w:div w:id="1926376135">
      <w:bodyDiv w:val="1"/>
      <w:marLeft w:val="0"/>
      <w:marRight w:val="0"/>
      <w:marTop w:val="0"/>
      <w:marBottom w:val="0"/>
      <w:divBdr>
        <w:top w:val="none" w:sz="0" w:space="0" w:color="auto"/>
        <w:left w:val="none" w:sz="0" w:space="0" w:color="auto"/>
        <w:bottom w:val="none" w:sz="0" w:space="0" w:color="auto"/>
        <w:right w:val="none" w:sz="0" w:space="0" w:color="auto"/>
      </w:divBdr>
    </w:div>
    <w:div w:id="1926693614">
      <w:bodyDiv w:val="1"/>
      <w:marLeft w:val="0"/>
      <w:marRight w:val="0"/>
      <w:marTop w:val="0"/>
      <w:marBottom w:val="0"/>
      <w:divBdr>
        <w:top w:val="none" w:sz="0" w:space="0" w:color="auto"/>
        <w:left w:val="none" w:sz="0" w:space="0" w:color="auto"/>
        <w:bottom w:val="none" w:sz="0" w:space="0" w:color="auto"/>
        <w:right w:val="none" w:sz="0" w:space="0" w:color="auto"/>
      </w:divBdr>
    </w:div>
    <w:div w:id="1926844052">
      <w:bodyDiv w:val="1"/>
      <w:marLeft w:val="0"/>
      <w:marRight w:val="0"/>
      <w:marTop w:val="0"/>
      <w:marBottom w:val="0"/>
      <w:divBdr>
        <w:top w:val="none" w:sz="0" w:space="0" w:color="auto"/>
        <w:left w:val="none" w:sz="0" w:space="0" w:color="auto"/>
        <w:bottom w:val="none" w:sz="0" w:space="0" w:color="auto"/>
        <w:right w:val="none" w:sz="0" w:space="0" w:color="auto"/>
      </w:divBdr>
    </w:div>
    <w:div w:id="1927179611">
      <w:bodyDiv w:val="1"/>
      <w:marLeft w:val="0"/>
      <w:marRight w:val="0"/>
      <w:marTop w:val="0"/>
      <w:marBottom w:val="0"/>
      <w:divBdr>
        <w:top w:val="none" w:sz="0" w:space="0" w:color="auto"/>
        <w:left w:val="none" w:sz="0" w:space="0" w:color="auto"/>
        <w:bottom w:val="none" w:sz="0" w:space="0" w:color="auto"/>
        <w:right w:val="none" w:sz="0" w:space="0" w:color="auto"/>
      </w:divBdr>
    </w:div>
    <w:div w:id="1927761387">
      <w:bodyDiv w:val="1"/>
      <w:marLeft w:val="0"/>
      <w:marRight w:val="0"/>
      <w:marTop w:val="0"/>
      <w:marBottom w:val="0"/>
      <w:divBdr>
        <w:top w:val="none" w:sz="0" w:space="0" w:color="auto"/>
        <w:left w:val="none" w:sz="0" w:space="0" w:color="auto"/>
        <w:bottom w:val="none" w:sz="0" w:space="0" w:color="auto"/>
        <w:right w:val="none" w:sz="0" w:space="0" w:color="auto"/>
      </w:divBdr>
    </w:div>
    <w:div w:id="1929002387">
      <w:bodyDiv w:val="1"/>
      <w:marLeft w:val="0"/>
      <w:marRight w:val="0"/>
      <w:marTop w:val="0"/>
      <w:marBottom w:val="0"/>
      <w:divBdr>
        <w:top w:val="none" w:sz="0" w:space="0" w:color="auto"/>
        <w:left w:val="none" w:sz="0" w:space="0" w:color="auto"/>
        <w:bottom w:val="none" w:sz="0" w:space="0" w:color="auto"/>
        <w:right w:val="none" w:sz="0" w:space="0" w:color="auto"/>
      </w:divBdr>
    </w:div>
    <w:div w:id="1929924089">
      <w:bodyDiv w:val="1"/>
      <w:marLeft w:val="0"/>
      <w:marRight w:val="0"/>
      <w:marTop w:val="0"/>
      <w:marBottom w:val="0"/>
      <w:divBdr>
        <w:top w:val="none" w:sz="0" w:space="0" w:color="auto"/>
        <w:left w:val="none" w:sz="0" w:space="0" w:color="auto"/>
        <w:bottom w:val="none" w:sz="0" w:space="0" w:color="auto"/>
        <w:right w:val="none" w:sz="0" w:space="0" w:color="auto"/>
      </w:divBdr>
    </w:div>
    <w:div w:id="1931114251">
      <w:bodyDiv w:val="1"/>
      <w:marLeft w:val="0"/>
      <w:marRight w:val="0"/>
      <w:marTop w:val="0"/>
      <w:marBottom w:val="0"/>
      <w:divBdr>
        <w:top w:val="none" w:sz="0" w:space="0" w:color="auto"/>
        <w:left w:val="none" w:sz="0" w:space="0" w:color="auto"/>
        <w:bottom w:val="none" w:sz="0" w:space="0" w:color="auto"/>
        <w:right w:val="none" w:sz="0" w:space="0" w:color="auto"/>
      </w:divBdr>
    </w:div>
    <w:div w:id="1931231640">
      <w:bodyDiv w:val="1"/>
      <w:marLeft w:val="0"/>
      <w:marRight w:val="0"/>
      <w:marTop w:val="0"/>
      <w:marBottom w:val="0"/>
      <w:divBdr>
        <w:top w:val="none" w:sz="0" w:space="0" w:color="auto"/>
        <w:left w:val="none" w:sz="0" w:space="0" w:color="auto"/>
        <w:bottom w:val="none" w:sz="0" w:space="0" w:color="auto"/>
        <w:right w:val="none" w:sz="0" w:space="0" w:color="auto"/>
      </w:divBdr>
    </w:div>
    <w:div w:id="1932157920">
      <w:bodyDiv w:val="1"/>
      <w:marLeft w:val="0"/>
      <w:marRight w:val="0"/>
      <w:marTop w:val="0"/>
      <w:marBottom w:val="0"/>
      <w:divBdr>
        <w:top w:val="none" w:sz="0" w:space="0" w:color="auto"/>
        <w:left w:val="none" w:sz="0" w:space="0" w:color="auto"/>
        <w:bottom w:val="none" w:sz="0" w:space="0" w:color="auto"/>
        <w:right w:val="none" w:sz="0" w:space="0" w:color="auto"/>
      </w:divBdr>
    </w:div>
    <w:div w:id="1933316891">
      <w:bodyDiv w:val="1"/>
      <w:marLeft w:val="0"/>
      <w:marRight w:val="0"/>
      <w:marTop w:val="0"/>
      <w:marBottom w:val="0"/>
      <w:divBdr>
        <w:top w:val="none" w:sz="0" w:space="0" w:color="auto"/>
        <w:left w:val="none" w:sz="0" w:space="0" w:color="auto"/>
        <w:bottom w:val="none" w:sz="0" w:space="0" w:color="auto"/>
        <w:right w:val="none" w:sz="0" w:space="0" w:color="auto"/>
      </w:divBdr>
    </w:div>
    <w:div w:id="1934313098">
      <w:bodyDiv w:val="1"/>
      <w:marLeft w:val="0"/>
      <w:marRight w:val="0"/>
      <w:marTop w:val="0"/>
      <w:marBottom w:val="0"/>
      <w:divBdr>
        <w:top w:val="none" w:sz="0" w:space="0" w:color="auto"/>
        <w:left w:val="none" w:sz="0" w:space="0" w:color="auto"/>
        <w:bottom w:val="none" w:sz="0" w:space="0" w:color="auto"/>
        <w:right w:val="none" w:sz="0" w:space="0" w:color="auto"/>
      </w:divBdr>
    </w:div>
    <w:div w:id="1934851465">
      <w:bodyDiv w:val="1"/>
      <w:marLeft w:val="0"/>
      <w:marRight w:val="0"/>
      <w:marTop w:val="0"/>
      <w:marBottom w:val="0"/>
      <w:divBdr>
        <w:top w:val="none" w:sz="0" w:space="0" w:color="auto"/>
        <w:left w:val="none" w:sz="0" w:space="0" w:color="auto"/>
        <w:bottom w:val="none" w:sz="0" w:space="0" w:color="auto"/>
        <w:right w:val="none" w:sz="0" w:space="0" w:color="auto"/>
      </w:divBdr>
    </w:div>
    <w:div w:id="1935287127">
      <w:bodyDiv w:val="1"/>
      <w:marLeft w:val="0"/>
      <w:marRight w:val="0"/>
      <w:marTop w:val="0"/>
      <w:marBottom w:val="0"/>
      <w:divBdr>
        <w:top w:val="none" w:sz="0" w:space="0" w:color="auto"/>
        <w:left w:val="none" w:sz="0" w:space="0" w:color="auto"/>
        <w:bottom w:val="none" w:sz="0" w:space="0" w:color="auto"/>
        <w:right w:val="none" w:sz="0" w:space="0" w:color="auto"/>
      </w:divBdr>
    </w:div>
    <w:div w:id="1936547859">
      <w:bodyDiv w:val="1"/>
      <w:marLeft w:val="0"/>
      <w:marRight w:val="0"/>
      <w:marTop w:val="0"/>
      <w:marBottom w:val="0"/>
      <w:divBdr>
        <w:top w:val="none" w:sz="0" w:space="0" w:color="auto"/>
        <w:left w:val="none" w:sz="0" w:space="0" w:color="auto"/>
        <w:bottom w:val="none" w:sz="0" w:space="0" w:color="auto"/>
        <w:right w:val="none" w:sz="0" w:space="0" w:color="auto"/>
      </w:divBdr>
    </w:div>
    <w:div w:id="1936749207">
      <w:bodyDiv w:val="1"/>
      <w:marLeft w:val="0"/>
      <w:marRight w:val="0"/>
      <w:marTop w:val="0"/>
      <w:marBottom w:val="0"/>
      <w:divBdr>
        <w:top w:val="none" w:sz="0" w:space="0" w:color="auto"/>
        <w:left w:val="none" w:sz="0" w:space="0" w:color="auto"/>
        <w:bottom w:val="none" w:sz="0" w:space="0" w:color="auto"/>
        <w:right w:val="none" w:sz="0" w:space="0" w:color="auto"/>
      </w:divBdr>
    </w:div>
    <w:div w:id="1937011405">
      <w:bodyDiv w:val="1"/>
      <w:marLeft w:val="0"/>
      <w:marRight w:val="0"/>
      <w:marTop w:val="0"/>
      <w:marBottom w:val="0"/>
      <w:divBdr>
        <w:top w:val="none" w:sz="0" w:space="0" w:color="auto"/>
        <w:left w:val="none" w:sz="0" w:space="0" w:color="auto"/>
        <w:bottom w:val="none" w:sz="0" w:space="0" w:color="auto"/>
        <w:right w:val="none" w:sz="0" w:space="0" w:color="auto"/>
      </w:divBdr>
    </w:div>
    <w:div w:id="1937473370">
      <w:bodyDiv w:val="1"/>
      <w:marLeft w:val="0"/>
      <w:marRight w:val="0"/>
      <w:marTop w:val="0"/>
      <w:marBottom w:val="0"/>
      <w:divBdr>
        <w:top w:val="none" w:sz="0" w:space="0" w:color="auto"/>
        <w:left w:val="none" w:sz="0" w:space="0" w:color="auto"/>
        <w:bottom w:val="none" w:sz="0" w:space="0" w:color="auto"/>
        <w:right w:val="none" w:sz="0" w:space="0" w:color="auto"/>
      </w:divBdr>
    </w:div>
    <w:div w:id="1938710759">
      <w:bodyDiv w:val="1"/>
      <w:marLeft w:val="0"/>
      <w:marRight w:val="0"/>
      <w:marTop w:val="0"/>
      <w:marBottom w:val="0"/>
      <w:divBdr>
        <w:top w:val="none" w:sz="0" w:space="0" w:color="auto"/>
        <w:left w:val="none" w:sz="0" w:space="0" w:color="auto"/>
        <w:bottom w:val="none" w:sz="0" w:space="0" w:color="auto"/>
        <w:right w:val="none" w:sz="0" w:space="0" w:color="auto"/>
      </w:divBdr>
    </w:div>
    <w:div w:id="1939479465">
      <w:bodyDiv w:val="1"/>
      <w:marLeft w:val="0"/>
      <w:marRight w:val="0"/>
      <w:marTop w:val="0"/>
      <w:marBottom w:val="0"/>
      <w:divBdr>
        <w:top w:val="none" w:sz="0" w:space="0" w:color="auto"/>
        <w:left w:val="none" w:sz="0" w:space="0" w:color="auto"/>
        <w:bottom w:val="none" w:sz="0" w:space="0" w:color="auto"/>
        <w:right w:val="none" w:sz="0" w:space="0" w:color="auto"/>
      </w:divBdr>
    </w:div>
    <w:div w:id="1942057623">
      <w:bodyDiv w:val="1"/>
      <w:marLeft w:val="0"/>
      <w:marRight w:val="0"/>
      <w:marTop w:val="0"/>
      <w:marBottom w:val="0"/>
      <w:divBdr>
        <w:top w:val="none" w:sz="0" w:space="0" w:color="auto"/>
        <w:left w:val="none" w:sz="0" w:space="0" w:color="auto"/>
        <w:bottom w:val="none" w:sz="0" w:space="0" w:color="auto"/>
        <w:right w:val="none" w:sz="0" w:space="0" w:color="auto"/>
      </w:divBdr>
    </w:div>
    <w:div w:id="1944726746">
      <w:bodyDiv w:val="1"/>
      <w:marLeft w:val="0"/>
      <w:marRight w:val="0"/>
      <w:marTop w:val="0"/>
      <w:marBottom w:val="0"/>
      <w:divBdr>
        <w:top w:val="none" w:sz="0" w:space="0" w:color="auto"/>
        <w:left w:val="none" w:sz="0" w:space="0" w:color="auto"/>
        <w:bottom w:val="none" w:sz="0" w:space="0" w:color="auto"/>
        <w:right w:val="none" w:sz="0" w:space="0" w:color="auto"/>
      </w:divBdr>
    </w:div>
    <w:div w:id="1944801021">
      <w:bodyDiv w:val="1"/>
      <w:marLeft w:val="0"/>
      <w:marRight w:val="0"/>
      <w:marTop w:val="0"/>
      <w:marBottom w:val="0"/>
      <w:divBdr>
        <w:top w:val="none" w:sz="0" w:space="0" w:color="auto"/>
        <w:left w:val="none" w:sz="0" w:space="0" w:color="auto"/>
        <w:bottom w:val="none" w:sz="0" w:space="0" w:color="auto"/>
        <w:right w:val="none" w:sz="0" w:space="0" w:color="auto"/>
      </w:divBdr>
    </w:div>
    <w:div w:id="1946426749">
      <w:bodyDiv w:val="1"/>
      <w:marLeft w:val="0"/>
      <w:marRight w:val="0"/>
      <w:marTop w:val="0"/>
      <w:marBottom w:val="0"/>
      <w:divBdr>
        <w:top w:val="none" w:sz="0" w:space="0" w:color="auto"/>
        <w:left w:val="none" w:sz="0" w:space="0" w:color="auto"/>
        <w:bottom w:val="none" w:sz="0" w:space="0" w:color="auto"/>
        <w:right w:val="none" w:sz="0" w:space="0" w:color="auto"/>
      </w:divBdr>
    </w:div>
    <w:div w:id="1946648064">
      <w:bodyDiv w:val="1"/>
      <w:marLeft w:val="0"/>
      <w:marRight w:val="0"/>
      <w:marTop w:val="0"/>
      <w:marBottom w:val="0"/>
      <w:divBdr>
        <w:top w:val="none" w:sz="0" w:space="0" w:color="auto"/>
        <w:left w:val="none" w:sz="0" w:space="0" w:color="auto"/>
        <w:bottom w:val="none" w:sz="0" w:space="0" w:color="auto"/>
        <w:right w:val="none" w:sz="0" w:space="0" w:color="auto"/>
      </w:divBdr>
    </w:div>
    <w:div w:id="1946771118">
      <w:bodyDiv w:val="1"/>
      <w:marLeft w:val="0"/>
      <w:marRight w:val="0"/>
      <w:marTop w:val="0"/>
      <w:marBottom w:val="0"/>
      <w:divBdr>
        <w:top w:val="none" w:sz="0" w:space="0" w:color="auto"/>
        <w:left w:val="none" w:sz="0" w:space="0" w:color="auto"/>
        <w:bottom w:val="none" w:sz="0" w:space="0" w:color="auto"/>
        <w:right w:val="none" w:sz="0" w:space="0" w:color="auto"/>
      </w:divBdr>
    </w:div>
    <w:div w:id="1946962532">
      <w:bodyDiv w:val="1"/>
      <w:marLeft w:val="0"/>
      <w:marRight w:val="0"/>
      <w:marTop w:val="0"/>
      <w:marBottom w:val="0"/>
      <w:divBdr>
        <w:top w:val="none" w:sz="0" w:space="0" w:color="auto"/>
        <w:left w:val="none" w:sz="0" w:space="0" w:color="auto"/>
        <w:bottom w:val="none" w:sz="0" w:space="0" w:color="auto"/>
        <w:right w:val="none" w:sz="0" w:space="0" w:color="auto"/>
      </w:divBdr>
    </w:div>
    <w:div w:id="1947342698">
      <w:bodyDiv w:val="1"/>
      <w:marLeft w:val="0"/>
      <w:marRight w:val="0"/>
      <w:marTop w:val="0"/>
      <w:marBottom w:val="0"/>
      <w:divBdr>
        <w:top w:val="none" w:sz="0" w:space="0" w:color="auto"/>
        <w:left w:val="none" w:sz="0" w:space="0" w:color="auto"/>
        <w:bottom w:val="none" w:sz="0" w:space="0" w:color="auto"/>
        <w:right w:val="none" w:sz="0" w:space="0" w:color="auto"/>
      </w:divBdr>
    </w:div>
    <w:div w:id="1947687628">
      <w:bodyDiv w:val="1"/>
      <w:marLeft w:val="0"/>
      <w:marRight w:val="0"/>
      <w:marTop w:val="0"/>
      <w:marBottom w:val="0"/>
      <w:divBdr>
        <w:top w:val="none" w:sz="0" w:space="0" w:color="auto"/>
        <w:left w:val="none" w:sz="0" w:space="0" w:color="auto"/>
        <w:bottom w:val="none" w:sz="0" w:space="0" w:color="auto"/>
        <w:right w:val="none" w:sz="0" w:space="0" w:color="auto"/>
      </w:divBdr>
    </w:div>
    <w:div w:id="1948271979">
      <w:bodyDiv w:val="1"/>
      <w:marLeft w:val="0"/>
      <w:marRight w:val="0"/>
      <w:marTop w:val="0"/>
      <w:marBottom w:val="0"/>
      <w:divBdr>
        <w:top w:val="none" w:sz="0" w:space="0" w:color="auto"/>
        <w:left w:val="none" w:sz="0" w:space="0" w:color="auto"/>
        <w:bottom w:val="none" w:sz="0" w:space="0" w:color="auto"/>
        <w:right w:val="none" w:sz="0" w:space="0" w:color="auto"/>
      </w:divBdr>
    </w:div>
    <w:div w:id="1948804260">
      <w:bodyDiv w:val="1"/>
      <w:marLeft w:val="0"/>
      <w:marRight w:val="0"/>
      <w:marTop w:val="0"/>
      <w:marBottom w:val="0"/>
      <w:divBdr>
        <w:top w:val="none" w:sz="0" w:space="0" w:color="auto"/>
        <w:left w:val="none" w:sz="0" w:space="0" w:color="auto"/>
        <w:bottom w:val="none" w:sz="0" w:space="0" w:color="auto"/>
        <w:right w:val="none" w:sz="0" w:space="0" w:color="auto"/>
      </w:divBdr>
    </w:div>
    <w:div w:id="1948996853">
      <w:bodyDiv w:val="1"/>
      <w:marLeft w:val="0"/>
      <w:marRight w:val="0"/>
      <w:marTop w:val="0"/>
      <w:marBottom w:val="0"/>
      <w:divBdr>
        <w:top w:val="none" w:sz="0" w:space="0" w:color="auto"/>
        <w:left w:val="none" w:sz="0" w:space="0" w:color="auto"/>
        <w:bottom w:val="none" w:sz="0" w:space="0" w:color="auto"/>
        <w:right w:val="none" w:sz="0" w:space="0" w:color="auto"/>
      </w:divBdr>
    </w:div>
    <w:div w:id="1950815867">
      <w:bodyDiv w:val="1"/>
      <w:marLeft w:val="0"/>
      <w:marRight w:val="0"/>
      <w:marTop w:val="0"/>
      <w:marBottom w:val="0"/>
      <w:divBdr>
        <w:top w:val="none" w:sz="0" w:space="0" w:color="auto"/>
        <w:left w:val="none" w:sz="0" w:space="0" w:color="auto"/>
        <w:bottom w:val="none" w:sz="0" w:space="0" w:color="auto"/>
        <w:right w:val="none" w:sz="0" w:space="0" w:color="auto"/>
      </w:divBdr>
    </w:div>
    <w:div w:id="1951353886">
      <w:bodyDiv w:val="1"/>
      <w:marLeft w:val="0"/>
      <w:marRight w:val="0"/>
      <w:marTop w:val="0"/>
      <w:marBottom w:val="0"/>
      <w:divBdr>
        <w:top w:val="none" w:sz="0" w:space="0" w:color="auto"/>
        <w:left w:val="none" w:sz="0" w:space="0" w:color="auto"/>
        <w:bottom w:val="none" w:sz="0" w:space="0" w:color="auto"/>
        <w:right w:val="none" w:sz="0" w:space="0" w:color="auto"/>
      </w:divBdr>
    </w:div>
    <w:div w:id="1951354905">
      <w:bodyDiv w:val="1"/>
      <w:marLeft w:val="0"/>
      <w:marRight w:val="0"/>
      <w:marTop w:val="0"/>
      <w:marBottom w:val="0"/>
      <w:divBdr>
        <w:top w:val="none" w:sz="0" w:space="0" w:color="auto"/>
        <w:left w:val="none" w:sz="0" w:space="0" w:color="auto"/>
        <w:bottom w:val="none" w:sz="0" w:space="0" w:color="auto"/>
        <w:right w:val="none" w:sz="0" w:space="0" w:color="auto"/>
      </w:divBdr>
    </w:div>
    <w:div w:id="1952472360">
      <w:bodyDiv w:val="1"/>
      <w:marLeft w:val="0"/>
      <w:marRight w:val="0"/>
      <w:marTop w:val="0"/>
      <w:marBottom w:val="0"/>
      <w:divBdr>
        <w:top w:val="none" w:sz="0" w:space="0" w:color="auto"/>
        <w:left w:val="none" w:sz="0" w:space="0" w:color="auto"/>
        <w:bottom w:val="none" w:sz="0" w:space="0" w:color="auto"/>
        <w:right w:val="none" w:sz="0" w:space="0" w:color="auto"/>
      </w:divBdr>
    </w:div>
    <w:div w:id="1952858594">
      <w:bodyDiv w:val="1"/>
      <w:marLeft w:val="0"/>
      <w:marRight w:val="0"/>
      <w:marTop w:val="0"/>
      <w:marBottom w:val="0"/>
      <w:divBdr>
        <w:top w:val="none" w:sz="0" w:space="0" w:color="auto"/>
        <w:left w:val="none" w:sz="0" w:space="0" w:color="auto"/>
        <w:bottom w:val="none" w:sz="0" w:space="0" w:color="auto"/>
        <w:right w:val="none" w:sz="0" w:space="0" w:color="auto"/>
      </w:divBdr>
    </w:div>
    <w:div w:id="1954903644">
      <w:bodyDiv w:val="1"/>
      <w:marLeft w:val="0"/>
      <w:marRight w:val="0"/>
      <w:marTop w:val="0"/>
      <w:marBottom w:val="0"/>
      <w:divBdr>
        <w:top w:val="none" w:sz="0" w:space="0" w:color="auto"/>
        <w:left w:val="none" w:sz="0" w:space="0" w:color="auto"/>
        <w:bottom w:val="none" w:sz="0" w:space="0" w:color="auto"/>
        <w:right w:val="none" w:sz="0" w:space="0" w:color="auto"/>
      </w:divBdr>
    </w:div>
    <w:div w:id="1956983398">
      <w:bodyDiv w:val="1"/>
      <w:marLeft w:val="0"/>
      <w:marRight w:val="0"/>
      <w:marTop w:val="0"/>
      <w:marBottom w:val="0"/>
      <w:divBdr>
        <w:top w:val="none" w:sz="0" w:space="0" w:color="auto"/>
        <w:left w:val="none" w:sz="0" w:space="0" w:color="auto"/>
        <w:bottom w:val="none" w:sz="0" w:space="0" w:color="auto"/>
        <w:right w:val="none" w:sz="0" w:space="0" w:color="auto"/>
      </w:divBdr>
    </w:div>
    <w:div w:id="1957565031">
      <w:bodyDiv w:val="1"/>
      <w:marLeft w:val="0"/>
      <w:marRight w:val="0"/>
      <w:marTop w:val="0"/>
      <w:marBottom w:val="0"/>
      <w:divBdr>
        <w:top w:val="none" w:sz="0" w:space="0" w:color="auto"/>
        <w:left w:val="none" w:sz="0" w:space="0" w:color="auto"/>
        <w:bottom w:val="none" w:sz="0" w:space="0" w:color="auto"/>
        <w:right w:val="none" w:sz="0" w:space="0" w:color="auto"/>
      </w:divBdr>
    </w:div>
    <w:div w:id="1957986253">
      <w:bodyDiv w:val="1"/>
      <w:marLeft w:val="0"/>
      <w:marRight w:val="0"/>
      <w:marTop w:val="0"/>
      <w:marBottom w:val="0"/>
      <w:divBdr>
        <w:top w:val="none" w:sz="0" w:space="0" w:color="auto"/>
        <w:left w:val="none" w:sz="0" w:space="0" w:color="auto"/>
        <w:bottom w:val="none" w:sz="0" w:space="0" w:color="auto"/>
        <w:right w:val="none" w:sz="0" w:space="0" w:color="auto"/>
      </w:divBdr>
    </w:div>
    <w:div w:id="1958176692">
      <w:bodyDiv w:val="1"/>
      <w:marLeft w:val="0"/>
      <w:marRight w:val="0"/>
      <w:marTop w:val="0"/>
      <w:marBottom w:val="0"/>
      <w:divBdr>
        <w:top w:val="none" w:sz="0" w:space="0" w:color="auto"/>
        <w:left w:val="none" w:sz="0" w:space="0" w:color="auto"/>
        <w:bottom w:val="none" w:sz="0" w:space="0" w:color="auto"/>
        <w:right w:val="none" w:sz="0" w:space="0" w:color="auto"/>
      </w:divBdr>
    </w:div>
    <w:div w:id="1958247077">
      <w:bodyDiv w:val="1"/>
      <w:marLeft w:val="0"/>
      <w:marRight w:val="0"/>
      <w:marTop w:val="0"/>
      <w:marBottom w:val="0"/>
      <w:divBdr>
        <w:top w:val="none" w:sz="0" w:space="0" w:color="auto"/>
        <w:left w:val="none" w:sz="0" w:space="0" w:color="auto"/>
        <w:bottom w:val="none" w:sz="0" w:space="0" w:color="auto"/>
        <w:right w:val="none" w:sz="0" w:space="0" w:color="auto"/>
      </w:divBdr>
    </w:div>
    <w:div w:id="1958680299">
      <w:bodyDiv w:val="1"/>
      <w:marLeft w:val="0"/>
      <w:marRight w:val="0"/>
      <w:marTop w:val="0"/>
      <w:marBottom w:val="0"/>
      <w:divBdr>
        <w:top w:val="none" w:sz="0" w:space="0" w:color="auto"/>
        <w:left w:val="none" w:sz="0" w:space="0" w:color="auto"/>
        <w:bottom w:val="none" w:sz="0" w:space="0" w:color="auto"/>
        <w:right w:val="none" w:sz="0" w:space="0" w:color="auto"/>
      </w:divBdr>
    </w:div>
    <w:div w:id="1960332143">
      <w:bodyDiv w:val="1"/>
      <w:marLeft w:val="0"/>
      <w:marRight w:val="0"/>
      <w:marTop w:val="0"/>
      <w:marBottom w:val="0"/>
      <w:divBdr>
        <w:top w:val="none" w:sz="0" w:space="0" w:color="auto"/>
        <w:left w:val="none" w:sz="0" w:space="0" w:color="auto"/>
        <w:bottom w:val="none" w:sz="0" w:space="0" w:color="auto"/>
        <w:right w:val="none" w:sz="0" w:space="0" w:color="auto"/>
      </w:divBdr>
    </w:div>
    <w:div w:id="1961839587">
      <w:bodyDiv w:val="1"/>
      <w:marLeft w:val="0"/>
      <w:marRight w:val="0"/>
      <w:marTop w:val="0"/>
      <w:marBottom w:val="0"/>
      <w:divBdr>
        <w:top w:val="none" w:sz="0" w:space="0" w:color="auto"/>
        <w:left w:val="none" w:sz="0" w:space="0" w:color="auto"/>
        <w:bottom w:val="none" w:sz="0" w:space="0" w:color="auto"/>
        <w:right w:val="none" w:sz="0" w:space="0" w:color="auto"/>
      </w:divBdr>
    </w:div>
    <w:div w:id="1961914117">
      <w:bodyDiv w:val="1"/>
      <w:marLeft w:val="0"/>
      <w:marRight w:val="0"/>
      <w:marTop w:val="0"/>
      <w:marBottom w:val="0"/>
      <w:divBdr>
        <w:top w:val="none" w:sz="0" w:space="0" w:color="auto"/>
        <w:left w:val="none" w:sz="0" w:space="0" w:color="auto"/>
        <w:bottom w:val="none" w:sz="0" w:space="0" w:color="auto"/>
        <w:right w:val="none" w:sz="0" w:space="0" w:color="auto"/>
      </w:divBdr>
    </w:div>
    <w:div w:id="1962031602">
      <w:bodyDiv w:val="1"/>
      <w:marLeft w:val="0"/>
      <w:marRight w:val="0"/>
      <w:marTop w:val="0"/>
      <w:marBottom w:val="0"/>
      <w:divBdr>
        <w:top w:val="none" w:sz="0" w:space="0" w:color="auto"/>
        <w:left w:val="none" w:sz="0" w:space="0" w:color="auto"/>
        <w:bottom w:val="none" w:sz="0" w:space="0" w:color="auto"/>
        <w:right w:val="none" w:sz="0" w:space="0" w:color="auto"/>
      </w:divBdr>
    </w:div>
    <w:div w:id="1963489022">
      <w:bodyDiv w:val="1"/>
      <w:marLeft w:val="0"/>
      <w:marRight w:val="0"/>
      <w:marTop w:val="0"/>
      <w:marBottom w:val="0"/>
      <w:divBdr>
        <w:top w:val="none" w:sz="0" w:space="0" w:color="auto"/>
        <w:left w:val="none" w:sz="0" w:space="0" w:color="auto"/>
        <w:bottom w:val="none" w:sz="0" w:space="0" w:color="auto"/>
        <w:right w:val="none" w:sz="0" w:space="0" w:color="auto"/>
      </w:divBdr>
    </w:div>
    <w:div w:id="1963536049">
      <w:bodyDiv w:val="1"/>
      <w:marLeft w:val="0"/>
      <w:marRight w:val="0"/>
      <w:marTop w:val="0"/>
      <w:marBottom w:val="0"/>
      <w:divBdr>
        <w:top w:val="none" w:sz="0" w:space="0" w:color="auto"/>
        <w:left w:val="none" w:sz="0" w:space="0" w:color="auto"/>
        <w:bottom w:val="none" w:sz="0" w:space="0" w:color="auto"/>
        <w:right w:val="none" w:sz="0" w:space="0" w:color="auto"/>
      </w:divBdr>
    </w:div>
    <w:div w:id="1964530284">
      <w:bodyDiv w:val="1"/>
      <w:marLeft w:val="0"/>
      <w:marRight w:val="0"/>
      <w:marTop w:val="0"/>
      <w:marBottom w:val="0"/>
      <w:divBdr>
        <w:top w:val="none" w:sz="0" w:space="0" w:color="auto"/>
        <w:left w:val="none" w:sz="0" w:space="0" w:color="auto"/>
        <w:bottom w:val="none" w:sz="0" w:space="0" w:color="auto"/>
        <w:right w:val="none" w:sz="0" w:space="0" w:color="auto"/>
      </w:divBdr>
    </w:div>
    <w:div w:id="1964921744">
      <w:bodyDiv w:val="1"/>
      <w:marLeft w:val="0"/>
      <w:marRight w:val="0"/>
      <w:marTop w:val="0"/>
      <w:marBottom w:val="0"/>
      <w:divBdr>
        <w:top w:val="none" w:sz="0" w:space="0" w:color="auto"/>
        <w:left w:val="none" w:sz="0" w:space="0" w:color="auto"/>
        <w:bottom w:val="none" w:sz="0" w:space="0" w:color="auto"/>
        <w:right w:val="none" w:sz="0" w:space="0" w:color="auto"/>
      </w:divBdr>
    </w:div>
    <w:div w:id="1965304290">
      <w:bodyDiv w:val="1"/>
      <w:marLeft w:val="0"/>
      <w:marRight w:val="0"/>
      <w:marTop w:val="0"/>
      <w:marBottom w:val="0"/>
      <w:divBdr>
        <w:top w:val="none" w:sz="0" w:space="0" w:color="auto"/>
        <w:left w:val="none" w:sz="0" w:space="0" w:color="auto"/>
        <w:bottom w:val="none" w:sz="0" w:space="0" w:color="auto"/>
        <w:right w:val="none" w:sz="0" w:space="0" w:color="auto"/>
      </w:divBdr>
    </w:div>
    <w:div w:id="1965497437">
      <w:bodyDiv w:val="1"/>
      <w:marLeft w:val="0"/>
      <w:marRight w:val="0"/>
      <w:marTop w:val="0"/>
      <w:marBottom w:val="0"/>
      <w:divBdr>
        <w:top w:val="none" w:sz="0" w:space="0" w:color="auto"/>
        <w:left w:val="none" w:sz="0" w:space="0" w:color="auto"/>
        <w:bottom w:val="none" w:sz="0" w:space="0" w:color="auto"/>
        <w:right w:val="none" w:sz="0" w:space="0" w:color="auto"/>
      </w:divBdr>
    </w:div>
    <w:div w:id="1966888014">
      <w:bodyDiv w:val="1"/>
      <w:marLeft w:val="0"/>
      <w:marRight w:val="0"/>
      <w:marTop w:val="0"/>
      <w:marBottom w:val="0"/>
      <w:divBdr>
        <w:top w:val="none" w:sz="0" w:space="0" w:color="auto"/>
        <w:left w:val="none" w:sz="0" w:space="0" w:color="auto"/>
        <w:bottom w:val="none" w:sz="0" w:space="0" w:color="auto"/>
        <w:right w:val="none" w:sz="0" w:space="0" w:color="auto"/>
      </w:divBdr>
    </w:div>
    <w:div w:id="1967344132">
      <w:bodyDiv w:val="1"/>
      <w:marLeft w:val="0"/>
      <w:marRight w:val="0"/>
      <w:marTop w:val="0"/>
      <w:marBottom w:val="0"/>
      <w:divBdr>
        <w:top w:val="none" w:sz="0" w:space="0" w:color="auto"/>
        <w:left w:val="none" w:sz="0" w:space="0" w:color="auto"/>
        <w:bottom w:val="none" w:sz="0" w:space="0" w:color="auto"/>
        <w:right w:val="none" w:sz="0" w:space="0" w:color="auto"/>
      </w:divBdr>
    </w:div>
    <w:div w:id="1969623731">
      <w:bodyDiv w:val="1"/>
      <w:marLeft w:val="0"/>
      <w:marRight w:val="0"/>
      <w:marTop w:val="0"/>
      <w:marBottom w:val="0"/>
      <w:divBdr>
        <w:top w:val="none" w:sz="0" w:space="0" w:color="auto"/>
        <w:left w:val="none" w:sz="0" w:space="0" w:color="auto"/>
        <w:bottom w:val="none" w:sz="0" w:space="0" w:color="auto"/>
        <w:right w:val="none" w:sz="0" w:space="0" w:color="auto"/>
      </w:divBdr>
    </w:div>
    <w:div w:id="1970820077">
      <w:bodyDiv w:val="1"/>
      <w:marLeft w:val="0"/>
      <w:marRight w:val="0"/>
      <w:marTop w:val="0"/>
      <w:marBottom w:val="0"/>
      <w:divBdr>
        <w:top w:val="none" w:sz="0" w:space="0" w:color="auto"/>
        <w:left w:val="none" w:sz="0" w:space="0" w:color="auto"/>
        <w:bottom w:val="none" w:sz="0" w:space="0" w:color="auto"/>
        <w:right w:val="none" w:sz="0" w:space="0" w:color="auto"/>
      </w:divBdr>
    </w:div>
    <w:div w:id="1971471189">
      <w:bodyDiv w:val="1"/>
      <w:marLeft w:val="0"/>
      <w:marRight w:val="0"/>
      <w:marTop w:val="0"/>
      <w:marBottom w:val="0"/>
      <w:divBdr>
        <w:top w:val="none" w:sz="0" w:space="0" w:color="auto"/>
        <w:left w:val="none" w:sz="0" w:space="0" w:color="auto"/>
        <w:bottom w:val="none" w:sz="0" w:space="0" w:color="auto"/>
        <w:right w:val="none" w:sz="0" w:space="0" w:color="auto"/>
      </w:divBdr>
    </w:div>
    <w:div w:id="1972204850">
      <w:bodyDiv w:val="1"/>
      <w:marLeft w:val="0"/>
      <w:marRight w:val="0"/>
      <w:marTop w:val="0"/>
      <w:marBottom w:val="0"/>
      <w:divBdr>
        <w:top w:val="none" w:sz="0" w:space="0" w:color="auto"/>
        <w:left w:val="none" w:sz="0" w:space="0" w:color="auto"/>
        <w:bottom w:val="none" w:sz="0" w:space="0" w:color="auto"/>
        <w:right w:val="none" w:sz="0" w:space="0" w:color="auto"/>
      </w:divBdr>
    </w:div>
    <w:div w:id="1973289143">
      <w:bodyDiv w:val="1"/>
      <w:marLeft w:val="0"/>
      <w:marRight w:val="0"/>
      <w:marTop w:val="0"/>
      <w:marBottom w:val="0"/>
      <w:divBdr>
        <w:top w:val="none" w:sz="0" w:space="0" w:color="auto"/>
        <w:left w:val="none" w:sz="0" w:space="0" w:color="auto"/>
        <w:bottom w:val="none" w:sz="0" w:space="0" w:color="auto"/>
        <w:right w:val="none" w:sz="0" w:space="0" w:color="auto"/>
      </w:divBdr>
    </w:div>
    <w:div w:id="1974015471">
      <w:bodyDiv w:val="1"/>
      <w:marLeft w:val="0"/>
      <w:marRight w:val="0"/>
      <w:marTop w:val="0"/>
      <w:marBottom w:val="0"/>
      <w:divBdr>
        <w:top w:val="none" w:sz="0" w:space="0" w:color="auto"/>
        <w:left w:val="none" w:sz="0" w:space="0" w:color="auto"/>
        <w:bottom w:val="none" w:sz="0" w:space="0" w:color="auto"/>
        <w:right w:val="none" w:sz="0" w:space="0" w:color="auto"/>
      </w:divBdr>
    </w:div>
    <w:div w:id="1975600578">
      <w:bodyDiv w:val="1"/>
      <w:marLeft w:val="0"/>
      <w:marRight w:val="0"/>
      <w:marTop w:val="0"/>
      <w:marBottom w:val="0"/>
      <w:divBdr>
        <w:top w:val="none" w:sz="0" w:space="0" w:color="auto"/>
        <w:left w:val="none" w:sz="0" w:space="0" w:color="auto"/>
        <w:bottom w:val="none" w:sz="0" w:space="0" w:color="auto"/>
        <w:right w:val="none" w:sz="0" w:space="0" w:color="auto"/>
      </w:divBdr>
    </w:div>
    <w:div w:id="1977297621">
      <w:bodyDiv w:val="1"/>
      <w:marLeft w:val="0"/>
      <w:marRight w:val="0"/>
      <w:marTop w:val="0"/>
      <w:marBottom w:val="0"/>
      <w:divBdr>
        <w:top w:val="none" w:sz="0" w:space="0" w:color="auto"/>
        <w:left w:val="none" w:sz="0" w:space="0" w:color="auto"/>
        <w:bottom w:val="none" w:sz="0" w:space="0" w:color="auto"/>
        <w:right w:val="none" w:sz="0" w:space="0" w:color="auto"/>
      </w:divBdr>
    </w:div>
    <w:div w:id="1977636538">
      <w:bodyDiv w:val="1"/>
      <w:marLeft w:val="0"/>
      <w:marRight w:val="0"/>
      <w:marTop w:val="0"/>
      <w:marBottom w:val="0"/>
      <w:divBdr>
        <w:top w:val="none" w:sz="0" w:space="0" w:color="auto"/>
        <w:left w:val="none" w:sz="0" w:space="0" w:color="auto"/>
        <w:bottom w:val="none" w:sz="0" w:space="0" w:color="auto"/>
        <w:right w:val="none" w:sz="0" w:space="0" w:color="auto"/>
      </w:divBdr>
    </w:div>
    <w:div w:id="1978489566">
      <w:bodyDiv w:val="1"/>
      <w:marLeft w:val="0"/>
      <w:marRight w:val="0"/>
      <w:marTop w:val="0"/>
      <w:marBottom w:val="0"/>
      <w:divBdr>
        <w:top w:val="none" w:sz="0" w:space="0" w:color="auto"/>
        <w:left w:val="none" w:sz="0" w:space="0" w:color="auto"/>
        <w:bottom w:val="none" w:sz="0" w:space="0" w:color="auto"/>
        <w:right w:val="none" w:sz="0" w:space="0" w:color="auto"/>
      </w:divBdr>
    </w:div>
    <w:div w:id="1978602568">
      <w:bodyDiv w:val="1"/>
      <w:marLeft w:val="0"/>
      <w:marRight w:val="0"/>
      <w:marTop w:val="0"/>
      <w:marBottom w:val="0"/>
      <w:divBdr>
        <w:top w:val="none" w:sz="0" w:space="0" w:color="auto"/>
        <w:left w:val="none" w:sz="0" w:space="0" w:color="auto"/>
        <w:bottom w:val="none" w:sz="0" w:space="0" w:color="auto"/>
        <w:right w:val="none" w:sz="0" w:space="0" w:color="auto"/>
      </w:divBdr>
    </w:div>
    <w:div w:id="1978760452">
      <w:bodyDiv w:val="1"/>
      <w:marLeft w:val="0"/>
      <w:marRight w:val="0"/>
      <w:marTop w:val="0"/>
      <w:marBottom w:val="0"/>
      <w:divBdr>
        <w:top w:val="none" w:sz="0" w:space="0" w:color="auto"/>
        <w:left w:val="none" w:sz="0" w:space="0" w:color="auto"/>
        <w:bottom w:val="none" w:sz="0" w:space="0" w:color="auto"/>
        <w:right w:val="none" w:sz="0" w:space="0" w:color="auto"/>
      </w:divBdr>
    </w:div>
    <w:div w:id="1979530686">
      <w:bodyDiv w:val="1"/>
      <w:marLeft w:val="0"/>
      <w:marRight w:val="0"/>
      <w:marTop w:val="0"/>
      <w:marBottom w:val="0"/>
      <w:divBdr>
        <w:top w:val="none" w:sz="0" w:space="0" w:color="auto"/>
        <w:left w:val="none" w:sz="0" w:space="0" w:color="auto"/>
        <w:bottom w:val="none" w:sz="0" w:space="0" w:color="auto"/>
        <w:right w:val="none" w:sz="0" w:space="0" w:color="auto"/>
      </w:divBdr>
    </w:div>
    <w:div w:id="1981349904">
      <w:bodyDiv w:val="1"/>
      <w:marLeft w:val="0"/>
      <w:marRight w:val="0"/>
      <w:marTop w:val="0"/>
      <w:marBottom w:val="0"/>
      <w:divBdr>
        <w:top w:val="none" w:sz="0" w:space="0" w:color="auto"/>
        <w:left w:val="none" w:sz="0" w:space="0" w:color="auto"/>
        <w:bottom w:val="none" w:sz="0" w:space="0" w:color="auto"/>
        <w:right w:val="none" w:sz="0" w:space="0" w:color="auto"/>
      </w:divBdr>
    </w:div>
    <w:div w:id="1981883716">
      <w:bodyDiv w:val="1"/>
      <w:marLeft w:val="0"/>
      <w:marRight w:val="0"/>
      <w:marTop w:val="0"/>
      <w:marBottom w:val="0"/>
      <w:divBdr>
        <w:top w:val="none" w:sz="0" w:space="0" w:color="auto"/>
        <w:left w:val="none" w:sz="0" w:space="0" w:color="auto"/>
        <w:bottom w:val="none" w:sz="0" w:space="0" w:color="auto"/>
        <w:right w:val="none" w:sz="0" w:space="0" w:color="auto"/>
      </w:divBdr>
    </w:div>
    <w:div w:id="1982076692">
      <w:bodyDiv w:val="1"/>
      <w:marLeft w:val="0"/>
      <w:marRight w:val="0"/>
      <w:marTop w:val="0"/>
      <w:marBottom w:val="0"/>
      <w:divBdr>
        <w:top w:val="none" w:sz="0" w:space="0" w:color="auto"/>
        <w:left w:val="none" w:sz="0" w:space="0" w:color="auto"/>
        <w:bottom w:val="none" w:sz="0" w:space="0" w:color="auto"/>
        <w:right w:val="none" w:sz="0" w:space="0" w:color="auto"/>
      </w:divBdr>
    </w:div>
    <w:div w:id="1982611406">
      <w:bodyDiv w:val="1"/>
      <w:marLeft w:val="0"/>
      <w:marRight w:val="0"/>
      <w:marTop w:val="0"/>
      <w:marBottom w:val="0"/>
      <w:divBdr>
        <w:top w:val="none" w:sz="0" w:space="0" w:color="auto"/>
        <w:left w:val="none" w:sz="0" w:space="0" w:color="auto"/>
        <w:bottom w:val="none" w:sz="0" w:space="0" w:color="auto"/>
        <w:right w:val="none" w:sz="0" w:space="0" w:color="auto"/>
      </w:divBdr>
    </w:div>
    <w:div w:id="1982884785">
      <w:bodyDiv w:val="1"/>
      <w:marLeft w:val="0"/>
      <w:marRight w:val="0"/>
      <w:marTop w:val="0"/>
      <w:marBottom w:val="0"/>
      <w:divBdr>
        <w:top w:val="none" w:sz="0" w:space="0" w:color="auto"/>
        <w:left w:val="none" w:sz="0" w:space="0" w:color="auto"/>
        <w:bottom w:val="none" w:sz="0" w:space="0" w:color="auto"/>
        <w:right w:val="none" w:sz="0" w:space="0" w:color="auto"/>
      </w:divBdr>
    </w:div>
    <w:div w:id="1983389328">
      <w:bodyDiv w:val="1"/>
      <w:marLeft w:val="0"/>
      <w:marRight w:val="0"/>
      <w:marTop w:val="0"/>
      <w:marBottom w:val="0"/>
      <w:divBdr>
        <w:top w:val="none" w:sz="0" w:space="0" w:color="auto"/>
        <w:left w:val="none" w:sz="0" w:space="0" w:color="auto"/>
        <w:bottom w:val="none" w:sz="0" w:space="0" w:color="auto"/>
        <w:right w:val="none" w:sz="0" w:space="0" w:color="auto"/>
      </w:divBdr>
    </w:div>
    <w:div w:id="1983652372">
      <w:bodyDiv w:val="1"/>
      <w:marLeft w:val="0"/>
      <w:marRight w:val="0"/>
      <w:marTop w:val="0"/>
      <w:marBottom w:val="0"/>
      <w:divBdr>
        <w:top w:val="none" w:sz="0" w:space="0" w:color="auto"/>
        <w:left w:val="none" w:sz="0" w:space="0" w:color="auto"/>
        <w:bottom w:val="none" w:sz="0" w:space="0" w:color="auto"/>
        <w:right w:val="none" w:sz="0" w:space="0" w:color="auto"/>
      </w:divBdr>
    </w:div>
    <w:div w:id="1984888909">
      <w:bodyDiv w:val="1"/>
      <w:marLeft w:val="0"/>
      <w:marRight w:val="0"/>
      <w:marTop w:val="0"/>
      <w:marBottom w:val="0"/>
      <w:divBdr>
        <w:top w:val="none" w:sz="0" w:space="0" w:color="auto"/>
        <w:left w:val="none" w:sz="0" w:space="0" w:color="auto"/>
        <w:bottom w:val="none" w:sz="0" w:space="0" w:color="auto"/>
        <w:right w:val="none" w:sz="0" w:space="0" w:color="auto"/>
      </w:divBdr>
    </w:div>
    <w:div w:id="1985427328">
      <w:bodyDiv w:val="1"/>
      <w:marLeft w:val="0"/>
      <w:marRight w:val="0"/>
      <w:marTop w:val="0"/>
      <w:marBottom w:val="0"/>
      <w:divBdr>
        <w:top w:val="none" w:sz="0" w:space="0" w:color="auto"/>
        <w:left w:val="none" w:sz="0" w:space="0" w:color="auto"/>
        <w:bottom w:val="none" w:sz="0" w:space="0" w:color="auto"/>
        <w:right w:val="none" w:sz="0" w:space="0" w:color="auto"/>
      </w:divBdr>
    </w:div>
    <w:div w:id="1986272044">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1988626204">
      <w:bodyDiv w:val="1"/>
      <w:marLeft w:val="0"/>
      <w:marRight w:val="0"/>
      <w:marTop w:val="0"/>
      <w:marBottom w:val="0"/>
      <w:divBdr>
        <w:top w:val="none" w:sz="0" w:space="0" w:color="auto"/>
        <w:left w:val="none" w:sz="0" w:space="0" w:color="auto"/>
        <w:bottom w:val="none" w:sz="0" w:space="0" w:color="auto"/>
        <w:right w:val="none" w:sz="0" w:space="0" w:color="auto"/>
      </w:divBdr>
    </w:div>
    <w:div w:id="1989092500">
      <w:bodyDiv w:val="1"/>
      <w:marLeft w:val="0"/>
      <w:marRight w:val="0"/>
      <w:marTop w:val="0"/>
      <w:marBottom w:val="0"/>
      <w:divBdr>
        <w:top w:val="none" w:sz="0" w:space="0" w:color="auto"/>
        <w:left w:val="none" w:sz="0" w:space="0" w:color="auto"/>
        <w:bottom w:val="none" w:sz="0" w:space="0" w:color="auto"/>
        <w:right w:val="none" w:sz="0" w:space="0" w:color="auto"/>
      </w:divBdr>
    </w:div>
    <w:div w:id="1991131012">
      <w:bodyDiv w:val="1"/>
      <w:marLeft w:val="0"/>
      <w:marRight w:val="0"/>
      <w:marTop w:val="0"/>
      <w:marBottom w:val="0"/>
      <w:divBdr>
        <w:top w:val="none" w:sz="0" w:space="0" w:color="auto"/>
        <w:left w:val="none" w:sz="0" w:space="0" w:color="auto"/>
        <w:bottom w:val="none" w:sz="0" w:space="0" w:color="auto"/>
        <w:right w:val="none" w:sz="0" w:space="0" w:color="auto"/>
      </w:divBdr>
    </w:div>
    <w:div w:id="1991252200">
      <w:bodyDiv w:val="1"/>
      <w:marLeft w:val="0"/>
      <w:marRight w:val="0"/>
      <w:marTop w:val="0"/>
      <w:marBottom w:val="0"/>
      <w:divBdr>
        <w:top w:val="none" w:sz="0" w:space="0" w:color="auto"/>
        <w:left w:val="none" w:sz="0" w:space="0" w:color="auto"/>
        <w:bottom w:val="none" w:sz="0" w:space="0" w:color="auto"/>
        <w:right w:val="none" w:sz="0" w:space="0" w:color="auto"/>
      </w:divBdr>
    </w:div>
    <w:div w:id="1992561166">
      <w:bodyDiv w:val="1"/>
      <w:marLeft w:val="0"/>
      <w:marRight w:val="0"/>
      <w:marTop w:val="0"/>
      <w:marBottom w:val="0"/>
      <w:divBdr>
        <w:top w:val="none" w:sz="0" w:space="0" w:color="auto"/>
        <w:left w:val="none" w:sz="0" w:space="0" w:color="auto"/>
        <w:bottom w:val="none" w:sz="0" w:space="0" w:color="auto"/>
        <w:right w:val="none" w:sz="0" w:space="0" w:color="auto"/>
      </w:divBdr>
    </w:div>
    <w:div w:id="1993025395">
      <w:bodyDiv w:val="1"/>
      <w:marLeft w:val="0"/>
      <w:marRight w:val="0"/>
      <w:marTop w:val="0"/>
      <w:marBottom w:val="0"/>
      <w:divBdr>
        <w:top w:val="none" w:sz="0" w:space="0" w:color="auto"/>
        <w:left w:val="none" w:sz="0" w:space="0" w:color="auto"/>
        <w:bottom w:val="none" w:sz="0" w:space="0" w:color="auto"/>
        <w:right w:val="none" w:sz="0" w:space="0" w:color="auto"/>
      </w:divBdr>
    </w:div>
    <w:div w:id="1993102577">
      <w:bodyDiv w:val="1"/>
      <w:marLeft w:val="0"/>
      <w:marRight w:val="0"/>
      <w:marTop w:val="0"/>
      <w:marBottom w:val="0"/>
      <w:divBdr>
        <w:top w:val="none" w:sz="0" w:space="0" w:color="auto"/>
        <w:left w:val="none" w:sz="0" w:space="0" w:color="auto"/>
        <w:bottom w:val="none" w:sz="0" w:space="0" w:color="auto"/>
        <w:right w:val="none" w:sz="0" w:space="0" w:color="auto"/>
      </w:divBdr>
    </w:div>
    <w:div w:id="1993563671">
      <w:bodyDiv w:val="1"/>
      <w:marLeft w:val="0"/>
      <w:marRight w:val="0"/>
      <w:marTop w:val="0"/>
      <w:marBottom w:val="0"/>
      <w:divBdr>
        <w:top w:val="none" w:sz="0" w:space="0" w:color="auto"/>
        <w:left w:val="none" w:sz="0" w:space="0" w:color="auto"/>
        <w:bottom w:val="none" w:sz="0" w:space="0" w:color="auto"/>
        <w:right w:val="none" w:sz="0" w:space="0" w:color="auto"/>
      </w:divBdr>
    </w:div>
    <w:div w:id="1993751242">
      <w:bodyDiv w:val="1"/>
      <w:marLeft w:val="0"/>
      <w:marRight w:val="0"/>
      <w:marTop w:val="0"/>
      <w:marBottom w:val="0"/>
      <w:divBdr>
        <w:top w:val="none" w:sz="0" w:space="0" w:color="auto"/>
        <w:left w:val="none" w:sz="0" w:space="0" w:color="auto"/>
        <w:bottom w:val="none" w:sz="0" w:space="0" w:color="auto"/>
        <w:right w:val="none" w:sz="0" w:space="0" w:color="auto"/>
      </w:divBdr>
    </w:div>
    <w:div w:id="1993757107">
      <w:bodyDiv w:val="1"/>
      <w:marLeft w:val="0"/>
      <w:marRight w:val="0"/>
      <w:marTop w:val="0"/>
      <w:marBottom w:val="0"/>
      <w:divBdr>
        <w:top w:val="none" w:sz="0" w:space="0" w:color="auto"/>
        <w:left w:val="none" w:sz="0" w:space="0" w:color="auto"/>
        <w:bottom w:val="none" w:sz="0" w:space="0" w:color="auto"/>
        <w:right w:val="none" w:sz="0" w:space="0" w:color="auto"/>
      </w:divBdr>
    </w:div>
    <w:div w:id="1993757467">
      <w:bodyDiv w:val="1"/>
      <w:marLeft w:val="0"/>
      <w:marRight w:val="0"/>
      <w:marTop w:val="0"/>
      <w:marBottom w:val="0"/>
      <w:divBdr>
        <w:top w:val="none" w:sz="0" w:space="0" w:color="auto"/>
        <w:left w:val="none" w:sz="0" w:space="0" w:color="auto"/>
        <w:bottom w:val="none" w:sz="0" w:space="0" w:color="auto"/>
        <w:right w:val="none" w:sz="0" w:space="0" w:color="auto"/>
      </w:divBdr>
    </w:div>
    <w:div w:id="1994869526">
      <w:bodyDiv w:val="1"/>
      <w:marLeft w:val="0"/>
      <w:marRight w:val="0"/>
      <w:marTop w:val="0"/>
      <w:marBottom w:val="0"/>
      <w:divBdr>
        <w:top w:val="none" w:sz="0" w:space="0" w:color="auto"/>
        <w:left w:val="none" w:sz="0" w:space="0" w:color="auto"/>
        <w:bottom w:val="none" w:sz="0" w:space="0" w:color="auto"/>
        <w:right w:val="none" w:sz="0" w:space="0" w:color="auto"/>
      </w:divBdr>
    </w:div>
    <w:div w:id="1995183492">
      <w:bodyDiv w:val="1"/>
      <w:marLeft w:val="0"/>
      <w:marRight w:val="0"/>
      <w:marTop w:val="0"/>
      <w:marBottom w:val="0"/>
      <w:divBdr>
        <w:top w:val="none" w:sz="0" w:space="0" w:color="auto"/>
        <w:left w:val="none" w:sz="0" w:space="0" w:color="auto"/>
        <w:bottom w:val="none" w:sz="0" w:space="0" w:color="auto"/>
        <w:right w:val="none" w:sz="0" w:space="0" w:color="auto"/>
      </w:divBdr>
    </w:div>
    <w:div w:id="1995185734">
      <w:bodyDiv w:val="1"/>
      <w:marLeft w:val="0"/>
      <w:marRight w:val="0"/>
      <w:marTop w:val="0"/>
      <w:marBottom w:val="0"/>
      <w:divBdr>
        <w:top w:val="none" w:sz="0" w:space="0" w:color="auto"/>
        <w:left w:val="none" w:sz="0" w:space="0" w:color="auto"/>
        <w:bottom w:val="none" w:sz="0" w:space="0" w:color="auto"/>
        <w:right w:val="none" w:sz="0" w:space="0" w:color="auto"/>
      </w:divBdr>
    </w:div>
    <w:div w:id="1995209469">
      <w:bodyDiv w:val="1"/>
      <w:marLeft w:val="0"/>
      <w:marRight w:val="0"/>
      <w:marTop w:val="0"/>
      <w:marBottom w:val="0"/>
      <w:divBdr>
        <w:top w:val="none" w:sz="0" w:space="0" w:color="auto"/>
        <w:left w:val="none" w:sz="0" w:space="0" w:color="auto"/>
        <w:bottom w:val="none" w:sz="0" w:space="0" w:color="auto"/>
        <w:right w:val="none" w:sz="0" w:space="0" w:color="auto"/>
      </w:divBdr>
    </w:div>
    <w:div w:id="1995449920">
      <w:bodyDiv w:val="1"/>
      <w:marLeft w:val="0"/>
      <w:marRight w:val="0"/>
      <w:marTop w:val="0"/>
      <w:marBottom w:val="0"/>
      <w:divBdr>
        <w:top w:val="none" w:sz="0" w:space="0" w:color="auto"/>
        <w:left w:val="none" w:sz="0" w:space="0" w:color="auto"/>
        <w:bottom w:val="none" w:sz="0" w:space="0" w:color="auto"/>
        <w:right w:val="none" w:sz="0" w:space="0" w:color="auto"/>
      </w:divBdr>
    </w:div>
    <w:div w:id="1996881945">
      <w:bodyDiv w:val="1"/>
      <w:marLeft w:val="0"/>
      <w:marRight w:val="0"/>
      <w:marTop w:val="0"/>
      <w:marBottom w:val="0"/>
      <w:divBdr>
        <w:top w:val="none" w:sz="0" w:space="0" w:color="auto"/>
        <w:left w:val="none" w:sz="0" w:space="0" w:color="auto"/>
        <w:bottom w:val="none" w:sz="0" w:space="0" w:color="auto"/>
        <w:right w:val="none" w:sz="0" w:space="0" w:color="auto"/>
      </w:divBdr>
    </w:div>
    <w:div w:id="1997222593">
      <w:bodyDiv w:val="1"/>
      <w:marLeft w:val="0"/>
      <w:marRight w:val="0"/>
      <w:marTop w:val="0"/>
      <w:marBottom w:val="0"/>
      <w:divBdr>
        <w:top w:val="none" w:sz="0" w:space="0" w:color="auto"/>
        <w:left w:val="none" w:sz="0" w:space="0" w:color="auto"/>
        <w:bottom w:val="none" w:sz="0" w:space="0" w:color="auto"/>
        <w:right w:val="none" w:sz="0" w:space="0" w:color="auto"/>
      </w:divBdr>
    </w:div>
    <w:div w:id="1997227498">
      <w:bodyDiv w:val="1"/>
      <w:marLeft w:val="0"/>
      <w:marRight w:val="0"/>
      <w:marTop w:val="0"/>
      <w:marBottom w:val="0"/>
      <w:divBdr>
        <w:top w:val="none" w:sz="0" w:space="0" w:color="auto"/>
        <w:left w:val="none" w:sz="0" w:space="0" w:color="auto"/>
        <w:bottom w:val="none" w:sz="0" w:space="0" w:color="auto"/>
        <w:right w:val="none" w:sz="0" w:space="0" w:color="auto"/>
      </w:divBdr>
    </w:div>
    <w:div w:id="1997612808">
      <w:bodyDiv w:val="1"/>
      <w:marLeft w:val="0"/>
      <w:marRight w:val="0"/>
      <w:marTop w:val="0"/>
      <w:marBottom w:val="0"/>
      <w:divBdr>
        <w:top w:val="none" w:sz="0" w:space="0" w:color="auto"/>
        <w:left w:val="none" w:sz="0" w:space="0" w:color="auto"/>
        <w:bottom w:val="none" w:sz="0" w:space="0" w:color="auto"/>
        <w:right w:val="none" w:sz="0" w:space="0" w:color="auto"/>
      </w:divBdr>
    </w:div>
    <w:div w:id="1997679742">
      <w:bodyDiv w:val="1"/>
      <w:marLeft w:val="0"/>
      <w:marRight w:val="0"/>
      <w:marTop w:val="0"/>
      <w:marBottom w:val="0"/>
      <w:divBdr>
        <w:top w:val="none" w:sz="0" w:space="0" w:color="auto"/>
        <w:left w:val="none" w:sz="0" w:space="0" w:color="auto"/>
        <w:bottom w:val="none" w:sz="0" w:space="0" w:color="auto"/>
        <w:right w:val="none" w:sz="0" w:space="0" w:color="auto"/>
      </w:divBdr>
    </w:div>
    <w:div w:id="1998415177">
      <w:bodyDiv w:val="1"/>
      <w:marLeft w:val="0"/>
      <w:marRight w:val="0"/>
      <w:marTop w:val="0"/>
      <w:marBottom w:val="0"/>
      <w:divBdr>
        <w:top w:val="none" w:sz="0" w:space="0" w:color="auto"/>
        <w:left w:val="none" w:sz="0" w:space="0" w:color="auto"/>
        <w:bottom w:val="none" w:sz="0" w:space="0" w:color="auto"/>
        <w:right w:val="none" w:sz="0" w:space="0" w:color="auto"/>
      </w:divBdr>
    </w:div>
    <w:div w:id="1998535140">
      <w:bodyDiv w:val="1"/>
      <w:marLeft w:val="0"/>
      <w:marRight w:val="0"/>
      <w:marTop w:val="0"/>
      <w:marBottom w:val="0"/>
      <w:divBdr>
        <w:top w:val="none" w:sz="0" w:space="0" w:color="auto"/>
        <w:left w:val="none" w:sz="0" w:space="0" w:color="auto"/>
        <w:bottom w:val="none" w:sz="0" w:space="0" w:color="auto"/>
        <w:right w:val="none" w:sz="0" w:space="0" w:color="auto"/>
      </w:divBdr>
    </w:div>
    <w:div w:id="2000427943">
      <w:bodyDiv w:val="1"/>
      <w:marLeft w:val="0"/>
      <w:marRight w:val="0"/>
      <w:marTop w:val="0"/>
      <w:marBottom w:val="0"/>
      <w:divBdr>
        <w:top w:val="none" w:sz="0" w:space="0" w:color="auto"/>
        <w:left w:val="none" w:sz="0" w:space="0" w:color="auto"/>
        <w:bottom w:val="none" w:sz="0" w:space="0" w:color="auto"/>
        <w:right w:val="none" w:sz="0" w:space="0" w:color="auto"/>
      </w:divBdr>
    </w:div>
    <w:div w:id="2000956812">
      <w:bodyDiv w:val="1"/>
      <w:marLeft w:val="0"/>
      <w:marRight w:val="0"/>
      <w:marTop w:val="0"/>
      <w:marBottom w:val="0"/>
      <w:divBdr>
        <w:top w:val="none" w:sz="0" w:space="0" w:color="auto"/>
        <w:left w:val="none" w:sz="0" w:space="0" w:color="auto"/>
        <w:bottom w:val="none" w:sz="0" w:space="0" w:color="auto"/>
        <w:right w:val="none" w:sz="0" w:space="0" w:color="auto"/>
      </w:divBdr>
    </w:div>
    <w:div w:id="2001958128">
      <w:bodyDiv w:val="1"/>
      <w:marLeft w:val="0"/>
      <w:marRight w:val="0"/>
      <w:marTop w:val="0"/>
      <w:marBottom w:val="0"/>
      <w:divBdr>
        <w:top w:val="none" w:sz="0" w:space="0" w:color="auto"/>
        <w:left w:val="none" w:sz="0" w:space="0" w:color="auto"/>
        <w:bottom w:val="none" w:sz="0" w:space="0" w:color="auto"/>
        <w:right w:val="none" w:sz="0" w:space="0" w:color="auto"/>
      </w:divBdr>
    </w:div>
    <w:div w:id="2003270175">
      <w:bodyDiv w:val="1"/>
      <w:marLeft w:val="0"/>
      <w:marRight w:val="0"/>
      <w:marTop w:val="0"/>
      <w:marBottom w:val="0"/>
      <w:divBdr>
        <w:top w:val="none" w:sz="0" w:space="0" w:color="auto"/>
        <w:left w:val="none" w:sz="0" w:space="0" w:color="auto"/>
        <w:bottom w:val="none" w:sz="0" w:space="0" w:color="auto"/>
        <w:right w:val="none" w:sz="0" w:space="0" w:color="auto"/>
      </w:divBdr>
    </w:div>
    <w:div w:id="2003586138">
      <w:bodyDiv w:val="1"/>
      <w:marLeft w:val="0"/>
      <w:marRight w:val="0"/>
      <w:marTop w:val="0"/>
      <w:marBottom w:val="0"/>
      <w:divBdr>
        <w:top w:val="none" w:sz="0" w:space="0" w:color="auto"/>
        <w:left w:val="none" w:sz="0" w:space="0" w:color="auto"/>
        <w:bottom w:val="none" w:sz="0" w:space="0" w:color="auto"/>
        <w:right w:val="none" w:sz="0" w:space="0" w:color="auto"/>
      </w:divBdr>
    </w:div>
    <w:div w:id="2003662100">
      <w:bodyDiv w:val="1"/>
      <w:marLeft w:val="0"/>
      <w:marRight w:val="0"/>
      <w:marTop w:val="0"/>
      <w:marBottom w:val="0"/>
      <w:divBdr>
        <w:top w:val="none" w:sz="0" w:space="0" w:color="auto"/>
        <w:left w:val="none" w:sz="0" w:space="0" w:color="auto"/>
        <w:bottom w:val="none" w:sz="0" w:space="0" w:color="auto"/>
        <w:right w:val="none" w:sz="0" w:space="0" w:color="auto"/>
      </w:divBdr>
    </w:div>
    <w:div w:id="2004503540">
      <w:bodyDiv w:val="1"/>
      <w:marLeft w:val="0"/>
      <w:marRight w:val="0"/>
      <w:marTop w:val="0"/>
      <w:marBottom w:val="0"/>
      <w:divBdr>
        <w:top w:val="none" w:sz="0" w:space="0" w:color="auto"/>
        <w:left w:val="none" w:sz="0" w:space="0" w:color="auto"/>
        <w:bottom w:val="none" w:sz="0" w:space="0" w:color="auto"/>
        <w:right w:val="none" w:sz="0" w:space="0" w:color="auto"/>
      </w:divBdr>
    </w:div>
    <w:div w:id="2004696511">
      <w:bodyDiv w:val="1"/>
      <w:marLeft w:val="0"/>
      <w:marRight w:val="0"/>
      <w:marTop w:val="0"/>
      <w:marBottom w:val="0"/>
      <w:divBdr>
        <w:top w:val="none" w:sz="0" w:space="0" w:color="auto"/>
        <w:left w:val="none" w:sz="0" w:space="0" w:color="auto"/>
        <w:bottom w:val="none" w:sz="0" w:space="0" w:color="auto"/>
        <w:right w:val="none" w:sz="0" w:space="0" w:color="auto"/>
      </w:divBdr>
    </w:div>
    <w:div w:id="2007703930">
      <w:bodyDiv w:val="1"/>
      <w:marLeft w:val="0"/>
      <w:marRight w:val="0"/>
      <w:marTop w:val="0"/>
      <w:marBottom w:val="0"/>
      <w:divBdr>
        <w:top w:val="none" w:sz="0" w:space="0" w:color="auto"/>
        <w:left w:val="none" w:sz="0" w:space="0" w:color="auto"/>
        <w:bottom w:val="none" w:sz="0" w:space="0" w:color="auto"/>
        <w:right w:val="none" w:sz="0" w:space="0" w:color="auto"/>
      </w:divBdr>
    </w:div>
    <w:div w:id="2008054994">
      <w:bodyDiv w:val="1"/>
      <w:marLeft w:val="0"/>
      <w:marRight w:val="0"/>
      <w:marTop w:val="0"/>
      <w:marBottom w:val="0"/>
      <w:divBdr>
        <w:top w:val="none" w:sz="0" w:space="0" w:color="auto"/>
        <w:left w:val="none" w:sz="0" w:space="0" w:color="auto"/>
        <w:bottom w:val="none" w:sz="0" w:space="0" w:color="auto"/>
        <w:right w:val="none" w:sz="0" w:space="0" w:color="auto"/>
      </w:divBdr>
    </w:div>
    <w:div w:id="2008288308">
      <w:bodyDiv w:val="1"/>
      <w:marLeft w:val="0"/>
      <w:marRight w:val="0"/>
      <w:marTop w:val="0"/>
      <w:marBottom w:val="0"/>
      <w:divBdr>
        <w:top w:val="none" w:sz="0" w:space="0" w:color="auto"/>
        <w:left w:val="none" w:sz="0" w:space="0" w:color="auto"/>
        <w:bottom w:val="none" w:sz="0" w:space="0" w:color="auto"/>
        <w:right w:val="none" w:sz="0" w:space="0" w:color="auto"/>
      </w:divBdr>
    </w:div>
    <w:div w:id="2008437694">
      <w:bodyDiv w:val="1"/>
      <w:marLeft w:val="0"/>
      <w:marRight w:val="0"/>
      <w:marTop w:val="0"/>
      <w:marBottom w:val="0"/>
      <w:divBdr>
        <w:top w:val="none" w:sz="0" w:space="0" w:color="auto"/>
        <w:left w:val="none" w:sz="0" w:space="0" w:color="auto"/>
        <w:bottom w:val="none" w:sz="0" w:space="0" w:color="auto"/>
        <w:right w:val="none" w:sz="0" w:space="0" w:color="auto"/>
      </w:divBdr>
    </w:div>
    <w:div w:id="2009019230">
      <w:bodyDiv w:val="1"/>
      <w:marLeft w:val="0"/>
      <w:marRight w:val="0"/>
      <w:marTop w:val="0"/>
      <w:marBottom w:val="0"/>
      <w:divBdr>
        <w:top w:val="none" w:sz="0" w:space="0" w:color="auto"/>
        <w:left w:val="none" w:sz="0" w:space="0" w:color="auto"/>
        <w:bottom w:val="none" w:sz="0" w:space="0" w:color="auto"/>
        <w:right w:val="none" w:sz="0" w:space="0" w:color="auto"/>
      </w:divBdr>
    </w:div>
    <w:div w:id="2009751355">
      <w:bodyDiv w:val="1"/>
      <w:marLeft w:val="0"/>
      <w:marRight w:val="0"/>
      <w:marTop w:val="0"/>
      <w:marBottom w:val="0"/>
      <w:divBdr>
        <w:top w:val="none" w:sz="0" w:space="0" w:color="auto"/>
        <w:left w:val="none" w:sz="0" w:space="0" w:color="auto"/>
        <w:bottom w:val="none" w:sz="0" w:space="0" w:color="auto"/>
        <w:right w:val="none" w:sz="0" w:space="0" w:color="auto"/>
      </w:divBdr>
    </w:div>
    <w:div w:id="2010328397">
      <w:bodyDiv w:val="1"/>
      <w:marLeft w:val="0"/>
      <w:marRight w:val="0"/>
      <w:marTop w:val="0"/>
      <w:marBottom w:val="0"/>
      <w:divBdr>
        <w:top w:val="none" w:sz="0" w:space="0" w:color="auto"/>
        <w:left w:val="none" w:sz="0" w:space="0" w:color="auto"/>
        <w:bottom w:val="none" w:sz="0" w:space="0" w:color="auto"/>
        <w:right w:val="none" w:sz="0" w:space="0" w:color="auto"/>
      </w:divBdr>
    </w:div>
    <w:div w:id="2010329679">
      <w:bodyDiv w:val="1"/>
      <w:marLeft w:val="0"/>
      <w:marRight w:val="0"/>
      <w:marTop w:val="0"/>
      <w:marBottom w:val="0"/>
      <w:divBdr>
        <w:top w:val="none" w:sz="0" w:space="0" w:color="auto"/>
        <w:left w:val="none" w:sz="0" w:space="0" w:color="auto"/>
        <w:bottom w:val="none" w:sz="0" w:space="0" w:color="auto"/>
        <w:right w:val="none" w:sz="0" w:space="0" w:color="auto"/>
      </w:divBdr>
    </w:div>
    <w:div w:id="2010480531">
      <w:bodyDiv w:val="1"/>
      <w:marLeft w:val="0"/>
      <w:marRight w:val="0"/>
      <w:marTop w:val="0"/>
      <w:marBottom w:val="0"/>
      <w:divBdr>
        <w:top w:val="none" w:sz="0" w:space="0" w:color="auto"/>
        <w:left w:val="none" w:sz="0" w:space="0" w:color="auto"/>
        <w:bottom w:val="none" w:sz="0" w:space="0" w:color="auto"/>
        <w:right w:val="none" w:sz="0" w:space="0" w:color="auto"/>
      </w:divBdr>
    </w:div>
    <w:div w:id="2011905845">
      <w:bodyDiv w:val="1"/>
      <w:marLeft w:val="0"/>
      <w:marRight w:val="0"/>
      <w:marTop w:val="0"/>
      <w:marBottom w:val="0"/>
      <w:divBdr>
        <w:top w:val="none" w:sz="0" w:space="0" w:color="auto"/>
        <w:left w:val="none" w:sz="0" w:space="0" w:color="auto"/>
        <w:bottom w:val="none" w:sz="0" w:space="0" w:color="auto"/>
        <w:right w:val="none" w:sz="0" w:space="0" w:color="auto"/>
      </w:divBdr>
    </w:div>
    <w:div w:id="2011985576">
      <w:bodyDiv w:val="1"/>
      <w:marLeft w:val="0"/>
      <w:marRight w:val="0"/>
      <w:marTop w:val="0"/>
      <w:marBottom w:val="0"/>
      <w:divBdr>
        <w:top w:val="none" w:sz="0" w:space="0" w:color="auto"/>
        <w:left w:val="none" w:sz="0" w:space="0" w:color="auto"/>
        <w:bottom w:val="none" w:sz="0" w:space="0" w:color="auto"/>
        <w:right w:val="none" w:sz="0" w:space="0" w:color="auto"/>
      </w:divBdr>
    </w:div>
    <w:div w:id="2012442419">
      <w:bodyDiv w:val="1"/>
      <w:marLeft w:val="0"/>
      <w:marRight w:val="0"/>
      <w:marTop w:val="0"/>
      <w:marBottom w:val="0"/>
      <w:divBdr>
        <w:top w:val="none" w:sz="0" w:space="0" w:color="auto"/>
        <w:left w:val="none" w:sz="0" w:space="0" w:color="auto"/>
        <w:bottom w:val="none" w:sz="0" w:space="0" w:color="auto"/>
        <w:right w:val="none" w:sz="0" w:space="0" w:color="auto"/>
      </w:divBdr>
    </w:div>
    <w:div w:id="2012489936">
      <w:bodyDiv w:val="1"/>
      <w:marLeft w:val="0"/>
      <w:marRight w:val="0"/>
      <w:marTop w:val="0"/>
      <w:marBottom w:val="0"/>
      <w:divBdr>
        <w:top w:val="none" w:sz="0" w:space="0" w:color="auto"/>
        <w:left w:val="none" w:sz="0" w:space="0" w:color="auto"/>
        <w:bottom w:val="none" w:sz="0" w:space="0" w:color="auto"/>
        <w:right w:val="none" w:sz="0" w:space="0" w:color="auto"/>
      </w:divBdr>
    </w:div>
    <w:div w:id="2013943963">
      <w:bodyDiv w:val="1"/>
      <w:marLeft w:val="0"/>
      <w:marRight w:val="0"/>
      <w:marTop w:val="0"/>
      <w:marBottom w:val="0"/>
      <w:divBdr>
        <w:top w:val="none" w:sz="0" w:space="0" w:color="auto"/>
        <w:left w:val="none" w:sz="0" w:space="0" w:color="auto"/>
        <w:bottom w:val="none" w:sz="0" w:space="0" w:color="auto"/>
        <w:right w:val="none" w:sz="0" w:space="0" w:color="auto"/>
      </w:divBdr>
    </w:div>
    <w:div w:id="2014144239">
      <w:bodyDiv w:val="1"/>
      <w:marLeft w:val="0"/>
      <w:marRight w:val="0"/>
      <w:marTop w:val="0"/>
      <w:marBottom w:val="0"/>
      <w:divBdr>
        <w:top w:val="none" w:sz="0" w:space="0" w:color="auto"/>
        <w:left w:val="none" w:sz="0" w:space="0" w:color="auto"/>
        <w:bottom w:val="none" w:sz="0" w:space="0" w:color="auto"/>
        <w:right w:val="none" w:sz="0" w:space="0" w:color="auto"/>
      </w:divBdr>
    </w:div>
    <w:div w:id="2014796872">
      <w:bodyDiv w:val="1"/>
      <w:marLeft w:val="0"/>
      <w:marRight w:val="0"/>
      <w:marTop w:val="0"/>
      <w:marBottom w:val="0"/>
      <w:divBdr>
        <w:top w:val="none" w:sz="0" w:space="0" w:color="auto"/>
        <w:left w:val="none" w:sz="0" w:space="0" w:color="auto"/>
        <w:bottom w:val="none" w:sz="0" w:space="0" w:color="auto"/>
        <w:right w:val="none" w:sz="0" w:space="0" w:color="auto"/>
      </w:divBdr>
    </w:div>
    <w:div w:id="2015497007">
      <w:bodyDiv w:val="1"/>
      <w:marLeft w:val="0"/>
      <w:marRight w:val="0"/>
      <w:marTop w:val="0"/>
      <w:marBottom w:val="0"/>
      <w:divBdr>
        <w:top w:val="none" w:sz="0" w:space="0" w:color="auto"/>
        <w:left w:val="none" w:sz="0" w:space="0" w:color="auto"/>
        <w:bottom w:val="none" w:sz="0" w:space="0" w:color="auto"/>
        <w:right w:val="none" w:sz="0" w:space="0" w:color="auto"/>
      </w:divBdr>
    </w:div>
    <w:div w:id="2015842073">
      <w:bodyDiv w:val="1"/>
      <w:marLeft w:val="0"/>
      <w:marRight w:val="0"/>
      <w:marTop w:val="0"/>
      <w:marBottom w:val="0"/>
      <w:divBdr>
        <w:top w:val="none" w:sz="0" w:space="0" w:color="auto"/>
        <w:left w:val="none" w:sz="0" w:space="0" w:color="auto"/>
        <w:bottom w:val="none" w:sz="0" w:space="0" w:color="auto"/>
        <w:right w:val="none" w:sz="0" w:space="0" w:color="auto"/>
      </w:divBdr>
    </w:div>
    <w:div w:id="2015913074">
      <w:bodyDiv w:val="1"/>
      <w:marLeft w:val="0"/>
      <w:marRight w:val="0"/>
      <w:marTop w:val="0"/>
      <w:marBottom w:val="0"/>
      <w:divBdr>
        <w:top w:val="none" w:sz="0" w:space="0" w:color="auto"/>
        <w:left w:val="none" w:sz="0" w:space="0" w:color="auto"/>
        <w:bottom w:val="none" w:sz="0" w:space="0" w:color="auto"/>
        <w:right w:val="none" w:sz="0" w:space="0" w:color="auto"/>
      </w:divBdr>
    </w:div>
    <w:div w:id="2016029274">
      <w:bodyDiv w:val="1"/>
      <w:marLeft w:val="0"/>
      <w:marRight w:val="0"/>
      <w:marTop w:val="0"/>
      <w:marBottom w:val="0"/>
      <w:divBdr>
        <w:top w:val="none" w:sz="0" w:space="0" w:color="auto"/>
        <w:left w:val="none" w:sz="0" w:space="0" w:color="auto"/>
        <w:bottom w:val="none" w:sz="0" w:space="0" w:color="auto"/>
        <w:right w:val="none" w:sz="0" w:space="0" w:color="auto"/>
      </w:divBdr>
    </w:div>
    <w:div w:id="2016230177">
      <w:bodyDiv w:val="1"/>
      <w:marLeft w:val="0"/>
      <w:marRight w:val="0"/>
      <w:marTop w:val="0"/>
      <w:marBottom w:val="0"/>
      <w:divBdr>
        <w:top w:val="none" w:sz="0" w:space="0" w:color="auto"/>
        <w:left w:val="none" w:sz="0" w:space="0" w:color="auto"/>
        <w:bottom w:val="none" w:sz="0" w:space="0" w:color="auto"/>
        <w:right w:val="none" w:sz="0" w:space="0" w:color="auto"/>
      </w:divBdr>
    </w:div>
    <w:div w:id="2016490893">
      <w:bodyDiv w:val="1"/>
      <w:marLeft w:val="0"/>
      <w:marRight w:val="0"/>
      <w:marTop w:val="0"/>
      <w:marBottom w:val="0"/>
      <w:divBdr>
        <w:top w:val="none" w:sz="0" w:space="0" w:color="auto"/>
        <w:left w:val="none" w:sz="0" w:space="0" w:color="auto"/>
        <w:bottom w:val="none" w:sz="0" w:space="0" w:color="auto"/>
        <w:right w:val="none" w:sz="0" w:space="0" w:color="auto"/>
      </w:divBdr>
    </w:div>
    <w:div w:id="2017077372">
      <w:bodyDiv w:val="1"/>
      <w:marLeft w:val="0"/>
      <w:marRight w:val="0"/>
      <w:marTop w:val="0"/>
      <w:marBottom w:val="0"/>
      <w:divBdr>
        <w:top w:val="none" w:sz="0" w:space="0" w:color="auto"/>
        <w:left w:val="none" w:sz="0" w:space="0" w:color="auto"/>
        <w:bottom w:val="none" w:sz="0" w:space="0" w:color="auto"/>
        <w:right w:val="none" w:sz="0" w:space="0" w:color="auto"/>
      </w:divBdr>
    </w:div>
    <w:div w:id="2017415986">
      <w:bodyDiv w:val="1"/>
      <w:marLeft w:val="0"/>
      <w:marRight w:val="0"/>
      <w:marTop w:val="0"/>
      <w:marBottom w:val="0"/>
      <w:divBdr>
        <w:top w:val="none" w:sz="0" w:space="0" w:color="auto"/>
        <w:left w:val="none" w:sz="0" w:space="0" w:color="auto"/>
        <w:bottom w:val="none" w:sz="0" w:space="0" w:color="auto"/>
        <w:right w:val="none" w:sz="0" w:space="0" w:color="auto"/>
      </w:divBdr>
    </w:div>
    <w:div w:id="2017883662">
      <w:bodyDiv w:val="1"/>
      <w:marLeft w:val="0"/>
      <w:marRight w:val="0"/>
      <w:marTop w:val="0"/>
      <w:marBottom w:val="0"/>
      <w:divBdr>
        <w:top w:val="none" w:sz="0" w:space="0" w:color="auto"/>
        <w:left w:val="none" w:sz="0" w:space="0" w:color="auto"/>
        <w:bottom w:val="none" w:sz="0" w:space="0" w:color="auto"/>
        <w:right w:val="none" w:sz="0" w:space="0" w:color="auto"/>
      </w:divBdr>
    </w:div>
    <w:div w:id="2019231694">
      <w:bodyDiv w:val="1"/>
      <w:marLeft w:val="0"/>
      <w:marRight w:val="0"/>
      <w:marTop w:val="0"/>
      <w:marBottom w:val="0"/>
      <w:divBdr>
        <w:top w:val="none" w:sz="0" w:space="0" w:color="auto"/>
        <w:left w:val="none" w:sz="0" w:space="0" w:color="auto"/>
        <w:bottom w:val="none" w:sz="0" w:space="0" w:color="auto"/>
        <w:right w:val="none" w:sz="0" w:space="0" w:color="auto"/>
      </w:divBdr>
    </w:div>
    <w:div w:id="2019498533">
      <w:bodyDiv w:val="1"/>
      <w:marLeft w:val="0"/>
      <w:marRight w:val="0"/>
      <w:marTop w:val="0"/>
      <w:marBottom w:val="0"/>
      <w:divBdr>
        <w:top w:val="none" w:sz="0" w:space="0" w:color="auto"/>
        <w:left w:val="none" w:sz="0" w:space="0" w:color="auto"/>
        <w:bottom w:val="none" w:sz="0" w:space="0" w:color="auto"/>
        <w:right w:val="none" w:sz="0" w:space="0" w:color="auto"/>
      </w:divBdr>
    </w:div>
    <w:div w:id="2020084618">
      <w:bodyDiv w:val="1"/>
      <w:marLeft w:val="0"/>
      <w:marRight w:val="0"/>
      <w:marTop w:val="0"/>
      <w:marBottom w:val="0"/>
      <w:divBdr>
        <w:top w:val="none" w:sz="0" w:space="0" w:color="auto"/>
        <w:left w:val="none" w:sz="0" w:space="0" w:color="auto"/>
        <w:bottom w:val="none" w:sz="0" w:space="0" w:color="auto"/>
        <w:right w:val="none" w:sz="0" w:space="0" w:color="auto"/>
      </w:divBdr>
    </w:div>
    <w:div w:id="2020693764">
      <w:bodyDiv w:val="1"/>
      <w:marLeft w:val="0"/>
      <w:marRight w:val="0"/>
      <w:marTop w:val="0"/>
      <w:marBottom w:val="0"/>
      <w:divBdr>
        <w:top w:val="none" w:sz="0" w:space="0" w:color="auto"/>
        <w:left w:val="none" w:sz="0" w:space="0" w:color="auto"/>
        <w:bottom w:val="none" w:sz="0" w:space="0" w:color="auto"/>
        <w:right w:val="none" w:sz="0" w:space="0" w:color="auto"/>
      </w:divBdr>
    </w:div>
    <w:div w:id="2020696363">
      <w:bodyDiv w:val="1"/>
      <w:marLeft w:val="0"/>
      <w:marRight w:val="0"/>
      <w:marTop w:val="0"/>
      <w:marBottom w:val="0"/>
      <w:divBdr>
        <w:top w:val="none" w:sz="0" w:space="0" w:color="auto"/>
        <w:left w:val="none" w:sz="0" w:space="0" w:color="auto"/>
        <w:bottom w:val="none" w:sz="0" w:space="0" w:color="auto"/>
        <w:right w:val="none" w:sz="0" w:space="0" w:color="auto"/>
      </w:divBdr>
    </w:div>
    <w:div w:id="2021156415">
      <w:bodyDiv w:val="1"/>
      <w:marLeft w:val="0"/>
      <w:marRight w:val="0"/>
      <w:marTop w:val="0"/>
      <w:marBottom w:val="0"/>
      <w:divBdr>
        <w:top w:val="none" w:sz="0" w:space="0" w:color="auto"/>
        <w:left w:val="none" w:sz="0" w:space="0" w:color="auto"/>
        <w:bottom w:val="none" w:sz="0" w:space="0" w:color="auto"/>
        <w:right w:val="none" w:sz="0" w:space="0" w:color="auto"/>
      </w:divBdr>
    </w:div>
    <w:div w:id="2021196012">
      <w:bodyDiv w:val="1"/>
      <w:marLeft w:val="0"/>
      <w:marRight w:val="0"/>
      <w:marTop w:val="0"/>
      <w:marBottom w:val="0"/>
      <w:divBdr>
        <w:top w:val="none" w:sz="0" w:space="0" w:color="auto"/>
        <w:left w:val="none" w:sz="0" w:space="0" w:color="auto"/>
        <w:bottom w:val="none" w:sz="0" w:space="0" w:color="auto"/>
        <w:right w:val="none" w:sz="0" w:space="0" w:color="auto"/>
      </w:divBdr>
    </w:div>
    <w:div w:id="2022662185">
      <w:bodyDiv w:val="1"/>
      <w:marLeft w:val="0"/>
      <w:marRight w:val="0"/>
      <w:marTop w:val="0"/>
      <w:marBottom w:val="0"/>
      <w:divBdr>
        <w:top w:val="none" w:sz="0" w:space="0" w:color="auto"/>
        <w:left w:val="none" w:sz="0" w:space="0" w:color="auto"/>
        <w:bottom w:val="none" w:sz="0" w:space="0" w:color="auto"/>
        <w:right w:val="none" w:sz="0" w:space="0" w:color="auto"/>
      </w:divBdr>
    </w:div>
    <w:div w:id="2022900334">
      <w:bodyDiv w:val="1"/>
      <w:marLeft w:val="0"/>
      <w:marRight w:val="0"/>
      <w:marTop w:val="0"/>
      <w:marBottom w:val="0"/>
      <w:divBdr>
        <w:top w:val="none" w:sz="0" w:space="0" w:color="auto"/>
        <w:left w:val="none" w:sz="0" w:space="0" w:color="auto"/>
        <w:bottom w:val="none" w:sz="0" w:space="0" w:color="auto"/>
        <w:right w:val="none" w:sz="0" w:space="0" w:color="auto"/>
      </w:divBdr>
    </w:div>
    <w:div w:id="2023045277">
      <w:bodyDiv w:val="1"/>
      <w:marLeft w:val="0"/>
      <w:marRight w:val="0"/>
      <w:marTop w:val="0"/>
      <w:marBottom w:val="0"/>
      <w:divBdr>
        <w:top w:val="none" w:sz="0" w:space="0" w:color="auto"/>
        <w:left w:val="none" w:sz="0" w:space="0" w:color="auto"/>
        <w:bottom w:val="none" w:sz="0" w:space="0" w:color="auto"/>
        <w:right w:val="none" w:sz="0" w:space="0" w:color="auto"/>
      </w:divBdr>
    </w:div>
    <w:div w:id="2023587339">
      <w:bodyDiv w:val="1"/>
      <w:marLeft w:val="0"/>
      <w:marRight w:val="0"/>
      <w:marTop w:val="0"/>
      <w:marBottom w:val="0"/>
      <w:divBdr>
        <w:top w:val="none" w:sz="0" w:space="0" w:color="auto"/>
        <w:left w:val="none" w:sz="0" w:space="0" w:color="auto"/>
        <w:bottom w:val="none" w:sz="0" w:space="0" w:color="auto"/>
        <w:right w:val="none" w:sz="0" w:space="0" w:color="auto"/>
      </w:divBdr>
    </w:div>
    <w:div w:id="2023705423">
      <w:bodyDiv w:val="1"/>
      <w:marLeft w:val="0"/>
      <w:marRight w:val="0"/>
      <w:marTop w:val="0"/>
      <w:marBottom w:val="0"/>
      <w:divBdr>
        <w:top w:val="none" w:sz="0" w:space="0" w:color="auto"/>
        <w:left w:val="none" w:sz="0" w:space="0" w:color="auto"/>
        <w:bottom w:val="none" w:sz="0" w:space="0" w:color="auto"/>
        <w:right w:val="none" w:sz="0" w:space="0" w:color="auto"/>
      </w:divBdr>
    </w:div>
    <w:div w:id="2024091235">
      <w:bodyDiv w:val="1"/>
      <w:marLeft w:val="0"/>
      <w:marRight w:val="0"/>
      <w:marTop w:val="0"/>
      <w:marBottom w:val="0"/>
      <w:divBdr>
        <w:top w:val="none" w:sz="0" w:space="0" w:color="auto"/>
        <w:left w:val="none" w:sz="0" w:space="0" w:color="auto"/>
        <w:bottom w:val="none" w:sz="0" w:space="0" w:color="auto"/>
        <w:right w:val="none" w:sz="0" w:space="0" w:color="auto"/>
      </w:divBdr>
    </w:div>
    <w:div w:id="2024626636">
      <w:bodyDiv w:val="1"/>
      <w:marLeft w:val="0"/>
      <w:marRight w:val="0"/>
      <w:marTop w:val="0"/>
      <w:marBottom w:val="0"/>
      <w:divBdr>
        <w:top w:val="none" w:sz="0" w:space="0" w:color="auto"/>
        <w:left w:val="none" w:sz="0" w:space="0" w:color="auto"/>
        <w:bottom w:val="none" w:sz="0" w:space="0" w:color="auto"/>
        <w:right w:val="none" w:sz="0" w:space="0" w:color="auto"/>
      </w:divBdr>
    </w:div>
    <w:div w:id="2025588778">
      <w:bodyDiv w:val="1"/>
      <w:marLeft w:val="0"/>
      <w:marRight w:val="0"/>
      <w:marTop w:val="0"/>
      <w:marBottom w:val="0"/>
      <w:divBdr>
        <w:top w:val="none" w:sz="0" w:space="0" w:color="auto"/>
        <w:left w:val="none" w:sz="0" w:space="0" w:color="auto"/>
        <w:bottom w:val="none" w:sz="0" w:space="0" w:color="auto"/>
        <w:right w:val="none" w:sz="0" w:space="0" w:color="auto"/>
      </w:divBdr>
    </w:div>
    <w:div w:id="2026008275">
      <w:bodyDiv w:val="1"/>
      <w:marLeft w:val="0"/>
      <w:marRight w:val="0"/>
      <w:marTop w:val="0"/>
      <w:marBottom w:val="0"/>
      <w:divBdr>
        <w:top w:val="none" w:sz="0" w:space="0" w:color="auto"/>
        <w:left w:val="none" w:sz="0" w:space="0" w:color="auto"/>
        <w:bottom w:val="none" w:sz="0" w:space="0" w:color="auto"/>
        <w:right w:val="none" w:sz="0" w:space="0" w:color="auto"/>
      </w:divBdr>
    </w:div>
    <w:div w:id="2027519273">
      <w:bodyDiv w:val="1"/>
      <w:marLeft w:val="0"/>
      <w:marRight w:val="0"/>
      <w:marTop w:val="0"/>
      <w:marBottom w:val="0"/>
      <w:divBdr>
        <w:top w:val="none" w:sz="0" w:space="0" w:color="auto"/>
        <w:left w:val="none" w:sz="0" w:space="0" w:color="auto"/>
        <w:bottom w:val="none" w:sz="0" w:space="0" w:color="auto"/>
        <w:right w:val="none" w:sz="0" w:space="0" w:color="auto"/>
      </w:divBdr>
    </w:div>
    <w:div w:id="2027898651">
      <w:bodyDiv w:val="1"/>
      <w:marLeft w:val="0"/>
      <w:marRight w:val="0"/>
      <w:marTop w:val="0"/>
      <w:marBottom w:val="0"/>
      <w:divBdr>
        <w:top w:val="none" w:sz="0" w:space="0" w:color="auto"/>
        <w:left w:val="none" w:sz="0" w:space="0" w:color="auto"/>
        <w:bottom w:val="none" w:sz="0" w:space="0" w:color="auto"/>
        <w:right w:val="none" w:sz="0" w:space="0" w:color="auto"/>
      </w:divBdr>
    </w:div>
    <w:div w:id="2028482259">
      <w:bodyDiv w:val="1"/>
      <w:marLeft w:val="0"/>
      <w:marRight w:val="0"/>
      <w:marTop w:val="0"/>
      <w:marBottom w:val="0"/>
      <w:divBdr>
        <w:top w:val="none" w:sz="0" w:space="0" w:color="auto"/>
        <w:left w:val="none" w:sz="0" w:space="0" w:color="auto"/>
        <w:bottom w:val="none" w:sz="0" w:space="0" w:color="auto"/>
        <w:right w:val="none" w:sz="0" w:space="0" w:color="auto"/>
      </w:divBdr>
    </w:div>
    <w:div w:id="2029141498">
      <w:bodyDiv w:val="1"/>
      <w:marLeft w:val="0"/>
      <w:marRight w:val="0"/>
      <w:marTop w:val="0"/>
      <w:marBottom w:val="0"/>
      <w:divBdr>
        <w:top w:val="none" w:sz="0" w:space="0" w:color="auto"/>
        <w:left w:val="none" w:sz="0" w:space="0" w:color="auto"/>
        <w:bottom w:val="none" w:sz="0" w:space="0" w:color="auto"/>
        <w:right w:val="none" w:sz="0" w:space="0" w:color="auto"/>
      </w:divBdr>
    </w:div>
    <w:div w:id="2029289182">
      <w:bodyDiv w:val="1"/>
      <w:marLeft w:val="0"/>
      <w:marRight w:val="0"/>
      <w:marTop w:val="0"/>
      <w:marBottom w:val="0"/>
      <w:divBdr>
        <w:top w:val="none" w:sz="0" w:space="0" w:color="auto"/>
        <w:left w:val="none" w:sz="0" w:space="0" w:color="auto"/>
        <w:bottom w:val="none" w:sz="0" w:space="0" w:color="auto"/>
        <w:right w:val="none" w:sz="0" w:space="0" w:color="auto"/>
      </w:divBdr>
    </w:div>
    <w:div w:id="2030108674">
      <w:bodyDiv w:val="1"/>
      <w:marLeft w:val="0"/>
      <w:marRight w:val="0"/>
      <w:marTop w:val="0"/>
      <w:marBottom w:val="0"/>
      <w:divBdr>
        <w:top w:val="none" w:sz="0" w:space="0" w:color="auto"/>
        <w:left w:val="none" w:sz="0" w:space="0" w:color="auto"/>
        <w:bottom w:val="none" w:sz="0" w:space="0" w:color="auto"/>
        <w:right w:val="none" w:sz="0" w:space="0" w:color="auto"/>
      </w:divBdr>
    </w:div>
    <w:div w:id="2030985117">
      <w:bodyDiv w:val="1"/>
      <w:marLeft w:val="0"/>
      <w:marRight w:val="0"/>
      <w:marTop w:val="0"/>
      <w:marBottom w:val="0"/>
      <w:divBdr>
        <w:top w:val="none" w:sz="0" w:space="0" w:color="auto"/>
        <w:left w:val="none" w:sz="0" w:space="0" w:color="auto"/>
        <w:bottom w:val="none" w:sz="0" w:space="0" w:color="auto"/>
        <w:right w:val="none" w:sz="0" w:space="0" w:color="auto"/>
      </w:divBdr>
    </w:div>
    <w:div w:id="2031101260">
      <w:bodyDiv w:val="1"/>
      <w:marLeft w:val="0"/>
      <w:marRight w:val="0"/>
      <w:marTop w:val="0"/>
      <w:marBottom w:val="0"/>
      <w:divBdr>
        <w:top w:val="none" w:sz="0" w:space="0" w:color="auto"/>
        <w:left w:val="none" w:sz="0" w:space="0" w:color="auto"/>
        <w:bottom w:val="none" w:sz="0" w:space="0" w:color="auto"/>
        <w:right w:val="none" w:sz="0" w:space="0" w:color="auto"/>
      </w:divBdr>
    </w:div>
    <w:div w:id="2032611995">
      <w:bodyDiv w:val="1"/>
      <w:marLeft w:val="0"/>
      <w:marRight w:val="0"/>
      <w:marTop w:val="0"/>
      <w:marBottom w:val="0"/>
      <w:divBdr>
        <w:top w:val="none" w:sz="0" w:space="0" w:color="auto"/>
        <w:left w:val="none" w:sz="0" w:space="0" w:color="auto"/>
        <w:bottom w:val="none" w:sz="0" w:space="0" w:color="auto"/>
        <w:right w:val="none" w:sz="0" w:space="0" w:color="auto"/>
      </w:divBdr>
    </w:div>
    <w:div w:id="2033647772">
      <w:bodyDiv w:val="1"/>
      <w:marLeft w:val="0"/>
      <w:marRight w:val="0"/>
      <w:marTop w:val="0"/>
      <w:marBottom w:val="0"/>
      <w:divBdr>
        <w:top w:val="none" w:sz="0" w:space="0" w:color="auto"/>
        <w:left w:val="none" w:sz="0" w:space="0" w:color="auto"/>
        <w:bottom w:val="none" w:sz="0" w:space="0" w:color="auto"/>
        <w:right w:val="none" w:sz="0" w:space="0" w:color="auto"/>
      </w:divBdr>
    </w:div>
    <w:div w:id="2033650071">
      <w:bodyDiv w:val="1"/>
      <w:marLeft w:val="0"/>
      <w:marRight w:val="0"/>
      <w:marTop w:val="0"/>
      <w:marBottom w:val="0"/>
      <w:divBdr>
        <w:top w:val="none" w:sz="0" w:space="0" w:color="auto"/>
        <w:left w:val="none" w:sz="0" w:space="0" w:color="auto"/>
        <w:bottom w:val="none" w:sz="0" w:space="0" w:color="auto"/>
        <w:right w:val="none" w:sz="0" w:space="0" w:color="auto"/>
      </w:divBdr>
    </w:div>
    <w:div w:id="2034114608">
      <w:bodyDiv w:val="1"/>
      <w:marLeft w:val="0"/>
      <w:marRight w:val="0"/>
      <w:marTop w:val="0"/>
      <w:marBottom w:val="0"/>
      <w:divBdr>
        <w:top w:val="none" w:sz="0" w:space="0" w:color="auto"/>
        <w:left w:val="none" w:sz="0" w:space="0" w:color="auto"/>
        <w:bottom w:val="none" w:sz="0" w:space="0" w:color="auto"/>
        <w:right w:val="none" w:sz="0" w:space="0" w:color="auto"/>
      </w:divBdr>
    </w:div>
    <w:div w:id="2035229038">
      <w:bodyDiv w:val="1"/>
      <w:marLeft w:val="0"/>
      <w:marRight w:val="0"/>
      <w:marTop w:val="0"/>
      <w:marBottom w:val="0"/>
      <w:divBdr>
        <w:top w:val="none" w:sz="0" w:space="0" w:color="auto"/>
        <w:left w:val="none" w:sz="0" w:space="0" w:color="auto"/>
        <w:bottom w:val="none" w:sz="0" w:space="0" w:color="auto"/>
        <w:right w:val="none" w:sz="0" w:space="0" w:color="auto"/>
      </w:divBdr>
    </w:div>
    <w:div w:id="2035307720">
      <w:bodyDiv w:val="1"/>
      <w:marLeft w:val="0"/>
      <w:marRight w:val="0"/>
      <w:marTop w:val="0"/>
      <w:marBottom w:val="0"/>
      <w:divBdr>
        <w:top w:val="none" w:sz="0" w:space="0" w:color="auto"/>
        <w:left w:val="none" w:sz="0" w:space="0" w:color="auto"/>
        <w:bottom w:val="none" w:sz="0" w:space="0" w:color="auto"/>
        <w:right w:val="none" w:sz="0" w:space="0" w:color="auto"/>
      </w:divBdr>
    </w:div>
    <w:div w:id="2035688736">
      <w:bodyDiv w:val="1"/>
      <w:marLeft w:val="0"/>
      <w:marRight w:val="0"/>
      <w:marTop w:val="0"/>
      <w:marBottom w:val="0"/>
      <w:divBdr>
        <w:top w:val="none" w:sz="0" w:space="0" w:color="auto"/>
        <w:left w:val="none" w:sz="0" w:space="0" w:color="auto"/>
        <w:bottom w:val="none" w:sz="0" w:space="0" w:color="auto"/>
        <w:right w:val="none" w:sz="0" w:space="0" w:color="auto"/>
      </w:divBdr>
    </w:div>
    <w:div w:id="2035694069">
      <w:bodyDiv w:val="1"/>
      <w:marLeft w:val="0"/>
      <w:marRight w:val="0"/>
      <w:marTop w:val="0"/>
      <w:marBottom w:val="0"/>
      <w:divBdr>
        <w:top w:val="none" w:sz="0" w:space="0" w:color="auto"/>
        <w:left w:val="none" w:sz="0" w:space="0" w:color="auto"/>
        <w:bottom w:val="none" w:sz="0" w:space="0" w:color="auto"/>
        <w:right w:val="none" w:sz="0" w:space="0" w:color="auto"/>
      </w:divBdr>
    </w:div>
    <w:div w:id="2035881984">
      <w:bodyDiv w:val="1"/>
      <w:marLeft w:val="0"/>
      <w:marRight w:val="0"/>
      <w:marTop w:val="0"/>
      <w:marBottom w:val="0"/>
      <w:divBdr>
        <w:top w:val="none" w:sz="0" w:space="0" w:color="auto"/>
        <w:left w:val="none" w:sz="0" w:space="0" w:color="auto"/>
        <w:bottom w:val="none" w:sz="0" w:space="0" w:color="auto"/>
        <w:right w:val="none" w:sz="0" w:space="0" w:color="auto"/>
      </w:divBdr>
    </w:div>
    <w:div w:id="2036148587">
      <w:bodyDiv w:val="1"/>
      <w:marLeft w:val="0"/>
      <w:marRight w:val="0"/>
      <w:marTop w:val="0"/>
      <w:marBottom w:val="0"/>
      <w:divBdr>
        <w:top w:val="none" w:sz="0" w:space="0" w:color="auto"/>
        <w:left w:val="none" w:sz="0" w:space="0" w:color="auto"/>
        <w:bottom w:val="none" w:sz="0" w:space="0" w:color="auto"/>
        <w:right w:val="none" w:sz="0" w:space="0" w:color="auto"/>
      </w:divBdr>
    </w:div>
    <w:div w:id="2036343445">
      <w:bodyDiv w:val="1"/>
      <w:marLeft w:val="0"/>
      <w:marRight w:val="0"/>
      <w:marTop w:val="0"/>
      <w:marBottom w:val="0"/>
      <w:divBdr>
        <w:top w:val="none" w:sz="0" w:space="0" w:color="auto"/>
        <w:left w:val="none" w:sz="0" w:space="0" w:color="auto"/>
        <w:bottom w:val="none" w:sz="0" w:space="0" w:color="auto"/>
        <w:right w:val="none" w:sz="0" w:space="0" w:color="auto"/>
      </w:divBdr>
    </w:div>
    <w:div w:id="2036687079">
      <w:bodyDiv w:val="1"/>
      <w:marLeft w:val="0"/>
      <w:marRight w:val="0"/>
      <w:marTop w:val="0"/>
      <w:marBottom w:val="0"/>
      <w:divBdr>
        <w:top w:val="none" w:sz="0" w:space="0" w:color="auto"/>
        <w:left w:val="none" w:sz="0" w:space="0" w:color="auto"/>
        <w:bottom w:val="none" w:sz="0" w:space="0" w:color="auto"/>
        <w:right w:val="none" w:sz="0" w:space="0" w:color="auto"/>
      </w:divBdr>
    </w:div>
    <w:div w:id="2037390845">
      <w:bodyDiv w:val="1"/>
      <w:marLeft w:val="0"/>
      <w:marRight w:val="0"/>
      <w:marTop w:val="0"/>
      <w:marBottom w:val="0"/>
      <w:divBdr>
        <w:top w:val="none" w:sz="0" w:space="0" w:color="auto"/>
        <w:left w:val="none" w:sz="0" w:space="0" w:color="auto"/>
        <w:bottom w:val="none" w:sz="0" w:space="0" w:color="auto"/>
        <w:right w:val="none" w:sz="0" w:space="0" w:color="auto"/>
      </w:divBdr>
    </w:div>
    <w:div w:id="2040734298">
      <w:bodyDiv w:val="1"/>
      <w:marLeft w:val="0"/>
      <w:marRight w:val="0"/>
      <w:marTop w:val="0"/>
      <w:marBottom w:val="0"/>
      <w:divBdr>
        <w:top w:val="none" w:sz="0" w:space="0" w:color="auto"/>
        <w:left w:val="none" w:sz="0" w:space="0" w:color="auto"/>
        <w:bottom w:val="none" w:sz="0" w:space="0" w:color="auto"/>
        <w:right w:val="none" w:sz="0" w:space="0" w:color="auto"/>
      </w:divBdr>
    </w:div>
    <w:div w:id="2042585069">
      <w:bodyDiv w:val="1"/>
      <w:marLeft w:val="0"/>
      <w:marRight w:val="0"/>
      <w:marTop w:val="0"/>
      <w:marBottom w:val="0"/>
      <w:divBdr>
        <w:top w:val="none" w:sz="0" w:space="0" w:color="auto"/>
        <w:left w:val="none" w:sz="0" w:space="0" w:color="auto"/>
        <w:bottom w:val="none" w:sz="0" w:space="0" w:color="auto"/>
        <w:right w:val="none" w:sz="0" w:space="0" w:color="auto"/>
      </w:divBdr>
    </w:div>
    <w:div w:id="2042589691">
      <w:bodyDiv w:val="1"/>
      <w:marLeft w:val="0"/>
      <w:marRight w:val="0"/>
      <w:marTop w:val="0"/>
      <w:marBottom w:val="0"/>
      <w:divBdr>
        <w:top w:val="none" w:sz="0" w:space="0" w:color="auto"/>
        <w:left w:val="none" w:sz="0" w:space="0" w:color="auto"/>
        <w:bottom w:val="none" w:sz="0" w:space="0" w:color="auto"/>
        <w:right w:val="none" w:sz="0" w:space="0" w:color="auto"/>
      </w:divBdr>
    </w:div>
    <w:div w:id="2043045596">
      <w:bodyDiv w:val="1"/>
      <w:marLeft w:val="0"/>
      <w:marRight w:val="0"/>
      <w:marTop w:val="0"/>
      <w:marBottom w:val="0"/>
      <w:divBdr>
        <w:top w:val="none" w:sz="0" w:space="0" w:color="auto"/>
        <w:left w:val="none" w:sz="0" w:space="0" w:color="auto"/>
        <w:bottom w:val="none" w:sz="0" w:space="0" w:color="auto"/>
        <w:right w:val="none" w:sz="0" w:space="0" w:color="auto"/>
      </w:divBdr>
    </w:div>
    <w:div w:id="2043239598">
      <w:bodyDiv w:val="1"/>
      <w:marLeft w:val="0"/>
      <w:marRight w:val="0"/>
      <w:marTop w:val="0"/>
      <w:marBottom w:val="0"/>
      <w:divBdr>
        <w:top w:val="none" w:sz="0" w:space="0" w:color="auto"/>
        <w:left w:val="none" w:sz="0" w:space="0" w:color="auto"/>
        <w:bottom w:val="none" w:sz="0" w:space="0" w:color="auto"/>
        <w:right w:val="none" w:sz="0" w:space="0" w:color="auto"/>
      </w:divBdr>
    </w:div>
    <w:div w:id="2045212680">
      <w:bodyDiv w:val="1"/>
      <w:marLeft w:val="0"/>
      <w:marRight w:val="0"/>
      <w:marTop w:val="0"/>
      <w:marBottom w:val="0"/>
      <w:divBdr>
        <w:top w:val="none" w:sz="0" w:space="0" w:color="auto"/>
        <w:left w:val="none" w:sz="0" w:space="0" w:color="auto"/>
        <w:bottom w:val="none" w:sz="0" w:space="0" w:color="auto"/>
        <w:right w:val="none" w:sz="0" w:space="0" w:color="auto"/>
      </w:divBdr>
    </w:div>
    <w:div w:id="2045446982">
      <w:bodyDiv w:val="1"/>
      <w:marLeft w:val="0"/>
      <w:marRight w:val="0"/>
      <w:marTop w:val="0"/>
      <w:marBottom w:val="0"/>
      <w:divBdr>
        <w:top w:val="none" w:sz="0" w:space="0" w:color="auto"/>
        <w:left w:val="none" w:sz="0" w:space="0" w:color="auto"/>
        <w:bottom w:val="none" w:sz="0" w:space="0" w:color="auto"/>
        <w:right w:val="none" w:sz="0" w:space="0" w:color="auto"/>
      </w:divBdr>
    </w:div>
    <w:div w:id="2045517326">
      <w:bodyDiv w:val="1"/>
      <w:marLeft w:val="0"/>
      <w:marRight w:val="0"/>
      <w:marTop w:val="0"/>
      <w:marBottom w:val="0"/>
      <w:divBdr>
        <w:top w:val="none" w:sz="0" w:space="0" w:color="auto"/>
        <w:left w:val="none" w:sz="0" w:space="0" w:color="auto"/>
        <w:bottom w:val="none" w:sz="0" w:space="0" w:color="auto"/>
        <w:right w:val="none" w:sz="0" w:space="0" w:color="auto"/>
      </w:divBdr>
    </w:div>
    <w:div w:id="2045859466">
      <w:bodyDiv w:val="1"/>
      <w:marLeft w:val="0"/>
      <w:marRight w:val="0"/>
      <w:marTop w:val="0"/>
      <w:marBottom w:val="0"/>
      <w:divBdr>
        <w:top w:val="none" w:sz="0" w:space="0" w:color="auto"/>
        <w:left w:val="none" w:sz="0" w:space="0" w:color="auto"/>
        <w:bottom w:val="none" w:sz="0" w:space="0" w:color="auto"/>
        <w:right w:val="none" w:sz="0" w:space="0" w:color="auto"/>
      </w:divBdr>
    </w:div>
    <w:div w:id="2046561317">
      <w:bodyDiv w:val="1"/>
      <w:marLeft w:val="0"/>
      <w:marRight w:val="0"/>
      <w:marTop w:val="0"/>
      <w:marBottom w:val="0"/>
      <w:divBdr>
        <w:top w:val="none" w:sz="0" w:space="0" w:color="auto"/>
        <w:left w:val="none" w:sz="0" w:space="0" w:color="auto"/>
        <w:bottom w:val="none" w:sz="0" w:space="0" w:color="auto"/>
        <w:right w:val="none" w:sz="0" w:space="0" w:color="auto"/>
      </w:divBdr>
    </w:div>
    <w:div w:id="2048988038">
      <w:bodyDiv w:val="1"/>
      <w:marLeft w:val="0"/>
      <w:marRight w:val="0"/>
      <w:marTop w:val="0"/>
      <w:marBottom w:val="0"/>
      <w:divBdr>
        <w:top w:val="none" w:sz="0" w:space="0" w:color="auto"/>
        <w:left w:val="none" w:sz="0" w:space="0" w:color="auto"/>
        <w:bottom w:val="none" w:sz="0" w:space="0" w:color="auto"/>
        <w:right w:val="none" w:sz="0" w:space="0" w:color="auto"/>
      </w:divBdr>
    </w:div>
    <w:div w:id="2048988622">
      <w:bodyDiv w:val="1"/>
      <w:marLeft w:val="0"/>
      <w:marRight w:val="0"/>
      <w:marTop w:val="0"/>
      <w:marBottom w:val="0"/>
      <w:divBdr>
        <w:top w:val="none" w:sz="0" w:space="0" w:color="auto"/>
        <w:left w:val="none" w:sz="0" w:space="0" w:color="auto"/>
        <w:bottom w:val="none" w:sz="0" w:space="0" w:color="auto"/>
        <w:right w:val="none" w:sz="0" w:space="0" w:color="auto"/>
      </w:divBdr>
    </w:div>
    <w:div w:id="2049601022">
      <w:bodyDiv w:val="1"/>
      <w:marLeft w:val="0"/>
      <w:marRight w:val="0"/>
      <w:marTop w:val="0"/>
      <w:marBottom w:val="0"/>
      <w:divBdr>
        <w:top w:val="none" w:sz="0" w:space="0" w:color="auto"/>
        <w:left w:val="none" w:sz="0" w:space="0" w:color="auto"/>
        <w:bottom w:val="none" w:sz="0" w:space="0" w:color="auto"/>
        <w:right w:val="none" w:sz="0" w:space="0" w:color="auto"/>
      </w:divBdr>
    </w:div>
    <w:div w:id="2049646386">
      <w:bodyDiv w:val="1"/>
      <w:marLeft w:val="0"/>
      <w:marRight w:val="0"/>
      <w:marTop w:val="0"/>
      <w:marBottom w:val="0"/>
      <w:divBdr>
        <w:top w:val="none" w:sz="0" w:space="0" w:color="auto"/>
        <w:left w:val="none" w:sz="0" w:space="0" w:color="auto"/>
        <w:bottom w:val="none" w:sz="0" w:space="0" w:color="auto"/>
        <w:right w:val="none" w:sz="0" w:space="0" w:color="auto"/>
      </w:divBdr>
    </w:div>
    <w:div w:id="2049990156">
      <w:bodyDiv w:val="1"/>
      <w:marLeft w:val="0"/>
      <w:marRight w:val="0"/>
      <w:marTop w:val="0"/>
      <w:marBottom w:val="0"/>
      <w:divBdr>
        <w:top w:val="none" w:sz="0" w:space="0" w:color="auto"/>
        <w:left w:val="none" w:sz="0" w:space="0" w:color="auto"/>
        <w:bottom w:val="none" w:sz="0" w:space="0" w:color="auto"/>
        <w:right w:val="none" w:sz="0" w:space="0" w:color="auto"/>
      </w:divBdr>
    </w:div>
    <w:div w:id="2051102015">
      <w:bodyDiv w:val="1"/>
      <w:marLeft w:val="0"/>
      <w:marRight w:val="0"/>
      <w:marTop w:val="0"/>
      <w:marBottom w:val="0"/>
      <w:divBdr>
        <w:top w:val="none" w:sz="0" w:space="0" w:color="auto"/>
        <w:left w:val="none" w:sz="0" w:space="0" w:color="auto"/>
        <w:bottom w:val="none" w:sz="0" w:space="0" w:color="auto"/>
        <w:right w:val="none" w:sz="0" w:space="0" w:color="auto"/>
      </w:divBdr>
    </w:div>
    <w:div w:id="2051804679">
      <w:bodyDiv w:val="1"/>
      <w:marLeft w:val="0"/>
      <w:marRight w:val="0"/>
      <w:marTop w:val="0"/>
      <w:marBottom w:val="0"/>
      <w:divBdr>
        <w:top w:val="none" w:sz="0" w:space="0" w:color="auto"/>
        <w:left w:val="none" w:sz="0" w:space="0" w:color="auto"/>
        <w:bottom w:val="none" w:sz="0" w:space="0" w:color="auto"/>
        <w:right w:val="none" w:sz="0" w:space="0" w:color="auto"/>
      </w:divBdr>
    </w:div>
    <w:div w:id="2052263917">
      <w:bodyDiv w:val="1"/>
      <w:marLeft w:val="0"/>
      <w:marRight w:val="0"/>
      <w:marTop w:val="0"/>
      <w:marBottom w:val="0"/>
      <w:divBdr>
        <w:top w:val="none" w:sz="0" w:space="0" w:color="auto"/>
        <w:left w:val="none" w:sz="0" w:space="0" w:color="auto"/>
        <w:bottom w:val="none" w:sz="0" w:space="0" w:color="auto"/>
        <w:right w:val="none" w:sz="0" w:space="0" w:color="auto"/>
      </w:divBdr>
    </w:div>
    <w:div w:id="2052342354">
      <w:bodyDiv w:val="1"/>
      <w:marLeft w:val="0"/>
      <w:marRight w:val="0"/>
      <w:marTop w:val="0"/>
      <w:marBottom w:val="0"/>
      <w:divBdr>
        <w:top w:val="none" w:sz="0" w:space="0" w:color="auto"/>
        <w:left w:val="none" w:sz="0" w:space="0" w:color="auto"/>
        <w:bottom w:val="none" w:sz="0" w:space="0" w:color="auto"/>
        <w:right w:val="none" w:sz="0" w:space="0" w:color="auto"/>
      </w:divBdr>
    </w:div>
    <w:div w:id="2052611498">
      <w:bodyDiv w:val="1"/>
      <w:marLeft w:val="0"/>
      <w:marRight w:val="0"/>
      <w:marTop w:val="0"/>
      <w:marBottom w:val="0"/>
      <w:divBdr>
        <w:top w:val="none" w:sz="0" w:space="0" w:color="auto"/>
        <w:left w:val="none" w:sz="0" w:space="0" w:color="auto"/>
        <w:bottom w:val="none" w:sz="0" w:space="0" w:color="auto"/>
        <w:right w:val="none" w:sz="0" w:space="0" w:color="auto"/>
      </w:divBdr>
    </w:div>
    <w:div w:id="2055421857">
      <w:bodyDiv w:val="1"/>
      <w:marLeft w:val="0"/>
      <w:marRight w:val="0"/>
      <w:marTop w:val="0"/>
      <w:marBottom w:val="0"/>
      <w:divBdr>
        <w:top w:val="none" w:sz="0" w:space="0" w:color="auto"/>
        <w:left w:val="none" w:sz="0" w:space="0" w:color="auto"/>
        <w:bottom w:val="none" w:sz="0" w:space="0" w:color="auto"/>
        <w:right w:val="none" w:sz="0" w:space="0" w:color="auto"/>
      </w:divBdr>
    </w:div>
    <w:div w:id="2055694247">
      <w:bodyDiv w:val="1"/>
      <w:marLeft w:val="0"/>
      <w:marRight w:val="0"/>
      <w:marTop w:val="0"/>
      <w:marBottom w:val="0"/>
      <w:divBdr>
        <w:top w:val="none" w:sz="0" w:space="0" w:color="auto"/>
        <w:left w:val="none" w:sz="0" w:space="0" w:color="auto"/>
        <w:bottom w:val="none" w:sz="0" w:space="0" w:color="auto"/>
        <w:right w:val="none" w:sz="0" w:space="0" w:color="auto"/>
      </w:divBdr>
    </w:div>
    <w:div w:id="2056075770">
      <w:bodyDiv w:val="1"/>
      <w:marLeft w:val="0"/>
      <w:marRight w:val="0"/>
      <w:marTop w:val="0"/>
      <w:marBottom w:val="0"/>
      <w:divBdr>
        <w:top w:val="none" w:sz="0" w:space="0" w:color="auto"/>
        <w:left w:val="none" w:sz="0" w:space="0" w:color="auto"/>
        <w:bottom w:val="none" w:sz="0" w:space="0" w:color="auto"/>
        <w:right w:val="none" w:sz="0" w:space="0" w:color="auto"/>
      </w:divBdr>
    </w:div>
    <w:div w:id="2056344208">
      <w:bodyDiv w:val="1"/>
      <w:marLeft w:val="0"/>
      <w:marRight w:val="0"/>
      <w:marTop w:val="0"/>
      <w:marBottom w:val="0"/>
      <w:divBdr>
        <w:top w:val="none" w:sz="0" w:space="0" w:color="auto"/>
        <w:left w:val="none" w:sz="0" w:space="0" w:color="auto"/>
        <w:bottom w:val="none" w:sz="0" w:space="0" w:color="auto"/>
        <w:right w:val="none" w:sz="0" w:space="0" w:color="auto"/>
      </w:divBdr>
    </w:div>
    <w:div w:id="2056460738">
      <w:bodyDiv w:val="1"/>
      <w:marLeft w:val="0"/>
      <w:marRight w:val="0"/>
      <w:marTop w:val="0"/>
      <w:marBottom w:val="0"/>
      <w:divBdr>
        <w:top w:val="none" w:sz="0" w:space="0" w:color="auto"/>
        <w:left w:val="none" w:sz="0" w:space="0" w:color="auto"/>
        <w:bottom w:val="none" w:sz="0" w:space="0" w:color="auto"/>
        <w:right w:val="none" w:sz="0" w:space="0" w:color="auto"/>
      </w:divBdr>
    </w:div>
    <w:div w:id="2056587653">
      <w:bodyDiv w:val="1"/>
      <w:marLeft w:val="0"/>
      <w:marRight w:val="0"/>
      <w:marTop w:val="0"/>
      <w:marBottom w:val="0"/>
      <w:divBdr>
        <w:top w:val="none" w:sz="0" w:space="0" w:color="auto"/>
        <w:left w:val="none" w:sz="0" w:space="0" w:color="auto"/>
        <w:bottom w:val="none" w:sz="0" w:space="0" w:color="auto"/>
        <w:right w:val="none" w:sz="0" w:space="0" w:color="auto"/>
      </w:divBdr>
    </w:div>
    <w:div w:id="2057701339">
      <w:bodyDiv w:val="1"/>
      <w:marLeft w:val="0"/>
      <w:marRight w:val="0"/>
      <w:marTop w:val="0"/>
      <w:marBottom w:val="0"/>
      <w:divBdr>
        <w:top w:val="none" w:sz="0" w:space="0" w:color="auto"/>
        <w:left w:val="none" w:sz="0" w:space="0" w:color="auto"/>
        <w:bottom w:val="none" w:sz="0" w:space="0" w:color="auto"/>
        <w:right w:val="none" w:sz="0" w:space="0" w:color="auto"/>
      </w:divBdr>
    </w:div>
    <w:div w:id="2059157375">
      <w:bodyDiv w:val="1"/>
      <w:marLeft w:val="0"/>
      <w:marRight w:val="0"/>
      <w:marTop w:val="0"/>
      <w:marBottom w:val="0"/>
      <w:divBdr>
        <w:top w:val="none" w:sz="0" w:space="0" w:color="auto"/>
        <w:left w:val="none" w:sz="0" w:space="0" w:color="auto"/>
        <w:bottom w:val="none" w:sz="0" w:space="0" w:color="auto"/>
        <w:right w:val="none" w:sz="0" w:space="0" w:color="auto"/>
      </w:divBdr>
    </w:div>
    <w:div w:id="2059472964">
      <w:bodyDiv w:val="1"/>
      <w:marLeft w:val="0"/>
      <w:marRight w:val="0"/>
      <w:marTop w:val="0"/>
      <w:marBottom w:val="0"/>
      <w:divBdr>
        <w:top w:val="none" w:sz="0" w:space="0" w:color="auto"/>
        <w:left w:val="none" w:sz="0" w:space="0" w:color="auto"/>
        <w:bottom w:val="none" w:sz="0" w:space="0" w:color="auto"/>
        <w:right w:val="none" w:sz="0" w:space="0" w:color="auto"/>
      </w:divBdr>
    </w:div>
    <w:div w:id="2059627131">
      <w:bodyDiv w:val="1"/>
      <w:marLeft w:val="0"/>
      <w:marRight w:val="0"/>
      <w:marTop w:val="0"/>
      <w:marBottom w:val="0"/>
      <w:divBdr>
        <w:top w:val="none" w:sz="0" w:space="0" w:color="auto"/>
        <w:left w:val="none" w:sz="0" w:space="0" w:color="auto"/>
        <w:bottom w:val="none" w:sz="0" w:space="0" w:color="auto"/>
        <w:right w:val="none" w:sz="0" w:space="0" w:color="auto"/>
      </w:divBdr>
    </w:div>
    <w:div w:id="2061203138">
      <w:bodyDiv w:val="1"/>
      <w:marLeft w:val="0"/>
      <w:marRight w:val="0"/>
      <w:marTop w:val="0"/>
      <w:marBottom w:val="0"/>
      <w:divBdr>
        <w:top w:val="none" w:sz="0" w:space="0" w:color="auto"/>
        <w:left w:val="none" w:sz="0" w:space="0" w:color="auto"/>
        <w:bottom w:val="none" w:sz="0" w:space="0" w:color="auto"/>
        <w:right w:val="none" w:sz="0" w:space="0" w:color="auto"/>
      </w:divBdr>
    </w:div>
    <w:div w:id="2061396838">
      <w:bodyDiv w:val="1"/>
      <w:marLeft w:val="0"/>
      <w:marRight w:val="0"/>
      <w:marTop w:val="0"/>
      <w:marBottom w:val="0"/>
      <w:divBdr>
        <w:top w:val="none" w:sz="0" w:space="0" w:color="auto"/>
        <w:left w:val="none" w:sz="0" w:space="0" w:color="auto"/>
        <w:bottom w:val="none" w:sz="0" w:space="0" w:color="auto"/>
        <w:right w:val="none" w:sz="0" w:space="0" w:color="auto"/>
      </w:divBdr>
    </w:div>
    <w:div w:id="2062168893">
      <w:bodyDiv w:val="1"/>
      <w:marLeft w:val="0"/>
      <w:marRight w:val="0"/>
      <w:marTop w:val="0"/>
      <w:marBottom w:val="0"/>
      <w:divBdr>
        <w:top w:val="none" w:sz="0" w:space="0" w:color="auto"/>
        <w:left w:val="none" w:sz="0" w:space="0" w:color="auto"/>
        <w:bottom w:val="none" w:sz="0" w:space="0" w:color="auto"/>
        <w:right w:val="none" w:sz="0" w:space="0" w:color="auto"/>
      </w:divBdr>
    </w:div>
    <w:div w:id="2063864830">
      <w:bodyDiv w:val="1"/>
      <w:marLeft w:val="0"/>
      <w:marRight w:val="0"/>
      <w:marTop w:val="0"/>
      <w:marBottom w:val="0"/>
      <w:divBdr>
        <w:top w:val="none" w:sz="0" w:space="0" w:color="auto"/>
        <w:left w:val="none" w:sz="0" w:space="0" w:color="auto"/>
        <w:bottom w:val="none" w:sz="0" w:space="0" w:color="auto"/>
        <w:right w:val="none" w:sz="0" w:space="0" w:color="auto"/>
      </w:divBdr>
    </w:div>
    <w:div w:id="2065639285">
      <w:bodyDiv w:val="1"/>
      <w:marLeft w:val="0"/>
      <w:marRight w:val="0"/>
      <w:marTop w:val="0"/>
      <w:marBottom w:val="0"/>
      <w:divBdr>
        <w:top w:val="none" w:sz="0" w:space="0" w:color="auto"/>
        <w:left w:val="none" w:sz="0" w:space="0" w:color="auto"/>
        <w:bottom w:val="none" w:sz="0" w:space="0" w:color="auto"/>
        <w:right w:val="none" w:sz="0" w:space="0" w:color="auto"/>
      </w:divBdr>
    </w:div>
    <w:div w:id="2065760678">
      <w:bodyDiv w:val="1"/>
      <w:marLeft w:val="0"/>
      <w:marRight w:val="0"/>
      <w:marTop w:val="0"/>
      <w:marBottom w:val="0"/>
      <w:divBdr>
        <w:top w:val="none" w:sz="0" w:space="0" w:color="auto"/>
        <w:left w:val="none" w:sz="0" w:space="0" w:color="auto"/>
        <w:bottom w:val="none" w:sz="0" w:space="0" w:color="auto"/>
        <w:right w:val="none" w:sz="0" w:space="0" w:color="auto"/>
      </w:divBdr>
    </w:div>
    <w:div w:id="2066827690">
      <w:bodyDiv w:val="1"/>
      <w:marLeft w:val="0"/>
      <w:marRight w:val="0"/>
      <w:marTop w:val="0"/>
      <w:marBottom w:val="0"/>
      <w:divBdr>
        <w:top w:val="none" w:sz="0" w:space="0" w:color="auto"/>
        <w:left w:val="none" w:sz="0" w:space="0" w:color="auto"/>
        <w:bottom w:val="none" w:sz="0" w:space="0" w:color="auto"/>
        <w:right w:val="none" w:sz="0" w:space="0" w:color="auto"/>
      </w:divBdr>
    </w:div>
    <w:div w:id="2067559538">
      <w:bodyDiv w:val="1"/>
      <w:marLeft w:val="0"/>
      <w:marRight w:val="0"/>
      <w:marTop w:val="0"/>
      <w:marBottom w:val="0"/>
      <w:divBdr>
        <w:top w:val="none" w:sz="0" w:space="0" w:color="auto"/>
        <w:left w:val="none" w:sz="0" w:space="0" w:color="auto"/>
        <w:bottom w:val="none" w:sz="0" w:space="0" w:color="auto"/>
        <w:right w:val="none" w:sz="0" w:space="0" w:color="auto"/>
      </w:divBdr>
    </w:div>
    <w:div w:id="2069986800">
      <w:bodyDiv w:val="1"/>
      <w:marLeft w:val="0"/>
      <w:marRight w:val="0"/>
      <w:marTop w:val="0"/>
      <w:marBottom w:val="0"/>
      <w:divBdr>
        <w:top w:val="none" w:sz="0" w:space="0" w:color="auto"/>
        <w:left w:val="none" w:sz="0" w:space="0" w:color="auto"/>
        <w:bottom w:val="none" w:sz="0" w:space="0" w:color="auto"/>
        <w:right w:val="none" w:sz="0" w:space="0" w:color="auto"/>
      </w:divBdr>
    </w:div>
    <w:div w:id="2072387161">
      <w:bodyDiv w:val="1"/>
      <w:marLeft w:val="0"/>
      <w:marRight w:val="0"/>
      <w:marTop w:val="0"/>
      <w:marBottom w:val="0"/>
      <w:divBdr>
        <w:top w:val="none" w:sz="0" w:space="0" w:color="auto"/>
        <w:left w:val="none" w:sz="0" w:space="0" w:color="auto"/>
        <w:bottom w:val="none" w:sz="0" w:space="0" w:color="auto"/>
        <w:right w:val="none" w:sz="0" w:space="0" w:color="auto"/>
      </w:divBdr>
    </w:div>
    <w:div w:id="2074156706">
      <w:bodyDiv w:val="1"/>
      <w:marLeft w:val="0"/>
      <w:marRight w:val="0"/>
      <w:marTop w:val="0"/>
      <w:marBottom w:val="0"/>
      <w:divBdr>
        <w:top w:val="none" w:sz="0" w:space="0" w:color="auto"/>
        <w:left w:val="none" w:sz="0" w:space="0" w:color="auto"/>
        <w:bottom w:val="none" w:sz="0" w:space="0" w:color="auto"/>
        <w:right w:val="none" w:sz="0" w:space="0" w:color="auto"/>
      </w:divBdr>
    </w:div>
    <w:div w:id="2074427561">
      <w:bodyDiv w:val="1"/>
      <w:marLeft w:val="0"/>
      <w:marRight w:val="0"/>
      <w:marTop w:val="0"/>
      <w:marBottom w:val="0"/>
      <w:divBdr>
        <w:top w:val="none" w:sz="0" w:space="0" w:color="auto"/>
        <w:left w:val="none" w:sz="0" w:space="0" w:color="auto"/>
        <w:bottom w:val="none" w:sz="0" w:space="0" w:color="auto"/>
        <w:right w:val="none" w:sz="0" w:space="0" w:color="auto"/>
      </w:divBdr>
    </w:div>
    <w:div w:id="2076079307">
      <w:bodyDiv w:val="1"/>
      <w:marLeft w:val="0"/>
      <w:marRight w:val="0"/>
      <w:marTop w:val="0"/>
      <w:marBottom w:val="0"/>
      <w:divBdr>
        <w:top w:val="none" w:sz="0" w:space="0" w:color="auto"/>
        <w:left w:val="none" w:sz="0" w:space="0" w:color="auto"/>
        <w:bottom w:val="none" w:sz="0" w:space="0" w:color="auto"/>
        <w:right w:val="none" w:sz="0" w:space="0" w:color="auto"/>
      </w:divBdr>
    </w:div>
    <w:div w:id="2076509927">
      <w:bodyDiv w:val="1"/>
      <w:marLeft w:val="0"/>
      <w:marRight w:val="0"/>
      <w:marTop w:val="0"/>
      <w:marBottom w:val="0"/>
      <w:divBdr>
        <w:top w:val="none" w:sz="0" w:space="0" w:color="auto"/>
        <w:left w:val="none" w:sz="0" w:space="0" w:color="auto"/>
        <w:bottom w:val="none" w:sz="0" w:space="0" w:color="auto"/>
        <w:right w:val="none" w:sz="0" w:space="0" w:color="auto"/>
      </w:divBdr>
    </w:div>
    <w:div w:id="2077631929">
      <w:bodyDiv w:val="1"/>
      <w:marLeft w:val="0"/>
      <w:marRight w:val="0"/>
      <w:marTop w:val="0"/>
      <w:marBottom w:val="0"/>
      <w:divBdr>
        <w:top w:val="none" w:sz="0" w:space="0" w:color="auto"/>
        <w:left w:val="none" w:sz="0" w:space="0" w:color="auto"/>
        <w:bottom w:val="none" w:sz="0" w:space="0" w:color="auto"/>
        <w:right w:val="none" w:sz="0" w:space="0" w:color="auto"/>
      </w:divBdr>
    </w:div>
    <w:div w:id="2077823508">
      <w:bodyDiv w:val="1"/>
      <w:marLeft w:val="0"/>
      <w:marRight w:val="0"/>
      <w:marTop w:val="0"/>
      <w:marBottom w:val="0"/>
      <w:divBdr>
        <w:top w:val="none" w:sz="0" w:space="0" w:color="auto"/>
        <w:left w:val="none" w:sz="0" w:space="0" w:color="auto"/>
        <w:bottom w:val="none" w:sz="0" w:space="0" w:color="auto"/>
        <w:right w:val="none" w:sz="0" w:space="0" w:color="auto"/>
      </w:divBdr>
    </w:div>
    <w:div w:id="2077895008">
      <w:bodyDiv w:val="1"/>
      <w:marLeft w:val="0"/>
      <w:marRight w:val="0"/>
      <w:marTop w:val="0"/>
      <w:marBottom w:val="0"/>
      <w:divBdr>
        <w:top w:val="none" w:sz="0" w:space="0" w:color="auto"/>
        <w:left w:val="none" w:sz="0" w:space="0" w:color="auto"/>
        <w:bottom w:val="none" w:sz="0" w:space="0" w:color="auto"/>
        <w:right w:val="none" w:sz="0" w:space="0" w:color="auto"/>
      </w:divBdr>
    </w:div>
    <w:div w:id="2078283922">
      <w:bodyDiv w:val="1"/>
      <w:marLeft w:val="0"/>
      <w:marRight w:val="0"/>
      <w:marTop w:val="0"/>
      <w:marBottom w:val="0"/>
      <w:divBdr>
        <w:top w:val="none" w:sz="0" w:space="0" w:color="auto"/>
        <w:left w:val="none" w:sz="0" w:space="0" w:color="auto"/>
        <w:bottom w:val="none" w:sz="0" w:space="0" w:color="auto"/>
        <w:right w:val="none" w:sz="0" w:space="0" w:color="auto"/>
      </w:divBdr>
    </w:div>
    <w:div w:id="2078355736">
      <w:bodyDiv w:val="1"/>
      <w:marLeft w:val="0"/>
      <w:marRight w:val="0"/>
      <w:marTop w:val="0"/>
      <w:marBottom w:val="0"/>
      <w:divBdr>
        <w:top w:val="none" w:sz="0" w:space="0" w:color="auto"/>
        <w:left w:val="none" w:sz="0" w:space="0" w:color="auto"/>
        <w:bottom w:val="none" w:sz="0" w:space="0" w:color="auto"/>
        <w:right w:val="none" w:sz="0" w:space="0" w:color="auto"/>
      </w:divBdr>
    </w:div>
    <w:div w:id="2080859656">
      <w:bodyDiv w:val="1"/>
      <w:marLeft w:val="0"/>
      <w:marRight w:val="0"/>
      <w:marTop w:val="0"/>
      <w:marBottom w:val="0"/>
      <w:divBdr>
        <w:top w:val="none" w:sz="0" w:space="0" w:color="auto"/>
        <w:left w:val="none" w:sz="0" w:space="0" w:color="auto"/>
        <w:bottom w:val="none" w:sz="0" w:space="0" w:color="auto"/>
        <w:right w:val="none" w:sz="0" w:space="0" w:color="auto"/>
      </w:divBdr>
    </w:div>
    <w:div w:id="2081825828">
      <w:bodyDiv w:val="1"/>
      <w:marLeft w:val="0"/>
      <w:marRight w:val="0"/>
      <w:marTop w:val="0"/>
      <w:marBottom w:val="0"/>
      <w:divBdr>
        <w:top w:val="none" w:sz="0" w:space="0" w:color="auto"/>
        <w:left w:val="none" w:sz="0" w:space="0" w:color="auto"/>
        <w:bottom w:val="none" w:sz="0" w:space="0" w:color="auto"/>
        <w:right w:val="none" w:sz="0" w:space="0" w:color="auto"/>
      </w:divBdr>
    </w:div>
    <w:div w:id="2082944126">
      <w:bodyDiv w:val="1"/>
      <w:marLeft w:val="0"/>
      <w:marRight w:val="0"/>
      <w:marTop w:val="0"/>
      <w:marBottom w:val="0"/>
      <w:divBdr>
        <w:top w:val="none" w:sz="0" w:space="0" w:color="auto"/>
        <w:left w:val="none" w:sz="0" w:space="0" w:color="auto"/>
        <w:bottom w:val="none" w:sz="0" w:space="0" w:color="auto"/>
        <w:right w:val="none" w:sz="0" w:space="0" w:color="auto"/>
      </w:divBdr>
    </w:div>
    <w:div w:id="2084792431">
      <w:bodyDiv w:val="1"/>
      <w:marLeft w:val="0"/>
      <w:marRight w:val="0"/>
      <w:marTop w:val="0"/>
      <w:marBottom w:val="0"/>
      <w:divBdr>
        <w:top w:val="none" w:sz="0" w:space="0" w:color="auto"/>
        <w:left w:val="none" w:sz="0" w:space="0" w:color="auto"/>
        <w:bottom w:val="none" w:sz="0" w:space="0" w:color="auto"/>
        <w:right w:val="none" w:sz="0" w:space="0" w:color="auto"/>
      </w:divBdr>
    </w:div>
    <w:div w:id="2085444484">
      <w:bodyDiv w:val="1"/>
      <w:marLeft w:val="0"/>
      <w:marRight w:val="0"/>
      <w:marTop w:val="0"/>
      <w:marBottom w:val="0"/>
      <w:divBdr>
        <w:top w:val="none" w:sz="0" w:space="0" w:color="auto"/>
        <w:left w:val="none" w:sz="0" w:space="0" w:color="auto"/>
        <w:bottom w:val="none" w:sz="0" w:space="0" w:color="auto"/>
        <w:right w:val="none" w:sz="0" w:space="0" w:color="auto"/>
      </w:divBdr>
    </w:div>
    <w:div w:id="2087067773">
      <w:bodyDiv w:val="1"/>
      <w:marLeft w:val="0"/>
      <w:marRight w:val="0"/>
      <w:marTop w:val="0"/>
      <w:marBottom w:val="0"/>
      <w:divBdr>
        <w:top w:val="none" w:sz="0" w:space="0" w:color="auto"/>
        <w:left w:val="none" w:sz="0" w:space="0" w:color="auto"/>
        <w:bottom w:val="none" w:sz="0" w:space="0" w:color="auto"/>
        <w:right w:val="none" w:sz="0" w:space="0" w:color="auto"/>
      </w:divBdr>
    </w:div>
    <w:div w:id="2087485148">
      <w:bodyDiv w:val="1"/>
      <w:marLeft w:val="0"/>
      <w:marRight w:val="0"/>
      <w:marTop w:val="0"/>
      <w:marBottom w:val="0"/>
      <w:divBdr>
        <w:top w:val="none" w:sz="0" w:space="0" w:color="auto"/>
        <w:left w:val="none" w:sz="0" w:space="0" w:color="auto"/>
        <w:bottom w:val="none" w:sz="0" w:space="0" w:color="auto"/>
        <w:right w:val="none" w:sz="0" w:space="0" w:color="auto"/>
      </w:divBdr>
    </w:div>
    <w:div w:id="2088963269">
      <w:bodyDiv w:val="1"/>
      <w:marLeft w:val="0"/>
      <w:marRight w:val="0"/>
      <w:marTop w:val="0"/>
      <w:marBottom w:val="0"/>
      <w:divBdr>
        <w:top w:val="none" w:sz="0" w:space="0" w:color="auto"/>
        <w:left w:val="none" w:sz="0" w:space="0" w:color="auto"/>
        <w:bottom w:val="none" w:sz="0" w:space="0" w:color="auto"/>
        <w:right w:val="none" w:sz="0" w:space="0" w:color="auto"/>
      </w:divBdr>
    </w:div>
    <w:div w:id="2090150710">
      <w:bodyDiv w:val="1"/>
      <w:marLeft w:val="0"/>
      <w:marRight w:val="0"/>
      <w:marTop w:val="0"/>
      <w:marBottom w:val="0"/>
      <w:divBdr>
        <w:top w:val="none" w:sz="0" w:space="0" w:color="auto"/>
        <w:left w:val="none" w:sz="0" w:space="0" w:color="auto"/>
        <w:bottom w:val="none" w:sz="0" w:space="0" w:color="auto"/>
        <w:right w:val="none" w:sz="0" w:space="0" w:color="auto"/>
      </w:divBdr>
    </w:div>
    <w:div w:id="2090997868">
      <w:bodyDiv w:val="1"/>
      <w:marLeft w:val="0"/>
      <w:marRight w:val="0"/>
      <w:marTop w:val="0"/>
      <w:marBottom w:val="0"/>
      <w:divBdr>
        <w:top w:val="none" w:sz="0" w:space="0" w:color="auto"/>
        <w:left w:val="none" w:sz="0" w:space="0" w:color="auto"/>
        <w:bottom w:val="none" w:sz="0" w:space="0" w:color="auto"/>
        <w:right w:val="none" w:sz="0" w:space="0" w:color="auto"/>
      </w:divBdr>
    </w:div>
    <w:div w:id="2091732518">
      <w:bodyDiv w:val="1"/>
      <w:marLeft w:val="0"/>
      <w:marRight w:val="0"/>
      <w:marTop w:val="0"/>
      <w:marBottom w:val="0"/>
      <w:divBdr>
        <w:top w:val="none" w:sz="0" w:space="0" w:color="auto"/>
        <w:left w:val="none" w:sz="0" w:space="0" w:color="auto"/>
        <w:bottom w:val="none" w:sz="0" w:space="0" w:color="auto"/>
        <w:right w:val="none" w:sz="0" w:space="0" w:color="auto"/>
      </w:divBdr>
    </w:div>
    <w:div w:id="2092000215">
      <w:bodyDiv w:val="1"/>
      <w:marLeft w:val="0"/>
      <w:marRight w:val="0"/>
      <w:marTop w:val="0"/>
      <w:marBottom w:val="0"/>
      <w:divBdr>
        <w:top w:val="none" w:sz="0" w:space="0" w:color="auto"/>
        <w:left w:val="none" w:sz="0" w:space="0" w:color="auto"/>
        <w:bottom w:val="none" w:sz="0" w:space="0" w:color="auto"/>
        <w:right w:val="none" w:sz="0" w:space="0" w:color="auto"/>
      </w:divBdr>
    </w:div>
    <w:div w:id="2092307446">
      <w:bodyDiv w:val="1"/>
      <w:marLeft w:val="0"/>
      <w:marRight w:val="0"/>
      <w:marTop w:val="0"/>
      <w:marBottom w:val="0"/>
      <w:divBdr>
        <w:top w:val="none" w:sz="0" w:space="0" w:color="auto"/>
        <w:left w:val="none" w:sz="0" w:space="0" w:color="auto"/>
        <w:bottom w:val="none" w:sz="0" w:space="0" w:color="auto"/>
        <w:right w:val="none" w:sz="0" w:space="0" w:color="auto"/>
      </w:divBdr>
    </w:div>
    <w:div w:id="2093037985">
      <w:bodyDiv w:val="1"/>
      <w:marLeft w:val="0"/>
      <w:marRight w:val="0"/>
      <w:marTop w:val="0"/>
      <w:marBottom w:val="0"/>
      <w:divBdr>
        <w:top w:val="none" w:sz="0" w:space="0" w:color="auto"/>
        <w:left w:val="none" w:sz="0" w:space="0" w:color="auto"/>
        <w:bottom w:val="none" w:sz="0" w:space="0" w:color="auto"/>
        <w:right w:val="none" w:sz="0" w:space="0" w:color="auto"/>
      </w:divBdr>
    </w:div>
    <w:div w:id="2093820269">
      <w:bodyDiv w:val="1"/>
      <w:marLeft w:val="0"/>
      <w:marRight w:val="0"/>
      <w:marTop w:val="0"/>
      <w:marBottom w:val="0"/>
      <w:divBdr>
        <w:top w:val="none" w:sz="0" w:space="0" w:color="auto"/>
        <w:left w:val="none" w:sz="0" w:space="0" w:color="auto"/>
        <w:bottom w:val="none" w:sz="0" w:space="0" w:color="auto"/>
        <w:right w:val="none" w:sz="0" w:space="0" w:color="auto"/>
      </w:divBdr>
    </w:div>
    <w:div w:id="2094618980">
      <w:bodyDiv w:val="1"/>
      <w:marLeft w:val="0"/>
      <w:marRight w:val="0"/>
      <w:marTop w:val="0"/>
      <w:marBottom w:val="0"/>
      <w:divBdr>
        <w:top w:val="none" w:sz="0" w:space="0" w:color="auto"/>
        <w:left w:val="none" w:sz="0" w:space="0" w:color="auto"/>
        <w:bottom w:val="none" w:sz="0" w:space="0" w:color="auto"/>
        <w:right w:val="none" w:sz="0" w:space="0" w:color="auto"/>
      </w:divBdr>
    </w:div>
    <w:div w:id="2094858604">
      <w:bodyDiv w:val="1"/>
      <w:marLeft w:val="0"/>
      <w:marRight w:val="0"/>
      <w:marTop w:val="0"/>
      <w:marBottom w:val="0"/>
      <w:divBdr>
        <w:top w:val="none" w:sz="0" w:space="0" w:color="auto"/>
        <w:left w:val="none" w:sz="0" w:space="0" w:color="auto"/>
        <w:bottom w:val="none" w:sz="0" w:space="0" w:color="auto"/>
        <w:right w:val="none" w:sz="0" w:space="0" w:color="auto"/>
      </w:divBdr>
    </w:div>
    <w:div w:id="2095204301">
      <w:bodyDiv w:val="1"/>
      <w:marLeft w:val="0"/>
      <w:marRight w:val="0"/>
      <w:marTop w:val="0"/>
      <w:marBottom w:val="0"/>
      <w:divBdr>
        <w:top w:val="none" w:sz="0" w:space="0" w:color="auto"/>
        <w:left w:val="none" w:sz="0" w:space="0" w:color="auto"/>
        <w:bottom w:val="none" w:sz="0" w:space="0" w:color="auto"/>
        <w:right w:val="none" w:sz="0" w:space="0" w:color="auto"/>
      </w:divBdr>
    </w:div>
    <w:div w:id="2095932421">
      <w:bodyDiv w:val="1"/>
      <w:marLeft w:val="0"/>
      <w:marRight w:val="0"/>
      <w:marTop w:val="0"/>
      <w:marBottom w:val="0"/>
      <w:divBdr>
        <w:top w:val="none" w:sz="0" w:space="0" w:color="auto"/>
        <w:left w:val="none" w:sz="0" w:space="0" w:color="auto"/>
        <w:bottom w:val="none" w:sz="0" w:space="0" w:color="auto"/>
        <w:right w:val="none" w:sz="0" w:space="0" w:color="auto"/>
      </w:divBdr>
    </w:div>
    <w:div w:id="2096513396">
      <w:bodyDiv w:val="1"/>
      <w:marLeft w:val="0"/>
      <w:marRight w:val="0"/>
      <w:marTop w:val="0"/>
      <w:marBottom w:val="0"/>
      <w:divBdr>
        <w:top w:val="none" w:sz="0" w:space="0" w:color="auto"/>
        <w:left w:val="none" w:sz="0" w:space="0" w:color="auto"/>
        <w:bottom w:val="none" w:sz="0" w:space="0" w:color="auto"/>
        <w:right w:val="none" w:sz="0" w:space="0" w:color="auto"/>
      </w:divBdr>
    </w:div>
    <w:div w:id="2096587654">
      <w:bodyDiv w:val="1"/>
      <w:marLeft w:val="0"/>
      <w:marRight w:val="0"/>
      <w:marTop w:val="0"/>
      <w:marBottom w:val="0"/>
      <w:divBdr>
        <w:top w:val="none" w:sz="0" w:space="0" w:color="auto"/>
        <w:left w:val="none" w:sz="0" w:space="0" w:color="auto"/>
        <w:bottom w:val="none" w:sz="0" w:space="0" w:color="auto"/>
        <w:right w:val="none" w:sz="0" w:space="0" w:color="auto"/>
      </w:divBdr>
    </w:div>
    <w:div w:id="2097246747">
      <w:bodyDiv w:val="1"/>
      <w:marLeft w:val="0"/>
      <w:marRight w:val="0"/>
      <w:marTop w:val="0"/>
      <w:marBottom w:val="0"/>
      <w:divBdr>
        <w:top w:val="none" w:sz="0" w:space="0" w:color="auto"/>
        <w:left w:val="none" w:sz="0" w:space="0" w:color="auto"/>
        <w:bottom w:val="none" w:sz="0" w:space="0" w:color="auto"/>
        <w:right w:val="none" w:sz="0" w:space="0" w:color="auto"/>
      </w:divBdr>
    </w:div>
    <w:div w:id="2097283122">
      <w:bodyDiv w:val="1"/>
      <w:marLeft w:val="0"/>
      <w:marRight w:val="0"/>
      <w:marTop w:val="0"/>
      <w:marBottom w:val="0"/>
      <w:divBdr>
        <w:top w:val="none" w:sz="0" w:space="0" w:color="auto"/>
        <w:left w:val="none" w:sz="0" w:space="0" w:color="auto"/>
        <w:bottom w:val="none" w:sz="0" w:space="0" w:color="auto"/>
        <w:right w:val="none" w:sz="0" w:space="0" w:color="auto"/>
      </w:divBdr>
    </w:div>
    <w:div w:id="2098017397">
      <w:bodyDiv w:val="1"/>
      <w:marLeft w:val="0"/>
      <w:marRight w:val="0"/>
      <w:marTop w:val="0"/>
      <w:marBottom w:val="0"/>
      <w:divBdr>
        <w:top w:val="none" w:sz="0" w:space="0" w:color="auto"/>
        <w:left w:val="none" w:sz="0" w:space="0" w:color="auto"/>
        <w:bottom w:val="none" w:sz="0" w:space="0" w:color="auto"/>
        <w:right w:val="none" w:sz="0" w:space="0" w:color="auto"/>
      </w:divBdr>
    </w:div>
    <w:div w:id="2098209209">
      <w:bodyDiv w:val="1"/>
      <w:marLeft w:val="0"/>
      <w:marRight w:val="0"/>
      <w:marTop w:val="0"/>
      <w:marBottom w:val="0"/>
      <w:divBdr>
        <w:top w:val="none" w:sz="0" w:space="0" w:color="auto"/>
        <w:left w:val="none" w:sz="0" w:space="0" w:color="auto"/>
        <w:bottom w:val="none" w:sz="0" w:space="0" w:color="auto"/>
        <w:right w:val="none" w:sz="0" w:space="0" w:color="auto"/>
      </w:divBdr>
    </w:div>
    <w:div w:id="2098790997">
      <w:bodyDiv w:val="1"/>
      <w:marLeft w:val="0"/>
      <w:marRight w:val="0"/>
      <w:marTop w:val="0"/>
      <w:marBottom w:val="0"/>
      <w:divBdr>
        <w:top w:val="none" w:sz="0" w:space="0" w:color="auto"/>
        <w:left w:val="none" w:sz="0" w:space="0" w:color="auto"/>
        <w:bottom w:val="none" w:sz="0" w:space="0" w:color="auto"/>
        <w:right w:val="none" w:sz="0" w:space="0" w:color="auto"/>
      </w:divBdr>
    </w:div>
    <w:div w:id="2099863297">
      <w:bodyDiv w:val="1"/>
      <w:marLeft w:val="0"/>
      <w:marRight w:val="0"/>
      <w:marTop w:val="0"/>
      <w:marBottom w:val="0"/>
      <w:divBdr>
        <w:top w:val="none" w:sz="0" w:space="0" w:color="auto"/>
        <w:left w:val="none" w:sz="0" w:space="0" w:color="auto"/>
        <w:bottom w:val="none" w:sz="0" w:space="0" w:color="auto"/>
        <w:right w:val="none" w:sz="0" w:space="0" w:color="auto"/>
      </w:divBdr>
    </w:div>
    <w:div w:id="2100440722">
      <w:bodyDiv w:val="1"/>
      <w:marLeft w:val="0"/>
      <w:marRight w:val="0"/>
      <w:marTop w:val="0"/>
      <w:marBottom w:val="0"/>
      <w:divBdr>
        <w:top w:val="none" w:sz="0" w:space="0" w:color="auto"/>
        <w:left w:val="none" w:sz="0" w:space="0" w:color="auto"/>
        <w:bottom w:val="none" w:sz="0" w:space="0" w:color="auto"/>
        <w:right w:val="none" w:sz="0" w:space="0" w:color="auto"/>
      </w:divBdr>
    </w:div>
    <w:div w:id="2100984803">
      <w:bodyDiv w:val="1"/>
      <w:marLeft w:val="0"/>
      <w:marRight w:val="0"/>
      <w:marTop w:val="0"/>
      <w:marBottom w:val="0"/>
      <w:divBdr>
        <w:top w:val="none" w:sz="0" w:space="0" w:color="auto"/>
        <w:left w:val="none" w:sz="0" w:space="0" w:color="auto"/>
        <w:bottom w:val="none" w:sz="0" w:space="0" w:color="auto"/>
        <w:right w:val="none" w:sz="0" w:space="0" w:color="auto"/>
      </w:divBdr>
    </w:div>
    <w:div w:id="2101216815">
      <w:bodyDiv w:val="1"/>
      <w:marLeft w:val="0"/>
      <w:marRight w:val="0"/>
      <w:marTop w:val="0"/>
      <w:marBottom w:val="0"/>
      <w:divBdr>
        <w:top w:val="none" w:sz="0" w:space="0" w:color="auto"/>
        <w:left w:val="none" w:sz="0" w:space="0" w:color="auto"/>
        <w:bottom w:val="none" w:sz="0" w:space="0" w:color="auto"/>
        <w:right w:val="none" w:sz="0" w:space="0" w:color="auto"/>
      </w:divBdr>
    </w:div>
    <w:div w:id="2101751210">
      <w:bodyDiv w:val="1"/>
      <w:marLeft w:val="0"/>
      <w:marRight w:val="0"/>
      <w:marTop w:val="0"/>
      <w:marBottom w:val="0"/>
      <w:divBdr>
        <w:top w:val="none" w:sz="0" w:space="0" w:color="auto"/>
        <w:left w:val="none" w:sz="0" w:space="0" w:color="auto"/>
        <w:bottom w:val="none" w:sz="0" w:space="0" w:color="auto"/>
        <w:right w:val="none" w:sz="0" w:space="0" w:color="auto"/>
      </w:divBdr>
    </w:div>
    <w:div w:id="2102488149">
      <w:bodyDiv w:val="1"/>
      <w:marLeft w:val="0"/>
      <w:marRight w:val="0"/>
      <w:marTop w:val="0"/>
      <w:marBottom w:val="0"/>
      <w:divBdr>
        <w:top w:val="none" w:sz="0" w:space="0" w:color="auto"/>
        <w:left w:val="none" w:sz="0" w:space="0" w:color="auto"/>
        <w:bottom w:val="none" w:sz="0" w:space="0" w:color="auto"/>
        <w:right w:val="none" w:sz="0" w:space="0" w:color="auto"/>
      </w:divBdr>
    </w:div>
    <w:div w:id="2102875996">
      <w:bodyDiv w:val="1"/>
      <w:marLeft w:val="0"/>
      <w:marRight w:val="0"/>
      <w:marTop w:val="0"/>
      <w:marBottom w:val="0"/>
      <w:divBdr>
        <w:top w:val="none" w:sz="0" w:space="0" w:color="auto"/>
        <w:left w:val="none" w:sz="0" w:space="0" w:color="auto"/>
        <w:bottom w:val="none" w:sz="0" w:space="0" w:color="auto"/>
        <w:right w:val="none" w:sz="0" w:space="0" w:color="auto"/>
      </w:divBdr>
    </w:div>
    <w:div w:id="2103185173">
      <w:bodyDiv w:val="1"/>
      <w:marLeft w:val="0"/>
      <w:marRight w:val="0"/>
      <w:marTop w:val="0"/>
      <w:marBottom w:val="0"/>
      <w:divBdr>
        <w:top w:val="none" w:sz="0" w:space="0" w:color="auto"/>
        <w:left w:val="none" w:sz="0" w:space="0" w:color="auto"/>
        <w:bottom w:val="none" w:sz="0" w:space="0" w:color="auto"/>
        <w:right w:val="none" w:sz="0" w:space="0" w:color="auto"/>
      </w:divBdr>
    </w:div>
    <w:div w:id="2104259592">
      <w:bodyDiv w:val="1"/>
      <w:marLeft w:val="0"/>
      <w:marRight w:val="0"/>
      <w:marTop w:val="0"/>
      <w:marBottom w:val="0"/>
      <w:divBdr>
        <w:top w:val="none" w:sz="0" w:space="0" w:color="auto"/>
        <w:left w:val="none" w:sz="0" w:space="0" w:color="auto"/>
        <w:bottom w:val="none" w:sz="0" w:space="0" w:color="auto"/>
        <w:right w:val="none" w:sz="0" w:space="0" w:color="auto"/>
      </w:divBdr>
    </w:div>
    <w:div w:id="2104375035">
      <w:bodyDiv w:val="1"/>
      <w:marLeft w:val="0"/>
      <w:marRight w:val="0"/>
      <w:marTop w:val="0"/>
      <w:marBottom w:val="0"/>
      <w:divBdr>
        <w:top w:val="none" w:sz="0" w:space="0" w:color="auto"/>
        <w:left w:val="none" w:sz="0" w:space="0" w:color="auto"/>
        <w:bottom w:val="none" w:sz="0" w:space="0" w:color="auto"/>
        <w:right w:val="none" w:sz="0" w:space="0" w:color="auto"/>
      </w:divBdr>
    </w:div>
    <w:div w:id="2104916440">
      <w:bodyDiv w:val="1"/>
      <w:marLeft w:val="0"/>
      <w:marRight w:val="0"/>
      <w:marTop w:val="0"/>
      <w:marBottom w:val="0"/>
      <w:divBdr>
        <w:top w:val="none" w:sz="0" w:space="0" w:color="auto"/>
        <w:left w:val="none" w:sz="0" w:space="0" w:color="auto"/>
        <w:bottom w:val="none" w:sz="0" w:space="0" w:color="auto"/>
        <w:right w:val="none" w:sz="0" w:space="0" w:color="auto"/>
      </w:divBdr>
    </w:div>
    <w:div w:id="2105414461">
      <w:bodyDiv w:val="1"/>
      <w:marLeft w:val="0"/>
      <w:marRight w:val="0"/>
      <w:marTop w:val="0"/>
      <w:marBottom w:val="0"/>
      <w:divBdr>
        <w:top w:val="none" w:sz="0" w:space="0" w:color="auto"/>
        <w:left w:val="none" w:sz="0" w:space="0" w:color="auto"/>
        <w:bottom w:val="none" w:sz="0" w:space="0" w:color="auto"/>
        <w:right w:val="none" w:sz="0" w:space="0" w:color="auto"/>
      </w:divBdr>
    </w:div>
    <w:div w:id="2105762907">
      <w:bodyDiv w:val="1"/>
      <w:marLeft w:val="0"/>
      <w:marRight w:val="0"/>
      <w:marTop w:val="0"/>
      <w:marBottom w:val="0"/>
      <w:divBdr>
        <w:top w:val="none" w:sz="0" w:space="0" w:color="auto"/>
        <w:left w:val="none" w:sz="0" w:space="0" w:color="auto"/>
        <w:bottom w:val="none" w:sz="0" w:space="0" w:color="auto"/>
        <w:right w:val="none" w:sz="0" w:space="0" w:color="auto"/>
      </w:divBdr>
    </w:div>
    <w:div w:id="2106878532">
      <w:bodyDiv w:val="1"/>
      <w:marLeft w:val="0"/>
      <w:marRight w:val="0"/>
      <w:marTop w:val="0"/>
      <w:marBottom w:val="0"/>
      <w:divBdr>
        <w:top w:val="none" w:sz="0" w:space="0" w:color="auto"/>
        <w:left w:val="none" w:sz="0" w:space="0" w:color="auto"/>
        <w:bottom w:val="none" w:sz="0" w:space="0" w:color="auto"/>
        <w:right w:val="none" w:sz="0" w:space="0" w:color="auto"/>
      </w:divBdr>
    </w:div>
    <w:div w:id="2108503371">
      <w:bodyDiv w:val="1"/>
      <w:marLeft w:val="0"/>
      <w:marRight w:val="0"/>
      <w:marTop w:val="0"/>
      <w:marBottom w:val="0"/>
      <w:divBdr>
        <w:top w:val="none" w:sz="0" w:space="0" w:color="auto"/>
        <w:left w:val="none" w:sz="0" w:space="0" w:color="auto"/>
        <w:bottom w:val="none" w:sz="0" w:space="0" w:color="auto"/>
        <w:right w:val="none" w:sz="0" w:space="0" w:color="auto"/>
      </w:divBdr>
    </w:div>
    <w:div w:id="2109546322">
      <w:bodyDiv w:val="1"/>
      <w:marLeft w:val="0"/>
      <w:marRight w:val="0"/>
      <w:marTop w:val="0"/>
      <w:marBottom w:val="0"/>
      <w:divBdr>
        <w:top w:val="none" w:sz="0" w:space="0" w:color="auto"/>
        <w:left w:val="none" w:sz="0" w:space="0" w:color="auto"/>
        <w:bottom w:val="none" w:sz="0" w:space="0" w:color="auto"/>
        <w:right w:val="none" w:sz="0" w:space="0" w:color="auto"/>
      </w:divBdr>
    </w:div>
    <w:div w:id="2110199129">
      <w:bodyDiv w:val="1"/>
      <w:marLeft w:val="0"/>
      <w:marRight w:val="0"/>
      <w:marTop w:val="0"/>
      <w:marBottom w:val="0"/>
      <w:divBdr>
        <w:top w:val="none" w:sz="0" w:space="0" w:color="auto"/>
        <w:left w:val="none" w:sz="0" w:space="0" w:color="auto"/>
        <w:bottom w:val="none" w:sz="0" w:space="0" w:color="auto"/>
        <w:right w:val="none" w:sz="0" w:space="0" w:color="auto"/>
      </w:divBdr>
    </w:div>
    <w:div w:id="2112047698">
      <w:bodyDiv w:val="1"/>
      <w:marLeft w:val="0"/>
      <w:marRight w:val="0"/>
      <w:marTop w:val="0"/>
      <w:marBottom w:val="0"/>
      <w:divBdr>
        <w:top w:val="none" w:sz="0" w:space="0" w:color="auto"/>
        <w:left w:val="none" w:sz="0" w:space="0" w:color="auto"/>
        <w:bottom w:val="none" w:sz="0" w:space="0" w:color="auto"/>
        <w:right w:val="none" w:sz="0" w:space="0" w:color="auto"/>
      </w:divBdr>
    </w:div>
    <w:div w:id="2112317727">
      <w:bodyDiv w:val="1"/>
      <w:marLeft w:val="0"/>
      <w:marRight w:val="0"/>
      <w:marTop w:val="0"/>
      <w:marBottom w:val="0"/>
      <w:divBdr>
        <w:top w:val="none" w:sz="0" w:space="0" w:color="auto"/>
        <w:left w:val="none" w:sz="0" w:space="0" w:color="auto"/>
        <w:bottom w:val="none" w:sz="0" w:space="0" w:color="auto"/>
        <w:right w:val="none" w:sz="0" w:space="0" w:color="auto"/>
      </w:divBdr>
    </w:div>
    <w:div w:id="2113360164">
      <w:bodyDiv w:val="1"/>
      <w:marLeft w:val="0"/>
      <w:marRight w:val="0"/>
      <w:marTop w:val="0"/>
      <w:marBottom w:val="0"/>
      <w:divBdr>
        <w:top w:val="none" w:sz="0" w:space="0" w:color="auto"/>
        <w:left w:val="none" w:sz="0" w:space="0" w:color="auto"/>
        <w:bottom w:val="none" w:sz="0" w:space="0" w:color="auto"/>
        <w:right w:val="none" w:sz="0" w:space="0" w:color="auto"/>
      </w:divBdr>
    </w:div>
    <w:div w:id="2113436061">
      <w:bodyDiv w:val="1"/>
      <w:marLeft w:val="0"/>
      <w:marRight w:val="0"/>
      <w:marTop w:val="0"/>
      <w:marBottom w:val="0"/>
      <w:divBdr>
        <w:top w:val="none" w:sz="0" w:space="0" w:color="auto"/>
        <w:left w:val="none" w:sz="0" w:space="0" w:color="auto"/>
        <w:bottom w:val="none" w:sz="0" w:space="0" w:color="auto"/>
        <w:right w:val="none" w:sz="0" w:space="0" w:color="auto"/>
      </w:divBdr>
    </w:div>
    <w:div w:id="2113739077">
      <w:bodyDiv w:val="1"/>
      <w:marLeft w:val="0"/>
      <w:marRight w:val="0"/>
      <w:marTop w:val="0"/>
      <w:marBottom w:val="0"/>
      <w:divBdr>
        <w:top w:val="none" w:sz="0" w:space="0" w:color="auto"/>
        <w:left w:val="none" w:sz="0" w:space="0" w:color="auto"/>
        <w:bottom w:val="none" w:sz="0" w:space="0" w:color="auto"/>
        <w:right w:val="none" w:sz="0" w:space="0" w:color="auto"/>
      </w:divBdr>
    </w:div>
    <w:div w:id="2115125976">
      <w:bodyDiv w:val="1"/>
      <w:marLeft w:val="0"/>
      <w:marRight w:val="0"/>
      <w:marTop w:val="0"/>
      <w:marBottom w:val="0"/>
      <w:divBdr>
        <w:top w:val="none" w:sz="0" w:space="0" w:color="auto"/>
        <w:left w:val="none" w:sz="0" w:space="0" w:color="auto"/>
        <w:bottom w:val="none" w:sz="0" w:space="0" w:color="auto"/>
        <w:right w:val="none" w:sz="0" w:space="0" w:color="auto"/>
      </w:divBdr>
    </w:div>
    <w:div w:id="2116051618">
      <w:bodyDiv w:val="1"/>
      <w:marLeft w:val="0"/>
      <w:marRight w:val="0"/>
      <w:marTop w:val="0"/>
      <w:marBottom w:val="0"/>
      <w:divBdr>
        <w:top w:val="none" w:sz="0" w:space="0" w:color="auto"/>
        <w:left w:val="none" w:sz="0" w:space="0" w:color="auto"/>
        <w:bottom w:val="none" w:sz="0" w:space="0" w:color="auto"/>
        <w:right w:val="none" w:sz="0" w:space="0" w:color="auto"/>
      </w:divBdr>
    </w:div>
    <w:div w:id="2117288728">
      <w:bodyDiv w:val="1"/>
      <w:marLeft w:val="0"/>
      <w:marRight w:val="0"/>
      <w:marTop w:val="0"/>
      <w:marBottom w:val="0"/>
      <w:divBdr>
        <w:top w:val="none" w:sz="0" w:space="0" w:color="auto"/>
        <w:left w:val="none" w:sz="0" w:space="0" w:color="auto"/>
        <w:bottom w:val="none" w:sz="0" w:space="0" w:color="auto"/>
        <w:right w:val="none" w:sz="0" w:space="0" w:color="auto"/>
      </w:divBdr>
    </w:div>
    <w:div w:id="2118478084">
      <w:bodyDiv w:val="1"/>
      <w:marLeft w:val="0"/>
      <w:marRight w:val="0"/>
      <w:marTop w:val="0"/>
      <w:marBottom w:val="0"/>
      <w:divBdr>
        <w:top w:val="none" w:sz="0" w:space="0" w:color="auto"/>
        <w:left w:val="none" w:sz="0" w:space="0" w:color="auto"/>
        <w:bottom w:val="none" w:sz="0" w:space="0" w:color="auto"/>
        <w:right w:val="none" w:sz="0" w:space="0" w:color="auto"/>
      </w:divBdr>
    </w:div>
    <w:div w:id="2118988240">
      <w:bodyDiv w:val="1"/>
      <w:marLeft w:val="0"/>
      <w:marRight w:val="0"/>
      <w:marTop w:val="0"/>
      <w:marBottom w:val="0"/>
      <w:divBdr>
        <w:top w:val="none" w:sz="0" w:space="0" w:color="auto"/>
        <w:left w:val="none" w:sz="0" w:space="0" w:color="auto"/>
        <w:bottom w:val="none" w:sz="0" w:space="0" w:color="auto"/>
        <w:right w:val="none" w:sz="0" w:space="0" w:color="auto"/>
      </w:divBdr>
    </w:div>
    <w:div w:id="2120373544">
      <w:bodyDiv w:val="1"/>
      <w:marLeft w:val="0"/>
      <w:marRight w:val="0"/>
      <w:marTop w:val="0"/>
      <w:marBottom w:val="0"/>
      <w:divBdr>
        <w:top w:val="none" w:sz="0" w:space="0" w:color="auto"/>
        <w:left w:val="none" w:sz="0" w:space="0" w:color="auto"/>
        <w:bottom w:val="none" w:sz="0" w:space="0" w:color="auto"/>
        <w:right w:val="none" w:sz="0" w:space="0" w:color="auto"/>
      </w:divBdr>
    </w:div>
    <w:div w:id="2120448013">
      <w:bodyDiv w:val="1"/>
      <w:marLeft w:val="0"/>
      <w:marRight w:val="0"/>
      <w:marTop w:val="0"/>
      <w:marBottom w:val="0"/>
      <w:divBdr>
        <w:top w:val="none" w:sz="0" w:space="0" w:color="auto"/>
        <w:left w:val="none" w:sz="0" w:space="0" w:color="auto"/>
        <w:bottom w:val="none" w:sz="0" w:space="0" w:color="auto"/>
        <w:right w:val="none" w:sz="0" w:space="0" w:color="auto"/>
      </w:divBdr>
    </w:div>
    <w:div w:id="2120490270">
      <w:bodyDiv w:val="1"/>
      <w:marLeft w:val="0"/>
      <w:marRight w:val="0"/>
      <w:marTop w:val="0"/>
      <w:marBottom w:val="0"/>
      <w:divBdr>
        <w:top w:val="none" w:sz="0" w:space="0" w:color="auto"/>
        <w:left w:val="none" w:sz="0" w:space="0" w:color="auto"/>
        <w:bottom w:val="none" w:sz="0" w:space="0" w:color="auto"/>
        <w:right w:val="none" w:sz="0" w:space="0" w:color="auto"/>
      </w:divBdr>
    </w:div>
    <w:div w:id="2120756664">
      <w:bodyDiv w:val="1"/>
      <w:marLeft w:val="0"/>
      <w:marRight w:val="0"/>
      <w:marTop w:val="0"/>
      <w:marBottom w:val="0"/>
      <w:divBdr>
        <w:top w:val="none" w:sz="0" w:space="0" w:color="auto"/>
        <w:left w:val="none" w:sz="0" w:space="0" w:color="auto"/>
        <w:bottom w:val="none" w:sz="0" w:space="0" w:color="auto"/>
        <w:right w:val="none" w:sz="0" w:space="0" w:color="auto"/>
      </w:divBdr>
    </w:div>
    <w:div w:id="2121610001">
      <w:bodyDiv w:val="1"/>
      <w:marLeft w:val="0"/>
      <w:marRight w:val="0"/>
      <w:marTop w:val="0"/>
      <w:marBottom w:val="0"/>
      <w:divBdr>
        <w:top w:val="none" w:sz="0" w:space="0" w:color="auto"/>
        <w:left w:val="none" w:sz="0" w:space="0" w:color="auto"/>
        <w:bottom w:val="none" w:sz="0" w:space="0" w:color="auto"/>
        <w:right w:val="none" w:sz="0" w:space="0" w:color="auto"/>
      </w:divBdr>
    </w:div>
    <w:div w:id="2122020887">
      <w:bodyDiv w:val="1"/>
      <w:marLeft w:val="0"/>
      <w:marRight w:val="0"/>
      <w:marTop w:val="0"/>
      <w:marBottom w:val="0"/>
      <w:divBdr>
        <w:top w:val="none" w:sz="0" w:space="0" w:color="auto"/>
        <w:left w:val="none" w:sz="0" w:space="0" w:color="auto"/>
        <w:bottom w:val="none" w:sz="0" w:space="0" w:color="auto"/>
        <w:right w:val="none" w:sz="0" w:space="0" w:color="auto"/>
      </w:divBdr>
    </w:div>
    <w:div w:id="2122525261">
      <w:bodyDiv w:val="1"/>
      <w:marLeft w:val="0"/>
      <w:marRight w:val="0"/>
      <w:marTop w:val="0"/>
      <w:marBottom w:val="0"/>
      <w:divBdr>
        <w:top w:val="none" w:sz="0" w:space="0" w:color="auto"/>
        <w:left w:val="none" w:sz="0" w:space="0" w:color="auto"/>
        <w:bottom w:val="none" w:sz="0" w:space="0" w:color="auto"/>
        <w:right w:val="none" w:sz="0" w:space="0" w:color="auto"/>
      </w:divBdr>
    </w:div>
    <w:div w:id="2125078767">
      <w:bodyDiv w:val="1"/>
      <w:marLeft w:val="0"/>
      <w:marRight w:val="0"/>
      <w:marTop w:val="0"/>
      <w:marBottom w:val="0"/>
      <w:divBdr>
        <w:top w:val="none" w:sz="0" w:space="0" w:color="auto"/>
        <w:left w:val="none" w:sz="0" w:space="0" w:color="auto"/>
        <w:bottom w:val="none" w:sz="0" w:space="0" w:color="auto"/>
        <w:right w:val="none" w:sz="0" w:space="0" w:color="auto"/>
      </w:divBdr>
    </w:div>
    <w:div w:id="2125733159">
      <w:bodyDiv w:val="1"/>
      <w:marLeft w:val="0"/>
      <w:marRight w:val="0"/>
      <w:marTop w:val="0"/>
      <w:marBottom w:val="0"/>
      <w:divBdr>
        <w:top w:val="none" w:sz="0" w:space="0" w:color="auto"/>
        <w:left w:val="none" w:sz="0" w:space="0" w:color="auto"/>
        <w:bottom w:val="none" w:sz="0" w:space="0" w:color="auto"/>
        <w:right w:val="none" w:sz="0" w:space="0" w:color="auto"/>
      </w:divBdr>
    </w:div>
    <w:div w:id="2126003452">
      <w:bodyDiv w:val="1"/>
      <w:marLeft w:val="0"/>
      <w:marRight w:val="0"/>
      <w:marTop w:val="0"/>
      <w:marBottom w:val="0"/>
      <w:divBdr>
        <w:top w:val="none" w:sz="0" w:space="0" w:color="auto"/>
        <w:left w:val="none" w:sz="0" w:space="0" w:color="auto"/>
        <w:bottom w:val="none" w:sz="0" w:space="0" w:color="auto"/>
        <w:right w:val="none" w:sz="0" w:space="0" w:color="auto"/>
      </w:divBdr>
    </w:div>
    <w:div w:id="2126265163">
      <w:bodyDiv w:val="1"/>
      <w:marLeft w:val="0"/>
      <w:marRight w:val="0"/>
      <w:marTop w:val="0"/>
      <w:marBottom w:val="0"/>
      <w:divBdr>
        <w:top w:val="none" w:sz="0" w:space="0" w:color="auto"/>
        <w:left w:val="none" w:sz="0" w:space="0" w:color="auto"/>
        <w:bottom w:val="none" w:sz="0" w:space="0" w:color="auto"/>
        <w:right w:val="none" w:sz="0" w:space="0" w:color="auto"/>
      </w:divBdr>
    </w:div>
    <w:div w:id="2127849996">
      <w:bodyDiv w:val="1"/>
      <w:marLeft w:val="0"/>
      <w:marRight w:val="0"/>
      <w:marTop w:val="0"/>
      <w:marBottom w:val="0"/>
      <w:divBdr>
        <w:top w:val="none" w:sz="0" w:space="0" w:color="auto"/>
        <w:left w:val="none" w:sz="0" w:space="0" w:color="auto"/>
        <w:bottom w:val="none" w:sz="0" w:space="0" w:color="auto"/>
        <w:right w:val="none" w:sz="0" w:space="0" w:color="auto"/>
      </w:divBdr>
    </w:div>
    <w:div w:id="2128772052">
      <w:bodyDiv w:val="1"/>
      <w:marLeft w:val="0"/>
      <w:marRight w:val="0"/>
      <w:marTop w:val="0"/>
      <w:marBottom w:val="0"/>
      <w:divBdr>
        <w:top w:val="none" w:sz="0" w:space="0" w:color="auto"/>
        <w:left w:val="none" w:sz="0" w:space="0" w:color="auto"/>
        <w:bottom w:val="none" w:sz="0" w:space="0" w:color="auto"/>
        <w:right w:val="none" w:sz="0" w:space="0" w:color="auto"/>
      </w:divBdr>
    </w:div>
    <w:div w:id="2128960365">
      <w:bodyDiv w:val="1"/>
      <w:marLeft w:val="0"/>
      <w:marRight w:val="0"/>
      <w:marTop w:val="0"/>
      <w:marBottom w:val="0"/>
      <w:divBdr>
        <w:top w:val="none" w:sz="0" w:space="0" w:color="auto"/>
        <w:left w:val="none" w:sz="0" w:space="0" w:color="auto"/>
        <w:bottom w:val="none" w:sz="0" w:space="0" w:color="auto"/>
        <w:right w:val="none" w:sz="0" w:space="0" w:color="auto"/>
      </w:divBdr>
    </w:div>
    <w:div w:id="2130394332">
      <w:bodyDiv w:val="1"/>
      <w:marLeft w:val="0"/>
      <w:marRight w:val="0"/>
      <w:marTop w:val="0"/>
      <w:marBottom w:val="0"/>
      <w:divBdr>
        <w:top w:val="none" w:sz="0" w:space="0" w:color="auto"/>
        <w:left w:val="none" w:sz="0" w:space="0" w:color="auto"/>
        <w:bottom w:val="none" w:sz="0" w:space="0" w:color="auto"/>
        <w:right w:val="none" w:sz="0" w:space="0" w:color="auto"/>
      </w:divBdr>
    </w:div>
    <w:div w:id="2130931574">
      <w:bodyDiv w:val="1"/>
      <w:marLeft w:val="0"/>
      <w:marRight w:val="0"/>
      <w:marTop w:val="0"/>
      <w:marBottom w:val="0"/>
      <w:divBdr>
        <w:top w:val="none" w:sz="0" w:space="0" w:color="auto"/>
        <w:left w:val="none" w:sz="0" w:space="0" w:color="auto"/>
        <w:bottom w:val="none" w:sz="0" w:space="0" w:color="auto"/>
        <w:right w:val="none" w:sz="0" w:space="0" w:color="auto"/>
      </w:divBdr>
    </w:div>
    <w:div w:id="2131430673">
      <w:bodyDiv w:val="1"/>
      <w:marLeft w:val="0"/>
      <w:marRight w:val="0"/>
      <w:marTop w:val="0"/>
      <w:marBottom w:val="0"/>
      <w:divBdr>
        <w:top w:val="none" w:sz="0" w:space="0" w:color="auto"/>
        <w:left w:val="none" w:sz="0" w:space="0" w:color="auto"/>
        <w:bottom w:val="none" w:sz="0" w:space="0" w:color="auto"/>
        <w:right w:val="none" w:sz="0" w:space="0" w:color="auto"/>
      </w:divBdr>
    </w:div>
    <w:div w:id="2131627485">
      <w:bodyDiv w:val="1"/>
      <w:marLeft w:val="0"/>
      <w:marRight w:val="0"/>
      <w:marTop w:val="0"/>
      <w:marBottom w:val="0"/>
      <w:divBdr>
        <w:top w:val="none" w:sz="0" w:space="0" w:color="auto"/>
        <w:left w:val="none" w:sz="0" w:space="0" w:color="auto"/>
        <w:bottom w:val="none" w:sz="0" w:space="0" w:color="auto"/>
        <w:right w:val="none" w:sz="0" w:space="0" w:color="auto"/>
      </w:divBdr>
    </w:div>
    <w:div w:id="2131707251">
      <w:bodyDiv w:val="1"/>
      <w:marLeft w:val="0"/>
      <w:marRight w:val="0"/>
      <w:marTop w:val="0"/>
      <w:marBottom w:val="0"/>
      <w:divBdr>
        <w:top w:val="none" w:sz="0" w:space="0" w:color="auto"/>
        <w:left w:val="none" w:sz="0" w:space="0" w:color="auto"/>
        <w:bottom w:val="none" w:sz="0" w:space="0" w:color="auto"/>
        <w:right w:val="none" w:sz="0" w:space="0" w:color="auto"/>
      </w:divBdr>
    </w:div>
    <w:div w:id="2131778617">
      <w:bodyDiv w:val="1"/>
      <w:marLeft w:val="0"/>
      <w:marRight w:val="0"/>
      <w:marTop w:val="0"/>
      <w:marBottom w:val="0"/>
      <w:divBdr>
        <w:top w:val="none" w:sz="0" w:space="0" w:color="auto"/>
        <w:left w:val="none" w:sz="0" w:space="0" w:color="auto"/>
        <w:bottom w:val="none" w:sz="0" w:space="0" w:color="auto"/>
        <w:right w:val="none" w:sz="0" w:space="0" w:color="auto"/>
      </w:divBdr>
    </w:div>
    <w:div w:id="2131852297">
      <w:bodyDiv w:val="1"/>
      <w:marLeft w:val="0"/>
      <w:marRight w:val="0"/>
      <w:marTop w:val="0"/>
      <w:marBottom w:val="0"/>
      <w:divBdr>
        <w:top w:val="none" w:sz="0" w:space="0" w:color="auto"/>
        <w:left w:val="none" w:sz="0" w:space="0" w:color="auto"/>
        <w:bottom w:val="none" w:sz="0" w:space="0" w:color="auto"/>
        <w:right w:val="none" w:sz="0" w:space="0" w:color="auto"/>
      </w:divBdr>
    </w:div>
    <w:div w:id="2131900729">
      <w:bodyDiv w:val="1"/>
      <w:marLeft w:val="0"/>
      <w:marRight w:val="0"/>
      <w:marTop w:val="0"/>
      <w:marBottom w:val="0"/>
      <w:divBdr>
        <w:top w:val="none" w:sz="0" w:space="0" w:color="auto"/>
        <w:left w:val="none" w:sz="0" w:space="0" w:color="auto"/>
        <w:bottom w:val="none" w:sz="0" w:space="0" w:color="auto"/>
        <w:right w:val="none" w:sz="0" w:space="0" w:color="auto"/>
      </w:divBdr>
    </w:div>
    <w:div w:id="2132936939">
      <w:bodyDiv w:val="1"/>
      <w:marLeft w:val="0"/>
      <w:marRight w:val="0"/>
      <w:marTop w:val="0"/>
      <w:marBottom w:val="0"/>
      <w:divBdr>
        <w:top w:val="none" w:sz="0" w:space="0" w:color="auto"/>
        <w:left w:val="none" w:sz="0" w:space="0" w:color="auto"/>
        <w:bottom w:val="none" w:sz="0" w:space="0" w:color="auto"/>
        <w:right w:val="none" w:sz="0" w:space="0" w:color="auto"/>
      </w:divBdr>
    </w:div>
    <w:div w:id="2137064428">
      <w:bodyDiv w:val="1"/>
      <w:marLeft w:val="0"/>
      <w:marRight w:val="0"/>
      <w:marTop w:val="0"/>
      <w:marBottom w:val="0"/>
      <w:divBdr>
        <w:top w:val="none" w:sz="0" w:space="0" w:color="auto"/>
        <w:left w:val="none" w:sz="0" w:space="0" w:color="auto"/>
        <w:bottom w:val="none" w:sz="0" w:space="0" w:color="auto"/>
        <w:right w:val="none" w:sz="0" w:space="0" w:color="auto"/>
      </w:divBdr>
    </w:div>
    <w:div w:id="2138600867">
      <w:bodyDiv w:val="1"/>
      <w:marLeft w:val="0"/>
      <w:marRight w:val="0"/>
      <w:marTop w:val="0"/>
      <w:marBottom w:val="0"/>
      <w:divBdr>
        <w:top w:val="none" w:sz="0" w:space="0" w:color="auto"/>
        <w:left w:val="none" w:sz="0" w:space="0" w:color="auto"/>
        <w:bottom w:val="none" w:sz="0" w:space="0" w:color="auto"/>
        <w:right w:val="none" w:sz="0" w:space="0" w:color="auto"/>
      </w:divBdr>
    </w:div>
    <w:div w:id="2138718480">
      <w:bodyDiv w:val="1"/>
      <w:marLeft w:val="0"/>
      <w:marRight w:val="0"/>
      <w:marTop w:val="0"/>
      <w:marBottom w:val="0"/>
      <w:divBdr>
        <w:top w:val="none" w:sz="0" w:space="0" w:color="auto"/>
        <w:left w:val="none" w:sz="0" w:space="0" w:color="auto"/>
        <w:bottom w:val="none" w:sz="0" w:space="0" w:color="auto"/>
        <w:right w:val="none" w:sz="0" w:space="0" w:color="auto"/>
      </w:divBdr>
    </w:div>
    <w:div w:id="2141486733">
      <w:bodyDiv w:val="1"/>
      <w:marLeft w:val="0"/>
      <w:marRight w:val="0"/>
      <w:marTop w:val="0"/>
      <w:marBottom w:val="0"/>
      <w:divBdr>
        <w:top w:val="none" w:sz="0" w:space="0" w:color="auto"/>
        <w:left w:val="none" w:sz="0" w:space="0" w:color="auto"/>
        <w:bottom w:val="none" w:sz="0" w:space="0" w:color="auto"/>
        <w:right w:val="none" w:sz="0" w:space="0" w:color="auto"/>
      </w:divBdr>
    </w:div>
    <w:div w:id="2142385516">
      <w:bodyDiv w:val="1"/>
      <w:marLeft w:val="0"/>
      <w:marRight w:val="0"/>
      <w:marTop w:val="0"/>
      <w:marBottom w:val="0"/>
      <w:divBdr>
        <w:top w:val="none" w:sz="0" w:space="0" w:color="auto"/>
        <w:left w:val="none" w:sz="0" w:space="0" w:color="auto"/>
        <w:bottom w:val="none" w:sz="0" w:space="0" w:color="auto"/>
        <w:right w:val="none" w:sz="0" w:space="0" w:color="auto"/>
      </w:divBdr>
    </w:div>
    <w:div w:id="2142649432">
      <w:bodyDiv w:val="1"/>
      <w:marLeft w:val="0"/>
      <w:marRight w:val="0"/>
      <w:marTop w:val="0"/>
      <w:marBottom w:val="0"/>
      <w:divBdr>
        <w:top w:val="none" w:sz="0" w:space="0" w:color="auto"/>
        <w:left w:val="none" w:sz="0" w:space="0" w:color="auto"/>
        <w:bottom w:val="none" w:sz="0" w:space="0" w:color="auto"/>
        <w:right w:val="none" w:sz="0" w:space="0" w:color="auto"/>
      </w:divBdr>
    </w:div>
    <w:div w:id="2144344982">
      <w:bodyDiv w:val="1"/>
      <w:marLeft w:val="0"/>
      <w:marRight w:val="0"/>
      <w:marTop w:val="0"/>
      <w:marBottom w:val="0"/>
      <w:divBdr>
        <w:top w:val="none" w:sz="0" w:space="0" w:color="auto"/>
        <w:left w:val="none" w:sz="0" w:space="0" w:color="auto"/>
        <w:bottom w:val="none" w:sz="0" w:space="0" w:color="auto"/>
        <w:right w:val="none" w:sz="0" w:space="0" w:color="auto"/>
      </w:divBdr>
    </w:div>
    <w:div w:id="2144694147">
      <w:bodyDiv w:val="1"/>
      <w:marLeft w:val="0"/>
      <w:marRight w:val="0"/>
      <w:marTop w:val="0"/>
      <w:marBottom w:val="0"/>
      <w:divBdr>
        <w:top w:val="none" w:sz="0" w:space="0" w:color="auto"/>
        <w:left w:val="none" w:sz="0" w:space="0" w:color="auto"/>
        <w:bottom w:val="none" w:sz="0" w:space="0" w:color="auto"/>
        <w:right w:val="none" w:sz="0" w:space="0" w:color="auto"/>
      </w:divBdr>
    </w:div>
    <w:div w:id="2145388036">
      <w:bodyDiv w:val="1"/>
      <w:marLeft w:val="0"/>
      <w:marRight w:val="0"/>
      <w:marTop w:val="0"/>
      <w:marBottom w:val="0"/>
      <w:divBdr>
        <w:top w:val="none" w:sz="0" w:space="0" w:color="auto"/>
        <w:left w:val="none" w:sz="0" w:space="0" w:color="auto"/>
        <w:bottom w:val="none" w:sz="0" w:space="0" w:color="auto"/>
        <w:right w:val="none" w:sz="0" w:space="0" w:color="auto"/>
      </w:divBdr>
    </w:div>
    <w:div w:id="2145535060">
      <w:bodyDiv w:val="1"/>
      <w:marLeft w:val="0"/>
      <w:marRight w:val="0"/>
      <w:marTop w:val="0"/>
      <w:marBottom w:val="0"/>
      <w:divBdr>
        <w:top w:val="none" w:sz="0" w:space="0" w:color="auto"/>
        <w:left w:val="none" w:sz="0" w:space="0" w:color="auto"/>
        <w:bottom w:val="none" w:sz="0" w:space="0" w:color="auto"/>
        <w:right w:val="none" w:sz="0" w:space="0" w:color="auto"/>
      </w:divBdr>
    </w:div>
    <w:div w:id="2146117767">
      <w:bodyDiv w:val="1"/>
      <w:marLeft w:val="0"/>
      <w:marRight w:val="0"/>
      <w:marTop w:val="0"/>
      <w:marBottom w:val="0"/>
      <w:divBdr>
        <w:top w:val="none" w:sz="0" w:space="0" w:color="auto"/>
        <w:left w:val="none" w:sz="0" w:space="0" w:color="auto"/>
        <w:bottom w:val="none" w:sz="0" w:space="0" w:color="auto"/>
        <w:right w:val="none" w:sz="0" w:space="0" w:color="auto"/>
      </w:divBdr>
    </w:div>
    <w:div w:id="2146661641">
      <w:bodyDiv w:val="1"/>
      <w:marLeft w:val="0"/>
      <w:marRight w:val="0"/>
      <w:marTop w:val="0"/>
      <w:marBottom w:val="0"/>
      <w:divBdr>
        <w:top w:val="none" w:sz="0" w:space="0" w:color="auto"/>
        <w:left w:val="none" w:sz="0" w:space="0" w:color="auto"/>
        <w:bottom w:val="none" w:sz="0" w:space="0" w:color="auto"/>
        <w:right w:val="none" w:sz="0" w:space="0" w:color="auto"/>
      </w:divBdr>
    </w:div>
    <w:div w:id="21469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MdE16</b:Tag>
    <b:SourceType>JournalArticle</b:SourceType>
    <b:Guid>{5F534775-F35F-4F66-868F-67C69C52F5BD}</b:Guid>
    <b:Author>
      <b:Author>
        <b:NameList>
          <b:Person>
            <b:Last>d'Errico</b:Last>
            <b:First>M.</b:First>
          </b:Person>
          <b:Person>
            <b:Last>Giuseppe</b:Last>
            <b:First>S.</b:First>
            <b:Middle>Di</b:Middle>
          </b:Person>
        </b:NameList>
      </b:Author>
    </b:Author>
    <b:Title>A dynamic analysis of resilience in Uganda</b:Title>
    <b:Year>2016</b:Year>
    <b:Issue>16-01</b:Issue>
    <b:DOI>10.22004/ag.econ.288971</b:DOI>
    <b:RefOrder>52</b:RefOrder>
  </b:Source>
  <b:Source>
    <b:Tag>Ser18</b:Tag>
    <b:SourceType>JournalArticle</b:SourceType>
    <b:Guid>{14DB3F2E-84DB-4F1E-8329-D6507B074173}</b:Guid>
    <b:Title>Resilience measurement and conceptual frameworks: a review of the literature.</b:Title>
    <b:Pages>645-664</b:Pages>
    <b:Year>2018</b:Year>
    <b:Author>
      <b:Author>
        <b:NameList>
          <b:Person>
            <b:Last>Serfillippi</b:Last>
            <b:First>E.</b:First>
          </b:Person>
          <b:Person>
            <b:Last>Ramnath</b:Last>
            <b:First>G.</b:First>
          </b:Person>
        </b:NameList>
      </b:Author>
    </b:Author>
    <b:JournalName>Annals of public and Cooperative Economics</b:JournalName>
    <b:Volume>89</b:Volume>
    <b:Issue>4</b:Issue>
    <b:RefOrder>49</b:RefOrder>
  </b:Source>
  <b:Source>
    <b:Tag>Fra13</b:Tag>
    <b:SourceType>JournalArticle</b:SourceType>
    <b:Guid>{44F276E1-2919-4E3A-9B3F-DA6085A3C283}</b:Guid>
    <b:Author>
      <b:Author>
        <b:NameList>
          <b:Person>
            <b:Last>Frankenberger</b:Last>
            <b:First>T.</b:First>
          </b:Person>
          <b:Person>
            <b:Last>Nelson</b:Last>
            <b:First>S.</b:First>
          </b:Person>
        </b:NameList>
      </b:Author>
    </b:Author>
    <b:Title>Background paper for the expert consultation on resilience measurement for food security</b:Title>
    <b:Year>2013</b:Year>
    <b:Pages>19-21</b:Pages>
    <b:Month>Februray</b:Month>
    <b:RefOrder>16</b:RefOrder>
  </b:Source>
  <b:Source>
    <b:Tag>Ans19</b:Tag>
    <b:SourceType>JournalArticle</b:SourceType>
    <b:Guid>{56C10463-F40C-4567-92F6-6EBEE1E6A746}</b:Guid>
    <b:Author>
      <b:Author>
        <b:NameList>
          <b:Person>
            <b:Last>Ansah</b:Last>
            <b:First>I.</b:First>
            <b:Middle>G. K.</b:Middle>
          </b:Person>
          <b:Person>
            <b:Last>Gardebroek</b:Last>
            <b:First>C.</b:First>
          </b:Person>
          <b:Person>
            <b:Last>Ihle</b:Last>
            <b:First>R.</b:First>
          </b:Person>
        </b:NameList>
      </b:Author>
    </b:Author>
    <b:Title>Resilience and household food security: A review of concepts, methodological approaches and empirical evidence</b:Title>
    <b:Year>2019</b:Year>
    <b:Pages>1187-1203</b:Pages>
    <b:Volume>11</b:Volume>
    <b:Issue>6</b:Issue>
    <b:RefOrder>35</b:RefOrder>
  </b:Source>
  <b:Source>
    <b:Tag>Smi18</b:Tag>
    <b:SourceType>JournalArticle</b:SourceType>
    <b:Guid>{C2292D54-D591-46DD-9B60-ADE1B02B0141}</b:Guid>
    <b:Author>
      <b:Author>
        <b:NameList>
          <b:Person>
            <b:Last>Smith</b:Last>
            <b:First>L.</b:First>
            <b:Middle>C.</b:Middle>
          </b:Person>
          <b:Person>
            <b:Last>Frankenberger</b:Last>
            <b:First>T.</b:First>
            <b:Middle>R</b:Middle>
          </b:Person>
        </b:NameList>
      </b:Author>
    </b:Author>
    <b:Title>Does resilience capacity reduce the negative impact of shocks on household food security? Evidence from 2014 floods in Northern Bangladesh.</b:Title>
    <b:JournalName>World Development</b:JournalName>
    <b:Year>2018</b:Year>
    <b:Pages>358-376</b:Pages>
    <b:Volume>102</b:Volume>
    <b:DOI>https://doi.org/10.1016/j.worlddev.2017.07.003</b:DOI>
    <b:RefOrder>48</b:RefOrder>
  </b:Source>
  <b:Source>
    <b:Tag>Sek13</b:Tag>
    <b:SourceType>JournalArticle</b:SourceType>
    <b:Guid>{1A428365-2835-45FC-9187-8F7E7CE07973}</b:Guid>
    <b:Author>
      <b:Author>
        <b:NameList>
          <b:Person>
            <b:Last>Sekhampu</b:Last>
            <b:First>T.</b:First>
            <b:Middle>J.</b:Middle>
          </b:Person>
        </b:NameList>
      </b:Author>
    </b:Author>
    <b:Title>Determinants of the Food Security Staus of Househlods Receiving Goverment Grants in Kwakwatsi, South Africa.</b:Title>
    <b:JournalName>Mediterranean Journal of Social</b:JournalName>
    <b:Year>2013</b:Year>
    <b:Volume>4</b:Volume>
    <b:Issue>1</b:Issue>
    <b:RefOrder>63</b:RefOrder>
  </b:Source>
  <b:Source>
    <b:Tag>Sta21</b:Tag>
    <b:SourceType>JournalArticle</b:SourceType>
    <b:Guid>{151AFAA1-9BDB-4F99-8DCE-948D8CAF4622}</b:Guid>
    <b:Title>Living Standards Survey (NLSS) 2018/19 Dataset.</b:Title>
    <b:Year>2021</b:Year>
    <b:Author>
      <b:Author>
        <b:NameList>
          <b:Person>
            <b:Last>Statistics.</b:Last>
            <b:First>Nigeria</b:First>
            <b:Middle>National Bureau of</b:Middle>
          </b:Person>
        </b:NameList>
      </b:Author>
    </b:Author>
    <b:CountryRegion>Nigeria</b:CountryRegion>
    <b:Month>January</b:Month>
    <b:Day>12</b:Day>
    <b:RefOrder>64</b:RefOrder>
  </b:Source>
  <b:Source>
    <b:Tag>Mat17</b:Tag>
    <b:SourceType>JournalArticle</b:SourceType>
    <b:Guid>{06185D01-F929-4A95-B553-BC9B5ED31422}</b:Guid>
    <b:Author>
      <b:Author>
        <b:NameList>
          <b:Person>
            <b:Last>Matemilola</b:Last>
            <b:First>S.</b:First>
          </b:Person>
          <b:Person>
            <b:Last>Elegbede</b:Last>
            <b:First>I.</b:First>
          </b:Person>
        </b:NameList>
      </b:Author>
    </b:Author>
    <b:Title>The Challenges of Food Security in Nigeria.</b:Title>
    <b:JournalName>Open Access Library Journal.</b:JournalName>
    <b:Year>2017</b:Year>
    <b:DOI>https://doi.org/10.4236/oalib.1104185</b:DOI>
    <b:RefOrder>24</b:RefOrder>
  </b:Source>
  <b:Source>
    <b:Tag>Con13</b:Tag>
    <b:SourceType>ConferenceProceedings</b:SourceType>
    <b:Guid>{A3BA03AB-0028-4585-8A6E-1FFFAA23B1E1}</b:Guid>
    <b:Author>
      <b:Author>
        <b:NameList>
          <b:Person>
            <b:Last>Constas</b:Last>
            <b:First>M.</b:First>
          </b:Person>
          <b:Person>
            <b:Last>Barrett</b:Last>
            <b:First>C.</b:First>
          </b:Person>
        </b:NameList>
      </b:Author>
    </b:Author>
    <b:Title>Principles of resilience measurement for food insecurity: metrics, mechanisms, and implementation plans</b:Title>
    <b:Year>2013</b:Year>
    <b:ConferenceName>Food and Agricultural Organization and World Food Program.</b:ConferenceName>
    <b:City>Rome</b:City>
    <b:Publisher>Expert Consultation on Resilience Measurement Related to Food Security.</b:Publisher>
    <b:RefOrder>21</b:RefOrder>
  </b:Source>
  <b:Source>
    <b:Tag>Pis12</b:Tag>
    <b:SourceType>Report</b:SourceType>
    <b:Guid>{6AE4A5CB-DF88-4641-AC79-786C3316F7B2}</b:Guid>
    <b:Title>Resilience and Sustainable Development: Theory of resilience, systems thinking</b:Title>
    <b:Pages>50</b:Pages>
    <b:Year>2012</b:Year>
    <b:Publisher>European Sustainable Development Network (ESDN)</b:Publisher>
    <b:Author>
      <b:Author>
        <b:NameList>
          <b:Person>
            <b:Last>Pisano</b:Last>
            <b:First>U.</b:First>
          </b:Person>
        </b:NameList>
      </b:Author>
    </b:Author>
    <b:RefOrder>32</b:RefOrder>
  </b:Source>
  <b:Source>
    <b:Tag>Fol06</b:Tag>
    <b:SourceType>JournalArticle</b:SourceType>
    <b:Guid>{6F8F60D3-0815-4FAE-9CDB-AAD07D4A96C3}</b:Guid>
    <b:Title>Resilience: The emergence of a perspective for social–ecological systems analyses</b:Title>
    <b:Year>2006</b:Year>
    <b:Author>
      <b:Author>
        <b:NameList>
          <b:Person>
            <b:Last>Folke</b:Last>
            <b:First>C.</b:First>
          </b:Person>
        </b:NameList>
      </b:Author>
    </b:Author>
    <b:JournalName>Global environmental change</b:JournalName>
    <b:Pages>253-267</b:Pages>
    <b:Volume>16</b:Volume>
    <b:Issue>3</b:Issue>
    <b:RefOrder>33</b:RefOrder>
  </b:Source>
  <b:Source>
    <b:Tag>Hod14</b:Tag>
    <b:SourceType>BookSection</b:SourceType>
    <b:Guid>{9F24CD85-4706-41E7-8872-3308F669E713}</b:Guid>
    <b:Author>
      <b:Author>
        <b:NameList>
          <b:Person>
            <b:Last>Hoddinott</b:Last>
            <b:First>J.</b:First>
          </b:Person>
        </b:NameList>
      </b:Author>
      <b:Editor>
        <b:NameList>
          <b:Person>
            <b:Last>Fan.</b:Last>
            <b:First>Shenggen</b:First>
          </b:Person>
          <b:Person>
            <b:Last>Pandya-Lorch</b:Last>
            <b:First>Rajul</b:First>
          </b:Person>
          <b:Person>
            <b:Last>Yosef.</b:Last>
            <b:First>Sivan</b:First>
          </b:Person>
        </b:NameList>
      </b:Editor>
    </b:Author>
    <b:Title>Looking at development through a resilience lens</b:Title>
    <b:Year>2014</b:Year>
    <b:Pages>19</b:Pages>
    <b:BookTitle>Resilience for food and nutrition security</b:BookTitle>
    <b:City>Wahington, D.C.</b:City>
    <b:Publisher>International Food Policy Research Institute</b:Publisher>
    <b:StandardNumber>ISBN 978-0-89629-678-7</b:StandardNumber>
    <b:DOI>http://dx.doi.org/10.2499/9780896296787</b:DOI>
    <b:RefOrder>37</b:RefOrder>
  </b:Source>
  <b:Source>
    <b:Tag>Bén12</b:Tag>
    <b:SourceType>JournalArticle</b:SourceType>
    <b:Guid>{B8F5C046-5D63-4B4F-A793-23F6ACA8129A}</b:Guid>
    <b:Title>Resilience: new utopia or new tyranny? Reflection about the potentials and limits of the concept of resilience in relation to vulnerability reduction programmes</b:Title>
    <b:Year>2012</b:Year>
    <b:Pages>1-61</b:Pages>
    <b:Author>
      <b:Author>
        <b:NameList>
          <b:Person>
            <b:Last>Béné</b:Last>
            <b:First>C.</b:First>
          </b:Person>
          <b:Person>
            <b:Last>Wood</b:Last>
            <b:First>R.</b:First>
            <b:Middle>G.</b:Middle>
          </b:Person>
          <b:Person>
            <b:Last>Newsham</b:Last>
            <b:First>A.</b:First>
          </b:Person>
          <b:Person>
            <b:Last>Davies</b:Last>
            <b:First>M</b:First>
          </b:Person>
        </b:NameList>
      </b:Author>
    </b:Author>
    <b:Issue>405</b:Issue>
    <b:RefOrder>36</b:RefOrder>
  </b:Source>
  <b:Source>
    <b:Tag>Vai12</b:Tag>
    <b:SourceType>JournalArticle</b:SourceType>
    <b:Guid>{CCD45CF1-0B67-4DB6-B076-3859CC8FD585}</b:Guid>
    <b:Title>Resilience and livelihoods change in Tigray, Ethiopia.</b:Title>
    <b:Year>2012</b:Year>
    <b:Author>
      <b:Author>
        <b:NameList>
          <b:Person>
            <b:Last>Vaitla</b:Last>
            <b:First>B.</b:First>
          </b:Person>
          <b:Person>
            <b:Last>Tesfay</b:Last>
            <b:First>G.</b:First>
          </b:Person>
          <b:Person>
            <b:Last>Rounseville</b:Last>
            <b:First>M.</b:First>
          </b:Person>
          <b:Person>
            <b:Last>Maxwell</b:Last>
            <b:First>D.</b:First>
          </b:Person>
        </b:NameList>
      </b:Author>
    </b:Author>
    <b:JournalName> Tufts University, Feinstein International Center.</b:JournalName>
    <b:RefOrder>41</b:RefOrder>
  </b:Source>
  <b:Source>
    <b:Tag>Fra15</b:Tag>
    <b:SourceType>Report</b:SourceType>
    <b:Guid>{76A8130F-CD80-4B77-8689-074B7767BE0A}</b:Guid>
    <b:Author>
      <b:Author>
        <b:NameList>
          <b:Person>
            <b:Last>Frankenberger</b:Last>
            <b:First>T.</b:First>
          </b:Person>
        </b:NameList>
      </b:Author>
    </b:Author>
    <b:Title>Ethiopia Pastoralist Areas Resilience Improvement and Market Expansion (PRIME) Project Impact Evaluation </b:Title>
    <b:Year>2015</b:Year>
    <b:Publisher>Report of the Interim Monitoring Survey </b:Publisher>
    <b:City>Rockville</b:City>
    <b:RefOrder>46</b:RefOrder>
  </b:Source>
  <b:Source>
    <b:Tag>Cis18</b:Tag>
    <b:SourceType>JournalArticle</b:SourceType>
    <b:Guid>{7EC7A8A0-4B27-4798-90AE-BB0B62D12C05}</b:Guid>
    <b:Title>Estimating development resilience: A conditional moments-based approach</b:Title>
    <b:Year>2018</b:Year>
    <b:Author>
      <b:Author>
        <b:NameList>
          <b:Person>
            <b:Last>Cissé</b:Last>
            <b:First>J.</b:First>
            <b:Middle>D.</b:Middle>
          </b:Person>
          <b:Person>
            <b:Last>Barrett</b:Last>
            <b:First>C.</b:First>
            <b:Middle>B.</b:Middle>
          </b:Person>
        </b:NameList>
      </b:Author>
    </b:Author>
    <b:JournalName>Journal of Development Economics</b:JournalName>
    <b:Pages>272-284</b:Pages>
    <b:Volume>135</b:Volume>
    <b:RefOrder>47</b:RefOrder>
  </b:Source>
  <b:Source>
    <b:Tag>Cha92</b:Tag>
    <b:SourceType>JournalArticle</b:SourceType>
    <b:Guid>{0820BA7F-0771-406B-B58E-5A641D5D6273}</b:Guid>
    <b:Title>Sustainable rural livelihoods: practical concepts for the 21st century</b:Title>
    <b:Year>1992</b:Year>
    <b:Author>
      <b:Author>
        <b:NameList>
          <b:Person>
            <b:Last>Chambers</b:Last>
            <b:First>R.</b:First>
          </b:Person>
          <b:Person>
            <b:Last>Conway</b:Last>
            <b:First>G.</b:First>
          </b:Person>
        </b:NameList>
      </b:Author>
    </b:Author>
    <b:JournalName>Institute of Development Studies (UK).</b:JournalName>
    <b:RefOrder>65</b:RefOrder>
  </b:Source>
  <b:Source>
    <b:Tag>Fra12</b:Tag>
    <b:SourceType>JournalArticle</b:SourceType>
    <b:Guid>{D2062666-D177-4FD7-9CA2-6FB7BEE81AE5}</b:Guid>
    <b:Author>
      <b:Author>
        <b:NameList>
          <b:Person>
            <b:Last>Frankenberger</b:Last>
            <b:First>T.</b:First>
          </b:Person>
          <b:Person>
            <b:Last>Langworthy</b:Last>
            <b:First>M.</b:First>
          </b:Person>
          <b:Person>
            <b:Last>Spangler</b:Last>
            <b:First>T.</b:First>
          </b:Person>
          <b:Person>
            <b:Last>Nelson</b:Last>
            <b:First>S.</b:First>
          </b:Person>
          <b:Person>
            <b:Last>Campbell</b:Last>
            <b:First>J.</b:First>
          </b:Person>
          <b:Person>
            <b:Last>Njoka</b:Last>
            <b:First>J.</b:First>
          </b:Person>
        </b:NameList>
      </b:Author>
    </b:Author>
    <b:Title>Enhancing resilience to food security shocks.</b:Title>
    <b:JournalName>TANGO International, Tucson</b:JournalName>
    <b:Year>2012</b:Year>
    <b:RefOrder>40</b:RefOrder>
  </b:Source>
  <b:Source>
    <b:Tag>Placeholder1</b:Tag>
    <b:SourceType>JournalArticle</b:SourceType>
    <b:Guid>{304C9F48-46F8-403A-A166-BDEF030BCD64}</b:Guid>
    <b:Title> Resilience index measurement and analysis (RIMA – II).</b:Title>
    <b:Year>2016b</b:Year>
    <b:Author>
      <b:Author>
        <b:NameList>
          <b:Person>
            <b:Last>FAO</b:Last>
          </b:Person>
        </b:NameList>
      </b:Author>
    </b:Author>
    <b:RefOrder>53</b:RefOrder>
  </b:Source>
  <b:Source>
    <b:Tag>Ogu17</b:Tag>
    <b:SourceType>JournalArticle</b:SourceType>
    <b:Guid>{DD9CB913-F376-4306-A97C-456F8355A379}</b:Guid>
    <b:Author>
      <b:Author>
        <b:NameList>
          <b:Person>
            <b:Last>Ogundari</b:Last>
            <b:First>K.</b:First>
          </b:Person>
        </b:NameList>
      </b:Author>
    </b:Author>
    <b:Title>Categorizing households into different food security states in Nigeria: the socio-economic and demographic determinants</b:Title>
    <b:JournalName>Agricultural and Food Economics</b:JournalName>
    <b:Year>2017</b:Year>
    <b:Pages>1-20</b:Pages>
    <b:Volume>5</b:Volume>
    <b:Issue>1</b:Issue>
    <b:RefOrder>12</b:RefOrder>
  </b:Source>
  <b:Source>
    <b:Tag>Tit07</b:Tag>
    <b:SourceType>JournalArticle</b:SourceType>
    <b:Guid>{DF926158-077C-4B84-A12F-8D878B908236}</b:Guid>
    <b:Title>An analysis of food security situation among Nigerian urban households: Evidence from Lagos State</b:Title>
    <b:Year>2007</b:Year>
    <b:City>Nigeria</b:City>
    <b:Author>
      <b:Author>
        <b:NameList>
          <b:Person>
            <b:Last>Titus</b:Last>
            <b:First>B.</b:First>
          </b:Person>
          <b:Person>
            <b:Last>Adetokunbo</b:Last>
            <b:First>G.</b:First>
          </b:Person>
        </b:NameList>
      </b:Author>
    </b:Author>
    <b:JournalName>Journal of Central European Agriculture</b:JournalName>
    <b:Pages>397-406</b:Pages>
    <b:Volume>8</b:Volume>
    <b:Issue>3</b:Issue>
    <b:RefOrder>11</b:RefOrder>
  </b:Source>
  <b:Source>
    <b:Tag>dEr16</b:Tag>
    <b:SourceType>JournalArticle</b:SourceType>
    <b:Guid>{8D2955A8-C9B6-4592-9192-ED22E678F3F1}</b:Guid>
    <b:Author>
      <b:Author>
        <b:NameList>
          <b:Person>
            <b:Last>d’Errico</b:Last>
            <b:First>M.</b:First>
          </b:Person>
          <b:Person>
            <b:Last>Garbero</b:Last>
            <b:First>A.</b:First>
          </b:Person>
          <b:Person>
            <b:Last>Constas</b:Last>
            <b:First>M.</b:First>
          </b:Person>
        </b:NameList>
      </b:Author>
    </b:Author>
    <b:Title>Quantitative analyses for resilience measurement. Guidance for constructing variables and exploring relationships among variables</b:Title>
    <b:JournalName>Resilience measurement technical Working Group. Technical series</b:JournalName>
    <b:Year>2016</b:Year>
    <b:Pages>7</b:Pages>
    <b:RefOrder>34</b:RefOrder>
  </b:Source>
  <b:Source>
    <b:Tag>Are10</b:Tag>
    <b:SourceType>JournalArticle</b:SourceType>
    <b:Guid>{E5010488-773F-4539-8CEF-D940F128B6F1}</b:Guid>
    <b:Author>
      <b:Author>
        <b:NameList>
          <b:Person>
            <b:Last>Arene</b:Last>
            <b:First>C.</b:First>
            <b:Middle>J.</b:Middle>
          </b:Person>
          <b:Person>
            <b:Last>Anyaeji</b:Last>
            <b:First>R.</b:First>
            <b:Middle>C.</b:Middle>
          </b:Person>
        </b:NameList>
      </b:Author>
    </b:Author>
    <b:Title>Determinants of food security among households in Nsukka Metropolis of Enugu State, Nigeria</b:Title>
    <b:JournalName>Pakistan Journal of Social Sciences</b:JournalName>
    <b:Year>2010</b:Year>
    <b:Pages>9-16</b:Pages>
    <b:Volume>30</b:Volume>
    <b:Issue>1</b:Issue>
    <b:RefOrder>51</b:RefOrder>
  </b:Source>
  <b:Source>
    <b:Tag>Cia14</b:Tag>
    <b:SourceType>JournalArticle</b:SourceType>
    <b:Guid>{BF82F763-85C3-440E-A7A8-FA3B75835F37}</b:Guid>
    <b:Author>
      <b:Author>
        <b:NameList>
          <b:Person>
            <b:Last>Ciani</b:Last>
            <b:First>F.</b:First>
          </b:Person>
          <b:Person>
            <b:Last>Romano</b:Last>
            <b:First>D.</b:First>
          </b:Person>
        </b:NameList>
      </b:Author>
    </b:Author>
    <b:Title>Testing for household resilience to food insecurity: Evidence from Nicaragua</b:Title>
    <b:Year>2014</b:Year>
    <b:Issue>1053-2016-85948</b:Issue>
    <b:RefOrder>29</b:RefOrder>
  </b:Source>
  <b:Source>
    <b:Tag>Bil14</b:Tag>
    <b:SourceType>Report</b:SourceType>
    <b:Guid>{3155F263-69AA-4EEB-AB1F-029C4A0052F0}</b:Guid>
    <b:Title>Climate Change 2014: Impacts, Adaptation, and Vulnerability. Part A: Global and Sectoral Aspects; Contribution of Working Group II to the Fifth Assessment Report of the Intergovernmental Panel on Climate Change.</b:Title>
    <b:Year>2014</b:Year>
    <b:Author>
      <b:Author>
        <b:NameList>
          <b:Person>
            <b:Last>Bilir</b:Last>
            <b:First>T.</b:First>
            <b:Middle>E.</b:Middle>
          </b:Person>
          <b:Person>
            <b:Last>Chatterjee</b:Last>
            <b:First>M.</b:First>
          </b:Person>
          <b:Person>
            <b:Last>Ebi</b:Last>
            <b:First>K.</b:First>
            <b:Middle>L.</b:Middle>
          </b:Person>
          <b:Person>
            <b:Last>Estrada</b:Last>
            <b:First>Y.</b:First>
            <b:Middle>O.</b:Middle>
          </b:Person>
          <b:Person>
            <b:Last>Genova</b:Last>
            <b:First>R.</b:First>
            <b:Middle>C.</b:Middle>
          </b:Person>
          <b:Person>
            <b:Last>IPCC.</b:Last>
          </b:Person>
        </b:NameList>
      </b:Author>
    </b:Author>
    <b:RefOrder>15</b:RefOrder>
  </b:Source>
  <b:Source>
    <b:Tag>Uto97</b:Tag>
    <b:SourceType>JournalArticle</b:SourceType>
    <b:Guid>{8109A239-8884-4450-AC08-AB52226679E8}</b:Guid>
    <b:Author>
      <b:Author>
        <b:NameList>
          <b:Person>
            <b:Last>Utomo</b:Last>
            <b:First>I.</b:First>
          </b:Person>
        </b:NameList>
      </b:Author>
    </b:Author>
    <b:Title>Sexual attitudes and behaviour of middle-class young people in Jakarta.</b:Title>
    <b:Year>1997</b:Year>
    <b:RefOrder>55</b:RefOrder>
  </b:Source>
  <b:Source>
    <b:Tag>Sca01</b:Tag>
    <b:SourceType>JournalArticle</b:SourceType>
    <b:Guid>{FC01FD19-A25A-4433-97A9-09DE5B3BC47A}</b:Guid>
    <b:Author>
      <b:Author>
        <b:NameList>
          <b:Person>
            <b:Last>Scanlan</b:Last>
            <b:First>S.</b:First>
            <b:Middle>J</b:Middle>
          </b:Person>
        </b:NameList>
      </b:Author>
    </b:Author>
    <b:Title>Food availability and access in lesser-industrialized societies: A test and interpretation of neo-Malthusian and technoecological theories</b:Title>
    <b:JournalName>In Sociological Forum</b:JournalName>
    <b:Year>2001</b:Year>
    <b:Pages>231-262</b:Pages>
    <b:Publisher>Kluwer Academic Publishers-Plenum Publishers.</b:Publisher>
    <b:Volume>16</b:Volume>
    <b:Issue>2</b:Issue>
    <b:RefOrder>44</b:RefOrder>
  </b:Source>
  <b:Source>
    <b:Tag>Har96</b:Tag>
    <b:SourceType>JournalArticle</b:SourceType>
    <b:Guid>{D555F004-6F54-4E51-B309-58C4B09420D5}</b:Guid>
    <b:Author>
      <b:Author>
        <b:NameList>
          <b:Person>
            <b:Last>Harper</b:Last>
            <b:First>D.</b:First>
            <b:Middle>J.</b:Middle>
          </b:Person>
        </b:NameList>
      </b:Author>
    </b:Author>
    <b:Title>Accounting for poverty: From attribution to discourse</b:Title>
    <b:JournalName>ournal of Community &amp; Applied Social Psychology,</b:JournalName>
    <b:Year>1996</b:Year>
    <b:Pages>249- 265</b:Pages>
    <b:Volume>6</b:Volume>
    <b:Issue>4</b:Issue>
    <b:RefOrder>45</b:RefOrder>
  </b:Source>
  <b:Source xmlns:b="http://schemas.openxmlformats.org/officeDocument/2006/bibliography">
    <b:Tag>Con14</b:Tag>
    <b:SourceType>ArticleInAPeriodical</b:SourceType>
    <b:Guid>{F7861A4C-9516-4D9A-BC38-1A787B1463EF}</b:Guid>
    <b:Title>Resilience Measurement Principles</b:Title>
    <b:Year>2014</b:Year>
    <b:Author>
      <b:Author>
        <b:NameList>
          <b:Person>
            <b:Last>Constas</b:Last>
            <b:First>M.</b:First>
          </b:Person>
          <b:Person>
            <b:Last>Frankenberger</b:Last>
            <b:First>T.</b:First>
          </b:Person>
          <b:Person>
            <b:Last>Hoddinott</b:Last>
            <b:First>J.</b:First>
          </b:Person>
        </b:NameList>
      </b:Author>
    </b:Author>
    <b:PeriodicalTitle>Food Security Infromation Network Techincal Series 1.</b:PeriodicalTitle>
    <b:City>Rome. </b:City>
    <b:Publisher>Food And Agricutural Organization and World Food Programme. </b:Publisher>
    <b:RefOrder>14</b:RefOrder>
  </b:Source>
  <b:Source>
    <b:Tag>Ukp16</b:Tag>
    <b:SourceType>JournalArticle</b:SourceType>
    <b:Guid>{949C6FFA-E628-4A78-BD56-7F0732248563}</b:Guid>
    <b:Author>
      <b:Author>
        <b:NameList>
          <b:Person>
            <b:Last>Ukpe</b:Last>
            <b:First>O.</b:First>
            <b:Middle>U.</b:Middle>
          </b:Person>
          <b:Person>
            <b:Last>Nweze</b:Last>
            <b:First>N.</b:First>
            <b:Middle>J.</b:Middle>
          </b:Person>
          <b:Person>
            <b:Last>Arene</b:Last>
            <b:First>C.</b:First>
            <b:Middle>J</b:Middle>
          </b:Person>
        </b:NameList>
      </b:Author>
    </b:Author>
    <b:Title>Food insecurity vulnerability status of farm households in Niger-Delta, Nigeria</b:Title>
    <b:JournalName>International Journal of Food and Agricultural Economics (IJFAEC),</b:JournalName>
    <b:Year>2016</b:Year>
    <b:Pages>109-123</b:Pages>
    <b:Volume>4</b:Volume>
    <b:Issue>1</b:Issue>
    <b:StandardNumber>2147-8988</b:StandardNumber>
    <b:RefOrder>19</b:RefOrder>
  </b:Source>
  <b:Source>
    <b:Tag>FAO21</b:Tag>
    <b:SourceType>Report</b:SourceType>
    <b:Guid>{3C0088BF-4D4B-447B-B219-44CD4EC81764}</b:Guid>
    <b:Title>Food and Agricultural Organization of the United Nation. FAO Nigeria Agriculture at a Glance.</b:Title>
    <b:Year>2021</b:Year>
    <b:Author>
      <b:Author>
        <b:NameList>
          <b:Person>
            <b:Last>FAO</b:Last>
          </b:Person>
        </b:NameList>
      </b:Author>
    </b:Author>
    <b:Publisher>http://www.fao.org/nigeria/fao-in-nigeria/nigeria-at-a-glance/en/</b:Publisher>
    <b:RefOrder>7</b:RefOrder>
  </b:Source>
  <b:Source>
    <b:Tag>Ali21</b:Tag>
    <b:SourceType>JournalArticle</b:SourceType>
    <b:Guid>{C25D7334-3928-4B37-A0BE-3DD02EFFDEE0}</b:Guid>
    <b:Title>Food Security Sustainability: A Synthesis of the Current Concepts and Empirical Approaches for Meeting SDGs.</b:Title>
    <b:Year>2021</b:Year>
    <b:Author>
      <b:Author>
        <b:NameList>
          <b:Person>
            <b:Last>Aliyu</b:Last>
            <b:First>U.</b:First>
            <b:Middle>S.</b:Middle>
          </b:Person>
          <b:Person>
            <b:Last>Ozdeser</b:Last>
            <b:First>H.</b:First>
          </b:Person>
          <b:Person>
            <b:Last>Çavuşoğlu</b:Last>
            <b:First>B.</b:First>
          </b:Person>
          <b:Person>
            <b:Last>Usman</b:Last>
            <b:First>M.</b:First>
            <b:Middle>A</b:Middle>
          </b:Person>
        </b:NameList>
      </b:Author>
    </b:Author>
    <b:JournalName>Sustainability</b:JournalName>
    <b:Pages>11728</b:Pages>
    <b:Volume>13</b:Volume>
    <b:Issue>21</b:Issue>
    <b:RefOrder>43</b:RefOrder>
  </b:Source>
  <b:Source>
    <b:Tag>Abu16</b:Tag>
    <b:SourceType>JournalArticle</b:SourceType>
    <b:Guid>{8CA2F6E7-8AAA-45D4-8079-A73494EC4B52}</b:Guid>
    <b:Author>
      <b:Author>
        <b:NameList>
          <b:Person>
            <b:Last>Abu</b:Last>
            <b:First>G.</b:First>
            <b:Middle>A.</b:Middle>
          </b:Person>
          <b:Person>
            <b:Last>Soom</b:Last>
            <b:First>A.</b:First>
          </b:Person>
        </b:NameList>
      </b:Author>
    </b:Author>
    <b:Title>Analysis of factors affecting food security in rural and urban farming households of Benue State, Nigeria</b:Title>
    <b:JournalName>International Journal of Food and Agricultural Economics (IJFAEC)</b:JournalName>
    <b:Year>2016</b:Year>
    <b:Pages>55-68</b:Pages>
    <b:Volume>4</b:Volume>
    <b:Issue>1</b:Issue>
    <b:StandardNumber>2147-8988</b:StandardNumber>
    <b:RefOrder>56</b:RefOrder>
  </b:Source>
  <b:Source>
    <b:Tag>Alf15</b:Tag>
    <b:SourceType>ConferenceProceedings</b:SourceType>
    <b:Guid>{8B9A5B51-855A-4713-83EC-09ABFAFAFC65}</b:Guid>
    <b:Title>Can we measure resilience? A Proposed Method and Evidence from Countries in the Sahel. (January 1, 2015). World Bank Policy Research Working Paper, (7170).</b:Title>
    <b:Pages>38</b:Pages>
    <b:Year>2015</b:Year>
    <b:Author>
      <b:Author>
        <b:NameList>
          <b:Person>
            <b:Last>Alfani</b:Last>
            <b:First>F.</b:First>
          </b:Person>
          <b:Person>
            <b:Last>Dabalen</b:Last>
            <b:First>A.</b:First>
          </b:Person>
          <b:Person>
            <b:Last>Fisker</b:Last>
            <b:First>P.</b:First>
          </b:Person>
          <b:Person>
            <b:Last>Molini</b:Last>
            <b:First>V.</b:First>
          </b:Person>
        </b:NameList>
      </b:Author>
    </b:Author>
    <b:StandardNumber>https://ssrn.com/abstract=2553599</b:StandardNumber>
    <b:RefOrder>31</b:RefOrder>
  </b:Source>
  <b:Source>
    <b:Tag>Adj18</b:Tag>
    <b:SourceType>JournalArticle</b:SourceType>
    <b:Guid>{B5AD0394-5ED7-4FA1-9699-F951B55035E7}</b:Guid>
    <b:Author>
      <b:Author>
        <b:NameList>
          <b:Person>
            <b:Last>Adjimoti</b:Last>
            <b:First>G.</b:First>
            <b:Middle>O.</b:Middle>
          </b:Person>
          <b:Person>
            <b:Last>Kwadzo</b:Last>
            <b:First>G.</b:First>
            <b:Middle>T. M.</b:Middle>
          </b:Person>
        </b:NameList>
      </b:Author>
    </b:Author>
    <b:Title>Crop diversification and household food security status: Evidence from rural Benin.</b:Title>
    <b:JournalName>Agriculture &amp; Foof Security</b:JournalName>
    <b:Year>2018</b:Year>
    <b:Pages>1-12</b:Pages>
    <b:Volume>7</b:Volume>
    <b:Issue>1</b:Issue>
    <b:RefOrder>5</b:RefOrder>
  </b:Source>
  <b:Source>
    <b:Tag>Bri11</b:Tag>
    <b:SourceType>ArticleInAPeriodical</b:SourceType>
    <b:Guid>{14CF34A5-380E-423E-80E2-277F186B8EA1}</b:Guid>
    <b:Title>Food Insecurity and Violent Conflict: Causes. Consequences, and Addressing the Challenges, World food programme.</b:Title>
    <b:Year>2011</b:Year>
    <b:Author>
      <b:Author>
        <b:NameList>
          <b:Person>
            <b:Last>Brinkman</b:Last>
            <b:First>H.</b:First>
            <b:Middle>J.</b:Middle>
          </b:Person>
          <b:Person>
            <b:Last>Hendrix</b:Last>
            <b:First>C.</b:First>
            <b:Middle>S.</b:Middle>
          </b:Person>
        </b:NameList>
      </b:Author>
    </b:Author>
    <b:Pages>4-20</b:Pages>
    <b:RefOrder>27</b:RefOrder>
  </b:Source>
  <b:Source>
    <b:Tag>Dev20</b:Tag>
    <b:SourceType>JournalArticle</b:SourceType>
    <b:Guid>{F520BD12-6223-4C2E-9C29-38F67A64FD0B}</b:Guid>
    <b:Author>
      <b:Author>
        <b:NameList>
          <b:Person>
            <b:Last>Devereux</b:Last>
            <b:First>S.</b:First>
          </b:Person>
          <b:Person>
            <b:Last>Béné</b:Last>
            <b:First>C.</b:First>
          </b:Person>
          <b:Person>
            <b:Last>Hoddinott</b:Last>
            <b:First>J.</b:First>
          </b:Person>
        </b:NameList>
      </b:Author>
    </b:Author>
    <b:Title>Conceptualising COVID-19’s impacts on household food security. Food Security</b:Title>
    <b:Year>2020</b:Year>
    <b:Pages>769-772</b:Pages>
    <b:Volume>12</b:Volume>
    <b:Issue>4</b:Issue>
    <b:RefOrder>26</b:RefOrder>
  </b:Source>
  <b:Source>
    <b:Tag>EBE18</b:Tag>
    <b:SourceType>JournalArticle</b:SourceType>
    <b:Guid>{7332DC86-0126-45D4-9ABD-211E042EF766}</b:Guid>
    <b:Author>
      <b:Author>
        <b:NameList>
          <b:Person>
            <b:Last>Ebeh</b:Last>
            <b:First>J.</b:First>
            <b:Middle>E.</b:Middle>
          </b:Person>
          <b:Person>
            <b:Last>Agama</b:Last>
            <b:First>S.</b:First>
            <b:Middle>A.</b:Middle>
          </b:Person>
        </b:NameList>
      </b:Author>
    </b:Author>
    <b:Title>Determinants Of Food Security Among Households In Dekina Local Government Area Of Kogi State, Nigeria</b:Title>
    <b:JournalName>Lafia Journal Of Economics And Management Sciences</b:JournalName>
    <b:Year>2018</b:Year>
    <b:Pages>43-43</b:Pages>
    <b:Volume>3</b:Volume>
    <b:Issue>2</b:Issue>
    <b:RefOrder>1</b:RefOrder>
  </b:Source>
  <b:Source>
    <b:Tag>Fal18</b:Tag>
    <b:SourceType>JournalArticle</b:SourceType>
    <b:Guid>{C6C91F3A-7092-4D00-8CE2-043F4FBF3C57}</b:Guid>
    <b:Author>
      <b:Author>
        <b:NameList>
          <b:Person>
            <b:Last>Fall</b:Last>
            <b:First>Malcolm</b:First>
          </b:Person>
        </b:NameList>
      </b:Author>
    </b:Author>
    <b:Title>Measuring Household Resilience to Food Security in the Peanut Belt of Senegal</b:Title>
    <b:JournalName>Research Gate</b:JournalName>
    <b:Year>2018</b:Year>
    <b:Month>January</b:Month>
    <b:Pages>1-17.</b:Pages>
    <b:Volume>48</b:Volume>
    <b:Issue>10</b:Issue>
    <b:RefOrder>13</b:RefOrder>
  </b:Source>
  <b:Source>
    <b:Tag>Hen15</b:Tag>
    <b:SourceType>JournalArticle</b:SourceType>
    <b:Guid>{B75495A6-CD55-4606-AAA4-7A16F8C7D615}</b:Guid>
    <b:Title>The food security continuum: a novel tool for understanding food insecurity as a range of experiences</b:Title>
    <b:Year>2015</b:Year>
    <b:Author>
      <b:Author>
        <b:NameList>
          <b:Person>
            <b:Last>Hendriks</b:Last>
            <b:First>S.</b:First>
            <b:Middle>L.</b:Middle>
          </b:Person>
        </b:NameList>
      </b:Author>
    </b:Author>
    <b:JournalName>Food Security</b:JournalName>
    <b:Pages>609-619</b:Pages>
    <b:Volume>7</b:Volume>
    <b:Issue>3</b:Issue>
    <b:RefOrder>23</b:RefOrder>
  </b:Source>
  <b:Source>
    <b:Tag>Ife14</b:Tag>
    <b:SourceType>JournalArticle</b:SourceType>
    <b:Guid>{A9599906-1A38-4F56-B33E-A9607082D7E9}</b:Guid>
    <b:Author>
      <b:Author>
        <b:NameList>
          <b:Person>
            <b:Last>Ifeoma</b:Last>
            <b:First>I.</b:First>
          </b:Person>
          <b:Person>
            <b:Last>Agwu</b:Last>
            <b:First>A.</b:First>
          </b:Person>
        </b:NameList>
      </b:Author>
    </b:Author>
    <b:Title>Assessment of food security situation among farming households in rural areas of Kano state, Nigeria</b:Title>
    <b:JournalName>Journal of central European Agriculture.</b:JournalName>
    <b:Year>2014</b:Year>
    <b:Pages>94-107</b:Pages>
    <b:Volume>15</b:Volume>
    <b:Issue>1</b:Issue>
    <b:RefOrder>66</b:RefOrder>
  </b:Source>
  <b:Source>
    <b:Tag>Fas20</b:Tag>
    <b:SourceType>JournalArticle</b:SourceType>
    <b:Guid>{B9F5432F-FF47-4B15-A11A-B6543C96839C}</b:Guid>
    <b:Author>
      <b:Author>
        <b:NameList>
          <b:Person>
            <b:Last>Fasanya</b:Last>
            <b:First>I.</b:First>
            <b:Middle>O.</b:Middle>
          </b:Person>
          <b:Person>
            <b:Last>Odudu</b:Last>
            <b:First>T.</b:First>
            <b:Middle>F.</b:Middle>
          </b:Person>
        </b:NameList>
      </b:Author>
    </b:Author>
    <b:Title>Modeling return and volatility spillovers among food prices in Nigeria</b:Title>
    <b:JournalName>Journal of Agriculture and Food Research</b:JournalName>
    <b:Year>2020</b:Year>
    <b:Pages>100029</b:Pages>
    <b:Volume>2</b:Volume>
    <b:DOI>(https://doi.org/10.1016/j.jafr.2020.100029)</b:DOI>
    <b:RefOrder>6</b:RefOrder>
  </b:Source>
  <b:Source>
    <b:Tag>Kim78</b:Tag>
    <b:SourceType>JournalArticle</b:SourceType>
    <b:Guid>{FBD51F33-8F62-481B-8A3E-E4E21CCCA41B}</b:Guid>
    <b:Author>
      <b:Author>
        <b:NameList>
          <b:Person>
            <b:Last>Kim</b:Last>
            <b:First>J.</b:First>
            <b:Middle>O.</b:Middle>
          </b:Person>
          <b:Person>
            <b:Last>Mueller</b:Last>
            <b:First>C.</b:First>
            <b:Middle>W.</b:Middle>
          </b:Person>
        </b:NameList>
      </b:Author>
    </b:Author>
    <b:Title>Factor analysis: Statistical methods and practical issues sage.</b:Title>
    <b:Year>1978</b:Year>
    <b:Volume>14</b:Volume>
    <b:RefOrder>54</b:RefOrder>
  </b:Source>
  <b:Source>
    <b:Tag>McG15</b:Tag>
    <b:SourceType>JournalArticle</b:SourceType>
    <b:Guid>{1C5FD62A-C078-4C30-A23A-6EBF5AC93B53}</b:Guid>
    <b:Author>
      <b:Author>
        <b:NameList>
          <b:Person>
            <b:Last>McGuire</b:Last>
            <b:First>S.</b:First>
          </b:Person>
          <b:Person>
            <b:Last>FAO</b:Last>
            <b:First>I.</b:First>
          </b:Person>
        </b:NameList>
      </b:Author>
    </b:Author>
    <b:Title>The state of food insecurity in the world 2015: meeting the 2015 international hunger targets: taking stock of uneven progress. Rome: FAO, 2015. Advances in Nutrition</b:Title>
    <b:Year>2015</b:Year>
    <b:Pages>623-624</b:Pages>
    <b:Volume>6</b:Volume>
    <b:Issue>5</b:Issue>
    <b:RefOrder>17</b:RefOrder>
  </b:Source>
  <b:Source>
    <b:Tag>Oku01</b:Tag>
    <b:SourceType>ArticleInAPeriodical</b:SourceType>
    <b:Guid>{DAE68945-D7A6-4FED-B0FB-35ACC7BEA3EF}</b:Guid>
    <b:Author>
      <b:Author>
        <b:NameList>
          <b:Person>
            <b:Last>Okunmadewa</b:Last>
            <b:First>F.</b:First>
          </b:Person>
        </b:NameList>
      </b:Author>
    </b:Author>
    <b:Title>Poverty reduction in Nigeria: A four-point demand. 'The House' University of Ibadan</b:Title>
    <b:Year>2001</b:Year>
    <b:RefOrder>4</b:RefOrder>
  </b:Source>
  <b:Source>
    <b:Tag>Ola19</b:Tag>
    <b:SourceType>JournalArticle</b:SourceType>
    <b:Guid>{4DEB9DA1-B34E-44A5-8C4E-2E87CE462421}</b:Guid>
    <b:Title>Building resilience against food insecurity through social networks: The case of rural farmers in Oyo State,</b:Title>
    <b:JournalName>International Journal of Social Economics.</b:JournalName>
    <b:Year>2019</b:Year>
    <b:Pages>874-886</b:Pages>
    <b:Author>
      <b:Author>
        <b:NameList>
          <b:Person>
            <b:Last>Olawuyi</b:Last>
            <b:First>S.</b:First>
            <b:Middle>O.</b:Middle>
          </b:Person>
        </b:NameList>
      </b:Author>
    </b:Author>
    <b:Volume>46</b:Volume>
    <b:Issue>7</b:Issue>
    <b:DOI>(DOI 10.1108/IJSE-11-2018-0624)</b:DOI>
    <b:RefOrder>9</b:RefOrder>
  </b:Source>
  <b:Source>
    <b:Tag>Omo21</b:Tag>
    <b:SourceType>JournalArticle</b:SourceType>
    <b:Guid>{A9A3EC47-A923-4D88-9019-3EAF094D14D4}</b:Guid>
    <b:Author>
      <b:Author>
        <b:NameList>
          <b:Person>
            <b:Last>Omotayo</b:Last>
            <b:First>A.</b:First>
            <b:Middle>O.</b:Middle>
          </b:Person>
          <b:Person>
            <b:Last>Godfrey</b:Last>
            <b:First>S.</b:First>
            <b:Middle>A.</b:Middle>
          </b:Person>
          <b:Person>
            <b:Last>Ramatu</b:Last>
            <b:First>W.</b:First>
            <b:Middle>U. P.</b:Middle>
          </b:Person>
          <b:Person>
            <b:Last>Gado</b:Last>
            <b:First>S.</b:First>
            <b:Middle>M.</b:Middle>
          </b:Person>
          <b:Person>
            <b:Last>Ukamaka</b:Last>
            <b:First>E.</b:First>
            <b:Middle>U.</b:Middle>
          </b:Person>
          <b:Person>
            <b:Last>Bosede</b:Last>
            <b:First>O.</b:First>
            <b:Middle>E.</b:Middle>
          </b:Person>
          <b:Person>
            <b:Last>Olakunle</b:Last>
            <b:First>S.</b:First>
            <b:Middle>S.</b:Middle>
          </b:Person>
        </b:NameList>
      </b:Author>
    </b:Author>
    <b:Title>Food Security Index and Adoption of Agricultural Technologies Among Sesame Farmers.</b:Title>
    <b:JournalName>Russian Journal of Agricultural and Socio-Economic Sciences.</b:JournalName>
    <b:Year>2021</b:Year>
    <b:City>Abuja</b:City>
    <b:Volume>2</b:Volume>
    <b:Issue>110</b:Issue>
    <b:DOI>DOI https://doi.org/10.18551/rjoas.</b:DOI>
    <b:Pages>2-14</b:Pages>
    <b:RefOrder>50</b:RefOrder>
  </b:Source>
  <b:Source>
    <b:Tag>San15</b:Tag>
    <b:SourceType>JournalArticle</b:SourceType>
    <b:Guid>{F95D9FB6-87BD-4A4D-A18C-B6AA476775F5}</b:Guid>
    <b:Author>
      <b:Author>
        <b:NameList>
          <b:Person>
            <b:Last>Santeramo</b:Last>
            <b:First>F.</b:First>
            <b:Middle>G.</b:Middle>
          </b:Person>
        </b:NameList>
      </b:Author>
    </b:Author>
    <b:Title>On the composite indicators for food security: Decisions matter!</b:Title>
    <b:JournalName>Food Reviews International</b:JournalName>
    <b:Year>2015</b:Year>
    <b:Pages>63-73</b:Pages>
    <b:Volume>31</b:Volume>
    <b:Issue>1</b:Issue>
    <b:DOI>(https://doi.org/10.1080/87559129.2014.961076)</b:DOI>
    <b:RefOrder>18</b:RefOrder>
  </b:Source>
  <b:Source>
    <b:Tag>Sim12</b:Tag>
    <b:SourceType>Report</b:SourceType>
    <b:Guid>{D52B4B21-6A4C-4B57-BBA4-6B5DCD5643D1}</b:Guid>
    <b:Author>
      <b:Author>
        <b:NameList>
          <b:Person>
            <b:Last>Simon</b:Last>
            <b:First>G.</b:First>
            <b:Middle>A</b:Middle>
          </b:Person>
        </b:NameList>
      </b:Author>
    </b:Author>
    <b:Title>Food security. University of Roma Tre: Roma, Italy</b:Title>
    <b:Year>2012</b:Year>
    <b:RefOrder>25</b:RefOrder>
  </b:Source>
  <b:Source>
    <b:Tag>Zse14</b:Tag>
    <b:SourceType>Book</b:SourceType>
    <b:Guid>{D67829A0-4757-46BA-B8DE-6C9A78725275}</b:Guid>
    <b:Author>
      <b:Author>
        <b:NameList>
          <b:Person>
            <b:Last>Zselecky</b:Last>
            <b:First>L.</b:First>
          </b:Person>
          <b:Person>
            <b:Last>Yosef</b:Last>
            <b:First>S.</b:First>
          </b:Person>
        </b:NameList>
      </b:Author>
    </b:Author>
    <b:Title>Are shocks really increasing?: A selective review of the global frequency, severity, scope, and impact of five types of shocks</b:Title>
    <b:Year>2014</b:Year>
    <b:Pages>9-14</b:Pages>
    <b:RefOrder>2</b:RefOrder>
  </b:Source>
  <b:Source>
    <b:Tag>Dra191</b:Tag>
    <b:SourceType>JournalArticle</b:SourceType>
    <b:Guid>{D4773DAE-901F-4148-9C92-1650FF3432A7}</b:Guid>
    <b:Author>
      <b:Author>
        <b:NameList>
          <b:Person>
            <b:Last>Drammeh</b:Last>
            <b:First>W.</b:First>
          </b:Person>
          <b:Person>
            <b:Last>Hamid</b:Last>
            <b:First>N.</b:First>
            <b:Middle>A.</b:Middle>
          </b:Person>
          <b:Person>
            <b:Last>Rohana</b:Last>
            <b:First>A.</b:First>
            <b:Middle>J</b:Middle>
          </b:Person>
        </b:NameList>
      </b:Author>
    </b:Author>
    <b:Title>Determinants of household food insecurity and its association with child malnutrition in Sub-Saharan Africa: A review of the literature</b:Title>
    <b:JournalName>Current Research in Nutrition and Food Science Journal</b:JournalName>
    <b:Year>2019</b:Year>
    <b:Pages>610-623</b:Pages>
    <b:Volume>7</b:Volume>
    <b:Issue>3</b:Issue>
    <b:RefOrder>61</b:RefOrder>
  </b:Source>
  <b:Source>
    <b:Tag>Ndo13</b:Tag>
    <b:SourceType>JournalArticle</b:SourceType>
    <b:Guid>{14B851C6-85E4-488E-B9CE-C5AB4FF853FA}</b:Guid>
    <b:Author>
      <b:Author>
        <b:NameList>
          <b:Person>
            <b:Last>Ndobo</b:Last>
            <b:First>F.</b:First>
          </b:Person>
          <b:Person>
            <b:Last>Sekhampu</b:Last>
            <b:First>T.</b:First>
            <b:Middle>J</b:Middle>
          </b:Person>
        </b:NameList>
      </b:Author>
    </b:Author>
    <b:Title>Determinants of vulnerability to food insecurity in a South African township: A gender analysis.</b:Title>
    <b:JournalName>Mediterranean Journal of Social Sciences</b:JournalName>
    <b:Year>2013</b:Year>
    <b:Pages>311</b:Pages>
    <b:Volume>4</b:Volume>
    <b:Issue>14</b:Issue>
    <b:RefOrder>62</b:RefOrder>
  </b:Source>
  <b:Source>
    <b:Tag>Las20</b:Tag>
    <b:SourceType>JournalArticle</b:SourceType>
    <b:Guid>{6BA7F721-CED7-4484-86F9-B6BA4766A077}</b:Guid>
    <b:Author>
      <b:Author>
        <b:NameList>
          <b:Person>
            <b:Last>Lascano Galarza</b:Last>
            <b:First>M.</b:First>
            <b:Middle>X.</b:Middle>
          </b:Person>
        </b:NameList>
      </b:Author>
    </b:Author>
    <b:Title>Resilience to food insecurity: Theory and empirical evidence from international food assistance in Malawi</b:Title>
    <b:JournalName>Journal of Agricultural Economics</b:JournalName>
    <b:Year>2020</b:Year>
    <b:Pages>936-961</b:Pages>
    <b:Volume>71</b:Volume>
    <b:Issue>3</b:Issue>
    <b:RefOrder>59</b:RefOrder>
  </b:Source>
  <b:Source>
    <b:Tag>Ata20</b:Tag>
    <b:SourceType>JournalArticle</b:SourceType>
    <b:Guid>{A7565FF6-5D32-40F7-B10C-28627EEC8A95}</b:Guid>
    <b:Author>
      <b:Author>
        <b:NameList>
          <b:Person>
            <b:Last>Atara</b:Last>
            <b:First>A.</b:First>
          </b:Person>
          <b:Person>
            <b:Last>Tolossa</b:Last>
            <b:First>D.</b:First>
          </b:Person>
          <b:Person>
            <b:Last>Denu</b:Last>
            <b:First>B.</b:First>
          </b:Person>
        </b:NameList>
      </b:Author>
    </b:Author>
    <b:Title>"Analysis of rural households’ resilience to food insecurity: Does livelihood systems/choice/matter? The case of Boricha woreda of sidama zone in southern Ethiopia."</b:Title>
    <b:JournalName>Environmental Development,</b:JournalName>
    <b:Year>2020</b:Year>
    <b:Pages>100530</b:Pages>
    <b:Volume>35</b:Volume>
    <b:RefOrder>58</b:RefOrder>
  </b:Source>
  <b:Source>
    <b:Tag>Ote21</b:Tag>
    <b:SourceType>JournalArticle</b:SourceType>
    <b:Guid>{D2E47EDD-1ED5-401C-A3BF-94F2D2283C3D}</b:Guid>
    <b:Author>
      <b:Author>
        <b:NameList>
          <b:Person>
            <b:Last>Otekunrin</b:Last>
            <b:First>O.</b:First>
            <b:Middle>A</b:Middle>
          </b:Person>
          <b:Person>
            <b:Last>Otekunrin</b:Last>
            <b:First>O.</b:First>
            <b:Middle>A</b:Middle>
          </b:Person>
          <b:Person>
            <b:Last>Sawicka</b:Last>
            <b:First>B</b:First>
          </b:Person>
          <b:Person>
            <b:Last>Pszczółkowski</b:Last>
            <b:First>P.</b:First>
          </b:Person>
        </b:NameList>
      </b:Author>
    </b:Author>
    <b:Title>Assessing Food Insecurity and Its Drivers among Smallholder Farming Households in Rural Oyo State, Nigeria: The HFIAS Approach.</b:Title>
    <b:JournalName>Agriculture</b:JournalName>
    <b:Year>2021</b:Year>
    <b:Pages>1-20</b:Pages>
    <b:Volume>11</b:Volume>
    <b:Issue>12</b:Issue>
    <b:DOI>https://doi.org/10.3390/agriculture11121189</b:DOI>
    <b:RefOrder>57</b:RefOrder>
  </b:Source>
  <b:Source>
    <b:Tag>Dun18</b:Tag>
    <b:SourceType>JournalArticle</b:SourceType>
    <b:Guid>{347F9EB0-807D-4A5E-A252-2A92FDF574A8}</b:Guid>
    <b:Author>
      <b:Author>
        <b:NameList>
          <b:Person>
            <b:Last>Dunn</b:Last>
            <b:First>G.</b:First>
          </b:Person>
        </b:NameList>
      </b:Author>
    </b:Author>
    <b:Title>The impact of the Boko Haram insurgency in Northeast Nigeria on childhood wasting: a double-difference study.</b:Title>
    <b:JournalName>Conflict and health</b:JournalName>
    <b:Year>2018</b:Year>
    <b:Pages>1-12</b:Pages>
    <b:Volume>12</b:Volume>
    <b:Issue>1</b:Issue>
    <b:DOI>10.1186/s13031-018-0136-2</b:DOI>
    <b:RefOrder>60</b:RefOrder>
  </b:Source>
  <b:Source>
    <b:Tag>Lok14</b:Tag>
    <b:SourceType>JournalArticle</b:SourceType>
    <b:Guid>{90C968BD-38D9-40E6-88A4-7A8AB9F8FE88}</b:Guid>
    <b:Author>
      <b:Author>
        <b:NameList>
          <b:Person>
            <b:Last>Lokosang</b:Last>
            <b:First>L.</b:First>
            <b:Middle>B.</b:Middle>
          </b:Person>
          <b:Person>
            <b:Last>Ramroop</b:Last>
            <b:First>S.</b:First>
          </b:Person>
          <b:Person>
            <b:Last>Zewotir</b:Last>
            <b:First>T</b:First>
          </b:Person>
        </b:NameList>
      </b:Author>
    </b:Author>
    <b:Title>Indexing household resilience to food insecurity shocks: The case of South Sudan</b:Title>
    <b:JournalName>Agrekon: Agricultural Economics Research, Policy and Practice in Southern Africa</b:JournalName>
    <b:Year>2014</b:Year>
    <b:Pages>137-159</b:Pages>
    <b:Volume>53</b:Volume>
    <b:Issue>2</b:Issue>
    <b:DOI>Indexing household resilience to food insecurity shocks: The case of South Sudan</b:DOI>
    <b:RefOrder>30</b:RefOrder>
  </b:Source>
  <b:Source>
    <b:Tag>Placeholder3</b:Tag>
    <b:SourceType>JournalArticle</b:SourceType>
    <b:Guid>{CAC6E967-47AC-480D-9D74-24CEEEB2713B}</b:Guid>
    <b:Author>
      <b:Author>
        <b:NameList>
          <b:Person>
            <b:Last>von Grebmer</b:Last>
          </b:Person>
          <b:Person>
            <b:Last>Bernstein</b:Last>
            <b:First>J</b:First>
          </b:Person>
          <b:Person>
            <b:Last>Mukerji</b:Last>
            <b:First>R.</b:First>
          </b:Person>
          <b:Person>
            <b:Last>Patterson</b:Last>
            <b:First>F.</b:First>
          </b:Person>
          <b:Person>
            <b:Last>Wiemers</b:Last>
            <b:First>M.</b:First>
          </b:Person>
          <b:Person>
            <b:Last>Ní Chéilleachair</b:Last>
            <b:First>R.</b:First>
          </b:Person>
          <b:Person>
            <b:Last>Fritschel</b:Last>
            <b:First>H.</b:First>
          </b:Person>
        </b:NameList>
      </b:Author>
    </b:Author>
    <b:Title>Global Hunger Index by Severity "Map in 2020 Global Hunger Index; One Decade to Zero Hunger</b:Title>
    <b:Year>2020</b:Year>
    <b:City>Dublin.</b:City>
    <b:RefOrder>3</b:RefOrder>
  </b:Source>
  <b:Source>
    <b:Tag>von19</b:Tag>
    <b:SourceType>JournalArticle</b:SourceType>
    <b:Guid>{A32CBCBF-C35A-4A96-A7FC-F7991D27D7AB}</b:Guid>
    <b:Author>
      <b:Author>
        <b:NameList>
          <b:Person>
            <b:Last>von Grebmer</b:Last>
          </b:Person>
          <b:Person>
            <b:Last>Bernstein</b:Last>
            <b:First>J</b:First>
          </b:Person>
          <b:Person>
            <b:Last>Mukerji</b:Last>
            <b:First>R.</b:First>
          </b:Person>
          <b:Person>
            <b:Last>Patterson</b:Last>
            <b:First>F.</b:First>
          </b:Person>
          <b:Person>
            <b:Last>Wiemers</b:Last>
            <b:First>M.</b:First>
          </b:Person>
          <b:Person>
            <b:Last>Ní Chéilleachair</b:Last>
            <b:First>R.</b:First>
          </b:Person>
          <b:Person>
            <b:Last>Fritschel</b:Last>
            <b:First>H.</b:First>
          </b:Person>
        </b:NameList>
      </b:Author>
    </b:Author>
    <b:Title>Global Hunger Index by Severity "Map in 2020 Global Hunger Index; One Decade to Zero Hunger: Linking health and sustainable food systems. Welthungerhilfe: Bonn, Germany.</b:Title>
    <b:Year>2020</b:Year>
    <b:City>Dublin.</b:City>
    <b:DOI>(https://doi.org/10.1007/s11205-021-02821-5)</b:DOI>
    <b:RefOrder>8</b:RefOrder>
  </b:Source>
  <b:Source>
    <b:Tag>Ife141</b:Tag>
    <b:SourceType>JournalArticle</b:SourceType>
    <b:Guid>{47944DAC-7A32-40F2-AE57-D4ECB0A090B3}</b:Guid>
    <b:Author>
      <b:Author>
        <b:NameList>
          <b:Person>
            <b:Last>Ifeoma</b:Last>
          </b:Person>
          <b:Person>
            <b:Last>Agwu</b:Last>
            <b:First>A</b:First>
          </b:Person>
        </b:NameList>
      </b:Author>
    </b:Author>
    <b:Title>Assessment of food security situation among farming households in rural areas of Kano state, Nigeria.</b:Title>
    <b:JournalName>Journal of Central European Agriculture</b:JournalName>
    <b:Year>2014</b:Year>
    <b:Volume>15</b:Volume>
    <b:Issue>1</b:Issue>
    <b:Pages>94-107</b:Pages>
    <b:RefOrder>22</b:RefOrder>
  </b:Source>
  <b:Source>
    <b:Tag>FAO16</b:Tag>
    <b:SourceType>JournalArticle</b:SourceType>
    <b:Guid>{5E9420B3-E44A-410A-AA13-58F76ED4BBAE}</b:Guid>
    <b:Author>
      <b:Author>
        <b:NameList>
          <b:Person>
            <b:Last>FAO</b:Last>
          </b:Person>
        </b:NameList>
      </b:Author>
    </b:Author>
    <b:Title>The State of Food and Agriculture. “Climate Change, Agriculture and  Food Security”, Food and Agriculture Organization,</b:Title>
    <b:JournalName>Food and Agriculture Organization,</b:JournalName>
    <b:Year>2016b</b:Year>
    <b:City>Rome.</b:City>
    <b:RefOrder>10</b:RefOrder>
  </b:Source>
  <b:Source>
    <b:Tag>Dra19</b:Tag>
    <b:SourceType>JournalArticle</b:SourceType>
    <b:Guid>{DBEF702F-6E4E-42F4-82CF-B148DB1ED419}</b:Guid>
    <b:Author>
      <b:Author>
        <b:NameList>
          <b:Person>
            <b:Last>Drammeh</b:Last>
            <b:First>W.</b:First>
          </b:Person>
          <b:Person>
            <b:Last>Hamid</b:Last>
            <b:First>N.</b:First>
            <b:Middle>A.</b:Middle>
          </b:Person>
          <b:Person>
            <b:Last>Rohana</b:Last>
            <b:First>A.</b:First>
            <b:Middle>J.</b:Middle>
          </b:Person>
        </b:NameList>
      </b:Author>
    </b:Author>
    <b:Title>Determinants of household food insecurity and its association with child malnutrition in Sub-Saharan Africa: A review of the literature.</b:Title>
    <b:JournalName>Current Research in Nutrition and Food Science Journal</b:JournalName>
    <b:Year>2019a</b:Year>
    <b:Pages>610-623</b:Pages>
    <b:Volume>7</b:Volume>
    <b:Issue>3</b:Issue>
    <b:RefOrder>20</b:RefOrder>
  </b:Source>
  <b:Source>
    <b:Tag>Ali10</b:Tag>
    <b:SourceType>JournalArticle</b:SourceType>
    <b:Guid>{2B0EFEA0-B164-4B35-A927-F20396B26553}</b:Guid>
    <b:Author>
      <b:Author>
        <b:NameList>
          <b:Person>
            <b:Last>Alinovi</b:Last>
            <b:First>L.</b:First>
          </b:Person>
          <b:Person>
            <b:Last>D’errico</b:Last>
            <b:First>M.</b:First>
          </b:Person>
          <b:Person>
            <b:Last>Mane</b:Last>
            <b:First>E.</b:First>
          </b:Person>
          <b:Person>
            <b:Last>Romano</b:Last>
            <b:First>D.</b:First>
          </b:Person>
        </b:NameList>
      </b:Author>
    </b:Author>
    <b:Title>Livelihoods strategies and household resilience to food insecurity: An empirical analysis to Kenya. European report on development</b:Title>
    <b:Year>2009</b:Year>
    <b:Pages>1-52</b:Pages>
    <b:RefOrder>39</b:RefOrder>
  </b:Source>
  <b:Source>
    <b:Tag>Ali09</b:Tag>
    <b:SourceType>ConferenceProceedings</b:SourceType>
    <b:Guid>{A6A445BA-D304-428E-93B2-D2217EEF9782}</b:Guid>
    <b:Author>
      <b:Author>
        <b:NameList>
          <b:Person>
            <b:Last>Alinovi</b:Last>
            <b:First>L.</b:First>
          </b:Person>
          <b:Person>
            <b:Last>Mane</b:Last>
            <b:First>E.</b:First>
          </b:Person>
          <b:Person>
            <b:Last>Romano</b:Last>
            <b:First>D.</b:First>
          </b:Person>
        </b:NameList>
      </b:Author>
    </b:Author>
    <b:Title>Measuring Household resilience to food insecurity: application to Palestinian households.</b:Title>
    <b:Year>2010</b:Year>
    <b:Pages>1-39</b:Pages>
    <b:ConferenceName>EC-FAO Food Security Programme Rom</b:ConferenceName>
    <b:RefOrder>38</b:RefOrder>
  </b:Source>
  <b:Source>
    <b:Tag>FAO6b</b:Tag>
    <b:SourceType>JournalArticle</b:SourceType>
    <b:Guid>{95360B6A-934C-4F42-BB92-C816A3DF21B4}</b:Guid>
    <b:Title>Resilience Index Measurement and Analysis (RIMA – II).</b:Title>
    <b:Year>2016a</b:Year>
    <b:Author>
      <b:Author>
        <b:NameList>
          <b:Person>
            <b:Last>FAO</b:Last>
          </b:Person>
        </b:NameList>
      </b:Author>
    </b:Author>
    <b:RefOrder>42</b:RefOrder>
  </b:Source>
  <b:Source>
    <b:Tag>Placeholder2</b:Tag>
    <b:SourceType>JournalArticle</b:SourceType>
    <b:Guid>{1675F2CD-0534-4CAA-8345-7AEBAF0379D9}</b:Guid>
    <b:Author>
      <b:Author>
        <b:NameList>
          <b:Person>
            <b:Last>Afolabi</b:Last>
            <b:First>M.</b:First>
            <b:Middle>B.</b:Middle>
          </b:Person>
          <b:Person>
            <b:Last>Ola</b:Last>
            <b:First>A.</b:First>
            <b:Middle>A.</b:Middle>
          </b:Person>
          <b:Person>
            <b:Last>Babatunde</b:Last>
            <b:First>Oyinloye.</b:First>
          </b:Person>
          <b:Person>
            <b:Last>Egbogu</b:Last>
            <b:First>P.</b:First>
            <b:Middle>N.</b:Middle>
          </b:Person>
        </b:NameList>
      </b:Author>
    </b:Author>
    <b:Title>Food Security : A threat to human security in Nigeria.</b:Title>
    <b:JournalName>Journal of Health and Social Issues (JOHESI)</b:JournalName>
    <b:Year>2018</b:Year>
    <b:Volume>7</b:Volume>
    <b:Issue>2</b:Issue>
    <b:Pages>122-130.</b:Pages>
    <b:RefOrder>28</b:RefOrder>
  </b:Source>
  <b:Source xmlns:b="http://schemas.openxmlformats.org/officeDocument/2006/bibliography">
    <b:Tag>NBS21</b:Tag>
    <b:SourceType>Report</b:SourceType>
    <b:Guid>{45C94DED-9812-4F2D-A1D5-E8ECDABB8A3D}</b:Guid>
    <b:Title>Living Standards Survey 2018-2019</b:Title>
    <b:Year>2021</b:Year>
    <b:Author>
      <b:Author>
        <b:NameList>
          <b:Person>
            <b:Last>Statistics</b:Last>
            <b:First>National</b:First>
            <b:Middle>Bureau of</b:Middle>
          </b:Person>
        </b:NameList>
      </b:Author>
    </b:Author>
    <b:RefOrder>67</b:RefOrder>
  </b:Source>
</b:Sources>
</file>

<file path=customXml/itemProps1.xml><?xml version="1.0" encoding="utf-8"?>
<ds:datastoreItem xmlns:ds="http://schemas.openxmlformats.org/officeDocument/2006/customXml" ds:itemID="{E6D556D0-BBF7-4861-970F-EADB258C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15321</Words>
  <Characters>88557</Characters>
  <Application>Microsoft Office Word</Application>
  <DocSecurity>0</DocSecurity>
  <Lines>1925</Lines>
  <Paragraphs>903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tunde.intel@gmail.com</cp:lastModifiedBy>
  <cp:revision>59</cp:revision>
  <cp:lastPrinted>2022-10-26T14:28:00Z</cp:lastPrinted>
  <dcterms:created xsi:type="dcterms:W3CDTF">2022-09-28T17:33:00Z</dcterms:created>
  <dcterms:modified xsi:type="dcterms:W3CDTF">2022-10-26T14:29:00Z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GrammarlyDocumentId">
    <vt:lpwstr>f33b2d9d48b8e0cb468e784bfc5c2e9a72708ec45ac181cb2e35a04afa587fa6</vt:lpwstr>
  </property>
</Properties>
</file>